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85" w:rsidRPr="009B6C72" w:rsidRDefault="00A77585" w:rsidP="00D66B9F">
      <w:pPr>
        <w:spacing w:after="0" w:line="240" w:lineRule="auto"/>
        <w:jc w:val="both"/>
        <w:rPr>
          <w:rFonts w:ascii="Times New Roman" w:hAnsi="Times New Roman"/>
          <w:color w:val="404040"/>
          <w:sz w:val="32"/>
          <w:szCs w:val="32"/>
          <w:lang w:val="tt-RU"/>
        </w:rPr>
      </w:pPr>
      <w:r w:rsidRPr="009B6C72">
        <w:rPr>
          <w:rFonts w:ascii="Times New Roman" w:hAnsi="Times New Roman"/>
          <w:b/>
          <w:color w:val="404040"/>
          <w:sz w:val="32"/>
          <w:szCs w:val="32"/>
          <w:lang w:val="tt-RU"/>
        </w:rPr>
        <w:t xml:space="preserve">           “Бала тәрбияләүдә театрның роле”</w:t>
      </w:r>
    </w:p>
    <w:p w:rsidR="00A77585" w:rsidRPr="009B6C72" w:rsidRDefault="00A77585" w:rsidP="00D66B9F">
      <w:pPr>
        <w:spacing w:after="0" w:line="240" w:lineRule="auto"/>
        <w:jc w:val="both"/>
        <w:rPr>
          <w:rFonts w:ascii="Times New Roman" w:hAnsi="Times New Roman"/>
          <w:color w:val="404040"/>
          <w:sz w:val="32"/>
          <w:szCs w:val="32"/>
          <w:lang w:val="tt-RU"/>
        </w:rPr>
      </w:pPr>
    </w:p>
    <w:p w:rsidR="00D66B9F" w:rsidRPr="009B6C72" w:rsidRDefault="00D66B9F" w:rsidP="00D66B9F">
      <w:pPr>
        <w:spacing w:after="0" w:line="240" w:lineRule="auto"/>
        <w:jc w:val="both"/>
        <w:rPr>
          <w:rFonts w:ascii="Times New Roman" w:hAnsi="Times New Roman"/>
          <w:color w:val="404040"/>
          <w:sz w:val="32"/>
          <w:szCs w:val="32"/>
          <w:lang w:val="tt-RU"/>
        </w:rPr>
      </w:pPr>
      <w:r w:rsidRPr="009B6C72">
        <w:rPr>
          <w:rFonts w:ascii="Times New Roman" w:hAnsi="Times New Roman"/>
          <w:color w:val="404040"/>
          <w:sz w:val="32"/>
          <w:szCs w:val="32"/>
          <w:lang w:val="tt-RU"/>
        </w:rPr>
        <w:t>Күренекле мәгърифәтче Каюм Насыйри: "</w:t>
      </w:r>
      <w:r w:rsidRPr="009B6C72">
        <w:rPr>
          <w:rFonts w:ascii="Times New Roman" w:hAnsi="Times New Roman"/>
          <w:b/>
          <w:bCs/>
          <w:color w:val="404040"/>
          <w:sz w:val="32"/>
          <w:szCs w:val="32"/>
          <w:lang w:val="tt-RU"/>
        </w:rPr>
        <w:t>Табигый сәләтлелек ул очкын гына, ул сүнәргә дә, кабынып китәргә дә мөмкин, аның кабынып китеп, зур ялкынга әверелүендә төп мәҗбүри көч булып хезмәт һәм үз-үзеңә таләпчән булу тора,”</w:t>
      </w:r>
      <w:r w:rsidRPr="009B6C72">
        <w:rPr>
          <w:rFonts w:ascii="Times New Roman" w:hAnsi="Times New Roman"/>
          <w:color w:val="404040"/>
          <w:sz w:val="32"/>
          <w:szCs w:val="32"/>
          <w:lang w:val="tt-RU"/>
        </w:rPr>
        <w:t xml:space="preserve"> – дигән. Билгеле бер эш белән җитди һәм эзлекле шөгыльләнгән баланың сәләте тиз ачыла, кызыксынучанлыгы арта.</w:t>
      </w:r>
    </w:p>
    <w:p w:rsidR="00D66B9F" w:rsidRPr="009B6C72" w:rsidRDefault="00D66B9F" w:rsidP="00D66B9F">
      <w:pPr>
        <w:spacing w:after="0" w:line="240" w:lineRule="auto"/>
        <w:jc w:val="both"/>
        <w:rPr>
          <w:rFonts w:ascii="Times New Roman" w:hAnsi="Times New Roman"/>
          <w:color w:val="404040"/>
          <w:sz w:val="32"/>
          <w:szCs w:val="32"/>
          <w:lang w:val="tt-RU"/>
        </w:rPr>
      </w:pPr>
      <w:r w:rsidRPr="009B6C72">
        <w:rPr>
          <w:rFonts w:ascii="Times New Roman" w:hAnsi="Times New Roman"/>
          <w:color w:val="404040"/>
          <w:sz w:val="32"/>
          <w:szCs w:val="32"/>
          <w:lang w:val="tt-RU"/>
        </w:rPr>
        <w:t xml:space="preserve">Кызыксынулар төрле булырга мөмкин. </w:t>
      </w:r>
    </w:p>
    <w:p w:rsidR="00D66B9F" w:rsidRPr="009B6C72" w:rsidRDefault="00D66B9F" w:rsidP="00D66B9F">
      <w:pPr>
        <w:spacing w:after="0"/>
        <w:jc w:val="both"/>
        <w:rPr>
          <w:rFonts w:ascii="Times New Roman" w:hAnsi="Times New Roman"/>
          <w:sz w:val="32"/>
          <w:szCs w:val="32"/>
          <w:lang w:val="tt-RU"/>
        </w:rPr>
      </w:pPr>
      <w:r w:rsidRPr="009B6C72">
        <w:rPr>
          <w:rFonts w:ascii="Times New Roman" w:hAnsi="Times New Roman"/>
          <w:color w:val="404040"/>
          <w:sz w:val="32"/>
          <w:szCs w:val="32"/>
          <w:lang w:val="tt-RU"/>
        </w:rPr>
        <w:t>Минем   театраль эшчәнлек төренә  тукталып үтәсем килә.</w:t>
      </w:r>
    </w:p>
    <w:p w:rsidR="00D66B9F" w:rsidRPr="009B6C72" w:rsidRDefault="009B6C72" w:rsidP="00D66B9F">
      <w:pPr>
        <w:spacing w:after="0"/>
        <w:jc w:val="both"/>
        <w:rPr>
          <w:rFonts w:ascii="Times New Roman" w:hAnsi="Times New Roman"/>
          <w:sz w:val="32"/>
          <w:szCs w:val="32"/>
          <w:lang w:val="tt-RU"/>
        </w:rPr>
      </w:pPr>
      <w:r w:rsidRPr="009B6C72">
        <w:rPr>
          <w:rFonts w:ascii="Times New Roman" w:hAnsi="Times New Roman"/>
          <w:sz w:val="32"/>
          <w:szCs w:val="32"/>
          <w:lang w:val="tt-RU"/>
        </w:rPr>
        <w:br/>
        <w:t>Ел саен балалар бакчасына яңа балалар</w:t>
      </w:r>
      <w:r w:rsidRPr="009B6C72">
        <w:rPr>
          <w:rFonts w:ascii="Times New Roman" w:hAnsi="Times New Roman"/>
          <w:sz w:val="32"/>
          <w:szCs w:val="32"/>
          <w:lang w:val="tt-RU"/>
        </w:rPr>
        <w:t>,яңа буын балалары</w:t>
      </w:r>
      <w:r w:rsidRPr="009B6C72">
        <w:rPr>
          <w:rFonts w:ascii="Times New Roman" w:hAnsi="Times New Roman"/>
          <w:sz w:val="32"/>
          <w:szCs w:val="32"/>
          <w:lang w:val="tt-RU"/>
        </w:rPr>
        <w:t xml:space="preserve"> килә. Бүгенге укучылар</w:t>
      </w:r>
      <w:r>
        <w:rPr>
          <w:rFonts w:ascii="Times New Roman" w:hAnsi="Times New Roman"/>
          <w:sz w:val="32"/>
          <w:szCs w:val="32"/>
          <w:lang w:val="tt-RU"/>
        </w:rPr>
        <w:t xml:space="preserve"> өчен</w:t>
      </w:r>
      <w:r w:rsidRPr="009B6C72">
        <w:rPr>
          <w:rFonts w:ascii="Times New Roman" w:hAnsi="Times New Roman"/>
          <w:sz w:val="32"/>
          <w:szCs w:val="32"/>
          <w:lang w:val="tt-RU"/>
        </w:rPr>
        <w:t xml:space="preserve"> сәнгать дөн</w:t>
      </w:r>
      <w:r>
        <w:rPr>
          <w:rFonts w:ascii="Times New Roman" w:hAnsi="Times New Roman"/>
          <w:sz w:val="32"/>
          <w:szCs w:val="32"/>
          <w:lang w:val="tt-RU"/>
        </w:rPr>
        <w:t>ьясында театр арткы планда тора дип уйлыйм.</w:t>
      </w:r>
      <w:r w:rsidRPr="009B6C72">
        <w:rPr>
          <w:rFonts w:ascii="Times New Roman" w:hAnsi="Times New Roman"/>
          <w:sz w:val="32"/>
          <w:szCs w:val="32"/>
          <w:lang w:val="tt-RU"/>
        </w:rPr>
        <w:t xml:space="preserve"> Чөнки балалар күбрәк компьютер артында утырырга,сериаллар карарга,эстрада музыкалары тыңларга яраталар.</w:t>
      </w:r>
      <w:r w:rsidRPr="009B6C72">
        <w:rPr>
          <w:rFonts w:ascii="Times New Roman" w:hAnsi="Times New Roman"/>
          <w:sz w:val="32"/>
          <w:szCs w:val="32"/>
          <w:lang w:val="tt-RU"/>
        </w:rPr>
        <w:t>Аларны сәнгатьк</w:t>
      </w:r>
      <w:r w:rsidRPr="009B6C72">
        <w:rPr>
          <w:rFonts w:ascii="Times New Roman" w:hAnsi="Times New Roman"/>
          <w:sz w:val="32"/>
          <w:szCs w:val="32"/>
          <w:lang w:val="tt-RU"/>
        </w:rPr>
        <w:t>ә</w:t>
      </w:r>
      <w:r w:rsidRPr="009B6C72">
        <w:rPr>
          <w:rFonts w:ascii="Times New Roman" w:hAnsi="Times New Roman"/>
          <w:sz w:val="32"/>
          <w:szCs w:val="32"/>
          <w:lang w:val="tt-RU"/>
        </w:rPr>
        <w:t xml:space="preserve"> тартуда</w:t>
      </w:r>
      <w:r w:rsidRPr="009B6C72">
        <w:rPr>
          <w:rFonts w:ascii="Times New Roman" w:hAnsi="Times New Roman"/>
          <w:sz w:val="32"/>
          <w:szCs w:val="32"/>
          <w:lang w:val="tt-RU"/>
        </w:rPr>
        <w:t>, зурлар белән аралашуга өй</w:t>
      </w:r>
      <w:r>
        <w:rPr>
          <w:rFonts w:ascii="Times New Roman" w:hAnsi="Times New Roman"/>
          <w:sz w:val="32"/>
          <w:szCs w:val="32"/>
          <w:lang w:val="tt-RU"/>
        </w:rPr>
        <w:t>рәтүдә,сөйләм телен үстерүдә, җә</w:t>
      </w:r>
      <w:r w:rsidRPr="009B6C72">
        <w:rPr>
          <w:rFonts w:ascii="Times New Roman" w:hAnsi="Times New Roman"/>
          <w:sz w:val="32"/>
          <w:szCs w:val="32"/>
          <w:lang w:val="tt-RU"/>
        </w:rPr>
        <w:t xml:space="preserve">мгыятьтә үзен- үзе тота белеп, актив hәм сәләтле кеше булып үсүендә сәхнәләштерү эшчәнлегенең әhәмияте бик зур. </w:t>
      </w:r>
      <w:proofErr w:type="spellStart"/>
      <w:r w:rsidRPr="009B6C72">
        <w:rPr>
          <w:rFonts w:ascii="Times New Roman" w:hAnsi="Times New Roman"/>
          <w:sz w:val="32"/>
          <w:szCs w:val="32"/>
        </w:rPr>
        <w:t>Баланың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бөтен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тормышы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уен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Уенда</w:t>
      </w:r>
      <w:proofErr w:type="spellEnd"/>
      <w:r w:rsidRPr="009B6C72">
        <w:rPr>
          <w:rFonts w:ascii="Times New Roman" w:hAnsi="Times New Roman"/>
          <w:sz w:val="32"/>
          <w:szCs w:val="32"/>
        </w:rPr>
        <w:t xml:space="preserve"> бала </w:t>
      </w:r>
      <w:proofErr w:type="spellStart"/>
      <w:r w:rsidRPr="009B6C72">
        <w:rPr>
          <w:rFonts w:ascii="Times New Roman" w:hAnsi="Times New Roman"/>
          <w:sz w:val="32"/>
          <w:szCs w:val="32"/>
        </w:rPr>
        <w:t>тирә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юнь</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турында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җәмгыятьнең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законнары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кешеләрнең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үзара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аралашу</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матурлыгы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турында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мәгълүмат</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алып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кына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калмый</w:t>
      </w:r>
      <w:proofErr w:type="spellEnd"/>
      <w:r w:rsidRPr="009B6C72">
        <w:rPr>
          <w:rFonts w:ascii="Times New Roman" w:hAnsi="Times New Roman"/>
          <w:sz w:val="32"/>
          <w:szCs w:val="32"/>
        </w:rPr>
        <w:t xml:space="preserve">, ә </w:t>
      </w:r>
      <w:proofErr w:type="spellStart"/>
      <w:r w:rsidRPr="009B6C72">
        <w:rPr>
          <w:rFonts w:ascii="Times New Roman" w:hAnsi="Times New Roman"/>
          <w:sz w:val="32"/>
          <w:szCs w:val="32"/>
        </w:rPr>
        <w:t>бу</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дөньяда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яшәргә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үзенең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мөгамәлә</w:t>
      </w:r>
      <w:proofErr w:type="gramStart"/>
      <w:r w:rsidRPr="009B6C72">
        <w:rPr>
          <w:rFonts w:ascii="Times New Roman" w:hAnsi="Times New Roman"/>
          <w:sz w:val="32"/>
          <w:szCs w:val="32"/>
        </w:rPr>
        <w:t>л</w:t>
      </w:r>
      <w:proofErr w:type="gramEnd"/>
      <w:r w:rsidRPr="009B6C72">
        <w:rPr>
          <w:rFonts w:ascii="Times New Roman" w:hAnsi="Times New Roman"/>
          <w:sz w:val="32"/>
          <w:szCs w:val="32"/>
        </w:rPr>
        <w:t>әрен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төзергә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өйрәнә</w:t>
      </w:r>
      <w:proofErr w:type="spellEnd"/>
      <w:r w:rsidRPr="009B6C72">
        <w:rPr>
          <w:rFonts w:ascii="Times New Roman" w:hAnsi="Times New Roman"/>
          <w:sz w:val="32"/>
          <w:szCs w:val="32"/>
        </w:rPr>
        <w:t xml:space="preserve">. Ә </w:t>
      </w:r>
      <w:proofErr w:type="spellStart"/>
      <w:r w:rsidRPr="009B6C72">
        <w:rPr>
          <w:rFonts w:ascii="Times New Roman" w:hAnsi="Times New Roman"/>
          <w:sz w:val="32"/>
          <w:szCs w:val="32"/>
        </w:rPr>
        <w:t>бу</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баланың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игътибарлы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яхшы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хәтерле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дөрес</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матур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әйбәт</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сөйләшә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белүен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таләп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итә.</w:t>
      </w:r>
      <w:r>
        <w:rPr>
          <w:rFonts w:ascii="Times New Roman" w:hAnsi="Times New Roman"/>
          <w:sz w:val="32"/>
          <w:szCs w:val="32"/>
        </w:rPr>
        <w:t>Театраль</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уеннарында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катнашып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балалар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образлар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төслә</w:t>
      </w:r>
      <w:proofErr w:type="gramStart"/>
      <w:r w:rsidRPr="009B6C72">
        <w:rPr>
          <w:rFonts w:ascii="Times New Roman" w:hAnsi="Times New Roman"/>
          <w:sz w:val="32"/>
          <w:szCs w:val="32"/>
        </w:rPr>
        <w:t>р</w:t>
      </w:r>
      <w:proofErr w:type="spellEnd"/>
      <w:proofErr w:type="gramEnd"/>
      <w:r w:rsidRPr="009B6C72">
        <w:rPr>
          <w:rFonts w:ascii="Times New Roman" w:hAnsi="Times New Roman"/>
          <w:sz w:val="32"/>
          <w:szCs w:val="32"/>
        </w:rPr>
        <w:t xml:space="preserve">, </w:t>
      </w:r>
      <w:proofErr w:type="spellStart"/>
      <w:r w:rsidRPr="009B6C72">
        <w:rPr>
          <w:rFonts w:ascii="Times New Roman" w:hAnsi="Times New Roman"/>
          <w:sz w:val="32"/>
          <w:szCs w:val="32"/>
        </w:rPr>
        <w:t>авазлар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аша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тирә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юнь</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белән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танышалар</w:t>
      </w:r>
      <w:proofErr w:type="spellEnd"/>
      <w:r w:rsidRPr="009B6C72">
        <w:rPr>
          <w:rFonts w:ascii="Times New Roman" w:hAnsi="Times New Roman"/>
          <w:sz w:val="32"/>
          <w:szCs w:val="32"/>
        </w:rPr>
        <w:t xml:space="preserve">, ә </w:t>
      </w:r>
      <w:proofErr w:type="spellStart"/>
      <w:r w:rsidRPr="009B6C72">
        <w:rPr>
          <w:rFonts w:ascii="Times New Roman" w:hAnsi="Times New Roman"/>
          <w:sz w:val="32"/>
          <w:szCs w:val="32"/>
        </w:rPr>
        <w:t>сораулар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балаларны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уйларга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анализларга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йомгаклау</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ясарга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мәҗбүр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итә</w:t>
      </w:r>
      <w:proofErr w:type="spellEnd"/>
      <w:r w:rsidRPr="009B6C72">
        <w:rPr>
          <w:rFonts w:ascii="Times New Roman" w:hAnsi="Times New Roman"/>
          <w:sz w:val="32"/>
          <w:szCs w:val="32"/>
        </w:rPr>
        <w:t>.</w:t>
      </w:r>
      <w:r w:rsidRPr="009B6C72">
        <w:rPr>
          <w:rFonts w:ascii="Times New Roman" w:hAnsi="Times New Roman"/>
          <w:sz w:val="32"/>
          <w:szCs w:val="32"/>
        </w:rPr>
        <w:br/>
      </w:r>
      <w:r w:rsidRPr="009B6C72">
        <w:rPr>
          <w:rFonts w:ascii="Times New Roman" w:hAnsi="Times New Roman"/>
          <w:sz w:val="32"/>
          <w:szCs w:val="32"/>
        </w:rPr>
        <w:br/>
      </w:r>
      <w:proofErr w:type="spellStart"/>
      <w:r w:rsidRPr="009B6C72">
        <w:rPr>
          <w:rFonts w:ascii="Times New Roman" w:hAnsi="Times New Roman"/>
          <w:sz w:val="32"/>
          <w:szCs w:val="32"/>
        </w:rPr>
        <w:t>Акыл</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үсеше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белән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сөйләм</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теленең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үсеше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нык</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бәйләнгән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Персонажлар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сөйләмен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сәнгатьле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итеп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сөйләү</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өстендә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эшләгәндә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баланың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сүз</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байлыгы</w:t>
      </w:r>
      <w:proofErr w:type="spellEnd"/>
      <w:r w:rsidRPr="009B6C72">
        <w:rPr>
          <w:rFonts w:ascii="Times New Roman" w:hAnsi="Times New Roman"/>
          <w:sz w:val="32"/>
          <w:szCs w:val="32"/>
        </w:rPr>
        <w:t xml:space="preserve"> арта, </w:t>
      </w:r>
      <w:proofErr w:type="spellStart"/>
      <w:r w:rsidRPr="009B6C72">
        <w:rPr>
          <w:rFonts w:ascii="Times New Roman" w:hAnsi="Times New Roman"/>
          <w:sz w:val="32"/>
          <w:szCs w:val="32"/>
        </w:rPr>
        <w:t>аваз</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культурасы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интонацияле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сөйләү</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тәрбияләнә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Башкарылачак</w:t>
      </w:r>
      <w:proofErr w:type="spellEnd"/>
      <w:r w:rsidRPr="009B6C72">
        <w:rPr>
          <w:rFonts w:ascii="Times New Roman" w:hAnsi="Times New Roman"/>
          <w:sz w:val="32"/>
          <w:szCs w:val="32"/>
        </w:rPr>
        <w:t xml:space="preserve"> роль </w:t>
      </w:r>
      <w:proofErr w:type="spellStart"/>
      <w:r w:rsidRPr="009B6C72">
        <w:rPr>
          <w:rFonts w:ascii="Times New Roman" w:hAnsi="Times New Roman"/>
          <w:sz w:val="32"/>
          <w:szCs w:val="32"/>
        </w:rPr>
        <w:t>баланы</w:t>
      </w:r>
      <w:proofErr w:type="spellEnd"/>
      <w:r w:rsidRPr="009B6C72">
        <w:rPr>
          <w:rFonts w:ascii="Times New Roman" w:hAnsi="Times New Roman"/>
          <w:sz w:val="32"/>
          <w:szCs w:val="32"/>
        </w:rPr>
        <w:t xml:space="preserve"> чиста, </w:t>
      </w:r>
      <w:proofErr w:type="spellStart"/>
      <w:r w:rsidRPr="009B6C72">
        <w:rPr>
          <w:rFonts w:ascii="Times New Roman" w:hAnsi="Times New Roman"/>
          <w:sz w:val="32"/>
          <w:szCs w:val="32"/>
        </w:rPr>
        <w:t>аңлашылырлык</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итеп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сөйләвен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талә</w:t>
      </w:r>
      <w:proofErr w:type="gramStart"/>
      <w:r w:rsidRPr="009B6C72">
        <w:rPr>
          <w:rFonts w:ascii="Times New Roman" w:hAnsi="Times New Roman"/>
          <w:sz w:val="32"/>
          <w:szCs w:val="32"/>
        </w:rPr>
        <w:t>п</w:t>
      </w:r>
      <w:proofErr w:type="spellEnd"/>
      <w:proofErr w:type="gramEnd"/>
      <w:r w:rsidRPr="009B6C72">
        <w:rPr>
          <w:rFonts w:ascii="Times New Roman" w:hAnsi="Times New Roman"/>
          <w:sz w:val="32"/>
          <w:szCs w:val="32"/>
        </w:rPr>
        <w:t xml:space="preserve"> </w:t>
      </w:r>
      <w:proofErr w:type="spellStart"/>
      <w:r w:rsidRPr="009B6C72">
        <w:rPr>
          <w:rFonts w:ascii="Times New Roman" w:hAnsi="Times New Roman"/>
          <w:sz w:val="32"/>
          <w:szCs w:val="32"/>
        </w:rPr>
        <w:t>итә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Сәхнәләштерелгән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уеннар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барышында</w:t>
      </w:r>
      <w:proofErr w:type="spellEnd"/>
      <w:r w:rsidRPr="009B6C72">
        <w:rPr>
          <w:rFonts w:ascii="Times New Roman" w:hAnsi="Times New Roman"/>
          <w:sz w:val="32"/>
          <w:szCs w:val="32"/>
        </w:rPr>
        <w:t xml:space="preserve">, бала </w:t>
      </w:r>
      <w:proofErr w:type="spellStart"/>
      <w:r w:rsidRPr="009B6C72">
        <w:rPr>
          <w:rFonts w:ascii="Times New Roman" w:hAnsi="Times New Roman"/>
          <w:sz w:val="32"/>
          <w:szCs w:val="32"/>
        </w:rPr>
        <w:t>персонажлар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өчен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кайгырта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үзен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урынына</w:t>
      </w:r>
      <w:proofErr w:type="spellEnd"/>
      <w:r w:rsidRPr="009B6C72">
        <w:rPr>
          <w:rFonts w:ascii="Times New Roman" w:hAnsi="Times New Roman"/>
          <w:sz w:val="32"/>
          <w:szCs w:val="32"/>
        </w:rPr>
        <w:t xml:space="preserve"> куя, </w:t>
      </w:r>
      <w:proofErr w:type="spellStart"/>
      <w:r w:rsidRPr="009B6C72">
        <w:rPr>
          <w:rFonts w:ascii="Times New Roman" w:hAnsi="Times New Roman"/>
          <w:sz w:val="32"/>
          <w:szCs w:val="32"/>
        </w:rPr>
        <w:t>булышу</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ысулларын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таба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яхшылык</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hәм</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явызлыкка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үзенең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карашын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күрсәтә</w:t>
      </w:r>
      <w:proofErr w:type="spellEnd"/>
      <w:r w:rsidRPr="009B6C72">
        <w:rPr>
          <w:rFonts w:ascii="Times New Roman" w:hAnsi="Times New Roman"/>
          <w:sz w:val="32"/>
          <w:szCs w:val="32"/>
        </w:rPr>
        <w:t xml:space="preserve">. Баланы </w:t>
      </w:r>
      <w:proofErr w:type="spellStart"/>
      <w:r w:rsidRPr="009B6C72">
        <w:rPr>
          <w:rFonts w:ascii="Times New Roman" w:hAnsi="Times New Roman"/>
          <w:sz w:val="32"/>
          <w:szCs w:val="32"/>
        </w:rPr>
        <w:t>төрле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яктан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үстерә</w:t>
      </w:r>
      <w:proofErr w:type="spellEnd"/>
      <w:r w:rsidRPr="009B6C72">
        <w:rPr>
          <w:rFonts w:ascii="Times New Roman" w:hAnsi="Times New Roman"/>
          <w:sz w:val="32"/>
          <w:szCs w:val="32"/>
        </w:rPr>
        <w:t>.</w:t>
      </w:r>
      <w:r w:rsidRPr="009B6C72">
        <w:rPr>
          <w:rFonts w:ascii="Times New Roman" w:hAnsi="Times New Roman"/>
          <w:sz w:val="32"/>
          <w:szCs w:val="32"/>
        </w:rPr>
        <w:br/>
      </w:r>
      <w:r w:rsidRPr="009B6C72">
        <w:rPr>
          <w:rFonts w:ascii="Times New Roman" w:hAnsi="Times New Roman"/>
          <w:sz w:val="32"/>
          <w:szCs w:val="32"/>
        </w:rPr>
        <w:lastRenderedPageBreak/>
        <w:br/>
      </w:r>
      <w:proofErr w:type="spellStart"/>
      <w:r w:rsidRPr="009B6C72">
        <w:rPr>
          <w:rFonts w:ascii="Times New Roman" w:hAnsi="Times New Roman"/>
          <w:sz w:val="32"/>
          <w:szCs w:val="32"/>
        </w:rPr>
        <w:t>Сәхнәләштерү</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эшчәнлеген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алып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барганда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hәр</w:t>
      </w:r>
      <w:proofErr w:type="spellEnd"/>
      <w:r w:rsidRPr="009B6C72">
        <w:rPr>
          <w:rFonts w:ascii="Times New Roman" w:hAnsi="Times New Roman"/>
          <w:sz w:val="32"/>
          <w:szCs w:val="32"/>
        </w:rPr>
        <w:t xml:space="preserve"> бала </w:t>
      </w:r>
      <w:proofErr w:type="spellStart"/>
      <w:r w:rsidRPr="009B6C72">
        <w:rPr>
          <w:rFonts w:ascii="Times New Roman" w:hAnsi="Times New Roman"/>
          <w:sz w:val="32"/>
          <w:szCs w:val="32"/>
        </w:rPr>
        <w:t>үзенең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кичерешләрен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тойгыларын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теләкләрен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карашларын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гадәти</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сөйләшкәндә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генә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түгел</w:t>
      </w:r>
      <w:proofErr w:type="spellEnd"/>
      <w:r w:rsidRPr="009B6C72">
        <w:rPr>
          <w:rFonts w:ascii="Times New Roman" w:hAnsi="Times New Roman"/>
          <w:sz w:val="32"/>
          <w:szCs w:val="32"/>
        </w:rPr>
        <w:t xml:space="preserve">, ә </w:t>
      </w:r>
      <w:proofErr w:type="spellStart"/>
      <w:r w:rsidRPr="009B6C72">
        <w:rPr>
          <w:rFonts w:ascii="Times New Roman" w:hAnsi="Times New Roman"/>
          <w:sz w:val="32"/>
          <w:szCs w:val="32"/>
        </w:rPr>
        <w:t>чит</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тыңлаучылар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алдында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күрсәтә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алырлык</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шартлар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тудырырга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hәм</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яшьтән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үк</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өйрәтергә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кирәк</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Еш</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кына</w:t>
      </w:r>
      <w:proofErr w:type="spellEnd"/>
      <w:r w:rsidRPr="009B6C72">
        <w:rPr>
          <w:rFonts w:ascii="Times New Roman" w:hAnsi="Times New Roman"/>
          <w:sz w:val="32"/>
          <w:szCs w:val="32"/>
        </w:rPr>
        <w:t xml:space="preserve"> без </w:t>
      </w:r>
      <w:proofErr w:type="spellStart"/>
      <w:r w:rsidRPr="009B6C72">
        <w:rPr>
          <w:rFonts w:ascii="Times New Roman" w:hAnsi="Times New Roman"/>
          <w:sz w:val="32"/>
          <w:szCs w:val="32"/>
        </w:rPr>
        <w:t>киң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белемле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сәнгатьле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сөйләшә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белүчеләрне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оялчан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икәнен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чит</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кешелә</w:t>
      </w:r>
      <w:proofErr w:type="gramStart"/>
      <w:r w:rsidRPr="009B6C72">
        <w:rPr>
          <w:rFonts w:ascii="Times New Roman" w:hAnsi="Times New Roman"/>
          <w:sz w:val="32"/>
          <w:szCs w:val="32"/>
        </w:rPr>
        <w:t>р</w:t>
      </w:r>
      <w:proofErr w:type="spellEnd"/>
      <w:proofErr w:type="gramEnd"/>
      <w:r w:rsidRPr="009B6C72">
        <w:rPr>
          <w:rFonts w:ascii="Times New Roman" w:hAnsi="Times New Roman"/>
          <w:sz w:val="32"/>
          <w:szCs w:val="32"/>
        </w:rPr>
        <w:t xml:space="preserve"> </w:t>
      </w:r>
      <w:proofErr w:type="spellStart"/>
      <w:r w:rsidRPr="009B6C72">
        <w:rPr>
          <w:rFonts w:ascii="Times New Roman" w:hAnsi="Times New Roman"/>
          <w:sz w:val="32"/>
          <w:szCs w:val="32"/>
        </w:rPr>
        <w:t>алдында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югалып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калуларын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күзәтәбез</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Бу</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проблемалар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булмасын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өчен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балалар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бакчасында</w:t>
      </w:r>
      <w:proofErr w:type="spellEnd"/>
      <w:r w:rsidRPr="009B6C72">
        <w:rPr>
          <w:rFonts w:ascii="Times New Roman" w:hAnsi="Times New Roman"/>
          <w:sz w:val="32"/>
          <w:szCs w:val="32"/>
        </w:rPr>
        <w:t xml:space="preserve"> театр кую </w:t>
      </w:r>
      <w:proofErr w:type="spellStart"/>
      <w:r w:rsidRPr="009B6C72">
        <w:rPr>
          <w:rFonts w:ascii="Times New Roman" w:hAnsi="Times New Roman"/>
          <w:sz w:val="32"/>
          <w:szCs w:val="32"/>
        </w:rPr>
        <w:t>бик</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зур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булышлык</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күрсәтә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Сәхнәләштерелгән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уеннар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балаларны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шатландыралар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Спектакльләрдә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катнашып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балалар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тир</w:t>
      </w:r>
      <w:proofErr w:type="gramStart"/>
      <w:r w:rsidRPr="009B6C72">
        <w:rPr>
          <w:rFonts w:ascii="Times New Roman" w:hAnsi="Times New Roman"/>
          <w:sz w:val="32"/>
          <w:szCs w:val="32"/>
        </w:rPr>
        <w:t>ә-</w:t>
      </w:r>
      <w:proofErr w:type="gramEnd"/>
      <w:r w:rsidRPr="009B6C72">
        <w:rPr>
          <w:rFonts w:ascii="Times New Roman" w:hAnsi="Times New Roman"/>
          <w:sz w:val="32"/>
          <w:szCs w:val="32"/>
        </w:rPr>
        <w:t>юнь</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белән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төсләр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авазлар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белән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танышалар</w:t>
      </w:r>
      <w:proofErr w:type="spellEnd"/>
      <w:r w:rsidRPr="009B6C72">
        <w:rPr>
          <w:rFonts w:ascii="Times New Roman" w:hAnsi="Times New Roman"/>
          <w:sz w:val="32"/>
          <w:szCs w:val="32"/>
        </w:rPr>
        <w:t xml:space="preserve">, ә </w:t>
      </w:r>
      <w:proofErr w:type="spellStart"/>
      <w:r w:rsidRPr="009B6C72">
        <w:rPr>
          <w:rFonts w:ascii="Times New Roman" w:hAnsi="Times New Roman"/>
          <w:sz w:val="32"/>
          <w:szCs w:val="32"/>
        </w:rPr>
        <w:t>уйланылып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куелган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сораулар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балаларны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анализларга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уйланырга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нәтиҗәләр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ясарга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өйрәтә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Сәнгатьле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итеп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сөйләргә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өйрәнү</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барышында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сизелмичә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баланың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сүз</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байлыгы</w:t>
      </w:r>
      <w:proofErr w:type="spellEnd"/>
      <w:r w:rsidRPr="009B6C72">
        <w:rPr>
          <w:rFonts w:ascii="Times New Roman" w:hAnsi="Times New Roman"/>
          <w:sz w:val="32"/>
          <w:szCs w:val="32"/>
        </w:rPr>
        <w:t xml:space="preserve"> арта, бала чиста, </w:t>
      </w:r>
      <w:proofErr w:type="spellStart"/>
      <w:r w:rsidRPr="009B6C72">
        <w:rPr>
          <w:rFonts w:ascii="Times New Roman" w:hAnsi="Times New Roman"/>
          <w:sz w:val="32"/>
          <w:szCs w:val="32"/>
        </w:rPr>
        <w:t>дөрес</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аңлаешлы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итеп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сөйләргә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өйрәнә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Сүзлек</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формалаша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яңа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сүзлә</w:t>
      </w:r>
      <w:proofErr w:type="gramStart"/>
      <w:r w:rsidRPr="009B6C72">
        <w:rPr>
          <w:rFonts w:ascii="Times New Roman" w:hAnsi="Times New Roman"/>
          <w:sz w:val="32"/>
          <w:szCs w:val="32"/>
        </w:rPr>
        <w:t>р</w:t>
      </w:r>
      <w:proofErr w:type="spellEnd"/>
      <w:proofErr w:type="gramEnd"/>
      <w:r w:rsidRPr="009B6C72">
        <w:rPr>
          <w:rFonts w:ascii="Times New Roman" w:hAnsi="Times New Roman"/>
          <w:sz w:val="32"/>
          <w:szCs w:val="32"/>
        </w:rPr>
        <w:t xml:space="preserve"> </w:t>
      </w:r>
      <w:proofErr w:type="spellStart"/>
      <w:r w:rsidRPr="009B6C72">
        <w:rPr>
          <w:rFonts w:ascii="Times New Roman" w:hAnsi="Times New Roman"/>
          <w:sz w:val="32"/>
          <w:szCs w:val="32"/>
        </w:rPr>
        <w:t>белән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баетыла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Әкиятне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укып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бетергәч</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балаларга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нинди</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дә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булса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җөмләне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тәмамларга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кабатларга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эчтәлеген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сөйләргә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тәкъдим</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ителә</w:t>
      </w:r>
      <w:proofErr w:type="spellEnd"/>
      <w:r w:rsidRPr="009B6C72">
        <w:rPr>
          <w:rFonts w:ascii="Times New Roman" w:hAnsi="Times New Roman"/>
          <w:sz w:val="32"/>
          <w:szCs w:val="32"/>
        </w:rPr>
        <w:t xml:space="preserve">. Аннан </w:t>
      </w:r>
      <w:proofErr w:type="spellStart"/>
      <w:r w:rsidRPr="009B6C72">
        <w:rPr>
          <w:rFonts w:ascii="Times New Roman" w:hAnsi="Times New Roman"/>
          <w:sz w:val="32"/>
          <w:szCs w:val="32"/>
        </w:rPr>
        <w:t>кечкенә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хикәяләр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алына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Әкренләп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монологик</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сойләм</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генә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түгел</w:t>
      </w:r>
      <w:proofErr w:type="spellEnd"/>
      <w:r w:rsidRPr="009B6C72">
        <w:rPr>
          <w:rFonts w:ascii="Times New Roman" w:hAnsi="Times New Roman"/>
          <w:sz w:val="32"/>
          <w:szCs w:val="32"/>
        </w:rPr>
        <w:t xml:space="preserve">, ә </w:t>
      </w:r>
      <w:proofErr w:type="spellStart"/>
      <w:r w:rsidRPr="009B6C72">
        <w:rPr>
          <w:rFonts w:ascii="Times New Roman" w:hAnsi="Times New Roman"/>
          <w:sz w:val="32"/>
          <w:szCs w:val="32"/>
        </w:rPr>
        <w:t>диалогик</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сөйләм</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дә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үсә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Аваз</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культурасы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өстендә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эшләнелә</w:t>
      </w:r>
      <w:proofErr w:type="spellEnd"/>
      <w:r w:rsidRPr="009B6C72">
        <w:rPr>
          <w:rFonts w:ascii="Times New Roman" w:hAnsi="Times New Roman"/>
          <w:sz w:val="32"/>
          <w:szCs w:val="32"/>
        </w:rPr>
        <w:t xml:space="preserve">. Бала </w:t>
      </w:r>
      <w:proofErr w:type="spellStart"/>
      <w:r w:rsidRPr="009B6C72">
        <w:rPr>
          <w:rFonts w:ascii="Times New Roman" w:hAnsi="Times New Roman"/>
          <w:sz w:val="32"/>
          <w:szCs w:val="32"/>
        </w:rPr>
        <w:t>күп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нәрсәне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исендә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калдыра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Аның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хәтере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үсә</w:t>
      </w:r>
      <w:proofErr w:type="spellEnd"/>
      <w:r w:rsidRPr="009B6C72">
        <w:rPr>
          <w:rFonts w:ascii="Times New Roman" w:hAnsi="Times New Roman"/>
          <w:sz w:val="32"/>
          <w:szCs w:val="32"/>
        </w:rPr>
        <w:t xml:space="preserve">. Рольне </w:t>
      </w:r>
      <w:proofErr w:type="spellStart"/>
      <w:r w:rsidRPr="009B6C72">
        <w:rPr>
          <w:rFonts w:ascii="Times New Roman" w:hAnsi="Times New Roman"/>
          <w:sz w:val="32"/>
          <w:szCs w:val="32"/>
        </w:rPr>
        <w:t>уйны</w:t>
      </w:r>
      <w:proofErr w:type="gramStart"/>
      <w:r w:rsidRPr="009B6C72">
        <w:rPr>
          <w:rFonts w:ascii="Times New Roman" w:hAnsi="Times New Roman"/>
          <w:sz w:val="32"/>
          <w:szCs w:val="32"/>
        </w:rPr>
        <w:t>й</w:t>
      </w:r>
      <w:proofErr w:type="spellEnd"/>
      <w:r w:rsidRPr="009B6C72">
        <w:rPr>
          <w:rFonts w:ascii="Times New Roman" w:hAnsi="Times New Roman"/>
          <w:sz w:val="32"/>
          <w:szCs w:val="32"/>
        </w:rPr>
        <w:t>-</w:t>
      </w:r>
      <w:proofErr w:type="gramEnd"/>
      <w:r w:rsidRPr="009B6C72">
        <w:rPr>
          <w:rFonts w:ascii="Times New Roman" w:hAnsi="Times New Roman"/>
          <w:sz w:val="32"/>
          <w:szCs w:val="32"/>
        </w:rPr>
        <w:t xml:space="preserve"> </w:t>
      </w:r>
      <w:proofErr w:type="spellStart"/>
      <w:r w:rsidRPr="009B6C72">
        <w:rPr>
          <w:rFonts w:ascii="Times New Roman" w:hAnsi="Times New Roman"/>
          <w:sz w:val="32"/>
          <w:szCs w:val="32"/>
        </w:rPr>
        <w:t>уйный</w:t>
      </w:r>
      <w:proofErr w:type="spellEnd"/>
      <w:r w:rsidRPr="009B6C72">
        <w:rPr>
          <w:rFonts w:ascii="Times New Roman" w:hAnsi="Times New Roman"/>
          <w:sz w:val="32"/>
          <w:szCs w:val="32"/>
        </w:rPr>
        <w:t xml:space="preserve">, бала </w:t>
      </w:r>
      <w:proofErr w:type="spellStart"/>
      <w:r w:rsidRPr="009B6C72">
        <w:rPr>
          <w:rFonts w:ascii="Times New Roman" w:hAnsi="Times New Roman"/>
          <w:sz w:val="32"/>
          <w:szCs w:val="32"/>
        </w:rPr>
        <w:t>әкият</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дөньясына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кереп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китә</w:t>
      </w:r>
      <w:proofErr w:type="spellEnd"/>
      <w:r w:rsidRPr="009B6C72">
        <w:rPr>
          <w:rFonts w:ascii="Times New Roman" w:hAnsi="Times New Roman"/>
          <w:sz w:val="32"/>
          <w:szCs w:val="32"/>
        </w:rPr>
        <w:t xml:space="preserve">, татар </w:t>
      </w:r>
      <w:proofErr w:type="spellStart"/>
      <w:r w:rsidRPr="009B6C72">
        <w:rPr>
          <w:rFonts w:ascii="Times New Roman" w:hAnsi="Times New Roman"/>
          <w:sz w:val="32"/>
          <w:szCs w:val="32"/>
        </w:rPr>
        <w:t>телен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истә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калдыру</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җиңеләя</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Сәхнәләштерү</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эшчәнлеге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күрсәтүенчә</w:t>
      </w:r>
      <w:proofErr w:type="spellEnd"/>
      <w:r w:rsidRPr="009B6C72">
        <w:rPr>
          <w:rFonts w:ascii="Times New Roman" w:hAnsi="Times New Roman"/>
          <w:sz w:val="32"/>
          <w:szCs w:val="32"/>
        </w:rPr>
        <w:t xml:space="preserve">, бала </w:t>
      </w:r>
      <w:proofErr w:type="spellStart"/>
      <w:r w:rsidRPr="009B6C72">
        <w:rPr>
          <w:rFonts w:ascii="Times New Roman" w:hAnsi="Times New Roman"/>
          <w:sz w:val="32"/>
          <w:szCs w:val="32"/>
        </w:rPr>
        <w:t>ялгышырга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мөмкин</w:t>
      </w:r>
      <w:proofErr w:type="spellEnd"/>
      <w:r w:rsidRPr="009B6C72">
        <w:rPr>
          <w:rFonts w:ascii="Times New Roman" w:hAnsi="Times New Roman"/>
          <w:sz w:val="32"/>
          <w:szCs w:val="32"/>
        </w:rPr>
        <w:t xml:space="preserve">, ә </w:t>
      </w:r>
      <w:proofErr w:type="spellStart"/>
      <w:r w:rsidRPr="009B6C72">
        <w:rPr>
          <w:rFonts w:ascii="Times New Roman" w:hAnsi="Times New Roman"/>
          <w:sz w:val="32"/>
          <w:szCs w:val="32"/>
        </w:rPr>
        <w:t>менә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әкият</w:t>
      </w:r>
      <w:proofErr w:type="spellEnd"/>
      <w:r w:rsidRPr="009B6C72">
        <w:rPr>
          <w:rFonts w:ascii="Times New Roman" w:hAnsi="Times New Roman"/>
          <w:sz w:val="32"/>
          <w:szCs w:val="32"/>
        </w:rPr>
        <w:t xml:space="preserve"> герое </w:t>
      </w:r>
      <w:proofErr w:type="spellStart"/>
      <w:r w:rsidRPr="009B6C72">
        <w:rPr>
          <w:rFonts w:ascii="Times New Roman" w:hAnsi="Times New Roman"/>
          <w:sz w:val="32"/>
          <w:szCs w:val="32"/>
        </w:rPr>
        <w:t>ялгышырга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тиеш</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түгел</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Шуңа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кү</w:t>
      </w:r>
      <w:proofErr w:type="gramStart"/>
      <w:r w:rsidRPr="009B6C72">
        <w:rPr>
          <w:rFonts w:ascii="Times New Roman" w:hAnsi="Times New Roman"/>
          <w:sz w:val="32"/>
          <w:szCs w:val="32"/>
        </w:rPr>
        <w:t>р</w:t>
      </w:r>
      <w:proofErr w:type="gramEnd"/>
      <w:r w:rsidRPr="009B6C72">
        <w:rPr>
          <w:rFonts w:ascii="Times New Roman" w:hAnsi="Times New Roman"/>
          <w:sz w:val="32"/>
          <w:szCs w:val="32"/>
        </w:rPr>
        <w:t>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балалар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әкият</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уйнаганда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сүзләрен</w:t>
      </w:r>
      <w:proofErr w:type="spellEnd"/>
      <w:r w:rsidRPr="009B6C72">
        <w:rPr>
          <w:rFonts w:ascii="Times New Roman" w:hAnsi="Times New Roman"/>
          <w:sz w:val="32"/>
          <w:szCs w:val="32"/>
        </w:rPr>
        <w:t xml:space="preserve"> 2–3 </w:t>
      </w:r>
      <w:proofErr w:type="spellStart"/>
      <w:r w:rsidRPr="009B6C72">
        <w:rPr>
          <w:rFonts w:ascii="Times New Roman" w:hAnsi="Times New Roman"/>
          <w:sz w:val="32"/>
          <w:szCs w:val="32"/>
        </w:rPr>
        <w:t>мәртәбә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тырышыбрак</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өйрәнәләр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Аларның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бу</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шөгыльләрдән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соң</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хәтерләре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яхшыра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Яраткан</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геройлар</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балаларга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үрнәк</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булалар</w:t>
      </w:r>
      <w:proofErr w:type="gramStart"/>
      <w:r w:rsidRPr="009B6C72">
        <w:rPr>
          <w:rFonts w:ascii="Times New Roman" w:hAnsi="Times New Roman"/>
          <w:sz w:val="32"/>
          <w:szCs w:val="32"/>
        </w:rPr>
        <w:t>.С</w:t>
      </w:r>
      <w:proofErr w:type="gramEnd"/>
      <w:r w:rsidRPr="009B6C72">
        <w:rPr>
          <w:rFonts w:ascii="Times New Roman" w:hAnsi="Times New Roman"/>
          <w:sz w:val="32"/>
          <w:szCs w:val="32"/>
        </w:rPr>
        <w:t>әхнәләштерү</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эшчәнлеге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балаларга</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проблемалы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ситуацияләрне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чишәргә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булыша</w:t>
      </w:r>
      <w:proofErr w:type="spellEnd"/>
      <w:r w:rsidRPr="009B6C72">
        <w:rPr>
          <w:rFonts w:ascii="Times New Roman" w:hAnsi="Times New Roman"/>
          <w:sz w:val="32"/>
          <w:szCs w:val="32"/>
        </w:rPr>
        <w:t xml:space="preserve">- персонаж </w:t>
      </w:r>
      <w:proofErr w:type="spellStart"/>
      <w:r w:rsidRPr="009B6C72">
        <w:rPr>
          <w:rFonts w:ascii="Times New Roman" w:hAnsi="Times New Roman"/>
          <w:sz w:val="32"/>
          <w:szCs w:val="32"/>
        </w:rPr>
        <w:t>аркылы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оялчанлыкны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кыюсызлыкны</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бетерергә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сәнгатьле</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итеп</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сөйләргә</w:t>
      </w:r>
      <w:proofErr w:type="spellEnd"/>
      <w:r w:rsidRPr="009B6C72">
        <w:rPr>
          <w:rFonts w:ascii="Times New Roman" w:hAnsi="Times New Roman"/>
          <w:sz w:val="32"/>
          <w:szCs w:val="32"/>
        </w:rPr>
        <w:t xml:space="preserve"> </w:t>
      </w:r>
      <w:proofErr w:type="spellStart"/>
      <w:r w:rsidRPr="009B6C72">
        <w:rPr>
          <w:rFonts w:ascii="Times New Roman" w:hAnsi="Times New Roman"/>
          <w:sz w:val="32"/>
          <w:szCs w:val="32"/>
        </w:rPr>
        <w:t>булыша</w:t>
      </w:r>
      <w:proofErr w:type="spellEnd"/>
      <w:r w:rsidRPr="009B6C72">
        <w:rPr>
          <w:rFonts w:ascii="Times New Roman" w:hAnsi="Times New Roman"/>
          <w:sz w:val="32"/>
          <w:szCs w:val="32"/>
        </w:rPr>
        <w:t>.</w:t>
      </w:r>
    </w:p>
    <w:p w:rsidR="00D66B9F" w:rsidRPr="009B6C72" w:rsidRDefault="00D66B9F" w:rsidP="00D66B9F">
      <w:pPr>
        <w:spacing w:after="0"/>
        <w:jc w:val="both"/>
        <w:rPr>
          <w:rFonts w:ascii="Times New Roman" w:hAnsi="Times New Roman"/>
          <w:sz w:val="32"/>
          <w:szCs w:val="32"/>
          <w:lang w:val="tt-RU"/>
        </w:rPr>
      </w:pPr>
      <w:r w:rsidRPr="009B6C72">
        <w:rPr>
          <w:rFonts w:ascii="Times New Roman" w:hAnsi="Times New Roman"/>
          <w:sz w:val="32"/>
          <w:szCs w:val="32"/>
          <w:lang w:val="tt-RU"/>
        </w:rPr>
        <w:t xml:space="preserve">Театр – сәнгатьнең бер төре. Ул үз эченә әдәбият, музыка, бию,сынлы сәнгатьне берләштерә. </w:t>
      </w:r>
    </w:p>
    <w:p w:rsidR="00D66B9F" w:rsidRPr="009B6C72" w:rsidRDefault="00D66B9F" w:rsidP="00D66B9F">
      <w:pPr>
        <w:spacing w:after="0"/>
        <w:rPr>
          <w:rFonts w:ascii="Times New Roman" w:hAnsi="Times New Roman"/>
          <w:sz w:val="32"/>
          <w:szCs w:val="32"/>
          <w:lang w:val="tt-RU"/>
        </w:rPr>
      </w:pPr>
      <w:bookmarkStart w:id="0" w:name="_GoBack"/>
      <w:bookmarkEnd w:id="0"/>
      <w:r w:rsidRPr="009B6C72">
        <w:rPr>
          <w:rFonts w:ascii="Times New Roman" w:hAnsi="Times New Roman"/>
          <w:sz w:val="32"/>
          <w:szCs w:val="32"/>
          <w:lang w:val="tt-RU"/>
        </w:rPr>
        <w:t xml:space="preserve">   Бүгенге көндә үсеп килүче яшь буынны халкыбызның традицияләре үрнәгендә тәрбияләү- мөһим бурычларның берсе.Ә кече яшьтәге балаларга белем һәм тәрбия бирү иң авыр һәм </w:t>
      </w:r>
      <w:r w:rsidRPr="009B6C72">
        <w:rPr>
          <w:rFonts w:ascii="Times New Roman" w:hAnsi="Times New Roman"/>
          <w:sz w:val="32"/>
          <w:szCs w:val="32"/>
          <w:lang w:val="tt-RU"/>
        </w:rPr>
        <w:lastRenderedPageBreak/>
        <w:t>четерекле эш .Балага милли гореф-гадәтләр, милли традицияләр никадәр иртәрәк бирелсә, ул шәхес буларак  шулкадәр көчле, телен, илен, милләтен сөя белүче булып үсәчәк.Үз телен, милләтен, мәдәниятен белеп, аңа хөрмәт белән карый белүче генә башка милләт вәкилләрен, аларның гореф-гадәтләрен ихтирам итә белә. Туган телне, милли мәдәниятне өйрәнеп һәм янәшә яшәүче башка халыкларның да теленә, мәдәниятенә, милли традицияләренә тирән ихтирам белән карый белүче балалар безнең мәгариф һәм милли мәдәнитне үстерүнең нигез ташын тәшкил итәргә тиеш.</w:t>
      </w:r>
    </w:p>
    <w:p w:rsidR="000C45F1" w:rsidRPr="009B6C72" w:rsidRDefault="00D66B9F">
      <w:pPr>
        <w:rPr>
          <w:rFonts w:ascii="Times New Roman" w:hAnsi="Times New Roman"/>
          <w:sz w:val="32"/>
          <w:szCs w:val="32"/>
          <w:lang w:val="tt-RU"/>
        </w:rPr>
      </w:pPr>
      <w:r w:rsidRPr="009B6C72">
        <w:rPr>
          <w:rFonts w:ascii="Times New Roman" w:hAnsi="Times New Roman"/>
          <w:sz w:val="32"/>
          <w:szCs w:val="32"/>
          <w:lang w:val="tt-RU"/>
        </w:rPr>
        <w:t>Дөрес,кечкенә чактан ук театр белән шөгыльләнгән һәр бала да артист була дигән сүз түгел. Тик сабый чакта күңел түренә салып куелган бу “орлыклар” балага киләчәктә зур ярдәм итергә,матурлыкны аңлый белүче , мәрхамәтле бала булып үсергә булышыр дип уйлыйм.</w:t>
      </w:r>
    </w:p>
    <w:p w:rsidR="00A77585" w:rsidRPr="009B6C72" w:rsidRDefault="00A77585">
      <w:pPr>
        <w:rPr>
          <w:rFonts w:ascii="Times New Roman" w:hAnsi="Times New Roman"/>
          <w:sz w:val="32"/>
          <w:szCs w:val="32"/>
          <w:lang w:val="tt-RU"/>
        </w:rPr>
      </w:pPr>
      <w:r w:rsidRPr="009B6C72">
        <w:rPr>
          <w:rFonts w:ascii="Times New Roman" w:hAnsi="Times New Roman"/>
          <w:sz w:val="32"/>
          <w:szCs w:val="32"/>
          <w:lang w:val="tt-RU"/>
        </w:rPr>
        <w:t>Г.Тукайда бит – “Театр — яктылыкка, нурга илтә,</w:t>
      </w:r>
      <w:r w:rsidRPr="009B6C72">
        <w:rPr>
          <w:rFonts w:ascii="Times New Roman" w:hAnsi="Times New Roman"/>
          <w:sz w:val="32"/>
          <w:szCs w:val="32"/>
          <w:lang w:val="tt-RU"/>
        </w:rPr>
        <w:br/>
        <w:t>Кире юлга җибәрми, уңга илтә...” диеп язып калдырган. Димәк,сәнгать белән кызыксынган баланың да күңеле изгелектә булыр алла боерса.</w:t>
      </w:r>
    </w:p>
    <w:sectPr w:rsidR="00A77585" w:rsidRPr="009B6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9F"/>
    <w:rsid w:val="000C45F1"/>
    <w:rsid w:val="009B6C72"/>
    <w:rsid w:val="00A77585"/>
    <w:rsid w:val="00D6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B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B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Раиля</dc:creator>
  <cp:lastModifiedBy>Раиля</cp:lastModifiedBy>
  <cp:revision>2</cp:revision>
  <dcterms:created xsi:type="dcterms:W3CDTF">2014-04-27T14:18:00Z</dcterms:created>
  <dcterms:modified xsi:type="dcterms:W3CDTF">2014-04-27T14:51:00Z</dcterms:modified>
</cp:coreProperties>
</file>