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A2" w:rsidRPr="006728B7" w:rsidRDefault="002A44A2" w:rsidP="003D2BD5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6728B7">
        <w:rPr>
          <w:rFonts w:ascii="Times New Roman" w:hAnsi="Times New Roman"/>
          <w:b/>
          <w:sz w:val="32"/>
          <w:szCs w:val="32"/>
        </w:rPr>
        <w:t>МБДОУ «</w:t>
      </w:r>
      <w:r w:rsidRPr="006728B7">
        <w:rPr>
          <w:rFonts w:ascii="Times New Roman" w:hAnsi="Times New Roman"/>
          <w:b/>
          <w:caps/>
          <w:sz w:val="32"/>
          <w:szCs w:val="32"/>
        </w:rPr>
        <w:t>Лямбирский детский сад №3 комбинированного вида»</w:t>
      </w:r>
    </w:p>
    <w:p w:rsidR="002A44A2" w:rsidRPr="006728B7" w:rsidRDefault="002A44A2" w:rsidP="003D2BD5">
      <w:pPr>
        <w:rPr>
          <w:rFonts w:ascii="Times New Roman" w:hAnsi="Times New Roman"/>
          <w:sz w:val="40"/>
          <w:szCs w:val="40"/>
        </w:rPr>
      </w:pPr>
    </w:p>
    <w:p w:rsidR="002A44A2" w:rsidRPr="006728B7" w:rsidRDefault="002A44A2" w:rsidP="003D2BD5">
      <w:pPr>
        <w:rPr>
          <w:rFonts w:ascii="Times New Roman" w:hAnsi="Times New Roman"/>
          <w:sz w:val="40"/>
          <w:szCs w:val="40"/>
        </w:rPr>
      </w:pPr>
    </w:p>
    <w:p w:rsidR="002A44A2" w:rsidRPr="006728B7" w:rsidRDefault="002A44A2" w:rsidP="003D2BD5">
      <w:pPr>
        <w:rPr>
          <w:rFonts w:ascii="Times New Roman" w:hAnsi="Times New Roman"/>
          <w:sz w:val="40"/>
          <w:szCs w:val="40"/>
        </w:rPr>
      </w:pPr>
    </w:p>
    <w:p w:rsidR="002A44A2" w:rsidRPr="006728B7" w:rsidRDefault="002A44A2" w:rsidP="003D2BD5">
      <w:pPr>
        <w:rPr>
          <w:rFonts w:ascii="Times New Roman" w:hAnsi="Times New Roman"/>
          <w:sz w:val="40"/>
          <w:szCs w:val="40"/>
        </w:rPr>
      </w:pPr>
    </w:p>
    <w:p w:rsidR="002A44A2" w:rsidRPr="006728B7" w:rsidRDefault="002A44A2" w:rsidP="006728B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728B7">
        <w:rPr>
          <w:rFonts w:ascii="Times New Roman" w:hAnsi="Times New Roman"/>
          <w:b/>
          <w:caps/>
          <w:sz w:val="28"/>
          <w:szCs w:val="28"/>
        </w:rPr>
        <w:t>Экскурсия «Знакомство детей с малой Родиной»</w:t>
      </w:r>
    </w:p>
    <w:p w:rsidR="002A44A2" w:rsidRPr="006728B7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Pr="006728B7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Pr="006728B7" w:rsidRDefault="002A44A2" w:rsidP="003D2BD5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A44A2" w:rsidRDefault="002A44A2" w:rsidP="006728B7">
      <w:pPr>
        <w:pStyle w:val="c8c10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6728B7">
        <w:rPr>
          <w:rStyle w:val="c1"/>
          <w:sz w:val="28"/>
          <w:szCs w:val="28"/>
        </w:rPr>
        <w:t>Подготовила:</w:t>
      </w:r>
      <w:r>
        <w:rPr>
          <w:rStyle w:val="c1"/>
          <w:sz w:val="28"/>
          <w:szCs w:val="28"/>
        </w:rPr>
        <w:t xml:space="preserve"> </w:t>
      </w:r>
      <w:r w:rsidRPr="006728B7">
        <w:rPr>
          <w:rStyle w:val="c1"/>
          <w:sz w:val="28"/>
          <w:szCs w:val="28"/>
        </w:rPr>
        <w:t xml:space="preserve">воспитатель высшей квалификационной категории </w:t>
      </w:r>
    </w:p>
    <w:p w:rsidR="002A44A2" w:rsidRPr="006728B7" w:rsidRDefault="002A44A2" w:rsidP="006728B7">
      <w:pPr>
        <w:pStyle w:val="c8c10"/>
        <w:shd w:val="clear" w:color="auto" w:fill="FFFFFF"/>
        <w:spacing w:line="360" w:lineRule="auto"/>
      </w:pPr>
      <w:r w:rsidRPr="006728B7">
        <w:rPr>
          <w:rStyle w:val="c1"/>
          <w:sz w:val="28"/>
          <w:szCs w:val="28"/>
        </w:rPr>
        <w:t>Синдянкина Н.А.</w:t>
      </w:r>
    </w:p>
    <w:p w:rsidR="002A44A2" w:rsidRPr="006728B7" w:rsidRDefault="002A44A2" w:rsidP="003D2BD5">
      <w:pPr>
        <w:ind w:left="5387"/>
        <w:rPr>
          <w:rFonts w:ascii="Times New Roman" w:hAnsi="Times New Roman"/>
        </w:rPr>
      </w:pPr>
    </w:p>
    <w:p w:rsidR="002A44A2" w:rsidRDefault="002A44A2" w:rsidP="003D2BD5">
      <w:pPr>
        <w:ind w:left="5387"/>
      </w:pPr>
    </w:p>
    <w:p w:rsidR="002A44A2" w:rsidRDefault="002A44A2" w:rsidP="003D2BD5">
      <w:pPr>
        <w:ind w:left="5387"/>
      </w:pPr>
    </w:p>
    <w:p w:rsidR="002A44A2" w:rsidRDefault="002A44A2" w:rsidP="003D2BD5">
      <w:pPr>
        <w:ind w:left="5387"/>
      </w:pPr>
    </w:p>
    <w:p w:rsidR="002A44A2" w:rsidRPr="003D2BD5" w:rsidRDefault="002A44A2" w:rsidP="003D2BD5">
      <w:pPr>
        <w:ind w:left="5387"/>
        <w:rPr>
          <w:rFonts w:ascii="Cambria" w:hAnsi="Cambria"/>
          <w:sz w:val="36"/>
          <w:szCs w:val="36"/>
        </w:rPr>
      </w:pPr>
    </w:p>
    <w:p w:rsidR="002A44A2" w:rsidRPr="00484664" w:rsidRDefault="002A44A2" w:rsidP="004A6E6C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Целевая прогулка  «Благоустройство дворов».</w:t>
      </w:r>
    </w:p>
    <w:p w:rsidR="002A44A2" w:rsidRDefault="002A44A2" w:rsidP="004A6E6C">
      <w:pPr>
        <w:ind w:left="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B41120">
        <w:rPr>
          <w:rFonts w:ascii="Times New Roman" w:hAnsi="Times New Roman"/>
          <w:sz w:val="28"/>
          <w:szCs w:val="28"/>
        </w:rPr>
        <w:t xml:space="preserve">ассмотреть близлежащие дома, прилежащие дворы. </w:t>
      </w:r>
      <w:r>
        <w:rPr>
          <w:rFonts w:ascii="Times New Roman" w:hAnsi="Times New Roman"/>
          <w:sz w:val="28"/>
          <w:szCs w:val="28"/>
        </w:rPr>
        <w:t>Выяснить, что есть во дворах, для чего это сделано.  Воспитывать любовь к родному селу, к своему двору; уважение к труду работников и жителей дворов.</w:t>
      </w:r>
    </w:p>
    <w:p w:rsidR="002A44A2" w:rsidRDefault="002A44A2" w:rsidP="004A6E6C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Методические приемы.</w:t>
      </w:r>
    </w:p>
    <w:p w:rsidR="002A44A2" w:rsidRDefault="002A44A2" w:rsidP="004A6E6C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дворы ближайших к д/саду домов. Обратить внимание детей на то, как благоустроены дворы. Спросить, что есть возле дома, чтобы дети могли играть. Подчеркнуть, что это взрослые люди позаботились о детях; сделать все эти постройки было очень трудно, поэтому все надо беречь.</w:t>
      </w:r>
    </w:p>
    <w:p w:rsidR="002A44A2" w:rsidRPr="00484664" w:rsidRDefault="002A44A2" w:rsidP="004A6E6C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Беседа с детьми о родном селе.</w:t>
      </w:r>
    </w:p>
    <w:p w:rsidR="002A44A2" w:rsidRDefault="002A44A2" w:rsidP="004A6E6C">
      <w:pPr>
        <w:ind w:left="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 </w:t>
      </w:r>
      <w:r>
        <w:rPr>
          <w:rFonts w:ascii="Times New Roman" w:hAnsi="Times New Roman"/>
          <w:sz w:val="28"/>
          <w:szCs w:val="28"/>
        </w:rPr>
        <w:t>Уточнить и расширить знания детей об их родном селе, воспитывать любовь к нему.</w:t>
      </w:r>
    </w:p>
    <w:p w:rsidR="002A44A2" w:rsidRDefault="002A44A2" w:rsidP="004A6E6C">
      <w:pPr>
        <w:ind w:left="360" w:firstLine="63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к беседе.</w:t>
      </w:r>
    </w:p>
    <w:p w:rsidR="002A44A2" w:rsidRDefault="002A44A2" w:rsidP="004A6E6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село, в котором мы живем?</w:t>
      </w:r>
    </w:p>
    <w:p w:rsidR="002A44A2" w:rsidRDefault="002A44A2" w:rsidP="004A6E6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называются жители нашего села?</w:t>
      </w:r>
    </w:p>
    <w:p w:rsidR="002A44A2" w:rsidRDefault="002A44A2" w:rsidP="004A6E6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больше всего вы любите бывать в нашем селе?</w:t>
      </w:r>
    </w:p>
    <w:p w:rsidR="002A44A2" w:rsidRDefault="002A44A2" w:rsidP="004A6E6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родители покупали вам конфеты, мороженное,  куда вы бросали фантики?</w:t>
      </w:r>
    </w:p>
    <w:p w:rsidR="002A44A2" w:rsidRDefault="002A44A2" w:rsidP="004A6E6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фантики, обертки нужно бросать в урну?</w:t>
      </w:r>
    </w:p>
    <w:p w:rsidR="002A44A2" w:rsidRDefault="002A44A2" w:rsidP="00512A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Правда, приятно, когда в селе чисто?</w:t>
      </w:r>
    </w:p>
    <w:p w:rsidR="002A44A2" w:rsidRDefault="002A44A2" w:rsidP="00512AF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тоже жители нашего села и можете сделать так, чтобы в нашем селе было чисто. Чисто бывает, где не сорят.</w:t>
      </w:r>
    </w:p>
    <w:p w:rsidR="002A44A2" w:rsidRPr="00484664" w:rsidRDefault="002A44A2" w:rsidP="00512AF8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 xml:space="preserve">Предварительная работа перед прогулкой </w:t>
      </w:r>
    </w:p>
    <w:p w:rsidR="002A44A2" w:rsidRPr="00484664" w:rsidRDefault="002A44A2" w:rsidP="0048466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«Улицы нашего села».</w:t>
      </w:r>
    </w:p>
    <w:p w:rsidR="002A44A2" w:rsidRDefault="002A44A2" w:rsidP="00512AF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то, что  в селе много улиц, много домов, одноэтажных и многоэтажных.</w:t>
      </w:r>
    </w:p>
    <w:p w:rsidR="002A44A2" w:rsidRDefault="002A44A2" w:rsidP="00512AF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Спросить детей, на какой улице они живут (дети называют).</w:t>
      </w:r>
    </w:p>
    <w:p w:rsidR="002A44A2" w:rsidRDefault="002A44A2" w:rsidP="00512AF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подумать, почему люди назвали эти улицы именно так.</w:t>
      </w:r>
    </w:p>
    <w:p w:rsidR="002A44A2" w:rsidRDefault="002A44A2" w:rsidP="00512AF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подвести детей к пониманию того, как давали названия улицам.</w:t>
      </w:r>
    </w:p>
    <w:p w:rsidR="002A44A2" w:rsidRPr="00484664" w:rsidRDefault="002A44A2" w:rsidP="00512AF8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Беседа о празднично украшенном селе.</w:t>
      </w:r>
    </w:p>
    <w:p w:rsidR="002A44A2" w:rsidRDefault="002A44A2" w:rsidP="00010906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 </w:t>
      </w:r>
      <w:r>
        <w:rPr>
          <w:rFonts w:ascii="Times New Roman" w:hAnsi="Times New Roman"/>
          <w:sz w:val="28"/>
          <w:szCs w:val="28"/>
        </w:rPr>
        <w:t>Предложить детям вспомнить празднично украшенное село. Воспитывать любовь к нему. Развивать связную речь детей.</w:t>
      </w:r>
    </w:p>
    <w:p w:rsidR="002A44A2" w:rsidRDefault="002A44A2" w:rsidP="00010906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010906">
        <w:rPr>
          <w:rFonts w:ascii="Times New Roman" w:hAnsi="Times New Roman"/>
          <w:sz w:val="28"/>
          <w:szCs w:val="28"/>
        </w:rPr>
        <w:t>Воспитатель просит детей рассказать, как украшено село к празднику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ко  Дню примирения и согласия (повсюду разноцветные флаги и шары, много огней).</w:t>
      </w:r>
    </w:p>
    <w:p w:rsidR="002A44A2" w:rsidRDefault="002A44A2" w:rsidP="00010906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нарисовать празднично украшенное село.</w:t>
      </w:r>
    </w:p>
    <w:p w:rsidR="002A44A2" w:rsidRPr="00484664" w:rsidRDefault="002A44A2" w:rsidP="00010906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Целевая прогулка по близлежащей улице.</w:t>
      </w:r>
    </w:p>
    <w:p w:rsidR="002A44A2" w:rsidRDefault="002A44A2" w:rsidP="00010906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 </w:t>
      </w:r>
      <w:r>
        <w:rPr>
          <w:rFonts w:ascii="Times New Roman" w:hAnsi="Times New Roman"/>
          <w:sz w:val="28"/>
          <w:szCs w:val="28"/>
        </w:rPr>
        <w:t>Уточнить и расширить знания детей об ул. Ленина.</w:t>
      </w:r>
    </w:p>
    <w:p w:rsidR="002A44A2" w:rsidRDefault="002A44A2" w:rsidP="00484664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010906">
        <w:rPr>
          <w:rFonts w:ascii="Times New Roman" w:hAnsi="Times New Roman"/>
          <w:sz w:val="28"/>
          <w:szCs w:val="28"/>
        </w:rPr>
        <w:t>Воспитатель обращает внимание детей на то, что расположено на этой улице (детский сад, дома, магазины, сберегательный банк, школа)</w:t>
      </w:r>
      <w:r>
        <w:rPr>
          <w:rFonts w:ascii="Times New Roman" w:hAnsi="Times New Roman"/>
          <w:sz w:val="28"/>
          <w:szCs w:val="28"/>
        </w:rPr>
        <w:t>.</w:t>
      </w:r>
    </w:p>
    <w:p w:rsidR="002A44A2" w:rsidRDefault="002A44A2" w:rsidP="00484664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рассказывает историю названия ул. Ленина.</w:t>
      </w:r>
    </w:p>
    <w:p w:rsidR="002A44A2" w:rsidRPr="00484664" w:rsidRDefault="002A44A2" w:rsidP="00010906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Экскурсия-прогулка по ул. Комсомольская.</w:t>
      </w:r>
    </w:p>
    <w:p w:rsidR="002A44A2" w:rsidRDefault="002A44A2" w:rsidP="00010906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 </w:t>
      </w:r>
      <w:r>
        <w:rPr>
          <w:rFonts w:ascii="Times New Roman" w:hAnsi="Times New Roman"/>
          <w:sz w:val="28"/>
          <w:szCs w:val="28"/>
        </w:rPr>
        <w:t>Рассмотреть объекты быта на улице, уточнить их назначения. Познакомить детей с историей названия улицы.</w:t>
      </w:r>
    </w:p>
    <w:p w:rsidR="002A44A2" w:rsidRDefault="002A44A2" w:rsidP="00484664">
      <w:pPr>
        <w:ind w:left="360" w:firstLine="63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Методические приемы.</w:t>
      </w:r>
    </w:p>
    <w:p w:rsidR="002A44A2" w:rsidRDefault="002A44A2" w:rsidP="00484664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дома, магазины и т.д.. Обратить внимание на чистоту улицы, на работу дворников. Оценить важность их труда. Объяснить необходимость магазинов, аптек и др. объектов для жизни людей. Рассказать историю названия этой улицы.</w:t>
      </w:r>
    </w:p>
    <w:p w:rsidR="002A44A2" w:rsidRPr="00484664" w:rsidRDefault="002A44A2" w:rsidP="00484664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84664">
        <w:rPr>
          <w:rFonts w:ascii="Times New Roman" w:hAnsi="Times New Roman"/>
          <w:b/>
          <w:sz w:val="28"/>
          <w:szCs w:val="28"/>
          <w:u w:val="single"/>
        </w:rPr>
        <w:t>Беседа «Памятники нашего села».</w:t>
      </w:r>
    </w:p>
    <w:p w:rsidR="002A44A2" w:rsidRDefault="002A44A2" w:rsidP="00484664">
      <w:pPr>
        <w:ind w:left="36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Познакомить детей с памятниками с. Лямбирь и местами их расположения. Продолжать воспитывать интерес к истории родного села.</w:t>
      </w:r>
    </w:p>
    <w:p w:rsidR="002A44A2" w:rsidRDefault="002A44A2" w:rsidP="004846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84664">
        <w:rPr>
          <w:rFonts w:ascii="Times New Roman" w:hAnsi="Times New Roman"/>
          <w:sz w:val="28"/>
          <w:szCs w:val="28"/>
        </w:rPr>
        <w:t xml:space="preserve">Рассмотреть иллюстрации памятников. </w:t>
      </w:r>
    </w:p>
    <w:p w:rsidR="002A44A2" w:rsidRPr="00484664" w:rsidRDefault="002A44A2" w:rsidP="004846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84664">
        <w:rPr>
          <w:rFonts w:ascii="Times New Roman" w:hAnsi="Times New Roman"/>
          <w:sz w:val="28"/>
          <w:szCs w:val="28"/>
        </w:rPr>
        <w:t>Рассказать об их истории.</w:t>
      </w:r>
    </w:p>
    <w:p w:rsidR="002A44A2" w:rsidRPr="00484664" w:rsidRDefault="002A44A2" w:rsidP="004846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 детей.</w:t>
      </w:r>
    </w:p>
    <w:p w:rsidR="002A44A2" w:rsidRPr="00512AF8" w:rsidRDefault="002A44A2" w:rsidP="00512AF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A44A2" w:rsidRPr="004A6E6C" w:rsidRDefault="002A44A2" w:rsidP="004A6E6C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2A44A2" w:rsidRPr="004A6E6C" w:rsidSect="007C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729F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707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782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64B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F8F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A9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A6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747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94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948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F7110"/>
    <w:multiLevelType w:val="hybridMultilevel"/>
    <w:tmpl w:val="80CA2E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6A77A0"/>
    <w:multiLevelType w:val="hybridMultilevel"/>
    <w:tmpl w:val="F07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0F09E7"/>
    <w:multiLevelType w:val="hybridMultilevel"/>
    <w:tmpl w:val="8C0A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3D4855"/>
    <w:multiLevelType w:val="hybridMultilevel"/>
    <w:tmpl w:val="1B8ADBC8"/>
    <w:lvl w:ilvl="0" w:tplc="58A4F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906CEC"/>
    <w:multiLevelType w:val="hybridMultilevel"/>
    <w:tmpl w:val="B1189A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120"/>
    <w:rsid w:val="00010906"/>
    <w:rsid w:val="00035F8C"/>
    <w:rsid w:val="002A44A2"/>
    <w:rsid w:val="003025D9"/>
    <w:rsid w:val="003D2BD5"/>
    <w:rsid w:val="00484664"/>
    <w:rsid w:val="004A6E6C"/>
    <w:rsid w:val="00512AF8"/>
    <w:rsid w:val="006728B7"/>
    <w:rsid w:val="00746459"/>
    <w:rsid w:val="00762CC7"/>
    <w:rsid w:val="007C73D4"/>
    <w:rsid w:val="00AA04E5"/>
    <w:rsid w:val="00B41120"/>
    <w:rsid w:val="00B531ED"/>
    <w:rsid w:val="00E2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1120"/>
    <w:pPr>
      <w:ind w:left="720"/>
      <w:contextualSpacing/>
    </w:pPr>
  </w:style>
  <w:style w:type="paragraph" w:customStyle="1" w:styleId="c8c10">
    <w:name w:val="c8 c10"/>
    <w:basedOn w:val="Normal"/>
    <w:uiPriority w:val="99"/>
    <w:rsid w:val="006728B7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728B7"/>
    <w:rPr>
      <w:rFonts w:cs="Times New Roman"/>
    </w:rPr>
  </w:style>
  <w:style w:type="paragraph" w:customStyle="1" w:styleId="c10c8">
    <w:name w:val="c10 c8"/>
    <w:basedOn w:val="Normal"/>
    <w:uiPriority w:val="99"/>
    <w:rsid w:val="006728B7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4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4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4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04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04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04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4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042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04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439</Words>
  <Characters>2503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sindyankina</cp:lastModifiedBy>
  <cp:revision>5</cp:revision>
  <cp:lastPrinted>2014-08-28T15:03:00Z</cp:lastPrinted>
  <dcterms:created xsi:type="dcterms:W3CDTF">2014-08-28T14:19:00Z</dcterms:created>
  <dcterms:modified xsi:type="dcterms:W3CDTF">2014-09-22T07:44:00Z</dcterms:modified>
</cp:coreProperties>
</file>