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D4" w:rsidRPr="00042FD4" w:rsidRDefault="00042FD4" w:rsidP="00042FD4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42FD4" w:rsidRPr="00042FD4" w:rsidRDefault="00042FD4" w:rsidP="00042FD4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8"/>
          <w:szCs w:val="28"/>
        </w:rPr>
        <w:t>Цель</w:t>
      </w: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        </w:t>
      </w:r>
      <w:r w:rsidRPr="00042FD4">
        <w:rPr>
          <w:rFonts w:ascii="Times New Roman" w:eastAsia="Calibri" w:hAnsi="Times New Roman" w:cs="Times New Roman"/>
          <w:sz w:val="24"/>
          <w:szCs w:val="24"/>
        </w:rPr>
        <w:t>Воспитание математических способностей у дошкольников.</w:t>
      </w:r>
    </w:p>
    <w:p w:rsidR="00042FD4" w:rsidRPr="00042FD4" w:rsidRDefault="00042FD4" w:rsidP="00042FD4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Задачи: </w:t>
      </w:r>
    </w:p>
    <w:p w:rsidR="00042FD4" w:rsidRPr="00042FD4" w:rsidRDefault="00042FD4" w:rsidP="00042F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знать состав числа в пределах 10;</w:t>
      </w:r>
    </w:p>
    <w:p w:rsidR="00042FD4" w:rsidRPr="00042FD4" w:rsidRDefault="00042FD4" w:rsidP="00042FD4">
      <w:pPr>
        <w:spacing w:after="0" w:line="240" w:lineRule="auto"/>
        <w:ind w:left="199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совершенствовать умение решать задачи, арифметические действия на сложение и вычитание в пределах 10;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формировать умение сравнивать группы предметов с цифрой;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закрепить знания о геометрических фигурах, уметь составлять  фигуры из нескольких геометрических фигур;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стимулировать мышление, логику.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Оборудование: 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музыка </w:t>
      </w:r>
      <w:proofErr w:type="spellStart"/>
      <w:r w:rsidRPr="00042FD4">
        <w:rPr>
          <w:rFonts w:ascii="Times New Roman" w:eastAsia="Calibri" w:hAnsi="Times New Roman" w:cs="Times New Roman"/>
          <w:sz w:val="24"/>
          <w:szCs w:val="24"/>
        </w:rPr>
        <w:t>Шаинского</w:t>
      </w:r>
      <w:proofErr w:type="spellEnd"/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«Голубой вагон»; изображение вагонов с цифрами;    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                   карточки: для решения задач, перфокарты, игра «</w:t>
      </w:r>
      <w:proofErr w:type="spellStart"/>
      <w:r w:rsidRPr="00042FD4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042FD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Сюрпризный момент: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приход Царицы Математики.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Ход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Звучит музыка. В зал входит Царица Математика, предлагает с ней отправиться в страну Математику, но попасть туда не просто, нужно выполнить задания и показать свои умения и  знания.</w:t>
      </w:r>
    </w:p>
    <w:p w:rsidR="00042FD4" w:rsidRPr="00042FD4" w:rsidRDefault="00042FD4" w:rsidP="00042FD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Ведущая: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Царица Математика, чтобы оценить наши знания и умения, нам нужно выбрать жюри </w:t>
      </w:r>
      <w:r w:rsidRPr="00042FD4">
        <w:rPr>
          <w:rFonts w:ascii="Times New Roman" w:eastAsia="Calibri" w:hAnsi="Times New Roman" w:cs="Times New Roman"/>
          <w:i/>
          <w:sz w:val="24"/>
          <w:szCs w:val="24"/>
        </w:rPr>
        <w:t>(выбирают жюри).</w:t>
      </w: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 конкурс: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>«Представление команд».</w:t>
      </w: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   (Домашнее задание).</w:t>
      </w: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 команда – «Круг»</w:t>
      </w: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Девиз:     «</w:t>
      </w:r>
      <w:r w:rsidRPr="00042FD4">
        <w:rPr>
          <w:rFonts w:ascii="Times New Roman" w:eastAsia="Calibri" w:hAnsi="Times New Roman" w:cs="Times New Roman"/>
          <w:sz w:val="24"/>
          <w:szCs w:val="24"/>
        </w:rPr>
        <w:t>В кругу друзей лучше считать, легче решать и побеждать».</w:t>
      </w: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Приветствие:  </w:t>
      </w:r>
      <w:r w:rsidRPr="00042FD4">
        <w:rPr>
          <w:rFonts w:ascii="Times New Roman" w:eastAsia="Calibri" w:hAnsi="Times New Roman" w:cs="Times New Roman"/>
          <w:sz w:val="24"/>
          <w:szCs w:val="24"/>
        </w:rPr>
        <w:t>Пусть сильней кипит борьба,</w:t>
      </w:r>
    </w:p>
    <w:p w:rsidR="00042FD4" w:rsidRPr="00042FD4" w:rsidRDefault="00042FD4" w:rsidP="00042FD4">
      <w:pPr>
        <w:spacing w:after="0" w:line="240" w:lineRule="auto"/>
        <w:ind w:left="1134" w:firstLine="851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Сильней соревнования,</w:t>
      </w:r>
    </w:p>
    <w:p w:rsidR="00042FD4" w:rsidRPr="00042FD4" w:rsidRDefault="00042FD4" w:rsidP="00042FD4">
      <w:pPr>
        <w:spacing w:after="0" w:line="240" w:lineRule="auto"/>
        <w:ind w:left="1134" w:firstLine="851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Успех решает не судьба,</w:t>
      </w:r>
    </w:p>
    <w:p w:rsidR="00042FD4" w:rsidRPr="00042FD4" w:rsidRDefault="00042FD4" w:rsidP="00042FD4">
      <w:pPr>
        <w:spacing w:after="0" w:line="240" w:lineRule="auto"/>
        <w:ind w:left="1134" w:firstLine="851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А только наши знания!</w:t>
      </w:r>
    </w:p>
    <w:p w:rsidR="00042FD4" w:rsidRPr="00042FD4" w:rsidRDefault="00042FD4" w:rsidP="00042FD4">
      <w:pPr>
        <w:spacing w:after="0" w:line="240" w:lineRule="auto"/>
        <w:ind w:left="1134" w:firstLine="851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Песня на мотив «</w:t>
      </w:r>
      <w:r w:rsidRPr="00042FD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Солнечный круг».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Встанем все в круг – дружба вокруг.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Девчонки все и мальчишки,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Будем считать, будем решать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Может быть, и побеждать.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Пусть светлеет наш разум,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Посчитаем все разом,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Пусть не близка победа,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Победим все же мы!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 команда – «Квадрат».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Девиз:                 </w:t>
      </w:r>
      <w:r w:rsidRPr="00042FD4">
        <w:rPr>
          <w:rFonts w:ascii="Times New Roman" w:eastAsia="Calibri" w:hAnsi="Times New Roman" w:cs="Times New Roman"/>
          <w:sz w:val="24"/>
          <w:szCs w:val="24"/>
        </w:rPr>
        <w:t>У нашего «квадрата»</w:t>
      </w:r>
    </w:p>
    <w:p w:rsidR="00042FD4" w:rsidRPr="00042FD4" w:rsidRDefault="00042FD4" w:rsidP="00042FD4">
      <w:pPr>
        <w:spacing w:after="0" w:line="240" w:lineRule="auto"/>
        <w:ind w:left="1701" w:firstLine="426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Все стороны равны,</w:t>
      </w:r>
    </w:p>
    <w:p w:rsidR="00042FD4" w:rsidRPr="00042FD4" w:rsidRDefault="00042FD4" w:rsidP="00042FD4">
      <w:pPr>
        <w:spacing w:after="0" w:line="240" w:lineRule="auto"/>
        <w:ind w:left="1701" w:firstLine="426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lastRenderedPageBreak/>
        <w:t>И наши все ребята</w:t>
      </w:r>
    </w:p>
    <w:p w:rsidR="00042FD4" w:rsidRPr="00042FD4" w:rsidRDefault="00042FD4" w:rsidP="00042FD4">
      <w:pPr>
        <w:spacing w:after="0" w:line="240" w:lineRule="auto"/>
        <w:ind w:left="1701" w:firstLine="426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Дружбою </w:t>
      </w:r>
      <w:proofErr w:type="gramStart"/>
      <w:r w:rsidRPr="00042FD4">
        <w:rPr>
          <w:rFonts w:ascii="Times New Roman" w:eastAsia="Calibri" w:hAnsi="Times New Roman" w:cs="Times New Roman"/>
          <w:sz w:val="24"/>
          <w:szCs w:val="24"/>
        </w:rPr>
        <w:t>сильны</w:t>
      </w:r>
      <w:proofErr w:type="gramEnd"/>
      <w:r w:rsidRPr="00042F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Приветствие:    </w:t>
      </w:r>
      <w:r w:rsidRPr="00042FD4">
        <w:rPr>
          <w:rFonts w:ascii="Times New Roman" w:eastAsia="Calibri" w:hAnsi="Times New Roman" w:cs="Times New Roman"/>
          <w:sz w:val="24"/>
          <w:szCs w:val="24"/>
        </w:rPr>
        <w:t>Наша команда «квадрат»</w:t>
      </w:r>
    </w:p>
    <w:p w:rsidR="00042FD4" w:rsidRPr="00042FD4" w:rsidRDefault="00042FD4" w:rsidP="00042FD4">
      <w:pPr>
        <w:spacing w:after="0" w:line="240" w:lineRule="auto"/>
        <w:ind w:left="2127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Приветствует собравшихся ребят.</w:t>
      </w:r>
    </w:p>
    <w:p w:rsidR="00042FD4" w:rsidRPr="00042FD4" w:rsidRDefault="00042FD4" w:rsidP="00042FD4">
      <w:pPr>
        <w:spacing w:after="0" w:line="240" w:lineRule="auto"/>
        <w:ind w:left="2127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Желаем всем победить</w:t>
      </w:r>
    </w:p>
    <w:p w:rsidR="00042FD4" w:rsidRPr="00042FD4" w:rsidRDefault="00042FD4" w:rsidP="00042FD4">
      <w:pPr>
        <w:spacing w:after="0" w:line="240" w:lineRule="auto"/>
        <w:ind w:left="2127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И себе не проиграть.</w:t>
      </w:r>
    </w:p>
    <w:p w:rsidR="00042FD4" w:rsidRPr="00042FD4" w:rsidRDefault="00042FD4" w:rsidP="00042FD4">
      <w:pPr>
        <w:spacing w:after="0" w:line="240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Песня на мотив </w:t>
      </w:r>
      <w:r w:rsidRPr="00042FD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«Крылатые качели».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Позабыть все на свете,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Сердце замерло в груди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Только цифры и квадраты – 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И победа впереди!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Ведущая: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Жюри подводит итог домашнего задания.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А я предлагаю вам начать путешествовать в страну математику. Но, прежде чем сесть в поезд, каждой команде нужно правильно расставить вагоны, так как их нумерация нарушена.</w:t>
      </w: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 конкурс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>«Расставь вагоны по порядку».</w:t>
      </w: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042FD4">
        <w:rPr>
          <w:rFonts w:ascii="Times New Roman" w:eastAsia="Calibri" w:hAnsi="Times New Roman" w:cs="Times New Roman"/>
          <w:i/>
          <w:sz w:val="24"/>
          <w:szCs w:val="24"/>
        </w:rPr>
        <w:t>н</w:t>
      </w:r>
      <w:proofErr w:type="gramEnd"/>
      <w:r w:rsidRPr="00042FD4">
        <w:rPr>
          <w:rFonts w:ascii="Times New Roman" w:eastAsia="Calibri" w:hAnsi="Times New Roman" w:cs="Times New Roman"/>
          <w:i/>
          <w:sz w:val="24"/>
          <w:szCs w:val="24"/>
        </w:rPr>
        <w:t>а стене вагоны с цифрами до 10).</w:t>
      </w:r>
    </w:p>
    <w:p w:rsidR="00042FD4" w:rsidRPr="00042FD4" w:rsidRDefault="00042FD4" w:rsidP="00042FD4">
      <w:pPr>
        <w:spacing w:after="0" w:line="240" w:lineRule="auto"/>
        <w:ind w:left="1134" w:hanging="1134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Жюри подводит итог, чья команда справилась быстрее.</w:t>
      </w: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Звучит запись «Голубой вагон». Дети двигаются друг за другом по кругу.</w:t>
      </w: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Остановка «Разминка».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 конкурс 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«Назови следующее число»               «Назови предыдущее число»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3, 5,  2,  8,  6.                                               4,  2,  9,  7, 3.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Остановка «Загадки»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4 конкурс: «Загадка»</w:t>
      </w:r>
    </w:p>
    <w:tbl>
      <w:tblPr>
        <w:tblpPr w:leftFromText="180" w:rightFromText="180" w:vertAnchor="text" w:tblpX="-911" w:tblpY="1881"/>
        <w:tblW w:w="0" w:type="auto"/>
        <w:tblLook w:val="04A0" w:firstRow="1" w:lastRow="0" w:firstColumn="1" w:lastColumn="0" w:noHBand="0" w:noVBand="1"/>
      </w:tblPr>
      <w:tblGrid>
        <w:gridCol w:w="440"/>
      </w:tblGrid>
      <w:tr w:rsidR="00042FD4" w:rsidRPr="00042FD4" w:rsidTr="00042FD4">
        <w:tc>
          <w:tcPr>
            <w:tcW w:w="440" w:type="dxa"/>
          </w:tcPr>
          <w:p w:rsidR="00042FD4" w:rsidRPr="00042FD4" w:rsidRDefault="00042FD4" w:rsidP="00042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-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5280"/>
        <w:gridCol w:w="5320"/>
      </w:tblGrid>
      <w:tr w:rsidR="00042FD4" w:rsidRPr="00042FD4" w:rsidTr="00042FD4">
        <w:trPr>
          <w:trHeight w:val="520"/>
        </w:trPr>
        <w:tc>
          <w:tcPr>
            <w:tcW w:w="528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042FD4" w:rsidRPr="00042FD4" w:rsidRDefault="00042FD4" w:rsidP="00042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Проживают в умной книжке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Хитроумные братишки,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Десять их, но братья эти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Сосчитают все на свете.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042F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(Цифры)</w:t>
            </w:r>
          </w:p>
          <w:p w:rsidR="00042FD4" w:rsidRPr="00042FD4" w:rsidRDefault="00042FD4" w:rsidP="00042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hideMark/>
          </w:tcPr>
          <w:p w:rsidR="00042FD4" w:rsidRPr="00042FD4" w:rsidRDefault="00042FD4" w:rsidP="00042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Я так мила,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Я так кругла,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Я состою их двух кружков.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Как рада я, что я нашла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>Себе таких, как я дружков.</w:t>
            </w:r>
          </w:p>
          <w:p w:rsidR="00042FD4" w:rsidRPr="00042FD4" w:rsidRDefault="00042FD4" w:rsidP="00042F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2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042F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(Восемь</w:t>
            </w:r>
            <w:proofErr w:type="gramStart"/>
            <w:r w:rsidRPr="00042F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>Остановка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>«Засели домик»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(</w:t>
      </w:r>
      <w:r w:rsidRPr="00042FD4">
        <w:rPr>
          <w:rFonts w:ascii="Times New Roman" w:eastAsia="Calibri" w:hAnsi="Times New Roman" w:cs="Times New Roman"/>
          <w:i/>
          <w:sz w:val="24"/>
          <w:szCs w:val="24"/>
        </w:rPr>
        <w:t>знание состава чисел</w:t>
      </w:r>
      <w:r w:rsidRPr="00042FD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5 конкурс</w:t>
      </w:r>
      <w:r w:rsidRPr="00042FD4">
        <w:rPr>
          <w:rFonts w:ascii="Times New Roman" w:eastAsia="Calibri" w:hAnsi="Times New Roman" w:cs="Times New Roman"/>
          <w:sz w:val="24"/>
          <w:szCs w:val="24"/>
        </w:rPr>
        <w:t>: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 xml:space="preserve"> «Засели домик»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Карточки раздаются одной и другой команде.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Ведущая: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Жюри подводит итоги. 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Следующая остановка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>«Геометрическая фантазия».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042FD4" w:rsidRPr="00042FD4">
          <w:pgSz w:w="11906" w:h="16838"/>
          <w:pgMar w:top="284" w:right="707" w:bottom="567" w:left="709" w:header="708" w:footer="708" w:gutter="0"/>
          <w:cols w:space="720"/>
        </w:sectPr>
      </w:pP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42FD4">
        <w:rPr>
          <w:rFonts w:ascii="Calibri" w:eastAsia="Calibri" w:hAnsi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81AECB" wp14:editId="341B773E">
            <wp:extent cx="2647315" cy="1052830"/>
            <wp:effectExtent l="0" t="0" r="635" b="0"/>
            <wp:docPr id="1" name="Рисунок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42FD4">
        <w:rPr>
          <w:rFonts w:ascii="Calibri" w:eastAsia="Calibri" w:hAnsi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BA42AB" wp14:editId="309C55FD">
            <wp:extent cx="1988185" cy="1031240"/>
            <wp:effectExtent l="0" t="0" r="0" b="0"/>
            <wp:docPr id="2" name="Рисунок 2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042FD4" w:rsidRPr="00042FD4">
          <w:type w:val="continuous"/>
          <w:pgSz w:w="11906" w:h="16838"/>
          <w:pgMar w:top="284" w:right="707" w:bottom="567" w:left="709" w:header="708" w:footer="708" w:gutter="0"/>
          <w:cols w:num="2" w:space="720" w:equalWidth="0">
            <w:col w:w="4891" w:space="708"/>
            <w:col w:w="4891"/>
          </w:cols>
        </w:sectPr>
      </w:pP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042FD4" w:rsidRPr="00042FD4">
          <w:type w:val="continuous"/>
          <w:pgSz w:w="11906" w:h="16838"/>
          <w:pgMar w:top="284" w:right="707" w:bottom="567" w:left="709" w:header="708" w:footer="708" w:gutter="0"/>
          <w:cols w:num="2" w:space="720" w:equalWidth="0">
            <w:col w:w="4891" w:space="708"/>
            <w:col w:w="4891"/>
          </w:cols>
        </w:sect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6 конкурс: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 xml:space="preserve"> «Геометрическая фантазия».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Каждая команда получает конверт с геометрическими фигурами.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Задание: </w:t>
      </w:r>
      <w:r w:rsidRPr="00042FD4">
        <w:rPr>
          <w:rFonts w:ascii="Times New Roman" w:eastAsia="Calibri" w:hAnsi="Times New Roman" w:cs="Times New Roman"/>
          <w:i/>
          <w:sz w:val="24"/>
          <w:szCs w:val="24"/>
        </w:rPr>
        <w:t>Собрать по образцу животное из геометрических фигур.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Ведущая: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Пока команды выполняют задание, проведем игры со зрителями.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Разминка для болельщиков.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Как услышите слово «три»- нужно хлопать в ладоши.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Расскажу я вам рассказ 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В полтора десятка фраз.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Лишь скажу я слово «три»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Приз немедленно бери!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Физминутка</w:t>
      </w:r>
      <w:proofErr w:type="spellEnd"/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В понедельник я купался, 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А во вторник рисовал.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В среду долго умывался,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 А в четверг в футбол играл.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В пятницу я прыгал, бегал,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Очень долго танцевал,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А в субботу, воскресенье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Целый день я отдыхал.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Продолжаем наше путешествие. Остановка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>«Веселые задачки»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7 конкурс: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 xml:space="preserve"> «Веселые задачки»</w:t>
      </w:r>
    </w:p>
    <w:p w:rsidR="00042FD4" w:rsidRPr="00042FD4" w:rsidRDefault="00042FD4" w:rsidP="00042FD4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Команда «Круг»: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Ежик по грибы пошел,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8 рыжиков нашел.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6 он положил в корзинку,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Остальные же на спинку.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Сколько грибов везет на иголках еж?     (2)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3261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Команда «Квадрат»: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5 лодок было у причала,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Волна их весело качала.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3 лодки взяли рыбаки,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Чтоб переплыть простор реки.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А сколько лодок у причала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Волна по-прежнему качала?   (2)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042FD4" w:rsidRPr="00042FD4">
          <w:type w:val="continuous"/>
          <w:pgSz w:w="11906" w:h="16838"/>
          <w:pgMar w:top="284" w:right="707" w:bottom="567" w:left="709" w:header="708" w:footer="708" w:gutter="0"/>
          <w:cols w:space="720"/>
        </w:sectPr>
      </w:pP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42FD4">
        <w:rPr>
          <w:rFonts w:ascii="Calibri" w:eastAsia="Calibri" w:hAnsi="Calibri" w:cs="Times New Roman"/>
          <w:sz w:val="24"/>
          <w:szCs w:val="24"/>
        </w:rPr>
        <w:lastRenderedPageBreak/>
        <w:t xml:space="preserve">        </w:t>
      </w:r>
      <w:r w:rsidRPr="00042FD4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89BA9C4" wp14:editId="06CCC2C3">
            <wp:extent cx="2317750" cy="1658620"/>
            <wp:effectExtent l="0" t="0" r="6350" b="0"/>
            <wp:docPr id="3" name="Рисунок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42FD4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8585E5F" wp14:editId="712950CE">
            <wp:extent cx="2466975" cy="1680210"/>
            <wp:effectExtent l="0" t="0" r="9525" b="0"/>
            <wp:docPr id="4" name="Рисунок 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D4" w:rsidRPr="00042FD4" w:rsidRDefault="00042FD4" w:rsidP="00042FD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042FD4" w:rsidRPr="00042FD4">
          <w:type w:val="continuous"/>
          <w:pgSz w:w="11906" w:h="16838"/>
          <w:pgMar w:top="284" w:right="707" w:bottom="567" w:left="709" w:header="708" w:footer="708" w:gutter="0"/>
          <w:cols w:num="2" w:space="720" w:equalWidth="0">
            <w:col w:w="4891" w:space="708"/>
            <w:col w:w="4891"/>
          </w:cols>
        </w:sect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Calibri" w:eastAsia="Calibri" w:hAnsi="Calibri" w:cs="Times New Roman"/>
          <w:sz w:val="24"/>
          <w:szCs w:val="24"/>
        </w:rPr>
        <w:lastRenderedPageBreak/>
        <w:t xml:space="preserve">        </w:t>
      </w:r>
    </w:p>
    <w:p w:rsidR="00042FD4" w:rsidRPr="00042FD4" w:rsidRDefault="00042FD4" w:rsidP="00042FD4">
      <w:pPr>
        <w:spacing w:after="0" w:line="240" w:lineRule="auto"/>
        <w:ind w:left="311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В этом же конкурсе задачки на картинках (их нужно разгадать).</w:t>
      </w:r>
    </w:p>
    <w:p w:rsidR="00042FD4" w:rsidRPr="00042FD4" w:rsidRDefault="00042FD4" w:rsidP="00042FD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Ведущая: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Жюри подводит итог седьмого конкурса.</w:t>
      </w:r>
    </w:p>
    <w:p w:rsidR="00042FD4" w:rsidRPr="00042FD4" w:rsidRDefault="00042FD4" w:rsidP="00042FD4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Последняя остановка 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 xml:space="preserve">«Конкурс </w:t>
      </w:r>
      <w:proofErr w:type="gramStart"/>
      <w:r w:rsidRPr="00042FD4">
        <w:rPr>
          <w:rFonts w:ascii="Times New Roman" w:eastAsia="Calibri" w:hAnsi="Times New Roman" w:cs="Times New Roman"/>
          <w:b/>
          <w:sz w:val="24"/>
          <w:szCs w:val="24"/>
        </w:rPr>
        <w:t>смекалистых</w:t>
      </w:r>
      <w:proofErr w:type="gramEnd"/>
      <w:r w:rsidRPr="00042FD4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8 конкурс:</w:t>
      </w:r>
      <w:r w:rsidRPr="00042FD4">
        <w:rPr>
          <w:rFonts w:ascii="Times New Roman" w:eastAsia="Calibri" w:hAnsi="Times New Roman" w:cs="Times New Roman"/>
          <w:b/>
          <w:sz w:val="24"/>
          <w:szCs w:val="24"/>
        </w:rPr>
        <w:t xml:space="preserve"> «Конкурс </w:t>
      </w:r>
      <w:proofErr w:type="gramStart"/>
      <w:r w:rsidRPr="00042FD4">
        <w:rPr>
          <w:rFonts w:ascii="Times New Roman" w:eastAsia="Calibri" w:hAnsi="Times New Roman" w:cs="Times New Roman"/>
          <w:b/>
          <w:sz w:val="24"/>
          <w:szCs w:val="24"/>
        </w:rPr>
        <w:t>смекалистых</w:t>
      </w:r>
      <w:proofErr w:type="gramEnd"/>
      <w:r w:rsidRPr="00042FD4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Команде «Круг»: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>За калиткой спрятались цыплята, видны 10 лапок. Сколько цыплят за калиткой?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(пять цыплят)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>Команде «Квадрат»: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Пять лампочек горели в люстре, хлопнули двери и две перегорели. 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Сделать нужно вам </w:t>
      </w:r>
      <w:proofErr w:type="gramStart"/>
      <w:r w:rsidRPr="00042FD4">
        <w:rPr>
          <w:rFonts w:ascii="Times New Roman" w:eastAsia="Calibri" w:hAnsi="Times New Roman" w:cs="Times New Roman"/>
          <w:sz w:val="24"/>
          <w:szCs w:val="24"/>
        </w:rPr>
        <w:t>малость</w:t>
      </w:r>
      <w:proofErr w:type="gramEnd"/>
      <w:r w:rsidRPr="00042FD4">
        <w:rPr>
          <w:rFonts w:ascii="Times New Roman" w:eastAsia="Calibri" w:hAnsi="Times New Roman" w:cs="Times New Roman"/>
          <w:sz w:val="24"/>
          <w:szCs w:val="24"/>
        </w:rPr>
        <w:t>, сказать, сколько лампочек в люстре осталось?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(три лампочки).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Царица Математика: </w:t>
      </w: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Вот мы и доехали благодаря вашим знаниям до </w:t>
      </w:r>
      <w:proofErr w:type="gramStart"/>
      <w:r w:rsidRPr="00042FD4">
        <w:rPr>
          <w:rFonts w:ascii="Times New Roman" w:eastAsia="Calibri" w:hAnsi="Times New Roman" w:cs="Times New Roman"/>
          <w:sz w:val="24"/>
          <w:szCs w:val="24"/>
        </w:rPr>
        <w:t>моей</w:t>
      </w:r>
      <w:proofErr w:type="gramEnd"/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sz w:val="24"/>
          <w:szCs w:val="24"/>
        </w:rPr>
        <w:t xml:space="preserve">               прекрасной страны «Математика». Кто же победил?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Ведущая: </w:t>
      </w:r>
      <w:r w:rsidRPr="00042FD4">
        <w:rPr>
          <w:rFonts w:ascii="Times New Roman" w:eastAsia="Calibri" w:hAnsi="Times New Roman" w:cs="Times New Roman"/>
          <w:sz w:val="24"/>
          <w:szCs w:val="24"/>
        </w:rPr>
        <w:t>Мы это скоро узнаем, еще немного поиграем.</w:t>
      </w: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(Жюри подводит итог.)</w:t>
      </w:r>
    </w:p>
    <w:p w:rsidR="00042FD4" w:rsidRPr="00042FD4" w:rsidRDefault="00042FD4" w:rsidP="0004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sz w:val="24"/>
          <w:szCs w:val="24"/>
        </w:rPr>
        <w:t>Игра со всеми</w:t>
      </w: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«Кто знает, пусть дальше продолжает»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2FD4" w:rsidRPr="00042FD4" w:rsidRDefault="00042FD4" w:rsidP="00042FD4">
      <w:pPr>
        <w:numPr>
          <w:ilvl w:val="0"/>
          <w:numId w:val="3"/>
        </w:numPr>
        <w:spacing w:after="0" w:line="240" w:lineRule="auto"/>
        <w:ind w:left="2694" w:hanging="11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42FD4">
        <w:rPr>
          <w:rFonts w:ascii="Times New Roman" w:eastAsia="Calibri" w:hAnsi="Times New Roman" w:cs="Times New Roman"/>
          <w:i/>
          <w:sz w:val="24"/>
          <w:szCs w:val="24"/>
        </w:rPr>
        <w:t>Зима, а за ней что?                (весна)</w:t>
      </w:r>
    </w:p>
    <w:p w:rsidR="00042FD4" w:rsidRPr="00042FD4" w:rsidRDefault="00042FD4" w:rsidP="00042FD4">
      <w:pPr>
        <w:numPr>
          <w:ilvl w:val="0"/>
          <w:numId w:val="3"/>
        </w:numPr>
        <w:spacing w:after="0" w:line="240" w:lineRule="auto"/>
        <w:ind w:left="2694" w:hanging="11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 Весна, а за ней что?              (лето)</w:t>
      </w:r>
    </w:p>
    <w:p w:rsidR="00042FD4" w:rsidRPr="00042FD4" w:rsidRDefault="00042FD4" w:rsidP="00042FD4">
      <w:pPr>
        <w:numPr>
          <w:ilvl w:val="0"/>
          <w:numId w:val="3"/>
        </w:numPr>
        <w:spacing w:after="0" w:line="240" w:lineRule="auto"/>
        <w:ind w:left="2694" w:hanging="11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 Сколько месяцев в году?       (12)</w:t>
      </w:r>
    </w:p>
    <w:p w:rsidR="00042FD4" w:rsidRPr="00042FD4" w:rsidRDefault="00042FD4" w:rsidP="00042FD4">
      <w:pPr>
        <w:numPr>
          <w:ilvl w:val="0"/>
          <w:numId w:val="3"/>
        </w:numPr>
        <w:spacing w:after="0" w:line="240" w:lineRule="auto"/>
        <w:ind w:left="2694" w:hanging="11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Сколько дней в неделе?         (7)</w:t>
      </w:r>
    </w:p>
    <w:p w:rsidR="00042FD4" w:rsidRPr="00042FD4" w:rsidRDefault="00042FD4" w:rsidP="00042FD4">
      <w:pPr>
        <w:numPr>
          <w:ilvl w:val="0"/>
          <w:numId w:val="3"/>
        </w:numPr>
        <w:spacing w:after="0" w:line="240" w:lineRule="auto"/>
        <w:ind w:left="2694" w:hanging="11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 Что больше, час или минута? (час)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Жюри подводит итог.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Победила дружба.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Обе команды набрали одинаковое количество баллов.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 xml:space="preserve">Царица Математика благодарит команды, 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2FD4">
        <w:rPr>
          <w:rFonts w:ascii="Times New Roman" w:eastAsia="Calibri" w:hAnsi="Times New Roman" w:cs="Times New Roman"/>
          <w:i/>
          <w:sz w:val="24"/>
          <w:szCs w:val="24"/>
        </w:rPr>
        <w:t>болельщиков и вручает грамоты и подарки.</w:t>
      </w:r>
    </w:p>
    <w:p w:rsidR="00042FD4" w:rsidRPr="00042FD4" w:rsidRDefault="00042FD4" w:rsidP="00042F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042FD4" w:rsidRPr="0004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5A30"/>
    <w:multiLevelType w:val="hybridMultilevel"/>
    <w:tmpl w:val="6A68B4F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271D2D62"/>
    <w:multiLevelType w:val="hybridMultilevel"/>
    <w:tmpl w:val="66CC0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716A"/>
    <w:multiLevelType w:val="hybridMultilevel"/>
    <w:tmpl w:val="7C1CD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D4"/>
    <w:rsid w:val="00042FD4"/>
    <w:rsid w:val="009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4513</Characters>
  <Application>Microsoft Office Word</Application>
  <DocSecurity>0</DocSecurity>
  <Lines>37</Lines>
  <Paragraphs>10</Paragraphs>
  <ScaleCrop>false</ScaleCrop>
  <Company>UralSOFT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2013-01-12T06:14:00Z</dcterms:created>
  <dcterms:modified xsi:type="dcterms:W3CDTF">2013-01-12T06:18:00Z</dcterms:modified>
</cp:coreProperties>
</file>