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0" w:rsidRDefault="00A419A0" w:rsidP="00A419A0">
      <w:pPr>
        <w:ind w:left="-454"/>
        <w:rPr>
          <w:rFonts w:ascii="Times New Roman" w:hAnsi="Times New Roman" w:cs="Times New Roman"/>
          <w:sz w:val="28"/>
          <w:szCs w:val="28"/>
        </w:rPr>
      </w:pPr>
      <w:r w:rsidRPr="00D578DB">
        <w:rPr>
          <w:rFonts w:ascii="Times New Roman" w:hAnsi="Times New Roman" w:cs="Times New Roman"/>
          <w:sz w:val="28"/>
          <w:szCs w:val="28"/>
        </w:rPr>
        <w:t>МСОШ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8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                                                               Студентки Кравченко Ю.</w:t>
      </w:r>
    </w:p>
    <w:p w:rsidR="00A419A0" w:rsidRDefault="00A419A0" w:rsidP="00A419A0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5</w:t>
      </w:r>
    </w:p>
    <w:p w:rsidR="00A419A0" w:rsidRDefault="00A419A0" w:rsidP="00A419A0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Дегтярёва Е.Г.</w:t>
      </w:r>
    </w:p>
    <w:p w:rsidR="00A419A0" w:rsidRPr="00A419A0" w:rsidRDefault="00A419A0" w:rsidP="00A419A0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четверти:  «</w:t>
      </w:r>
      <w:r w:rsidRPr="00A419A0">
        <w:rPr>
          <w:rFonts w:ascii="Times New Roman" w:hAnsi="Times New Roman" w:cs="Times New Roman"/>
          <w:sz w:val="28"/>
          <w:szCs w:val="28"/>
        </w:rPr>
        <w:t>Музыка и 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br/>
      </w:r>
      <w:r w:rsidRPr="00A419A0">
        <w:rPr>
          <w:rStyle w:val="c18"/>
          <w:rFonts w:ascii="Times New Roman" w:hAnsi="Times New Roman" w:cs="Times New Roman"/>
          <w:color w:val="000000"/>
          <w:sz w:val="28"/>
          <w:szCs w:val="28"/>
        </w:rPr>
        <w:t>Тема урока:</w:t>
      </w:r>
      <w:r w:rsidRPr="00A419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419A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«Что роднит музыку с изобразительным искусством?»</w:t>
      </w:r>
      <w:r w:rsidRPr="00A41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9A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 урока:</w:t>
      </w:r>
    </w:p>
    <w:p w:rsidR="00A419A0" w:rsidRPr="00A419A0" w:rsidRDefault="00A419A0" w:rsidP="00A419A0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</w:rPr>
        <w:t>Выявить возможные связи музыки и изобразительного искусства</w:t>
      </w:r>
      <w:r w:rsidRPr="00A419A0">
        <w:rPr>
          <w:color w:val="000000"/>
          <w:sz w:val="28"/>
          <w:szCs w:val="28"/>
        </w:rPr>
        <w:br/>
      </w:r>
      <w:r w:rsidRPr="00A419A0">
        <w:rPr>
          <w:color w:val="000000"/>
          <w:sz w:val="28"/>
          <w:szCs w:val="28"/>
        </w:rPr>
        <w:br/>
      </w:r>
      <w:r w:rsidRPr="00A419A0">
        <w:rPr>
          <w:rStyle w:val="c0"/>
          <w:b/>
          <w:bCs/>
          <w:color w:val="000000"/>
          <w:sz w:val="28"/>
          <w:szCs w:val="28"/>
        </w:rPr>
        <w:t>Задачи</w:t>
      </w:r>
    </w:p>
    <w:p w:rsidR="00A419A0" w:rsidRPr="00A419A0" w:rsidRDefault="00A419A0" w:rsidP="00A419A0">
      <w:pPr>
        <w:pStyle w:val="c25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</w:rPr>
        <w:t>- раскрыть особенности понятий «живописная музыка» и «музыкальная живопись»;</w:t>
      </w:r>
    </w:p>
    <w:p w:rsidR="00A419A0" w:rsidRPr="00A419A0" w:rsidRDefault="00A419A0" w:rsidP="00A419A0">
      <w:pPr>
        <w:pStyle w:val="c25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</w:rPr>
        <w:t xml:space="preserve">- показать связь музыки и изобразительного искусства: музыка и изобразительное искусство не иллюстрируют друг друга, а </w:t>
      </w:r>
      <w:proofErr w:type="spellStart"/>
      <w:r w:rsidRPr="00A419A0">
        <w:rPr>
          <w:rStyle w:val="c0"/>
          <w:color w:val="000000"/>
          <w:sz w:val="28"/>
          <w:szCs w:val="28"/>
        </w:rPr>
        <w:t>взаимодополняют</w:t>
      </w:r>
      <w:proofErr w:type="spellEnd"/>
      <w:r w:rsidRPr="00A419A0">
        <w:rPr>
          <w:rStyle w:val="c0"/>
          <w:color w:val="000000"/>
          <w:sz w:val="28"/>
          <w:szCs w:val="28"/>
        </w:rPr>
        <w:t xml:space="preserve"> и усиливают наши переживания;</w:t>
      </w:r>
    </w:p>
    <w:p w:rsidR="00A419A0" w:rsidRPr="00A419A0" w:rsidRDefault="00A419A0" w:rsidP="00A419A0">
      <w:pPr>
        <w:pStyle w:val="c25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</w:rPr>
        <w:t>- размышлять о музыкальном и художественном произведении, высказывать суждения об основной идее, о средствах и формах её воплощения в музыке и изобразительном искусстве.</w:t>
      </w:r>
    </w:p>
    <w:p w:rsidR="00A419A0" w:rsidRPr="00A419A0" w:rsidRDefault="00A419A0" w:rsidP="00A419A0">
      <w:pPr>
        <w:pStyle w:val="c25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</w:rPr>
        <w:t>- способствовать развитию детского воображения, развитию эмоциональной отзывчивости на произведения живописи и музыки; творческого мышления; вокально-хоровых навыков.</w:t>
      </w:r>
    </w:p>
    <w:p w:rsidR="00A419A0" w:rsidRPr="00A419A0" w:rsidRDefault="00A419A0" w:rsidP="00A419A0">
      <w:pPr>
        <w:pStyle w:val="c25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</w:rPr>
        <w:t>- воспитывать любовь к искусству.</w:t>
      </w:r>
    </w:p>
    <w:p w:rsidR="00A419A0" w:rsidRPr="00A419A0" w:rsidRDefault="00A419A0" w:rsidP="00A419A0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b/>
          <w:bCs/>
          <w:color w:val="000000"/>
          <w:sz w:val="28"/>
          <w:szCs w:val="28"/>
        </w:rPr>
        <w:t>Оборудование и материалы</w:t>
      </w:r>
      <w:r w:rsidRPr="00A419A0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Презентация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Pr="00A419A0">
        <w:rPr>
          <w:rStyle w:val="c0"/>
          <w:color w:val="000000"/>
          <w:sz w:val="28"/>
          <w:szCs w:val="28"/>
        </w:rPr>
        <w:t>;</w:t>
      </w:r>
      <w:proofErr w:type="gramEnd"/>
    </w:p>
    <w:p w:rsidR="00A419A0" w:rsidRPr="00A419A0" w:rsidRDefault="00A419A0" w:rsidP="00A419A0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</w:rPr>
        <w:t>Таблица сравнения музыкальных и живописных средств выразительности;</w:t>
      </w:r>
    </w:p>
    <w:p w:rsidR="00A419A0" w:rsidRPr="00A419A0" w:rsidRDefault="00A419A0" w:rsidP="00A419A0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</w:rPr>
        <w:t>Таблица соответствия цвета и звука;</w:t>
      </w:r>
    </w:p>
    <w:p w:rsidR="00A419A0" w:rsidRPr="00A419A0" w:rsidRDefault="00A419A0" w:rsidP="00A419A0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</w:rPr>
        <w:t xml:space="preserve">Проектор, </w:t>
      </w:r>
      <w:proofErr w:type="spellStart"/>
      <w:r w:rsidRPr="00A419A0">
        <w:rPr>
          <w:rStyle w:val="c0"/>
          <w:color w:val="000000"/>
          <w:sz w:val="28"/>
          <w:szCs w:val="28"/>
        </w:rPr>
        <w:t>компьютер</w:t>
      </w:r>
      <w:proofErr w:type="gramStart"/>
      <w:r w:rsidRPr="00A419A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интезатор</w:t>
      </w:r>
      <w:proofErr w:type="spellEnd"/>
      <w:r w:rsidRPr="00A419A0">
        <w:rPr>
          <w:rStyle w:val="c0"/>
          <w:color w:val="000000"/>
          <w:sz w:val="28"/>
          <w:szCs w:val="28"/>
        </w:rPr>
        <w:t>.</w:t>
      </w:r>
    </w:p>
    <w:p w:rsidR="00A419A0" w:rsidRPr="00A419A0" w:rsidRDefault="00A419A0" w:rsidP="00A419A0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color w:val="000000"/>
          <w:sz w:val="28"/>
          <w:szCs w:val="28"/>
        </w:rPr>
        <w:br/>
      </w:r>
      <w:r w:rsidRPr="00A419A0">
        <w:rPr>
          <w:rStyle w:val="c0"/>
          <w:b/>
          <w:bCs/>
          <w:color w:val="000000"/>
          <w:sz w:val="28"/>
          <w:szCs w:val="28"/>
        </w:rPr>
        <w:t>Музыкальный материал</w:t>
      </w:r>
      <w:r w:rsidRPr="00A419A0">
        <w:rPr>
          <w:color w:val="000000"/>
          <w:sz w:val="28"/>
          <w:szCs w:val="28"/>
        </w:rPr>
        <w:br/>
      </w:r>
      <w:r w:rsidRPr="00A419A0">
        <w:rPr>
          <w:color w:val="000000"/>
          <w:sz w:val="28"/>
          <w:szCs w:val="28"/>
        </w:rPr>
        <w:br/>
      </w:r>
      <w:r w:rsidRPr="00A419A0">
        <w:rPr>
          <w:rStyle w:val="c0"/>
          <w:color w:val="000000"/>
          <w:sz w:val="28"/>
          <w:szCs w:val="28"/>
          <w:u w:val="single"/>
        </w:rPr>
        <w:t>Слушание:</w:t>
      </w:r>
    </w:p>
    <w:p w:rsidR="00A419A0" w:rsidRPr="00A419A0" w:rsidRDefault="00A419A0" w:rsidP="00A419A0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rStyle w:val="c0"/>
          <w:color w:val="000000"/>
          <w:sz w:val="28"/>
          <w:szCs w:val="28"/>
          <w:u w:val="single"/>
        </w:rPr>
        <w:t>Чайковский «Баба Яга»</w:t>
      </w:r>
    </w:p>
    <w:p w:rsidR="00A419A0" w:rsidRDefault="00A419A0" w:rsidP="00A419A0">
      <w:pPr>
        <w:pStyle w:val="c3"/>
        <w:spacing w:before="0" w:beforeAutospacing="0" w:after="0" w:afterAutospacing="0"/>
        <w:ind w:left="-737"/>
        <w:rPr>
          <w:rStyle w:val="c0"/>
          <w:color w:val="000000"/>
          <w:sz w:val="28"/>
          <w:szCs w:val="28"/>
          <w:u w:val="single"/>
        </w:rPr>
      </w:pPr>
      <w:r w:rsidRPr="00A419A0">
        <w:rPr>
          <w:rStyle w:val="c0"/>
          <w:color w:val="000000"/>
          <w:sz w:val="28"/>
          <w:szCs w:val="28"/>
          <w:u w:val="single"/>
        </w:rPr>
        <w:t>К. Дебюсси Симфоническая картина «Море» ч.3</w:t>
      </w:r>
    </w:p>
    <w:p w:rsidR="00A419A0" w:rsidRPr="00A419A0" w:rsidRDefault="00A419A0" w:rsidP="00A419A0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bCs/>
          <w:iCs/>
          <w:sz w:val="28"/>
          <w:szCs w:val="28"/>
        </w:rPr>
        <w:t xml:space="preserve">Концерт </w:t>
      </w:r>
      <w:r w:rsidRPr="00A419A0">
        <w:rPr>
          <w:iCs/>
          <w:sz w:val="28"/>
          <w:szCs w:val="28"/>
        </w:rPr>
        <w:t xml:space="preserve">№3 </w:t>
      </w:r>
      <w:r w:rsidRPr="00A419A0">
        <w:rPr>
          <w:sz w:val="28"/>
          <w:szCs w:val="28"/>
        </w:rPr>
        <w:t>для фортепиано с оркестром (1-я часть). С. Рахманинов.</w:t>
      </w:r>
      <w:r w:rsidRPr="00A419A0">
        <w:rPr>
          <w:sz w:val="28"/>
          <w:szCs w:val="28"/>
        </w:rPr>
        <w:br w:type="page"/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702"/>
        <w:gridCol w:w="7371"/>
        <w:gridCol w:w="1241"/>
      </w:tblGrid>
      <w:tr w:rsidR="00A419A0" w:rsidRPr="00A02E1A" w:rsidTr="00A02E1A">
        <w:tc>
          <w:tcPr>
            <w:tcW w:w="1702" w:type="dxa"/>
          </w:tcPr>
          <w:p w:rsidR="00A419A0" w:rsidRP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</w:t>
            </w:r>
          </w:p>
        </w:tc>
        <w:tc>
          <w:tcPr>
            <w:tcW w:w="7371" w:type="dxa"/>
          </w:tcPr>
          <w:p w:rsidR="00A419A0" w:rsidRPr="00A02E1A" w:rsidRDefault="00A02E1A" w:rsidP="00A0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241" w:type="dxa"/>
          </w:tcPr>
          <w:p w:rsidR="00A419A0" w:rsidRP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</w:t>
            </w:r>
          </w:p>
        </w:tc>
      </w:tr>
      <w:tr w:rsidR="00A419A0" w:rsidRPr="00A02E1A" w:rsidTr="00A02E1A">
        <w:tc>
          <w:tcPr>
            <w:tcW w:w="1702" w:type="dxa"/>
          </w:tcPr>
          <w:p w:rsidR="00A419A0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P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7371" w:type="dxa"/>
          </w:tcPr>
          <w:p w:rsidR="00A02E1A" w:rsidRDefault="00A02E1A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Здравствуйте ребята!</w:t>
            </w:r>
          </w:p>
          <w:p w:rsidR="00A02E1A" w:rsidRDefault="00A02E1A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2E1A" w:rsidRDefault="00A02E1A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Повторяем песню Майданов «Оранжевое солнце»</w:t>
            </w:r>
          </w:p>
          <w:p w:rsidR="00A02E1A" w:rsidRDefault="00A02E1A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2E1A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  </w:t>
            </w:r>
            <w:r w:rsid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каким же искусством тесно связана музыка? Что помогло вам правильно определить вид искусства? </w:t>
            </w: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Ответы детей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Совершенно верно. Слова «цвет», «оттенки цвета» употребляются в изобразительном искусстве. Но тема нашего урока звучит с вопросом, на который мы постараемся в конце урока ответить</w:t>
            </w: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вместе сформулируем тему нашего урока.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Предположения детей.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Верно, тема нашего урока:  «Что роднит музыку с изобразительным искусством?»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ответить на этот вопрос, мы будем сравнивать произведения музыкального и изобразительного искусств, постараемся определить, существует ли соотношение звука и цвета, переложение оттенка цвета в звуки.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Для художника видимый цветной мир – это мир наших жизненных переживаний, наших чувств и представлений о красоте.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Цвет – дитя света. Без источника света цвета нет.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все видели, когда после дождя  выглядывает солнышко, на небе появляется чудесное цветное явление.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Что это?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Ответ: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Это радуга.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кто </w:t>
            </w:r>
            <w:proofErr w:type="gram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помнит из скольких цветов состоит</w:t>
            </w:r>
            <w:proofErr w:type="gram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радуга?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Ответ: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семи цветов.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Кто сможет перечислить их по порядку?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ответа можно вспомнить слова «Каждый охотник желает знать, где сидит фазан</w:t>
            </w:r>
            <w:proofErr w:type="gram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.» </w:t>
            </w:r>
            <w:proofErr w:type="gram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буква каждого слова является первой буквой названия цвета).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Ответ: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красный, оранжевый, жёлтый, зелёный, </w:t>
            </w:r>
            <w:proofErr w:type="spell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голубой</w:t>
            </w:r>
            <w:proofErr w:type="spell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синий и фиолетовый.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3) Предлагается детям нарисовать радугу.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учащихся. Звучит песня «Семь дорожек»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посмотрите, что общего у радуги с музыкой?</w:t>
            </w:r>
          </w:p>
          <w:p w:rsidR="00A419A0" w:rsidRPr="00A02E1A" w:rsidRDefault="00A419A0" w:rsidP="00A419A0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Ответ: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Радуга состоит из семи цветов, а музыкальный звукоряд  – из семи нот.</w:t>
            </w:r>
          </w:p>
          <w:p w:rsidR="00A419A0" w:rsidRPr="00A02E1A" w:rsidRDefault="00A419A0" w:rsidP="00A419A0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Распевание (пение звукоряда)</w:t>
            </w:r>
          </w:p>
          <w:p w:rsidR="00A419A0" w:rsidRPr="00A02E1A" w:rsidRDefault="00A4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19A0" w:rsidRDefault="00A4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Pr="00A02E1A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9A0" w:rsidRPr="00A02E1A" w:rsidTr="00A02E1A">
        <w:tc>
          <w:tcPr>
            <w:tcW w:w="1702" w:type="dxa"/>
          </w:tcPr>
          <w:p w:rsidR="00A419A0" w:rsidRPr="00A02E1A" w:rsidRDefault="00A4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419A0" w:rsidRPr="00A02E1A" w:rsidRDefault="00A419A0" w:rsidP="00A419A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Молодцы. А теперь вернёмся к нашей радуге и определим, существует ли переложение цвета в звуки. Для этого возьмите таблицы и заполните их. Напротив каждого цвета пишем понятия из словаря эстетических эмоций и подбираем каждому цвету звук.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 эстетических эмоций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Послушайте вначале стихотворение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Е. Новичихина «Цвета радуги»: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Радуга устроена, как пирог слоенный: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 слой, оранжевый.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Желтый и зеленый,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Голубой</w:t>
            </w:r>
            <w:proofErr w:type="spell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синий</w:t>
            </w:r>
            <w:proofErr w:type="gram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 с фиолетовым…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 цветов у радуги –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знать про это вам!</w:t>
            </w: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</w:t>
            </w:r>
          </w:p>
          <w:p w:rsidR="00A419A0" w:rsidRPr="00A02E1A" w:rsidRDefault="00A419A0" w:rsidP="00A419A0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учащихся в группах с таблицей.</w:t>
            </w:r>
          </w:p>
          <w:p w:rsidR="00A419A0" w:rsidRPr="00A02E1A" w:rsidRDefault="00A419A0" w:rsidP="00A419A0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 таблицу: какому цвету, какие эмоции соответствуют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rStyle w:val="c0"/>
                <w:b/>
                <w:bCs/>
                <w:color w:val="000000"/>
              </w:rPr>
              <w:t>Вопрос</w:t>
            </w:r>
            <w:r w:rsidRPr="00A02E1A">
              <w:rPr>
                <w:rStyle w:val="c0"/>
                <w:color w:val="000000"/>
              </w:rPr>
              <w:t>: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rStyle w:val="c0"/>
                <w:color w:val="000000"/>
              </w:rPr>
              <w:t>- Какого цвета получились ваши ноты? (обучающиеся озвучивают результаты своей работы в таблице)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rStyle w:val="c0"/>
                <w:color w:val="000000"/>
              </w:rPr>
              <w:t>Давайте сравним результаты вашей работы, вашего художественного видения со «Стихотворением о нотах»: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rStyle w:val="c0"/>
                <w:color w:val="000000"/>
              </w:rPr>
              <w:t>Какого цвета нота до?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Ей больше всех идет бордо.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В бордовом платьице она</w:t>
            </w:r>
            <w:proofErr w:type="gramStart"/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В</w:t>
            </w:r>
            <w:proofErr w:type="gramEnd"/>
            <w:r w:rsidRPr="00A02E1A">
              <w:rPr>
                <w:rStyle w:val="c0"/>
                <w:color w:val="000000"/>
              </w:rPr>
              <w:t>сем больше во сто крат слышна.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У нотки Ре наряд речной,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 xml:space="preserve">Он </w:t>
            </w:r>
            <w:proofErr w:type="spellStart"/>
            <w:r w:rsidRPr="00A02E1A">
              <w:rPr>
                <w:rStyle w:val="c0"/>
                <w:color w:val="000000"/>
              </w:rPr>
              <w:t>синевато-голубой</w:t>
            </w:r>
            <w:proofErr w:type="spellEnd"/>
            <w:r w:rsidRPr="00A02E1A">
              <w:rPr>
                <w:rStyle w:val="c0"/>
                <w:color w:val="000000"/>
              </w:rPr>
              <w:t>.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Журчит она как ручеек,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То низок тон, а то высок.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У ноты ми вуаль полей,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Зеленый цвет сверкает в ней.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Ми как волшебная волна,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Несет всем людям мир она.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 xml:space="preserve">Фа обожает </w:t>
            </w:r>
            <w:proofErr w:type="spellStart"/>
            <w:r w:rsidRPr="00A02E1A">
              <w:rPr>
                <w:rStyle w:val="c0"/>
                <w:color w:val="000000"/>
              </w:rPr>
              <w:t>фиолет</w:t>
            </w:r>
            <w:proofErr w:type="spellEnd"/>
            <w:r w:rsidRPr="00A02E1A">
              <w:rPr>
                <w:rStyle w:val="c0"/>
                <w:color w:val="000000"/>
              </w:rPr>
              <w:t>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Заката солнечного цвет.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Жаль только, Фа слегка грустна,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Но любит погрустить она.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Соль, словно солнца яркий луч,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Который светит из-за туч.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В наряде желто-золотом</w:t>
            </w:r>
            <w:proofErr w:type="gramStart"/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П</w:t>
            </w:r>
            <w:proofErr w:type="gramEnd"/>
            <w:r w:rsidRPr="00A02E1A">
              <w:rPr>
                <w:rStyle w:val="c0"/>
                <w:color w:val="000000"/>
              </w:rPr>
              <w:t>риносит нотка радость в дом.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А нотка ласковая Ля,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Как разноцветная земля.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В ней красочный букет полей,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Нет нотки этой красивей.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Си – неба синего краса,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В ее наряде небеса,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В ее звучании полет,</w:t>
            </w:r>
            <w:r w:rsidRPr="00A02E1A">
              <w:rPr>
                <w:color w:val="000000"/>
              </w:rPr>
              <w:br/>
            </w:r>
            <w:proofErr w:type="gramStart"/>
            <w:r w:rsidRPr="00A02E1A">
              <w:rPr>
                <w:rStyle w:val="c0"/>
                <w:color w:val="000000"/>
              </w:rPr>
              <w:t>В высь</w:t>
            </w:r>
            <w:proofErr w:type="gramEnd"/>
            <w:r w:rsidRPr="00A02E1A">
              <w:rPr>
                <w:rStyle w:val="c0"/>
                <w:color w:val="000000"/>
              </w:rPr>
              <w:t xml:space="preserve"> нотка эта нас зовет.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Все нотки – жители страны,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Где звуки с красками дружны.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В стране неповторимой этой</w:t>
            </w:r>
            <w:proofErr w:type="gramStart"/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Л</w:t>
            </w:r>
            <w:proofErr w:type="gramEnd"/>
            <w:r w:rsidRPr="00A02E1A">
              <w:rPr>
                <w:rStyle w:val="c0"/>
                <w:color w:val="000000"/>
              </w:rPr>
              <w:t>юбого встретит море света.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rStyle w:val="c0"/>
                <w:b/>
                <w:bCs/>
                <w:color w:val="000000"/>
              </w:rPr>
              <w:lastRenderedPageBreak/>
              <w:t>Вопрос:</w:t>
            </w:r>
            <w:r w:rsidRPr="00A02E1A">
              <w:rPr>
                <w:rStyle w:val="apple-converted-space"/>
                <w:b/>
                <w:bCs/>
                <w:color w:val="000000"/>
              </w:rPr>
              <w:t> </w:t>
            </w:r>
            <w:r w:rsidRPr="00A02E1A">
              <w:rPr>
                <w:rStyle w:val="c0"/>
                <w:color w:val="000000"/>
              </w:rPr>
              <w:t>Какой же можно сделать вывод?</w:t>
            </w: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419A0" w:rsidRPr="00A02E1A" w:rsidRDefault="00A419A0" w:rsidP="00A419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E1A">
              <w:rPr>
                <w:rStyle w:val="c0"/>
                <w:b/>
                <w:bCs/>
                <w:color w:val="000000"/>
              </w:rPr>
              <w:t>ВЫВОД: существует переложение цвета в звуки.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9A0" w:rsidRPr="00A02E1A" w:rsidRDefault="00A4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19A0" w:rsidRPr="00A02E1A" w:rsidRDefault="00A4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A0" w:rsidRPr="00A02E1A" w:rsidTr="00A02E1A">
        <w:tc>
          <w:tcPr>
            <w:tcW w:w="1702" w:type="dxa"/>
          </w:tcPr>
          <w:p w:rsidR="00A419A0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материал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Слушанье 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слушанье, рисование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Слушанье </w:t>
            </w: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Pr="00A02E1A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7371" w:type="dxa"/>
          </w:tcPr>
          <w:p w:rsidR="00A419A0" w:rsidRPr="00A02E1A" w:rsidRDefault="00A419A0" w:rsidP="00A419A0">
            <w:pPr>
              <w:numPr>
                <w:ilvl w:val="0"/>
                <w:numId w:val="4"/>
              </w:numPr>
              <w:shd w:val="clear" w:color="auto" w:fill="FFFFFF"/>
              <w:ind w:lef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Существуют такие музыкальные произведения, в которых усилена изобразительность, благодаря чему музыка становится живописной, словно рисует картину, образ или портрет. Давайте  в этом убедимся.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прозвучит музыка, которая нарисует чей-то портрет</w:t>
            </w:r>
            <w:proofErr w:type="gram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 А</w:t>
            </w:r>
            <w:proofErr w:type="gram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чей, вам нужно узнать. Кто это: обычные люди, наши современники, или персонажи сказки?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СЛУШАНИЕ: пьеса «Баба-Яга» П. Чайковского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Наводящие вопросы перед слушанием:</w:t>
            </w:r>
          </w:p>
          <w:p w:rsidR="00A419A0" w:rsidRPr="00A02E1A" w:rsidRDefault="00A419A0" w:rsidP="00A419A0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каком характере звучит музыка?</w:t>
            </w:r>
          </w:p>
          <w:p w:rsidR="00A419A0" w:rsidRPr="00A02E1A" w:rsidRDefault="00A419A0" w:rsidP="00A419A0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 она рассказывает?</w:t>
            </w:r>
          </w:p>
          <w:p w:rsidR="00A419A0" w:rsidRPr="00A02E1A" w:rsidRDefault="00A419A0" w:rsidP="00A419A0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характер у этого незнакомца?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ещё раз обратимся к словарю эстетических эмоций и подберём подходящие слова для определения характера музыки: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эмоции вы выбираете для характеристики этой музыки.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ТАИНСТВЕННО, ЗЛО, РЕЗКО, ЛАСКОВО, ГРОЗНО, МЯГКО, СТРЕМИТЕЛЬНО.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Чей же портрет рисует нам эта музыка?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Ответ: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Портрет Бабы Яги.</w:t>
            </w:r>
          </w:p>
          <w:p w:rsidR="00A419A0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Действительно, это Баба яга. </w:t>
            </w:r>
            <w:proofErr w:type="gram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</w:t>
            </w:r>
            <w:proofErr w:type="gram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её изобразил Известный художник Иван </w:t>
            </w:r>
            <w:proofErr w:type="spell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В образе Бабы-Яги — ужасной старухи с костяной ногой, запечатлелось отношение человека к миру иному. Этот образ пугает, отталкивает</w:t>
            </w:r>
            <w:r w:rsid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2E1A" w:rsidRPr="00A02E1A" w:rsidRDefault="00A02E1A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Прослушаем еще раз и каждый нарисует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тетрадях свою Бабу - Ягу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Какой же можно сделать вывод?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9A0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  Есть  такие музыкальные произведения, в которых усилена изобразительность, благодаря чему музыка становится живописной, словно рисует картину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ЭТО живописная музыка.</w:t>
            </w:r>
          </w:p>
          <w:p w:rsidR="00A02E1A" w:rsidRDefault="00A02E1A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A02E1A" w:rsidRPr="00A02E1A" w:rsidRDefault="00A02E1A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9A0" w:rsidRPr="00A02E1A" w:rsidRDefault="00A419A0" w:rsidP="00A419A0">
            <w:pPr>
              <w:numPr>
                <w:ilvl w:val="0"/>
                <w:numId w:val="6"/>
              </w:numPr>
              <w:shd w:val="clear" w:color="auto" w:fill="FFFFFF"/>
              <w:ind w:lef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есть такие живописные полотна, в которых усилено музыкальное начало. Такие картины можно назвать звучащими или музыкальными.  Перед вами пейзаж художника И. Айвазовского «Чёрное море»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краски он использовал?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Какое настроение передал в нем художник?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Какая, по вашему мнению, должна звучать музыка, когда вы смотрите на эту картину?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 послушать вам музыку, которую сочинил французский композитор Дебюсси, когда увидел море перед штормом, а заодно и проверим ваши предположения.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СЛУШАНИЕ: пьеса «Море» Дебюсси.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Вопрос: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Созвучна ли пьеса с пейзажем и верны ли ваши предположения? (Ответы детей)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 Есть такие живописные полотна, в которых усилено музыкальное начало. Такие картины можно назвать звучащими. </w:t>
            </w:r>
            <w:r w:rsidRPr="00A0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ЭТО музыкальная живопись.</w:t>
            </w:r>
          </w:p>
          <w:p w:rsidR="00A419A0" w:rsidRPr="00A02E1A" w:rsidRDefault="00A419A0" w:rsidP="00A41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Художники так же как и </w:t>
            </w:r>
            <w:proofErr w:type="gram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gram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тонко чувствуют, и свои размышления о жизни человека и величии природы передают художественным полотнам.</w:t>
            </w:r>
          </w:p>
          <w:p w:rsidR="00BF0952" w:rsidRPr="00A02E1A" w:rsidRDefault="00BF0952" w:rsidP="00BF0952">
            <w:pPr>
              <w:numPr>
                <w:ilvl w:val="0"/>
                <w:numId w:val="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уроках 3-й четверти вы убедитесь в том, насколько сильно взаимосвязаны эти два вида искусств</w:t>
            </w:r>
            <w:proofErr w:type="gram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живопись и музыка. Многие понятия из области живописи вошли в музыку и наоборот.</w:t>
            </w:r>
          </w:p>
          <w:p w:rsidR="00BF0952" w:rsidRPr="00A02E1A" w:rsidRDefault="00BF0952" w:rsidP="00BF0952">
            <w:pPr>
              <w:numPr>
                <w:ilvl w:val="0"/>
                <w:numId w:val="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Предлагаем вам заполнить таблицу и провести соответствие между музыкальными понятиями и живописными.</w:t>
            </w:r>
          </w:p>
          <w:p w:rsidR="00BF0952" w:rsidRPr="00A02E1A" w:rsidRDefault="00BF0952" w:rsidP="00BF0952">
            <w:pPr>
              <w:numPr>
                <w:ilvl w:val="0"/>
                <w:numId w:val="7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h.gjdgxs"/>
            <w:bookmarkEnd w:id="0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обсуждают задание в группах, а заполняют таблицу на доске.(приложение) В таблице изначально даны понятия в одном из видов </w:t>
            </w:r>
            <w:proofErr w:type="spell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gramStart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ядом</w:t>
            </w:r>
            <w:proofErr w:type="spellEnd"/>
            <w:r w:rsidRPr="00A0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таблицей находятся карточки с недостающими понятиями из них выбирают нужные и заносят в таблицу</w:t>
            </w:r>
          </w:p>
          <w:p w:rsidR="00A419A0" w:rsidRPr="00A02E1A" w:rsidRDefault="00A419A0" w:rsidP="00BF09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19A0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1A" w:rsidRDefault="00A0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6DF" w:rsidRPr="00A02E1A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9A0" w:rsidRPr="00A02E1A" w:rsidTr="00A02E1A">
        <w:tc>
          <w:tcPr>
            <w:tcW w:w="1702" w:type="dxa"/>
          </w:tcPr>
          <w:p w:rsidR="00A419A0" w:rsidRPr="00A02E1A" w:rsidRDefault="00A4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F0952" w:rsidRPr="00A02E1A" w:rsidRDefault="00BF0952" w:rsidP="00BF0952">
            <w:pPr>
              <w:pStyle w:val="c3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</w:rPr>
            </w:pPr>
            <w:r w:rsidRPr="00A02E1A">
              <w:rPr>
                <w:rStyle w:val="c0"/>
                <w:color w:val="000000"/>
              </w:rPr>
              <w:t>Дети читают высказывание М. П. Мусоргского:</w:t>
            </w:r>
          </w:p>
          <w:p w:rsidR="00BF0952" w:rsidRPr="00A02E1A" w:rsidRDefault="00BF0952" w:rsidP="00BF0952">
            <w:pPr>
              <w:pStyle w:val="c3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</w:rPr>
            </w:pPr>
            <w:r w:rsidRPr="00A02E1A">
              <w:rPr>
                <w:rStyle w:val="c0"/>
                <w:color w:val="000000"/>
              </w:rPr>
              <w:t> «Художник верит в будущее, потому что живет в нем»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b/>
                <w:bCs/>
                <w:color w:val="000000"/>
              </w:rPr>
              <w:t>Вопрос:</w:t>
            </w:r>
            <w:r w:rsidRPr="00A02E1A">
              <w:rPr>
                <w:b/>
                <w:bCs/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 xml:space="preserve">Как вы думаете, кого М.П. Мусоргский </w:t>
            </w:r>
            <w:proofErr w:type="spellStart"/>
            <w:r w:rsidRPr="00A02E1A">
              <w:rPr>
                <w:rStyle w:val="c0"/>
                <w:color w:val="000000"/>
              </w:rPr>
              <w:t>назвал</w:t>
            </w:r>
            <w:r w:rsidRPr="00A02E1A">
              <w:rPr>
                <w:rStyle w:val="c0"/>
                <w:b/>
                <w:bCs/>
                <w:color w:val="000000"/>
              </w:rPr>
              <w:t>ХУДОЖНИКОМ</w:t>
            </w:r>
            <w:proofErr w:type="spellEnd"/>
            <w:r w:rsidRPr="00A02E1A">
              <w:rPr>
                <w:rStyle w:val="c0"/>
                <w:b/>
                <w:bCs/>
                <w:color w:val="000000"/>
              </w:rPr>
              <w:t>?</w:t>
            </w:r>
            <w:r w:rsidRPr="00A02E1A">
              <w:rPr>
                <w:rStyle w:val="c0"/>
                <w:color w:val="000000"/>
              </w:rPr>
              <w:t> Только ли того, кто пишет картины?</w:t>
            </w:r>
          </w:p>
          <w:p w:rsidR="00BF0952" w:rsidRPr="00A02E1A" w:rsidRDefault="00BF0952" w:rsidP="00BF0952">
            <w:pPr>
              <w:pStyle w:val="c3"/>
              <w:shd w:val="clear" w:color="auto" w:fill="FFFFFF"/>
              <w:spacing w:before="0" w:beforeAutospacing="0" w:after="0" w:afterAutospacing="0"/>
              <w:ind w:firstLine="176"/>
              <w:rPr>
                <w:color w:val="000000"/>
              </w:rPr>
            </w:pPr>
            <w:r w:rsidRPr="00A02E1A">
              <w:rPr>
                <w:rStyle w:val="c0"/>
                <w:b/>
                <w:bCs/>
                <w:color w:val="000000"/>
              </w:rPr>
              <w:t>Ответы детей.</w:t>
            </w:r>
            <w:r w:rsidRPr="00A02E1A">
              <w:rPr>
                <w:color w:val="000000"/>
              </w:rPr>
              <w:br/>
            </w:r>
            <w:r w:rsidRPr="00A02E1A">
              <w:rPr>
                <w:rStyle w:val="c0"/>
                <w:color w:val="000000"/>
              </w:rPr>
              <w:t>И композитора</w:t>
            </w:r>
            <w:proofErr w:type="gramStart"/>
            <w:r w:rsidRPr="00A02E1A">
              <w:rPr>
                <w:rStyle w:val="c0"/>
                <w:color w:val="000000"/>
              </w:rPr>
              <w:t xml:space="preserve"> ,</w:t>
            </w:r>
            <w:proofErr w:type="gramEnd"/>
            <w:r w:rsidRPr="00A02E1A">
              <w:rPr>
                <w:rStyle w:val="c0"/>
                <w:color w:val="000000"/>
              </w:rPr>
              <w:t>и писателя ,и живописца и скульптора часто называют ХУДОЖНИКОМ, МАСТЕРОМ.</w:t>
            </w:r>
          </w:p>
          <w:p w:rsidR="00A419A0" w:rsidRPr="00A02E1A" w:rsidRDefault="00A419A0" w:rsidP="000C46DF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41" w:type="dxa"/>
          </w:tcPr>
          <w:p w:rsidR="00A419A0" w:rsidRPr="00A02E1A" w:rsidRDefault="000C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0028" w:rsidRPr="00A02E1A" w:rsidRDefault="00800028">
      <w:pPr>
        <w:rPr>
          <w:rFonts w:ascii="Times New Roman" w:hAnsi="Times New Roman" w:cs="Times New Roman"/>
          <w:sz w:val="24"/>
          <w:szCs w:val="24"/>
        </w:rPr>
      </w:pPr>
    </w:p>
    <w:sectPr w:rsidR="00800028" w:rsidRPr="00A02E1A" w:rsidSect="005D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A3"/>
    <w:multiLevelType w:val="multilevel"/>
    <w:tmpl w:val="DF24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63020"/>
    <w:multiLevelType w:val="multilevel"/>
    <w:tmpl w:val="CDBAE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22E0B"/>
    <w:multiLevelType w:val="multilevel"/>
    <w:tmpl w:val="44A4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E6111"/>
    <w:multiLevelType w:val="multilevel"/>
    <w:tmpl w:val="0BF4E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479D2"/>
    <w:multiLevelType w:val="multilevel"/>
    <w:tmpl w:val="9CAC2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93544"/>
    <w:multiLevelType w:val="multilevel"/>
    <w:tmpl w:val="7466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8784E"/>
    <w:multiLevelType w:val="multilevel"/>
    <w:tmpl w:val="1362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9A0"/>
    <w:rsid w:val="000C46DF"/>
    <w:rsid w:val="005D5290"/>
    <w:rsid w:val="00800028"/>
    <w:rsid w:val="00A02E1A"/>
    <w:rsid w:val="00A419A0"/>
    <w:rsid w:val="00BF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4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19A0"/>
  </w:style>
  <w:style w:type="character" w:customStyle="1" w:styleId="c18">
    <w:name w:val="c18"/>
    <w:basedOn w:val="a0"/>
    <w:rsid w:val="00A419A0"/>
  </w:style>
  <w:style w:type="character" w:customStyle="1" w:styleId="apple-converted-space">
    <w:name w:val="apple-converted-space"/>
    <w:basedOn w:val="a0"/>
    <w:rsid w:val="00A419A0"/>
  </w:style>
  <w:style w:type="paragraph" w:customStyle="1" w:styleId="c25">
    <w:name w:val="c25"/>
    <w:basedOn w:val="a"/>
    <w:rsid w:val="00A4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A419A0"/>
  </w:style>
  <w:style w:type="character" w:customStyle="1" w:styleId="c6">
    <w:name w:val="c6"/>
    <w:basedOn w:val="a0"/>
    <w:rsid w:val="00A41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максим</cp:lastModifiedBy>
  <cp:revision>3</cp:revision>
  <dcterms:created xsi:type="dcterms:W3CDTF">2014-12-25T21:59:00Z</dcterms:created>
  <dcterms:modified xsi:type="dcterms:W3CDTF">2015-01-28T05:32:00Z</dcterms:modified>
</cp:coreProperties>
</file>