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37" w:rsidRPr="004F1913" w:rsidRDefault="00F16C97">
      <w:pPr>
        <w:rPr>
          <w:rFonts w:ascii="Times New Roman" w:hAnsi="Times New Roman" w:cs="Times New Roman"/>
          <w:b/>
          <w:sz w:val="24"/>
          <w:szCs w:val="24"/>
        </w:rPr>
      </w:pPr>
      <w:r w:rsidRPr="004F1913">
        <w:rPr>
          <w:rFonts w:ascii="Times New Roman" w:hAnsi="Times New Roman" w:cs="Times New Roman"/>
          <w:b/>
          <w:sz w:val="24"/>
          <w:szCs w:val="24"/>
        </w:rPr>
        <w:t>Внутренняя политика Александра</w:t>
      </w:r>
      <w:r w:rsidRPr="001C1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9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16C97" w:rsidRP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F16C97">
        <w:rPr>
          <w:rFonts w:ascii="Times New Roman" w:hAnsi="Times New Roman" w:cs="Times New Roman"/>
          <w:b/>
        </w:rPr>
        <w:t>А1.  Александр</w:t>
      </w:r>
      <w:r w:rsidR="001900FA" w:rsidRPr="001C1E65">
        <w:rPr>
          <w:b/>
          <w:sz w:val="24"/>
          <w:szCs w:val="24"/>
        </w:rPr>
        <w:t xml:space="preserve"> </w:t>
      </w:r>
      <w:r w:rsidR="001900FA" w:rsidRPr="00F16C97">
        <w:rPr>
          <w:b/>
          <w:sz w:val="24"/>
          <w:szCs w:val="24"/>
          <w:lang w:val="en-US"/>
        </w:rPr>
        <w:t>I</w:t>
      </w:r>
      <w:r w:rsidRPr="00F16C97">
        <w:rPr>
          <w:rFonts w:ascii="Times New Roman" w:hAnsi="Times New Roman" w:cs="Times New Roman"/>
          <w:b/>
        </w:rPr>
        <w:t xml:space="preserve"> царствовал в </w:t>
      </w:r>
    </w:p>
    <w:p w:rsid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1)1800-1812                     2) 1804-1816                       3) 1801 – 1825                      4)1808-1868</w:t>
      </w:r>
    </w:p>
    <w:p w:rsidR="00F16C97" w:rsidRP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F16C97">
        <w:rPr>
          <w:rFonts w:ascii="Times New Roman" w:hAnsi="Times New Roman" w:cs="Times New Roman"/>
          <w:b/>
        </w:rPr>
        <w:t>А2. Учреждение министерств в России произошло</w:t>
      </w:r>
    </w:p>
    <w:p w:rsid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1)8 сентября 1802 г.       2) 12 марта 1801 г.             3) 4 апреля 1826 г.               4)1 января 1810 г.</w:t>
      </w:r>
    </w:p>
    <w:p w:rsidR="00F16C97" w:rsidRP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F16C97">
        <w:rPr>
          <w:rFonts w:ascii="Times New Roman" w:hAnsi="Times New Roman" w:cs="Times New Roman"/>
          <w:b/>
        </w:rPr>
        <w:t>А3. Какое событие произошло позже всех остальных?</w:t>
      </w:r>
    </w:p>
    <w:p w:rsid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1)создание Негласного комитета                 2) создание Государственного совета                     </w:t>
      </w:r>
    </w:p>
    <w:p w:rsid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3)учреждение министерств                          4)указание указа о «вольных хлебопашцах»</w:t>
      </w:r>
    </w:p>
    <w:p w:rsidR="001900FA" w:rsidRPr="001900FA" w:rsidRDefault="001900FA" w:rsidP="00F16C97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1900FA">
        <w:rPr>
          <w:rFonts w:ascii="Times New Roman" w:hAnsi="Times New Roman" w:cs="Times New Roman"/>
          <w:b/>
        </w:rPr>
        <w:t>А4. Кто из нижеперечисленных государственных деятелей был инициатором и организатором введения военных поселений</w:t>
      </w:r>
    </w:p>
    <w:p w:rsidR="001900FA" w:rsidRDefault="001900FA" w:rsidP="001900F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1)Н.Н.Новосельцев       2) А.А. Аракчеев             3) Г.Г.Орлов              4) А.Х. Бенкендорф</w:t>
      </w:r>
    </w:p>
    <w:p w:rsidR="001900FA" w:rsidRPr="00BD06FA" w:rsidRDefault="001900FA" w:rsidP="001900FA">
      <w:pPr>
        <w:pStyle w:val="a3"/>
        <w:ind w:left="-567"/>
        <w:jc w:val="both"/>
        <w:rPr>
          <w:b/>
          <w:sz w:val="24"/>
          <w:szCs w:val="24"/>
        </w:rPr>
      </w:pPr>
      <w:r w:rsidRPr="00BD06FA">
        <w:rPr>
          <w:rFonts w:ascii="Times New Roman" w:hAnsi="Times New Roman" w:cs="Times New Roman"/>
          <w:b/>
        </w:rPr>
        <w:t>А5. «Всесильным временщиком» в годы правления Александра</w:t>
      </w:r>
      <w:r w:rsidRPr="00BD06FA">
        <w:rPr>
          <w:b/>
          <w:sz w:val="24"/>
          <w:szCs w:val="24"/>
        </w:rPr>
        <w:t xml:space="preserve"> </w:t>
      </w:r>
      <w:r w:rsidRPr="00BD06FA">
        <w:rPr>
          <w:b/>
          <w:sz w:val="24"/>
          <w:szCs w:val="24"/>
          <w:lang w:val="en-US"/>
        </w:rPr>
        <w:t>I</w:t>
      </w:r>
      <w:r w:rsidRPr="00BD06FA">
        <w:rPr>
          <w:b/>
          <w:sz w:val="24"/>
          <w:szCs w:val="24"/>
        </w:rPr>
        <w:t xml:space="preserve"> называли:</w:t>
      </w:r>
    </w:p>
    <w:p w:rsidR="001900FA" w:rsidRDefault="001900FA" w:rsidP="001900F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А.А. Аракчеева         </w:t>
      </w:r>
      <w:r w:rsidR="00BD06FA">
        <w:rPr>
          <w:rFonts w:ascii="Times New Roman" w:hAnsi="Times New Roman" w:cs="Times New Roman"/>
        </w:rPr>
        <w:t>2) А.А. Чарторыйского</w:t>
      </w:r>
      <w:r>
        <w:rPr>
          <w:rFonts w:ascii="Times New Roman" w:hAnsi="Times New Roman" w:cs="Times New Roman"/>
        </w:rPr>
        <w:t xml:space="preserve">      3)</w:t>
      </w:r>
      <w:r w:rsidR="00BD06FA">
        <w:rPr>
          <w:rFonts w:ascii="Times New Roman" w:hAnsi="Times New Roman" w:cs="Times New Roman"/>
        </w:rPr>
        <w:t xml:space="preserve"> Ф.С. Лагарпта</w:t>
      </w:r>
      <w:r>
        <w:rPr>
          <w:rFonts w:ascii="Times New Roman" w:hAnsi="Times New Roman" w:cs="Times New Roman"/>
        </w:rPr>
        <w:t xml:space="preserve">              4)</w:t>
      </w:r>
      <w:r w:rsidR="00BD06FA">
        <w:rPr>
          <w:rFonts w:ascii="Times New Roman" w:hAnsi="Times New Roman" w:cs="Times New Roman"/>
        </w:rPr>
        <w:t xml:space="preserve"> Н.С. Муравьева</w:t>
      </w:r>
    </w:p>
    <w:p w:rsidR="002E3D6E" w:rsidRDefault="00BD06FA" w:rsidP="002E3D6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D06FA">
        <w:rPr>
          <w:rFonts w:ascii="Times New Roman" w:hAnsi="Times New Roman" w:cs="Times New Roman"/>
          <w:b/>
        </w:rPr>
        <w:t>А6. Помещики могли отпускать своих крепостных на волю с земельными наделами за выкуп в соответствии с</w:t>
      </w:r>
    </w:p>
    <w:p w:rsid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="00BD06FA">
        <w:rPr>
          <w:rFonts w:ascii="Times New Roman" w:hAnsi="Times New Roman" w:cs="Times New Roman"/>
        </w:rPr>
        <w:t xml:space="preserve">Жалованной грамотой дворянству  2) указом о праве мещан и крестьян покупать ненаселенные земли   </w:t>
      </w:r>
      <w:r w:rsidR="00BD06FA" w:rsidRPr="00BD06FA">
        <w:rPr>
          <w:rFonts w:ascii="Times New Roman" w:hAnsi="Times New Roman" w:cs="Times New Roman"/>
        </w:rPr>
        <w:t>3) запретом публиковать в газетах объявления о продаже крестьян без земли</w:t>
      </w:r>
      <w:r w:rsidR="00BD06FA">
        <w:rPr>
          <w:rFonts w:ascii="Times New Roman" w:hAnsi="Times New Roman" w:cs="Times New Roman"/>
        </w:rPr>
        <w:t xml:space="preserve"> </w:t>
      </w:r>
    </w:p>
    <w:p w:rsidR="00BD06FA" w:rsidRPr="002E3D6E" w:rsidRDefault="00BD06FA" w:rsidP="002E3D6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4) указом о «вольных хлебопашцах</w:t>
      </w:r>
    </w:p>
    <w:p w:rsidR="00BD06FA" w:rsidRPr="002E3D6E" w:rsidRDefault="00BD06FA" w:rsidP="00BD06FA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>А7. Высшая судебная инстанция в России</w:t>
      </w:r>
    </w:p>
    <w:p w:rsidR="00BD06FA" w:rsidRDefault="00BD06FA" w:rsidP="00BD06F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министерство юстиции        2) Сенат      3) Синод             4) Генеральная прокуратура</w:t>
      </w:r>
    </w:p>
    <w:p w:rsidR="00BD06FA" w:rsidRPr="002E3D6E" w:rsidRDefault="00BD06FA" w:rsidP="00BD06FA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>А8. Особая организация войск в Российской Империи, созданная с целью уменьшения военных</w:t>
      </w:r>
      <w:r>
        <w:rPr>
          <w:rFonts w:ascii="Times New Roman" w:hAnsi="Times New Roman" w:cs="Times New Roman"/>
        </w:rPr>
        <w:t xml:space="preserve"> </w:t>
      </w:r>
      <w:r w:rsidRPr="002E3D6E">
        <w:rPr>
          <w:rFonts w:ascii="Times New Roman" w:hAnsi="Times New Roman" w:cs="Times New Roman"/>
          <w:b/>
        </w:rPr>
        <w:t xml:space="preserve">расходов и предполагающая </w:t>
      </w:r>
      <w:r w:rsidR="002E3D6E">
        <w:rPr>
          <w:rFonts w:ascii="Times New Roman" w:hAnsi="Times New Roman" w:cs="Times New Roman"/>
          <w:b/>
        </w:rPr>
        <w:t>совмещение военной службы с заня</w:t>
      </w:r>
      <w:r w:rsidRPr="002E3D6E">
        <w:rPr>
          <w:rFonts w:ascii="Times New Roman" w:hAnsi="Times New Roman" w:cs="Times New Roman"/>
          <w:b/>
        </w:rPr>
        <w:t>тием сельским хозяйством, - это:</w:t>
      </w:r>
    </w:p>
    <w:p w:rsidR="00BD06FA" w:rsidRDefault="00BD06FA" w:rsidP="00BD06F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E3D6E">
        <w:rPr>
          <w:rFonts w:ascii="Times New Roman" w:hAnsi="Times New Roman" w:cs="Times New Roman"/>
        </w:rPr>
        <w:t>военные поселения</w:t>
      </w:r>
      <w:r>
        <w:rPr>
          <w:rFonts w:ascii="Times New Roman" w:hAnsi="Times New Roman" w:cs="Times New Roman"/>
        </w:rPr>
        <w:t xml:space="preserve">       2)</w:t>
      </w:r>
      <w:r w:rsidR="002E3D6E">
        <w:rPr>
          <w:rFonts w:ascii="Times New Roman" w:hAnsi="Times New Roman" w:cs="Times New Roman"/>
        </w:rPr>
        <w:t xml:space="preserve"> внутренние войска</w:t>
      </w:r>
      <w:r>
        <w:rPr>
          <w:rFonts w:ascii="Times New Roman" w:hAnsi="Times New Roman" w:cs="Times New Roman"/>
        </w:rPr>
        <w:t xml:space="preserve">      3)</w:t>
      </w:r>
      <w:r w:rsidR="002E3D6E">
        <w:rPr>
          <w:rFonts w:ascii="Times New Roman" w:hAnsi="Times New Roman" w:cs="Times New Roman"/>
        </w:rPr>
        <w:t xml:space="preserve"> военный округ       </w:t>
      </w:r>
      <w:r>
        <w:rPr>
          <w:rFonts w:ascii="Times New Roman" w:hAnsi="Times New Roman" w:cs="Times New Roman"/>
        </w:rPr>
        <w:t>4)</w:t>
      </w:r>
      <w:r w:rsidR="002E3D6E">
        <w:rPr>
          <w:rFonts w:ascii="Times New Roman" w:hAnsi="Times New Roman" w:cs="Times New Roman"/>
        </w:rPr>
        <w:t xml:space="preserve"> дивизион</w:t>
      </w:r>
    </w:p>
    <w:p w:rsidR="002E3D6E" w:rsidRP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>А9. В 1810 г. был обнародован манифест о создании Государственного совета, который являлся</w:t>
      </w:r>
    </w:p>
    <w:p w:rsid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1)Высшим судебным органом   2) законодательным органом при императоре</w:t>
      </w:r>
    </w:p>
    <w:p w:rsid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 xml:space="preserve">3) запретом публиковать в газетах объявления о продаже крестьян без земли </w:t>
      </w:r>
    </w:p>
    <w:p w:rsid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>4) указом о «вольных хлебопашцах</w:t>
      </w:r>
    </w:p>
    <w:p w:rsidR="002E3D6E" w:rsidRP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2E3D6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10</w:t>
      </w:r>
      <w:r w:rsidRPr="002E3D6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Расположите в хронологической последовательности следующие события.</w:t>
      </w:r>
    </w:p>
    <w:p w:rsid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Учреждение  Государственного совета      2) Указ</w:t>
      </w:r>
      <w:r w:rsidRPr="002E3D6E">
        <w:rPr>
          <w:rFonts w:ascii="Times New Roman" w:hAnsi="Times New Roman" w:cs="Times New Roman"/>
        </w:rPr>
        <w:t xml:space="preserve"> о «вольных хлебопашцах</w:t>
      </w:r>
    </w:p>
    <w:p w:rsid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Принятие Конституции Царства Польского</w:t>
      </w:r>
    </w:p>
    <w:p w:rsidR="002E3D6E" w:rsidRDefault="002E3D6E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 w:rsidRPr="002E3D6E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создание проектов конституции России Н.Н.Новосельцева «Уставная грамота Российской  Империи»</w:t>
      </w:r>
    </w:p>
    <w:tbl>
      <w:tblPr>
        <w:tblStyle w:val="a4"/>
        <w:tblW w:w="0" w:type="auto"/>
        <w:tblInd w:w="-567" w:type="dxa"/>
        <w:tblLook w:val="04A0"/>
      </w:tblPr>
      <w:tblGrid>
        <w:gridCol w:w="771"/>
        <w:gridCol w:w="771"/>
        <w:gridCol w:w="771"/>
        <w:gridCol w:w="772"/>
      </w:tblGrid>
      <w:tr w:rsidR="00E240D9" w:rsidTr="00B03DF1">
        <w:trPr>
          <w:trHeight w:val="156"/>
        </w:trPr>
        <w:tc>
          <w:tcPr>
            <w:tcW w:w="771" w:type="dxa"/>
          </w:tcPr>
          <w:p w:rsidR="00E240D9" w:rsidRDefault="00E240D9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240D9" w:rsidRDefault="00E240D9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240D9" w:rsidRDefault="00E240D9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240D9" w:rsidRDefault="00E240D9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3D6E" w:rsidRDefault="00E240D9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 w:rsidRPr="004F1913">
        <w:rPr>
          <w:rFonts w:ascii="Times New Roman" w:hAnsi="Times New Roman" w:cs="Times New Roman"/>
          <w:b/>
        </w:rPr>
        <w:t xml:space="preserve"> В2. Установите соответствие между фамилиями исторических деятелей и событиями, связанными с их деятельностью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-567" w:type="dxa"/>
        <w:tblLook w:val="04A0"/>
      </w:tblPr>
      <w:tblGrid>
        <w:gridCol w:w="3085"/>
        <w:gridCol w:w="6629"/>
      </w:tblGrid>
      <w:tr w:rsidR="004F1913" w:rsidTr="00B03DF1">
        <w:tc>
          <w:tcPr>
            <w:tcW w:w="3085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ИСТОРИЧЕСКИЕ ДЕЯТЕЛИ               </w:t>
            </w:r>
          </w:p>
        </w:tc>
        <w:tc>
          <w:tcPr>
            <w:tcW w:w="6629" w:type="dxa"/>
          </w:tcPr>
          <w:p w:rsidR="004F1913" w:rsidRDefault="004F1913" w:rsidP="004F1913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</w:t>
            </w:r>
          </w:p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913" w:rsidTr="00B03DF1">
        <w:tc>
          <w:tcPr>
            <w:tcW w:w="3085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Ф.С. Лагарпт</w:t>
            </w:r>
          </w:p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М.М. Сперанский</w:t>
            </w:r>
          </w:p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А.А.Аракчеев</w:t>
            </w:r>
          </w:p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4E6D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Н.Н.Новосельцев</w:t>
            </w:r>
          </w:p>
        </w:tc>
        <w:tc>
          <w:tcPr>
            <w:tcW w:w="6629" w:type="dxa"/>
          </w:tcPr>
          <w:p w:rsidR="004F1913" w:rsidRDefault="004F1913" w:rsidP="004F1913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создание военных поселений      </w:t>
            </w:r>
          </w:p>
          <w:p w:rsidR="004F1913" w:rsidRDefault="004F1913" w:rsidP="004F1913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воспитание Александра 1 в духе просветительских идей </w:t>
            </w:r>
          </w:p>
          <w:p w:rsidR="004F1913" w:rsidRDefault="004F1913" w:rsidP="004F1913">
            <w:pPr>
              <w:pStyle w:val="a3"/>
              <w:ind w:lef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работа над проектом «Уставная грамота Российской  Империи»</w:t>
            </w:r>
          </w:p>
          <w:p w:rsidR="004F1913" w:rsidRDefault="004F1913" w:rsidP="004F1913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4)разработка Манифеста «О всемилостивейшем даровании                                                            крепостным людям прав состояния </w:t>
            </w:r>
          </w:p>
          <w:p w:rsidR="004F1913" w:rsidRDefault="004F1913" w:rsidP="004F1913">
            <w:pPr>
              <w:pStyle w:val="a3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свободных сельских обывателей и об устройстве их быта»</w:t>
            </w:r>
          </w:p>
        </w:tc>
      </w:tr>
    </w:tbl>
    <w:p w:rsidR="004F1913" w:rsidRDefault="004F1913" w:rsidP="00B03DF1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959"/>
        <w:gridCol w:w="1134"/>
        <w:gridCol w:w="992"/>
        <w:gridCol w:w="992"/>
      </w:tblGrid>
      <w:tr w:rsidR="004F1913" w:rsidTr="004F1913">
        <w:tc>
          <w:tcPr>
            <w:tcW w:w="959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1913" w:rsidTr="004F1913">
        <w:tc>
          <w:tcPr>
            <w:tcW w:w="959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1913" w:rsidRDefault="004F1913" w:rsidP="002E3D6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3D6E" w:rsidRPr="007E760B" w:rsidRDefault="004F1913" w:rsidP="002E3D6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7E760B">
        <w:rPr>
          <w:rFonts w:ascii="Times New Roman" w:hAnsi="Times New Roman" w:cs="Times New Roman"/>
          <w:b/>
        </w:rPr>
        <w:t>В3. Прочтите отрывок из «Записок» И.Д. Якушкина и укажите царя, о котором идет речь</w:t>
      </w:r>
    </w:p>
    <w:p w:rsidR="007E760B" w:rsidRDefault="004F1913" w:rsidP="00B03DF1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По возвращении императора в 1815 году, он просил у министров на месяц отдыха; потом передал почти все управление государством гр</w:t>
      </w:r>
      <w:r w:rsidR="001C1E65">
        <w:rPr>
          <w:rFonts w:ascii="Times New Roman" w:hAnsi="Times New Roman" w:cs="Times New Roman"/>
        </w:rPr>
        <w:t>афу Аракчееву. Душа его была в Е</w:t>
      </w:r>
      <w:r>
        <w:rPr>
          <w:rFonts w:ascii="Times New Roman" w:hAnsi="Times New Roman" w:cs="Times New Roman"/>
        </w:rPr>
        <w:t xml:space="preserve">вропе; </w:t>
      </w:r>
      <w:r w:rsidR="001C1E65">
        <w:rPr>
          <w:rFonts w:ascii="Times New Roman" w:hAnsi="Times New Roman" w:cs="Times New Roman"/>
        </w:rPr>
        <w:t>в Р</w:t>
      </w:r>
      <w:r w:rsidR="007E760B">
        <w:rPr>
          <w:rFonts w:ascii="Times New Roman" w:hAnsi="Times New Roman" w:cs="Times New Roman"/>
        </w:rPr>
        <w:t>ос</w:t>
      </w:r>
      <w:r w:rsidR="001C1E65">
        <w:rPr>
          <w:rFonts w:ascii="Times New Roman" w:hAnsi="Times New Roman" w:cs="Times New Roman"/>
        </w:rPr>
        <w:t>с</w:t>
      </w:r>
      <w:r w:rsidR="007E760B">
        <w:rPr>
          <w:rFonts w:ascii="Times New Roman" w:hAnsi="Times New Roman" w:cs="Times New Roman"/>
        </w:rPr>
        <w:t>ии же более всего он заботился об увеличении числа войск. Царь был всякий день у развода; во всех полках начались учения,  шагистика вошла в полную свою силу».</w:t>
      </w:r>
      <w:r w:rsidR="00B03DF1">
        <w:rPr>
          <w:rFonts w:ascii="Times New Roman" w:hAnsi="Times New Roman" w:cs="Times New Roman"/>
        </w:rPr>
        <w:t xml:space="preserve"> </w:t>
      </w:r>
      <w:r w:rsidR="007E760B">
        <w:rPr>
          <w:rFonts w:ascii="Times New Roman" w:hAnsi="Times New Roman" w:cs="Times New Roman"/>
        </w:rPr>
        <w:t>Ответ___________________________</w:t>
      </w:r>
    </w:p>
    <w:p w:rsidR="007E760B" w:rsidRDefault="007E760B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 w:rsidRPr="00B03DF1">
        <w:rPr>
          <w:rFonts w:ascii="Times New Roman" w:hAnsi="Times New Roman" w:cs="Times New Roman"/>
          <w:b/>
        </w:rPr>
        <w:t>В4. Какие события относятся к попыткам решения крестьянского вопроса при Александре I? Укажите 3 верных из 6 предложенных</w:t>
      </w:r>
      <w:r>
        <w:rPr>
          <w:rFonts w:ascii="Times New Roman" w:hAnsi="Times New Roman" w:cs="Times New Roman"/>
        </w:rPr>
        <w:t>.</w:t>
      </w:r>
    </w:p>
    <w:p w:rsidR="007E760B" w:rsidRDefault="007E760B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упразднение Тайной экспедиции    2) Указ</w:t>
      </w:r>
      <w:r w:rsidRPr="002E3D6E">
        <w:rPr>
          <w:rFonts w:ascii="Times New Roman" w:hAnsi="Times New Roman" w:cs="Times New Roman"/>
        </w:rPr>
        <w:t xml:space="preserve"> о «вольных хлебопашцах</w:t>
      </w:r>
    </w:p>
    <w:p w:rsidR="007E760B" w:rsidRDefault="007E760B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указ о обязанных крестьянах             4) указ о правах крепостных крестьян выкупа на свободу в случае продажи поместья их владельца за долги   5) отмена крепостного права в Прибалтике</w:t>
      </w:r>
    </w:p>
    <w:tbl>
      <w:tblPr>
        <w:tblStyle w:val="a4"/>
        <w:tblpPr w:leftFromText="180" w:rightFromText="180" w:vertAnchor="text" w:horzAnchor="page" w:tblpX="2882" w:tblpY="261"/>
        <w:tblW w:w="0" w:type="auto"/>
        <w:tblLook w:val="04A0"/>
      </w:tblPr>
      <w:tblGrid>
        <w:gridCol w:w="959"/>
        <w:gridCol w:w="1134"/>
        <w:gridCol w:w="992"/>
      </w:tblGrid>
      <w:tr w:rsidR="00B03DF1" w:rsidTr="00B03DF1">
        <w:tc>
          <w:tcPr>
            <w:tcW w:w="959" w:type="dxa"/>
          </w:tcPr>
          <w:p w:rsidR="00B03DF1" w:rsidRDefault="00B03DF1" w:rsidP="00B03DF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3DF1" w:rsidRDefault="00B03DF1" w:rsidP="00B03DF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3DF1" w:rsidRDefault="00B03DF1" w:rsidP="00B03DF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7E760B">
        <w:rPr>
          <w:rFonts w:ascii="Times New Roman" w:hAnsi="Times New Roman" w:cs="Times New Roman"/>
        </w:rPr>
        <w:t xml:space="preserve"> запрет публиковать объявления в газетах о продаже крепостных крестьян</w:t>
      </w:r>
      <w:r>
        <w:rPr>
          <w:rFonts w:ascii="Times New Roman" w:hAnsi="Times New Roman" w:cs="Times New Roman"/>
        </w:rPr>
        <w:t xml:space="preserve"> без земли</w:t>
      </w:r>
    </w:p>
    <w:p w:rsidR="007E760B" w:rsidRDefault="007E760B" w:rsidP="00B03DF1">
      <w:pPr>
        <w:pStyle w:val="a3"/>
        <w:jc w:val="both"/>
        <w:rPr>
          <w:rFonts w:ascii="Times New Roman" w:hAnsi="Times New Roman" w:cs="Times New Roman"/>
        </w:rPr>
      </w:pPr>
    </w:p>
    <w:p w:rsidR="007E760B" w:rsidRPr="007E760B" w:rsidRDefault="007E760B" w:rsidP="002E3D6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7E760B" w:rsidRPr="00B03DF1" w:rsidRDefault="007E760B" w:rsidP="002E3D6E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B03DF1">
        <w:rPr>
          <w:rFonts w:ascii="Times New Roman" w:hAnsi="Times New Roman" w:cs="Times New Roman"/>
          <w:b/>
        </w:rPr>
        <w:t xml:space="preserve"> </w:t>
      </w:r>
      <w:r w:rsidR="00B03DF1" w:rsidRPr="00B03DF1">
        <w:rPr>
          <w:rFonts w:ascii="Times New Roman" w:hAnsi="Times New Roman" w:cs="Times New Roman"/>
          <w:b/>
        </w:rPr>
        <w:t>Ответы: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1- 3; 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2- 1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3 -2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4-2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5-4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6-3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7-1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8- 3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9-3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10-3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– БАВГ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2 -  2431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3- Александр 1</w:t>
      </w:r>
    </w:p>
    <w:p w:rsidR="00B03DF1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4- 256</w:t>
      </w:r>
    </w:p>
    <w:p w:rsidR="00B03DF1" w:rsidRPr="002E3D6E" w:rsidRDefault="00B03DF1" w:rsidP="002E3D6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2E3D6E" w:rsidRDefault="002E3D6E" w:rsidP="00BD06F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BD06FA" w:rsidRDefault="00BD06FA" w:rsidP="00BD06F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BD06FA" w:rsidRPr="00BD06FA" w:rsidRDefault="00BD06FA" w:rsidP="00BD06F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BD06FA" w:rsidRDefault="00BD06FA" w:rsidP="00BD06F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BD06FA" w:rsidRDefault="00BD06FA" w:rsidP="001900F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1900FA" w:rsidRPr="001900FA" w:rsidRDefault="001900FA" w:rsidP="001900F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1900FA" w:rsidRDefault="001900FA" w:rsidP="001900F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1900FA" w:rsidRDefault="001900FA" w:rsidP="00F16C97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F16C97" w:rsidRP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F16C97" w:rsidRPr="00F16C97" w:rsidRDefault="00F16C97" w:rsidP="00F16C97">
      <w:pPr>
        <w:pStyle w:val="a3"/>
        <w:ind w:left="-567"/>
        <w:jc w:val="both"/>
        <w:rPr>
          <w:rFonts w:ascii="Times New Roman" w:hAnsi="Times New Roman" w:cs="Times New Roman"/>
        </w:rPr>
      </w:pPr>
    </w:p>
    <w:sectPr w:rsidR="00F16C97" w:rsidRPr="00F16C97" w:rsidSect="00F16C97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68" w:rsidRDefault="009F6F68" w:rsidP="00B03DF1">
      <w:pPr>
        <w:pStyle w:val="a3"/>
      </w:pPr>
      <w:r>
        <w:separator/>
      </w:r>
    </w:p>
  </w:endnote>
  <w:endnote w:type="continuationSeparator" w:id="1">
    <w:p w:rsidR="009F6F68" w:rsidRDefault="009F6F68" w:rsidP="00B03DF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F1" w:rsidRDefault="00B03DF1">
    <w:pPr>
      <w:pStyle w:val="a7"/>
      <w:jc w:val="right"/>
    </w:pPr>
  </w:p>
  <w:p w:rsidR="00B03DF1" w:rsidRDefault="00B03D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68" w:rsidRDefault="009F6F68" w:rsidP="00B03DF1">
      <w:pPr>
        <w:pStyle w:val="a3"/>
      </w:pPr>
      <w:r>
        <w:separator/>
      </w:r>
    </w:p>
  </w:footnote>
  <w:footnote w:type="continuationSeparator" w:id="1">
    <w:p w:rsidR="009F6F68" w:rsidRDefault="009F6F68" w:rsidP="00B03DF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677A"/>
    <w:multiLevelType w:val="hybridMultilevel"/>
    <w:tmpl w:val="1D6C28DC"/>
    <w:lvl w:ilvl="0" w:tplc="D49E58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0B41B5A"/>
    <w:multiLevelType w:val="hybridMultilevel"/>
    <w:tmpl w:val="7E1C9BC8"/>
    <w:lvl w:ilvl="0" w:tplc="FF5E46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6C97"/>
    <w:rsid w:val="001900FA"/>
    <w:rsid w:val="001C1E65"/>
    <w:rsid w:val="002E3D6E"/>
    <w:rsid w:val="004E6D5B"/>
    <w:rsid w:val="004F1913"/>
    <w:rsid w:val="006A7401"/>
    <w:rsid w:val="007E760B"/>
    <w:rsid w:val="00945237"/>
    <w:rsid w:val="009F6F68"/>
    <w:rsid w:val="00B03DF1"/>
    <w:rsid w:val="00BD06FA"/>
    <w:rsid w:val="00E240D9"/>
    <w:rsid w:val="00F1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C97"/>
    <w:pPr>
      <w:spacing w:after="0" w:line="240" w:lineRule="auto"/>
    </w:pPr>
  </w:style>
  <w:style w:type="table" w:styleId="a4">
    <w:name w:val="Table Grid"/>
    <w:basedOn w:val="a1"/>
    <w:uiPriority w:val="59"/>
    <w:rsid w:val="00E2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DF1"/>
  </w:style>
  <w:style w:type="paragraph" w:styleId="a7">
    <w:name w:val="footer"/>
    <w:basedOn w:val="a"/>
    <w:link w:val="a8"/>
    <w:uiPriority w:val="99"/>
    <w:unhideWhenUsed/>
    <w:rsid w:val="00B0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2012-08-19T06:23:00Z</dcterms:created>
  <dcterms:modified xsi:type="dcterms:W3CDTF">2012-08-19T08:16:00Z</dcterms:modified>
</cp:coreProperties>
</file>