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E2" w:rsidRPr="003C4E24" w:rsidRDefault="00DA29E2" w:rsidP="00DA29E2">
      <w:pPr>
        <w:jc w:val="center"/>
        <w:rPr>
          <w:rFonts w:ascii="Times New Roman" w:hAnsi="Times New Roman" w:cs="Times New Roman"/>
          <w:b/>
          <w:sz w:val="24"/>
        </w:rPr>
      </w:pPr>
      <w:r w:rsidRPr="003C4E24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DA29E2" w:rsidRPr="00AF02D7" w:rsidRDefault="00DA29E2" w:rsidP="00DA29E2">
      <w:pPr>
        <w:pStyle w:val="ParagraphStyle"/>
        <w:spacing w:line="264" w:lineRule="auto"/>
        <w:ind w:left="-567" w:right="-23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10010"/>
        </w:rPr>
        <w:t xml:space="preserve">   Рабочая программа учебного предмета</w:t>
      </w:r>
      <w:r w:rsidRPr="00AF02D7">
        <w:rPr>
          <w:rFonts w:ascii="Times New Roman" w:hAnsi="Times New Roman" w:cs="Times New Roman"/>
          <w:color w:val="010010"/>
        </w:rPr>
        <w:t xml:space="preserve"> </w:t>
      </w:r>
      <w:r>
        <w:rPr>
          <w:rFonts w:ascii="Times New Roman" w:hAnsi="Times New Roman" w:cs="Times New Roman"/>
          <w:color w:val="010010"/>
        </w:rPr>
        <w:t>окружающему миру в</w:t>
      </w:r>
      <w:r w:rsidRPr="00AF02D7">
        <w:rPr>
          <w:rFonts w:ascii="Times New Roman" w:hAnsi="Times New Roman" w:cs="Times New Roman"/>
          <w:color w:val="010010"/>
        </w:rPr>
        <w:t xml:space="preserve"> 1 </w:t>
      </w:r>
      <w:r>
        <w:rPr>
          <w:rFonts w:ascii="Times New Roman" w:hAnsi="Times New Roman" w:cs="Times New Roman"/>
          <w:color w:val="010010"/>
        </w:rPr>
        <w:t>классе  составлена на основе следующих</w:t>
      </w:r>
      <w:r w:rsidRPr="00AF02D7">
        <w:rPr>
          <w:rFonts w:ascii="Times New Roman" w:hAnsi="Times New Roman" w:cs="Times New Roman"/>
        </w:rPr>
        <w:t xml:space="preserve"> нормативн</w:t>
      </w:r>
      <w:proofErr w:type="gramStart"/>
      <w:r w:rsidRPr="00AF02D7">
        <w:rPr>
          <w:rFonts w:ascii="Times New Roman" w:hAnsi="Times New Roman" w:cs="Times New Roman"/>
        </w:rPr>
        <w:t>о-</w:t>
      </w:r>
      <w:proofErr w:type="gramEnd"/>
      <w:r w:rsidRPr="00AF02D7">
        <w:rPr>
          <w:rFonts w:ascii="Times New Roman" w:hAnsi="Times New Roman" w:cs="Times New Roman"/>
        </w:rPr>
        <w:t xml:space="preserve"> правовых актов</w:t>
      </w:r>
      <w:r>
        <w:rPr>
          <w:rFonts w:ascii="Times New Roman" w:hAnsi="Times New Roman" w:cs="Times New Roman"/>
        </w:rPr>
        <w:t>:</w:t>
      </w:r>
    </w:p>
    <w:p w:rsidR="00DA29E2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 w:rsidRPr="00074731">
        <w:rPr>
          <w:lang w:val="ru-RU"/>
        </w:rPr>
        <w:t>Закона Российской Федерации «Об образован</w:t>
      </w:r>
      <w:r>
        <w:rPr>
          <w:lang w:val="ru-RU"/>
        </w:rPr>
        <w:t>ии» от 29.11.2012 г.</w:t>
      </w:r>
    </w:p>
    <w:p w:rsidR="00DA29E2" w:rsidRPr="00A337B4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jc w:val="both"/>
        <w:rPr>
          <w:lang w:val="ru-RU"/>
        </w:rPr>
      </w:pPr>
      <w:r w:rsidRPr="00A337B4">
        <w:rPr>
          <w:lang w:val="ru-RU"/>
        </w:rPr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A337B4">
        <w:rPr>
          <w:lang w:val="ru-RU"/>
        </w:rPr>
        <w:t>Минобрнауки</w:t>
      </w:r>
      <w:proofErr w:type="spellEnd"/>
      <w:r w:rsidRPr="00A337B4">
        <w:rPr>
          <w:lang w:val="ru-RU"/>
        </w:rPr>
        <w:t xml:space="preserve"> России от 6 октября 2009 г. № 373, зарегистрирован в Минюсте России 22 декабря 2009 г., регистрационный номер 17785);</w:t>
      </w:r>
    </w:p>
    <w:p w:rsidR="00DA29E2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proofErr w:type="gramStart"/>
      <w:r>
        <w:rPr>
          <w:lang w:val="ru-RU"/>
        </w:rPr>
        <w:t>Федерального перечня учебников, рекомендованного (допущенных) к использованию в образовательных учреждениях, реализующих образовательные программы общего образования общего образования и имеющих государственную аккредитацию, на 2014-2015 учебный год.</w:t>
      </w:r>
      <w:proofErr w:type="gramEnd"/>
      <w:r>
        <w:rPr>
          <w:lang w:val="ru-RU"/>
        </w:rPr>
        <w:t xml:space="preserve"> Приказ № 253 от 31 марта 2014 года</w:t>
      </w:r>
    </w:p>
    <w:p w:rsidR="00DA29E2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 w:rsidRPr="00074731">
        <w:rPr>
          <w:lang w:val="ru-RU"/>
        </w:rPr>
        <w:t>Приказа Министерства образования и науки России от 3 июня 2011 года № 1994 «О внесении изменений в федеральный базисный учебный план и примерный учебный планы для образовательных учреждений РФ, реализующих программы общего образования, утвержденные приказам Министерством образования РФ от 9 марта 2004 года №1312»;</w:t>
      </w:r>
    </w:p>
    <w:p w:rsidR="00DA29E2" w:rsidRPr="0061205D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 w:rsidRPr="0061205D">
        <w:rPr>
          <w:lang w:val="ru-RU"/>
        </w:rPr>
        <w:t>Приказа Министерства образования и науки РБ  от 26.08.2013 № 1646/1 «О  формировании учебных планов ОУ РБ»</w:t>
      </w:r>
    </w:p>
    <w:p w:rsidR="00DA29E2" w:rsidRPr="00074731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 w:rsidRPr="00074731">
        <w:rPr>
          <w:lang w:val="ru-RU"/>
        </w:rPr>
        <w:t>Устава МБОУ «</w:t>
      </w:r>
      <w:proofErr w:type="gramStart"/>
      <w:r w:rsidRPr="00074731">
        <w:rPr>
          <w:lang w:val="ru-RU"/>
        </w:rPr>
        <w:t>Майская</w:t>
      </w:r>
      <w:proofErr w:type="gramEnd"/>
      <w:r w:rsidRPr="00074731">
        <w:rPr>
          <w:lang w:val="ru-RU"/>
        </w:rPr>
        <w:t xml:space="preserve"> СОШ» от 30 ноября  2011 года;</w:t>
      </w:r>
    </w:p>
    <w:p w:rsidR="00DA29E2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 w:rsidRPr="00074731">
        <w:rPr>
          <w:lang w:val="ru-RU"/>
        </w:rPr>
        <w:t>«Основной образовательной программы МБОУ «Майская средняя общеобразовательная школа» на 2014-15 учебный год» от 29  августа 2014 года.</w:t>
      </w:r>
    </w:p>
    <w:p w:rsidR="00DA29E2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>
        <w:rPr>
          <w:lang w:val="ru-RU"/>
        </w:rPr>
        <w:t>Учебного плана МБОУ «</w:t>
      </w:r>
      <w:proofErr w:type="gramStart"/>
      <w:r>
        <w:rPr>
          <w:lang w:val="ru-RU"/>
        </w:rPr>
        <w:t>Майская</w:t>
      </w:r>
      <w:proofErr w:type="gramEnd"/>
      <w:r>
        <w:rPr>
          <w:lang w:val="ru-RU"/>
        </w:rPr>
        <w:t xml:space="preserve"> СОШ» от 29.08.2014 года</w:t>
      </w:r>
    </w:p>
    <w:p w:rsidR="00DA29E2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>
        <w:rPr>
          <w:lang w:val="ru-RU"/>
        </w:rPr>
        <w:t>Положения о рабочей программе «МБОУ «</w:t>
      </w:r>
      <w:proofErr w:type="gramStart"/>
      <w:r>
        <w:rPr>
          <w:lang w:val="ru-RU"/>
        </w:rPr>
        <w:t>Майская</w:t>
      </w:r>
      <w:proofErr w:type="gramEnd"/>
      <w:r>
        <w:rPr>
          <w:lang w:val="ru-RU"/>
        </w:rPr>
        <w:t xml:space="preserve"> СОШ» от 29 августа 2014 года протокол № 1.</w:t>
      </w:r>
    </w:p>
    <w:p w:rsidR="00DA29E2" w:rsidRDefault="00DA29E2" w:rsidP="00DA29E2">
      <w:pPr>
        <w:pStyle w:val="1"/>
        <w:numPr>
          <w:ilvl w:val="0"/>
          <w:numId w:val="1"/>
        </w:numPr>
        <w:spacing w:before="0" w:after="0" w:line="240" w:lineRule="auto"/>
        <w:ind w:left="0" w:firstLine="426"/>
        <w:rPr>
          <w:lang w:val="ru-RU"/>
        </w:rPr>
      </w:pPr>
      <w:r>
        <w:rPr>
          <w:lang w:val="ru-RU"/>
        </w:rPr>
        <w:t xml:space="preserve">Примерной программы начального образования ФГОС,  </w:t>
      </w:r>
      <w:r w:rsidRPr="00DA29E2">
        <w:rPr>
          <w:rStyle w:val="c6"/>
          <w:color w:val="000000"/>
          <w:sz w:val="26"/>
          <w:szCs w:val="26"/>
          <w:shd w:val="clear" w:color="auto" w:fill="FFFFFF"/>
          <w:lang w:val="ru-RU"/>
        </w:rPr>
        <w:t>авторской программой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DA29E2">
        <w:rPr>
          <w:color w:val="000000"/>
          <w:sz w:val="26"/>
          <w:szCs w:val="26"/>
          <w:shd w:val="clear" w:color="auto" w:fill="FFFFFF"/>
          <w:lang w:val="ru-RU"/>
        </w:rPr>
        <w:t>А.А. Плешакова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>
        <w:rPr>
          <w:lang w:val="ru-RU"/>
        </w:rPr>
        <w:t>и др. в соответствии с требованиями ФГОС НОО</w:t>
      </w:r>
    </w:p>
    <w:p w:rsidR="00DA29E2" w:rsidRDefault="00DA29E2" w:rsidP="00DA29E2">
      <w:pPr>
        <w:pStyle w:val="a3"/>
        <w:ind w:left="-284" w:right="-1" w:firstLine="426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047916">
        <w:rPr>
          <w:rFonts w:ascii="Times New Roman" w:hAnsi="Times New Roman"/>
          <w:b/>
          <w:spacing w:val="-8"/>
          <w:sz w:val="24"/>
          <w:szCs w:val="24"/>
        </w:rPr>
        <w:t>Место учебного предмета  в учебном плане</w:t>
      </w:r>
    </w:p>
    <w:p w:rsidR="00DA29E2" w:rsidRDefault="00DA29E2" w:rsidP="00DA29E2">
      <w:pPr>
        <w:pStyle w:val="a3"/>
        <w:ind w:left="-284" w:right="-1" w:firstLine="426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В федеральном базисном учебном плане на изучение окружающий мир в 1 классе начальной школы отводится 2 часа в неделю, всего 66 часов</w:t>
      </w:r>
    </w:p>
    <w:p w:rsidR="00DA29E2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  <w:b/>
          <w:bCs/>
        </w:rPr>
        <w:t xml:space="preserve">Цель </w:t>
      </w:r>
      <w:r>
        <w:rPr>
          <w:rFonts w:ascii="Times New Roman" w:hAnsi="Times New Roman" w:cs="Times New Roman"/>
          <w:b/>
          <w:bCs/>
        </w:rPr>
        <w:t>учебного предмета: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proofErr w:type="gramStart"/>
      <w:r w:rsidRPr="00A96DAE">
        <w:rPr>
          <w:rFonts w:ascii="Times New Roman" w:hAnsi="Times New Roman" w:cs="Times New Roman"/>
        </w:rPr>
        <w:t>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  <w:proofErr w:type="gramEnd"/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</w:t>
      </w:r>
      <w:proofErr w:type="spellStart"/>
      <w:r w:rsidRPr="00A96DAE">
        <w:rPr>
          <w:rFonts w:ascii="Times New Roman" w:hAnsi="Times New Roman" w:cs="Times New Roman"/>
        </w:rPr>
        <w:t>природ</w:t>
      </w:r>
      <w:proofErr w:type="gramStart"/>
      <w:r w:rsidRPr="00A96DAE">
        <w:rPr>
          <w:rFonts w:ascii="Times New Roman" w:hAnsi="Times New Roman" w:cs="Times New Roman"/>
        </w:rPr>
        <w:t>о</w:t>
      </w:r>
      <w:proofErr w:type="spellEnd"/>
      <w:r w:rsidRPr="00A96DAE">
        <w:rPr>
          <w:rFonts w:ascii="Times New Roman" w:hAnsi="Times New Roman" w:cs="Times New Roman"/>
        </w:rPr>
        <w:t>-</w:t>
      </w:r>
      <w:proofErr w:type="gramEnd"/>
      <w:r w:rsidRPr="00A96DAE">
        <w:rPr>
          <w:rFonts w:ascii="Times New Roman" w:hAnsi="Times New Roman" w:cs="Times New Roman"/>
        </w:rPr>
        <w:t xml:space="preserve"> и </w:t>
      </w:r>
      <w:proofErr w:type="spellStart"/>
      <w:r w:rsidRPr="00A96DAE">
        <w:rPr>
          <w:rFonts w:ascii="Times New Roman" w:hAnsi="Times New Roman" w:cs="Times New Roman"/>
        </w:rPr>
        <w:t>культуросообразного</w:t>
      </w:r>
      <w:proofErr w:type="spellEnd"/>
      <w:r w:rsidRPr="00A96DAE">
        <w:rPr>
          <w:rFonts w:ascii="Times New Roman" w:hAnsi="Times New Roman" w:cs="Times New Roman"/>
        </w:rPr>
        <w:t xml:space="preserve"> поведения в окружающей природной и социальной среде.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A96DAE">
        <w:rPr>
          <w:rFonts w:ascii="Times New Roman" w:hAnsi="Times New Roman" w:cs="Times New Roman"/>
        </w:rPr>
        <w:t>межпредметных</w:t>
      </w:r>
      <w:proofErr w:type="spellEnd"/>
      <w:r w:rsidRPr="00A96DAE">
        <w:rPr>
          <w:rFonts w:ascii="Times New Roman" w:hAnsi="Times New Roman" w:cs="Times New Roman"/>
        </w:rPr>
        <w:t xml:space="preserve">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</w:t>
      </w:r>
      <w:r w:rsidRPr="00A96DAE">
        <w:rPr>
          <w:rFonts w:ascii="Times New Roman" w:hAnsi="Times New Roman" w:cs="Times New Roman"/>
        </w:rPr>
        <w:lastRenderedPageBreak/>
        <w:t>что будет способствовать обеспечению в дальнейшем его  личного и социального благополучия.</w:t>
      </w:r>
    </w:p>
    <w:p w:rsidR="00DA29E2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Основные содержательные линии предмета «Окружающий мир» определены стандартом начального общего образования и представлены в программе содержательными блоками «Человек и природа», «Человек и общество».</w:t>
      </w:r>
    </w:p>
    <w:p w:rsidR="00DA29E2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</w:p>
    <w:p w:rsidR="00DA29E2" w:rsidRPr="00B25D4A" w:rsidRDefault="00DA29E2" w:rsidP="00DA29E2">
      <w:pPr>
        <w:pStyle w:val="a3"/>
        <w:ind w:left="-284" w:right="-1" w:firstLine="426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DA29E2" w:rsidRPr="005B6683" w:rsidRDefault="00DA29E2" w:rsidP="00DA29E2">
      <w:pPr>
        <w:pStyle w:val="ParagraphStyle"/>
        <w:spacing w:line="264" w:lineRule="auto"/>
        <w:ind w:left="142" w:right="-234"/>
        <w:jc w:val="both"/>
        <w:rPr>
          <w:rFonts w:ascii="Times New Roman" w:hAnsi="Times New Roman" w:cs="Times New Roman"/>
          <w:iCs/>
          <w:color w:val="010010"/>
        </w:rPr>
      </w:pPr>
      <w:r>
        <w:rPr>
          <w:rFonts w:ascii="Times New Roman" w:hAnsi="Times New Roman" w:cs="Times New Roman"/>
          <w:iCs/>
          <w:color w:val="010010"/>
        </w:rPr>
        <w:t xml:space="preserve">    </w:t>
      </w:r>
    </w:p>
    <w:p w:rsidR="00261C98" w:rsidRDefault="00261C98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Default="00DA29E2"/>
    <w:p w:rsidR="00DA29E2" w:rsidRPr="00DA29E2" w:rsidRDefault="00DA29E2" w:rsidP="00DA29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E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  <w:b/>
          <w:bCs/>
        </w:rPr>
      </w:pPr>
      <w:r w:rsidRPr="00A96DAE">
        <w:rPr>
          <w:rFonts w:ascii="Times New Roman" w:hAnsi="Times New Roman" w:cs="Times New Roman"/>
          <w:b/>
          <w:bCs/>
        </w:rPr>
        <w:t>Человек и природа.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</w:t>
      </w:r>
      <w:proofErr w:type="gramStart"/>
      <w:r w:rsidRPr="00A96DAE">
        <w:rPr>
          <w:rFonts w:ascii="Times New Roman" w:hAnsi="Times New Roman" w:cs="Times New Roman"/>
        </w:rPr>
        <w:t>Примеры явлений природы: смена времён года, снегопад, листопад, перелёты птиц, смена времени суток, рассвет, ветер, закат, дождь, гроза.</w:t>
      </w:r>
      <w:proofErr w:type="gramEnd"/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Погода, её составляющие (облачность, осадки, ветер).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Грибы (съедобные и ядовитые).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Правила поведения в природе.</w:t>
      </w:r>
    </w:p>
    <w:p w:rsidR="00DA29E2" w:rsidRPr="00A96DAE" w:rsidRDefault="00DA29E2" w:rsidP="00DA29E2">
      <w:pPr>
        <w:pStyle w:val="ParagraphStyle"/>
        <w:spacing w:before="120" w:line="264" w:lineRule="auto"/>
        <w:ind w:left="-567" w:firstLine="709"/>
        <w:jc w:val="both"/>
        <w:rPr>
          <w:rFonts w:ascii="Times New Roman" w:hAnsi="Times New Roman" w:cs="Times New Roman"/>
          <w:b/>
          <w:bCs/>
        </w:rPr>
      </w:pPr>
      <w:r w:rsidRPr="00A96DAE">
        <w:rPr>
          <w:rFonts w:ascii="Times New Roman" w:hAnsi="Times New Roman" w:cs="Times New Roman"/>
          <w:b/>
          <w:bCs/>
        </w:rPr>
        <w:t>Человек и общество.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 xml:space="preserve"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</w:t>
      </w:r>
      <w:proofErr w:type="gramStart"/>
      <w:r w:rsidRPr="00A96DAE">
        <w:rPr>
          <w:rFonts w:ascii="Times New Roman" w:hAnsi="Times New Roman" w:cs="Times New Roman"/>
        </w:rPr>
        <w:t>со</w:t>
      </w:r>
      <w:proofErr w:type="gramEnd"/>
      <w:r w:rsidRPr="00A96DAE">
        <w:rPr>
          <w:rFonts w:ascii="Times New Roman" w:hAnsi="Times New Roman" w:cs="Times New Roman"/>
        </w:rPr>
        <w:t xml:space="preserve">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Значение труда в жизни человека и общества. Профессии людей.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lastRenderedPageBreak/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Средства массовой информации: радио, телевидение, пресса, интернет.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Президент РФ – глава государства.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Москва – столица России.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DA29E2" w:rsidRPr="00A96DAE" w:rsidRDefault="00DA29E2" w:rsidP="00DA29E2">
      <w:pPr>
        <w:pStyle w:val="ParagraphStyle"/>
        <w:spacing w:line="264" w:lineRule="auto"/>
        <w:ind w:left="-567" w:firstLine="709"/>
        <w:jc w:val="both"/>
        <w:rPr>
          <w:rFonts w:ascii="Times New Roman" w:hAnsi="Times New Roman" w:cs="Times New Roman"/>
        </w:rPr>
      </w:pPr>
      <w:r w:rsidRPr="00A96DAE">
        <w:rPr>
          <w:rFonts w:ascii="Times New Roman" w:hAnsi="Times New Roman" w:cs="Times New Roman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DA29E2" w:rsidRDefault="00DA29E2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  <w:sectPr w:rsidR="003C4E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4E24" w:rsidRPr="003C4E24" w:rsidRDefault="003C4E24" w:rsidP="003C4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E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  <w:bookmarkStart w:id="0" w:name="_GoBack"/>
      <w:bookmarkEnd w:id="0"/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410"/>
        <w:gridCol w:w="1559"/>
        <w:gridCol w:w="2552"/>
        <w:gridCol w:w="3969"/>
        <w:gridCol w:w="283"/>
        <w:gridCol w:w="1701"/>
        <w:gridCol w:w="709"/>
        <w:gridCol w:w="850"/>
      </w:tblGrid>
      <w:tr w:rsidR="003C4E24" w:rsidRPr="00CE6EDE" w:rsidTr="00C72B7F">
        <w:tc>
          <w:tcPr>
            <w:tcW w:w="567" w:type="dxa"/>
            <w:vMerge w:val="restart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Merge w:val="restart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05" w:type="dxa"/>
            <w:gridSpan w:val="4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59" w:type="dxa"/>
            <w:gridSpan w:val="2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C4E24" w:rsidRPr="00CE6EDE" w:rsidTr="00C72B7F">
        <w:tc>
          <w:tcPr>
            <w:tcW w:w="567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vMerge w:val="restart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3C4E24" w:rsidRPr="00CE6EDE" w:rsidTr="00C72B7F">
        <w:tc>
          <w:tcPr>
            <w:tcW w:w="567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252" w:type="dxa"/>
            <w:gridSpan w:val="2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 (УУД)</w:t>
            </w:r>
          </w:p>
        </w:tc>
        <w:tc>
          <w:tcPr>
            <w:tcW w:w="1701" w:type="dxa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709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15876" w:type="dxa"/>
            <w:gridSpan w:val="10"/>
          </w:tcPr>
          <w:p w:rsidR="003C4E24" w:rsidRPr="00CE6EDE" w:rsidRDefault="003C4E24" w:rsidP="00C7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4E24" w:rsidRPr="00CE6EDE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Введение. Задавайте вопросы!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E86195">
              <w:rPr>
                <w:rFonts w:ascii="Times New Roman" w:hAnsi="Times New Roman" w:cs="Times New Roman"/>
                <w:bCs/>
              </w:rPr>
              <w:t>Учебник, рабочая тетрадь, окружающий мир, атлас-определитель.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Изучение нового материала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задавать вопросы об окружающем мире.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работать с учебником, рабочей тетрадью, атласом-определителем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</w:rPr>
              <w:t>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принимают и сохраняют учебную задачу;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оценивают результат своих действий.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новом изучаемом предмете;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ind w:right="-15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</w:t>
            </w:r>
            <w:proofErr w:type="gramEnd"/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Мотивация учебной деятельности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Наши помощники.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86195">
              <w:rPr>
                <w:rFonts w:ascii="Times New Roman" w:hAnsi="Times New Roman" w:cs="Times New Roman"/>
              </w:rPr>
              <w:t>ормирование  представлений об изучаемом предмете; знакомство с условными обозначениями в учебнике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определять уровень своих знаний по предмету «Окружающий мир».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 xml:space="preserve">работать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с учебником, рабочей тетрадью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использовать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общие приёмы решения задач: алгоритм определения признаков разных объектов природы.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ставить вопросы, обращаться за помощью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Развитие мотивов учебной деятельности и навыков сотру</w:t>
            </w:r>
            <w:r>
              <w:rPr>
                <w:rFonts w:ascii="Times New Roman" w:hAnsi="Times New Roman" w:cs="Times New Roman"/>
              </w:rPr>
              <w:t xml:space="preserve">дничества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взрослыми и сверст</w:t>
            </w:r>
            <w:r w:rsidRPr="00E86195">
              <w:rPr>
                <w:rFonts w:ascii="Times New Roman" w:hAnsi="Times New Roman" w:cs="Times New Roman"/>
              </w:rPr>
              <w:t xml:space="preserve">никами в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разных социальных ситуациях 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86195">
              <w:rPr>
                <w:rFonts w:ascii="Times New Roman" w:hAnsi="Times New Roman" w:cs="Times New Roman"/>
              </w:rPr>
              <w:t xml:space="preserve">ормирование  представлений о малой родине, о России, о ее природе, городах, народе, </w:t>
            </w:r>
            <w:r w:rsidRPr="00E86195">
              <w:rPr>
                <w:rFonts w:ascii="Times New Roman" w:hAnsi="Times New Roman" w:cs="Times New Roman"/>
              </w:rPr>
              <w:br/>
              <w:t>о своем городе или селе как части большой страны; знакомство с государственной символикой, картой страны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Знания: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познакомятся с объектами живой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неживой природы.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Умения: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научатся разделять объекты живой и неживой природы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изделия.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Навыки: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правила поведения в окружающем мире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Регулятивные: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распознавать объекты, выделяя существенные признаки.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уметь работать в парах, обучаться сотрудничеству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Начальные навыки адаптации в динамично изменяющемся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Что мы знаем о народах России?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86195">
              <w:rPr>
                <w:rFonts w:ascii="Times New Roman" w:hAnsi="Times New Roman" w:cs="Times New Roman"/>
              </w:rPr>
              <w:t>ормирование представлений о народах населяющих нашу страну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Религия, национальные праздники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 xml:space="preserve">рассматривать иллюстрации учебника, сравнивать лица и национальные костюмы </w:t>
            </w:r>
            <w:r w:rsidRPr="00E86195">
              <w:rPr>
                <w:rFonts w:ascii="Times New Roman" w:hAnsi="Times New Roman" w:cs="Times New Roman"/>
              </w:rPr>
              <w:lastRenderedPageBreak/>
              <w:t>представителей разных народов; обсуждать, чем различаются народы России и что связывает их в единую семью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Родине;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</w:t>
            </w:r>
            <w:r w:rsidRPr="00E86195">
              <w:rPr>
                <w:rFonts w:ascii="Times New Roman" w:hAnsi="Times New Roman" w:cs="Times New Roman"/>
              </w:rPr>
              <w:br/>
              <w:t xml:space="preserve">(из рассказа учителя, родителей, из собственного жизненного опыта, из </w:t>
            </w:r>
            <w:r w:rsidRPr="00E86195">
              <w:rPr>
                <w:rFonts w:ascii="Times New Roman" w:hAnsi="Times New Roman" w:cs="Times New Roman"/>
              </w:rPr>
              <w:lastRenderedPageBreak/>
              <w:t>фильмов).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ставить вопросы, обращаться за помощью, формулировать свои затруднения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Мотивация учебной деятельности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Что мы знаем о Москве? 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:</w:t>
            </w:r>
            <w:r w:rsidRPr="00E86195">
              <w:rPr>
                <w:rFonts w:ascii="Times New Roman" w:hAnsi="Times New Roman" w:cs="Times New Roman"/>
              </w:rPr>
              <w:t xml:space="preserve"> формирование представления о Москве как столице России, речевой компетенции учащихся; расширение кругозора учащихся; воспитание гордости и любви к столице Российского государства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Столица, достопримечательности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узнавать достопримечательности столицы.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рассматривать иллюстрации учебника, извлекать из них нужную информацию о Москве; рассказывать по фотографиям о жизни москвичей – своих сверстников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Регулятивные: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составлять план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столице нашей Родины – Москве;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ставить вопросы напарнику с целью проверки усвоения знаний, обращаться за помощью к учителю и напарнику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Мотивация учебной деятельности, начальные навыки адаптации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в динамично изменяющемся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Проект «Моя малая Родина».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(Конструирование способа действия (проектирование))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проектной деятельности, о </w:t>
            </w:r>
            <w:r w:rsidRPr="00E86195">
              <w:rPr>
                <w:rFonts w:ascii="Times New Roman" w:hAnsi="Times New Roman" w:cs="Times New Roman"/>
              </w:rPr>
              <w:lastRenderedPageBreak/>
              <w:t>достопримечательностях своей малой родины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Город-герой,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достопримечательности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составлять устный рассказ, находить соответствующую </w:t>
            </w:r>
            <w:r w:rsidRPr="00E86195">
              <w:rPr>
                <w:rFonts w:ascii="Times New Roman" w:hAnsi="Times New Roman" w:cs="Times New Roman"/>
              </w:rPr>
              <w:lastRenderedPageBreak/>
              <w:t>тематике информацию и фотоматериал художественно-творческой деятельности.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ставить новые учебные задачи в сотрудничестве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с учителем: ориентирование в здании школы.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Познавательные: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ориентироваться в разнообразии способов решения задач: разные пути к одному школьному помещению.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ставить вопросы, обращаться за помощью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к работникам школы, формулировать свои затруднения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Внутренняя позиция обучаемого на основе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положительного отношения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к школе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Что у нас над головой?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формирование представлений о дневном и ночном небе; элементарные сведения </w:t>
            </w:r>
            <w:r w:rsidRPr="00E86195">
              <w:rPr>
                <w:rFonts w:ascii="Times New Roman" w:hAnsi="Times New Roman" w:cs="Times New Roman"/>
              </w:rPr>
              <w:br/>
              <w:t>о солнце и облаках, луне и звездах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Созвездие, светило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наблюдать и сравнивать дневное и ночное небо, рассказывать о нем; моделировать форму солнца </w:t>
            </w:r>
            <w:r w:rsidRPr="00E86195">
              <w:rPr>
                <w:rFonts w:ascii="Times New Roman" w:hAnsi="Times New Roman" w:cs="Times New Roman"/>
              </w:rPr>
              <w:br/>
              <w:t>и форму созвездий; находить на ночном небе ковш Большой Медведицы.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lastRenderedPageBreak/>
              <w:t>и стремитьс</w:t>
            </w:r>
            <w:r>
              <w:rPr>
                <w:rFonts w:ascii="Times New Roman" w:hAnsi="Times New Roman" w:cs="Times New Roman"/>
              </w:rPr>
              <w:t>я ее выполнять; проводить наблю</w:t>
            </w:r>
            <w:r w:rsidRPr="00E86195">
              <w:rPr>
                <w:rFonts w:ascii="Times New Roman" w:hAnsi="Times New Roman" w:cs="Times New Roman"/>
              </w:rPr>
              <w:t>дения за созвездиями, Луной, погодой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самостоятельность и личная ответственность за свои поступки; навыки сотрудничества в разных ситуациях.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дневном и ночном небе, созвездиях, солнце;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Коммуникативные: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ставить вопросы членам своей группы, обращаться за помощью к учителю и одноклассникам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Принятие образа «хорошего ученика», мотивация учебной деятельности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Что у нас под ногами?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природных объектах, о форме, размерах, цвете предметов; знакомство с часто встречающимися камнями (гранитом, кремнием, известняком)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Территория, окрестность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группировать объекты неживой природы (камешки) </w:t>
            </w:r>
            <w:r w:rsidRPr="00E86195">
              <w:rPr>
                <w:rFonts w:ascii="Times New Roman" w:hAnsi="Times New Roman" w:cs="Times New Roman"/>
              </w:rPr>
              <w:br/>
              <w:t>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Регулятивные: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том, какие камушки удалось собрать во время прогулки;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ставить вопросы, обращаться за помощью, рефлексировать способы и условия действий; использовать речь для регуляции своего действия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Самостоятельность и личная ответственность за свои поступки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Что общего у разных растений?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</w:rPr>
              <w:lastRenderedPageBreak/>
              <w:t xml:space="preserve">(Решение 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частях растения (корень, стебель,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лист, цветок, плод с семенами); знакомство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с разнообразием плодов и семян, соцветий растений; развитие первоначальных умений практического исследования природных объектов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Части растений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находить </w:t>
            </w:r>
            <w:r w:rsidRPr="00E86195">
              <w:rPr>
                <w:rFonts w:ascii="Times New Roman" w:hAnsi="Times New Roman" w:cs="Times New Roman"/>
              </w:rPr>
              <w:br/>
              <w:t>у растений их части, показывать и называть их.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 xml:space="preserve">понимать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знаний; различать цветки и соцветия; осуществлять самопроверку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формулировать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 xml:space="preserve">и удерживать учебную задачу, применять установленные правила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 xml:space="preserve">в планировании способа решения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жизненных ситуаций (ранее рас-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color w:val="000000"/>
              </w:rPr>
              <w:t>смотренных на предыдущих уроках).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Самооценка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 xml:space="preserve">на основе критериев успешности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учебной деятельности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Что растет на подоконнике?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жизни комнатных растений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Комнатные растения, уход, почва, горшок, поддон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наблюдать комнатные растения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в школе и узнавать их по рисункам.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определять комнатные растения с помощью атласа-определителя; 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 xml:space="preserve">и стремиться ее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выполнять; работать в паре, используя представленную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информацию для получения новых знаний о родине комнатных растений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преобразовывать практическую задачу в познавательную.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комнатных растениях;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E86195">
              <w:rPr>
                <w:rFonts w:ascii="Times New Roman" w:hAnsi="Times New Roman" w:cs="Times New Roman"/>
              </w:rPr>
              <w:t>осуществление поиска существенной информации (из собственного жизненного опыта).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проявлять активность во взаимодействии 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для решения </w:t>
            </w:r>
            <w:proofErr w:type="gramStart"/>
            <w:r w:rsidRPr="00E86195">
              <w:rPr>
                <w:rFonts w:ascii="Times New Roman" w:hAnsi="Times New Roman" w:cs="Times New Roman"/>
                <w:color w:val="000000"/>
              </w:rPr>
              <w:t>коммуникативных</w:t>
            </w:r>
            <w:proofErr w:type="gramEnd"/>
            <w:r w:rsidRPr="00E86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и познавательных задач: освоение деятельности моделирования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</w:t>
            </w:r>
            <w:r>
              <w:rPr>
                <w:rFonts w:ascii="Times New Roman" w:hAnsi="Times New Roman" w:cs="Times New Roman"/>
              </w:rPr>
              <w:t xml:space="preserve">деятельности и личностного </w:t>
            </w:r>
            <w:r>
              <w:rPr>
                <w:rFonts w:ascii="Times New Roman" w:hAnsi="Times New Roman" w:cs="Times New Roman"/>
              </w:rPr>
              <w:lastRenderedPageBreak/>
              <w:t>смыс</w:t>
            </w:r>
            <w:r w:rsidRPr="00E86195">
              <w:rPr>
                <w:rFonts w:ascii="Times New Roman" w:hAnsi="Times New Roman" w:cs="Times New Roman"/>
              </w:rPr>
              <w:t>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Что растет на клумбе?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</w:rPr>
              <w:t xml:space="preserve">(Решение </w:t>
            </w:r>
            <w:r>
              <w:rPr>
                <w:rFonts w:ascii="Times New Roman" w:hAnsi="Times New Roman" w:cs="Times New Roman"/>
              </w:rPr>
              <w:t>частных задач (видео-экскурсия)</w:t>
            </w:r>
            <w:proofErr w:type="gramEnd"/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распространённых декоративных растениях клумбы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Клумба, цветник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наблюдать за растениями клумбы и дачного участка и узнавать их по рисункам, определять растения цветника с </w:t>
            </w:r>
            <w:r w:rsidRPr="00E86195">
              <w:rPr>
                <w:rFonts w:ascii="Times New Roman" w:hAnsi="Times New Roman" w:cs="Times New Roman"/>
                <w:color w:val="000000"/>
              </w:rPr>
              <w:t>помощью атласа-определителя.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узнавать по фотографиям растения цветника, 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соотносить правильность выбора, выполнения и результата действия с требованием конкретной задачи.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том, какие цветы растут на клумбе около школы;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работать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в группах, ставить вопросы участникам группы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Что это за листья?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(Решение частных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Pr="00E86195">
              <w:rPr>
                <w:rFonts w:ascii="Times New Roman" w:hAnsi="Times New Roman" w:cs="Times New Roman"/>
              </w:rPr>
              <w:t>формирование представлений о строении листьев и их видов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Листовая пластина, черешок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>
              <w:rPr>
                <w:rFonts w:ascii="Times New Roman" w:hAnsi="Times New Roman" w:cs="Times New Roman"/>
              </w:rPr>
              <w:t>наблюдать осенние изменения ок</w:t>
            </w:r>
            <w:r w:rsidRPr="00E86195">
              <w:rPr>
                <w:rFonts w:ascii="Times New Roman" w:hAnsi="Times New Roman" w:cs="Times New Roman"/>
              </w:rPr>
              <w:t xml:space="preserve">раски листьев на деревьях, сравнивать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и группировать листья по различ</w:t>
            </w:r>
            <w:r>
              <w:rPr>
                <w:rFonts w:ascii="Times New Roman" w:hAnsi="Times New Roman" w:cs="Times New Roman"/>
              </w:rPr>
              <w:t>ным признакам; определять назва</w:t>
            </w:r>
            <w:r w:rsidRPr="00E86195">
              <w:rPr>
                <w:rFonts w:ascii="Times New Roman" w:hAnsi="Times New Roman" w:cs="Times New Roman"/>
              </w:rPr>
              <w:t>ния деревьев по листьям.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описывать внешний вид листьев; узнавать листья в осеннем букете, в гербарии; 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сличать способ действия и его результат с заданным эталоном с целью обнаружения отклонений и отличий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от эталона.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</w:t>
            </w:r>
          </w:p>
          <w:p w:rsidR="003C4E24" w:rsidRPr="00E86195" w:rsidRDefault="003C4E24" w:rsidP="00C72B7F">
            <w:pPr>
              <w:pStyle w:val="ParagraphStyle"/>
              <w:ind w:right="-15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высказывание в устной форме о том, какие изменения с листьями деревьев происходят в зависимости от времени года;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формулировать свои затруднения, свою собственную позицию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Формирование целостного, социально ориентированног</w:t>
            </w:r>
            <w:r w:rsidRPr="00E86195">
              <w:rPr>
                <w:rFonts w:ascii="Times New Roman" w:hAnsi="Times New Roman" w:cs="Times New Roman"/>
              </w:rPr>
              <w:lastRenderedPageBreak/>
              <w:t>о взгляда на м</w:t>
            </w:r>
            <w:r>
              <w:rPr>
                <w:rFonts w:ascii="Times New Roman" w:hAnsi="Times New Roman" w:cs="Times New Roman"/>
              </w:rPr>
              <w:t>ир; принятие и освоение социаль</w:t>
            </w:r>
            <w:r w:rsidRPr="00E86195">
              <w:rPr>
                <w:rFonts w:ascii="Times New Roman" w:hAnsi="Times New Roman" w:cs="Times New Roman"/>
              </w:rPr>
              <w:t>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Что такое хвоинки?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лиственных и хвойных деревьях и их отличии друг от друга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Хвоя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различать лиственные и хвойные деревья; сравнивать ель и сосну.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 xml:space="preserve">описывать дерево по плану; определять деревья с помощью атласа-определителя; понимать учебную </w:t>
            </w:r>
            <w:r w:rsidRPr="00E86195">
              <w:rPr>
                <w:rFonts w:ascii="Times New Roman" w:hAnsi="Times New Roman" w:cs="Times New Roman"/>
              </w:rPr>
              <w:lastRenderedPageBreak/>
              <w:t>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  <w:b/>
                <w:bCs/>
              </w:rPr>
              <w:br/>
            </w:r>
            <w:r w:rsidRPr="00E86195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формулировать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удерживать учебную задачу.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об отличии лиственных деревьев от хвойных;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ставить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вопросы учителю и участникам рабочей группы, обращаться за помощью, формулировать собственное мнение и позицию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Формирование уважительно-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E86195">
              <w:rPr>
                <w:rFonts w:ascii="Times New Roman" w:hAnsi="Times New Roman" w:cs="Times New Roman"/>
              </w:rPr>
              <w:t>го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отношения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к иному мнению; принятие и освоение социальной роли обучающегося, развитие мотивов учебной деятельности и </w:t>
            </w:r>
            <w:r w:rsidRPr="00E86195">
              <w:rPr>
                <w:rFonts w:ascii="Times New Roman" w:hAnsi="Times New Roman" w:cs="Times New Roman"/>
              </w:rPr>
              <w:lastRenderedPageBreak/>
              <w:t>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Кто такие насекомые?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об отличительных особенностях строения насекомых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Насекомые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сравнивать части тела различных насекомых, узнавать насекомых на рисунке, определять по атласу-определителю, приводить примеры насекомых.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Регулятивные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 формулировать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удерживать учебную задачу.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различных насекомых;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Формирование целостного, социально ориентированного взгляда на мир, уважительного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отношения </w:t>
            </w:r>
            <w:r w:rsidRPr="00E86195">
              <w:rPr>
                <w:rFonts w:ascii="Times New Roman" w:hAnsi="Times New Roman" w:cs="Times New Roman"/>
              </w:rPr>
              <w:br/>
              <w:t>к иному мнению;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Кто такие рыбы?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строении и отличительных признаках рыб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Водные животные, речные </w:t>
            </w:r>
            <w:r w:rsidRPr="00E86195">
              <w:rPr>
                <w:rFonts w:ascii="Times New Roman" w:hAnsi="Times New Roman" w:cs="Times New Roman"/>
              </w:rPr>
              <w:br/>
              <w:t xml:space="preserve">и морские рыбы, среда </w:t>
            </w:r>
            <w:r w:rsidRPr="00E86195">
              <w:rPr>
                <w:rFonts w:ascii="Times New Roman" w:hAnsi="Times New Roman" w:cs="Times New Roman"/>
              </w:rPr>
              <w:lastRenderedPageBreak/>
              <w:t>обитания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моделировать строение чешуи рыбы с помощью </w:t>
            </w:r>
            <w:proofErr w:type="spellStart"/>
            <w:r w:rsidRPr="00E86195">
              <w:rPr>
                <w:rFonts w:ascii="Times New Roman" w:hAnsi="Times New Roman" w:cs="Times New Roman"/>
              </w:rPr>
              <w:t>м</w:t>
            </w:r>
            <w:proofErr w:type="gramStart"/>
            <w:r w:rsidRPr="00E86195">
              <w:rPr>
                <w:rFonts w:ascii="Times New Roman" w:hAnsi="Times New Roman" w:cs="Times New Roman"/>
              </w:rPr>
              <w:t>о</w:t>
            </w:r>
            <w:proofErr w:type="spellEnd"/>
            <w:r w:rsidRPr="00E86195">
              <w:rPr>
                <w:rFonts w:ascii="Times New Roman" w:hAnsi="Times New Roman" w:cs="Times New Roman"/>
              </w:rPr>
              <w:t>-</w:t>
            </w:r>
            <w:proofErr w:type="gramEnd"/>
            <w:r w:rsidRPr="00E86195">
              <w:rPr>
                <w:rFonts w:ascii="Times New Roman" w:hAnsi="Times New Roman" w:cs="Times New Roman"/>
              </w:rPr>
              <w:br/>
              <w:t xml:space="preserve">нет или кружочков из </w:t>
            </w:r>
            <w:r w:rsidRPr="00E86195">
              <w:rPr>
                <w:rFonts w:ascii="Times New Roman" w:hAnsi="Times New Roman" w:cs="Times New Roman"/>
              </w:rPr>
              <w:lastRenderedPageBreak/>
              <w:t>фольги; узнавать рыб на рисунке; приводить примеры речных и морских рыб с помощью атласа-определителя.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 xml:space="preserve">и стремиться ее выполнять; работать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формулировать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удерживать учебную задачу.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</w:t>
            </w:r>
            <w:r w:rsidRPr="00E86195">
              <w:rPr>
                <w:rFonts w:ascii="Times New Roman" w:hAnsi="Times New Roman" w:cs="Times New Roman"/>
              </w:rPr>
              <w:br/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о морских и речных рыбах;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использовать речь для регуляции своего действия; с</w:t>
            </w:r>
            <w:r>
              <w:rPr>
                <w:rFonts w:ascii="Times New Roman" w:hAnsi="Times New Roman" w:cs="Times New Roman"/>
                <w:color w:val="000000"/>
              </w:rPr>
              <w:t>тавить вопросы собеседнику с цел</w:t>
            </w:r>
            <w:r w:rsidRPr="00E86195">
              <w:rPr>
                <w:rFonts w:ascii="Times New Roman" w:hAnsi="Times New Roman" w:cs="Times New Roman"/>
                <w:color w:val="000000"/>
              </w:rPr>
              <w:t>ью более прочного усвоения материала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целостного, социально ориентированного взгляда на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мир в его органичном единстве </w:t>
            </w:r>
            <w:r w:rsidRPr="00E86195">
              <w:rPr>
                <w:rFonts w:ascii="Times New Roman" w:hAnsi="Times New Roman" w:cs="Times New Roman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Кто такие птицы?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жизни птиц в природе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Воздушное пространство, части тела птицы, перелё</w:t>
            </w:r>
            <w:proofErr w:type="gramStart"/>
            <w:r w:rsidRPr="00E86195">
              <w:rPr>
                <w:rFonts w:ascii="Times New Roman" w:hAnsi="Times New Roman" w:cs="Times New Roman"/>
                <w:color w:val="000000"/>
              </w:rPr>
              <w:t>т-</w:t>
            </w:r>
            <w:proofErr w:type="gramEnd"/>
            <w:r w:rsidRPr="00E8619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E86195">
              <w:rPr>
                <w:rFonts w:ascii="Times New Roman" w:hAnsi="Times New Roman" w:cs="Times New Roman"/>
                <w:color w:val="000000"/>
              </w:rPr>
              <w:t>ные</w:t>
            </w:r>
            <w:proofErr w:type="spellEnd"/>
            <w:r w:rsidRPr="00E86195">
              <w:rPr>
                <w:rFonts w:ascii="Times New Roman" w:hAnsi="Times New Roman" w:cs="Times New Roman"/>
                <w:color w:val="000000"/>
              </w:rPr>
              <w:t xml:space="preserve"> птицы, нелетающие птицы 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узнавать птиц на рисунке; определять их с помощью атласа-определителя, описывать птицу по плану.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исследовать строение пера птицы;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  <w:b/>
                <w:bCs/>
              </w:rPr>
              <w:br/>
            </w:r>
            <w:r w:rsidRPr="00E86195">
              <w:rPr>
                <w:rFonts w:ascii="Times New Roman" w:hAnsi="Times New Roman" w:cs="Times New Roman"/>
              </w:rPr>
              <w:t xml:space="preserve">и стремиться ее выполнять; работать в паре, используя </w:t>
            </w:r>
            <w:r w:rsidRPr="00E86195">
              <w:rPr>
                <w:rFonts w:ascii="Times New Roman" w:hAnsi="Times New Roman" w:cs="Times New Roman"/>
              </w:rPr>
              <w:lastRenderedPageBreak/>
              <w:t>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птицах и их отличительных признаках;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задавать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вопросы, просить о помощи, формулировать свои затруднения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целостного, социально ориентированного взгляда на мир в его органичном единстве </w:t>
            </w:r>
            <w:r w:rsidRPr="00E86195">
              <w:rPr>
                <w:rFonts w:ascii="Times New Roman" w:hAnsi="Times New Roman" w:cs="Times New Roman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Кто такие звери?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формирование представлений об отличительных признаках зверей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Животные. Жилища животных, детёныши животных, части тела живот-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6195">
              <w:rPr>
                <w:rFonts w:ascii="Times New Roman" w:hAnsi="Times New Roman" w:cs="Times New Roman"/>
                <w:color w:val="000000"/>
              </w:rPr>
              <w:t>ных</w:t>
            </w:r>
            <w:proofErr w:type="spellEnd"/>
            <w:r w:rsidRPr="00E86195">
              <w:rPr>
                <w:rFonts w:ascii="Times New Roman" w:hAnsi="Times New Roman" w:cs="Times New Roman"/>
                <w:color w:val="000000"/>
              </w:rPr>
              <w:t>, среда обитания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 xml:space="preserve">устанавливать связь между </w:t>
            </w:r>
            <w:proofErr w:type="spellStart"/>
            <w:r w:rsidRPr="00E86195">
              <w:rPr>
                <w:rFonts w:ascii="Times New Roman" w:hAnsi="Times New Roman" w:cs="Times New Roman"/>
              </w:rPr>
              <w:t>стро</w:t>
            </w:r>
            <w:proofErr w:type="spellEnd"/>
            <w:r w:rsidRPr="00E86195">
              <w:rPr>
                <w:rFonts w:ascii="Times New Roman" w:hAnsi="Times New Roman" w:cs="Times New Roman"/>
              </w:rPr>
              <w:t>-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E86195">
              <w:rPr>
                <w:rFonts w:ascii="Times New Roman" w:hAnsi="Times New Roman" w:cs="Times New Roman"/>
              </w:rPr>
              <w:t>ением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тела зверя и его образом жизни;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</w:rPr>
              <w:t>: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различных видах зверей;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</w:rPr>
              <w:t xml:space="preserve">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E86195">
              <w:rPr>
                <w:rFonts w:ascii="Times New Roman" w:hAnsi="Times New Roman" w:cs="Times New Roman"/>
              </w:rPr>
              <w:br/>
              <w:t>и т. д.)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ставить вопросы, обращаться за помощью,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Мотивация учебной деятельности, этические чувства, прежде всего, доброжелательность и эмоционально-нравственная отзыв-</w:t>
            </w:r>
          </w:p>
          <w:p w:rsidR="003C4E24" w:rsidRPr="00E86195" w:rsidRDefault="003C4E24" w:rsidP="00C72B7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6195">
              <w:rPr>
                <w:rFonts w:ascii="Times New Roman" w:hAnsi="Times New Roman" w:cs="Times New Roman"/>
                <w:color w:val="000000"/>
              </w:rPr>
              <w:t>чивость</w:t>
            </w:r>
            <w:proofErr w:type="spellEnd"/>
            <w:r w:rsidRPr="00E86195">
              <w:rPr>
                <w:rFonts w:ascii="Times New Roman" w:hAnsi="Times New Roman" w:cs="Times New Roman"/>
                <w:color w:val="000000"/>
              </w:rPr>
              <w:t xml:space="preserve">. Экологическая культура: ценностное отношение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к природному миру, готовность следовать нормам природоохранного поведения, устойчивое следование в поведении социальным нормам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Что нас окружает дома?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предметах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домашнего обихода, группирование предметов по их назначению; знакомство </w:t>
            </w:r>
            <w:r w:rsidRPr="00E86195">
              <w:rPr>
                <w:rFonts w:ascii="Times New Roman" w:hAnsi="Times New Roman" w:cs="Times New Roman"/>
              </w:rPr>
              <w:br/>
              <w:t>с компьютером, его назначением и составными частями, правила безопасного обращения с компьютером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Мебель, бытовая техника,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одежда, посуда,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электричество, водопровод, газопровод, безопасное поведение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исследовать строение шерсти зверей; </w:t>
            </w:r>
            <w:r w:rsidRPr="00E86195">
              <w:rPr>
                <w:rFonts w:ascii="Times New Roman" w:hAnsi="Times New Roman" w:cs="Times New Roman"/>
              </w:rPr>
              <w:lastRenderedPageBreak/>
              <w:t>узнавать зверей на рисунке; определять зверей с помощью атласа-определителя.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 w:rsidRPr="00E86195">
              <w:rPr>
                <w:rFonts w:ascii="Times New Roman" w:hAnsi="Times New Roman" w:cs="Times New Roman"/>
              </w:rPr>
              <w:t>устанавливать связь между строением тела зверя и его образом жизни;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понимать учебную задачу урока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 xml:space="preserve">и стремиться ее выполнять; работать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в паре, используя п</w:t>
            </w:r>
            <w:r>
              <w:rPr>
                <w:rFonts w:ascii="Times New Roman" w:hAnsi="Times New Roman" w:cs="Times New Roman"/>
              </w:rPr>
              <w:t>редс</w:t>
            </w:r>
            <w:r w:rsidRPr="00E86195">
              <w:rPr>
                <w:rFonts w:ascii="Times New Roman" w:hAnsi="Times New Roman" w:cs="Times New Roman"/>
              </w:rPr>
              <w:t>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Регулятивные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E86195">
              <w:rPr>
                <w:rFonts w:ascii="Times New Roman" w:hAnsi="Times New Roman" w:cs="Times New Roman"/>
                <w:color w:val="000000"/>
              </w:rPr>
              <w:t>преобразовывать практическую задачу в познавательную.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i/>
                <w:i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>Познавательные</w:t>
            </w: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</w:t>
            </w:r>
            <w:r w:rsidRPr="00E86195">
              <w:rPr>
                <w:rFonts w:ascii="Times New Roman" w:hAnsi="Times New Roman" w:cs="Times New Roman"/>
              </w:rPr>
              <w:br/>
              <w:t xml:space="preserve">о предметах быта, компьютере;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E86195">
              <w:rPr>
                <w:rFonts w:ascii="Times New Roman" w:hAnsi="Times New Roman" w:cs="Times New Roman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целостного, социально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ориентированного взгляда на мир в его органичном единстве </w:t>
            </w:r>
            <w:r w:rsidRPr="00E86195">
              <w:rPr>
                <w:rFonts w:ascii="Times New Roman" w:hAnsi="Times New Roman" w:cs="Times New Roman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Что вокруг нас может быть опасным?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</w:t>
            </w:r>
            <w:r w:rsidRPr="00E86195">
              <w:rPr>
                <w:rFonts w:ascii="Calibri" w:hAnsi="Calibri" w:cs="Calibri"/>
              </w:rPr>
              <w:t xml:space="preserve"> о</w:t>
            </w:r>
            <w:r w:rsidRPr="00E86195">
              <w:rPr>
                <w:rFonts w:ascii="Times New Roman" w:hAnsi="Times New Roman" w:cs="Times New Roman"/>
              </w:rPr>
              <w:t xml:space="preserve"> потенциальной опасности окружающих предметов, правильном обращении </w:t>
            </w:r>
            <w:r w:rsidRPr="00E86195">
              <w:rPr>
                <w:rFonts w:ascii="Times New Roman" w:hAnsi="Times New Roman" w:cs="Times New Roman"/>
              </w:rPr>
              <w:br/>
              <w:t>с ними. Освоение элементарных правил дорожного движения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Опасные вещи, номера телефонов экстренной службы, пешеходный переход, светофор, проезжая часть, транспорт, пешеход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 w:rsidRPr="00E86195">
              <w:rPr>
                <w:rFonts w:ascii="Times New Roman" w:hAnsi="Times New Roman" w:cs="Times New Roman"/>
              </w:rPr>
              <w:t xml:space="preserve"> определять, что является опасным в </w:t>
            </w:r>
            <w:r w:rsidRPr="00E86195">
              <w:rPr>
                <w:rFonts w:ascii="Times New Roman" w:hAnsi="Times New Roman" w:cs="Times New Roman"/>
              </w:rPr>
              <w:lastRenderedPageBreak/>
              <w:t>повседневной жизни;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преобразовывать практическую задачу в познавательную,  сличать способ действия и его результат с заданным эталоном с целью обнаружения отклонений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отличий от эталона, устанавливать соответствие полученного результата поставленной цели.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 об опасностях, подстерегающих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человека в повседневной жизни;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 w:rsidRPr="00E86195">
              <w:rPr>
                <w:rFonts w:ascii="Times New Roman" w:hAnsi="Times New Roman" w:cs="Times New Roman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определять общую цель и пути её достижения, вести диалог, слушать собеседника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На что похожа наша планета?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планете Земля и ее форме, движении в космическом пространстве, знакомство с моделью Земли – глобусом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Солнечная система, планеты, глобус, модель, 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использовать глобус для знакомства с формой нашей планеты, объяснять особенности движения Земли.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</w:t>
            </w:r>
            <w:r w:rsidRPr="00E86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Формирование целостного, социально ориентированного взгляда на мир; принятие 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форма шара, моря, океаны, материки, суша, день, ночь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 w:rsidRPr="00E86195">
              <w:rPr>
                <w:rFonts w:ascii="Times New Roman" w:hAnsi="Times New Roman" w:cs="Times New Roman"/>
              </w:rPr>
              <w:t xml:space="preserve"> выдвигать предположения и доказывать их; моделировать форму земли; понимать учебную задачу урока и стремиться ее выполнять; работать в паре, используя представленную информацию для получения новых </w:t>
            </w:r>
            <w:r w:rsidRPr="00E86195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навливать</w:t>
            </w:r>
            <w:proofErr w:type="spellEnd"/>
            <w:r w:rsidRPr="00E86195">
              <w:rPr>
                <w:rFonts w:ascii="Times New Roman" w:hAnsi="Times New Roman" w:cs="Times New Roman"/>
                <w:color w:val="000000"/>
              </w:rPr>
              <w:t xml:space="preserve"> соответствие полученного результата поставленной цели.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</w:rPr>
              <w:t>: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о форме земного шара;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 w:rsidRPr="00E86195">
              <w:rPr>
                <w:rFonts w:ascii="Times New Roman" w:hAnsi="Times New Roman" w:cs="Times New Roman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адекватно оценивать собственное  поведение и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поведение окружающих, проявлять активность во взаимодействии для решения коммуникативных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познавательных задач</w:t>
            </w:r>
            <w:proofErr w:type="gramEnd"/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и освоение социальной роли обучающегося, развитие мотивов учебной деятельности </w:t>
            </w:r>
            <w:r w:rsidRPr="00E86195">
              <w:rPr>
                <w:rFonts w:ascii="Times New Roman" w:hAnsi="Times New Roman" w:cs="Times New Roman"/>
              </w:rPr>
              <w:br/>
              <w:t>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«Что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и кто?».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(Контроль и коррекция знаний)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закрепление знаний учащихся по истории своей малой Родины; развитие познавательной и творческой активности; формирование коммуникативных способностей и умений вести диалог; воспитание интереса к изучению истории страны, чувства патриотизма, гордости за свою Родину; любознательность и пытливость в процессе обучения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E86195">
              <w:rPr>
                <w:rFonts w:ascii="Times New Roman" w:hAnsi="Times New Roman" w:cs="Times New Roman"/>
              </w:rPr>
              <w:t>использовать различные материалы и средст</w:t>
            </w:r>
            <w:r>
              <w:rPr>
                <w:rFonts w:ascii="Times New Roman" w:hAnsi="Times New Roman" w:cs="Times New Roman"/>
              </w:rPr>
              <w:t>ва художественной выразительнос</w:t>
            </w:r>
            <w:r w:rsidRPr="00E86195">
              <w:rPr>
                <w:rFonts w:ascii="Times New Roman" w:hAnsi="Times New Roman" w:cs="Times New Roman"/>
              </w:rPr>
              <w:t>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предвосхищать результат, выбирать действия в соответствии с поставленной задачей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3C4E24" w:rsidRPr="00E86195" w:rsidRDefault="003C4E24" w:rsidP="00C72B7F">
            <w:pPr>
              <w:pStyle w:val="ParagraphStyle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>логические</w:t>
            </w:r>
            <w:r w:rsidRPr="00E86195">
              <w:rPr>
                <w:rFonts w:ascii="Times New Roman" w:hAnsi="Times New Roman" w:cs="Times New Roman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ставить и задавать вопросы, обращаться за помощью, предлагать помощь и сотрудничество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Как живет семья?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Проект </w:t>
            </w:r>
            <w:r w:rsidRPr="00E86195">
              <w:rPr>
                <w:rFonts w:ascii="Times New Roman" w:hAnsi="Times New Roman" w:cs="Times New Roman"/>
              </w:rPr>
              <w:lastRenderedPageBreak/>
              <w:t>«Моя семья».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(Постановка и решение учебной задачи)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жизни семьи, о значимых событиях </w:t>
            </w:r>
            <w:r w:rsidRPr="00E86195">
              <w:rPr>
                <w:rFonts w:ascii="Times New Roman" w:hAnsi="Times New Roman" w:cs="Times New Roman"/>
              </w:rPr>
              <w:lastRenderedPageBreak/>
              <w:t>членов семьи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рассказывать о жизни семьи по рисункам учебника, об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интересных событиях </w:t>
            </w:r>
            <w:r w:rsidRPr="00E86195">
              <w:rPr>
                <w:rFonts w:ascii="Times New Roman" w:hAnsi="Times New Roman" w:cs="Times New Roman"/>
              </w:rPr>
              <w:br/>
              <w:t xml:space="preserve">в жизни своей семьи; </w:t>
            </w:r>
            <w:r w:rsidRPr="00E86195">
              <w:rPr>
                <w:rFonts w:ascii="Times New Roman" w:hAnsi="Times New Roman" w:cs="Times New Roman"/>
              </w:rPr>
              <w:br/>
              <w:t xml:space="preserve">называть по именам </w:t>
            </w:r>
            <w:r w:rsidRPr="00E86195">
              <w:rPr>
                <w:rFonts w:ascii="Times New Roman" w:hAnsi="Times New Roman" w:cs="Times New Roman"/>
              </w:rPr>
              <w:br/>
              <w:t xml:space="preserve">(отчеству и фамилии) членов своей семьи.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отбирать из семейного архива фотографии членов семьи во время значимых для себя событий; интервьюировать членов семьи; составлять экспозицию выставки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предвосхищать результат, выбирать действия в соответствии с поставленной задачей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и условиями её реализации.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>самостоятельно выделяют и формулируют познавательные цели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; логические – </w:t>
            </w:r>
            <w:r w:rsidRPr="00E86195">
              <w:rPr>
                <w:rFonts w:ascii="Times New Roman" w:hAnsi="Times New Roman" w:cs="Times New Roman"/>
              </w:rPr>
              <w:t xml:space="preserve">сравнивают свои знания </w:t>
            </w:r>
            <w:r w:rsidRPr="00E86195">
              <w:rPr>
                <w:rFonts w:ascii="Times New Roman" w:hAnsi="Times New Roman" w:cs="Times New Roman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ставить и задавать вопросы, строить понятные для партнёра высказывания, осуществлять взаимный контроль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Формирование целостного, социально ориентированно</w:t>
            </w:r>
            <w:r w:rsidRPr="00E86195">
              <w:rPr>
                <w:rFonts w:ascii="Times New Roman" w:hAnsi="Times New Roman" w:cs="Times New Roman"/>
              </w:rPr>
              <w:lastRenderedPageBreak/>
              <w:t>го взгляда на мир;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Откуда </w:t>
            </w:r>
            <w:r w:rsidRPr="00E86195">
              <w:rPr>
                <w:rFonts w:ascii="Times New Roman" w:hAnsi="Times New Roman" w:cs="Times New Roman"/>
              </w:rPr>
              <w:br/>
              <w:t xml:space="preserve">в наш дом приходит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вода и куда она уходит?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(Конструирование способа действия)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формирование представлений о природных источниках воды, используемой в быту, </w:t>
            </w:r>
            <w:r w:rsidRPr="00E86195">
              <w:rPr>
                <w:rFonts w:ascii="Times New Roman" w:hAnsi="Times New Roman" w:cs="Times New Roman"/>
              </w:rPr>
              <w:br/>
              <w:t>с помощью опытов показать процессы загрязнения и очистки воды, раскрыть опасность загрязнения природных водоемов и значение очистных сооружений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Природные источники воды, </w:t>
            </w:r>
            <w:r w:rsidRPr="00E86195">
              <w:rPr>
                <w:rFonts w:ascii="Times New Roman" w:hAnsi="Times New Roman" w:cs="Times New Roman"/>
              </w:rPr>
              <w:t>очистка загрязненной воды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прослеживать по рисунку-схеме путь воды; обсуждать необходимость экономии воды; выяснять опасность употребления загрязненной воды; усвоить, что в наш дом поступает речная или подземная вода, в доме она загрязняется и затем должна попадать </w:t>
            </w:r>
            <w:r w:rsidRPr="00E86195">
              <w:rPr>
                <w:rFonts w:ascii="Times New Roman" w:hAnsi="Times New Roman" w:cs="Times New Roman"/>
              </w:rPr>
              <w:br/>
            </w:r>
            <w:r w:rsidRPr="00E86195">
              <w:rPr>
                <w:rFonts w:ascii="Times New Roman" w:hAnsi="Times New Roman" w:cs="Times New Roman"/>
              </w:rPr>
              <w:lastRenderedPageBreak/>
              <w:t>в очистные сооружения.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 w:rsidRPr="00E86195">
              <w:rPr>
                <w:rFonts w:ascii="Times New Roman" w:hAnsi="Times New Roman" w:cs="Times New Roman"/>
              </w:rPr>
              <w:t xml:space="preserve"> проводить опыты, показывающие загрязнение воды и ее очистку; выдвигать предположения </w:t>
            </w:r>
            <w:r w:rsidRPr="00E86195">
              <w:rPr>
                <w:rFonts w:ascii="Times New Roman" w:hAnsi="Times New Roman" w:cs="Times New Roman"/>
              </w:rPr>
              <w:br/>
              <w:t>и доказывать их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преобразовывать практическую задачу в познавательную</w:t>
            </w:r>
            <w:r w:rsidRPr="00E86195">
              <w:rPr>
                <w:rFonts w:ascii="Times New Roman" w:hAnsi="Times New Roman" w:cs="Times New Roman"/>
              </w:rPr>
              <w:t>; принимать и сохранять учебную задачу;</w:t>
            </w:r>
            <w:r w:rsidRPr="00E8619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оценивать результат своих действий; прогнозировать результаты уровня усвоения изучаемого материала.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 xml:space="preserve">извлечение необходимой информации из прослушанной сказки;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E86195">
              <w:rPr>
                <w:rFonts w:ascii="Times New Roman" w:hAnsi="Times New Roman" w:cs="Times New Roman"/>
              </w:rPr>
              <w:t>дополнение и расширение имеющихся знаний, представлений об окружающем мире.</w:t>
            </w:r>
            <w:proofErr w:type="gramEnd"/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работа в группах: определять цели, функции участников, способы взаимодействия; определять общую цель и пути её достижения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Откуда </w:t>
            </w:r>
            <w:r w:rsidRPr="00E86195">
              <w:rPr>
                <w:rFonts w:ascii="Times New Roman" w:hAnsi="Times New Roman" w:cs="Times New Roman"/>
              </w:rPr>
              <w:br/>
              <w:t>в наш дом приходит электричество?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(Конструирование способа действия)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формирование представлений о разнообразии бытовых электроприборов, их роли в быту; ознакомление с правилами безопасного обращения с электроприборами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Электричество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отличать электроприборы от других бытовых предметов, не использующих электричество; правилам безопасности при обращении с электричеством и электроприборами.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</w:rPr>
              <w:t xml:space="preserve">  анализи</w:t>
            </w:r>
            <w:r w:rsidRPr="00E86195">
              <w:rPr>
                <w:rFonts w:ascii="Times New Roman" w:hAnsi="Times New Roman" w:cs="Times New Roman"/>
              </w:rPr>
              <w:t xml:space="preserve">ровать схему выработки электричества и способа его доставки потребителям; обсуждать необходимость экономии </w:t>
            </w:r>
            <w:r w:rsidRPr="00E86195">
              <w:rPr>
                <w:rFonts w:ascii="Times New Roman" w:hAnsi="Times New Roman" w:cs="Times New Roman"/>
              </w:rPr>
              <w:lastRenderedPageBreak/>
              <w:t>электроэнергии; собирать простейшую электрическую цепь; выдвигать предположения и доказывать их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формулировать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удерживать учебную задачу, различать способ и результат действия.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 о значении электроприборов в жизни человека;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 w:rsidRPr="00E86195">
              <w:rPr>
                <w:rFonts w:ascii="Times New Roman" w:hAnsi="Times New Roman" w:cs="Times New Roman"/>
              </w:rPr>
              <w:t xml:space="preserve">– осуществление поиска существенной информации </w:t>
            </w:r>
            <w:r w:rsidRPr="00E86195">
              <w:rPr>
                <w:rFonts w:ascii="Times New Roman" w:hAnsi="Times New Roman" w:cs="Times New Roman"/>
              </w:rPr>
              <w:br/>
              <w:t xml:space="preserve">(из рассказа учителя, родителей, из собственного жизненного опыта, рассказов, сказок и т. д.)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 для решения коммуникативных и познавательных задач, осуществлять взаимный контроль</w:t>
            </w:r>
            <w:proofErr w:type="gramEnd"/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Начальные навыки адаптации в динамично изменяющемся  мире, навыки сотрудничества в разных ситуациях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Как путешествует письмо?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</w:rPr>
              <w:t>(Решение частных задач</w:t>
            </w:r>
            <w:r w:rsidRPr="00E8619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формирование  представлений о работе почты и разнообразии почтовых отправлений </w:t>
            </w:r>
            <w:r w:rsidRPr="00E86195">
              <w:rPr>
                <w:rFonts w:ascii="Times New Roman" w:hAnsi="Times New Roman" w:cs="Times New Roman"/>
              </w:rPr>
              <w:br/>
              <w:t xml:space="preserve">(письмо, открытка, бандероль, посылка). Показать разновидности почтовой марки. Раскрыть значение почтовой связи. </w:t>
            </w:r>
            <w:r w:rsidRPr="00E86195">
              <w:rPr>
                <w:rFonts w:ascii="Times New Roman" w:hAnsi="Times New Roman" w:cs="Times New Roman"/>
              </w:rPr>
              <w:br/>
              <w:t>Показать путь письма от отправителя к адресату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Почтовый работник, письмо, почта, отправитель, адресат, почтовые конверты, почтовая марка</w:t>
            </w: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наблюдать за работой почты и рассказывать о ней; строить из разрезных деталей схему доставки почтовых отправлений.</w:t>
            </w:r>
            <w:r w:rsidRPr="00E8619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 w:rsidRPr="00E86195">
              <w:rPr>
                <w:rFonts w:ascii="Times New Roman" w:hAnsi="Times New Roman" w:cs="Times New Roman"/>
              </w:rPr>
              <w:t xml:space="preserve"> различать почтовые отправления (письмо, бандероль, открытки);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предвосхищать результат, выбирать действия в соответствии с поставленной задачей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 xml:space="preserve">(разбор конкретных жизненных ситуаций, связанных с темой урока)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условиями её реализации.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о работе почты;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 w:rsidRPr="00E86195">
              <w:rPr>
                <w:rFonts w:ascii="Times New Roman" w:hAnsi="Times New Roman" w:cs="Times New Roman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</w:t>
            </w:r>
            <w:proofErr w:type="gramEnd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E86195">
              <w:rPr>
                <w:rFonts w:ascii="Times New Roman" w:hAnsi="Times New Roman" w:cs="Times New Roman"/>
                <w:color w:val="000000"/>
              </w:rPr>
              <w:t>строить монологическое высказывание, аргументировать свою позицию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 xml:space="preserve">Самооценка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 xml:space="preserve">на основе </w:t>
            </w:r>
            <w:proofErr w:type="spellStart"/>
            <w:proofErr w:type="gramStart"/>
            <w:r w:rsidRPr="00E86195">
              <w:rPr>
                <w:rFonts w:ascii="Times New Roman" w:hAnsi="Times New Roman" w:cs="Times New Roman"/>
                <w:color w:val="000000"/>
              </w:rPr>
              <w:t>кри-териев</w:t>
            </w:r>
            <w:proofErr w:type="spellEnd"/>
            <w:proofErr w:type="gramEnd"/>
            <w:r w:rsidRPr="00E861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color w:val="000000"/>
              </w:rPr>
              <w:t>успеш-ности</w:t>
            </w:r>
            <w:proofErr w:type="spellEnd"/>
            <w:r w:rsidRPr="00E86195">
              <w:rPr>
                <w:rFonts w:ascii="Times New Roman" w:hAnsi="Times New Roman" w:cs="Times New Roman"/>
                <w:color w:val="000000"/>
              </w:rPr>
              <w:t xml:space="preserve"> учебной деятельности, эстетические потребности, ценности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чувства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Куда текут реки?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реках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gramStart"/>
            <w:r w:rsidRPr="00E86195">
              <w:rPr>
                <w:rFonts w:ascii="Times New Roman" w:hAnsi="Times New Roman" w:cs="Times New Roman"/>
              </w:rPr>
              <w:t>морях</w:t>
            </w:r>
            <w:proofErr w:type="gramEnd"/>
            <w:r w:rsidRPr="00E86195">
              <w:rPr>
                <w:rFonts w:ascii="Times New Roman" w:hAnsi="Times New Roman" w:cs="Times New Roman"/>
              </w:rPr>
              <w:t>, пресной и морской воде, о пути прихода питьевой воды в наш дом, о значении очистных сооружений для предотвращения загрязнения природных водоемов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Река, море, родник, речная вода,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морская вода, Ока, осётр, Москва, Волга, Каспийское море, катер, теплоход, баржа, плотина</w:t>
            </w:r>
            <w:proofErr w:type="gramEnd"/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прослеживать по рисунку-схеме путь </w:t>
            </w:r>
            <w:r w:rsidRPr="00E86195">
              <w:rPr>
                <w:rFonts w:ascii="Times New Roman" w:hAnsi="Times New Roman" w:cs="Times New Roman"/>
              </w:rPr>
              <w:lastRenderedPageBreak/>
              <w:t xml:space="preserve">воды из реки в </w:t>
            </w:r>
            <w:proofErr w:type="spellStart"/>
            <w:proofErr w:type="gramStart"/>
            <w:r w:rsidRPr="00E86195">
              <w:rPr>
                <w:rFonts w:ascii="Times New Roman" w:hAnsi="Times New Roman" w:cs="Times New Roman"/>
              </w:rPr>
              <w:t>мо</w:t>
            </w:r>
            <w:proofErr w:type="spellEnd"/>
            <w:r w:rsidRPr="00E86195">
              <w:rPr>
                <w:rFonts w:ascii="Times New Roman" w:hAnsi="Times New Roman" w:cs="Times New Roman"/>
              </w:rPr>
              <w:t>-ре</w:t>
            </w:r>
            <w:proofErr w:type="gramEnd"/>
            <w:r w:rsidRPr="00E86195">
              <w:rPr>
                <w:rFonts w:ascii="Times New Roman" w:hAnsi="Times New Roman" w:cs="Times New Roman"/>
              </w:rPr>
              <w:t>; сравнивать реку и море; различать пресную и морскую воду.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 w:rsidRPr="00E86195">
              <w:rPr>
                <w:rFonts w:ascii="Times New Roman" w:hAnsi="Times New Roman" w:cs="Times New Roman"/>
              </w:rPr>
              <w:t xml:space="preserve"> проводить опыт по «изготовлению» морской воды; выдвигать предположения и доказывать их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E86195">
              <w:rPr>
                <w:rFonts w:ascii="Times New Roman" w:hAnsi="Times New Roman" w:cs="Times New Roman"/>
              </w:rPr>
              <w:t xml:space="preserve"> ориентируются в учебнике и рабочей тетради; принимают и сохраняют учебную </w:t>
            </w:r>
            <w:r w:rsidRPr="00E86195">
              <w:rPr>
                <w:rFonts w:ascii="Times New Roman" w:hAnsi="Times New Roman" w:cs="Times New Roman"/>
              </w:rPr>
              <w:lastRenderedPageBreak/>
              <w:t>задачу; оценивают результат своих действий; прогнозируют результаты уровня усвоения изучаемого материала.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E86195">
              <w:rPr>
                <w:rFonts w:ascii="Times New Roman" w:hAnsi="Times New Roman" w:cs="Times New Roman"/>
              </w:rPr>
              <w:t>самостоятельно выделяют и формулируют познавательные цели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r w:rsidRPr="00E86195">
              <w:rPr>
                <w:rFonts w:ascii="Times New Roman" w:hAnsi="Times New Roman" w:cs="Times New Roman"/>
              </w:rPr>
              <w:t>устанавливают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6195">
              <w:rPr>
                <w:rFonts w:ascii="Times New Roman" w:hAnsi="Times New Roman" w:cs="Times New Roman"/>
              </w:rPr>
              <w:t>взаимосвязь между объектом знаний, умений, навыков и исследовательских умений как интегративных, сложных, умений;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 логические – </w:t>
            </w:r>
            <w:r w:rsidRPr="00E86195">
              <w:rPr>
                <w:rFonts w:ascii="Times New Roman" w:hAnsi="Times New Roman" w:cs="Times New Roman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E86195">
              <w:rPr>
                <w:rFonts w:ascii="Times New Roman" w:hAnsi="Times New Roman" w:cs="Times New Roman"/>
              </w:rPr>
              <w:t xml:space="preserve">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Осознание ответственности человека за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общее благополучие: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E86195">
              <w:rPr>
                <w:rFonts w:ascii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 w:rsidRPr="00E86195">
              <w:rPr>
                <w:rFonts w:ascii="Times New Roman" w:hAnsi="Times New Roman" w:cs="Times New Roman"/>
                <w:color w:val="000000"/>
              </w:rPr>
              <w:t xml:space="preserve"> поведения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Откуда берутся снег и лёд?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(Решение </w:t>
            </w:r>
            <w:r w:rsidRPr="00E86195">
              <w:rPr>
                <w:rFonts w:ascii="Times New Roman" w:hAnsi="Times New Roman" w:cs="Times New Roman"/>
              </w:rPr>
              <w:lastRenderedPageBreak/>
              <w:t>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свойстве снега и льда. Проведение практических </w:t>
            </w:r>
            <w:r w:rsidRPr="00E86195">
              <w:rPr>
                <w:rFonts w:ascii="Times New Roman" w:hAnsi="Times New Roman" w:cs="Times New Roman"/>
              </w:rPr>
              <w:lastRenderedPageBreak/>
              <w:t>исследований природных объектов и явлений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наблюдать форму снежинок и отображать ее в рисунках.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 xml:space="preserve">Получат </w:t>
            </w: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>возможность научиться:</w:t>
            </w:r>
            <w:r w:rsidRPr="00E86195">
              <w:rPr>
                <w:rFonts w:ascii="Times New Roman" w:hAnsi="Times New Roman" w:cs="Times New Roman"/>
              </w:rPr>
              <w:t xml:space="preserve"> проводить опыты по исследованию снега и льда в соответствии с инструкциями;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 xml:space="preserve">составлять план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>и последовательность действий; адекватно использовать речь для планирования и регуляции своей деятельности.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lastRenderedPageBreak/>
              <w:t>Познавательные: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– осознанное и произвольное речевое высказывание в устной форме </w:t>
            </w:r>
            <w:r w:rsidRPr="00E86195">
              <w:rPr>
                <w:rFonts w:ascii="Times New Roman" w:hAnsi="Times New Roman" w:cs="Times New Roman"/>
              </w:rPr>
              <w:br/>
              <w:t xml:space="preserve">о свойствах льда и снега; формулирование ответов на вопросы учителя; </w:t>
            </w:r>
            <w:r w:rsidRPr="00E86195"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 w:rsidRPr="00E86195">
              <w:rPr>
                <w:rFonts w:ascii="Times New Roman" w:hAnsi="Times New Roman" w:cs="Times New Roman"/>
              </w:rPr>
              <w:t xml:space="preserve">– осуществление поиска существенной информации </w:t>
            </w:r>
            <w:r w:rsidRPr="00E86195">
              <w:rPr>
                <w:rFonts w:ascii="Times New Roman" w:hAnsi="Times New Roman" w:cs="Times New Roman"/>
              </w:rPr>
              <w:br/>
              <w:t xml:space="preserve">(из рассказа учителя, родителей, </w:t>
            </w:r>
            <w:r w:rsidRPr="00E86195">
              <w:rPr>
                <w:rFonts w:ascii="Times New Roman" w:hAnsi="Times New Roman" w:cs="Times New Roman"/>
              </w:rPr>
              <w:br/>
              <w:t xml:space="preserve">из собственного жизненного опыта, рассказов, сказок и т. д.). 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Коммуникативные: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строить монологическое высказывание, слушать собеседника;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Мотивация учебной деятельности, принятие образа «хорошего </w:t>
            </w: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ученика»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1276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>Как живут растения?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</w:rPr>
              <w:t xml:space="preserve">формирование представлений о признаках живой природы </w:t>
            </w:r>
            <w:r w:rsidRPr="00E86195">
              <w:rPr>
                <w:rFonts w:ascii="Times New Roman" w:hAnsi="Times New Roman" w:cs="Times New Roman"/>
              </w:rPr>
              <w:br/>
              <w:t>и условиях, необходимых для жизни организмов; ознакомление с простейшими правилами ухода за комнатными цветами</w:t>
            </w:r>
          </w:p>
        </w:tc>
        <w:tc>
          <w:tcPr>
            <w:tcW w:w="155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E86195">
              <w:rPr>
                <w:rFonts w:ascii="Times New Roman" w:hAnsi="Times New Roman" w:cs="Times New Roman"/>
              </w:rPr>
              <w:t xml:space="preserve"> наблюдать за ростом и развитием растений; рассказывать о своих наблюдениях.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Получат возможность научиться:</w:t>
            </w:r>
            <w:r w:rsidRPr="00E86195">
              <w:rPr>
                <w:rFonts w:ascii="Times New Roman" w:hAnsi="Times New Roman" w:cs="Times New Roman"/>
              </w:rPr>
              <w:t xml:space="preserve"> выдвигать предположения и доказывать их; понимать учебную задачу урока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в паре, используя представленную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информацию для получения новых знаний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 комнатных растениях</w:t>
            </w:r>
          </w:p>
        </w:tc>
        <w:tc>
          <w:tcPr>
            <w:tcW w:w="3969" w:type="dxa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Регулятивные: </w:t>
            </w:r>
            <w:r w:rsidRPr="00E86195">
              <w:rPr>
                <w:rFonts w:ascii="Times New Roman" w:hAnsi="Times New Roman" w:cs="Times New Roman"/>
                <w:color w:val="000000"/>
              </w:rPr>
              <w:t>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3C4E24" w:rsidRDefault="003C4E24" w:rsidP="00C72B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86195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E86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195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86195">
              <w:rPr>
                <w:rFonts w:ascii="Times New Roman" w:hAnsi="Times New Roman" w:cs="Times New Roman"/>
              </w:rPr>
              <w:t xml:space="preserve"> – осознанное и произвольное речевое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высказывание в устной форме  о растениях как живом организме;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формулировать собственное мнение и позицию, свои затруднения; определять общую цель и пути ее достижения</w:t>
            </w:r>
          </w:p>
        </w:tc>
        <w:tc>
          <w:tcPr>
            <w:tcW w:w="1984" w:type="dxa"/>
            <w:gridSpan w:val="2"/>
          </w:tcPr>
          <w:p w:rsidR="003C4E24" w:rsidRPr="00E86195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E86195">
              <w:rPr>
                <w:rFonts w:ascii="Times New Roman" w:hAnsi="Times New Roman" w:cs="Times New Roman"/>
                <w:color w:val="000000"/>
              </w:rPr>
              <w:lastRenderedPageBreak/>
              <w:t xml:space="preserve">Осознание ответственности человека за общее благополучие; экологическая культура: ценностное отношение </w:t>
            </w:r>
            <w:r w:rsidRPr="00E86195">
              <w:rPr>
                <w:rFonts w:ascii="Times New Roman" w:hAnsi="Times New Roman" w:cs="Times New Roman"/>
                <w:color w:val="000000"/>
              </w:rPr>
              <w:br/>
              <w:t xml:space="preserve">к природному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живут животные? Как зимой помочь птицам?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 признаках  живого и условиями, необходимыми для жизни организмов; ознакомление с простейшими правилами ухода за животными живого уголка и заботой о зимующих птицах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жизнью животных; рассказывать о своих наблюдениях; различать зимующих птиц по рисункам и в природе.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ухаживать за животными живого уголка; изготавливать простейшие кормушки и подбирать корм для птиц;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предвидеть 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живых организмах, птицах зимующих в наших краях;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формулировать свои затруднения; оказывать в сотрудничестве взаимопомощь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Осознание ответственности человека за общее благополучие, начальные навыки адаптации в динамично изменяющемся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Куда девается мусор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откуда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снежках грязь?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(Решение частных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формирование представлений об источниках мусора в быту, классификация мусора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(бумажный, пластиковый, металлический,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стеклянный), о распространении загрязняющих веществ в окружающей среде и мерах его предупреждения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Бытовой мусор, мусорные контейнеры, мусороперерабатывающий завод, вторичное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сырьё, утилизация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помощью рисунков учебника источники возникновения мусора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способы его утилизации; обсуждать важность соблюдения чистоты в быту,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природном окружении; исследовать снежки и снеговую воду на наличие загрязнений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сортировать мусор по характеру материала;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сравнивают свои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понятные для партнёра высказывания, определять общую цель и пути ее достижения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Начальные навыки адаптации в динамично изменяющемся  мире, навыки сотрудничества в разных ситуациях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Проверим себя и оценим свои достижения по разделу «Как, откуда и куда?». Презентация проекта «Моя семья».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коррекция знаний)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 знаний учащихся по истории своей семьи; развитие познавательной и творческой активности; формирование коммуникативных способностей 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изучению своей семьи, любознательность и пытливость в процессе обучения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 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ставить новые учебные задачи в сотрудничестве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учителем, выбирать действия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 с поставленной задачей и условиями её реализации.</w:t>
            </w:r>
          </w:p>
          <w:p w:rsidR="003C4E24" w:rsidRDefault="003C4E24" w:rsidP="00C72B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из прослушанной сказки;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 представлений об окружающем мире.</w:t>
            </w:r>
            <w:proofErr w:type="gramEnd"/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предлагать помощь и сотрудничество,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этических чувств, доброжелательности и эмоционально-нравственной отзывчивости, понимания и сопереживания чувствам других людей, целостного, социально ориентированного взгляда на мир, уважительного отношения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иному мнению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Когда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учиться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интересно? Проект «Мой класс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моя школа».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понятий необходимых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организации успешной и интересной учебы; развитие познавательной и творческой активности; формирование  коммуникативных способностей 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изучению отношений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одноклассниками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условия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интересной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успешной учебы; рассказывать о случаях взаимопомощи в классе; рассказывать о своем учителе.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наиболее значимые события в классе, коллективно составлять рассказ о жизни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классе, школе; оформлять фотовыставку;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различать способ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 результат действия: формирование условий, необходимых для организации успешной и интересной учебы.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цели, функции участников, способы взаимодействия; строить монологическое высказывание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Внутренняя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школе,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придет суббота?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времени (прошлое, настоящее, будущее), определение последовательности дней недели и смены времен года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прошлое, настоящее и будущее, называть дни недели в правильной последовательности; называть любимый день недели и объяснять, почему он любимый.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сочинять и рассказывать сказочную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историю по рисунку; отвечать на вопросы и оценивать свои достижения;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времени и его течении;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 д.).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Самостоятельность и личная ответственность за свои поступки, принятие образа «хорошего ученика»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наступит лето?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характерных признаках смены времен года, соотношение временных промежутков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схему смены времен года и месяцев; соотносить время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месяцы; характеризовать природные явления в разные времена года.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выдвигать предположения и доказывать их;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proofErr w:type="gramEnd"/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осуществление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End"/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выработке общего решения в совместной деятельности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Эмпатия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угих людей и сопереживание им, осознание ответственности человека за общее благополучие, устойчивое следование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поведении социальным нормам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 живут белые медведи?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холодных (Северный Ледовитый океан, Антарктида, Северный и Южный полюсы) районах Земли, 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Северный Ледовитый океан, Антарктида, 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на глобусе Северный Ледовитый океан и Антарктиду, характеризовать их, осуществлять самоконтроль; приводить 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выбирать действия в соответствии с поставленной задачей и условиями её реализации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ответственности человека за общее благополучие, принятие образа 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 живут слоны?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жарких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(тропические леса и саванны) районах Земли,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разнообразии жизни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этих районах. Нахождение данных районов на карте, отличительные признаки растительности и животных (индийский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африканский слоны). Формирование чувства любви к своей родине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Африка,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тропические леса и саванны, экватор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на глобусе экватор и жаркие районы Земли, характеризовать их; приводить примеры животных жарких районов.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последовательность действий, сличать способ действия и его результат с заданным эталоном с целью обнаружения отклонений и отличий от эталона.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жарких районах Земли;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 д.)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строить понятные для партнёра высказывания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 основе критериев успешности учебной деятельности; эстетические потребности, ценности и чувства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Где зимуют птицы?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птицах, зимующих в наших краях, о перелетных птицах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зимующих и перелетных птиц; группировать птиц по определенным признакам; объяснять причины отлета птиц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теплые края; приводить примеры зимующих и перелетных птиц.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 о зимующих видах птиц;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 д.)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школе, начальные навыки адаптации в динамично изменяющемся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появилась одежда?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истории одежды, о разнообразии современной моды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(деловая, спортивная, рабочая, домашняя)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одежду людей по рисунку; отличать национальную одежду своего народа от одежды других народов; различать типы одежды в зависимости от ее назначения.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одежду для разных случаев;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новые учебные задачи в сотрудничестве с учителем, выполнять учебные действия в материализованной форме.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об истории появления одежды и типах одежды в зависимости от природных условий и ее назначения;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поведение окружающих, договариваться о распределении функций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ролей в совместной деятельности</w:t>
            </w:r>
            <w:proofErr w:type="gramEnd"/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Навыки сотрудничества в разных ситуациях, умение не создавать конфликтов и находить выходы из спорных ситуаций, начальные навыки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адаптации в динамично изменяющемся 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изобрели велосипед?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устройстве велосипеда; ознакомление с историей и разнообразием современных моделей велосипеда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старинные и современные велосипеды; обсуждать роль велосипеда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нашей жизни.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соблюдать правила безопасной езды на велосипеде;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об истории появления и усовершенствования велосипеда;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мире, уважительное отношение к иному мнению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мы станем взрослыми?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будущем, о том, каким будет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мир; ознакомление с профессиями взрослых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Прошлое, настоящее, будущее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определять отличие жизни взрослого человека от жизни ребенка; необходимость выбора профессии, целевых установок на будущее.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эталона: формулировать и удерживать учебную задачу.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свои затруднения; определять цели, функции участников, способы взаимодействия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мире, осознание ответственности человека за общее благополучие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Проверим себя и оценим свои достижения по разделу «Где и когда?». Презентация проекта «Мой класс и моя школа».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коррекция знаний)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закрепление знаний учащихся по разделу «Где и когда?»; развитие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творческой активности; формирование коммуникативных способностей и умений вести диалог; воспитание интереса к изучению своей семьи, любознательность и пытливость в процессе обучения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различные материалы и средства художественной выразительности для передачи замысла в собственной деятельности,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понятные для партнёра высказывания, монологическое высказывание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школе, принятие образа «хорошего ученика»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Солнце светит днем,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 звезды ночью?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звездах, о том, что Солнце – ближайшая к Земле звезда, показать разнообразие звезд; ознакомление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естественным спутником Земли – Луной, ее особенностями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Звезда, Солнце, размер звёзд, восход, заход солнца, день, ночь, созвездие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 форму, цвет и сравнительные размеры некоторых звезд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Альдебаран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Регул, Солнце, Сириус).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 атласом-определителем; наблюдать картину звездного неба; выстраивать рассуждения на заданную тему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вносить необходимые дополнения и изменения в план и способ действия (моделирование звездных тел) в случае расхождения эталона, реального действия и его результата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 с темой урока.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слушать собеседника; формулировать собственное мнение и позицию, задавать вопросы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Луна бывает разной?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(Решение </w:t>
            </w:r>
            <w:proofErr w:type="gramEnd"/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естественным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спутнике Земли – Луне, ее особенностях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Спутник Земли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анализировать схемы движения Луны вокруг Земли; формулировать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установленные правила при контроле способа решения.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Начальные навыки адаптации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динамично изменяю-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 причинах изменения внешнего вида.</w:t>
            </w:r>
          </w:p>
          <w:p w:rsidR="003C4E24" w:rsidRDefault="003C4E24" w:rsidP="00C72B7F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наблюдать за изменениями внешнего вида Луны,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фиксировать результаты наблюдений;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осознанное и произвольное речевое высказывание в устной форме об изменениях внешнего вида Луны;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осуществление поиска существенной информации (из рассказа учителя, родителей, из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монологическое высказывание, слушать собеседника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щемся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целостный, социально ориентированный взгляд на мир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идет дождь и дует ветер?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знакомом природном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явл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дожде и ветре, причинах их возникновения, о значение этих явлений для человека, растений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животных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Явления природы, дождь, ветер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 причины возникновения дождя и ветра; рассказывать по рисунку учебника о видах дождя (ливень,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косохлест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ситничек).</w:t>
            </w:r>
          </w:p>
          <w:p w:rsidR="003C4E24" w:rsidRDefault="003C4E24" w:rsidP="00C72B7F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дождем и ветром;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47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констатирующий и прогнозирующий  контроль по результату и по способу действия.</w:t>
            </w:r>
          </w:p>
          <w:p w:rsidR="003C4E24" w:rsidRDefault="003C4E24" w:rsidP="00C72B7F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причинах возникновения дождя и его значении для человека, растений и животных;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spacing w:line="247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адекватно оценивать собственное поведение </w:t>
            </w:r>
          </w:p>
          <w:p w:rsidR="003C4E24" w:rsidRDefault="003C4E24" w:rsidP="00C72B7F">
            <w:pPr>
              <w:pStyle w:val="ParagraphStyle"/>
              <w:spacing w:line="247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поведение окружающих, оказывать в сотрудничестве взаимопомощь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иному мнению, начальные навыки адаптации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динамично изменяющемся 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звенит звонок?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первоначальных представлений о звуках, их возникновении, распространении; ознакомление с эхом,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разнообразием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звуков окружающего мира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Звук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возникновение и распространение звука; высказывать предположения о причине возникновении эха.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передавать голосом звуки окружающего мира; выдвигать предположения и доказывать их; понимать учебную задачу урока и стремиться ее выполнять; работать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установленные правила при контроле способа решения, составлять план и последовательность действий.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разнообразии звуков в окружающем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мире и причинах возникновения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собственное мнение и позицию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учебной деятельности, мотивация учебной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деятельности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(учебно-познавательная)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радуга разноцветная?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том, почему появляется радуга, о разнообразии  цветов и последовательности цветов радуги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цвета радуги; отображать последовательность цветов радуги.</w:t>
            </w:r>
          </w:p>
          <w:p w:rsidR="003C4E24" w:rsidRDefault="003C4E24" w:rsidP="00C72B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высказывать предположения о причинах возникновения радуги; понимать учебную задачу урока и стремиться ее выполнять; работать в паре, используя представленную информацию для получения новых знаний; сочинять и рассказывать сказочную историю по рисунку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3C4E24" w:rsidRDefault="003C4E24" w:rsidP="00C72B7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осуществлять взаимный контроль, предлагать помощь и сотрудничество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Навыки сотрудничества в разных ситуациях, умение не создавать конфликтов и находить выходы из спорных ситуаций, начальные навыки адаптации в динамично изменяющемся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мы любим кошек и собак? Проект «Мои домашние питомцы».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кошках и собаках, о правилах  ухода за ними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своего домашнего питомца по плану; рассказывать по рисункам учебника об уходе за кошкой и собакой.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свое отношение к домашним питомцам; наблюдать за домашними животными и фиксировать результаты наблюдений;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прогнозировать возникновение конфликтов при наличии разных точек зрения, строить понятные для партнёра высказывания; слушать собеседника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Начальные навыки адаптации в динамично изменяющемся  мире, 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иному мнению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мы не будем рвать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ловить бабочек?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(Решение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формирование  представлений о цветах и бабочках луга, об их красоте, о выработке элементарных эколого-этических норм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Луговые цветы, бабочки, правила поведения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изученные природные объекты; уметь объяснять, почему не нужно рвать цветы и ловить бабочек (от этого страдают беззащитные живые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существа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исчезает красота природы).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формулировать правила поведения в природе; оценивать свое поведение в лесу;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4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 </w:t>
            </w:r>
          </w:p>
          <w:p w:rsidR="003C4E24" w:rsidRDefault="003C4E24" w:rsidP="00C72B7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осознанное и произвольное речевое высказывание в устной форме  о разнообразии цветов и бабочек, о необходимости сохранения природного окружения;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4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аргументировать свою позицию и координировать её с позициями партнёров 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4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Экологическая культура: ценностное отношение к природному миру, готовность следовать нормам природоохранного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поведения; 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 общее благополучие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лесу мы будем соблюдать тишину?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звуках леса, об одном из важнейших экологических правил – соблюдения тишины в лесу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лесных жителей по звукам, которые они издают, передавать голосом звуки леса; объяснять, почему в лесу нужно соблюдать тишину.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свое поведение в лесу; формулировать правила поведения в природе; выдвигать предположения и доказывать их;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сличать способ действия и его результат с заданным эталоном с целью обнаружения отклонений и отличий от эталона (безопасное поведение  человека на природе), использовать установленные правила при контроле способа решения.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разнообразии лесных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взаимный контроль,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поведение окружающих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Навыки сотрудничества в разных ситуациях, умение не создавать конфликтов и находить выходы из спорных ситуаций; экологическая культура: ценностное отношение к природному миру, готовность следовать нормам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Зачем мы спим ночью?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значении сна в жизни человека; подготовка ко сну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оценивать правильность своей подготовки ко сну; делать выводы о значении сна в жизни человека.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наблюдений рассказывать о сне животных; определять по рисункам профессии людей и рассказывать об их работе;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Почему нужно есть много овощей и фруктов?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(Решение частных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формирование понятия о роли витаминов в жизнедеятельности организма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Овощи, фрукты, витамины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различать овощи и фрукты, группировать их; выполнять правила гигиены при употреблении овощей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фруктов.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lastRenderedPageBreak/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находить в учебнике информацию о витаминах в соответствии с заданием; сравнивать роль витаминов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, В,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жизнедеятельностью организма; выдвигать предположения и доказывать их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предвосхищать результат; осуществлять итоговый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и пошаговый контроль по результату.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– осознанное и произвольное речевое высказывание в устной форме о разнообразии и значении овощей и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фруктов в питании человека;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логиче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br/>
              <w:t xml:space="preserve">кие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строить понятные для партнёра высказывания; осуществлять взаимный контроль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 xml:space="preserve">к иному мнению, начальные навыки адаптации в динамично изменяющемся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нужно мыть руки и чистить зубы?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 необходимых навыков  выполнения важнейших правил гигиены (чистка зубов и мытье рук)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Гигиена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основные правила гигиены; обосновывать необходимость чистки зубов и мытья рук.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 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задачу, преобразовывать практическую задачу в познавательную (правила гигиены).</w:t>
            </w:r>
            <w:proofErr w:type="gramEnd"/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адекватно оценивать собственное поведение и поведение окружающих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Эстетические потребности, ценности и чувства; осознание ответственности человека за общее благополучие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нам телефон и телевизор?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современных средствах связи и массовой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(почта, телеграф, телефон, радио,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телевидение и пресса)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Телефон, телевизор, средства массовой информации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различать средства связи и средства массовой информации;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объяснять назначение радиоприемника, телевизора, газет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журналов.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средствами связи при вызове экстренной помощи;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извлечение необходимой информации  в ходе изучения новой темы; осознанное и произвольное речевое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высказывание в устной форме о современных средствах связи;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оказывать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сотрудничестве взаимопомощь, задавать вопросы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Начальные навыки адаптации в динамично изменяющемся  мире, мотивация учебной 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(учебно-познавательная)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нужны автомобили?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устройстве, разнообразии автомобилей, об истории развития автомобиля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классифицировать автомобили и объяснять их назначение.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Экологическая культура: ценностное отношение к природному миру, готовность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рисунку-схеме устройство автомобиля; выдвигать предположения и доказывать их; понимать учебную задачу урока и стремиться ее выполнять; работать в паре, используя представленную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осознанное и произвольное речевое высказывание в устной форме о видах наземного транспорта, об автомобиле и его назначении; 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понятные для партнёра высказывания; строить монологическое высказывание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нужны поезда?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(Решение частных задач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назначении и устройстве поездов и железных дорог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классифицировать поезда в зависимости от их назначения; рассказывать об устройстве железной дороги.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старинные и современные поезда;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C4E24" w:rsidRDefault="003C4E24" w:rsidP="00C72B7F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 общее благополучие; 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строят корабли?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формирование представлений о назначении  различных судов,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 спасательных средствах на корабле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Водный транспорт. Виды водного транспорта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классифицировать корабли в зависимости от их назначения.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рассказывать об устройстве корабля по рисунку-схеме; выдвигать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осознанное и произвольное речевое высказывание в устной форме о водном транспорте;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жизненного опыта, рассказов, сказок и т. д.).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after="45"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строят самолеты?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назначении, устройстве и разнообразии самолетов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Воздушный транспорт.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воздушного транспорта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классифицировать самолеты в зависимости от их назначения.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об устройстве самолета по рисунку-схеме;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ориентируются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дополнение и расширение имеющихся знаний, представлений об окружающем мире.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Самостоятельность и личная ответственность за свои поступки, установка на здоровый образ жизни; навыки сотрудничества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ситуациях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умение не создавать конфликтов и находить выходы из спорных ситуаций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 автомобиле и поезде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нужно соблюдать правила безопасности?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формирование навыков безопасного поведения в автомобиле и поезде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Правила безопасности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обобщать сведения о транспорте, обсуждать необходимость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соблюдения правил безопасности в транспорте; рассказывать о правилах безопасного поведения в автобусе, троллейбусе, трамвае.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материала; принимают учебную задачу; адекватно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воспринимают информацию учителя или товарища, содержащую оценочный характер ответа.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осознанное и произвольное речевое высказывание в устной форме о соблюдении правил безопасности на различных видах транспорта;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жизни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rPr>
          <w:trHeight w:val="432"/>
        </w:trPr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на корабле и в самолете нужно соблюдать правила безопасности?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навыков безопасного поведения на водном и воздушном транспорте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Правила безопасности на водном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воздушном транспорте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правилам безопасности и спасательным средствам на корабле и в самолете.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паре, используя представленную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материала; принимают учебную задачу; адекватно воспринимать информацию учителя или товарища, содержащую оценочный характер ответа.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осознанное и произвольное речевое высказывание в устной форме о правилах безопасности на водном и воздушном транспорте;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т. д.).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люди осваивают космос?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представлений  о  космосе, искусственных спутниках Земли, их назначении, космических станциях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Космос,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Ю. А. Гагарин – первый космонавт.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Искусственные спутники Земли, космические научные станции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об освоении космоса человеком; моделировать экипировку космонавта.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высказывать предположения по вопросам учебника, проводить самопроверку; отвечать на итоговые вопросы;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</w:t>
            </w:r>
            <w:proofErr w:type="gramEnd"/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Целостный, социально ориентированный взгляд на мир, начальные навыки адаптации в динамично изменяющемся мире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мы часто слышим слово «экология»?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первоначальных представлений об экологии как науке, о ее роли в жизни людей. Оценка различного отношения людей к природе.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Экология, взаимосвязь между человеком и природой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приводить примеры взаимосвязи между человеком и природой.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поступки по отношению к природе и рассказывать о них; 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извлечение необходимой информации в ходе изучения новой темы; 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своих возможностей в учении; способность адекватно судить о причинах своего успеха или неуспеха в учении, 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дополнение и расширение имеющихся знаний, представлений об окружающем мире.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обмениваться мнениями, слушать друг 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связывая успехи с усилиями, трудолюбием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62–</w:t>
            </w:r>
          </w:p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Проверим себя и оценим свои достижения.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(Рефлексия.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Контроль и коррекция знаний)</w:t>
            </w:r>
            <w:proofErr w:type="gramEnd"/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знаний учащихся по разделу «Почему и зачем?»; выполнение тестовых заданий учебника; развитие  познавательной и творческой активности; формирование коммуникативных способностей и умений вести диалог;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формирование адекватной оценки своих достижений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Основные понятия за курс 1-го класса</w:t>
            </w: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различные материалы и средства художественной выразительности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C4E24" w:rsidRDefault="003C4E24" w:rsidP="00C72B7F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Осознание своих возможностей в учении; способность адекватно судить о причинах своего успеха или не успеха в учении, связывая успехи с усилиями, трудолюбием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24" w:rsidRPr="00CE6EDE" w:rsidTr="00C72B7F">
        <w:tc>
          <w:tcPr>
            <w:tcW w:w="567" w:type="dxa"/>
          </w:tcPr>
          <w:p w:rsidR="003C4E24" w:rsidRDefault="003C4E24" w:rsidP="00C72B7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</w:t>
            </w:r>
          </w:p>
        </w:tc>
        <w:tc>
          <w:tcPr>
            <w:tcW w:w="1276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Презентация проекта «Мои домашние питомцы».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(Рефлексия)</w:t>
            </w:r>
          </w:p>
        </w:tc>
        <w:tc>
          <w:tcPr>
            <w:tcW w:w="2410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адекватной оценки своих достижений, коммуникативных способностей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умений вести диалог</w:t>
            </w:r>
          </w:p>
        </w:tc>
        <w:tc>
          <w:tcPr>
            <w:tcW w:w="155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выступать с подготовленными сообщениями, иллюстрировать их наглядными материалами.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выступления учащихся; оценивать свои достижения и достижения других учащихся</w:t>
            </w:r>
          </w:p>
        </w:tc>
        <w:tc>
          <w:tcPr>
            <w:tcW w:w="3969" w:type="dxa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ориентируются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984" w:type="dxa"/>
            <w:gridSpan w:val="2"/>
          </w:tcPr>
          <w:p w:rsidR="003C4E24" w:rsidRDefault="003C4E24" w:rsidP="00C72B7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своих возможностей в учении; способность адекватно судить о причинах своего успеха или неуспеха в учении, связывая успехи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усилиями, трудолюбием</w:t>
            </w:r>
          </w:p>
        </w:tc>
        <w:tc>
          <w:tcPr>
            <w:tcW w:w="709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4E24" w:rsidRPr="00CE6EDE" w:rsidRDefault="003C4E24" w:rsidP="00C7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E24" w:rsidRDefault="003C4E24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  <w:sectPr w:rsidR="003C4E24" w:rsidSect="003C4E2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A29E2" w:rsidRDefault="00DA29E2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DA29E2" w:rsidRDefault="00DA29E2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DA29E2" w:rsidRDefault="00DA29E2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DA29E2" w:rsidRDefault="00DA29E2" w:rsidP="00DA29E2">
      <w:pPr>
        <w:pStyle w:val="ParagraphStyle"/>
        <w:spacing w:before="240" w:after="120" w:line="264" w:lineRule="auto"/>
        <w:ind w:left="-567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DA29E2" w:rsidRDefault="00DA29E2" w:rsidP="00DA29E2"/>
    <w:p w:rsidR="001A0B69" w:rsidRDefault="001A0B69" w:rsidP="00DA29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9E4"/>
    <w:multiLevelType w:val="hybridMultilevel"/>
    <w:tmpl w:val="A8F083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9E2"/>
    <w:rsid w:val="00050CBC"/>
    <w:rsid w:val="001A0B69"/>
    <w:rsid w:val="00261C98"/>
    <w:rsid w:val="003C4E24"/>
    <w:rsid w:val="00D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A29E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GB" w:eastAsia="hi-IN" w:bidi="hi-IN"/>
    </w:rPr>
  </w:style>
  <w:style w:type="paragraph" w:customStyle="1" w:styleId="ParagraphStyle">
    <w:name w:val="Paragraph Style"/>
    <w:rsid w:val="00DA29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3">
    <w:name w:val="No Spacing"/>
    <w:uiPriority w:val="1"/>
    <w:qFormat/>
    <w:rsid w:val="00DA29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6">
    <w:name w:val="c6"/>
    <w:basedOn w:val="a0"/>
    <w:rsid w:val="00DA29E2"/>
  </w:style>
  <w:style w:type="character" w:customStyle="1" w:styleId="apple-converted-space">
    <w:name w:val="apple-converted-space"/>
    <w:basedOn w:val="a0"/>
    <w:rsid w:val="00DA29E2"/>
  </w:style>
  <w:style w:type="table" w:styleId="a4">
    <w:name w:val="Table Grid"/>
    <w:basedOn w:val="a1"/>
    <w:uiPriority w:val="59"/>
    <w:rsid w:val="003C4E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ntered">
    <w:name w:val="Centered"/>
    <w:uiPriority w:val="99"/>
    <w:rsid w:val="003C4E24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46</Pages>
  <Words>12957</Words>
  <Characters>73858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</dc:creator>
  <cp:keywords/>
  <dc:description/>
  <cp:lastModifiedBy>Туяна</cp:lastModifiedBy>
  <cp:revision>3</cp:revision>
  <dcterms:created xsi:type="dcterms:W3CDTF">2014-11-03T13:31:00Z</dcterms:created>
  <dcterms:modified xsi:type="dcterms:W3CDTF">2015-05-06T23:07:00Z</dcterms:modified>
</cp:coreProperties>
</file>