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61" w:rsidRPr="00017F61" w:rsidRDefault="00017F61" w:rsidP="00017F61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F61" w:rsidRPr="00017F61" w:rsidRDefault="00017F61" w:rsidP="00017F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17F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Конспект занятия по «Познанию»</w:t>
      </w:r>
    </w:p>
    <w:p w:rsidR="00017F61" w:rsidRPr="00017F61" w:rsidRDefault="00017F61" w:rsidP="00017F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17F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«Домашние животные и их детёныши»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Программное содержание:</w:t>
      </w:r>
      <w:r w:rsidRPr="00017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7F61" w:rsidRPr="00017F61" w:rsidRDefault="00017F61" w:rsidP="00017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 xml:space="preserve">знакомить детей с домашними животными и их детёнышами, учить называть и сравнивать их по величине; </w:t>
      </w:r>
    </w:p>
    <w:p w:rsidR="00017F61" w:rsidRPr="00017F61" w:rsidRDefault="00017F61" w:rsidP="00017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 xml:space="preserve">развивать любознательность, память, внимание, речь; обогащать словарный запас; </w:t>
      </w:r>
    </w:p>
    <w:p w:rsidR="00017F61" w:rsidRPr="00017F61" w:rsidRDefault="00017F61" w:rsidP="00017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воспитывать любовь к животным и бережное отношение.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Материалы:</w:t>
      </w:r>
      <w:r w:rsidRPr="00017F61">
        <w:rPr>
          <w:rFonts w:ascii="Times New Roman" w:eastAsia="Times New Roman" w:hAnsi="Times New Roman" w:cs="Times New Roman"/>
          <w:sz w:val="24"/>
          <w:szCs w:val="24"/>
        </w:rPr>
        <w:t xml:space="preserve"> сюжетные картинки с изображением коровы, лошади, собаки, кошки и их детёнышей.</w:t>
      </w:r>
    </w:p>
    <w:p w:rsidR="00017F61" w:rsidRPr="00017F61" w:rsidRDefault="00017F61" w:rsidP="00017F6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Содержание непосредственно образовательной деятельности: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 xml:space="preserve">1. Обратить внимание детей на сюжетные картинки с изображением домашних животных. 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Предложить отгадать загадки:</w:t>
      </w:r>
    </w:p>
    <w:p w:rsidR="00017F61" w:rsidRPr="00017F61" w:rsidRDefault="00017F61" w:rsidP="00017F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С хозяином дружит, дом сторожит, живёт под крылечком, хвост колечком. Кто это? (собака.)</w:t>
      </w:r>
    </w:p>
    <w:p w:rsidR="00017F61" w:rsidRPr="00017F61" w:rsidRDefault="00017F61" w:rsidP="00017F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Мохнатенькая, усатенькая, молоко пьёт, песенки поёт. Кто это? (кошка.)</w:t>
      </w:r>
    </w:p>
    <w:p w:rsidR="00017F61" w:rsidRPr="00017F61" w:rsidRDefault="00017F61" w:rsidP="00017F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Спереди пятачок, сзади крючок, посредине спинка, на спинке щетинка. Кто это? (поросёнок.)</w:t>
      </w:r>
    </w:p>
    <w:p w:rsidR="00017F61" w:rsidRPr="00017F61" w:rsidRDefault="00017F61" w:rsidP="00017F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Сама пёстрая, ест зелёную траву, даёт белое молоко. Кто это? (корова.)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2. Побеседовать о детёнышах домашних животных.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- У собаки маленький …(щенок), а у кошки маленький …(котёнок). У коровы – телёнок, а у лошади – жеребёнок. Посмотрите, мама кошка большая, а котёнок какой? (маленький). Собака большая, а щенок какой? (маленький). Корова большая, а телёнок какой? (маленький). Лошадь большая, а жеребёнок какой? (маленький.)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- Ребята, вы знаете, как заботятся животные о своих детенышах? Они их кормят молоком, чистят шёрстку языком, защищают, согревают.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- Как заботятся животные о детёнышах? (ответы детей.)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  <w:u w:val="single"/>
        </w:rPr>
        <w:t>3. Физкультминутка «Лошадки».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 xml:space="preserve">Эй, лошадки, все за мной 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Поспешим на водопой. (</w:t>
      </w:r>
      <w:r w:rsidRPr="00017F61">
        <w:rPr>
          <w:rFonts w:ascii="Times New Roman" w:eastAsia="Times New Roman" w:hAnsi="Times New Roman" w:cs="Times New Roman"/>
          <w:i/>
          <w:iCs/>
          <w:sz w:val="24"/>
          <w:szCs w:val="24"/>
        </w:rPr>
        <w:t>Встать, руки вперед, сделать прыжки на место)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 xml:space="preserve">Вот река широка и глубока, 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lastRenderedPageBreak/>
        <w:t>Не достанешь до дна. (</w:t>
      </w:r>
      <w:r w:rsidRPr="00017F61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Развести руки в стороны)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 xml:space="preserve">А водица вкусна. 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Пейте! Хороша водица! (</w:t>
      </w:r>
      <w:r w:rsidRPr="00017F61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Занять исходное положение, сделать наклоны вперед, стараясь коснуться пола)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Постучим копытцем. (</w:t>
      </w:r>
      <w:r w:rsidRPr="00017F61">
        <w:rPr>
          <w:rFonts w:ascii="Times New Roman" w:eastAsia="Times New Roman" w:hAnsi="Times New Roman" w:cs="Times New Roman"/>
          <w:i/>
          <w:iCs/>
          <w:sz w:val="24"/>
          <w:szCs w:val="24"/>
        </w:rPr>
        <w:t>Выпрямиться, потопать сначала левой, а потом правой ногой)</w:t>
      </w:r>
    </w:p>
    <w:p w:rsidR="00017F61" w:rsidRPr="00017F61" w:rsidRDefault="00017F61" w:rsidP="00017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61">
        <w:rPr>
          <w:rFonts w:ascii="Times New Roman" w:eastAsia="Times New Roman" w:hAnsi="Times New Roman" w:cs="Times New Roman"/>
          <w:sz w:val="24"/>
          <w:szCs w:val="24"/>
        </w:rPr>
        <w:t>Эй, лошадки, все за мной - поскакали домой. (</w:t>
      </w:r>
      <w:r w:rsidRPr="00017F61">
        <w:rPr>
          <w:rFonts w:ascii="Times New Roman" w:eastAsia="Times New Roman" w:hAnsi="Times New Roman" w:cs="Times New Roman"/>
          <w:i/>
          <w:iCs/>
          <w:sz w:val="24"/>
          <w:szCs w:val="24"/>
        </w:rPr>
        <w:t>Встать, руки вперед, сделать прыжки на место.</w:t>
      </w:r>
      <w:r w:rsidRPr="00017F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6A6F" w:rsidRDefault="00526A6F"/>
    <w:sectPr w:rsidR="00526A6F" w:rsidSect="0087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465B"/>
    <w:multiLevelType w:val="multilevel"/>
    <w:tmpl w:val="C16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26FBF"/>
    <w:multiLevelType w:val="multilevel"/>
    <w:tmpl w:val="2824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A6F"/>
    <w:rsid w:val="00017F61"/>
    <w:rsid w:val="00526A6F"/>
    <w:rsid w:val="006A551C"/>
    <w:rsid w:val="0087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29"/>
  </w:style>
  <w:style w:type="paragraph" w:styleId="1">
    <w:name w:val="heading 1"/>
    <w:basedOn w:val="a"/>
    <w:link w:val="10"/>
    <w:uiPriority w:val="9"/>
    <w:qFormat/>
    <w:rsid w:val="00526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A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1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98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2012-10-24T17:08:00Z</dcterms:created>
  <dcterms:modified xsi:type="dcterms:W3CDTF">2013-02-03T10:58:00Z</dcterms:modified>
</cp:coreProperties>
</file>