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6" w:rsidRDefault="002B4196">
      <w:pPr>
        <w:spacing w:after="0"/>
        <w:ind w:left="63" w:right="0" w:firstLine="0"/>
        <w:jc w:val="center"/>
      </w:pPr>
    </w:p>
    <w:p w:rsidR="00C32796" w:rsidRPr="00C32796" w:rsidRDefault="00C32796" w:rsidP="00C3279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2796" w:rsidRPr="00C32796" w:rsidRDefault="00C32796" w:rsidP="00C32796">
      <w:pPr>
        <w:spacing w:after="0" w:line="360" w:lineRule="auto"/>
        <w:ind w:left="4950"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32796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           «УТВЕРЖДАЮ»:</w:t>
      </w:r>
    </w:p>
    <w:p w:rsidR="00C32796" w:rsidRPr="00C32796" w:rsidRDefault="00C32796" w:rsidP="00C32796">
      <w:pPr>
        <w:spacing w:after="0" w:line="360" w:lineRule="auto"/>
        <w:ind w:left="495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C32796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Директор _______</w:t>
      </w:r>
      <w:proofErr w:type="spellStart"/>
      <w:r w:rsidRPr="00C32796">
        <w:rPr>
          <w:rFonts w:ascii="Times New Roman" w:eastAsia="Times New Roman" w:hAnsi="Times New Roman" w:cs="Times New Roman"/>
          <w:szCs w:val="24"/>
        </w:rPr>
        <w:t>Е.Н.Балакирева</w:t>
      </w:r>
      <w:proofErr w:type="spellEnd"/>
    </w:p>
    <w:p w:rsidR="00C32796" w:rsidRPr="00C32796" w:rsidRDefault="00C32796" w:rsidP="00C32796">
      <w:pPr>
        <w:spacing w:after="0" w:line="360" w:lineRule="auto"/>
        <w:ind w:left="495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C32796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Приказ № __от «___» ________2014 г.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32796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27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2EDF">
        <w:rPr>
          <w:rFonts w:ascii="Times New Roman" w:eastAsia="Times New Roman" w:hAnsi="Times New Roman" w:cs="Times New Roman"/>
          <w:sz w:val="32"/>
          <w:szCs w:val="32"/>
        </w:rPr>
        <w:t>русскому языку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2796">
        <w:rPr>
          <w:rFonts w:ascii="Times New Roman" w:eastAsia="Times New Roman" w:hAnsi="Times New Roman" w:cs="Times New Roman"/>
          <w:sz w:val="20"/>
          <w:szCs w:val="20"/>
        </w:rPr>
        <w:t>(учебный предмет)</w:t>
      </w:r>
    </w:p>
    <w:p w:rsidR="00FE362F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279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32796">
        <w:rPr>
          <w:rFonts w:ascii="Times New Roman" w:eastAsia="Times New Roman" w:hAnsi="Times New Roman" w:cs="Times New Roman"/>
          <w:sz w:val="32"/>
          <w:szCs w:val="32"/>
        </w:rPr>
        <w:t xml:space="preserve">базового уровня 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279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FE362F">
        <w:rPr>
          <w:rFonts w:ascii="Times New Roman" w:eastAsia="Times New Roman" w:hAnsi="Times New Roman" w:cs="Times New Roman"/>
          <w:sz w:val="32"/>
          <w:szCs w:val="32"/>
        </w:rPr>
        <w:t xml:space="preserve"> 8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2796">
        <w:rPr>
          <w:rFonts w:ascii="Times New Roman" w:eastAsia="Times New Roman" w:hAnsi="Times New Roman" w:cs="Times New Roman"/>
          <w:sz w:val="20"/>
          <w:szCs w:val="20"/>
        </w:rPr>
        <w:t>(уровень: базовый, профильный)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2796">
        <w:rPr>
          <w:rFonts w:ascii="Times New Roman" w:eastAsia="Times New Roman" w:hAnsi="Times New Roman" w:cs="Times New Roman"/>
          <w:sz w:val="32"/>
          <w:szCs w:val="32"/>
        </w:rPr>
        <w:t>2014/2015 учебный год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2796">
        <w:rPr>
          <w:rFonts w:ascii="Times New Roman" w:eastAsia="Times New Roman" w:hAnsi="Times New Roman" w:cs="Times New Roman"/>
          <w:sz w:val="20"/>
          <w:szCs w:val="20"/>
        </w:rPr>
        <w:t>(срок реализации)</w:t>
      </w: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32796" w:rsidRPr="00C32796" w:rsidRDefault="00C32796" w:rsidP="00C3279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32796" w:rsidRPr="00C32796" w:rsidRDefault="00C32796" w:rsidP="00C32796">
      <w:pPr>
        <w:spacing w:after="0" w:line="240" w:lineRule="atLeast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C32796">
        <w:rPr>
          <w:rFonts w:ascii="Times New Roman" w:eastAsia="Times New Roman" w:hAnsi="Times New Roman" w:cs="Times New Roman"/>
          <w:szCs w:val="24"/>
        </w:rPr>
        <w:t xml:space="preserve">Рабочая программа составлена на основе Примерной государственной программы </w:t>
      </w:r>
    </w:p>
    <w:p w:rsidR="00C32796" w:rsidRPr="00C32796" w:rsidRDefault="00CA06DA" w:rsidP="00CA06DA">
      <w:pPr>
        <w:spacing w:after="0" w:line="240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по  русскому языку </w:t>
      </w:r>
      <w:r w:rsidR="00C32796" w:rsidRPr="00C32796">
        <w:rPr>
          <w:rFonts w:ascii="Times New Roman" w:eastAsia="Times New Roman" w:hAnsi="Times New Roman" w:cs="Times New Roman"/>
          <w:szCs w:val="24"/>
        </w:rPr>
        <w:t>для общеобразовательных школ, рабочей программы по</w:t>
      </w:r>
      <w:r>
        <w:rPr>
          <w:rFonts w:ascii="Times New Roman" w:eastAsia="Times New Roman" w:hAnsi="Times New Roman" w:cs="Times New Roman"/>
          <w:szCs w:val="24"/>
        </w:rPr>
        <w:t xml:space="preserve"> русскому языку</w:t>
      </w:r>
      <w:r w:rsidR="00C32796" w:rsidRPr="00C32796">
        <w:rPr>
          <w:rFonts w:ascii="Times New Roman" w:eastAsia="Times New Roman" w:hAnsi="Times New Roman" w:cs="Times New Roman"/>
          <w:szCs w:val="24"/>
        </w:rPr>
        <w:t xml:space="preserve">  - предметная линия учебников   под редакцией  </w:t>
      </w:r>
      <w:proofErr w:type="spellStart"/>
      <w:r w:rsidRPr="00CA06DA">
        <w:rPr>
          <w:rFonts w:ascii="Times New Roman" w:eastAsia="Times New Roman" w:hAnsi="Times New Roman" w:cs="Times New Roman"/>
          <w:szCs w:val="24"/>
        </w:rPr>
        <w:t>М.Т.Баранова</w:t>
      </w:r>
      <w:proofErr w:type="spellEnd"/>
      <w:r w:rsidRPr="00CA06DA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CA06DA">
        <w:rPr>
          <w:rFonts w:ascii="Times New Roman" w:eastAsia="Times New Roman" w:hAnsi="Times New Roman" w:cs="Times New Roman"/>
          <w:szCs w:val="24"/>
        </w:rPr>
        <w:t>Т.А.Ладыженской</w:t>
      </w:r>
      <w:proofErr w:type="spellEnd"/>
      <w:proofErr w:type="gramStart"/>
      <w:r w:rsidRPr="00CA06DA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Pr="00CA06D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A06DA">
        <w:rPr>
          <w:rFonts w:ascii="Times New Roman" w:eastAsia="Times New Roman" w:hAnsi="Times New Roman" w:cs="Times New Roman"/>
          <w:szCs w:val="24"/>
        </w:rPr>
        <w:t>Н.М.Шанского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C32796" w:rsidRPr="00C32796" w:rsidRDefault="00C32796" w:rsidP="00C3279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Разработчик программы: Кулешова С.В.</w:t>
      </w:r>
      <w:r w:rsidRPr="00C32796">
        <w:rPr>
          <w:rFonts w:ascii="Times New Roman" w:eastAsia="Times New Roman" w:hAnsi="Times New Roman" w:cs="Times New Roman"/>
          <w:szCs w:val="24"/>
        </w:rPr>
        <w:t>., учитель русского языка и литературы</w:t>
      </w:r>
    </w:p>
    <w:p w:rsidR="00C32796" w:rsidRDefault="00C32796" w:rsidP="00C3279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szCs w:val="24"/>
        </w:rPr>
      </w:pPr>
    </w:p>
    <w:p w:rsidR="00CA06DA" w:rsidRPr="00C32796" w:rsidRDefault="00CA06DA" w:rsidP="00C3279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szCs w:val="24"/>
        </w:rPr>
      </w:pPr>
    </w:p>
    <w:p w:rsidR="00C32796" w:rsidRPr="00C32796" w:rsidRDefault="00C32796" w:rsidP="00C3279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327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32796" w:rsidRPr="00C32796" w:rsidRDefault="00C32796" w:rsidP="00C32796">
      <w:pPr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C32796" w:rsidRPr="00C32796" w:rsidRDefault="00C32796" w:rsidP="00C32796">
      <w:pPr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98" w:type="dxa"/>
        <w:tblLayout w:type="fixed"/>
        <w:tblLook w:val="01E0" w:firstRow="1" w:lastRow="1" w:firstColumn="1" w:lastColumn="1" w:noHBand="0" w:noVBand="0"/>
      </w:tblPr>
      <w:tblGrid>
        <w:gridCol w:w="5718"/>
        <w:gridCol w:w="4180"/>
      </w:tblGrid>
      <w:tr w:rsidR="00C32796" w:rsidRPr="00C32796" w:rsidTr="00C32796">
        <w:tc>
          <w:tcPr>
            <w:tcW w:w="5718" w:type="dxa"/>
          </w:tcPr>
          <w:p w:rsidR="00C32796" w:rsidRPr="00C32796" w:rsidRDefault="00C32796" w:rsidP="00C32796">
            <w:pPr>
              <w:spacing w:after="0" w:line="240" w:lineRule="atLeast"/>
              <w:ind w:left="0" w:righ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3279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«РАССМОТРЕНА»:                                                                                                              </w:t>
            </w:r>
          </w:p>
          <w:p w:rsidR="00C32796" w:rsidRPr="00C32796" w:rsidRDefault="00C32796" w:rsidP="00C32796">
            <w:pPr>
              <w:spacing w:after="0" w:line="240" w:lineRule="atLeast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32796" w:rsidRPr="00C32796" w:rsidRDefault="00C32796" w:rsidP="00C32796">
            <w:pPr>
              <w:spacing w:after="0" w:line="240" w:lineRule="atLeast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C32796">
              <w:rPr>
                <w:rFonts w:ascii="Times New Roman" w:eastAsia="Times New Roman" w:hAnsi="Times New Roman" w:cs="Times New Roman"/>
                <w:szCs w:val="24"/>
              </w:rPr>
              <w:t xml:space="preserve">на заседании МО   </w:t>
            </w:r>
          </w:p>
          <w:p w:rsidR="00C32796" w:rsidRPr="00C32796" w:rsidRDefault="00C32796" w:rsidP="00C32796">
            <w:pPr>
              <w:spacing w:after="0" w:line="240" w:lineRule="atLeast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Протокол № 2 от «29 » августа </w:t>
            </w:r>
            <w:r w:rsidRPr="00C32796">
              <w:rPr>
                <w:rFonts w:ascii="Times New Roman" w:eastAsia="Times New Roman" w:hAnsi="Times New Roman" w:cs="Times New Roman"/>
                <w:szCs w:val="24"/>
              </w:rPr>
              <w:t>2014г.</w:t>
            </w:r>
          </w:p>
          <w:p w:rsidR="00C32796" w:rsidRPr="00C32796" w:rsidRDefault="00C32796" w:rsidP="00C32796">
            <w:pPr>
              <w:spacing w:after="0" w:line="240" w:lineRule="atLeast"/>
              <w:ind w:left="0" w:right="0" w:firstLine="0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32796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</w:t>
            </w:r>
            <w:r w:rsidRPr="00C32796">
              <w:rPr>
                <w:rFonts w:ascii="Times New Roman" w:eastAsia="Times New Roman" w:hAnsi="Times New Roman" w:cs="Times New Roman"/>
                <w:szCs w:val="24"/>
                <w:u w:val="single"/>
              </w:rPr>
              <w:t xml:space="preserve">___________ </w:t>
            </w:r>
            <w:proofErr w:type="spellStart"/>
            <w:r w:rsidRPr="00C32796">
              <w:rPr>
                <w:rFonts w:ascii="Times New Roman" w:eastAsia="Times New Roman" w:hAnsi="Times New Roman" w:cs="Times New Roman"/>
                <w:szCs w:val="24"/>
                <w:u w:val="single"/>
              </w:rPr>
              <w:t>Л.Н.Юренкова</w:t>
            </w:r>
            <w:proofErr w:type="spellEnd"/>
          </w:p>
          <w:p w:rsidR="00C32796" w:rsidRPr="00C32796" w:rsidRDefault="00C32796" w:rsidP="00C32796">
            <w:pPr>
              <w:spacing w:after="0" w:line="240" w:lineRule="atLeast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C32796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</w:t>
            </w:r>
            <w:r w:rsidRPr="00C32796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</w:tcPr>
          <w:p w:rsidR="00C32796" w:rsidRPr="00C32796" w:rsidRDefault="00C32796" w:rsidP="00EE2EDF">
            <w:pPr>
              <w:spacing w:after="0" w:line="24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32796">
              <w:rPr>
                <w:rFonts w:ascii="Times New Roman" w:eastAsia="Times New Roman" w:hAnsi="Times New Roman" w:cs="Times New Roman"/>
                <w:b/>
                <w:szCs w:val="24"/>
              </w:rPr>
              <w:t>«СОГЛАСОВАНА»:</w:t>
            </w:r>
          </w:p>
          <w:p w:rsidR="00C32796" w:rsidRPr="00C32796" w:rsidRDefault="00C32796" w:rsidP="00EE2EDF">
            <w:pPr>
              <w:spacing w:after="0" w:line="24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32796" w:rsidRPr="00C32796" w:rsidRDefault="00C32796" w:rsidP="00EE2EDF">
            <w:pPr>
              <w:spacing w:after="0" w:line="24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32796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УВР                                                                      </w:t>
            </w:r>
            <w:r w:rsidR="00EE2EDF">
              <w:rPr>
                <w:rFonts w:ascii="Times New Roman" w:eastAsia="Times New Roman" w:hAnsi="Times New Roman" w:cs="Times New Roman"/>
                <w:szCs w:val="24"/>
              </w:rPr>
              <w:t xml:space="preserve">       _____________</w:t>
            </w:r>
            <w:r w:rsidR="00EE2EDF" w:rsidRPr="00C327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EE2EDF" w:rsidRPr="00C32796">
              <w:rPr>
                <w:rFonts w:ascii="Times New Roman" w:eastAsia="Times New Roman" w:hAnsi="Times New Roman" w:cs="Times New Roman"/>
                <w:szCs w:val="24"/>
              </w:rPr>
              <w:t>Е.Л.Романова</w:t>
            </w:r>
            <w:proofErr w:type="spellEnd"/>
          </w:p>
          <w:p w:rsidR="00C32796" w:rsidRPr="00C32796" w:rsidRDefault="00C32796" w:rsidP="00EE2EDF">
            <w:pPr>
              <w:spacing w:after="0" w:line="24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796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(подпись, расшифровка)</w:t>
            </w:r>
          </w:p>
          <w:p w:rsidR="00C32796" w:rsidRPr="00C32796" w:rsidRDefault="00C32796" w:rsidP="00EE2EDF">
            <w:pPr>
              <w:spacing w:after="0" w:line="24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2796">
              <w:rPr>
                <w:rFonts w:ascii="Times New Roman" w:eastAsia="Times New Roman" w:hAnsi="Times New Roman" w:cs="Times New Roman"/>
                <w:szCs w:val="24"/>
              </w:rPr>
              <w:t>«___» ________   2014г.</w:t>
            </w:r>
          </w:p>
        </w:tc>
      </w:tr>
    </w:tbl>
    <w:p w:rsidR="002B4196" w:rsidRDefault="002B4196">
      <w:pPr>
        <w:spacing w:after="0"/>
        <w:ind w:left="63" w:right="0" w:firstLine="0"/>
        <w:jc w:val="center"/>
      </w:pPr>
    </w:p>
    <w:p w:rsidR="002B4196" w:rsidRDefault="00C32796">
      <w:pPr>
        <w:spacing w:after="0"/>
        <w:ind w:left="63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B4196" w:rsidRDefault="00C32796">
      <w:pPr>
        <w:spacing w:after="0"/>
        <w:ind w:left="63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B4196" w:rsidRDefault="00C32796">
      <w:pPr>
        <w:spacing w:after="0"/>
        <w:ind w:left="63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B4196" w:rsidRDefault="00C32796">
      <w:pPr>
        <w:spacing w:after="0"/>
        <w:ind w:left="63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B4196" w:rsidRPr="00390C12" w:rsidRDefault="00C32796">
      <w:pPr>
        <w:spacing w:after="0"/>
        <w:ind w:left="2899" w:right="2898"/>
        <w:jc w:val="center"/>
        <w:rPr>
          <w:b/>
        </w:rPr>
      </w:pPr>
      <w:r w:rsidRPr="00390C12">
        <w:rPr>
          <w:b/>
          <w:sz w:val="28"/>
        </w:rPr>
        <w:t>Пояснительная</w:t>
      </w:r>
      <w:r w:rsidRPr="00390C1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90C12">
        <w:rPr>
          <w:b/>
          <w:sz w:val="28"/>
        </w:rPr>
        <w:t>записка</w:t>
      </w:r>
      <w:r w:rsidRPr="00390C1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B4196" w:rsidRPr="00EE2EDF" w:rsidRDefault="00C32796" w:rsidP="00EE2EDF">
      <w:pPr>
        <w:spacing w:after="0" w:line="240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sz w:val="22"/>
        </w:rPr>
        <w:t xml:space="preserve"> </w:t>
      </w:r>
      <w:r>
        <w:t>Данная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рабочая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составлена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учётом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требований</w:t>
      </w:r>
      <w:r>
        <w:rPr>
          <w:rFonts w:ascii="Times New Roman" w:eastAsia="Times New Roman" w:hAnsi="Times New Roman" w:cs="Times New Roman"/>
        </w:rPr>
        <w:t xml:space="preserve">  </w:t>
      </w:r>
      <w: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государственного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стандарта</w:t>
      </w:r>
      <w:r>
        <w:rPr>
          <w:rFonts w:ascii="Times New Roman" w:eastAsia="Times New Roman" w:hAnsi="Times New Roman" w:cs="Times New Roman"/>
        </w:rPr>
        <w:t xml:space="preserve"> 2004</w:t>
      </w:r>
      <w:r>
        <w:t>г</w:t>
      </w:r>
      <w:r>
        <w:rPr>
          <w:rFonts w:ascii="Times New Roman" w:eastAsia="Times New Roman" w:hAnsi="Times New Roman" w:cs="Times New Roman"/>
        </w:rPr>
        <w:t xml:space="preserve">., </w:t>
      </w:r>
      <w:r>
        <w:t>разработана</w:t>
      </w:r>
      <w:r>
        <w:rPr>
          <w:rFonts w:ascii="Times New Roman" w:eastAsia="Times New Roman" w:hAnsi="Times New Roman" w:cs="Times New Roman"/>
        </w:rPr>
        <w:t xml:space="preserve"> 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основе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t>редакцией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М</w:t>
      </w:r>
      <w:r>
        <w:rPr>
          <w:rFonts w:ascii="Times New Roman" w:eastAsia="Times New Roman" w:hAnsi="Times New Roman" w:cs="Times New Roman"/>
        </w:rPr>
        <w:t>.</w:t>
      </w:r>
      <w:r>
        <w:t>Т</w:t>
      </w:r>
      <w:r>
        <w:rPr>
          <w:rFonts w:ascii="Times New Roman" w:eastAsia="Times New Roman" w:hAnsi="Times New Roman" w:cs="Times New Roman"/>
        </w:rPr>
        <w:t>.</w:t>
      </w:r>
      <w:r>
        <w:t>Баранова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Т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>.</w:t>
      </w:r>
      <w:r>
        <w:t>Ладыженской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Н</w:t>
      </w:r>
      <w:r>
        <w:rPr>
          <w:rFonts w:ascii="Times New Roman" w:eastAsia="Times New Roman" w:hAnsi="Times New Roman" w:cs="Times New Roman"/>
        </w:rPr>
        <w:t>.</w:t>
      </w:r>
      <w:r>
        <w:t>М</w:t>
      </w:r>
      <w:r>
        <w:rPr>
          <w:rFonts w:ascii="Times New Roman" w:eastAsia="Times New Roman" w:hAnsi="Times New Roman" w:cs="Times New Roman"/>
        </w:rPr>
        <w:t>.</w:t>
      </w:r>
      <w:r>
        <w:t>Шанского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t>М</w:t>
      </w:r>
      <w:r>
        <w:rPr>
          <w:rFonts w:ascii="Times New Roman" w:eastAsia="Times New Roman" w:hAnsi="Times New Roman" w:cs="Times New Roman"/>
        </w:rPr>
        <w:t>.: «</w:t>
      </w:r>
      <w:r>
        <w:t>Просвещение</w:t>
      </w:r>
      <w:r w:rsidR="00390C12">
        <w:rPr>
          <w:rFonts w:ascii="Times New Roman" w:eastAsia="Times New Roman" w:hAnsi="Times New Roman" w:cs="Times New Roman"/>
        </w:rPr>
        <w:t>», 2008)</w:t>
      </w:r>
      <w:r w:rsidR="00EE2EDF">
        <w:rPr>
          <w:rFonts w:ascii="Times New Roman" w:eastAsia="Times New Roman" w:hAnsi="Times New Roman" w:cs="Times New Roman"/>
        </w:rPr>
        <w:t>,</w:t>
      </w:r>
      <w:r w:rsidR="00EE2EDF" w:rsidRPr="00EE2EDF">
        <w:rPr>
          <w:rFonts w:ascii="Times New Roman" w:eastAsia="Times New Roman" w:hAnsi="Times New Roman" w:cs="Times New Roman"/>
          <w:szCs w:val="24"/>
        </w:rPr>
        <w:t xml:space="preserve"> </w:t>
      </w:r>
      <w:r w:rsidR="00EE2EDF" w:rsidRPr="00C32796">
        <w:rPr>
          <w:rFonts w:ascii="Times New Roman" w:eastAsia="Times New Roman" w:hAnsi="Times New Roman" w:cs="Times New Roman"/>
          <w:szCs w:val="24"/>
        </w:rPr>
        <w:t>рабочей программы по</w:t>
      </w:r>
      <w:r w:rsidR="00EE2EDF">
        <w:rPr>
          <w:rFonts w:ascii="Times New Roman" w:eastAsia="Times New Roman" w:hAnsi="Times New Roman" w:cs="Times New Roman"/>
          <w:szCs w:val="24"/>
        </w:rPr>
        <w:t xml:space="preserve"> русскому языку</w:t>
      </w:r>
      <w:r w:rsidR="00EE2EDF" w:rsidRPr="00C32796">
        <w:rPr>
          <w:rFonts w:ascii="Times New Roman" w:eastAsia="Times New Roman" w:hAnsi="Times New Roman" w:cs="Times New Roman"/>
          <w:szCs w:val="24"/>
        </w:rPr>
        <w:t xml:space="preserve">  - предметная линия учебников   под редакцией  </w:t>
      </w:r>
      <w:proofErr w:type="spellStart"/>
      <w:r w:rsidR="00EE2EDF" w:rsidRPr="00CA06DA">
        <w:rPr>
          <w:rFonts w:ascii="Times New Roman" w:eastAsia="Times New Roman" w:hAnsi="Times New Roman" w:cs="Times New Roman"/>
          <w:szCs w:val="24"/>
        </w:rPr>
        <w:t>М.Т.Баранова</w:t>
      </w:r>
      <w:proofErr w:type="spellEnd"/>
      <w:r w:rsidR="00EE2EDF" w:rsidRPr="00CA06DA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EE2EDF" w:rsidRPr="00CA06DA">
        <w:rPr>
          <w:rFonts w:ascii="Times New Roman" w:eastAsia="Times New Roman" w:hAnsi="Times New Roman" w:cs="Times New Roman"/>
          <w:szCs w:val="24"/>
        </w:rPr>
        <w:t>Т.А.Ладыженской</w:t>
      </w:r>
      <w:proofErr w:type="spellEnd"/>
      <w:r w:rsidR="00EE2EDF" w:rsidRPr="00CA06DA">
        <w:rPr>
          <w:rFonts w:ascii="Times New Roman" w:eastAsia="Times New Roman" w:hAnsi="Times New Roman" w:cs="Times New Roman"/>
          <w:szCs w:val="24"/>
        </w:rPr>
        <w:t xml:space="preserve"> , </w:t>
      </w:r>
      <w:proofErr w:type="spellStart"/>
      <w:r w:rsidR="00EE2EDF" w:rsidRPr="00CA06DA">
        <w:rPr>
          <w:rFonts w:ascii="Times New Roman" w:eastAsia="Times New Roman" w:hAnsi="Times New Roman" w:cs="Times New Roman"/>
          <w:szCs w:val="24"/>
        </w:rPr>
        <w:t>Н.М.Шанского</w:t>
      </w:r>
      <w:proofErr w:type="spellEnd"/>
      <w:r w:rsidR="00EE2EDF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реализации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рабочей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используется</w:t>
      </w:r>
      <w:r>
        <w:rPr>
          <w:rFonts w:ascii="Times New Roman" w:eastAsia="Times New Roman" w:hAnsi="Times New Roman" w:cs="Times New Roman"/>
        </w:rPr>
        <w:t xml:space="preserve"> </w:t>
      </w:r>
      <w:r>
        <w:t>УМК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t>редакцией</w:t>
      </w:r>
      <w:r>
        <w:rPr>
          <w:rFonts w:ascii="Times New Roman" w:eastAsia="Times New Roman" w:hAnsi="Times New Roman" w:cs="Times New Roman"/>
        </w:rPr>
        <w:t xml:space="preserve"> </w:t>
      </w:r>
      <w:r>
        <w:t>Л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Тростенцовой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Т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Ладыженской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А</w:t>
      </w:r>
      <w:r>
        <w:rPr>
          <w:rFonts w:ascii="Times New Roman" w:eastAsia="Times New Roman" w:hAnsi="Times New Roman" w:cs="Times New Roman"/>
        </w:rPr>
        <w:t>.</w:t>
      </w:r>
      <w:r>
        <w:t>Д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Дейкиной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О</w:t>
      </w:r>
      <w:r>
        <w:rPr>
          <w:rFonts w:ascii="Times New Roman" w:eastAsia="Times New Roman" w:hAnsi="Times New Roman" w:cs="Times New Roman"/>
        </w:rPr>
        <w:t>.</w:t>
      </w:r>
      <w:r>
        <w:t>М</w:t>
      </w:r>
      <w:r>
        <w:rPr>
          <w:rFonts w:ascii="Times New Roman" w:eastAsia="Times New Roman" w:hAnsi="Times New Roman" w:cs="Times New Roman"/>
        </w:rPr>
        <w:t>.</w:t>
      </w:r>
      <w:r>
        <w:t>Александровой</w:t>
      </w:r>
      <w:proofErr w:type="spellEnd"/>
      <w:r w:rsidR="00390C12">
        <w:rPr>
          <w:rFonts w:ascii="Times New Roman" w:eastAsia="Times New Roman" w:hAnsi="Times New Roman" w:cs="Times New Roman"/>
        </w:rPr>
        <w:t>, у</w:t>
      </w:r>
      <w:r>
        <w:t>чебник</w:t>
      </w:r>
      <w:r>
        <w:rPr>
          <w:rFonts w:ascii="Times New Roman" w:eastAsia="Times New Roman" w:hAnsi="Times New Roman" w:cs="Times New Roman"/>
        </w:rPr>
        <w:t xml:space="preserve"> «</w:t>
      </w:r>
      <w:r>
        <w:t>Русский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язык</w:t>
      </w:r>
      <w:r>
        <w:rPr>
          <w:rFonts w:ascii="Times New Roman" w:eastAsia="Times New Roman" w:hAnsi="Times New Roman" w:cs="Times New Roman"/>
        </w:rPr>
        <w:t xml:space="preserve">  8 </w:t>
      </w:r>
      <w:r>
        <w:t>класс</w:t>
      </w:r>
      <w:r>
        <w:rPr>
          <w:rFonts w:ascii="Times New Roman" w:eastAsia="Times New Roman" w:hAnsi="Times New Roman" w:cs="Times New Roman"/>
        </w:rPr>
        <w:t xml:space="preserve">», </w:t>
      </w:r>
      <w:r>
        <w:t>М</w:t>
      </w:r>
      <w:r>
        <w:rPr>
          <w:rFonts w:ascii="Times New Roman" w:eastAsia="Times New Roman" w:hAnsi="Times New Roman" w:cs="Times New Roman"/>
        </w:rPr>
        <w:t xml:space="preserve">.: </w:t>
      </w:r>
      <w:r>
        <w:t>Просвещение</w:t>
      </w:r>
      <w:r w:rsidR="00390C12">
        <w:rPr>
          <w:rFonts w:ascii="Times New Roman" w:eastAsia="Times New Roman" w:hAnsi="Times New Roman" w:cs="Times New Roman"/>
        </w:rPr>
        <w:t>, 2011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tabs>
          <w:tab w:val="center" w:pos="3499"/>
        </w:tabs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t>рассчитана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 w:rsidR="00390C12">
        <w:rPr>
          <w:rFonts w:ascii="Times New Roman" w:eastAsia="Times New Roman" w:hAnsi="Times New Roman" w:cs="Times New Roman"/>
        </w:rPr>
        <w:t xml:space="preserve"> 140</w:t>
      </w:r>
      <w:r>
        <w:rPr>
          <w:rFonts w:ascii="Times New Roman" w:eastAsia="Times New Roman" w:hAnsi="Times New Roman" w:cs="Times New Roman"/>
        </w:rPr>
        <w:t xml:space="preserve"> </w:t>
      </w:r>
      <w:r>
        <w:t>часов</w:t>
      </w:r>
      <w:r w:rsidR="00390C12">
        <w:rPr>
          <w:rFonts w:ascii="Times New Roman" w:eastAsia="Times New Roman" w:hAnsi="Times New Roman" w:cs="Times New Roman"/>
        </w:rPr>
        <w:t xml:space="preserve"> (4</w:t>
      </w:r>
      <w:r>
        <w:rPr>
          <w:rFonts w:ascii="Times New Roman" w:eastAsia="Times New Roman" w:hAnsi="Times New Roman" w:cs="Times New Roman"/>
        </w:rPr>
        <w:t xml:space="preserve"> </w:t>
      </w:r>
      <w:r>
        <w:t>часа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неделю</w:t>
      </w:r>
      <w:r>
        <w:rPr>
          <w:rFonts w:ascii="Times New Roman" w:eastAsia="Times New Roman" w:hAnsi="Times New Roman" w:cs="Times New Roman"/>
        </w:rPr>
        <w:t xml:space="preserve">). </w:t>
      </w:r>
    </w:p>
    <w:p w:rsidR="00390C12" w:rsidRDefault="00C32796">
      <w:pPr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t>построена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учётом</w:t>
      </w:r>
      <w:r>
        <w:rPr>
          <w:rFonts w:ascii="Times New Roman" w:eastAsia="Times New Roman" w:hAnsi="Times New Roman" w:cs="Times New Roman"/>
        </w:rPr>
        <w:t xml:space="preserve"> </w:t>
      </w:r>
      <w:r>
        <w:t>принципов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научности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доступности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t>преемственности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перспективности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t>различными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разделами</w:t>
      </w:r>
      <w:r>
        <w:rPr>
          <w:rFonts w:ascii="Times New Roman" w:eastAsia="Times New Roman" w:hAnsi="Times New Roman" w:cs="Times New Roman"/>
        </w:rPr>
        <w:t xml:space="preserve"> </w:t>
      </w:r>
      <w:r>
        <w:t>курса</w:t>
      </w:r>
      <w:r>
        <w:rPr>
          <w:rFonts w:ascii="Times New Roman" w:eastAsia="Times New Roman" w:hAnsi="Times New Roman" w:cs="Times New Roman"/>
        </w:rPr>
        <w:t xml:space="preserve">. </w:t>
      </w:r>
      <w: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предусматривает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t>прочное</w:t>
      </w:r>
      <w:r>
        <w:rPr>
          <w:rFonts w:ascii="Times New Roman" w:eastAsia="Times New Roman" w:hAnsi="Times New Roman" w:cs="Times New Roman"/>
        </w:rPr>
        <w:t xml:space="preserve"> </w:t>
      </w:r>
      <w:r>
        <w:t>усвоение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материала</w:t>
      </w:r>
      <w:r>
        <w:rPr>
          <w:rFonts w:ascii="Times New Roman" w:eastAsia="Times New Roman" w:hAnsi="Times New Roman" w:cs="Times New Roman"/>
        </w:rPr>
        <w:t xml:space="preserve">,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чего</w:t>
      </w:r>
      <w:r>
        <w:rPr>
          <w:rFonts w:ascii="Times New Roman" w:eastAsia="Times New Roman" w:hAnsi="Times New Roman" w:cs="Times New Roman"/>
        </w:rPr>
        <w:t xml:space="preserve"> </w:t>
      </w:r>
      <w:r>
        <w:t>значительное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место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t>отводится</w:t>
      </w:r>
      <w:r>
        <w:rPr>
          <w:rFonts w:ascii="Times New Roman" w:eastAsia="Times New Roman" w:hAnsi="Times New Roman" w:cs="Times New Roman"/>
        </w:rPr>
        <w:t xml:space="preserve"> </w:t>
      </w:r>
      <w:r>
        <w:t>повторению</w:t>
      </w:r>
      <w:r>
        <w:rPr>
          <w:rFonts w:ascii="Times New Roman" w:eastAsia="Times New Roman" w:hAnsi="Times New Roman" w:cs="Times New Roman"/>
        </w:rPr>
        <w:t>.</w:t>
      </w:r>
    </w:p>
    <w:p w:rsidR="002B4196" w:rsidRPr="00390C12" w:rsidRDefault="00C32796">
      <w:pPr>
        <w:ind w:right="0"/>
        <w:rPr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390C12">
        <w:rPr>
          <w:b/>
        </w:rPr>
        <w:t>Цель</w:t>
      </w:r>
      <w:r w:rsidRPr="00390C12">
        <w:rPr>
          <w:rFonts w:ascii="Times New Roman" w:eastAsia="Times New Roman" w:hAnsi="Times New Roman" w:cs="Times New Roman"/>
          <w:b/>
        </w:rPr>
        <w:t xml:space="preserve"> </w:t>
      </w:r>
      <w:r w:rsidRPr="00390C12">
        <w:rPr>
          <w:b/>
        </w:rPr>
        <w:t>программы</w:t>
      </w:r>
      <w:r w:rsidRPr="00390C12">
        <w:rPr>
          <w:rFonts w:ascii="Times New Roman" w:eastAsia="Times New Roman" w:hAnsi="Times New Roman" w:cs="Times New Roman"/>
          <w:b/>
        </w:rPr>
        <w:t xml:space="preserve">: </w:t>
      </w:r>
    </w:p>
    <w:p w:rsidR="002B4196" w:rsidRDefault="00C32796">
      <w:pPr>
        <w:ind w:right="0"/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t>воспитание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гражданина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патриота</w:t>
      </w:r>
      <w:r>
        <w:rPr>
          <w:rFonts w:ascii="Times New Roman" w:eastAsia="Times New Roman" w:hAnsi="Times New Roman" w:cs="Times New Roman"/>
        </w:rPr>
        <w:t xml:space="preserve">; </w:t>
      </w:r>
      <w: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представления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языке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духовной</w:t>
      </w:r>
      <w:r>
        <w:rPr>
          <w:rFonts w:ascii="Times New Roman" w:eastAsia="Times New Roman" w:hAnsi="Times New Roman" w:cs="Times New Roman"/>
        </w:rPr>
        <w:t xml:space="preserve">, </w:t>
      </w:r>
      <w:r>
        <w:t>нравственной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культурной</w:t>
      </w:r>
      <w:r>
        <w:rPr>
          <w:rFonts w:ascii="Times New Roman" w:eastAsia="Times New Roman" w:hAnsi="Times New Roman" w:cs="Times New Roman"/>
        </w:rPr>
        <w:t xml:space="preserve"> </w:t>
      </w:r>
      <w:r>
        <w:t>ценности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народа</w:t>
      </w:r>
      <w:r>
        <w:rPr>
          <w:rFonts w:ascii="Times New Roman" w:eastAsia="Times New Roman" w:hAnsi="Times New Roman" w:cs="Times New Roman"/>
        </w:rPr>
        <w:t xml:space="preserve">; </w:t>
      </w:r>
      <w:r>
        <w:t>осознание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национального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своеобразия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; </w:t>
      </w:r>
      <w:r>
        <w:t>овладение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t>межнационального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общения</w:t>
      </w:r>
      <w:r>
        <w:rPr>
          <w:rFonts w:ascii="Times New Roman" w:eastAsia="Times New Roman" w:hAnsi="Times New Roman" w:cs="Times New Roman"/>
        </w:rPr>
        <w:t xml:space="preserve">; </w:t>
      </w:r>
    </w:p>
    <w:p w:rsidR="002B4196" w:rsidRDefault="00C32796">
      <w:pPr>
        <w:ind w:right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совершенствование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способности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речевому</w:t>
      </w:r>
      <w:r>
        <w:rPr>
          <w:rFonts w:ascii="Times New Roman" w:eastAsia="Times New Roman" w:hAnsi="Times New Roman" w:cs="Times New Roman"/>
        </w:rPr>
        <w:t xml:space="preserve"> </w:t>
      </w:r>
      <w:r>
        <w:t>взаимодействию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адаптации</w:t>
      </w:r>
      <w:r>
        <w:rPr>
          <w:rFonts w:ascii="Times New Roman" w:eastAsia="Times New Roman" w:hAnsi="Times New Roman" w:cs="Times New Roman"/>
        </w:rPr>
        <w:t xml:space="preserve">; </w:t>
      </w:r>
      <w:r>
        <w:t>информационных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умений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навыков</w:t>
      </w:r>
      <w:r>
        <w:rPr>
          <w:rFonts w:ascii="Times New Roman" w:eastAsia="Times New Roman" w:hAnsi="Times New Roman" w:cs="Times New Roman"/>
        </w:rPr>
        <w:t xml:space="preserve">; </w:t>
      </w:r>
      <w:r>
        <w:t>навыков</w:t>
      </w:r>
      <w:r>
        <w:rPr>
          <w:rFonts w:ascii="Times New Roman" w:eastAsia="Times New Roman" w:hAnsi="Times New Roman" w:cs="Times New Roman"/>
        </w:rPr>
        <w:t xml:space="preserve"> </w:t>
      </w:r>
      <w:r>
        <w:t>самоорганизации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саморазвития</w:t>
      </w:r>
      <w:r>
        <w:rPr>
          <w:rFonts w:ascii="Times New Roman" w:eastAsia="Times New Roman" w:hAnsi="Times New Roman" w:cs="Times New Roman"/>
        </w:rPr>
        <w:t xml:space="preserve">; </w:t>
      </w:r>
      <w:r>
        <w:t>готовности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трудовой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осознанному</w:t>
      </w:r>
      <w:r>
        <w:rPr>
          <w:rFonts w:ascii="Times New Roman" w:eastAsia="Times New Roman" w:hAnsi="Times New Roman" w:cs="Times New Roman"/>
        </w:rPr>
        <w:t xml:space="preserve"> </w:t>
      </w:r>
      <w:r>
        <w:t>выбору</w:t>
      </w:r>
      <w:r>
        <w:rPr>
          <w:rFonts w:ascii="Times New Roman" w:eastAsia="Times New Roman" w:hAnsi="Times New Roman" w:cs="Times New Roman"/>
        </w:rPr>
        <w:t xml:space="preserve"> </w:t>
      </w:r>
      <w:r>
        <w:t>профессии</w:t>
      </w:r>
      <w:r>
        <w:rPr>
          <w:rFonts w:ascii="Times New Roman" w:eastAsia="Times New Roman" w:hAnsi="Times New Roman" w:cs="Times New Roman"/>
        </w:rPr>
        <w:t xml:space="preserve">; </w:t>
      </w:r>
    </w:p>
    <w:p w:rsidR="002B4196" w:rsidRDefault="00C32796">
      <w:pPr>
        <w:ind w:right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>освоение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знаний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языке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многофункциональной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знаковой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общественном</w:t>
      </w:r>
      <w:r>
        <w:rPr>
          <w:rFonts w:ascii="Times New Roman" w:eastAsia="Times New Roman" w:hAnsi="Times New Roman" w:cs="Times New Roman"/>
        </w:rPr>
        <w:t xml:space="preserve"> </w:t>
      </w:r>
      <w:r>
        <w:t>явлении</w:t>
      </w:r>
      <w:r>
        <w:rPr>
          <w:rFonts w:ascii="Times New Roman" w:eastAsia="Times New Roman" w:hAnsi="Times New Roman" w:cs="Times New Roman"/>
        </w:rPr>
        <w:t xml:space="preserve">; </w:t>
      </w:r>
      <w:r>
        <w:t>языковой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разновидностях</w:t>
      </w:r>
      <w:r>
        <w:rPr>
          <w:rFonts w:ascii="Times New Roman" w:eastAsia="Times New Roman" w:hAnsi="Times New Roman" w:cs="Times New Roman"/>
        </w:rPr>
        <w:t xml:space="preserve">; </w:t>
      </w:r>
      <w:r>
        <w:t>нормах</w:t>
      </w:r>
      <w:r>
        <w:rPr>
          <w:rFonts w:ascii="Times New Roman" w:eastAsia="Times New Roman" w:hAnsi="Times New Roman" w:cs="Times New Roman"/>
        </w:rPr>
        <w:t xml:space="preserve"> </w:t>
      </w:r>
      <w:r>
        <w:t>речевого</w:t>
      </w:r>
      <w:r>
        <w:rPr>
          <w:rFonts w:ascii="Times New Roman" w:eastAsia="Times New Roman" w:hAnsi="Times New Roman" w:cs="Times New Roman"/>
        </w:rPr>
        <w:t xml:space="preserve"> </w:t>
      </w:r>
      <w:r>
        <w:t>поведения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различных</w:t>
      </w:r>
      <w:r>
        <w:rPr>
          <w:rFonts w:ascii="Times New Roman" w:eastAsia="Times New Roman" w:hAnsi="Times New Roman" w:cs="Times New Roman"/>
        </w:rPr>
        <w:t xml:space="preserve"> </w:t>
      </w:r>
      <w:r>
        <w:t>сферах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общения</w:t>
      </w:r>
      <w:r>
        <w:rPr>
          <w:rFonts w:ascii="Times New Roman" w:eastAsia="Times New Roman" w:hAnsi="Times New Roman" w:cs="Times New Roman"/>
        </w:rPr>
        <w:t xml:space="preserve">; </w:t>
      </w:r>
    </w:p>
    <w:p w:rsidR="002B4196" w:rsidRDefault="00C32796">
      <w:pPr>
        <w:ind w:right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>овладение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умениями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t>опознавать</w:t>
      </w:r>
      <w:r>
        <w:rPr>
          <w:rFonts w:ascii="Times New Roman" w:eastAsia="Times New Roman" w:hAnsi="Times New Roman" w:cs="Times New Roman"/>
        </w:rPr>
        <w:t xml:space="preserve">, </w:t>
      </w:r>
      <w:r>
        <w:t>анализировать</w:t>
      </w:r>
      <w:r>
        <w:rPr>
          <w:rFonts w:ascii="Times New Roman" w:eastAsia="Times New Roman" w:hAnsi="Times New Roman" w:cs="Times New Roman"/>
        </w:rPr>
        <w:t xml:space="preserve">, </w:t>
      </w:r>
      <w:r>
        <w:t>классифицировать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языковые</w:t>
      </w:r>
      <w:r>
        <w:rPr>
          <w:rFonts w:ascii="Times New Roman" w:eastAsia="Times New Roman" w:hAnsi="Times New Roman" w:cs="Times New Roman"/>
        </w:rPr>
        <w:t xml:space="preserve"> </w:t>
      </w:r>
      <w:r>
        <w:t>факты</w:t>
      </w:r>
      <w:r>
        <w:rPr>
          <w:rFonts w:ascii="Times New Roman" w:eastAsia="Times New Roman" w:hAnsi="Times New Roman" w:cs="Times New Roman"/>
        </w:rPr>
        <w:t xml:space="preserve">, </w:t>
      </w:r>
      <w:r>
        <w:t>оценивать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точки</w:t>
      </w:r>
      <w:r>
        <w:rPr>
          <w:rFonts w:ascii="Times New Roman" w:eastAsia="Times New Roman" w:hAnsi="Times New Roman" w:cs="Times New Roman"/>
        </w:rPr>
        <w:t xml:space="preserve"> </w:t>
      </w:r>
      <w:r>
        <w:t>зрения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нормативности</w:t>
      </w:r>
      <w:r>
        <w:rPr>
          <w:rFonts w:ascii="Times New Roman" w:eastAsia="Times New Roman" w:hAnsi="Times New Roman" w:cs="Times New Roman"/>
        </w:rPr>
        <w:t xml:space="preserve">; </w:t>
      </w:r>
      <w:r>
        <w:t>различать</w:t>
      </w:r>
      <w:r>
        <w:rPr>
          <w:rFonts w:ascii="Times New Roman" w:eastAsia="Times New Roman" w:hAnsi="Times New Roman" w:cs="Times New Roman"/>
        </w:rPr>
        <w:t xml:space="preserve"> </w:t>
      </w:r>
      <w:r>
        <w:t>функциональные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разновидности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моделировать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речевое</w:t>
      </w:r>
      <w:r>
        <w:rPr>
          <w:rFonts w:ascii="Times New Roman" w:eastAsia="Times New Roman" w:hAnsi="Times New Roman" w:cs="Times New Roman"/>
        </w:rPr>
        <w:t xml:space="preserve"> </w:t>
      </w:r>
      <w:r>
        <w:t>поведение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задачами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общения</w:t>
      </w:r>
      <w:r>
        <w:rPr>
          <w:rFonts w:ascii="Times New Roman" w:eastAsia="Times New Roman" w:hAnsi="Times New Roman" w:cs="Times New Roman"/>
        </w:rPr>
        <w:t xml:space="preserve">; </w:t>
      </w:r>
    </w:p>
    <w:p w:rsidR="00390C12" w:rsidRDefault="00C32796">
      <w:pPr>
        <w:spacing w:after="36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>применение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полученных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знаний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умений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собственной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t>речевой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практике</w:t>
      </w:r>
      <w:r>
        <w:rPr>
          <w:rFonts w:ascii="Times New Roman" w:eastAsia="Times New Roman" w:hAnsi="Times New Roman" w:cs="Times New Roman"/>
        </w:rPr>
        <w:t xml:space="preserve">; </w:t>
      </w:r>
      <w:r>
        <w:t>повышение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уровня</w:t>
      </w:r>
      <w:r>
        <w:rPr>
          <w:rFonts w:ascii="Times New Roman" w:eastAsia="Times New Roman" w:hAnsi="Times New Roman" w:cs="Times New Roman"/>
        </w:rPr>
        <w:t xml:space="preserve"> </w:t>
      </w:r>
      <w:r>
        <w:t>речевой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, </w:t>
      </w:r>
      <w:r>
        <w:t>орфографической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пунктуационной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грамотности</w:t>
      </w:r>
      <w:r>
        <w:rPr>
          <w:rFonts w:ascii="Times New Roman" w:eastAsia="Times New Roman" w:hAnsi="Times New Roman" w:cs="Times New Roman"/>
        </w:rPr>
        <w:t>.</w:t>
      </w:r>
    </w:p>
    <w:p w:rsidR="002B4196" w:rsidRPr="00390C12" w:rsidRDefault="00C32796">
      <w:pPr>
        <w:spacing w:after="36"/>
        <w:ind w:right="0"/>
        <w:rPr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390C12">
        <w:rPr>
          <w:b/>
        </w:rPr>
        <w:t>Задачи</w:t>
      </w:r>
      <w:r w:rsidRPr="00390C12">
        <w:rPr>
          <w:rFonts w:ascii="Times New Roman" w:eastAsia="Times New Roman" w:hAnsi="Times New Roman" w:cs="Times New Roman"/>
          <w:b/>
        </w:rPr>
        <w:t xml:space="preserve"> </w:t>
      </w:r>
      <w:r w:rsidRPr="00390C12">
        <w:rPr>
          <w:b/>
        </w:rPr>
        <w:t>программы</w:t>
      </w:r>
      <w:r w:rsidRPr="00390C12">
        <w:rPr>
          <w:rFonts w:ascii="Times New Roman" w:eastAsia="Times New Roman" w:hAnsi="Times New Roman" w:cs="Times New Roman"/>
          <w:b/>
        </w:rPr>
        <w:t xml:space="preserve">: </w:t>
      </w:r>
    </w:p>
    <w:p w:rsidR="00390C12" w:rsidRPr="00390C12" w:rsidRDefault="00C32796" w:rsidP="00390C12">
      <w:pPr>
        <w:pStyle w:val="a4"/>
        <w:numPr>
          <w:ilvl w:val="0"/>
          <w:numId w:val="10"/>
        </w:numPr>
        <w:spacing w:after="41"/>
        <w:ind w:right="0"/>
      </w:pPr>
      <w:r>
        <w:t>развитие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и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совершенствование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способности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учащихся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к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речевому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взаимодействию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и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социальной</w:t>
      </w:r>
      <w:r w:rsidRPr="00390C12">
        <w:rPr>
          <w:rFonts w:ascii="Times New Roman" w:eastAsia="Times New Roman" w:hAnsi="Times New Roman" w:cs="Times New Roman"/>
        </w:rPr>
        <w:t xml:space="preserve"> </w:t>
      </w:r>
      <w:r>
        <w:t>адаптации</w:t>
      </w:r>
      <w:r w:rsidR="00390C12">
        <w:rPr>
          <w:rFonts w:ascii="Times New Roman" w:eastAsia="Times New Roman" w:hAnsi="Times New Roman" w:cs="Times New Roman"/>
        </w:rPr>
        <w:t>;</w:t>
      </w:r>
    </w:p>
    <w:p w:rsidR="00390C12" w:rsidRPr="00390C12" w:rsidRDefault="00390C12" w:rsidP="00390C12">
      <w:pPr>
        <w:pStyle w:val="a4"/>
        <w:numPr>
          <w:ilvl w:val="0"/>
          <w:numId w:val="10"/>
        </w:numPr>
        <w:spacing w:after="41"/>
        <w:ind w:right="0"/>
      </w:pPr>
      <w:proofErr w:type="gramStart"/>
      <w:r>
        <w:rPr>
          <w:rFonts w:ascii="Times New Roman" w:eastAsia="Times New Roman" w:hAnsi="Times New Roman" w:cs="Times New Roman"/>
        </w:rPr>
        <w:t>н</w:t>
      </w:r>
      <w:r w:rsidR="00C32796">
        <w:t>а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базовом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уровне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предусматривается</w:t>
      </w:r>
      <w:r w:rsidR="00C32796" w:rsidRPr="00390C12">
        <w:rPr>
          <w:rFonts w:ascii="Times New Roman" w:eastAsia="Times New Roman" w:hAnsi="Times New Roman" w:cs="Times New Roman"/>
        </w:rPr>
        <w:t xml:space="preserve">  </w:t>
      </w:r>
      <w:r w:rsidR="00C32796">
        <w:t>углубление</w:t>
      </w:r>
      <w:r w:rsidR="00C32796" w:rsidRPr="00390C12">
        <w:rPr>
          <w:rFonts w:ascii="Times New Roman" w:eastAsia="Times New Roman" w:hAnsi="Times New Roman" w:cs="Times New Roman"/>
        </w:rPr>
        <w:t xml:space="preserve">  </w:t>
      </w:r>
      <w:r w:rsidR="00C32796">
        <w:t>и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расширение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знаний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о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языковой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норме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и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ее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разновидностях</w:t>
      </w:r>
      <w:r w:rsidR="00C32796" w:rsidRPr="00390C12">
        <w:rPr>
          <w:rFonts w:ascii="Times New Roman" w:eastAsia="Times New Roman" w:hAnsi="Times New Roman" w:cs="Times New Roman"/>
        </w:rPr>
        <w:t xml:space="preserve">, </w:t>
      </w:r>
      <w:r w:rsidR="00C32796">
        <w:t>нормах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речевого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поведения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в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различных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сферах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общения</w:t>
      </w:r>
      <w:r w:rsidR="00C32796" w:rsidRPr="00390C12">
        <w:rPr>
          <w:rFonts w:ascii="Times New Roman" w:eastAsia="Times New Roman" w:hAnsi="Times New Roman" w:cs="Times New Roman"/>
        </w:rPr>
        <w:t xml:space="preserve">, </w:t>
      </w:r>
      <w:r w:rsidR="00C32796">
        <w:t>совершенствование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умений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моделировать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свое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речевое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поведение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в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соответствии</w:t>
      </w:r>
      <w:r w:rsidR="00C32796" w:rsidRPr="00390C12">
        <w:rPr>
          <w:rFonts w:ascii="Times New Roman" w:eastAsia="Times New Roman" w:hAnsi="Times New Roman" w:cs="Times New Roman"/>
        </w:rPr>
        <w:t xml:space="preserve">  </w:t>
      </w:r>
      <w:r w:rsidR="00C32796">
        <w:t>с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условиями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и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задачами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общения</w:t>
      </w:r>
      <w:r>
        <w:rPr>
          <w:rFonts w:ascii="Times New Roman" w:eastAsia="Times New Roman" w:hAnsi="Times New Roman" w:cs="Times New Roman"/>
          <w:b/>
        </w:rPr>
        <w:t>;</w:t>
      </w:r>
      <w:proofErr w:type="gramEnd"/>
    </w:p>
    <w:p w:rsidR="002B4196" w:rsidRDefault="00390C12" w:rsidP="00390C12">
      <w:pPr>
        <w:pStyle w:val="a4"/>
        <w:numPr>
          <w:ilvl w:val="0"/>
          <w:numId w:val="10"/>
        </w:numPr>
        <w:spacing w:after="41"/>
        <w:ind w:right="0"/>
      </w:pPr>
      <w:r>
        <w:rPr>
          <w:rFonts w:ascii="Times New Roman" w:eastAsia="Times New Roman" w:hAnsi="Times New Roman" w:cs="Times New Roman"/>
          <w:b/>
        </w:rPr>
        <w:t>р</w:t>
      </w:r>
      <w:r w:rsidR="00C32796">
        <w:t>азвитие</w:t>
      </w:r>
      <w:r w:rsidR="00C32796" w:rsidRPr="00390C12">
        <w:rPr>
          <w:rFonts w:ascii="Times New Roman" w:eastAsia="Times New Roman" w:hAnsi="Times New Roman" w:cs="Times New Roman"/>
        </w:rPr>
        <w:t xml:space="preserve">  </w:t>
      </w:r>
      <w:r w:rsidR="00C32796">
        <w:t>и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совершенствование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коммуникативной</w:t>
      </w:r>
      <w:r w:rsidR="00C32796" w:rsidRPr="00390C12">
        <w:rPr>
          <w:rFonts w:ascii="Times New Roman" w:eastAsia="Times New Roman" w:hAnsi="Times New Roman" w:cs="Times New Roman"/>
        </w:rPr>
        <w:t xml:space="preserve">, </w:t>
      </w:r>
      <w:r w:rsidR="00C32796">
        <w:t>языковой</w:t>
      </w:r>
      <w:r w:rsidR="00C32796" w:rsidRPr="00390C12">
        <w:rPr>
          <w:rFonts w:ascii="Times New Roman" w:eastAsia="Times New Roman" w:hAnsi="Times New Roman" w:cs="Times New Roman"/>
        </w:rPr>
        <w:t xml:space="preserve">, </w:t>
      </w:r>
      <w:r w:rsidR="00C32796">
        <w:t>лингвистической</w:t>
      </w:r>
      <w:r w:rsidR="00C32796" w:rsidRPr="00390C12">
        <w:rPr>
          <w:rFonts w:ascii="Times New Roman" w:eastAsia="Times New Roman" w:hAnsi="Times New Roman" w:cs="Times New Roman"/>
        </w:rPr>
        <w:t xml:space="preserve"> (</w:t>
      </w:r>
      <w:r w:rsidR="00C32796">
        <w:t>языковедческой</w:t>
      </w:r>
      <w:r w:rsidR="00C32796" w:rsidRPr="00390C12">
        <w:rPr>
          <w:rFonts w:ascii="Times New Roman" w:eastAsia="Times New Roman" w:hAnsi="Times New Roman" w:cs="Times New Roman"/>
        </w:rPr>
        <w:t xml:space="preserve">) </w:t>
      </w:r>
      <w:r w:rsidR="00C32796">
        <w:t>и</w:t>
      </w:r>
      <w:r w:rsidR="00C32796" w:rsidRPr="00390C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796">
        <w:t>культуроведческой</w:t>
      </w:r>
      <w:proofErr w:type="spellEnd"/>
      <w:r w:rsidR="00C32796" w:rsidRPr="00390C12">
        <w:rPr>
          <w:rFonts w:ascii="Times New Roman" w:eastAsia="Times New Roman" w:hAnsi="Times New Roman" w:cs="Times New Roman"/>
        </w:rPr>
        <w:t xml:space="preserve"> </w:t>
      </w:r>
      <w:r w:rsidR="00C32796">
        <w:t>компетенции</w:t>
      </w:r>
      <w:r w:rsidR="00C32796" w:rsidRPr="00390C12"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ind w:right="0"/>
      </w:pPr>
      <w:r w:rsidRPr="00390C12">
        <w:rPr>
          <w:b/>
        </w:rPr>
        <w:t>Коммуникативная</w:t>
      </w:r>
      <w:r w:rsidRPr="00390C12">
        <w:rPr>
          <w:rFonts w:ascii="Times New Roman" w:eastAsia="Times New Roman" w:hAnsi="Times New Roman" w:cs="Times New Roman"/>
          <w:b/>
          <w:i/>
        </w:rPr>
        <w:t xml:space="preserve"> </w:t>
      </w:r>
      <w:r w:rsidRPr="00390C12">
        <w:rPr>
          <w:b/>
        </w:rPr>
        <w:t>компетенция</w:t>
      </w:r>
      <w:r>
        <w:rPr>
          <w:rFonts w:ascii="Times New Roman" w:eastAsia="Times New Roman" w:hAnsi="Times New Roman" w:cs="Times New Roman"/>
        </w:rPr>
        <w:t xml:space="preserve"> – </w:t>
      </w:r>
      <w:r>
        <w:t>овладение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всеми</w:t>
      </w:r>
      <w:r>
        <w:rPr>
          <w:rFonts w:ascii="Times New Roman" w:eastAsia="Times New Roman" w:hAnsi="Times New Roman" w:cs="Times New Roman"/>
        </w:rPr>
        <w:t xml:space="preserve"> </w:t>
      </w:r>
      <w:r>
        <w:t>видами</w:t>
      </w:r>
      <w:r>
        <w:rPr>
          <w:rFonts w:ascii="Times New Roman" w:eastAsia="Times New Roman" w:hAnsi="Times New Roman" w:cs="Times New Roman"/>
        </w:rPr>
        <w:t xml:space="preserve"> </w:t>
      </w:r>
      <w:r>
        <w:t>речевой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основами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t>устной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письменной</w:t>
      </w:r>
      <w:r>
        <w:rPr>
          <w:rFonts w:ascii="Times New Roman" w:eastAsia="Times New Roman" w:hAnsi="Times New Roman" w:cs="Times New Roman"/>
        </w:rPr>
        <w:t xml:space="preserve"> </w:t>
      </w:r>
      <w:r>
        <w:t>речи</w:t>
      </w:r>
      <w:r>
        <w:rPr>
          <w:rFonts w:ascii="Times New Roman" w:eastAsia="Times New Roman" w:hAnsi="Times New Roman" w:cs="Times New Roman"/>
        </w:rPr>
        <w:t xml:space="preserve">, </w:t>
      </w:r>
      <w:r>
        <w:t>умениями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навыками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использования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различных</w:t>
      </w:r>
      <w:r>
        <w:rPr>
          <w:rFonts w:ascii="Times New Roman" w:eastAsia="Times New Roman" w:hAnsi="Times New Roman" w:cs="Times New Roman"/>
        </w:rPr>
        <w:t xml:space="preserve"> </w:t>
      </w:r>
      <w:r>
        <w:t>сферах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ситуациях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соответствующих</w:t>
      </w:r>
      <w:r>
        <w:rPr>
          <w:rFonts w:ascii="Times New Roman" w:eastAsia="Times New Roman" w:hAnsi="Times New Roman" w:cs="Times New Roman"/>
        </w:rPr>
        <w:t xml:space="preserve"> </w:t>
      </w:r>
      <w:r>
        <w:t>опыту</w:t>
      </w:r>
      <w:r>
        <w:rPr>
          <w:rFonts w:ascii="Times New Roman" w:eastAsia="Times New Roman" w:hAnsi="Times New Roman" w:cs="Times New Roman"/>
        </w:rPr>
        <w:t xml:space="preserve">, </w:t>
      </w:r>
      <w:r>
        <w:t>интересам</w:t>
      </w:r>
      <w:r>
        <w:rPr>
          <w:rFonts w:ascii="Times New Roman" w:eastAsia="Times New Roman" w:hAnsi="Times New Roman" w:cs="Times New Roman"/>
        </w:rPr>
        <w:t xml:space="preserve">, </w:t>
      </w:r>
      <w:r>
        <w:t>психологическим</w:t>
      </w:r>
      <w:r>
        <w:rPr>
          <w:rFonts w:ascii="Times New Roman" w:eastAsia="Times New Roman" w:hAnsi="Times New Roman" w:cs="Times New Roman"/>
        </w:rPr>
        <w:t xml:space="preserve"> </w:t>
      </w:r>
      <w:r>
        <w:t>особенностям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учащихся</w:t>
      </w:r>
      <w:r>
        <w:rPr>
          <w:rFonts w:ascii="Times New Roman" w:eastAsia="Times New Roman" w:hAnsi="Times New Roman" w:cs="Times New Roman"/>
        </w:rPr>
        <w:t xml:space="preserve"> </w:t>
      </w:r>
      <w:r>
        <w:t>старшей</w:t>
      </w:r>
      <w:r>
        <w:rPr>
          <w:rFonts w:ascii="Times New Roman" w:eastAsia="Times New Roman" w:hAnsi="Times New Roman" w:cs="Times New Roman"/>
        </w:rPr>
        <w:t xml:space="preserve"> </w:t>
      </w:r>
      <w:r>
        <w:t>школы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ind w:right="0"/>
      </w:pPr>
      <w:r w:rsidRPr="00390C12">
        <w:rPr>
          <w:b/>
        </w:rPr>
        <w:lastRenderedPageBreak/>
        <w:t>Языковая</w:t>
      </w:r>
      <w:r w:rsidRPr="00390C12">
        <w:rPr>
          <w:rFonts w:ascii="Times New Roman" w:eastAsia="Times New Roman" w:hAnsi="Times New Roman" w:cs="Times New Roman"/>
          <w:b/>
          <w:i/>
        </w:rPr>
        <w:t xml:space="preserve"> </w:t>
      </w:r>
      <w:r w:rsidRPr="00390C12">
        <w:rPr>
          <w:b/>
        </w:rPr>
        <w:t>и</w:t>
      </w:r>
      <w:r w:rsidRPr="00390C12">
        <w:rPr>
          <w:rFonts w:ascii="Times New Roman" w:eastAsia="Times New Roman" w:hAnsi="Times New Roman" w:cs="Times New Roman"/>
          <w:b/>
          <w:i/>
        </w:rPr>
        <w:t xml:space="preserve"> </w:t>
      </w:r>
      <w:r w:rsidRPr="00390C12">
        <w:rPr>
          <w:b/>
        </w:rPr>
        <w:t>лингвистическая</w:t>
      </w:r>
      <w:r w:rsidRPr="00390C12">
        <w:rPr>
          <w:rFonts w:ascii="Times New Roman" w:eastAsia="Times New Roman" w:hAnsi="Times New Roman" w:cs="Times New Roman"/>
          <w:b/>
          <w:i/>
        </w:rPr>
        <w:t xml:space="preserve"> (</w:t>
      </w:r>
      <w:r w:rsidRPr="00390C12">
        <w:rPr>
          <w:b/>
        </w:rPr>
        <w:t>языковедческая</w:t>
      </w:r>
      <w:r w:rsidRPr="00390C12">
        <w:rPr>
          <w:rFonts w:ascii="Times New Roman" w:eastAsia="Times New Roman" w:hAnsi="Times New Roman" w:cs="Times New Roman"/>
          <w:b/>
          <w:i/>
        </w:rPr>
        <w:t xml:space="preserve">) </w:t>
      </w:r>
      <w:r w:rsidRPr="00390C12">
        <w:rPr>
          <w:b/>
        </w:rPr>
        <w:t>компетенции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t>систематизация</w:t>
      </w:r>
      <w:r>
        <w:rPr>
          <w:rFonts w:ascii="Times New Roman" w:eastAsia="Times New Roman" w:hAnsi="Times New Roman" w:cs="Times New Roman"/>
        </w:rPr>
        <w:t xml:space="preserve"> </w:t>
      </w:r>
      <w:r>
        <w:t>знаний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языке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знаковой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общественном</w:t>
      </w:r>
      <w:r>
        <w:rPr>
          <w:rFonts w:ascii="Times New Roman" w:eastAsia="Times New Roman" w:hAnsi="Times New Roman" w:cs="Times New Roman"/>
        </w:rPr>
        <w:t xml:space="preserve"> </w:t>
      </w:r>
      <w:r>
        <w:t>явлении</w:t>
      </w:r>
      <w:r>
        <w:rPr>
          <w:rFonts w:ascii="Times New Roman" w:eastAsia="Times New Roman" w:hAnsi="Times New Roman" w:cs="Times New Roman"/>
        </w:rPr>
        <w:t xml:space="preserve">, </w:t>
      </w:r>
      <w: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устройстве</w:t>
      </w:r>
      <w:r>
        <w:rPr>
          <w:rFonts w:ascii="Times New Roman" w:eastAsia="Times New Roman" w:hAnsi="Times New Roman" w:cs="Times New Roman"/>
        </w:rPr>
        <w:t xml:space="preserve">, </w:t>
      </w:r>
      <w:r>
        <w:t>развитии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функционировании</w:t>
      </w:r>
      <w:r>
        <w:rPr>
          <w:rFonts w:ascii="Times New Roman" w:eastAsia="Times New Roman" w:hAnsi="Times New Roman" w:cs="Times New Roman"/>
        </w:rPr>
        <w:t xml:space="preserve">; </w:t>
      </w:r>
      <w:r>
        <w:t>общих</w:t>
      </w:r>
      <w:r>
        <w:rPr>
          <w:rFonts w:ascii="Times New Roman" w:eastAsia="Times New Roman" w:hAnsi="Times New Roman" w:cs="Times New Roman"/>
        </w:rPr>
        <w:t xml:space="preserve"> </w:t>
      </w:r>
      <w:r>
        <w:t>сведений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лингвистике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науке</w:t>
      </w:r>
      <w:r>
        <w:rPr>
          <w:rFonts w:ascii="Times New Roman" w:eastAsia="Times New Roman" w:hAnsi="Times New Roman" w:cs="Times New Roman"/>
        </w:rPr>
        <w:t xml:space="preserve">; </w:t>
      </w:r>
      <w:r>
        <w:t>овладение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нормами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литературного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, </w:t>
      </w:r>
      <w:r>
        <w:t>обогащение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словарного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запаса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грамматического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строя</w:t>
      </w:r>
      <w:r>
        <w:rPr>
          <w:rFonts w:ascii="Times New Roman" w:eastAsia="Times New Roman" w:hAnsi="Times New Roman" w:cs="Times New Roman"/>
        </w:rPr>
        <w:t xml:space="preserve"> </w:t>
      </w:r>
      <w:r>
        <w:t>речи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учащихся</w:t>
      </w:r>
      <w:r>
        <w:rPr>
          <w:rFonts w:ascii="Times New Roman" w:eastAsia="Times New Roman" w:hAnsi="Times New Roman" w:cs="Times New Roman"/>
        </w:rPr>
        <w:t xml:space="preserve">; </w:t>
      </w:r>
      <w:r>
        <w:t>совершенствование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способности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анализу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оценке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языковых</w:t>
      </w:r>
      <w:r>
        <w:rPr>
          <w:rFonts w:ascii="Times New Roman" w:eastAsia="Times New Roman" w:hAnsi="Times New Roman" w:cs="Times New Roman"/>
        </w:rPr>
        <w:t xml:space="preserve"> </w:t>
      </w:r>
      <w:r>
        <w:t>явлений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фактов</w:t>
      </w:r>
      <w:r>
        <w:rPr>
          <w:rFonts w:ascii="Times New Roman" w:eastAsia="Times New Roman" w:hAnsi="Times New Roman" w:cs="Times New Roman"/>
        </w:rPr>
        <w:t xml:space="preserve">, </w:t>
      </w:r>
      <w:r>
        <w:t>умения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пользоваться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t>различными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лингвистическими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словарями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ind w:right="0"/>
      </w:pPr>
      <w:proofErr w:type="spellStart"/>
      <w:r w:rsidRPr="00390C12">
        <w:rPr>
          <w:b/>
        </w:rPr>
        <w:t>Культуроведческая</w:t>
      </w:r>
      <w:proofErr w:type="spellEnd"/>
      <w:r w:rsidRPr="00390C12">
        <w:rPr>
          <w:rFonts w:ascii="Times New Roman" w:eastAsia="Times New Roman" w:hAnsi="Times New Roman" w:cs="Times New Roman"/>
          <w:b/>
          <w:i/>
        </w:rPr>
        <w:t xml:space="preserve"> </w:t>
      </w:r>
      <w:r w:rsidRPr="00390C12">
        <w:rPr>
          <w:b/>
        </w:rPr>
        <w:t>компетенция</w:t>
      </w:r>
      <w:r>
        <w:rPr>
          <w:rFonts w:ascii="Times New Roman" w:eastAsia="Times New Roman" w:hAnsi="Times New Roman" w:cs="Times New Roman"/>
        </w:rPr>
        <w:t xml:space="preserve"> – </w:t>
      </w:r>
      <w:r>
        <w:t>осознание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формы</w:t>
      </w:r>
      <w:r>
        <w:rPr>
          <w:rFonts w:ascii="Times New Roman" w:eastAsia="Times New Roman" w:hAnsi="Times New Roman" w:cs="Times New Roman"/>
        </w:rPr>
        <w:t xml:space="preserve"> </w:t>
      </w:r>
      <w:r>
        <w:t>выражения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национальной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, </w:t>
      </w:r>
      <w:r>
        <w:t>взаимосвязи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истории</w:t>
      </w:r>
      <w:r>
        <w:rPr>
          <w:rFonts w:ascii="Times New Roman" w:eastAsia="Times New Roman" w:hAnsi="Times New Roman" w:cs="Times New Roman"/>
        </w:rPr>
        <w:t xml:space="preserve"> </w:t>
      </w:r>
      <w:r>
        <w:t>народа</w:t>
      </w:r>
      <w:r>
        <w:rPr>
          <w:rFonts w:ascii="Times New Roman" w:eastAsia="Times New Roman" w:hAnsi="Times New Roman" w:cs="Times New Roman"/>
        </w:rPr>
        <w:t xml:space="preserve">, </w:t>
      </w:r>
      <w:r>
        <w:t>национально</w:t>
      </w:r>
      <w:r>
        <w:rPr>
          <w:rFonts w:ascii="Times New Roman" w:eastAsia="Times New Roman" w:hAnsi="Times New Roman" w:cs="Times New Roman"/>
        </w:rPr>
        <w:t>-</w:t>
      </w:r>
      <w:r>
        <w:t>культурной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специфики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, </w:t>
      </w:r>
      <w: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нормами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речевого</w:t>
      </w:r>
      <w:r>
        <w:rPr>
          <w:rFonts w:ascii="Times New Roman" w:eastAsia="Times New Roman" w:hAnsi="Times New Roman" w:cs="Times New Roman"/>
        </w:rPr>
        <w:t xml:space="preserve"> </w:t>
      </w:r>
      <w:r>
        <w:t>этикета</w:t>
      </w:r>
      <w:r>
        <w:rPr>
          <w:rFonts w:ascii="Times New Roman" w:eastAsia="Times New Roman" w:hAnsi="Times New Roman" w:cs="Times New Roman"/>
        </w:rPr>
        <w:t xml:space="preserve">, </w:t>
      </w:r>
      <w: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t>межнационального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общения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ind w:right="0"/>
      </w:pPr>
      <w:r>
        <w:t>Планирование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t>ориентировано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итоговой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аттестации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новой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форме</w:t>
      </w:r>
      <w:r>
        <w:rPr>
          <w:rFonts w:ascii="Times New Roman" w:eastAsia="Times New Roman" w:hAnsi="Times New Roman" w:cs="Times New Roman"/>
        </w:rPr>
        <w:t xml:space="preserve">. </w:t>
      </w:r>
      <w:r>
        <w:t>Включены</w:t>
      </w:r>
      <w:r>
        <w:rPr>
          <w:rFonts w:ascii="Times New Roman" w:eastAsia="Times New Roman" w:hAnsi="Times New Roman" w:cs="Times New Roman"/>
        </w:rPr>
        <w:t xml:space="preserve"> </w:t>
      </w:r>
      <w:r>
        <w:t>уроки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анализу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текста</w:t>
      </w:r>
      <w:r>
        <w:rPr>
          <w:rFonts w:ascii="Times New Roman" w:eastAsia="Times New Roman" w:hAnsi="Times New Roman" w:cs="Times New Roman"/>
        </w:rPr>
        <w:t xml:space="preserve">, </w:t>
      </w:r>
      <w: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t>способствуют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формированию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t>умения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глубоко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>
        <w:t>понимать</w:t>
      </w:r>
      <w:r>
        <w:rPr>
          <w:rFonts w:ascii="Times New Roman" w:eastAsia="Times New Roman" w:hAnsi="Times New Roman" w:cs="Times New Roman"/>
        </w:rPr>
        <w:t xml:space="preserve"> </w:t>
      </w:r>
      <w:r>
        <w:t>содержание</w:t>
      </w:r>
      <w:r>
        <w:rPr>
          <w:rFonts w:ascii="Times New Roman" w:eastAsia="Times New Roman" w:hAnsi="Times New Roman" w:cs="Times New Roman"/>
        </w:rPr>
        <w:t xml:space="preserve">, </w:t>
      </w:r>
      <w:r>
        <w:t>постигать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культурно</w:t>
      </w:r>
      <w:r>
        <w:rPr>
          <w:rFonts w:ascii="Times New Roman" w:eastAsia="Times New Roman" w:hAnsi="Times New Roman" w:cs="Times New Roman"/>
        </w:rPr>
        <w:t>-</w:t>
      </w:r>
      <w:r>
        <w:t>ценностные</w:t>
      </w:r>
      <w:r>
        <w:rPr>
          <w:rFonts w:ascii="Times New Roman" w:eastAsia="Times New Roman" w:hAnsi="Times New Roman" w:cs="Times New Roman"/>
        </w:rPr>
        <w:t xml:space="preserve"> </w:t>
      </w:r>
      <w:r>
        <w:t>категории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текста</w:t>
      </w:r>
      <w:r>
        <w:rPr>
          <w:rFonts w:ascii="Times New Roman" w:eastAsia="Times New Roman" w:hAnsi="Times New Roman" w:cs="Times New Roman"/>
        </w:rPr>
        <w:t xml:space="preserve">: </w:t>
      </w:r>
      <w: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основную</w:t>
      </w:r>
      <w:r>
        <w:rPr>
          <w:rFonts w:ascii="Times New Roman" w:eastAsia="Times New Roman" w:hAnsi="Times New Roman" w:cs="Times New Roman"/>
        </w:rPr>
        <w:t xml:space="preserve"> </w:t>
      </w:r>
      <w:r>
        <w:t>проблему</w:t>
      </w:r>
      <w:r>
        <w:rPr>
          <w:rFonts w:ascii="Times New Roman" w:eastAsia="Times New Roman" w:hAnsi="Times New Roman" w:cs="Times New Roman"/>
        </w:rPr>
        <w:t xml:space="preserve">, </w:t>
      </w:r>
      <w:r>
        <w:t>позицию</w:t>
      </w:r>
      <w:r>
        <w:rPr>
          <w:rFonts w:ascii="Times New Roman" w:eastAsia="Times New Roman" w:hAnsi="Times New Roman" w:cs="Times New Roman"/>
        </w:rPr>
        <w:t xml:space="preserve"> </w:t>
      </w:r>
      <w:r>
        <w:t>автора</w:t>
      </w:r>
      <w:r>
        <w:rPr>
          <w:rFonts w:ascii="Times New Roman" w:eastAsia="Times New Roman" w:hAnsi="Times New Roman" w:cs="Times New Roman"/>
        </w:rPr>
        <w:t xml:space="preserve"> 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героя</w:t>
      </w:r>
      <w:r>
        <w:rPr>
          <w:rFonts w:ascii="Times New Roman" w:eastAsia="Times New Roman" w:hAnsi="Times New Roman" w:cs="Times New Roman"/>
        </w:rPr>
        <w:t xml:space="preserve">, </w:t>
      </w:r>
      <w:r>
        <w:t>характеристику</w:t>
      </w:r>
      <w:r>
        <w:rPr>
          <w:rFonts w:ascii="Times New Roman" w:eastAsia="Times New Roman" w:hAnsi="Times New Roman" w:cs="Times New Roman"/>
        </w:rPr>
        <w:t xml:space="preserve"> </w:t>
      </w:r>
      <w:r>
        <w:t>героя</w:t>
      </w:r>
      <w:r>
        <w:rPr>
          <w:rFonts w:ascii="Times New Roman" w:eastAsia="Times New Roman" w:hAnsi="Times New Roman" w:cs="Times New Roman"/>
        </w:rPr>
        <w:t xml:space="preserve">, </w:t>
      </w:r>
      <w:r>
        <w:t>понимать</w:t>
      </w:r>
      <w:r>
        <w:rPr>
          <w:rFonts w:ascii="Times New Roman" w:eastAsia="Times New Roman" w:hAnsi="Times New Roman" w:cs="Times New Roman"/>
        </w:rPr>
        <w:t xml:space="preserve"> </w:t>
      </w:r>
      <w: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синонимии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антонимии</w:t>
      </w:r>
      <w:r>
        <w:rPr>
          <w:rFonts w:ascii="Times New Roman" w:eastAsia="Times New Roman" w:hAnsi="Times New Roman" w:cs="Times New Roman"/>
        </w:rPr>
        <w:t xml:space="preserve">, </w:t>
      </w:r>
      <w:r>
        <w:t>важные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содержательного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анализа</w:t>
      </w:r>
      <w:r>
        <w:rPr>
          <w:rFonts w:ascii="Times New Roman" w:eastAsia="Times New Roman" w:hAnsi="Times New Roman" w:cs="Times New Roman"/>
        </w:rPr>
        <w:t xml:space="preserve">; </w:t>
      </w:r>
      <w:r>
        <w:t>опознавать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изученные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средства</w:t>
      </w:r>
      <w:r>
        <w:rPr>
          <w:rFonts w:ascii="Times New Roman" w:eastAsia="Times New Roman" w:hAnsi="Times New Roman" w:cs="Times New Roman"/>
        </w:rPr>
        <w:t xml:space="preserve"> </w:t>
      </w:r>
      <w:r>
        <w:t>выразительности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речи</w:t>
      </w:r>
      <w:r>
        <w:rPr>
          <w:rFonts w:ascii="Times New Roman" w:eastAsia="Times New Roman" w:hAnsi="Times New Roman" w:cs="Times New Roman"/>
        </w:rPr>
        <w:t xml:space="preserve">. </w:t>
      </w:r>
      <w:r>
        <w:t>Вопросы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анализе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текстов</w:t>
      </w:r>
      <w:r>
        <w:rPr>
          <w:rFonts w:ascii="Times New Roman" w:eastAsia="Times New Roman" w:hAnsi="Times New Roman" w:cs="Times New Roman"/>
        </w:rPr>
        <w:t xml:space="preserve"> </w:t>
      </w:r>
      <w:r>
        <w:t>способствуют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формированию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комплекса</w:t>
      </w:r>
      <w:r>
        <w:rPr>
          <w:rFonts w:ascii="Times New Roman" w:eastAsia="Times New Roman" w:hAnsi="Times New Roman" w:cs="Times New Roman"/>
        </w:rPr>
        <w:t xml:space="preserve"> </w:t>
      </w:r>
      <w:r>
        <w:t>умений</w:t>
      </w:r>
      <w:r>
        <w:rPr>
          <w:rFonts w:ascii="Times New Roman" w:eastAsia="Times New Roman" w:hAnsi="Times New Roman" w:cs="Times New Roman"/>
        </w:rPr>
        <w:t xml:space="preserve">, </w:t>
      </w:r>
      <w:r>
        <w:t>определяющих</w:t>
      </w:r>
      <w:r>
        <w:rPr>
          <w:rFonts w:ascii="Times New Roman" w:eastAsia="Times New Roman" w:hAnsi="Times New Roman" w:cs="Times New Roman"/>
        </w:rPr>
        <w:t xml:space="preserve"> </w:t>
      </w:r>
      <w:r>
        <w:t>уровень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языковой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лингвистической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t>компетенций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учащихся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2B4196">
      <w:pPr>
        <w:spacing w:after="0"/>
        <w:ind w:left="0" w:right="0" w:firstLine="0"/>
        <w:jc w:val="left"/>
      </w:pPr>
    </w:p>
    <w:p w:rsidR="002B4196" w:rsidRDefault="00C32796" w:rsidP="00390C12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4196" w:rsidRPr="00390C12" w:rsidRDefault="00C32796">
      <w:pPr>
        <w:pStyle w:val="1"/>
        <w:ind w:right="10"/>
        <w:rPr>
          <w:b/>
          <w:sz w:val="28"/>
          <w:szCs w:val="28"/>
        </w:rPr>
      </w:pPr>
      <w:r w:rsidRPr="00390C12">
        <w:rPr>
          <w:b/>
          <w:sz w:val="28"/>
          <w:szCs w:val="28"/>
        </w:rPr>
        <w:t>Требования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C12">
        <w:rPr>
          <w:b/>
          <w:sz w:val="28"/>
          <w:szCs w:val="28"/>
        </w:rPr>
        <w:t>к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C12">
        <w:rPr>
          <w:b/>
          <w:sz w:val="28"/>
          <w:szCs w:val="28"/>
        </w:rPr>
        <w:t>уровню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C12">
        <w:rPr>
          <w:b/>
          <w:sz w:val="28"/>
          <w:szCs w:val="28"/>
        </w:rPr>
        <w:t>подготовки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C12">
        <w:rPr>
          <w:b/>
          <w:sz w:val="28"/>
          <w:szCs w:val="28"/>
        </w:rPr>
        <w:t>учащихся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4196" w:rsidRDefault="00C32796">
      <w:pPr>
        <w:spacing w:after="0"/>
        <w:ind w:left="72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4196" w:rsidRDefault="00C32796">
      <w:pPr>
        <w:spacing w:after="60"/>
        <w:ind w:left="0" w:right="0" w:firstLine="708"/>
      </w:pPr>
      <w:r>
        <w:t>Учащиеся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должны</w:t>
      </w:r>
      <w:r>
        <w:rPr>
          <w:rFonts w:ascii="Times New Roman" w:eastAsia="Times New Roman" w:hAnsi="Times New Roman" w:cs="Times New Roman"/>
        </w:rPr>
        <w:t xml:space="preserve"> </w:t>
      </w:r>
      <w:r>
        <w:t>знать</w:t>
      </w:r>
      <w:r>
        <w:rPr>
          <w:rFonts w:ascii="Times New Roman" w:eastAsia="Times New Roman" w:hAnsi="Times New Roman" w:cs="Times New Roman"/>
        </w:rPr>
        <w:t xml:space="preserve"> </w:t>
      </w:r>
      <w:r>
        <w:t>определения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8 </w:t>
      </w:r>
      <w:r>
        <w:t>классе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языковых</w:t>
      </w:r>
      <w:r>
        <w:rPr>
          <w:rFonts w:ascii="Times New Roman" w:eastAsia="Times New Roman" w:hAnsi="Times New Roman" w:cs="Times New Roman"/>
        </w:rPr>
        <w:t xml:space="preserve"> </w:t>
      </w:r>
      <w:r>
        <w:t>явлений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речеведческих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понятий</w:t>
      </w:r>
      <w:r>
        <w:rPr>
          <w:rFonts w:ascii="Times New Roman" w:eastAsia="Times New Roman" w:hAnsi="Times New Roman" w:cs="Times New Roman"/>
        </w:rPr>
        <w:t xml:space="preserve">, </w:t>
      </w:r>
      <w:r>
        <w:t>пунктуационных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</w:t>
      </w:r>
      <w:r>
        <w:rPr>
          <w:rFonts w:ascii="Times New Roman" w:eastAsia="Times New Roman" w:hAnsi="Times New Roman" w:cs="Times New Roman"/>
        </w:rPr>
        <w:t xml:space="preserve">, </w:t>
      </w:r>
      <w:r>
        <w:t>обосновывать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t>свои</w:t>
      </w:r>
      <w:r>
        <w:rPr>
          <w:rFonts w:ascii="Times New Roman" w:eastAsia="Times New Roman" w:hAnsi="Times New Roman" w:cs="Times New Roman"/>
        </w:rPr>
        <w:t xml:space="preserve"> </w:t>
      </w:r>
      <w:r>
        <w:t>ответы</w:t>
      </w:r>
      <w:r>
        <w:rPr>
          <w:rFonts w:ascii="Times New Roman" w:eastAsia="Times New Roman" w:hAnsi="Times New Roman" w:cs="Times New Roman"/>
        </w:rPr>
        <w:t xml:space="preserve">, </w:t>
      </w:r>
      <w:r>
        <w:t>приводя</w:t>
      </w:r>
      <w:r>
        <w:rPr>
          <w:rFonts w:ascii="Times New Roman" w:eastAsia="Times New Roman" w:hAnsi="Times New Roman" w:cs="Times New Roman"/>
        </w:rPr>
        <w:t xml:space="preserve"> </w:t>
      </w:r>
      <w:r>
        <w:t>нужные</w:t>
      </w:r>
      <w:r>
        <w:rPr>
          <w:rFonts w:ascii="Times New Roman" w:eastAsia="Times New Roman" w:hAnsi="Times New Roman" w:cs="Times New Roman"/>
        </w:rPr>
        <w:t xml:space="preserve"> </w:t>
      </w:r>
      <w:r>
        <w:t>примеры</w:t>
      </w:r>
      <w:r>
        <w:rPr>
          <w:rFonts w:ascii="Times New Roman" w:eastAsia="Times New Roman" w:hAnsi="Times New Roman" w:cs="Times New Roman"/>
        </w:rPr>
        <w:t xml:space="preserve">.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концу</w:t>
      </w:r>
      <w:r>
        <w:rPr>
          <w:rFonts w:ascii="Times New Roman" w:eastAsia="Times New Roman" w:hAnsi="Times New Roman" w:cs="Times New Roman"/>
        </w:rPr>
        <w:t xml:space="preserve"> 8 </w:t>
      </w:r>
      <w:r>
        <w:t>класса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учащиеся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должны</w:t>
      </w:r>
      <w:r>
        <w:rPr>
          <w:rFonts w:ascii="Times New Roman" w:eastAsia="Times New Roman" w:hAnsi="Times New Roman" w:cs="Times New Roman"/>
        </w:rPr>
        <w:t xml:space="preserve"> </w:t>
      </w:r>
      <w:r>
        <w:t>овладеть</w:t>
      </w:r>
      <w:r>
        <w:rPr>
          <w:rFonts w:ascii="Times New Roman" w:eastAsia="Times New Roman" w:hAnsi="Times New Roman" w:cs="Times New Roman"/>
        </w:rPr>
        <w:t xml:space="preserve"> </w:t>
      </w:r>
      <w:r>
        <w:t>следующими</w:t>
      </w:r>
      <w:r>
        <w:rPr>
          <w:rFonts w:ascii="Times New Roman" w:eastAsia="Times New Roman" w:hAnsi="Times New Roman" w:cs="Times New Roman"/>
        </w:rPr>
        <w:t xml:space="preserve"> </w:t>
      </w:r>
      <w:r>
        <w:t>умениями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навыками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2B4196" w:rsidRDefault="00C32796">
      <w:pPr>
        <w:numPr>
          <w:ilvl w:val="0"/>
          <w:numId w:val="1"/>
        </w:numPr>
        <w:spacing w:after="61"/>
        <w:ind w:right="0" w:hanging="348"/>
      </w:pPr>
      <w:r>
        <w:t>производить</w:t>
      </w:r>
      <w:r>
        <w:rPr>
          <w:rFonts w:ascii="Times New Roman" w:eastAsia="Times New Roman" w:hAnsi="Times New Roman" w:cs="Times New Roman"/>
        </w:rPr>
        <w:t xml:space="preserve"> </w:t>
      </w:r>
      <w:r>
        <w:t>синтаксический</w:t>
      </w:r>
      <w:r>
        <w:rPr>
          <w:rFonts w:ascii="Times New Roman" w:eastAsia="Times New Roman" w:hAnsi="Times New Roman" w:cs="Times New Roman"/>
        </w:rPr>
        <w:t xml:space="preserve">  </w:t>
      </w:r>
      <w:r>
        <w:t>разбор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словосочетаний</w:t>
      </w:r>
      <w:r>
        <w:rPr>
          <w:rFonts w:ascii="Times New Roman" w:eastAsia="Times New Roman" w:hAnsi="Times New Roman" w:cs="Times New Roman"/>
        </w:rPr>
        <w:t xml:space="preserve">, </w:t>
      </w:r>
      <w:r>
        <w:t>простых</w:t>
      </w:r>
      <w:r>
        <w:rPr>
          <w:rFonts w:ascii="Times New Roman" w:eastAsia="Times New Roman" w:hAnsi="Times New Roman" w:cs="Times New Roman"/>
        </w:rPr>
        <w:t xml:space="preserve"> </w:t>
      </w:r>
      <w:r>
        <w:t>двусоставных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односоставных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предложений</w:t>
      </w:r>
      <w:r>
        <w:rPr>
          <w:rFonts w:ascii="Times New Roman" w:eastAsia="Times New Roman" w:hAnsi="Times New Roman" w:cs="Times New Roman"/>
        </w:rPr>
        <w:t xml:space="preserve">, </w:t>
      </w:r>
      <w:r>
        <w:t>предложений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прямой</w:t>
      </w:r>
      <w:r>
        <w:rPr>
          <w:rFonts w:ascii="Times New Roman" w:eastAsia="Times New Roman" w:hAnsi="Times New Roman" w:cs="Times New Roman"/>
        </w:rPr>
        <w:t xml:space="preserve"> </w:t>
      </w:r>
      <w:r>
        <w:t>речью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numPr>
          <w:ilvl w:val="0"/>
          <w:numId w:val="1"/>
        </w:numPr>
        <w:spacing w:after="61"/>
        <w:ind w:right="0" w:hanging="348"/>
      </w:pPr>
      <w:r>
        <w:t>Составлять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t>простые</w:t>
      </w:r>
      <w:r>
        <w:rPr>
          <w:rFonts w:ascii="Times New Roman" w:eastAsia="Times New Roman" w:hAnsi="Times New Roman" w:cs="Times New Roman"/>
        </w:rPr>
        <w:t xml:space="preserve"> </w:t>
      </w:r>
      <w:r>
        <w:t>двусоставные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односоставные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осложненные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однородными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обособленными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членами</w:t>
      </w:r>
      <w:r>
        <w:rPr>
          <w:rFonts w:ascii="Times New Roman" w:eastAsia="Times New Roman" w:hAnsi="Times New Roman" w:cs="Times New Roman"/>
        </w:rPr>
        <w:t xml:space="preserve">, </w:t>
      </w:r>
      <w:r>
        <w:t>вводными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словами</w:t>
      </w:r>
      <w:r>
        <w:rPr>
          <w:rFonts w:ascii="Times New Roman" w:eastAsia="Times New Roman" w:hAnsi="Times New Roman" w:cs="Times New Roman"/>
        </w:rPr>
        <w:t xml:space="preserve"> (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предложениями</w:t>
      </w:r>
      <w:r>
        <w:rPr>
          <w:rFonts w:ascii="Times New Roman" w:eastAsia="Times New Roman" w:hAnsi="Times New Roman" w:cs="Times New Roman"/>
        </w:rPr>
        <w:t xml:space="preserve">), </w:t>
      </w:r>
      <w:r>
        <w:t>обращениями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numPr>
          <w:ilvl w:val="0"/>
          <w:numId w:val="1"/>
        </w:numPr>
        <w:ind w:right="0" w:hanging="348"/>
      </w:pPr>
      <w:r>
        <w:t>Пользоваться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t>синтаксическими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t>синонимами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содержанием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стилем</w:t>
      </w:r>
      <w:r>
        <w:rPr>
          <w:rFonts w:ascii="Times New Roman" w:eastAsia="Times New Roman" w:hAnsi="Times New Roman" w:cs="Times New Roman"/>
        </w:rPr>
        <w:t xml:space="preserve"> </w:t>
      </w:r>
      <w:r>
        <w:t>речи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numPr>
          <w:ilvl w:val="0"/>
          <w:numId w:val="1"/>
        </w:numPr>
        <w:ind w:right="0" w:hanging="348"/>
      </w:pPr>
      <w:r>
        <w:t>Соблюдать</w:t>
      </w:r>
      <w:r>
        <w:rPr>
          <w:rFonts w:ascii="Times New Roman" w:eastAsia="Times New Roman" w:hAnsi="Times New Roman" w:cs="Times New Roman"/>
        </w:rPr>
        <w:t xml:space="preserve"> </w:t>
      </w:r>
      <w:r>
        <w:t>нормы</w:t>
      </w:r>
      <w:r>
        <w:rPr>
          <w:rFonts w:ascii="Times New Roman" w:eastAsia="Times New Roman" w:hAnsi="Times New Roman" w:cs="Times New Roman"/>
        </w:rPr>
        <w:t xml:space="preserve"> </w:t>
      </w:r>
      <w:r>
        <w:t>литературного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пределах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материала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spacing w:after="0"/>
        <w:ind w:left="360" w:right="0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B4196" w:rsidRDefault="00C32796">
      <w:pPr>
        <w:ind w:left="0" w:right="0" w:firstLine="360"/>
      </w:pPr>
      <w:r>
        <w:t>По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пунктуации</w:t>
      </w:r>
      <w:r>
        <w:rPr>
          <w:rFonts w:ascii="Times New Roman" w:eastAsia="Times New Roman" w:hAnsi="Times New Roman" w:cs="Times New Roman"/>
          <w:b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>Находить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предложении</w:t>
      </w:r>
      <w:r>
        <w:rPr>
          <w:rFonts w:ascii="Times New Roman" w:eastAsia="Times New Roman" w:hAnsi="Times New Roman" w:cs="Times New Roman"/>
        </w:rPr>
        <w:t xml:space="preserve"> </w:t>
      </w:r>
      <w:r>
        <w:t>смысловые</w:t>
      </w:r>
      <w:r>
        <w:rPr>
          <w:rFonts w:ascii="Times New Roman" w:eastAsia="Times New Roman" w:hAnsi="Times New Roman" w:cs="Times New Roman"/>
        </w:rPr>
        <w:t xml:space="preserve"> </w:t>
      </w:r>
      <w:r>
        <w:t>отрезки</w:t>
      </w:r>
      <w:r>
        <w:rPr>
          <w:rFonts w:ascii="Times New Roman" w:eastAsia="Times New Roman" w:hAnsi="Times New Roman" w:cs="Times New Roman"/>
        </w:rPr>
        <w:t xml:space="preserve">, </w:t>
      </w:r>
      <w: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t>необходимо</w:t>
      </w:r>
      <w:r>
        <w:rPr>
          <w:rFonts w:ascii="Times New Roman" w:eastAsia="Times New Roman" w:hAnsi="Times New Roman" w:cs="Times New Roman"/>
        </w:rPr>
        <w:t xml:space="preserve"> </w:t>
      </w:r>
      <w:r>
        <w:t>выделить</w:t>
      </w:r>
      <w:r>
        <w:rPr>
          <w:rFonts w:ascii="Times New Roman" w:eastAsia="Times New Roman" w:hAnsi="Times New Roman" w:cs="Times New Roman"/>
        </w:rPr>
        <w:t xml:space="preserve"> </w:t>
      </w:r>
      <w:r>
        <w:t>знаками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расставлять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правилами</w:t>
      </w:r>
      <w:r>
        <w:rPr>
          <w:rFonts w:ascii="Times New Roman" w:eastAsia="Times New Roman" w:hAnsi="Times New Roman" w:cs="Times New Roman"/>
        </w:rPr>
        <w:t xml:space="preserve">. </w:t>
      </w:r>
      <w:r>
        <w:t>Ставить</w:t>
      </w:r>
      <w:r>
        <w:rPr>
          <w:rFonts w:ascii="Times New Roman" w:eastAsia="Times New Roman" w:hAnsi="Times New Roman" w:cs="Times New Roman"/>
        </w:rPr>
        <w:t xml:space="preserve"> </w:t>
      </w:r>
      <w:r>
        <w:t>знаки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простых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предложениях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однородными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членами</w:t>
      </w:r>
      <w:r>
        <w:rPr>
          <w:rFonts w:ascii="Times New Roman" w:eastAsia="Times New Roman" w:hAnsi="Times New Roman" w:cs="Times New Roman"/>
        </w:rPr>
        <w:t xml:space="preserve">,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обособленных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второстепенных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уточняющих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членах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предложениях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прямой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косвенной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t>речью</w:t>
      </w:r>
      <w:r>
        <w:rPr>
          <w:rFonts w:ascii="Times New Roman" w:eastAsia="Times New Roman" w:hAnsi="Times New Roman" w:cs="Times New Roman"/>
        </w:rPr>
        <w:t xml:space="preserve">,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цитировании</w:t>
      </w:r>
      <w:r>
        <w:rPr>
          <w:rFonts w:ascii="Times New Roman" w:eastAsia="Times New Roman" w:hAnsi="Times New Roman" w:cs="Times New Roman"/>
        </w:rPr>
        <w:t xml:space="preserve">, </w:t>
      </w:r>
      <w:r>
        <w:t>обращении</w:t>
      </w:r>
      <w:r>
        <w:rPr>
          <w:rFonts w:ascii="Times New Roman" w:eastAsia="Times New Roman" w:hAnsi="Times New Roman" w:cs="Times New Roman"/>
        </w:rPr>
        <w:t xml:space="preserve">,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междометиях</w:t>
      </w:r>
      <w:r>
        <w:rPr>
          <w:rFonts w:ascii="Times New Roman" w:eastAsia="Times New Roman" w:hAnsi="Times New Roman" w:cs="Times New Roman"/>
        </w:rPr>
        <w:t xml:space="preserve">, </w:t>
      </w:r>
      <w:r>
        <w:t>вводных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предложениях</w:t>
      </w:r>
      <w:r>
        <w:rPr>
          <w:rFonts w:ascii="Times New Roman" w:eastAsia="Times New Roman" w:hAnsi="Times New Roman" w:cs="Times New Roman"/>
        </w:rPr>
        <w:t xml:space="preserve">. </w:t>
      </w:r>
      <w:r>
        <w:t>Ставить</w:t>
      </w:r>
      <w:r>
        <w:rPr>
          <w:rFonts w:ascii="Times New Roman" w:eastAsia="Times New Roman" w:hAnsi="Times New Roman" w:cs="Times New Roman"/>
        </w:rPr>
        <w:t xml:space="preserve"> </w:t>
      </w:r>
      <w:r>
        <w:t>тире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нужных</w:t>
      </w:r>
      <w:r>
        <w:rPr>
          <w:rFonts w:ascii="Times New Roman" w:eastAsia="Times New Roman" w:hAnsi="Times New Roman" w:cs="Times New Roman"/>
        </w:rPr>
        <w:t xml:space="preserve"> </w:t>
      </w:r>
      <w:r>
        <w:t>случаях</w:t>
      </w:r>
      <w:r>
        <w:rPr>
          <w:rFonts w:ascii="Times New Roman" w:eastAsia="Times New Roman" w:hAnsi="Times New Roman" w:cs="Times New Roman"/>
        </w:rPr>
        <w:t xml:space="preserve"> </w:t>
      </w:r>
      <w: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t>подлежащим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сказуемым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spacing w:after="0"/>
        <w:ind w:left="36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B4196" w:rsidRDefault="00C32796">
      <w:pPr>
        <w:ind w:left="0" w:right="0" w:firstLine="360"/>
      </w:pPr>
      <w:r>
        <w:lastRenderedPageBreak/>
        <w:t>По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орфографии</w:t>
      </w:r>
      <w:r>
        <w:rPr>
          <w:rFonts w:ascii="Times New Roman" w:eastAsia="Times New Roman" w:hAnsi="Times New Roman" w:cs="Times New Roman"/>
          <w:b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>Находить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словах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изученные</w:t>
      </w:r>
      <w:r>
        <w:rPr>
          <w:rFonts w:ascii="Times New Roman" w:eastAsia="Times New Roman" w:hAnsi="Times New Roman" w:cs="Times New Roman"/>
        </w:rPr>
        <w:t xml:space="preserve"> </w:t>
      </w:r>
      <w:r>
        <w:t>орфограммы</w:t>
      </w:r>
      <w:r>
        <w:rPr>
          <w:rFonts w:ascii="Times New Roman" w:eastAsia="Times New Roman" w:hAnsi="Times New Roman" w:cs="Times New Roman"/>
        </w:rPr>
        <w:t xml:space="preserve">, </w:t>
      </w:r>
      <w:r>
        <w:t>обосновывать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выбор</w:t>
      </w:r>
      <w:r>
        <w:rPr>
          <w:rFonts w:ascii="Times New Roman" w:eastAsia="Times New Roman" w:hAnsi="Times New Roman" w:cs="Times New Roman"/>
        </w:rPr>
        <w:t xml:space="preserve">, </w:t>
      </w:r>
      <w:r>
        <w:t>правильно</w:t>
      </w:r>
      <w:r>
        <w:rPr>
          <w:rFonts w:ascii="Times New Roman" w:eastAsia="Times New Roman" w:hAnsi="Times New Roman" w:cs="Times New Roman"/>
        </w:rPr>
        <w:t xml:space="preserve"> </w:t>
      </w:r>
      <w:r>
        <w:t>писать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орфограммами</w:t>
      </w:r>
      <w:r>
        <w:rPr>
          <w:rFonts w:ascii="Times New Roman" w:eastAsia="Times New Roman" w:hAnsi="Times New Roman" w:cs="Times New Roman"/>
        </w:rPr>
        <w:t xml:space="preserve">, </w:t>
      </w:r>
      <w:r>
        <w:t>находить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исправлять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t>орфографические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t>ошибки</w:t>
      </w:r>
      <w:r>
        <w:rPr>
          <w:rFonts w:ascii="Times New Roman" w:eastAsia="Times New Roman" w:hAnsi="Times New Roman" w:cs="Times New Roman"/>
        </w:rPr>
        <w:t xml:space="preserve">. </w:t>
      </w:r>
      <w:r>
        <w:t>Правильно</w:t>
      </w:r>
      <w:r>
        <w:rPr>
          <w:rFonts w:ascii="Times New Roman" w:eastAsia="Times New Roman" w:hAnsi="Times New Roman" w:cs="Times New Roman"/>
        </w:rPr>
        <w:t xml:space="preserve"> </w:t>
      </w:r>
      <w:r>
        <w:t>писать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изученные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8 </w:t>
      </w:r>
      <w:r>
        <w:t>классе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непроверяемыми</w:t>
      </w:r>
      <w:r>
        <w:rPr>
          <w:rFonts w:ascii="Times New Roman" w:eastAsia="Times New Roman" w:hAnsi="Times New Roman" w:cs="Times New Roman"/>
        </w:rPr>
        <w:t xml:space="preserve"> </w:t>
      </w:r>
      <w:r>
        <w:t>орфограммами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2B4196" w:rsidRDefault="00C32796">
      <w:pPr>
        <w:spacing w:after="0"/>
        <w:ind w:left="36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B4196" w:rsidRDefault="00C32796">
      <w:pPr>
        <w:ind w:left="0" w:right="0" w:firstLine="360"/>
      </w:pPr>
      <w:r>
        <w:t>По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связной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речи</w:t>
      </w:r>
      <w:r>
        <w:rPr>
          <w:rFonts w:ascii="Times New Roman" w:eastAsia="Times New Roman" w:hAnsi="Times New Roman" w:cs="Times New Roman"/>
          <w:b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>Определять</w:t>
      </w:r>
      <w:r>
        <w:rPr>
          <w:rFonts w:ascii="Times New Roman" w:eastAsia="Times New Roman" w:hAnsi="Times New Roman" w:cs="Times New Roman"/>
        </w:rPr>
        <w:t xml:space="preserve"> </w:t>
      </w:r>
      <w:r>
        <w:t>тип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стиль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текста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t>Подробно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выборочно</w:t>
      </w:r>
      <w:r>
        <w:rPr>
          <w:rFonts w:ascii="Times New Roman" w:eastAsia="Times New Roman" w:hAnsi="Times New Roman" w:cs="Times New Roman"/>
        </w:rPr>
        <w:t xml:space="preserve">  </w:t>
      </w:r>
      <w:r>
        <w:t>излагать</w:t>
      </w:r>
      <w:r>
        <w:rPr>
          <w:rFonts w:ascii="Times New Roman" w:eastAsia="Times New Roman" w:hAnsi="Times New Roman" w:cs="Times New Roman"/>
        </w:rPr>
        <w:t xml:space="preserve"> </w:t>
      </w:r>
      <w:r>
        <w:t>повествовательные</w:t>
      </w:r>
      <w:r>
        <w:rPr>
          <w:rFonts w:ascii="Times New Roman" w:eastAsia="Times New Roman" w:hAnsi="Times New Roman" w:cs="Times New Roman"/>
        </w:rPr>
        <w:t xml:space="preserve">  </w:t>
      </w:r>
      <w:r>
        <w:t>тексты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элементами</w:t>
      </w:r>
      <w:r>
        <w:rPr>
          <w:rFonts w:ascii="Times New Roman" w:eastAsia="Times New Roman" w:hAnsi="Times New Roman" w:cs="Times New Roman"/>
        </w:rPr>
        <w:t xml:space="preserve"> </w:t>
      </w:r>
      <w:r>
        <w:t>описания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архитектурных</w:t>
      </w:r>
      <w:r>
        <w:rPr>
          <w:rFonts w:ascii="Times New Roman" w:eastAsia="Times New Roman" w:hAnsi="Times New Roman" w:cs="Times New Roman"/>
        </w:rPr>
        <w:t xml:space="preserve"> </w:t>
      </w:r>
      <w:r>
        <w:t>памятников</w:t>
      </w:r>
      <w:r>
        <w:rPr>
          <w:rFonts w:ascii="Times New Roman" w:eastAsia="Times New Roman" w:hAnsi="Times New Roman" w:cs="Times New Roman"/>
        </w:rPr>
        <w:t xml:space="preserve">. </w:t>
      </w:r>
      <w:r>
        <w:t>Писать</w:t>
      </w:r>
      <w:r>
        <w:rPr>
          <w:rFonts w:ascii="Times New Roman" w:eastAsia="Times New Roman" w:hAnsi="Times New Roman" w:cs="Times New Roman"/>
        </w:rPr>
        <w:t xml:space="preserve"> </w:t>
      </w:r>
      <w:r>
        <w:t>сочинения</w:t>
      </w:r>
      <w:r>
        <w:rPr>
          <w:rFonts w:ascii="Times New Roman" w:eastAsia="Times New Roman" w:hAnsi="Times New Roman" w:cs="Times New Roman"/>
        </w:rPr>
        <w:t xml:space="preserve"> – </w:t>
      </w:r>
      <w:r>
        <w:t>описания</w:t>
      </w:r>
      <w:r>
        <w:rPr>
          <w:rFonts w:ascii="Times New Roman" w:eastAsia="Times New Roman" w:hAnsi="Times New Roman" w:cs="Times New Roman"/>
        </w:rPr>
        <w:t xml:space="preserve"> (</w:t>
      </w:r>
      <w:r>
        <w:t>сравнительная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характеристика</w:t>
      </w:r>
      <w:r>
        <w:rPr>
          <w:rFonts w:ascii="Times New Roman" w:eastAsia="Times New Roman" w:hAnsi="Times New Roman" w:cs="Times New Roman"/>
        </w:rPr>
        <w:t xml:space="preserve"> </w:t>
      </w:r>
      <w:r>
        <w:t>знакомы</w:t>
      </w:r>
      <w:r>
        <w:rPr>
          <w:rFonts w:ascii="Times New Roman" w:eastAsia="Times New Roman" w:hAnsi="Times New Roman" w:cs="Times New Roman"/>
        </w:rPr>
        <w:t xml:space="preserve"> </w:t>
      </w:r>
      <w:r>
        <w:t>лиц</w:t>
      </w:r>
      <w:r>
        <w:rPr>
          <w:rFonts w:ascii="Times New Roman" w:eastAsia="Times New Roman" w:hAnsi="Times New Roman" w:cs="Times New Roman"/>
        </w:rPr>
        <w:t xml:space="preserve">, </w:t>
      </w:r>
      <w:r>
        <w:t>описание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памятника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истории</w:t>
      </w:r>
      <w:r>
        <w:rPr>
          <w:rFonts w:ascii="Times New Roman" w:eastAsia="Times New Roman" w:hAnsi="Times New Roman" w:cs="Times New Roman"/>
        </w:rPr>
        <w:t xml:space="preserve">), </w:t>
      </w:r>
      <w:r>
        <w:t>сочинения</w:t>
      </w:r>
      <w:r>
        <w:rPr>
          <w:rFonts w:ascii="Times New Roman" w:eastAsia="Times New Roman" w:hAnsi="Times New Roman" w:cs="Times New Roman"/>
        </w:rPr>
        <w:t xml:space="preserve"> – </w:t>
      </w:r>
      <w:r>
        <w:t>рассуждения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морально</w:t>
      </w:r>
      <w:r>
        <w:rPr>
          <w:rFonts w:ascii="Times New Roman" w:eastAsia="Times New Roman" w:hAnsi="Times New Roman" w:cs="Times New Roman"/>
        </w:rPr>
        <w:t>-</w:t>
      </w:r>
      <w:r>
        <w:t>этическую</w:t>
      </w:r>
      <w:r>
        <w:rPr>
          <w:rFonts w:ascii="Times New Roman" w:eastAsia="Times New Roman" w:hAnsi="Times New Roman" w:cs="Times New Roman"/>
        </w:rPr>
        <w:t xml:space="preserve"> </w:t>
      </w:r>
      <w:r>
        <w:t>тему</w:t>
      </w:r>
      <w:r>
        <w:rPr>
          <w:rFonts w:ascii="Times New Roman" w:eastAsia="Times New Roman" w:hAnsi="Times New Roman" w:cs="Times New Roman"/>
        </w:rPr>
        <w:t xml:space="preserve">. </w:t>
      </w:r>
      <w:r>
        <w:t>Совершенствовать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изложение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сочинение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темой</w:t>
      </w:r>
      <w:r>
        <w:rPr>
          <w:rFonts w:ascii="Times New Roman" w:eastAsia="Times New Roman" w:hAnsi="Times New Roman" w:cs="Times New Roman"/>
        </w:rPr>
        <w:t xml:space="preserve">, </w:t>
      </w:r>
      <w: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мыслью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стилем</w:t>
      </w:r>
      <w:r>
        <w:rPr>
          <w:rFonts w:ascii="Times New Roman" w:eastAsia="Times New Roman" w:hAnsi="Times New Roman" w:cs="Times New Roman"/>
        </w:rPr>
        <w:t xml:space="preserve">, </w:t>
      </w:r>
      <w:r>
        <w:t>находить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исправлять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t>различные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языковые</w:t>
      </w:r>
      <w:r>
        <w:rPr>
          <w:rFonts w:ascii="Times New Roman" w:eastAsia="Times New Roman" w:hAnsi="Times New Roman" w:cs="Times New Roman"/>
        </w:rPr>
        <w:t xml:space="preserve"> </w:t>
      </w:r>
      <w:r>
        <w:t>ошибки</w:t>
      </w:r>
      <w:r>
        <w:rPr>
          <w:rFonts w:ascii="Times New Roman" w:eastAsia="Times New Roman" w:hAnsi="Times New Roman" w:cs="Times New Roman"/>
        </w:rPr>
        <w:t xml:space="preserve">. </w:t>
      </w:r>
      <w:r>
        <w:t>Адекватно</w:t>
      </w:r>
      <w:r>
        <w:rPr>
          <w:rFonts w:ascii="Times New Roman" w:eastAsia="Times New Roman" w:hAnsi="Times New Roman" w:cs="Times New Roman"/>
        </w:rPr>
        <w:t xml:space="preserve"> </w:t>
      </w:r>
      <w:r>
        <w:t>воспринимать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создавать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тексты</w:t>
      </w:r>
      <w:r>
        <w:rPr>
          <w:rFonts w:ascii="Times New Roman" w:eastAsia="Times New Roman" w:hAnsi="Times New Roman" w:cs="Times New Roman"/>
        </w:rPr>
        <w:t xml:space="preserve"> </w:t>
      </w:r>
      <w:r>
        <w:t>публицистического</w:t>
      </w:r>
      <w:r>
        <w:rPr>
          <w:rFonts w:ascii="Times New Roman" w:eastAsia="Times New Roman" w:hAnsi="Times New Roman" w:cs="Times New Roman"/>
        </w:rPr>
        <w:t xml:space="preserve">  </w:t>
      </w:r>
      <w:r>
        <w:t>стиля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доступные</w:t>
      </w:r>
      <w:r>
        <w:rPr>
          <w:rFonts w:ascii="Times New Roman" w:eastAsia="Times New Roman" w:hAnsi="Times New Roman" w:cs="Times New Roman"/>
        </w:rPr>
        <w:t xml:space="preserve"> </w:t>
      </w:r>
      <w:r>
        <w:t>темы</w:t>
      </w:r>
      <w:r>
        <w:rPr>
          <w:rFonts w:ascii="Times New Roman" w:eastAsia="Times New Roman" w:hAnsi="Times New Roman" w:cs="Times New Roman"/>
        </w:rPr>
        <w:t xml:space="preserve">. </w:t>
      </w:r>
      <w:r>
        <w:t>Уметь</w:t>
      </w:r>
      <w:r>
        <w:rPr>
          <w:rFonts w:ascii="Times New Roman" w:eastAsia="Times New Roman" w:hAnsi="Times New Roman" w:cs="Times New Roman"/>
        </w:rPr>
        <w:t xml:space="preserve"> </w:t>
      </w:r>
      <w: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t>выразительно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t>выступать</w:t>
      </w:r>
      <w:r>
        <w:rPr>
          <w:rFonts w:ascii="Times New Roman" w:eastAsia="Times New Roman" w:hAnsi="Times New Roman" w:cs="Times New Roman"/>
        </w:rPr>
        <w:t xml:space="preserve"> </w:t>
      </w:r>
      <w: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t>слушателями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общественно</w:t>
      </w:r>
      <w:r>
        <w:rPr>
          <w:rFonts w:ascii="Times New Roman" w:eastAsia="Times New Roman" w:hAnsi="Times New Roman" w:cs="Times New Roman"/>
        </w:rPr>
        <w:t xml:space="preserve"> </w:t>
      </w:r>
      <w:r>
        <w:t>важным</w:t>
      </w:r>
      <w:r>
        <w:rPr>
          <w:rFonts w:ascii="Times New Roman" w:eastAsia="Times New Roman" w:hAnsi="Times New Roman" w:cs="Times New Roman"/>
        </w:rPr>
        <w:t xml:space="preserve"> </w:t>
      </w:r>
      <w:r>
        <w:t>проблемам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B4196" w:rsidRDefault="002B4196" w:rsidP="00390C12">
      <w:pPr>
        <w:spacing w:after="0"/>
        <w:ind w:left="360" w:right="0" w:firstLine="0"/>
        <w:jc w:val="left"/>
      </w:pPr>
    </w:p>
    <w:p w:rsidR="002B4196" w:rsidRPr="00390C12" w:rsidRDefault="00C32796">
      <w:pPr>
        <w:spacing w:after="0"/>
        <w:ind w:left="360" w:right="0" w:firstLine="0"/>
        <w:jc w:val="lef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4196" w:rsidRPr="00390C12" w:rsidRDefault="00C32796">
      <w:pPr>
        <w:pStyle w:val="1"/>
        <w:ind w:right="7"/>
        <w:rPr>
          <w:b/>
          <w:sz w:val="28"/>
          <w:szCs w:val="28"/>
        </w:rPr>
      </w:pPr>
      <w:r w:rsidRPr="00390C12">
        <w:rPr>
          <w:b/>
          <w:sz w:val="28"/>
          <w:szCs w:val="28"/>
        </w:rPr>
        <w:t>Содержание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C12">
        <w:rPr>
          <w:b/>
          <w:sz w:val="28"/>
          <w:szCs w:val="28"/>
        </w:rPr>
        <w:t>учебного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C12">
        <w:rPr>
          <w:b/>
          <w:sz w:val="28"/>
          <w:szCs w:val="28"/>
        </w:rPr>
        <w:t>предмета</w:t>
      </w:r>
      <w:r w:rsidRPr="0039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4196" w:rsidRDefault="00C32796">
      <w:pPr>
        <w:spacing w:after="0"/>
        <w:ind w:left="72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B4196" w:rsidRDefault="00C32796">
      <w:pPr>
        <w:numPr>
          <w:ilvl w:val="0"/>
          <w:numId w:val="2"/>
        </w:numPr>
        <w:spacing w:line="260" w:lineRule="auto"/>
        <w:ind w:right="190" w:hanging="300"/>
        <w:jc w:val="left"/>
      </w:pPr>
      <w:r>
        <w:t>Функции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русского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современном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мире</w:t>
      </w:r>
      <w:r>
        <w:rPr>
          <w:rFonts w:ascii="Times New Roman" w:eastAsia="Times New Roman" w:hAnsi="Times New Roman" w:cs="Times New Roman"/>
          <w:b/>
        </w:rPr>
        <w:t xml:space="preserve"> (1</w:t>
      </w:r>
      <w:r>
        <w:t>ч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определять</w:t>
      </w:r>
      <w:r>
        <w:rPr>
          <w:rFonts w:ascii="Times New Roman" w:eastAsia="Times New Roman" w:hAnsi="Times New Roman" w:cs="Times New Roman"/>
        </w:rPr>
        <w:t xml:space="preserve"> </w:t>
      </w:r>
      <w:r>
        <w:t>функции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языка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numPr>
          <w:ilvl w:val="0"/>
          <w:numId w:val="2"/>
        </w:numPr>
        <w:spacing w:line="260" w:lineRule="auto"/>
        <w:ind w:right="190" w:hanging="300"/>
        <w:jc w:val="left"/>
      </w:pPr>
      <w:r>
        <w:t>Повторение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изученного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  <w:b/>
        </w:rPr>
        <w:t xml:space="preserve"> 5-7 </w:t>
      </w:r>
      <w:r>
        <w:t>классах</w:t>
      </w:r>
      <w:r w:rsidR="00390C12">
        <w:rPr>
          <w:rFonts w:ascii="Times New Roman" w:eastAsia="Times New Roman" w:hAnsi="Times New Roman" w:cs="Times New Roman"/>
          <w:b/>
        </w:rPr>
        <w:t xml:space="preserve"> (10</w:t>
      </w:r>
      <w:r>
        <w:rPr>
          <w:rFonts w:ascii="Times New Roman" w:eastAsia="Times New Roman" w:hAnsi="Times New Roman" w:cs="Times New Roman"/>
          <w:b/>
        </w:rPr>
        <w:t>+2</w:t>
      </w:r>
      <w:r>
        <w:t>ч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2B4196" w:rsidRDefault="00C32796">
      <w:pPr>
        <w:ind w:right="0"/>
      </w:pPr>
      <w:r>
        <w:t>Знаки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>
        <w:rPr>
          <w:rFonts w:ascii="Times New Roman" w:eastAsia="Times New Roman" w:hAnsi="Times New Roman" w:cs="Times New Roman"/>
        </w:rPr>
        <w:t xml:space="preserve">, </w:t>
      </w:r>
      <w:r>
        <w:t>сопоставительный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анализ</w:t>
      </w:r>
      <w:r>
        <w:rPr>
          <w:rFonts w:ascii="Times New Roman" w:eastAsia="Times New Roman" w:hAnsi="Times New Roman" w:cs="Times New Roman"/>
        </w:rPr>
        <w:t xml:space="preserve"> </w:t>
      </w:r>
      <w:r>
        <w:t>простого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сложного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предложений</w:t>
      </w:r>
      <w:r>
        <w:rPr>
          <w:rFonts w:ascii="Times New Roman" w:eastAsia="Times New Roman" w:hAnsi="Times New Roman" w:cs="Times New Roman"/>
        </w:rPr>
        <w:t xml:space="preserve">, </w:t>
      </w:r>
      <w:r>
        <w:t>правописание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Н</w:t>
      </w:r>
      <w:r>
        <w:rPr>
          <w:rFonts w:ascii="Times New Roman" w:eastAsia="Times New Roman" w:hAnsi="Times New Roman" w:cs="Times New Roman"/>
        </w:rPr>
        <w:t>-</w:t>
      </w:r>
      <w:r>
        <w:t>НН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полных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кратких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прилагательных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причастий</w:t>
      </w:r>
      <w:r>
        <w:rPr>
          <w:rFonts w:ascii="Times New Roman" w:eastAsia="Times New Roman" w:hAnsi="Times New Roman" w:cs="Times New Roman"/>
        </w:rPr>
        <w:t xml:space="preserve">, </w:t>
      </w:r>
      <w:r>
        <w:t>слитное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раздельное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написание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разными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частями</w:t>
      </w:r>
      <w:r>
        <w:rPr>
          <w:rFonts w:ascii="Times New Roman" w:eastAsia="Times New Roman" w:hAnsi="Times New Roman" w:cs="Times New Roman"/>
        </w:rPr>
        <w:t xml:space="preserve"> </w:t>
      </w:r>
      <w:r>
        <w:t>речи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u w:val="single" w:color="000000"/>
        </w:rPr>
        <w:t>Развитие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речи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t>проблема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авторская</w:t>
      </w:r>
      <w:r>
        <w:rPr>
          <w:rFonts w:ascii="Times New Roman" w:eastAsia="Times New Roman" w:hAnsi="Times New Roman" w:cs="Times New Roman"/>
        </w:rPr>
        <w:t xml:space="preserve"> </w:t>
      </w:r>
      <w:r>
        <w:t>позиция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тексте</w:t>
      </w:r>
      <w:r>
        <w:rPr>
          <w:rFonts w:ascii="Times New Roman" w:eastAsia="Times New Roman" w:hAnsi="Times New Roman" w:cs="Times New Roman"/>
        </w:rPr>
        <w:t xml:space="preserve">. </w:t>
      </w:r>
      <w:r>
        <w:t>Изобразительно</w:t>
      </w:r>
      <w:r>
        <w:rPr>
          <w:rFonts w:ascii="Times New Roman" w:eastAsia="Times New Roman" w:hAnsi="Times New Roman" w:cs="Times New Roman"/>
        </w:rPr>
        <w:t>-</w:t>
      </w:r>
      <w:r>
        <w:t>выразительные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средства</w:t>
      </w:r>
      <w:r>
        <w:rPr>
          <w:rFonts w:ascii="Times New Roman" w:eastAsia="Times New Roman" w:hAnsi="Times New Roman" w:cs="Times New Roman"/>
        </w:rPr>
        <w:t xml:space="preserve">;  </w:t>
      </w:r>
      <w:r>
        <w:t>изложение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Д</w:t>
      </w:r>
      <w:r>
        <w:rPr>
          <w:rFonts w:ascii="Times New Roman" w:eastAsia="Times New Roman" w:hAnsi="Times New Roman" w:cs="Times New Roman"/>
        </w:rPr>
        <w:t>.</w:t>
      </w:r>
      <w:r>
        <w:t>Лукьянова</w:t>
      </w:r>
      <w:proofErr w:type="spellEnd"/>
      <w:r>
        <w:rPr>
          <w:rFonts w:ascii="Times New Roman" w:eastAsia="Times New Roman" w:hAnsi="Times New Roman" w:cs="Times New Roman"/>
        </w:rPr>
        <w:t xml:space="preserve">,   </w:t>
      </w:r>
    </w:p>
    <w:p w:rsidR="002B4196" w:rsidRDefault="00C32796">
      <w:pPr>
        <w:ind w:right="0"/>
      </w:pPr>
      <w:r>
        <w:rPr>
          <w:u w:val="single" w:color="000000"/>
        </w:rPr>
        <w:t>Контроль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t>входная</w:t>
      </w:r>
      <w:r>
        <w:rPr>
          <w:rFonts w:ascii="Times New Roman" w:eastAsia="Times New Roman" w:hAnsi="Times New Roman" w:cs="Times New Roman"/>
        </w:rPr>
        <w:t xml:space="preserve"> </w:t>
      </w:r>
      <w:r>
        <w:t>контрольная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</w:t>
      </w:r>
      <w:r>
        <w:rPr>
          <w:rFonts w:ascii="Times New Roman" w:eastAsia="Times New Roman" w:hAnsi="Times New Roman" w:cs="Times New Roman"/>
        </w:rPr>
        <w:t xml:space="preserve"> (</w:t>
      </w:r>
      <w:r>
        <w:t>тест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; </w:t>
      </w:r>
      <w:r>
        <w:t>изложение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тексту</w:t>
      </w:r>
      <w:r>
        <w:rPr>
          <w:rFonts w:ascii="Times New Roman" w:eastAsia="Times New Roman" w:hAnsi="Times New Roman" w:cs="Times New Roman"/>
        </w:rPr>
        <w:t xml:space="preserve"> 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t>Аверченко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B4196" w:rsidRDefault="00475A08" w:rsidP="00475A08">
      <w:pPr>
        <w:numPr>
          <w:ilvl w:val="0"/>
          <w:numId w:val="2"/>
        </w:numPr>
        <w:spacing w:line="260" w:lineRule="auto"/>
        <w:ind w:right="190" w:hanging="300"/>
        <w:jc w:val="left"/>
      </w:pPr>
      <w:r w:rsidRPr="00475A08">
        <w:t>Синта</w:t>
      </w:r>
      <w:r>
        <w:t>ксис, пунктуация, культура речи</w:t>
      </w:r>
      <w:r w:rsidRPr="00475A08">
        <w:rPr>
          <w:b/>
        </w:rPr>
        <w:t>(9+1)</w:t>
      </w:r>
    </w:p>
    <w:p w:rsidR="002B4196" w:rsidRDefault="00C32796">
      <w:pPr>
        <w:ind w:right="0"/>
      </w:pPr>
      <w:r>
        <w:t>Основные</w:t>
      </w:r>
      <w:r>
        <w:rPr>
          <w:rFonts w:ascii="Times New Roman" w:eastAsia="Times New Roman" w:hAnsi="Times New Roman" w:cs="Times New Roman"/>
        </w:rPr>
        <w:t xml:space="preserve"> </w:t>
      </w:r>
      <w:r>
        <w:t>единицы</w:t>
      </w:r>
      <w:r>
        <w:rPr>
          <w:rFonts w:ascii="Times New Roman" w:eastAsia="Times New Roman" w:hAnsi="Times New Roman" w:cs="Times New Roman"/>
        </w:rPr>
        <w:t xml:space="preserve"> </w:t>
      </w:r>
      <w:r>
        <w:t>синтаксиса</w:t>
      </w:r>
      <w:r>
        <w:rPr>
          <w:rFonts w:ascii="Times New Roman" w:eastAsia="Times New Roman" w:hAnsi="Times New Roman" w:cs="Times New Roman"/>
        </w:rPr>
        <w:t xml:space="preserve">, </w:t>
      </w:r>
      <w:r>
        <w:t>словосочетание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единица</w:t>
      </w:r>
      <w:r>
        <w:rPr>
          <w:rFonts w:ascii="Times New Roman" w:eastAsia="Times New Roman" w:hAnsi="Times New Roman" w:cs="Times New Roman"/>
        </w:rPr>
        <w:t xml:space="preserve"> </w:t>
      </w:r>
      <w:r>
        <w:t>синтаксиса</w:t>
      </w:r>
      <w:r>
        <w:rPr>
          <w:rFonts w:ascii="Times New Roman" w:eastAsia="Times New Roman" w:hAnsi="Times New Roman" w:cs="Times New Roman"/>
        </w:rPr>
        <w:t xml:space="preserve">, </w:t>
      </w:r>
      <w:r>
        <w:t>синтаксические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t>связи</w:t>
      </w:r>
      <w:r>
        <w:rPr>
          <w:rFonts w:ascii="Times New Roman" w:eastAsia="Times New Roman" w:hAnsi="Times New Roman" w:cs="Times New Roman"/>
        </w:rPr>
        <w:t xml:space="preserve"> </w:t>
      </w:r>
      <w:r>
        <w:t>слов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словосочетании</w:t>
      </w:r>
      <w:r>
        <w:rPr>
          <w:rFonts w:ascii="Times New Roman" w:eastAsia="Times New Roman" w:hAnsi="Times New Roman" w:cs="Times New Roman"/>
        </w:rPr>
        <w:t xml:space="preserve">, </w:t>
      </w:r>
      <w:r>
        <w:t>синтаксический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разбор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словосочетания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numPr>
          <w:ilvl w:val="0"/>
          <w:numId w:val="2"/>
        </w:numPr>
        <w:spacing w:line="260" w:lineRule="auto"/>
        <w:ind w:right="190" w:hanging="300"/>
        <w:jc w:val="left"/>
      </w:pPr>
      <w:r>
        <w:t>Простое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предложение</w:t>
      </w:r>
      <w:r w:rsidR="00475A08">
        <w:rPr>
          <w:rFonts w:ascii="Times New Roman" w:eastAsia="Times New Roman" w:hAnsi="Times New Roman" w:cs="Times New Roman"/>
          <w:b/>
        </w:rPr>
        <w:t xml:space="preserve"> (3+1</w:t>
      </w:r>
      <w:r>
        <w:rPr>
          <w:rFonts w:ascii="Times New Roman" w:eastAsia="Times New Roman" w:hAnsi="Times New Roman" w:cs="Times New Roman"/>
          <w:b/>
        </w:rPr>
        <w:t xml:space="preserve">).  </w:t>
      </w:r>
    </w:p>
    <w:p w:rsidR="002B4196" w:rsidRDefault="00C32796">
      <w:pPr>
        <w:ind w:right="1445"/>
      </w:pPr>
      <w:r>
        <w:t>Повторение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пройденного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предложении</w:t>
      </w:r>
      <w:r>
        <w:rPr>
          <w:rFonts w:ascii="Times New Roman" w:eastAsia="Times New Roman" w:hAnsi="Times New Roman" w:cs="Times New Roman"/>
        </w:rPr>
        <w:t xml:space="preserve">, </w:t>
      </w:r>
      <w:r>
        <w:t>грамматическая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основа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u w:val="single" w:color="000000"/>
        </w:rPr>
        <w:t>Контроль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контрольное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изложение</w:t>
      </w:r>
      <w:r>
        <w:rPr>
          <w:rFonts w:ascii="Times New Roman" w:eastAsia="Times New Roman" w:hAnsi="Times New Roman" w:cs="Times New Roman"/>
        </w:rPr>
        <w:t xml:space="preserve">; </w:t>
      </w:r>
      <w:r>
        <w:t>сочинение</w:t>
      </w:r>
      <w:r>
        <w:rPr>
          <w:rFonts w:ascii="Times New Roman" w:eastAsia="Times New Roman" w:hAnsi="Times New Roman" w:cs="Times New Roman"/>
        </w:rPr>
        <w:t xml:space="preserve"> –</w:t>
      </w:r>
      <w:r>
        <w:t>описание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памятника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; </w:t>
      </w:r>
    </w:p>
    <w:p w:rsidR="002B4196" w:rsidRDefault="00C32796" w:rsidP="00475A08">
      <w:pPr>
        <w:numPr>
          <w:ilvl w:val="0"/>
          <w:numId w:val="2"/>
        </w:numPr>
        <w:spacing w:line="260" w:lineRule="auto"/>
        <w:ind w:left="300" w:right="190" w:hanging="300"/>
        <w:jc w:val="left"/>
      </w:pPr>
      <w:r>
        <w:t>Главные</w:t>
      </w:r>
      <w:r w:rsidRPr="00475A08">
        <w:rPr>
          <w:rFonts w:ascii="Times New Roman" w:eastAsia="Times New Roman" w:hAnsi="Times New Roman" w:cs="Times New Roman"/>
          <w:b/>
        </w:rPr>
        <w:t xml:space="preserve"> </w:t>
      </w:r>
      <w:r>
        <w:t>члены</w:t>
      </w:r>
      <w:r w:rsidRPr="00475A08">
        <w:rPr>
          <w:rFonts w:ascii="Times New Roman" w:eastAsia="Times New Roman" w:hAnsi="Times New Roman" w:cs="Times New Roman"/>
          <w:b/>
        </w:rPr>
        <w:t xml:space="preserve"> </w:t>
      </w:r>
      <w:r>
        <w:t>предложения</w:t>
      </w:r>
      <w:r w:rsidR="00475A08" w:rsidRPr="00475A08">
        <w:rPr>
          <w:rFonts w:ascii="Times New Roman" w:eastAsia="Times New Roman" w:hAnsi="Times New Roman" w:cs="Times New Roman"/>
          <w:b/>
        </w:rPr>
        <w:t xml:space="preserve"> (7</w:t>
      </w:r>
      <w:r w:rsidRPr="00475A08">
        <w:rPr>
          <w:rFonts w:ascii="Times New Roman" w:eastAsia="Times New Roman" w:hAnsi="Times New Roman" w:cs="Times New Roman"/>
          <w:b/>
        </w:rPr>
        <w:t>+2</w:t>
      </w:r>
      <w:r>
        <w:t>ч</w:t>
      </w:r>
      <w:r w:rsidRPr="00475A08">
        <w:rPr>
          <w:rFonts w:ascii="Times New Roman" w:eastAsia="Times New Roman" w:hAnsi="Times New Roman" w:cs="Times New Roman"/>
          <w:b/>
        </w:rPr>
        <w:t xml:space="preserve">) </w:t>
      </w:r>
    </w:p>
    <w:p w:rsidR="002B4196" w:rsidRDefault="00C32796">
      <w:pPr>
        <w:ind w:right="0"/>
      </w:pPr>
      <w:r>
        <w:t>Способы</w:t>
      </w:r>
      <w:r>
        <w:rPr>
          <w:rFonts w:ascii="Times New Roman" w:eastAsia="Times New Roman" w:hAnsi="Times New Roman" w:cs="Times New Roman"/>
        </w:rPr>
        <w:t xml:space="preserve"> </w:t>
      </w:r>
      <w:r>
        <w:t>выражения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подлежащего</w:t>
      </w:r>
      <w:r>
        <w:rPr>
          <w:rFonts w:ascii="Times New Roman" w:eastAsia="Times New Roman" w:hAnsi="Times New Roman" w:cs="Times New Roman"/>
        </w:rPr>
        <w:t xml:space="preserve">, </w:t>
      </w:r>
      <w:r>
        <w:t>виды</w:t>
      </w:r>
      <w:r>
        <w:rPr>
          <w:rFonts w:ascii="Times New Roman" w:eastAsia="Times New Roman" w:hAnsi="Times New Roman" w:cs="Times New Roman"/>
        </w:rPr>
        <w:t xml:space="preserve"> </w:t>
      </w:r>
      <w:r>
        <w:t>сказуемого</w:t>
      </w:r>
      <w:r>
        <w:rPr>
          <w:rFonts w:ascii="Times New Roman" w:eastAsia="Times New Roman" w:hAnsi="Times New Roman" w:cs="Times New Roman"/>
        </w:rPr>
        <w:t xml:space="preserve">, </w:t>
      </w:r>
      <w:r>
        <w:t>тире</w:t>
      </w:r>
      <w:r>
        <w:rPr>
          <w:rFonts w:ascii="Times New Roman" w:eastAsia="Times New Roman" w:hAnsi="Times New Roman" w:cs="Times New Roman"/>
        </w:rPr>
        <w:t xml:space="preserve"> </w:t>
      </w:r>
      <w: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t>подлежащим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сказуемым</w:t>
      </w:r>
      <w:r>
        <w:rPr>
          <w:rFonts w:ascii="Times New Roman" w:eastAsia="Times New Roman" w:hAnsi="Times New Roman" w:cs="Times New Roman"/>
        </w:rPr>
        <w:t xml:space="preserve">.  </w:t>
      </w:r>
    </w:p>
    <w:p w:rsidR="002B4196" w:rsidRDefault="00C32796">
      <w:pPr>
        <w:ind w:right="0"/>
      </w:pPr>
      <w:r>
        <w:rPr>
          <w:u w:val="single" w:color="000000"/>
        </w:rPr>
        <w:t>Контроль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t>публицистическое</w:t>
      </w:r>
      <w:r>
        <w:rPr>
          <w:rFonts w:ascii="Times New Roman" w:eastAsia="Times New Roman" w:hAnsi="Times New Roman" w:cs="Times New Roman"/>
        </w:rPr>
        <w:t xml:space="preserve"> </w:t>
      </w:r>
      <w:r>
        <w:t>сочинение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памятнике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культуре</w:t>
      </w:r>
      <w:r>
        <w:rPr>
          <w:rFonts w:ascii="Times New Roman" w:eastAsia="Times New Roman" w:hAnsi="Times New Roman" w:cs="Times New Roman"/>
        </w:rPr>
        <w:t xml:space="preserve"> (</w:t>
      </w:r>
      <w:r>
        <w:t>истории</w:t>
      </w:r>
      <w:r>
        <w:rPr>
          <w:rFonts w:ascii="Times New Roman" w:eastAsia="Times New Roman" w:hAnsi="Times New Roman" w:cs="Times New Roman"/>
        </w:rPr>
        <w:t xml:space="preserve">) </w:t>
      </w:r>
      <w: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местности</w:t>
      </w:r>
      <w:r>
        <w:rPr>
          <w:rFonts w:ascii="Times New Roman" w:eastAsia="Times New Roman" w:hAnsi="Times New Roman" w:cs="Times New Roman"/>
        </w:rPr>
        <w:t xml:space="preserve"> </w:t>
      </w:r>
    </w:p>
    <w:p w:rsidR="002B4196" w:rsidRDefault="00C32796">
      <w:pPr>
        <w:numPr>
          <w:ilvl w:val="0"/>
          <w:numId w:val="2"/>
        </w:numPr>
        <w:spacing w:line="260" w:lineRule="auto"/>
        <w:ind w:right="190" w:hanging="300"/>
        <w:jc w:val="left"/>
      </w:pPr>
      <w:r>
        <w:t>Второстепенные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члены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предложения</w:t>
      </w:r>
      <w:r w:rsidR="00390C12">
        <w:rPr>
          <w:rFonts w:ascii="Times New Roman" w:eastAsia="Times New Roman" w:hAnsi="Times New Roman" w:cs="Times New Roman"/>
          <w:b/>
        </w:rPr>
        <w:t xml:space="preserve"> (8</w:t>
      </w:r>
      <w:r>
        <w:rPr>
          <w:rFonts w:ascii="Times New Roman" w:eastAsia="Times New Roman" w:hAnsi="Times New Roman" w:cs="Times New Roman"/>
          <w:b/>
        </w:rPr>
        <w:t>+2</w:t>
      </w:r>
      <w:r>
        <w:t>ч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:rsidR="002B4196" w:rsidRDefault="00C32796">
      <w:pPr>
        <w:ind w:right="0"/>
      </w:pPr>
      <w:proofErr w:type="gramStart"/>
      <w:r>
        <w:t>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второстепенных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членов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предложении</w:t>
      </w:r>
      <w:r>
        <w:rPr>
          <w:rFonts w:ascii="Times New Roman" w:eastAsia="Times New Roman" w:hAnsi="Times New Roman" w:cs="Times New Roman"/>
        </w:rPr>
        <w:t xml:space="preserve">, </w:t>
      </w:r>
      <w:r>
        <w:t>прямое</w:t>
      </w:r>
      <w:r>
        <w:rPr>
          <w:rFonts w:ascii="Times New Roman" w:eastAsia="Times New Roman" w:hAnsi="Times New Roman" w:cs="Times New Roman"/>
        </w:rPr>
        <w:t xml:space="preserve"> </w:t>
      </w:r>
      <w:r>
        <w:t>косвенное</w:t>
      </w:r>
      <w:r>
        <w:rPr>
          <w:rFonts w:ascii="Times New Roman" w:eastAsia="Times New Roman" w:hAnsi="Times New Roman" w:cs="Times New Roman"/>
        </w:rPr>
        <w:t xml:space="preserve"> </w:t>
      </w:r>
      <w:r>
        <w:t>дополнение</w:t>
      </w:r>
      <w:r>
        <w:rPr>
          <w:rFonts w:ascii="Times New Roman" w:eastAsia="Times New Roman" w:hAnsi="Times New Roman" w:cs="Times New Roman"/>
        </w:rPr>
        <w:t xml:space="preserve">,, </w:t>
      </w:r>
      <w:r>
        <w:t>несогласованное</w:t>
      </w:r>
      <w:r>
        <w:rPr>
          <w:rFonts w:ascii="Times New Roman" w:eastAsia="Times New Roman" w:hAnsi="Times New Roman" w:cs="Times New Roman"/>
        </w:rPr>
        <w:t xml:space="preserve"> </w:t>
      </w:r>
      <w:r>
        <w:t>определение</w:t>
      </w:r>
      <w:r>
        <w:rPr>
          <w:rFonts w:ascii="Times New Roman" w:eastAsia="Times New Roman" w:hAnsi="Times New Roman" w:cs="Times New Roman"/>
        </w:rPr>
        <w:t xml:space="preserve">, </w:t>
      </w:r>
      <w:r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разновидность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определения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знаки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приложении</w:t>
      </w:r>
      <w:r>
        <w:rPr>
          <w:rFonts w:ascii="Times New Roman" w:eastAsia="Times New Roman" w:hAnsi="Times New Roman" w:cs="Times New Roman"/>
        </w:rPr>
        <w:t xml:space="preserve">, </w:t>
      </w:r>
      <w:r>
        <w:t>виды</w:t>
      </w:r>
      <w:r>
        <w:rPr>
          <w:rFonts w:ascii="Times New Roman" w:eastAsia="Times New Roman" w:hAnsi="Times New Roman" w:cs="Times New Roman"/>
        </w:rPr>
        <w:t xml:space="preserve"> </w:t>
      </w:r>
      <w:r>
        <w:t>обстоятельства</w:t>
      </w:r>
      <w:r>
        <w:rPr>
          <w:rFonts w:ascii="Times New Roman" w:eastAsia="Times New Roman" w:hAnsi="Times New Roman" w:cs="Times New Roman"/>
        </w:rPr>
        <w:t xml:space="preserve">, </w:t>
      </w:r>
      <w:r>
        <w:t>синтаксический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разбор</w:t>
      </w:r>
      <w:r>
        <w:rPr>
          <w:rFonts w:ascii="Times New Roman" w:eastAsia="Times New Roman" w:hAnsi="Times New Roman" w:cs="Times New Roman"/>
        </w:rPr>
        <w:t xml:space="preserve"> </w:t>
      </w:r>
      <w:r>
        <w:t>двусоставного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; </w:t>
      </w:r>
      <w:proofErr w:type="gramEnd"/>
    </w:p>
    <w:p w:rsidR="002B4196" w:rsidRDefault="00C32796">
      <w:pPr>
        <w:ind w:right="0"/>
      </w:pPr>
      <w:r>
        <w:rPr>
          <w:u w:val="single" w:color="000000"/>
        </w:rPr>
        <w:lastRenderedPageBreak/>
        <w:t>Развитие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речи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t>ораторская</w:t>
      </w:r>
      <w:r>
        <w:rPr>
          <w:rFonts w:ascii="Times New Roman" w:eastAsia="Times New Roman" w:hAnsi="Times New Roman" w:cs="Times New Roman"/>
        </w:rPr>
        <w:t xml:space="preserve"> </w:t>
      </w:r>
      <w:r>
        <w:t>речь</w:t>
      </w:r>
      <w:r>
        <w:rPr>
          <w:rFonts w:ascii="Times New Roman" w:eastAsia="Times New Roman" w:hAnsi="Times New Roman" w:cs="Times New Roman"/>
        </w:rPr>
        <w:t xml:space="preserve">, </w:t>
      </w:r>
      <w:r>
        <w:t>выступление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истории</w:t>
      </w:r>
      <w:r>
        <w:rPr>
          <w:rFonts w:ascii="Times New Roman" w:eastAsia="Times New Roman" w:hAnsi="Times New Roman" w:cs="Times New Roman"/>
        </w:rPr>
        <w:t xml:space="preserve"> </w:t>
      </w:r>
      <w:r>
        <w:t>своего</w:t>
      </w:r>
      <w:r>
        <w:rPr>
          <w:rFonts w:ascii="Times New Roman" w:eastAsia="Times New Roman" w:hAnsi="Times New Roman" w:cs="Times New Roman"/>
        </w:rPr>
        <w:t xml:space="preserve"> </w:t>
      </w:r>
      <w:r>
        <w:t>края</w:t>
      </w:r>
      <w:r>
        <w:rPr>
          <w:rFonts w:ascii="Times New Roman" w:eastAsia="Times New Roman" w:hAnsi="Times New Roman" w:cs="Times New Roman"/>
        </w:rPr>
        <w:t xml:space="preserve">; </w:t>
      </w:r>
      <w:r>
        <w:t>анализ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numPr>
          <w:ilvl w:val="0"/>
          <w:numId w:val="2"/>
        </w:numPr>
        <w:spacing w:line="260" w:lineRule="auto"/>
        <w:ind w:right="190" w:hanging="300"/>
        <w:jc w:val="left"/>
      </w:pPr>
      <w:r>
        <w:t>Простые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односоставные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t>Неполные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предложения</w:t>
      </w:r>
      <w:r w:rsidR="00475A08">
        <w:rPr>
          <w:rFonts w:ascii="Times New Roman" w:eastAsia="Times New Roman" w:hAnsi="Times New Roman" w:cs="Times New Roman"/>
          <w:b/>
        </w:rPr>
        <w:t xml:space="preserve"> (11+3</w:t>
      </w:r>
      <w:r>
        <w:t>ч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:rsidR="002B4196" w:rsidRDefault="00C32796">
      <w:pPr>
        <w:ind w:right="0"/>
      </w:pPr>
      <w:r>
        <w:t>Группы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односоставных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предложений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главным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членом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подлежащим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сказуемым</w:t>
      </w:r>
      <w:r>
        <w:rPr>
          <w:rFonts w:ascii="Times New Roman" w:eastAsia="Times New Roman" w:hAnsi="Times New Roman" w:cs="Times New Roman"/>
        </w:rPr>
        <w:t xml:space="preserve">, </w:t>
      </w:r>
      <w:r>
        <w:t>неполные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синтаксический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разбор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односоставного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ind w:right="0"/>
      </w:pPr>
      <w:r>
        <w:rPr>
          <w:u w:val="single" w:color="000000"/>
        </w:rPr>
        <w:t>Контроль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контрольное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изложение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элементами</w:t>
      </w:r>
      <w:r>
        <w:rPr>
          <w:rFonts w:ascii="Times New Roman" w:eastAsia="Times New Roman" w:hAnsi="Times New Roman" w:cs="Times New Roman"/>
        </w:rPr>
        <w:t xml:space="preserve"> </w:t>
      </w:r>
      <w:r>
        <w:t>сочинения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контрольное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тестирование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ранее</w:t>
      </w:r>
      <w:r>
        <w:rPr>
          <w:rFonts w:ascii="Times New Roman" w:eastAsia="Times New Roman" w:hAnsi="Times New Roman" w:cs="Times New Roman"/>
        </w:rPr>
        <w:t xml:space="preserve"> </w:t>
      </w:r>
      <w:r>
        <w:t>изученным</w:t>
      </w:r>
      <w:r>
        <w:rPr>
          <w:rFonts w:ascii="Times New Roman" w:eastAsia="Times New Roman" w:hAnsi="Times New Roman" w:cs="Times New Roman"/>
        </w:rPr>
        <w:t xml:space="preserve"> </w:t>
      </w:r>
      <w:r>
        <w:t>темам</w:t>
      </w:r>
      <w:r>
        <w:rPr>
          <w:rFonts w:ascii="Times New Roman" w:eastAsia="Times New Roman" w:hAnsi="Times New Roman" w:cs="Times New Roman"/>
        </w:rPr>
        <w:t xml:space="preserve">; </w:t>
      </w:r>
    </w:p>
    <w:p w:rsidR="002B4196" w:rsidRDefault="00C32796">
      <w:pPr>
        <w:numPr>
          <w:ilvl w:val="0"/>
          <w:numId w:val="2"/>
        </w:numPr>
        <w:spacing w:line="260" w:lineRule="auto"/>
        <w:ind w:right="190" w:hanging="300"/>
        <w:jc w:val="left"/>
      </w:pPr>
      <w:r>
        <w:t>Простое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осложнённое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предложение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t>Однородные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члены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предложения</w:t>
      </w:r>
      <w:r w:rsidR="00447F85">
        <w:rPr>
          <w:rFonts w:ascii="Times New Roman" w:eastAsia="Times New Roman" w:hAnsi="Times New Roman" w:cs="Times New Roman"/>
          <w:b/>
        </w:rPr>
        <w:t xml:space="preserve"> (16+3</w:t>
      </w:r>
      <w:r>
        <w:t>ч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:rsidR="002B4196" w:rsidRDefault="00C32796">
      <w:pPr>
        <w:ind w:right="0"/>
      </w:pPr>
      <w:r>
        <w:t>Понятие</w:t>
      </w:r>
      <w:r>
        <w:rPr>
          <w:rFonts w:ascii="Times New Roman" w:eastAsia="Times New Roman" w:hAnsi="Times New Roman" w:cs="Times New Roman"/>
        </w:rPr>
        <w:t xml:space="preserve"> 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осложнённом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предложении</w:t>
      </w:r>
      <w:r>
        <w:rPr>
          <w:rFonts w:ascii="Times New Roman" w:eastAsia="Times New Roman" w:hAnsi="Times New Roman" w:cs="Times New Roman"/>
        </w:rPr>
        <w:t xml:space="preserve">, </w:t>
      </w:r>
      <w:r>
        <w:t>однородные</w:t>
      </w:r>
      <w:r>
        <w:rPr>
          <w:rFonts w:ascii="Times New Roman" w:eastAsia="Times New Roman" w:hAnsi="Times New Roman" w:cs="Times New Roman"/>
        </w:rPr>
        <w:t xml:space="preserve"> </w:t>
      </w:r>
      <w:r>
        <w:t>члены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связанные</w:t>
      </w:r>
      <w:r>
        <w:rPr>
          <w:rFonts w:ascii="Times New Roman" w:eastAsia="Times New Roman" w:hAnsi="Times New Roman" w:cs="Times New Roman"/>
        </w:rPr>
        <w:t xml:space="preserve"> </w:t>
      </w:r>
      <w:r>
        <w:t>союзами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интонацией</w:t>
      </w:r>
      <w:r>
        <w:rPr>
          <w:rFonts w:ascii="Times New Roman" w:eastAsia="Times New Roman" w:hAnsi="Times New Roman" w:cs="Times New Roman"/>
        </w:rPr>
        <w:t xml:space="preserve">, </w:t>
      </w:r>
      <w:r>
        <w:t>однородные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неоднородные</w:t>
      </w:r>
      <w:r>
        <w:rPr>
          <w:rFonts w:ascii="Times New Roman" w:eastAsia="Times New Roman" w:hAnsi="Times New Roman" w:cs="Times New Roman"/>
        </w:rPr>
        <w:t xml:space="preserve"> </w:t>
      </w:r>
      <w:r>
        <w:t>определения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ряды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однородных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членов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обобщающие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слова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однородных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членах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синтаксический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пунктуационный</w:t>
      </w:r>
      <w:r>
        <w:rPr>
          <w:rFonts w:ascii="Times New Roman" w:eastAsia="Times New Roman" w:hAnsi="Times New Roman" w:cs="Times New Roman"/>
        </w:rPr>
        <w:t xml:space="preserve"> </w:t>
      </w:r>
      <w:r>
        <w:t>разбор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однородными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членами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4196" w:rsidRDefault="00C32796">
      <w:pPr>
        <w:ind w:right="0"/>
      </w:pPr>
      <w:r>
        <w:rPr>
          <w:u w:val="single" w:color="000000"/>
        </w:rPr>
        <w:t>Развитие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речи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однородных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членов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художественном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тексте</w:t>
      </w:r>
      <w:r>
        <w:rPr>
          <w:rFonts w:ascii="Times New Roman" w:eastAsia="Times New Roman" w:hAnsi="Times New Roman" w:cs="Times New Roman"/>
        </w:rPr>
        <w:t xml:space="preserve">, </w:t>
      </w:r>
      <w:r>
        <w:t>сравнительный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анализ</w:t>
      </w:r>
      <w:r>
        <w:rPr>
          <w:rFonts w:ascii="Times New Roman" w:eastAsia="Times New Roman" w:hAnsi="Times New Roman" w:cs="Times New Roman"/>
        </w:rPr>
        <w:t xml:space="preserve"> </w:t>
      </w:r>
      <w:r>
        <w:t>художественных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текстов</w:t>
      </w:r>
      <w:r>
        <w:rPr>
          <w:rFonts w:ascii="Times New Roman" w:eastAsia="Times New Roman" w:hAnsi="Times New Roman" w:cs="Times New Roman"/>
        </w:rPr>
        <w:t xml:space="preserve">. </w:t>
      </w:r>
    </w:p>
    <w:p w:rsidR="002766AC" w:rsidRDefault="00C32796" w:rsidP="002766AC">
      <w:pPr>
        <w:ind w:right="0"/>
        <w:rPr>
          <w:rFonts w:ascii="Times New Roman" w:eastAsia="Times New Roman" w:hAnsi="Times New Roman" w:cs="Times New Roman"/>
        </w:rPr>
      </w:pPr>
      <w:r w:rsidRPr="002766AC">
        <w:rPr>
          <w:u w:val="single" w:color="000000"/>
        </w:rPr>
        <w:t>Контроль</w:t>
      </w:r>
      <w:r w:rsidRPr="002766AC">
        <w:rPr>
          <w:rFonts w:ascii="Times New Roman" w:eastAsia="Times New Roman" w:hAnsi="Times New Roman" w:cs="Times New Roman"/>
          <w:u w:val="single" w:color="000000"/>
        </w:rPr>
        <w:t>: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контрольное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сочинение</w:t>
      </w:r>
      <w:r w:rsidRPr="002766AC">
        <w:rPr>
          <w:rFonts w:ascii="Times New Roman" w:eastAsia="Times New Roman" w:hAnsi="Times New Roman" w:cs="Times New Roman"/>
        </w:rPr>
        <w:t xml:space="preserve"> - </w:t>
      </w:r>
      <w:r>
        <w:t>рассуждение</w:t>
      </w:r>
      <w:r w:rsidRPr="002766AC">
        <w:rPr>
          <w:rFonts w:ascii="Times New Roman" w:eastAsia="Times New Roman" w:hAnsi="Times New Roman" w:cs="Times New Roman"/>
        </w:rPr>
        <w:t xml:space="preserve"> (</w:t>
      </w:r>
      <w:r>
        <w:t>на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основе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сравнительного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анализа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текстов</w:t>
      </w:r>
      <w:r w:rsidRPr="002766AC">
        <w:rPr>
          <w:rFonts w:ascii="Times New Roman" w:eastAsia="Times New Roman" w:hAnsi="Times New Roman" w:cs="Times New Roman"/>
        </w:rPr>
        <w:t xml:space="preserve">). </w:t>
      </w:r>
    </w:p>
    <w:p w:rsidR="002B4196" w:rsidRDefault="00C32796" w:rsidP="002766AC">
      <w:pPr>
        <w:pStyle w:val="a4"/>
        <w:numPr>
          <w:ilvl w:val="0"/>
          <w:numId w:val="2"/>
        </w:numPr>
        <w:ind w:right="0"/>
      </w:pPr>
      <w:r>
        <w:t>Обособленные</w:t>
      </w:r>
      <w:r w:rsidRPr="002766AC">
        <w:rPr>
          <w:rFonts w:ascii="Times New Roman" w:eastAsia="Times New Roman" w:hAnsi="Times New Roman" w:cs="Times New Roman"/>
          <w:b/>
        </w:rPr>
        <w:t xml:space="preserve"> </w:t>
      </w:r>
      <w:r>
        <w:t>члены</w:t>
      </w:r>
      <w:r w:rsidRPr="002766AC">
        <w:rPr>
          <w:rFonts w:ascii="Times New Roman" w:eastAsia="Times New Roman" w:hAnsi="Times New Roman" w:cs="Times New Roman"/>
          <w:b/>
        </w:rPr>
        <w:t xml:space="preserve"> </w:t>
      </w:r>
      <w:r>
        <w:t>предложения</w:t>
      </w:r>
      <w:r w:rsidR="00447F85" w:rsidRPr="002766AC">
        <w:rPr>
          <w:rFonts w:ascii="Times New Roman" w:eastAsia="Times New Roman" w:hAnsi="Times New Roman" w:cs="Times New Roman"/>
          <w:b/>
        </w:rPr>
        <w:t xml:space="preserve"> (19</w:t>
      </w:r>
      <w:r w:rsidR="00390C12" w:rsidRPr="002766AC">
        <w:rPr>
          <w:rFonts w:ascii="Times New Roman" w:eastAsia="Times New Roman" w:hAnsi="Times New Roman" w:cs="Times New Roman"/>
          <w:b/>
        </w:rPr>
        <w:t>+4</w:t>
      </w:r>
      <w:r>
        <w:t>ч</w:t>
      </w:r>
      <w:r w:rsidRPr="002766AC">
        <w:rPr>
          <w:rFonts w:ascii="Times New Roman" w:eastAsia="Times New Roman" w:hAnsi="Times New Roman" w:cs="Times New Roman"/>
          <w:b/>
        </w:rPr>
        <w:t xml:space="preserve">) </w:t>
      </w:r>
    </w:p>
    <w:p w:rsidR="002B4196" w:rsidRDefault="00C32796" w:rsidP="00447F85">
      <w:pPr>
        <w:ind w:left="0" w:right="0"/>
      </w:pPr>
      <w:r>
        <w:t>Понятие</w:t>
      </w:r>
      <w:r>
        <w:rPr>
          <w:rFonts w:ascii="Times New Roman" w:eastAsia="Times New Roman" w:hAnsi="Times New Roman" w:cs="Times New Roman"/>
        </w:rPr>
        <w:t xml:space="preserve"> 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обособлении</w:t>
      </w:r>
      <w:r>
        <w:rPr>
          <w:rFonts w:ascii="Times New Roman" w:eastAsia="Times New Roman" w:hAnsi="Times New Roman" w:cs="Times New Roman"/>
        </w:rPr>
        <w:t xml:space="preserve">, </w:t>
      </w:r>
      <w:r>
        <w:t>обособленные</w:t>
      </w:r>
      <w:r>
        <w:rPr>
          <w:rFonts w:ascii="Times New Roman" w:eastAsia="Times New Roman" w:hAnsi="Times New Roman" w:cs="Times New Roman"/>
        </w:rPr>
        <w:t xml:space="preserve"> </w:t>
      </w:r>
      <w:r>
        <w:t>определения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приложения</w:t>
      </w:r>
      <w:r>
        <w:rPr>
          <w:rFonts w:ascii="Times New Roman" w:eastAsia="Times New Roman" w:hAnsi="Times New Roman" w:cs="Times New Roman"/>
        </w:rPr>
        <w:t xml:space="preserve">, </w:t>
      </w:r>
      <w:r>
        <w:t>обстоятельства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выделительные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t>знаки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них</w:t>
      </w:r>
      <w:r>
        <w:rPr>
          <w:rFonts w:ascii="Times New Roman" w:eastAsia="Times New Roman" w:hAnsi="Times New Roman" w:cs="Times New Roman"/>
        </w:rPr>
        <w:t xml:space="preserve">; </w:t>
      </w:r>
      <w:r>
        <w:t>обособленные</w:t>
      </w:r>
      <w:r>
        <w:rPr>
          <w:rFonts w:ascii="Times New Roman" w:eastAsia="Times New Roman" w:hAnsi="Times New Roman" w:cs="Times New Roman"/>
        </w:rPr>
        <w:t xml:space="preserve"> </w:t>
      </w:r>
      <w:r>
        <w:t>уточняющие</w:t>
      </w:r>
      <w:r>
        <w:rPr>
          <w:rFonts w:ascii="Times New Roman" w:eastAsia="Times New Roman" w:hAnsi="Times New Roman" w:cs="Times New Roman"/>
        </w:rPr>
        <w:t xml:space="preserve"> </w:t>
      </w:r>
      <w:r>
        <w:t>члены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; </w:t>
      </w:r>
      <w:r>
        <w:t>синтаксический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пунктуационный</w:t>
      </w:r>
      <w:r>
        <w:rPr>
          <w:rFonts w:ascii="Times New Roman" w:eastAsia="Times New Roman" w:hAnsi="Times New Roman" w:cs="Times New Roman"/>
        </w:rPr>
        <w:t xml:space="preserve"> </w:t>
      </w:r>
      <w:r>
        <w:t>разбор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обособленными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членами</w:t>
      </w:r>
      <w:r>
        <w:rPr>
          <w:rFonts w:ascii="Times New Roman" w:eastAsia="Times New Roman" w:hAnsi="Times New Roman" w:cs="Times New Roman"/>
        </w:rPr>
        <w:t xml:space="preserve">; </w:t>
      </w:r>
    </w:p>
    <w:p w:rsidR="002B4196" w:rsidRDefault="00C32796" w:rsidP="00447F85">
      <w:pPr>
        <w:ind w:left="0" w:right="0"/>
      </w:pPr>
      <w:r>
        <w:rPr>
          <w:u w:val="single" w:color="000000"/>
        </w:rPr>
        <w:t>Развитие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речи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  <w:r>
        <w:t>характеристика</w:t>
      </w:r>
      <w:r>
        <w:rPr>
          <w:rFonts w:ascii="Times New Roman" w:eastAsia="Times New Roman" w:hAnsi="Times New Roman" w:cs="Times New Roman"/>
        </w:rPr>
        <w:t xml:space="preserve"> </w:t>
      </w:r>
      <w:r>
        <w:t>человека</w:t>
      </w:r>
      <w:r>
        <w:rPr>
          <w:rFonts w:ascii="Times New Roman" w:eastAsia="Times New Roman" w:hAnsi="Times New Roman" w:cs="Times New Roman"/>
        </w:rPr>
        <w:t xml:space="preserve">; </w:t>
      </w:r>
      <w:r>
        <w:t>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обособленных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членов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художественном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публицистическом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текстах</w:t>
      </w:r>
      <w:r>
        <w:rPr>
          <w:rFonts w:ascii="Times New Roman" w:eastAsia="Times New Roman" w:hAnsi="Times New Roman" w:cs="Times New Roman"/>
        </w:rPr>
        <w:t xml:space="preserve">. </w:t>
      </w:r>
    </w:p>
    <w:p w:rsidR="002766AC" w:rsidRDefault="00C32796" w:rsidP="002766AC">
      <w:pPr>
        <w:spacing w:line="260" w:lineRule="auto"/>
        <w:ind w:left="0" w:right="6878"/>
        <w:jc w:val="left"/>
        <w:rPr>
          <w:rFonts w:ascii="Times New Roman" w:eastAsia="Times New Roman" w:hAnsi="Times New Roman" w:cs="Times New Roman"/>
          <w:b/>
        </w:rPr>
      </w:pPr>
      <w:r>
        <w:rPr>
          <w:u w:val="single" w:color="000000"/>
        </w:rPr>
        <w:t>Контроль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контрольный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диктант</w:t>
      </w:r>
      <w:r>
        <w:rPr>
          <w:rFonts w:ascii="Times New Roman" w:eastAsia="Times New Roman" w:hAnsi="Times New Roman" w:cs="Times New Roman"/>
        </w:rPr>
        <w:t xml:space="preserve">. </w:t>
      </w:r>
    </w:p>
    <w:p w:rsidR="002766AC" w:rsidRDefault="00447F85" w:rsidP="002766AC">
      <w:pPr>
        <w:pStyle w:val="a4"/>
        <w:numPr>
          <w:ilvl w:val="0"/>
          <w:numId w:val="2"/>
        </w:numPr>
        <w:spacing w:line="260" w:lineRule="auto"/>
        <w:ind w:right="6878"/>
      </w:pPr>
      <w:r>
        <w:t>Слова, грамм</w:t>
      </w:r>
      <w:r w:rsidR="002766AC">
        <w:t xml:space="preserve">атически не связанные с членами </w:t>
      </w:r>
      <w:r>
        <w:t>предложения.</w:t>
      </w:r>
      <w:r w:rsidR="002766AC">
        <w:t xml:space="preserve"> Обращения</w:t>
      </w:r>
      <w:r w:rsidR="002766AC" w:rsidRPr="002766AC">
        <w:rPr>
          <w:rFonts w:ascii="Times New Roman" w:eastAsia="Times New Roman" w:hAnsi="Times New Roman" w:cs="Times New Roman"/>
          <w:b/>
        </w:rPr>
        <w:t xml:space="preserve"> (4+1)</w:t>
      </w:r>
    </w:p>
    <w:p w:rsidR="002766AC" w:rsidRDefault="002766AC" w:rsidP="002766AC">
      <w:pPr>
        <w:pStyle w:val="a4"/>
        <w:spacing w:line="260" w:lineRule="auto"/>
        <w:ind w:left="0" w:right="6878" w:firstLine="0"/>
      </w:pPr>
      <w:r>
        <w:t>Назначения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обращения</w:t>
      </w:r>
      <w:r w:rsidRPr="002766AC">
        <w:rPr>
          <w:rFonts w:ascii="Times New Roman" w:eastAsia="Times New Roman" w:hAnsi="Times New Roman" w:cs="Times New Roman"/>
        </w:rPr>
        <w:t xml:space="preserve">, </w:t>
      </w:r>
      <w:r>
        <w:t>распространённые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обращения</w:t>
      </w:r>
      <w:r w:rsidRPr="002766AC">
        <w:rPr>
          <w:rFonts w:ascii="Times New Roman" w:eastAsia="Times New Roman" w:hAnsi="Times New Roman" w:cs="Times New Roman"/>
        </w:rPr>
        <w:t xml:space="preserve">, </w:t>
      </w:r>
      <w:r>
        <w:t>выделительные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знаки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при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обращении</w:t>
      </w:r>
    </w:p>
    <w:p w:rsidR="00564124" w:rsidRPr="002766AC" w:rsidRDefault="00564124" w:rsidP="002766AC">
      <w:pPr>
        <w:pStyle w:val="a4"/>
        <w:spacing w:line="260" w:lineRule="auto"/>
        <w:ind w:left="0" w:right="6878" w:firstLine="0"/>
      </w:pPr>
      <w:r>
        <w:rPr>
          <w:u w:val="single" w:color="000000"/>
        </w:rPr>
        <w:t>Развитие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речи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обращений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художественном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тексте</w:t>
      </w:r>
    </w:p>
    <w:p w:rsidR="00447F85" w:rsidRDefault="00447F85" w:rsidP="002766AC">
      <w:pPr>
        <w:pStyle w:val="a4"/>
        <w:numPr>
          <w:ilvl w:val="0"/>
          <w:numId w:val="2"/>
        </w:numPr>
        <w:spacing w:line="260" w:lineRule="auto"/>
        <w:ind w:right="6878"/>
      </w:pPr>
      <w:r>
        <w:t>Вводные</w:t>
      </w:r>
      <w:r w:rsidRPr="00447F85">
        <w:rPr>
          <w:rFonts w:ascii="Times New Roman" w:eastAsia="Times New Roman" w:hAnsi="Times New Roman" w:cs="Times New Roman"/>
          <w:b/>
        </w:rPr>
        <w:t xml:space="preserve"> </w:t>
      </w:r>
      <w:r>
        <w:t>и</w:t>
      </w:r>
      <w:r w:rsidRPr="00447F85">
        <w:rPr>
          <w:rFonts w:ascii="Times New Roman" w:eastAsia="Times New Roman" w:hAnsi="Times New Roman" w:cs="Times New Roman"/>
          <w:b/>
        </w:rPr>
        <w:t xml:space="preserve"> </w:t>
      </w:r>
      <w:r>
        <w:t>вставные</w:t>
      </w:r>
      <w:r w:rsidRPr="00447F85">
        <w:rPr>
          <w:rFonts w:ascii="Times New Roman" w:eastAsia="Times New Roman" w:hAnsi="Times New Roman" w:cs="Times New Roman"/>
          <w:b/>
        </w:rPr>
        <w:t xml:space="preserve"> </w:t>
      </w:r>
      <w:r>
        <w:t>конструкции</w:t>
      </w:r>
      <w:r w:rsidRPr="00447F85">
        <w:rPr>
          <w:rFonts w:ascii="Times New Roman" w:eastAsia="Times New Roman" w:hAnsi="Times New Roman" w:cs="Times New Roman"/>
          <w:b/>
        </w:rPr>
        <w:t xml:space="preserve">, </w:t>
      </w:r>
      <w:r>
        <w:t>междометия</w:t>
      </w:r>
      <w:r>
        <w:rPr>
          <w:rFonts w:ascii="Times New Roman" w:eastAsia="Times New Roman" w:hAnsi="Times New Roman" w:cs="Times New Roman"/>
          <w:b/>
        </w:rPr>
        <w:t xml:space="preserve"> (9</w:t>
      </w:r>
      <w:r w:rsidRPr="00447F85">
        <w:rPr>
          <w:rFonts w:ascii="Times New Roman" w:eastAsia="Times New Roman" w:hAnsi="Times New Roman" w:cs="Times New Roman"/>
          <w:b/>
        </w:rPr>
        <w:t>+2</w:t>
      </w:r>
      <w:r>
        <w:t>ч</w:t>
      </w:r>
      <w:r w:rsidRPr="00447F85">
        <w:rPr>
          <w:rFonts w:ascii="Times New Roman" w:eastAsia="Times New Roman" w:hAnsi="Times New Roman" w:cs="Times New Roman"/>
          <w:b/>
        </w:rPr>
        <w:t>)</w:t>
      </w:r>
    </w:p>
    <w:p w:rsidR="00447F85" w:rsidRDefault="002766AC" w:rsidP="00447F85">
      <w:pPr>
        <w:ind w:left="0" w:right="0"/>
      </w:pPr>
      <w:r>
        <w:rPr>
          <w:rFonts w:ascii="Times New Roman" w:eastAsia="Times New Roman" w:hAnsi="Times New Roman" w:cs="Times New Roman"/>
        </w:rPr>
        <w:t>В</w:t>
      </w:r>
      <w:r w:rsidR="00447F85">
        <w:t>водные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слова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предложения</w:t>
      </w:r>
      <w:r w:rsidR="00447F85">
        <w:rPr>
          <w:rFonts w:ascii="Times New Roman" w:eastAsia="Times New Roman" w:hAnsi="Times New Roman" w:cs="Times New Roman"/>
        </w:rPr>
        <w:t xml:space="preserve">, </w:t>
      </w:r>
      <w:r w:rsidR="00447F85">
        <w:t>выделительные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знаки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препинания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вводных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словах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предложениях</w:t>
      </w:r>
      <w:r w:rsidR="00447F85">
        <w:rPr>
          <w:rFonts w:ascii="Times New Roman" w:eastAsia="Times New Roman" w:hAnsi="Times New Roman" w:cs="Times New Roman"/>
        </w:rPr>
        <w:t xml:space="preserve">; </w:t>
      </w:r>
      <w:r w:rsidR="00447F85">
        <w:t>вставные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конструкции</w:t>
      </w:r>
      <w:r w:rsidR="00447F85">
        <w:rPr>
          <w:rFonts w:ascii="Times New Roman" w:eastAsia="Times New Roman" w:hAnsi="Times New Roman" w:cs="Times New Roman"/>
        </w:rPr>
        <w:t xml:space="preserve">; </w:t>
      </w:r>
      <w:r w:rsidR="00447F85">
        <w:t>междометия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в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предложениях</w:t>
      </w:r>
      <w:r w:rsidR="00447F85">
        <w:rPr>
          <w:rFonts w:ascii="Times New Roman" w:eastAsia="Times New Roman" w:hAnsi="Times New Roman" w:cs="Times New Roman"/>
        </w:rPr>
        <w:t xml:space="preserve">; </w:t>
      </w:r>
      <w:r w:rsidR="00447F85">
        <w:t>синтаксический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пунктуационный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разбор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предложений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со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словами</w:t>
      </w:r>
      <w:r w:rsidR="00447F85">
        <w:rPr>
          <w:rFonts w:ascii="Times New Roman" w:eastAsia="Times New Roman" w:hAnsi="Times New Roman" w:cs="Times New Roman"/>
        </w:rPr>
        <w:t xml:space="preserve">, </w:t>
      </w:r>
      <w:r w:rsidR="00447F85">
        <w:t>словосочетаниями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предложениями</w:t>
      </w:r>
      <w:r w:rsidR="00447F85">
        <w:rPr>
          <w:rFonts w:ascii="Times New Roman" w:eastAsia="Times New Roman" w:hAnsi="Times New Roman" w:cs="Times New Roman"/>
        </w:rPr>
        <w:t xml:space="preserve">, </w:t>
      </w:r>
      <w:r w:rsidR="00447F85">
        <w:t>грамматически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не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связанными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с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членами</w:t>
      </w:r>
      <w:r w:rsidR="00447F85">
        <w:rPr>
          <w:rFonts w:ascii="Times New Roman" w:eastAsia="Times New Roman" w:hAnsi="Times New Roman" w:cs="Times New Roman"/>
        </w:rPr>
        <w:t xml:space="preserve"> </w:t>
      </w:r>
      <w:r w:rsidR="00447F85">
        <w:t>предложения</w:t>
      </w:r>
      <w:r w:rsidR="00447F85">
        <w:rPr>
          <w:rFonts w:ascii="Times New Roman" w:eastAsia="Times New Roman" w:hAnsi="Times New Roman" w:cs="Times New Roman"/>
        </w:rPr>
        <w:t xml:space="preserve">; </w:t>
      </w:r>
    </w:p>
    <w:p w:rsidR="00447F85" w:rsidRDefault="00447F85" w:rsidP="00447F85">
      <w:pPr>
        <w:ind w:left="0" w:right="0"/>
      </w:pPr>
      <w:r>
        <w:rPr>
          <w:u w:val="single" w:color="000000"/>
        </w:rPr>
        <w:t>Развитие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речи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; </w:t>
      </w:r>
      <w:proofErr w:type="gramEnd"/>
      <w:r>
        <w:t>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вводных</w:t>
      </w:r>
      <w:r>
        <w:rPr>
          <w:rFonts w:ascii="Times New Roman" w:eastAsia="Times New Roman" w:hAnsi="Times New Roman" w:cs="Times New Roman"/>
        </w:rPr>
        <w:t xml:space="preserve"> </w:t>
      </w:r>
      <w:r>
        <w:t>конструкций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междометий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художественном</w:t>
      </w:r>
      <w:r>
        <w:rPr>
          <w:rFonts w:ascii="Times New Roman" w:eastAsia="Times New Roman" w:hAnsi="Times New Roman" w:cs="Times New Roman"/>
        </w:rPr>
        <w:t xml:space="preserve"> </w:t>
      </w:r>
      <w:r>
        <w:t>тексте</w:t>
      </w:r>
      <w:r>
        <w:rPr>
          <w:rFonts w:ascii="Times New Roman" w:eastAsia="Times New Roman" w:hAnsi="Times New Roman" w:cs="Times New Roman"/>
        </w:rPr>
        <w:t xml:space="preserve">; </w:t>
      </w:r>
      <w:r>
        <w:t>сочинение</w:t>
      </w:r>
      <w:r>
        <w:rPr>
          <w:rFonts w:ascii="Times New Roman" w:eastAsia="Times New Roman" w:hAnsi="Times New Roman" w:cs="Times New Roman"/>
        </w:rPr>
        <w:t>-</w:t>
      </w:r>
      <w:r>
        <w:t>рассуждение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лингвистическую</w:t>
      </w:r>
      <w:r>
        <w:rPr>
          <w:rFonts w:ascii="Times New Roman" w:eastAsia="Times New Roman" w:hAnsi="Times New Roman" w:cs="Times New Roman"/>
        </w:rPr>
        <w:t xml:space="preserve"> </w:t>
      </w:r>
      <w:r>
        <w:t>тему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447F85" w:rsidRDefault="00447F85" w:rsidP="00447F85">
      <w:pPr>
        <w:ind w:left="0" w:right="0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>Контроль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контрольный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диктант</w:t>
      </w:r>
      <w:r>
        <w:rPr>
          <w:rFonts w:ascii="Times New Roman" w:eastAsia="Times New Roman" w:hAnsi="Times New Roman" w:cs="Times New Roman"/>
        </w:rPr>
        <w:t xml:space="preserve">; </w:t>
      </w:r>
      <w:r>
        <w:t>сочинение</w:t>
      </w:r>
      <w:r>
        <w:rPr>
          <w:rFonts w:ascii="Times New Roman" w:eastAsia="Times New Roman" w:hAnsi="Times New Roman" w:cs="Times New Roman"/>
        </w:rPr>
        <w:t>-</w:t>
      </w:r>
      <w:r>
        <w:t>рассуждение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лингвистическую</w:t>
      </w:r>
      <w:r>
        <w:rPr>
          <w:rFonts w:ascii="Times New Roman" w:eastAsia="Times New Roman" w:hAnsi="Times New Roman" w:cs="Times New Roman"/>
        </w:rPr>
        <w:t xml:space="preserve"> </w:t>
      </w:r>
      <w:r>
        <w:t>тему</w:t>
      </w:r>
      <w:r>
        <w:rPr>
          <w:rFonts w:ascii="Times New Roman" w:eastAsia="Times New Roman" w:hAnsi="Times New Roman" w:cs="Times New Roman"/>
        </w:rPr>
        <w:t xml:space="preserve"> </w:t>
      </w:r>
    </w:p>
    <w:p w:rsidR="00447F85" w:rsidRPr="002766AC" w:rsidRDefault="00447F85" w:rsidP="00447F85">
      <w:pPr>
        <w:pStyle w:val="a4"/>
        <w:numPr>
          <w:ilvl w:val="0"/>
          <w:numId w:val="2"/>
        </w:numPr>
        <w:ind w:left="20" w:right="0"/>
        <w:rPr>
          <w:rFonts w:ascii="Times New Roman" w:eastAsia="Times New Roman" w:hAnsi="Times New Roman" w:cs="Times New Roman"/>
        </w:rPr>
      </w:pPr>
      <w:r w:rsidRPr="00447F85">
        <w:rPr>
          <w:u w:color="000000"/>
        </w:rPr>
        <w:t xml:space="preserve">Чужая речь </w:t>
      </w:r>
      <w:r w:rsidRPr="00447F85">
        <w:rPr>
          <w:b/>
          <w:u w:color="000000"/>
        </w:rPr>
        <w:t>(10+2)</w:t>
      </w:r>
      <w:r w:rsidR="002766AC">
        <w:rPr>
          <w:b/>
          <w:u w:color="000000"/>
        </w:rPr>
        <w:t xml:space="preserve"> </w:t>
      </w:r>
    </w:p>
    <w:p w:rsidR="002766AC" w:rsidRDefault="002766AC" w:rsidP="002766AC">
      <w:pPr>
        <w:ind w:right="0"/>
      </w:pPr>
      <w:r>
        <w:t>Понятие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о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чужой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речи</w:t>
      </w:r>
      <w:r w:rsidRPr="002766AC">
        <w:rPr>
          <w:rFonts w:ascii="Times New Roman" w:eastAsia="Times New Roman" w:hAnsi="Times New Roman" w:cs="Times New Roman"/>
        </w:rPr>
        <w:t xml:space="preserve">, </w:t>
      </w:r>
      <w:r>
        <w:t>комментирующая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часть</w:t>
      </w:r>
      <w:r w:rsidRPr="002766AC">
        <w:rPr>
          <w:rFonts w:ascii="Times New Roman" w:eastAsia="Times New Roman" w:hAnsi="Times New Roman" w:cs="Times New Roman"/>
        </w:rPr>
        <w:t xml:space="preserve">, </w:t>
      </w:r>
      <w:r>
        <w:t>способы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передачи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чужой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речи</w:t>
      </w:r>
      <w:r w:rsidRPr="002766AC">
        <w:rPr>
          <w:rFonts w:ascii="Times New Roman" w:eastAsia="Times New Roman" w:hAnsi="Times New Roman" w:cs="Times New Roman"/>
        </w:rPr>
        <w:t xml:space="preserve">: </w:t>
      </w:r>
      <w:r>
        <w:t>прямая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косвенная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речь</w:t>
      </w:r>
      <w:r w:rsidRPr="002766AC">
        <w:rPr>
          <w:rFonts w:ascii="Times New Roman" w:eastAsia="Times New Roman" w:hAnsi="Times New Roman" w:cs="Times New Roman"/>
        </w:rPr>
        <w:t xml:space="preserve">, </w:t>
      </w:r>
      <w:r>
        <w:t>разделительные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выделительные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знаки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 w:rsidRPr="002766AC">
        <w:rPr>
          <w:rFonts w:ascii="Times New Roman" w:eastAsia="Times New Roman" w:hAnsi="Times New Roman" w:cs="Times New Roman"/>
        </w:rPr>
        <w:t xml:space="preserve">; </w:t>
      </w:r>
      <w:r>
        <w:t>диалог</w:t>
      </w:r>
      <w:r w:rsidRPr="002766AC">
        <w:rPr>
          <w:rFonts w:ascii="Times New Roman" w:eastAsia="Times New Roman" w:hAnsi="Times New Roman" w:cs="Times New Roman"/>
        </w:rPr>
        <w:t xml:space="preserve">, </w:t>
      </w:r>
      <w:r>
        <w:t>цитата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знаки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препинания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при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цитировании</w:t>
      </w:r>
      <w:r w:rsidRPr="002766AC">
        <w:rPr>
          <w:rFonts w:ascii="Times New Roman" w:eastAsia="Times New Roman" w:hAnsi="Times New Roman" w:cs="Times New Roman"/>
        </w:rPr>
        <w:t xml:space="preserve">; </w:t>
      </w:r>
    </w:p>
    <w:p w:rsidR="002766AC" w:rsidRPr="002766AC" w:rsidRDefault="002766AC" w:rsidP="002766AC">
      <w:pPr>
        <w:ind w:right="0"/>
        <w:rPr>
          <w:rFonts w:ascii="Times New Roman" w:eastAsia="Times New Roman" w:hAnsi="Times New Roman" w:cs="Times New Roman"/>
        </w:rPr>
      </w:pPr>
      <w:r w:rsidRPr="002766AC">
        <w:rPr>
          <w:u w:val="single" w:color="000000"/>
        </w:rPr>
        <w:t>Развитие</w:t>
      </w:r>
      <w:r w:rsidRPr="002766AC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2766AC">
        <w:rPr>
          <w:u w:val="single" w:color="000000"/>
        </w:rPr>
        <w:t>речи</w:t>
      </w:r>
      <w:r w:rsidRPr="002766AC">
        <w:rPr>
          <w:rFonts w:ascii="Times New Roman" w:eastAsia="Times New Roman" w:hAnsi="Times New Roman" w:cs="Times New Roman"/>
          <w:u w:val="single" w:color="000000"/>
        </w:rPr>
        <w:t>: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цитирование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и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предложения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с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косвенной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речью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в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сочинении</w:t>
      </w:r>
      <w:r w:rsidRPr="002766AC">
        <w:rPr>
          <w:rFonts w:ascii="Times New Roman" w:eastAsia="Times New Roman" w:hAnsi="Times New Roman" w:cs="Times New Roman"/>
        </w:rPr>
        <w:t>-</w:t>
      </w:r>
      <w:r>
        <w:t>рассуждении</w:t>
      </w:r>
      <w:r w:rsidRPr="002766AC">
        <w:rPr>
          <w:rFonts w:ascii="Times New Roman" w:eastAsia="Times New Roman" w:hAnsi="Times New Roman" w:cs="Times New Roman"/>
        </w:rPr>
        <w:t xml:space="preserve">; </w:t>
      </w:r>
      <w:r>
        <w:t>сравнительная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характеристика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двух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знакомых</w:t>
      </w:r>
      <w:r w:rsidRPr="002766AC">
        <w:rPr>
          <w:rFonts w:ascii="Times New Roman" w:eastAsia="Times New Roman" w:hAnsi="Times New Roman" w:cs="Times New Roman"/>
        </w:rPr>
        <w:t xml:space="preserve">; </w:t>
      </w:r>
      <w:r w:rsidRPr="002766AC">
        <w:rPr>
          <w:u w:val="single" w:color="000000"/>
        </w:rPr>
        <w:t>Контроль</w:t>
      </w:r>
      <w:r w:rsidRPr="002766AC"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t>контрольное</w:t>
      </w:r>
      <w:r w:rsidRPr="002766AC">
        <w:rPr>
          <w:rFonts w:ascii="Times New Roman" w:eastAsia="Times New Roman" w:hAnsi="Times New Roman" w:cs="Times New Roman"/>
        </w:rPr>
        <w:t xml:space="preserve"> </w:t>
      </w:r>
      <w:r>
        <w:t>сочинение</w:t>
      </w:r>
      <w:r w:rsidRPr="002766AC">
        <w:rPr>
          <w:rFonts w:ascii="Times New Roman" w:eastAsia="Times New Roman" w:hAnsi="Times New Roman" w:cs="Times New Roman"/>
        </w:rPr>
        <w:t>-</w:t>
      </w:r>
      <w:r>
        <w:t>рассуждение</w:t>
      </w:r>
      <w:r w:rsidRPr="002766AC">
        <w:rPr>
          <w:rFonts w:ascii="Times New Roman" w:eastAsia="Times New Roman" w:hAnsi="Times New Roman" w:cs="Times New Roman"/>
        </w:rPr>
        <w:t xml:space="preserve"> </w:t>
      </w:r>
    </w:p>
    <w:p w:rsidR="002B4196" w:rsidRDefault="00C32796" w:rsidP="00447F85">
      <w:pPr>
        <w:spacing w:line="260" w:lineRule="auto"/>
        <w:ind w:left="0" w:right="19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13. </w:t>
      </w:r>
      <w:r>
        <w:t>Повторение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систематизация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изученного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  <w:b/>
        </w:rPr>
        <w:t xml:space="preserve"> 8 </w:t>
      </w:r>
      <w:r>
        <w:t>классе</w:t>
      </w:r>
      <w:r w:rsidR="00447F85">
        <w:rPr>
          <w:rFonts w:ascii="Times New Roman" w:eastAsia="Times New Roman" w:hAnsi="Times New Roman" w:cs="Times New Roman"/>
          <w:b/>
        </w:rPr>
        <w:t xml:space="preserve"> (8+2</w:t>
      </w:r>
      <w:r>
        <w:t>ч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:rsidR="002B4196" w:rsidRDefault="00C32796">
      <w:pPr>
        <w:ind w:right="0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>Контроль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 w:rsidR="00390C1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390C12" w:rsidRPr="00390C12">
        <w:rPr>
          <w:rFonts w:ascii="Times New Roman" w:eastAsia="Times New Roman" w:hAnsi="Times New Roman" w:cs="Times New Roman"/>
          <w:u w:color="000000"/>
        </w:rPr>
        <w:t>диктант с грамматическим заданием,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t>контрольное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тестирование</w:t>
      </w:r>
      <w:r>
        <w:rPr>
          <w:rFonts w:ascii="Times New Roman" w:eastAsia="Times New Roman" w:hAnsi="Times New Roman" w:cs="Times New Roman"/>
        </w:rPr>
        <w:t xml:space="preserve">, </w:t>
      </w:r>
      <w:r>
        <w:t>сочинение</w:t>
      </w:r>
      <w:r>
        <w:rPr>
          <w:rFonts w:ascii="Times New Roman" w:eastAsia="Times New Roman" w:hAnsi="Times New Roman" w:cs="Times New Roman"/>
        </w:rPr>
        <w:t xml:space="preserve"> – </w:t>
      </w:r>
      <w:r>
        <w:t>рассуждение</w:t>
      </w:r>
      <w:r>
        <w:rPr>
          <w:rFonts w:ascii="Times New Roman" w:eastAsia="Times New Roman" w:hAnsi="Times New Roman" w:cs="Times New Roman"/>
        </w:rPr>
        <w:t xml:space="preserve">; </w:t>
      </w:r>
    </w:p>
    <w:p w:rsidR="00564124" w:rsidRDefault="00564124">
      <w:pPr>
        <w:ind w:right="0"/>
        <w:rPr>
          <w:rFonts w:ascii="Times New Roman" w:eastAsia="Times New Roman" w:hAnsi="Times New Roman" w:cs="Times New Roman"/>
        </w:rPr>
      </w:pPr>
    </w:p>
    <w:p w:rsidR="00564124" w:rsidRPr="00564124" w:rsidRDefault="00564124" w:rsidP="00564124">
      <w:pPr>
        <w:ind w:right="0"/>
        <w:rPr>
          <w:b/>
          <w:bCs/>
        </w:rPr>
      </w:pPr>
      <w:r w:rsidRPr="00564124">
        <w:rPr>
          <w:b/>
          <w:bCs/>
        </w:rPr>
        <w:t xml:space="preserve">Раздел </w:t>
      </w:r>
      <w:r w:rsidRPr="00564124">
        <w:rPr>
          <w:b/>
          <w:bCs/>
          <w:lang w:val="en-US"/>
        </w:rPr>
        <w:t>IV</w:t>
      </w:r>
      <w:r w:rsidRPr="00564124">
        <w:rPr>
          <w:b/>
          <w:bCs/>
        </w:rPr>
        <w:t>. Календарно-тематический план</w:t>
      </w:r>
    </w:p>
    <w:tbl>
      <w:tblPr>
        <w:tblW w:w="1527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977"/>
        <w:gridCol w:w="6237"/>
        <w:gridCol w:w="3969"/>
        <w:gridCol w:w="1389"/>
      </w:tblGrid>
      <w:tr w:rsidR="00564124" w:rsidRPr="00564124" w:rsidTr="005819ED">
        <w:trPr>
          <w:trHeight w:val="1114"/>
          <w:tblHeader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rPr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64124" w:rsidRPr="00564124" w:rsidRDefault="00564124" w:rsidP="00564124">
            <w:pPr>
              <w:ind w:right="0"/>
              <w:rPr>
                <w:b/>
                <w:bCs/>
              </w:rPr>
            </w:pPr>
            <w:r w:rsidRPr="00564124">
              <w:rPr>
                <w:b/>
                <w:bCs/>
              </w:rPr>
              <w:t>Характеристика основных видов учебной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64124" w:rsidRPr="00564124" w:rsidRDefault="00564124" w:rsidP="00564124">
            <w:pPr>
              <w:ind w:right="0"/>
              <w:rPr>
                <w:b/>
                <w:bCs/>
              </w:rPr>
            </w:pPr>
          </w:p>
          <w:p w:rsidR="00564124" w:rsidRPr="00564124" w:rsidRDefault="00564124" w:rsidP="00564124">
            <w:pPr>
              <w:ind w:right="0"/>
              <w:rPr>
                <w:b/>
                <w:bCs/>
              </w:rPr>
            </w:pPr>
            <w:r w:rsidRPr="00564124">
              <w:rPr>
                <w:b/>
                <w:bCs/>
              </w:rPr>
              <w:t xml:space="preserve">Учебные действия, направленные на формирование коммуникативной компетенции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64124" w:rsidRPr="00564124" w:rsidRDefault="00564124" w:rsidP="00564124">
            <w:pPr>
              <w:ind w:right="0"/>
              <w:rPr>
                <w:b/>
                <w:bCs/>
              </w:rPr>
            </w:pPr>
            <w:r w:rsidRPr="00564124">
              <w:rPr>
                <w:b/>
                <w:bCs/>
              </w:rPr>
              <w:t>Дата проведения занятия</w:t>
            </w:r>
          </w:p>
          <w:p w:rsidR="00564124" w:rsidRPr="00564124" w:rsidRDefault="00564124" w:rsidP="00564124">
            <w:pPr>
              <w:ind w:right="0"/>
            </w:pPr>
            <w:r w:rsidRPr="00564124">
              <w:rPr>
                <w:b/>
                <w:bCs/>
              </w:rPr>
              <w:t>План/факт</w:t>
            </w: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Функции русского языка в современном мире:1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Русский язык в современном мире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Составляют опорный конспект для пересказа текст</w:t>
            </w:r>
            <w:proofErr w:type="gramStart"/>
            <w:r w:rsidRPr="00564124">
              <w:t>а(</w:t>
            </w:r>
            <w:proofErr w:type="gramEnd"/>
            <w:r w:rsidRPr="00564124">
              <w:t>упр.2)Аргументируют основные положения о роли русского языка в современном мире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Деление текста на абзацы.</w:t>
            </w:r>
          </w:p>
          <w:p w:rsidR="00564124" w:rsidRPr="00564124" w:rsidRDefault="00564124" w:rsidP="00564124">
            <w:pPr>
              <w:ind w:right="0"/>
            </w:pPr>
            <w:r w:rsidRPr="00564124">
              <w:t>Синонимы (упр.4)</w:t>
            </w:r>
          </w:p>
          <w:p w:rsidR="00564124" w:rsidRPr="00564124" w:rsidRDefault="00564124" w:rsidP="00564124">
            <w:pPr>
              <w:ind w:right="0"/>
            </w:pPr>
            <w:r w:rsidRPr="00564124">
              <w:t>Словарная работа(стр.3)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Повторение изученного в V–VII классах:10+2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Пунктуация и орфография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Отвечают на диагностические вопросы. Обосновывают выбор орфограмм.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Рассуждение: доказательства, вывод.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Знаки препинания: знаки завершения, разделения, выделения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Разграничивают знаки препинания по их функциям. Анализируют таблицу в учебнике.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Рассуждение: доказательства, вывод. Вопросный план текста(упр.10).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Знаки препинания: знаки завершения, разделения, выделения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Обобщают наблюдения и делают выводы (упр.6)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Словарная работа</w:t>
            </w:r>
            <w:r w:rsidR="005819ED">
              <w:t xml:space="preserve"> </w:t>
            </w:r>
            <w:r w:rsidRPr="00564124">
              <w:t>(стр</w:t>
            </w:r>
            <w:r w:rsidR="005819ED">
              <w:t xml:space="preserve">. </w:t>
            </w:r>
            <w:r w:rsidRPr="00564124">
              <w:t>8)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Знаки препинания в сложном  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Самостоятельно наблюдают особенности языкового материала. Соотносят обобщенный ответ по теме с таблицей в учебнике.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Выразительно читают стихотворный текст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Знаки препинания в сложном   предложении. Диктант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Создают графические схемы сложных предложений. Конструируют сложные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Пословицы, словарная работа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Буквы </w:t>
            </w:r>
            <w:r w:rsidRPr="00564124">
              <w:rPr>
                <w:i/>
              </w:rPr>
              <w:t xml:space="preserve">н, </w:t>
            </w:r>
            <w:proofErr w:type="spellStart"/>
            <w:r w:rsidRPr="00564124">
              <w:rPr>
                <w:i/>
              </w:rPr>
              <w:t>нн</w:t>
            </w:r>
            <w:proofErr w:type="spellEnd"/>
            <w:r w:rsidRPr="00564124">
              <w:t xml:space="preserve"> в суффиксах прилагательных, причастий и наречий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Готовят устный рассказ по таблице. Формулируют правило в соответствии с графической схемой в учебнике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Стиль и тип текста(упр.26)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Буквы </w:t>
            </w:r>
            <w:r w:rsidRPr="00564124">
              <w:rPr>
                <w:i/>
              </w:rPr>
              <w:t xml:space="preserve">н, </w:t>
            </w:r>
            <w:proofErr w:type="spellStart"/>
            <w:r w:rsidRPr="00564124">
              <w:rPr>
                <w:i/>
              </w:rPr>
              <w:t>нн</w:t>
            </w:r>
            <w:proofErr w:type="spellEnd"/>
            <w:r w:rsidRPr="00564124">
              <w:t xml:space="preserve"> в суффиксах прилагательных, </w:t>
            </w:r>
            <w:r w:rsidRPr="00564124">
              <w:lastRenderedPageBreak/>
              <w:t>причастий и наречий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>Отрабатывают практически орфограмму. Осуществляют самоконтроль в выборе орфограммы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Словари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Изложение с грамматическим    заданием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Развитие речи (упр.26-27)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Слитное и раздельное написание   </w:t>
            </w:r>
            <w:r w:rsidRPr="00564124">
              <w:rPr>
                <w:i/>
              </w:rPr>
              <w:t>не</w:t>
            </w:r>
            <w:r w:rsidRPr="00564124">
              <w:t xml:space="preserve"> с разными частями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Анализируют теоретические сведения из учебника. Работают с таблицей учебника. Иллюстрируют таблицу своими примерами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Работают с текстами разных стилей, со словарной статьей.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Слитное и раздельное написание   </w:t>
            </w:r>
            <w:r w:rsidRPr="00564124">
              <w:rPr>
                <w:i/>
              </w:rPr>
              <w:t>не</w:t>
            </w:r>
            <w:r w:rsidRPr="00564124">
              <w:t xml:space="preserve"> с разными частями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Осуществляют </w:t>
            </w:r>
            <w:proofErr w:type="spellStart"/>
            <w:r w:rsidRPr="00564124">
              <w:t>тренинговые</w:t>
            </w:r>
            <w:proofErr w:type="spellEnd"/>
            <w:r w:rsidRPr="00564124">
              <w:t xml:space="preserve"> упражнения и самоконтроль в выборе орфограммы.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Выделение главной мысли текста. Выразительно читают стихотворный текст. Словарная работа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Сочинение в форме письма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Развитие речи (упр.36)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Стартовая  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Синтаксис, пунктуация, культура речи:9+1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Основные единицы синтаксиса.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Работают с таблицами учебника над единицами языка. Учатся разграничивать основные синтаксические единицы по их функциям – номинативной и коммуникативной.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Конструируют свои предложения, используя слова поэзии А.С. Пушкина. Учатся выразительно читать стихотворение Н. Рубцова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Текст как единица синтаксиса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Доказывают, что предложения, приведенные в упр.41, являются текстом. Анализируют текст со стороны языковых средств связи. Выполняют творческое задание в группах.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Конструируют текст. Определяют основную мысль текста. Словарная работа.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Предложение как единица синтаксиса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Анализируют слова, словосочетания и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Наблюдают соотнесенность содержания предложения с ситуацией, фрагментом действительности.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Сжатое изложение от 3-</w:t>
            </w:r>
            <w:r w:rsidRPr="00564124">
              <w:lastRenderedPageBreak/>
              <w:t>его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Развитие речи (упр.52)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Словосочетание как единица синтаксиса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Распознают словосочетания в составе предложения. Конструируют словосочетания, опираясь на схему.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Построение словосочетаний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Виды словосочетаний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Распознают различные виды словосочетаний по морфологическим свойствам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Построение словосочетаний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Синтаксические связи слов в словосочетаниях. </w:t>
            </w:r>
          </w:p>
          <w:p w:rsidR="00564124" w:rsidRPr="00564124" w:rsidRDefault="00564124" w:rsidP="00564124">
            <w:pPr>
              <w:ind w:righ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Определяют виды подчинительной связи в словосочетаниях. Составляют схемы словосочетаний.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Конструируют словосочетания с разными видами подчинительной связи.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Синтаксические связи слов в словосочетаниях.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Изучают виды подчинительной связи в словосочетаниях и составляют таблицу опорных сведений. Составляют схемы словосочетаний.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Контролируют употребление формы зависимого слова по нормам русского литературного языка.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Синтаксический разбор словосочетаний.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Изучают порядок и образец разбора. Выполняют разбор словосочетаний. Дифференцированно закрепляют тему на тренировочном материале.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Пишут мини-сочинение (упр.72)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Простое предложение:3+1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Грамматическая (предикативная) основа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Опознают простые предложения. Наблюдают, пользуясь схемой, особенности связи подлежащего и сказуемого. Определяют предикативность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Пишут мини-изложение (упр.76)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Порядок слов в предложении.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Исследуют языковой материал. Сопоставляют порядок слов в предложениях на разных языках. Сравнивают порядок слов в разных предложениях и делают вывод. Выписывают предложения с обратным порядком слов.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Интонация как средство выразительности речи.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Интонация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Работают со схемой как зрительной опорой для </w:t>
            </w:r>
            <w:r w:rsidRPr="00564124">
              <w:lastRenderedPageBreak/>
              <w:t>самостоятельных наблюдений. Знакомятся с теоретическими сведениями. Пишут интонационный диктант.</w:t>
            </w:r>
          </w:p>
          <w:p w:rsidR="00564124" w:rsidRPr="00564124" w:rsidRDefault="00564124" w:rsidP="00564124">
            <w:pPr>
              <w:ind w:right="0"/>
            </w:pPr>
            <w:r w:rsidRPr="00564124">
              <w:t>Анализируют таблицу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>Читают этимологическу</w:t>
            </w:r>
            <w:r w:rsidR="005819ED">
              <w:t xml:space="preserve">ю справку о </w:t>
            </w:r>
            <w:r w:rsidR="005819ED">
              <w:lastRenderedPageBreak/>
              <w:t>словах «интонация», «</w:t>
            </w:r>
            <w:r w:rsidRPr="00564124">
              <w:t>пауза».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использованы предложения. Наблюдают за звучащей речью (по телевиденью и радио) и корректируют её интонационные недочеты</w:t>
            </w:r>
            <w:proofErr w:type="gramStart"/>
            <w:r w:rsidRPr="00564124">
              <w:t>..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Описание памятника культуры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Работают со специально подобранным иллюстративным материалом (видеозапись, презентация). Читают текст и сопоставляют публицистическое описание двух картин с изображением памятника. Делятся своим впечатлением при помощи презентации.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Пишут сочинение – публицистическое описание двух картин с изображением одного и того же памятника.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Главные члены предложения:7+2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Подлежащее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Активизируют знания о подлежащем и его роли в предложении. Анализируя русские пословицы, фрагменты текстов художественной литературы, находят подлежащие и определяют способ их выражения, отрабатывая при этом правописные навыки.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Составляя предложение с приведенными в рамках словами, развивают творческие способности и учатся использовать в собственной письменной речи подлежащие, имеющие разный способ выражения.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Сочинение по картине И </w:t>
            </w:r>
            <w:proofErr w:type="spellStart"/>
            <w:r w:rsidRPr="00564124">
              <w:t>Шевандроновой</w:t>
            </w:r>
            <w:proofErr w:type="spellEnd"/>
            <w:r w:rsidRPr="00564124">
              <w:t xml:space="preserve"> «На террасе»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Развитие речи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Сказуемое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Активизируют знания о сказуемом и его роли в </w:t>
            </w:r>
            <w:r w:rsidRPr="00564124">
              <w:lastRenderedPageBreak/>
              <w:t>предложении. Анализируя фрагменты текстов художественной литературы, находят сказуемые. Работают с опорной схемой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Простое глагольное сказуемое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Определяют простое глагольное сказуемое. Готовят устное сообщение о трудных случаях согласования сказуемого с подлежащим (упр.99). На основе текста развивают свои правописные навыки, закрепляют теоретические сведения, полученные в параграфе, развивают творческие способности</w:t>
            </w:r>
            <w:proofErr w:type="gramStart"/>
            <w:r w:rsidRPr="00564124">
              <w:t xml:space="preserve"> ,</w:t>
            </w:r>
            <w:proofErr w:type="gramEnd"/>
            <w:r w:rsidRPr="00564124">
              <w:t xml:space="preserve"> грамматически видоизменяя тест упражнения в соответствии с заданием.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Расширяют знания в области лексики, применяя их при создании собственных предложений на основе заданных условий.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Сочинение на тему «Чудный собор»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Материал упр. 101-102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Составное глагольное сказуемое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Определяют составное глагольное сказуемое. Анализируют различные способы выражения составных глагольных сказуемых, заменяя вспомогательный глагол кратким прилагательным в составе сказуемого.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Пишут сочинение-рассказ о планах на будущее(упр.106)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Составное именное сказуемое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 Анализируют текст с точки зрения представленности в нем составных глагольных сказуемых, определяют способ их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Рассказ о жизни А.С. Грибоедова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Тире между подлежащим и сказуемым.</w:t>
            </w:r>
          </w:p>
          <w:p w:rsidR="00564124" w:rsidRPr="00564124" w:rsidRDefault="00564124" w:rsidP="00564124">
            <w:pPr>
              <w:ind w:right="0"/>
            </w:pPr>
            <w:r w:rsidRPr="00564124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Усваивают правило употребления тире между подлежащим и сказуемым. Анализируют способ выражения грамматической основы в предложениях. Пишут диктант (упр.120)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Развивают навыки выразительного чтения. Активизируют знания в области стилистики.  Составляют высказывания о знаменитых людях.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Контрольный тест.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Второстепенные члены предложения:8+2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Роль второстепенных членов в предложении.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Воспроизводят изученный ранее материал о предложении и его членах. Актуализируют на основе материала для наблюдений информацию о членах </w:t>
            </w:r>
            <w:r w:rsidRPr="00564124">
              <w:lastRenderedPageBreak/>
              <w:t>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>Словарная работа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Дополнение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Опознают дополнение. Анализируют морфологическую выраженность дополнений. Оценивают грамматическую правильность предложений с дополнениями. Усваивают роль дополнений (прямых и косвенных) в предложенных текстах.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Читают текст и определяют его основную мысль. Составляют устную характеристику личности. Работают с текстами, развивая способность адекватного понимания содержания.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Определение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Опознают определение. Дифференцируют согласованные и несогласованные определения.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Производят замены определений синонимичными. Создают устный и письменный текст на основе данного, производят самопроверк</w:t>
            </w:r>
            <w:proofErr w:type="gramStart"/>
            <w:r w:rsidRPr="00564124">
              <w:t>у(</w:t>
            </w:r>
            <w:proofErr w:type="gramEnd"/>
            <w:r w:rsidRPr="00564124">
              <w:t>упр.138-140 изложение)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Приложение. Знаки препинания при нём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Распознают в словосочетаниях определяемое слово и приложение. Подбирают приложения с нужными значениями.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Работают над нормой употребления приложений в нужной форме.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Обстоятельство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Опознают обстоятельство. Дифференцируют обстоятельства по значению. Расставляют знаки препинания в упражнениях и уточняют морфологическую выраженность обстоятельств.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Составляют предложения, употребляя  обстоятельства с разными значениями.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Синтаксический разбор двусоставного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Выполняют синтаксический разбор двусоставных  предложений.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На примере одного из текстов осознают роль русского языка. Характеризуют трудовую деятельность, включив в свои предложения разные виды обстоятельств.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Характеристика человека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Читают, изучая текст об известном </w:t>
            </w:r>
            <w:r w:rsidRPr="00564124">
              <w:lastRenderedPageBreak/>
              <w:t>лингвисте, учатся вычленять главное в содержании. Продуцируют свой текст, извлекая материалы из справочной литературы.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Характеристика человека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сочинение по групповому портрету.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Систематизируют изученный материал по вопросам и заданиям учебника. Работают с научно-популярным текстом из энциклопедии, попутно выполняя задания по орфографии, пунктуации и синтаксису.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Вырабатывают свое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Односоставные предложения:11+3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Главный член односоставного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Распространяют односоставные предложения второстепенными членами.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Назывные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Опознают назывные предложения. наблюдают за функцией и семантикой назывных предложений. Пишут диктант </w:t>
            </w:r>
            <w:proofErr w:type="gramStart"/>
            <w:r w:rsidRPr="00564124">
              <w:t xml:space="preserve">( </w:t>
            </w:r>
            <w:proofErr w:type="gramEnd"/>
            <w:r w:rsidRPr="00564124">
              <w:t>упр.183).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Составляют назывные предложения, осознают уместность употребления назывных предложений в текстах определенного типа.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Определенно-личные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Опознают определенно-личные предложения.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Уместно употребляют данный вид предложений в своем тексте.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Определенно-личные </w:t>
            </w:r>
            <w:r w:rsidRPr="00564124">
              <w:lastRenderedPageBreak/>
              <w:t>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 xml:space="preserve">Определяют морфологическую выраженность главного </w:t>
            </w:r>
            <w:r w:rsidRPr="00564124">
              <w:lastRenderedPageBreak/>
              <w:t>члена в определенно-личных предложениях и функцию этих предложений. Пишут диктант.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Неопределенно-личные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Опознают неопределенно-личные предложения. Определяют значение и морфологическую выраженность главного члена в неопределенно-личных предложениях.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 Аргументируют употребление односоставных предложений данного вида подобранными пословицами.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Инструкция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Анализируют употребление односоставных предложений в жанре инструкции. Выбирают нужную форму глагола-сказуемого для односоставных предложений в инструкции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Создают свои тексты-инструкции, употребляя уместно односоставные предложения.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Безличные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Опознают безличные предложения. Определяют морфологическую выраженность главного члена предложения в безличных предложениях.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Подбирают свои тексты с примерами безличных предложений из разных учебников.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Безличные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Трансформируют двусоставные предложения в односоставные безличные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Рассуждение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Подбирают рабочие материалы на определенную тему на основе </w:t>
            </w:r>
            <w:proofErr w:type="spellStart"/>
            <w:r w:rsidRPr="00564124">
              <w:t>межпредметных</w:t>
            </w:r>
            <w:proofErr w:type="spellEnd"/>
            <w:r w:rsidRPr="00564124">
              <w:t xml:space="preserve"> связей с уроками литературы. Пишут диктант.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 Воспринимают на слух текст рассуждение, выделяют в нем структурные части. Создают свое рассуждение на предложенную тему. Работают над текстом для изложения, определяя коммуникативно-целесообразные языковые средства выражения мысли.  Готовят устное выступление по картине.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Неполные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Синтаксический разбор </w:t>
            </w:r>
            <w:r w:rsidRPr="00564124">
              <w:lastRenderedPageBreak/>
              <w:t>односоставного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 xml:space="preserve">Выполняют устные и письменные синтаксические </w:t>
            </w:r>
            <w:r w:rsidRPr="00564124">
              <w:lastRenderedPageBreak/>
              <w:t>разборы односоставных предложений. Тренируются в разборе предложений разных видов, сопоставляя двусоставные и односоставные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Сочинение по личным впечатлениям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сочинение, употребляя односоставные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Развитие речи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Отвечают на контрольные вопросы, систематизируя изученный материал. Тренируются в использовании разных односоставных предложений, выбирая наиболее уместные и следя за нормой их употребления.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Размышляют над синтаксическими ресурсами в оформлении связных текстов с помощью простых предложений разных видов. Развивают свою способность устного пересказа текста об ученом с оценкой его деятельности.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Осложненное предложение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Понятие об осложненном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Определяют, чем осложнены предложения, приведенные в упражнении, списывают их, расставляя пропущенные знаки препинания.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Однородные члены предложения:15+3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Понятие об однородных членах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Осознают условия однородности членов предложения. Проводят наблюдение за языковым явлением (сравнивают черновую и окончательную редакцию одного из предложений поэмы А.С. Пушкина «</w:t>
            </w:r>
            <w:proofErr w:type="spellStart"/>
            <w:r w:rsidRPr="00564124">
              <w:t>Цыганы</w:t>
            </w:r>
            <w:proofErr w:type="spellEnd"/>
            <w:r w:rsidRPr="00564124">
              <w:t xml:space="preserve">»).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Читают предложения с нулевой интонацией. Выполняют упражнение по развитию речи, составляют текст на одну из предложенных тем, употребляя однородные члены.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Понятие об однородных членах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Указывают средства связи между однородными членами. Пишут диктант, объясняя правописание пропущенных букв и употребление знаков препинания.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Выписывают из учебников по естественным наукам предложения с однородными членами.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Читают и записывают тексты, графически обозначая перечислительную интонацию, расставляя пропущенные разделительные запятые между однородными членами.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Письменно формулируют основную мысль текста.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Продолжают незаконченные предложения, ставя на месте пропусков однородные члены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Работают со сравнительной характеристикой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Изложение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изложение, основанное на сравнительной характеристике (упр.242)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Однородные и неоднородные определения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Распознают однородные и неоднородные определения.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изложение (упр.246)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Однородные и неоднородные определения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Распознают однородные и неоднородные определения. Пишут диктант (упр.247)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Читают текст выразительно вслух, соблюдая интонацию перечисления при однородных членах.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Однородные члены, связанные сочинительными союзами, и пунктуация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Выделяют разделительные союзы в предложениях. Определяют, одиночными или повторяющимися являются эти союзы. Расставляют знаки препинания в тестах. Пишут тест, расставляя пропущенные запятые. Подчеркивают однородные  члены как члены  предложения  и грамматические основы сложноподчиненных предложений с союзом 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Составляют предложения.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Однородные члены, связанные сочинительными </w:t>
            </w:r>
            <w:r w:rsidRPr="00564124">
              <w:lastRenderedPageBreak/>
              <w:t>союзами, и пунктуация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>Составляют схемы сложноподчиненных предложений. Находят в тексте обращения, однородные главные и однородные второстепенные члены.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Формулируют основную мысль текста-описания.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Сочинение-сравнительная характеристика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сочинение, основанное на сравнительной характеристике (упр.264)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Обобщающие слова при однородных членах и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Распределяют слова на две группы: с обобщающим словом после однородных членов и перед ним. Подбирают к однородным членам предложенные обобщающие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Читают выразительно предложения с интонацией предупреждения, с интонацией пояснения.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Обобщающие слова при однородных членах и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Записывают предложения с обобщающим словом при однородных членах, классифицируя их по группам. Пишут диктант.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Конструирование предложений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Синтаксический разбор предложения с однородными членами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Проводят письменный синтаксический разбор предложений с однородными сказуемыми. Устно разбирают предложения с однородными второстепенными членам. Составляют схемы простых предложений с однородными определениями.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Конструирование предложений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Пунктуационный разбор предложения с однородными членами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Производят устные и письменные пунктуационные разборы простых предложений  с однородными членами, входящих в состав </w:t>
            </w:r>
            <w:proofErr w:type="gramStart"/>
            <w:r w:rsidRPr="00564124">
              <w:t>сложного</w:t>
            </w:r>
            <w:proofErr w:type="gramEnd"/>
            <w:r w:rsidRPr="00564124">
              <w:t>.  Пишут предложения, расставляя пропущенные разделительные запятые между однородными членами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Конструирование предложений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Сочинение-отзыв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сочинение в жанре отзыва в книгу посетителей выставки(упр.281)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Отвечают на контрольные вопросы, систематизируя изученный материал. Списывают текст, расставляя недостающие запятые и подчеркивая однородные члены. (упр.283)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Определяют и формулируют основную мысль текст</w:t>
            </w:r>
            <w:proofErr w:type="gramStart"/>
            <w:r w:rsidRPr="00564124">
              <w:t>а(</w:t>
            </w:r>
            <w:proofErr w:type="gramEnd"/>
            <w:r w:rsidRPr="00564124">
              <w:t xml:space="preserve">упр.283).Определяют соответствие плана сочинения его </w:t>
            </w:r>
            <w:r w:rsidRPr="00564124">
              <w:lastRenderedPageBreak/>
              <w:t>тем</w:t>
            </w:r>
            <w:proofErr w:type="gramStart"/>
            <w:r w:rsidRPr="00564124">
              <w:t>е(</w:t>
            </w:r>
            <w:proofErr w:type="gramEnd"/>
            <w:r w:rsidRPr="00564124">
              <w:t xml:space="preserve"> упрю285). Исправляют речевые ошибки (упр.284).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proofErr w:type="spellStart"/>
            <w:r w:rsidRPr="00564124">
              <w:t>Провторение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Списывают текст, расставляя недостающие запятые и подчеркивая однородные члены. Находят однородные и неоднородные определения в тексте(упр.286).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Читают отрывок из статьи(упр.286).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Обособленные члены предложения:19+4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Понятие об обособлении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Понимают сущность и общие условия обособления. Выделяют запятыми обособленные члены, выраженные причастными и деепричастными оборотами.</w:t>
            </w:r>
            <w:proofErr w:type="gramStart"/>
            <w:r w:rsidRPr="00564124">
              <w:t xml:space="preserve">  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Обозначают паузы, которые выделяют однородные члены.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Понятие об обособлении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Списывают текст, подчеркивая грамматические основы сложных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определения.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Опознают и правильно интонируют предложения с обособленными определениями.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Читают предложения с обособленными членами и интонацией обособления. Сравнивают по смыслу данные предложения.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определения.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Графически обозначают обособленные определения, выраженные причастным оборотом. Объясняют, при каких условиях они обособлены, а при каких нет.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Предупреждение речевых ошибок.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определения.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Графически обозначают обособленные определения, анализируя условия их обособления.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Предупреждение речевых ошибок.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Рассуждение на дискуссионную тему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Анализируют текст и формулируют его основную мысль. Определяют тему текста, выписывают предложения с обособленными определениями, выраженными </w:t>
            </w:r>
            <w:r w:rsidRPr="00564124">
              <w:lastRenderedPageBreak/>
              <w:t>причастными оборотами.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lastRenderedPageBreak/>
              <w:t>. Редактируют предложения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Рассуждение на дискуссионную тему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Пишут сочинение-рассуждение. Придумывают основной тезис рассуждения, аргументы.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приложения.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приложения.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Указывают, как морфологически выражены и пунктуационно оформлены приложения, обозначают графически их синтаксическую роль.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приложения.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Записывают отрывки из стихотворений и указывают распространенные приложения. Пишут диктант (упр.311)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обстоятельства.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обращения.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 xml:space="preserve">Читают зарисовку писателя Ю. </w:t>
            </w:r>
            <w:proofErr w:type="spellStart"/>
            <w:r w:rsidRPr="00564124">
              <w:t>Олеши</w:t>
            </w:r>
            <w:proofErr w:type="spellEnd"/>
            <w:r w:rsidRPr="00564124">
              <w:t>, формулируют главную мысль.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обстоятельства.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Выписывают предложения с обособленными обстоятельствами</w:t>
            </w:r>
            <w:proofErr w:type="gramStart"/>
            <w:r w:rsidRPr="00564124">
              <w:t xml:space="preserve">., </w:t>
            </w:r>
            <w:proofErr w:type="gramEnd"/>
            <w:r w:rsidRPr="00564124">
              <w:t xml:space="preserve">определениями и приложениями. Указывают, в каких предложениях они являются однородными.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обстоятельства. Выделительные знаки препинания при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Находят ошибки в построении предложений с деепричастными оборотами и записывают предложения в исправленном виде.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Предупреждение речевых ошибок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Опознают и правильно интонируют предложения с обособленными уточняющими членами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Выделяют запятыми и подчеркивают обособленные члены предложений. Записывают предложения, подчеркивая обособленные обстоятельства уступки и выделяя их запятыми.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Выписывают из теста предложения с обособленными определениями и приложениями.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Выполняют упражнение по развитию речи: составляют рассказ о каком-либо изобретении, используя обособленные члены предложения.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Сочинение по личным впечатлениям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сочинение по личным впечатлениям (упр.329)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Синтаксический разбор предложения с обособленными членами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Проводят письменный и устный синтаксический разбор предложений, осложненных обособленными членами. Читают и списывают текст, расставляя пропущенные запятые.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 xml:space="preserve">Пунктуационный разбор предложения с </w:t>
            </w:r>
            <w:r w:rsidRPr="00564124">
              <w:lastRenderedPageBreak/>
              <w:t>обособленными членами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 xml:space="preserve">Проводят письменный и устный пунктуационный разбор предложений с  обособленными членами. Списывают </w:t>
            </w:r>
            <w:r w:rsidRPr="00564124">
              <w:lastRenderedPageBreak/>
              <w:t>текст, расставляя пропущенные запятые.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Списывают  текст, расставляя пропущенные запятые и графически обозначая обособленные члены предложения. Составляют схемы предложений.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Читают текст, прослеживают развитие мысли писателя, продолжают текст, учитывая стилистические особенности авторского описания.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Изложение с продолжением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(упр.338)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Указывают условия для обособления второстепенных членов предложений. Графически отмечают обособленные члены предложения, называя условия их обособления.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Выразительно читают и записывают тексты.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Обращение:4+1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Назначение обращения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Осознают основные функции обращения. Выделяют графически и интонационно обращения, расставляют препинания</w:t>
            </w:r>
            <w:proofErr w:type="gramStart"/>
            <w:r w:rsidRPr="00564124">
              <w:t>..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Составляют предложения с обращениями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Распространенные обращения.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Опознают и правильно интонируют предложения с распространенным обращениями. Выписывают из тестов художественной и публицистической литературы примеры употребления разных обращений.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Составляют небольшой текст с использованием распространенных обращений.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Выделительные знаки препинания при обращении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Выписывают текст с выделением обращений знаками препинания, обозначают графически обращения, чертят схемы с обозначением местоположения обращений.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Употребление обращений. Тест.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Составляют предложения с последующим прочтением с определенной интонацией. Списывают тексты с постановкой запятых и графическим выделением обращением. Приводят примеры обращений.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Составляют письма и моделируют разговор по телефону. Описывают различные ситуации общения с употреблением обращений.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Составление делового </w:t>
            </w:r>
            <w:r w:rsidRPr="00564124">
              <w:lastRenderedPageBreak/>
              <w:t>письма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Составляют поздравления и тексты </w:t>
            </w:r>
            <w:r w:rsidRPr="00564124">
              <w:lastRenderedPageBreak/>
              <w:t>деловой корреспонденции на различные темы.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Вводные и вставные конструкции:9+2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Вводные конструкции.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Осознают функции вводных конструкций в речи. Выписывают предложения с обозначением вводных слов. Графически выделяют вводные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Определение темы текста, основной мысли текста.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Группы вводных слов и вводных сочетаний слов по значению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Узнают группы вводных слов и предложений по значению. Рассматривают схему. Составляют предложения с различными по значению вводными словами и сочетаниями слов.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Выписывают текст с постановкой знаков препинания при вводных словах. Вставляют вводные слова в текст и расставляют знаки препинания, указывают значения слов.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Готовят высказывание типа рассуждения на заданную тему с последовательным изложением аргументов с помощью вводных слов.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Переписывают тест, заменяя вводные слова и сочетания слов вводными предложениями. Определяют части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Вставные слова, словосочетания и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Определяют понятие вставных конструкций. Анализируют особенности употребления вставных конструкций. Формируют пунктуационную компетенцию, опознавая вставные конструкции и выделяя их интонацией в устной речи и скобками или тире в письменной речи. Пишут выборочный диктант с последующей взаимопроверкой с последующей взаимопроверкой. Совершенствуют при </w:t>
            </w:r>
            <w:r w:rsidRPr="00564124">
              <w:lastRenderedPageBreak/>
              <w:t>работе с текстом свои речевые, коммуникативные умения и правописные навыки.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>Конструирование предложений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Публичное выступление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Моделируют публичное выступление.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Междометия в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Уточняют роль междометий в предложении. Определяют в предложениях междометия, выражающие различные чувства.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\работают над интонацией предложений с междометиями. Акцентируют внимание на междометии «о», употребленном вместе с обращением.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Усваивают порядок устного и письменного синтаксического и пунктуационного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пунктуационные навыки изученных конструкций</w:t>
            </w:r>
            <w:proofErr w:type="gramStart"/>
            <w:r w:rsidRPr="00564124">
              <w:t xml:space="preserve"> П</w:t>
            </w:r>
            <w:proofErr w:type="gramEnd"/>
            <w:r w:rsidRPr="00564124">
              <w:t>одбирают ли составляют свои примеры предложений и выполняют их синтаксический и пунктуационный разбор.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Сочинение о старинных фотографиях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(упр.401)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Отвечают на контрольные вопросы по теме. Работают с предложенными тестами: читают с интонацией выделенные слова, грамматически не связанные с членами предложения, расставляют нужные знаки препинания, определяют синтаксическую зависимость выделенных конструкций.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Развивают речь, отзываясь своими высказываниями в устной и письменной форме на содержание прочитанных текстов.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Урок-зачет. Тест.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>Чужая речь: 10+2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 xml:space="preserve">Понятие о чужой речи.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Определяют понятие чужой речи. Анализируют языковой материал. Делают обобщения на языковом материале </w:t>
            </w:r>
            <w:r w:rsidRPr="00564124">
              <w:lastRenderedPageBreak/>
              <w:t>для наблюдений.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Комментирующая часть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Анализируют смысловые параметры комментирующей части. Читают схемы предложений с чужой речью. Распространяют комментирующую часть предложений с чужой речью, опираясь на схемы.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Выявляют в самостоятельных наблюдениях интонацию комментирующей части, ее место в предложениях роль глаголов говорения (речи).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Прямая и косвенная речь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Сравнивают предложения с прямой и косвенной речью. Изучают определения прямой и косвенной речи. Классифицируют знаки препинания в предложениях текста.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Опознают изучаемые предложения с прямой и косвенной речью и читают их, соблюдая нужную интонацию.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Косвенная речь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Опознают предложения с косвенной речью. Акцентируют внимание на смысле предложений с косвенной речью, оформленной с помощью слов </w:t>
            </w:r>
            <w:r w:rsidRPr="00564124">
              <w:rPr>
                <w:i/>
              </w:rPr>
              <w:t>как, что, будто</w:t>
            </w:r>
            <w:r w:rsidRPr="00564124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Работают с тестом официального стиля и над ролью в нем предложений с косвенной речью. Проводят эксперимент: преобразуют предложения с прямой речью в предложения с косвенной речью, выясняя уместность их использования в текстах разных типов и стилей речи.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Прямая речь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Актуализируют изученное ранее правило о знаках препинания в предложениях с прямой речью. Осваивают новое пунктуационное правило о знаках препинания при прямой речи с разрывом. Используют схемы предложения для опознания, составления, оформления предложений с прямой речью.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Читают выразительно по ролям диалоги. Конструируют предложения с прямой речью в разном структурном и интонационном оформлении.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Диалог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Определяют диалог. Вырабатывают навыки пунктуационного оформления диалога. Преобразовывают предложения с косвенной речью в </w:t>
            </w:r>
            <w:proofErr w:type="spellStart"/>
            <w:r w:rsidRPr="00564124">
              <w:t>в</w:t>
            </w:r>
            <w:proofErr w:type="spellEnd"/>
            <w:r w:rsidRPr="00564124">
              <w:t xml:space="preserve"> предложения с прямой речью.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Составляют свои диалоги по рисункам, ситуациям и схемам. Определяют стилистическую выраженность диалога.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Рассказ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Перерабатывают текст в рассказ с диалогом (упр.418). Вводят свои придуманные диалоги в рассказ по данному началу. Рассматривают картинку и продуцируют связный текст в жанре интервью.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Сжатое изложение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Пишут сжатое изложение. (Упр.419)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Цитата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Определяют понятие цитаты. Находят цитаты и определяют роль цитаты в тексте. Выполняют синтаксический и пунктуационный разбор предложений с чужой речью (устно и письменно) по образцу.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Формируют умение вводит цитаты в авторский текст разными способами. Выполняют коррекцию текстов ученических сочинений со стороны уместности и точности в оформлении включенных цитат. Усваивают требования к устному выступлению.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Синтаксический и  пунктуационный разбор предложений с чужой речью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Усваивают порядок устного и письменного синтаксического и пунктуационного разбора. Опознают изученные конструкции.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Отвечают на вопросы по разделу. Выполняют задания на передачу чужой речи разными способами. Исследуют сочетания знаков препинания при оформлении чужой речи и подтверждают схемы своими примерами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rPr>
                <w:b/>
              </w:rPr>
              <w:t xml:space="preserve">Повторение и систематизация изученного в </w:t>
            </w:r>
            <w:r w:rsidRPr="00564124">
              <w:rPr>
                <w:b/>
                <w:lang w:val="en-US"/>
              </w:rPr>
              <w:t>VIII</w:t>
            </w:r>
            <w:r w:rsidRPr="00564124">
              <w:rPr>
                <w:b/>
              </w:rPr>
              <w:t xml:space="preserve"> классе: 8+2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Синтаксис и морфология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Соотносят синтаксис и морфологию как составляющие грамматики. Различают первичную и вторичную синтаксическую роль разных частей речи. Выполняют </w:t>
            </w:r>
            <w:r w:rsidRPr="00564124">
              <w:lastRenderedPageBreak/>
              <w:t>частичный синтаксический разбор предложений, указывая члены предложения и их морфологическую выраженность.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lastRenderedPageBreak/>
              <w:t>Составляют предложения.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Синтаксис и пунктуация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Обобщают знания о роли пунктуации в речи. Соотносят синтаксис и пунктуацию, выявляют их связь.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Пишут сочинение-описание</w:t>
            </w:r>
            <w:r w:rsidRPr="00564124">
              <w:rPr>
                <w:b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Синтаксис и пунктуация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Изучают инструкцию и выявляют последовательность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Изложение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 xml:space="preserve">Развивают речь и закрепляют текстовые умения, анализируя путевой очерк, членя его на абзацы, составляя план и </w:t>
            </w:r>
            <w:proofErr w:type="spellStart"/>
            <w:r w:rsidRPr="00564124">
              <w:t>др</w:t>
            </w:r>
            <w:proofErr w:type="spellEnd"/>
            <w:proofErr w:type="gramStart"/>
            <w:r w:rsidRPr="00564124">
              <w:t xml:space="preserve"> П</w:t>
            </w:r>
            <w:proofErr w:type="gramEnd"/>
            <w:r w:rsidRPr="00564124">
              <w:t>ишут подробное изложение очерка на основе опорного конспекта. Упр. 443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Синтаксис и культура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Обобщают содержание понятия «культура речи». Исправляют нарушения в нормативном употреблении словосочетаний с управлением. Заполняют таблицу. Исправляют ошибки в употреблении деепричастных оборотов.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  <w:r w:rsidRPr="00564124">
              <w:t>Редактируют построение сложноподчиненных</w:t>
            </w:r>
            <w:r w:rsidRPr="00564124">
              <w:rPr>
                <w:b/>
              </w:rPr>
              <w:t xml:space="preserve"> предложений.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Синтаксис и орфография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Формулируют вывод о связи синтаксиса и орфографии. Вспоминают правила, на которые отмечены орфограммы. Вставляют орфограммы и группируют орфографические правила, основанные на связи орфографии и синтаксиса. Выполняют задания повышенной трудности, подводя итоги изучения курса русского языка в 8 классе.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  <w:r w:rsidRPr="00564124">
              <w:t>Исправляют ошибки, допущенные в объявлениях.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Типы речи. Рассуждение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Работа над ошибками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numPr>
                <w:ilvl w:val="0"/>
                <w:numId w:val="25"/>
              </w:num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</w:pPr>
            <w:r w:rsidRPr="00564124">
              <w:t>Резервный урок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  <w:tr w:rsidR="00564124" w:rsidRPr="00564124" w:rsidTr="0058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24" w:rsidRPr="00564124" w:rsidRDefault="00564124" w:rsidP="00564124">
            <w:pPr>
              <w:ind w:righ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4124" w:rsidRPr="00564124" w:rsidRDefault="00564124" w:rsidP="00564124">
            <w:pPr>
              <w:ind w:right="0"/>
            </w:pPr>
            <w:r w:rsidRPr="00564124">
              <w:rPr>
                <w:b/>
                <w:bCs/>
              </w:rPr>
              <w:t xml:space="preserve">Итого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64124" w:rsidRPr="00564124" w:rsidRDefault="00564124" w:rsidP="00564124">
            <w:pPr>
              <w:ind w:right="0"/>
              <w:rPr>
                <w:b/>
              </w:rPr>
            </w:pPr>
          </w:p>
        </w:tc>
      </w:tr>
    </w:tbl>
    <w:p w:rsidR="002B4196" w:rsidRDefault="002B4196" w:rsidP="00955B5A">
      <w:pPr>
        <w:spacing w:after="0"/>
        <w:ind w:left="0" w:right="0" w:firstLine="0"/>
        <w:jc w:val="left"/>
      </w:pPr>
    </w:p>
    <w:p w:rsidR="00955B5A" w:rsidRDefault="00955B5A" w:rsidP="00955B5A">
      <w:pPr>
        <w:pStyle w:val="1"/>
        <w:ind w:right="5"/>
      </w:pPr>
      <w:r>
        <w:t>Учебно</w:t>
      </w:r>
      <w:r>
        <w:rPr>
          <w:rFonts w:ascii="Times New Roman" w:eastAsia="Times New Roman" w:hAnsi="Times New Roman" w:cs="Times New Roman"/>
          <w:b/>
        </w:rPr>
        <w:t>-</w:t>
      </w:r>
      <w:r>
        <w:t>методические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средства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55B5A" w:rsidRDefault="00955B5A" w:rsidP="00955B5A">
      <w:pPr>
        <w:spacing w:after="0"/>
        <w:ind w:left="72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55B5A" w:rsidRDefault="00955B5A" w:rsidP="00955B5A">
      <w:pPr>
        <w:numPr>
          <w:ilvl w:val="0"/>
          <w:numId w:val="26"/>
        </w:numPr>
        <w:spacing w:after="29"/>
        <w:ind w:right="190"/>
        <w:jc w:val="left"/>
      </w:pPr>
      <w:r>
        <w:t>Основная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литература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955B5A" w:rsidRDefault="00955B5A" w:rsidP="00955B5A">
      <w:pPr>
        <w:spacing w:after="41"/>
        <w:ind w:left="720" w:right="0" w:hanging="170"/>
      </w:pPr>
      <w:r>
        <w:rPr>
          <w:rFonts w:ascii="Arial" w:eastAsia="Arial" w:hAnsi="Arial" w:cs="Arial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учреждений</w:t>
      </w:r>
      <w:r>
        <w:rPr>
          <w:rFonts w:ascii="Times New Roman" w:eastAsia="Times New Roman" w:hAnsi="Times New Roman" w:cs="Times New Roman"/>
        </w:rPr>
        <w:t xml:space="preserve">. </w:t>
      </w:r>
      <w:r>
        <w:t>Русский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язык</w:t>
      </w:r>
      <w:r>
        <w:rPr>
          <w:rFonts w:ascii="Times New Roman" w:eastAsia="Times New Roman" w:hAnsi="Times New Roman" w:cs="Times New Roman"/>
        </w:rPr>
        <w:t xml:space="preserve"> 5-9 </w:t>
      </w:r>
      <w:r>
        <w:t>классы</w:t>
      </w:r>
      <w:r>
        <w:rPr>
          <w:rFonts w:ascii="Times New Roman" w:eastAsia="Times New Roman" w:hAnsi="Times New Roman" w:cs="Times New Roman"/>
        </w:rPr>
        <w:t xml:space="preserve">/ </w:t>
      </w:r>
      <w:r>
        <w:t>автор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t>М</w:t>
      </w:r>
      <w:r>
        <w:rPr>
          <w:rFonts w:ascii="Times New Roman" w:eastAsia="Times New Roman" w:hAnsi="Times New Roman" w:cs="Times New Roman"/>
        </w:rPr>
        <w:t>.</w:t>
      </w:r>
      <w:r>
        <w:t>Т</w:t>
      </w:r>
      <w:r>
        <w:rPr>
          <w:rFonts w:ascii="Times New Roman" w:eastAsia="Times New Roman" w:hAnsi="Times New Roman" w:cs="Times New Roman"/>
        </w:rPr>
        <w:t>.</w:t>
      </w:r>
      <w:r>
        <w:t>Баранов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Т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>.</w:t>
      </w:r>
      <w:r>
        <w:t>Ладыженская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Н</w:t>
      </w:r>
      <w:r>
        <w:rPr>
          <w:rFonts w:ascii="Times New Roman" w:eastAsia="Times New Roman" w:hAnsi="Times New Roman" w:cs="Times New Roman"/>
        </w:rPr>
        <w:t>.</w:t>
      </w:r>
      <w:r>
        <w:t>М</w:t>
      </w:r>
      <w:r>
        <w:rPr>
          <w:rFonts w:ascii="Times New Roman" w:eastAsia="Times New Roman" w:hAnsi="Times New Roman" w:cs="Times New Roman"/>
        </w:rPr>
        <w:t>.</w:t>
      </w:r>
      <w:r w:rsidR="005819E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Шанский</w:t>
      </w:r>
      <w:proofErr w:type="spellEnd"/>
      <w:r>
        <w:rPr>
          <w:rFonts w:ascii="Times New Roman" w:eastAsia="Times New Roman" w:hAnsi="Times New Roman" w:cs="Times New Roman"/>
        </w:rPr>
        <w:t xml:space="preserve">/  </w:t>
      </w:r>
      <w:r>
        <w:t>Москва</w:t>
      </w:r>
      <w:r>
        <w:rPr>
          <w:rFonts w:ascii="Times New Roman" w:eastAsia="Times New Roman" w:hAnsi="Times New Roman" w:cs="Times New Roman"/>
        </w:rPr>
        <w:t>, «</w:t>
      </w:r>
      <w:r>
        <w:t>Просвещение</w:t>
      </w:r>
      <w:r>
        <w:rPr>
          <w:rFonts w:ascii="Times New Roman" w:eastAsia="Times New Roman" w:hAnsi="Times New Roman" w:cs="Times New Roman"/>
        </w:rPr>
        <w:t xml:space="preserve">», 2008. </w:t>
      </w:r>
    </w:p>
    <w:p w:rsidR="00955B5A" w:rsidRDefault="00955B5A" w:rsidP="00955B5A">
      <w:pPr>
        <w:ind w:left="720" w:right="0" w:hanging="170"/>
      </w:pPr>
      <w:r>
        <w:rPr>
          <w:rFonts w:ascii="Arial" w:eastAsia="Arial" w:hAnsi="Arial" w:cs="Arial"/>
        </w:rPr>
        <w:t xml:space="preserve"> </w:t>
      </w:r>
      <w:r>
        <w:t>Учебник</w:t>
      </w:r>
      <w:r>
        <w:rPr>
          <w:rFonts w:ascii="Times New Roman" w:eastAsia="Times New Roman" w:hAnsi="Times New Roman" w:cs="Times New Roman"/>
        </w:rPr>
        <w:t xml:space="preserve"> «</w:t>
      </w:r>
      <w:r>
        <w:t>Русский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язык</w:t>
      </w:r>
      <w:r>
        <w:rPr>
          <w:rFonts w:ascii="Times New Roman" w:eastAsia="Times New Roman" w:hAnsi="Times New Roman" w:cs="Times New Roman"/>
        </w:rPr>
        <w:t xml:space="preserve">. 8 </w:t>
      </w:r>
      <w:r>
        <w:t>класс</w:t>
      </w:r>
      <w:r>
        <w:rPr>
          <w:rFonts w:ascii="Times New Roman" w:eastAsia="Times New Roman" w:hAnsi="Times New Roman" w:cs="Times New Roman"/>
        </w:rPr>
        <w:t xml:space="preserve">»/ </w:t>
      </w:r>
      <w:r>
        <w:t>автор</w:t>
      </w:r>
      <w:r>
        <w:rPr>
          <w:rFonts w:ascii="Times New Roman" w:eastAsia="Times New Roman" w:hAnsi="Times New Roman" w:cs="Times New Roman"/>
        </w:rPr>
        <w:t xml:space="preserve">: </w:t>
      </w:r>
      <w:r>
        <w:t>Л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>.</w:t>
      </w:r>
      <w:r w:rsidR="005819E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Тростенцова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Т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>.</w:t>
      </w:r>
      <w:r w:rsidR="005819E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Ладыженская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5819ED">
        <w:rPr>
          <w:rFonts w:ascii="Times New Roman" w:eastAsia="Times New Roman" w:hAnsi="Times New Roman" w:cs="Times New Roman"/>
        </w:rPr>
        <w:t xml:space="preserve"> </w:t>
      </w:r>
      <w:r>
        <w:t>А</w:t>
      </w:r>
      <w:r>
        <w:rPr>
          <w:rFonts w:ascii="Times New Roman" w:eastAsia="Times New Roman" w:hAnsi="Times New Roman" w:cs="Times New Roman"/>
        </w:rPr>
        <w:t>.</w:t>
      </w:r>
      <w:r>
        <w:t>Д</w:t>
      </w:r>
      <w:r>
        <w:rPr>
          <w:rFonts w:ascii="Times New Roman" w:eastAsia="Times New Roman" w:hAnsi="Times New Roman" w:cs="Times New Roman"/>
        </w:rPr>
        <w:t>.</w:t>
      </w:r>
      <w:r w:rsidR="005819E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Дейкина</w:t>
      </w:r>
      <w:proofErr w:type="spellEnd"/>
      <w:r>
        <w:rPr>
          <w:rFonts w:ascii="Times New Roman" w:eastAsia="Times New Roman" w:hAnsi="Times New Roman" w:cs="Times New Roman"/>
        </w:rPr>
        <w:t xml:space="preserve">/ </w:t>
      </w:r>
      <w:r>
        <w:t>Москва</w:t>
      </w:r>
      <w:r>
        <w:rPr>
          <w:rFonts w:ascii="Times New Roman" w:eastAsia="Times New Roman" w:hAnsi="Times New Roman" w:cs="Times New Roman"/>
        </w:rPr>
        <w:t>, «</w:t>
      </w:r>
      <w:r>
        <w:t>Просвещение</w:t>
      </w:r>
      <w:r>
        <w:rPr>
          <w:rFonts w:ascii="Times New Roman" w:eastAsia="Times New Roman" w:hAnsi="Times New Roman" w:cs="Times New Roman"/>
        </w:rPr>
        <w:t>», 2007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</w:p>
    <w:p w:rsidR="00955B5A" w:rsidRDefault="00955B5A" w:rsidP="00955B5A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55B5A" w:rsidRDefault="00955B5A" w:rsidP="00955B5A">
      <w:pPr>
        <w:numPr>
          <w:ilvl w:val="0"/>
          <w:numId w:val="26"/>
        </w:numPr>
        <w:spacing w:after="30"/>
        <w:ind w:right="190"/>
        <w:jc w:val="left"/>
      </w:pPr>
      <w:r>
        <w:t>Дополнительная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литература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955B5A" w:rsidRDefault="00955B5A" w:rsidP="00955B5A">
      <w:pPr>
        <w:spacing w:after="41"/>
        <w:ind w:left="720" w:right="0" w:hanging="170"/>
      </w:pPr>
      <w:r>
        <w:rPr>
          <w:rFonts w:ascii="Arial" w:eastAsia="Arial" w:hAnsi="Arial" w:cs="Arial"/>
        </w:rPr>
        <w:t xml:space="preserve"> </w:t>
      </w:r>
      <w:r>
        <w:t>Горшкова</w:t>
      </w:r>
      <w:r>
        <w:rPr>
          <w:rFonts w:ascii="Times New Roman" w:eastAsia="Times New Roman" w:hAnsi="Times New Roman" w:cs="Times New Roman"/>
        </w:rPr>
        <w:t xml:space="preserve"> </w:t>
      </w:r>
      <w:r>
        <w:t>Н</w:t>
      </w:r>
      <w:r>
        <w:rPr>
          <w:rFonts w:ascii="Times New Roman" w:eastAsia="Times New Roman" w:hAnsi="Times New Roman" w:cs="Times New Roman"/>
        </w:rPr>
        <w:t>.</w:t>
      </w:r>
      <w:r>
        <w:t>Г</w:t>
      </w:r>
      <w:r>
        <w:rPr>
          <w:rFonts w:ascii="Times New Roman" w:eastAsia="Times New Roman" w:hAnsi="Times New Roman" w:cs="Times New Roman"/>
        </w:rPr>
        <w:t>. «</w:t>
      </w:r>
      <w:r>
        <w:t>Контрольные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проверочные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русскому</w:t>
      </w:r>
      <w:r>
        <w:rPr>
          <w:rFonts w:ascii="Times New Roman" w:eastAsia="Times New Roman" w:hAnsi="Times New Roman" w:cs="Times New Roman"/>
        </w:rPr>
        <w:t xml:space="preserve"> </w:t>
      </w:r>
      <w:r>
        <w:t>языку</w:t>
      </w:r>
      <w:r>
        <w:rPr>
          <w:rFonts w:ascii="Times New Roman" w:eastAsia="Times New Roman" w:hAnsi="Times New Roman" w:cs="Times New Roman"/>
        </w:rPr>
        <w:t xml:space="preserve"> (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учебнику</w:t>
      </w:r>
      <w:r>
        <w:rPr>
          <w:rFonts w:ascii="Times New Roman" w:eastAsia="Times New Roman" w:hAnsi="Times New Roman" w:cs="Times New Roman"/>
        </w:rPr>
        <w:t xml:space="preserve"> </w:t>
      </w:r>
      <w:r>
        <w:t>Л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>.</w:t>
      </w:r>
      <w:r w:rsidR="005819E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t>Тростенцовой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др</w:t>
      </w:r>
      <w:r>
        <w:rPr>
          <w:rFonts w:ascii="Times New Roman" w:eastAsia="Times New Roman" w:hAnsi="Times New Roman" w:cs="Times New Roman"/>
        </w:rPr>
        <w:t>. «</w:t>
      </w:r>
      <w:r>
        <w:t>Русский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язык</w:t>
      </w:r>
      <w:r>
        <w:rPr>
          <w:rFonts w:ascii="Times New Roman" w:eastAsia="Times New Roman" w:hAnsi="Times New Roman" w:cs="Times New Roman"/>
        </w:rPr>
        <w:t xml:space="preserve">. 8 </w:t>
      </w:r>
      <w:r>
        <w:t>класс</w:t>
      </w:r>
      <w:r>
        <w:rPr>
          <w:rFonts w:ascii="Times New Roman" w:eastAsia="Times New Roman" w:hAnsi="Times New Roman" w:cs="Times New Roman"/>
        </w:rPr>
        <w:t xml:space="preserve">»)/ </w:t>
      </w:r>
      <w:r>
        <w:t>Издательство</w:t>
      </w:r>
      <w:r>
        <w:rPr>
          <w:rFonts w:ascii="Times New Roman" w:eastAsia="Times New Roman" w:hAnsi="Times New Roman" w:cs="Times New Roman"/>
        </w:rPr>
        <w:t xml:space="preserve"> «</w:t>
      </w:r>
      <w:r>
        <w:t>Экзамен</w:t>
      </w:r>
      <w:r>
        <w:rPr>
          <w:rFonts w:ascii="Times New Roman" w:eastAsia="Times New Roman" w:hAnsi="Times New Roman" w:cs="Times New Roman"/>
        </w:rPr>
        <w:t xml:space="preserve">», </w:t>
      </w:r>
      <w:r>
        <w:t>Москва</w:t>
      </w:r>
      <w:r>
        <w:rPr>
          <w:rFonts w:ascii="Times New Roman" w:eastAsia="Times New Roman" w:hAnsi="Times New Roman" w:cs="Times New Roman"/>
        </w:rPr>
        <w:t>, 2009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</w:p>
    <w:p w:rsidR="00955B5A" w:rsidRDefault="00955B5A" w:rsidP="00955B5A">
      <w:pPr>
        <w:spacing w:after="40"/>
        <w:ind w:left="720" w:right="0" w:hanging="170"/>
      </w:pPr>
      <w:r>
        <w:rPr>
          <w:rFonts w:ascii="Arial" w:eastAsia="Arial" w:hAnsi="Arial" w:cs="Arial"/>
        </w:rPr>
        <w:t xml:space="preserve"> </w:t>
      </w:r>
      <w:r>
        <w:t>Егорова</w:t>
      </w:r>
      <w:r>
        <w:rPr>
          <w:rFonts w:ascii="Times New Roman" w:eastAsia="Times New Roman" w:hAnsi="Times New Roman" w:cs="Times New Roman"/>
        </w:rPr>
        <w:t xml:space="preserve"> </w:t>
      </w:r>
      <w:r>
        <w:t>Н</w:t>
      </w:r>
      <w:r>
        <w:rPr>
          <w:rFonts w:ascii="Times New Roman" w:eastAsia="Times New Roman" w:hAnsi="Times New Roman" w:cs="Times New Roman"/>
        </w:rPr>
        <w:t>.</w:t>
      </w:r>
      <w:r>
        <w:t>В</w:t>
      </w:r>
      <w:r>
        <w:rPr>
          <w:rFonts w:ascii="Times New Roman" w:eastAsia="Times New Roman" w:hAnsi="Times New Roman" w:cs="Times New Roman"/>
        </w:rPr>
        <w:t>. «</w:t>
      </w:r>
      <w:r>
        <w:t>Поурочные</w:t>
      </w:r>
      <w:r>
        <w:rPr>
          <w:rFonts w:ascii="Times New Roman" w:eastAsia="Times New Roman" w:hAnsi="Times New Roman" w:cs="Times New Roman"/>
        </w:rPr>
        <w:t xml:space="preserve"> </w:t>
      </w:r>
      <w:r>
        <w:t>разработки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русскому</w:t>
      </w:r>
      <w:r>
        <w:rPr>
          <w:rFonts w:ascii="Times New Roman" w:eastAsia="Times New Roman" w:hAnsi="Times New Roman" w:cs="Times New Roman"/>
        </w:rPr>
        <w:t xml:space="preserve"> </w:t>
      </w:r>
      <w:r>
        <w:t>языку</w:t>
      </w:r>
      <w:r>
        <w:rPr>
          <w:rFonts w:ascii="Times New Roman" w:eastAsia="Times New Roman" w:hAnsi="Times New Roman" w:cs="Times New Roman"/>
        </w:rPr>
        <w:t xml:space="preserve"> 8 </w:t>
      </w:r>
      <w:r>
        <w:t>класс</w:t>
      </w:r>
      <w:r>
        <w:rPr>
          <w:rFonts w:ascii="Times New Roman" w:eastAsia="Times New Roman" w:hAnsi="Times New Roman" w:cs="Times New Roman"/>
        </w:rPr>
        <w:t xml:space="preserve">»/ </w:t>
      </w:r>
      <w:r>
        <w:t>Издательство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t>Вако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r>
        <w:t>Москва</w:t>
      </w:r>
      <w:r>
        <w:rPr>
          <w:rFonts w:ascii="Times New Roman" w:eastAsia="Times New Roman" w:hAnsi="Times New Roman" w:cs="Times New Roman"/>
        </w:rPr>
        <w:t>, 2009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</w:p>
    <w:p w:rsidR="00955B5A" w:rsidRDefault="00955B5A" w:rsidP="00955B5A">
      <w:pPr>
        <w:spacing w:after="41"/>
        <w:ind w:left="720" w:right="0" w:hanging="170"/>
      </w:pPr>
      <w:r>
        <w:rPr>
          <w:rFonts w:ascii="Arial" w:eastAsia="Arial" w:hAnsi="Arial" w:cs="Arial"/>
        </w:rPr>
        <w:t xml:space="preserve"> </w:t>
      </w:r>
      <w:r>
        <w:t>Петрова</w:t>
      </w:r>
      <w:r>
        <w:rPr>
          <w:rFonts w:ascii="Times New Roman" w:eastAsia="Times New Roman" w:hAnsi="Times New Roman" w:cs="Times New Roman"/>
        </w:rPr>
        <w:t xml:space="preserve"> </w:t>
      </w:r>
      <w:r>
        <w:t>Е</w:t>
      </w:r>
      <w:r>
        <w:rPr>
          <w:rFonts w:ascii="Times New Roman" w:eastAsia="Times New Roman" w:hAnsi="Times New Roman" w:cs="Times New Roman"/>
        </w:rPr>
        <w:t>.</w:t>
      </w:r>
      <w:r>
        <w:t>В</w:t>
      </w:r>
      <w:r>
        <w:rPr>
          <w:rFonts w:ascii="Times New Roman" w:eastAsia="Times New Roman" w:hAnsi="Times New Roman" w:cs="Times New Roman"/>
        </w:rPr>
        <w:t>. «</w:t>
      </w:r>
      <w:r>
        <w:t>Русский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язык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Экспериментальная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экзаменационная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</w:t>
      </w:r>
      <w:r>
        <w:rPr>
          <w:rFonts w:ascii="Times New Roman" w:eastAsia="Times New Roman" w:hAnsi="Times New Roman" w:cs="Times New Roman"/>
        </w:rPr>
        <w:t xml:space="preserve">.8 </w:t>
      </w:r>
      <w:r>
        <w:t>класс</w:t>
      </w:r>
      <w:r>
        <w:rPr>
          <w:rFonts w:ascii="Times New Roman" w:eastAsia="Times New Roman" w:hAnsi="Times New Roman" w:cs="Times New Roman"/>
        </w:rPr>
        <w:t xml:space="preserve">»/ </w:t>
      </w:r>
      <w:r>
        <w:t>Издательство</w:t>
      </w:r>
      <w:r>
        <w:rPr>
          <w:rFonts w:ascii="Times New Roman" w:eastAsia="Times New Roman" w:hAnsi="Times New Roman" w:cs="Times New Roman"/>
        </w:rPr>
        <w:t xml:space="preserve"> « </w:t>
      </w:r>
      <w:r>
        <w:t>Экзамен</w:t>
      </w:r>
      <w:r>
        <w:rPr>
          <w:rFonts w:ascii="Times New Roman" w:eastAsia="Times New Roman" w:hAnsi="Times New Roman" w:cs="Times New Roman"/>
        </w:rPr>
        <w:t xml:space="preserve">», </w:t>
      </w:r>
      <w:r>
        <w:t>Москва</w:t>
      </w:r>
      <w:r>
        <w:rPr>
          <w:rFonts w:ascii="Times New Roman" w:eastAsia="Times New Roman" w:hAnsi="Times New Roman" w:cs="Times New Roman"/>
        </w:rPr>
        <w:t xml:space="preserve">, 2008 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</w:p>
    <w:p w:rsidR="00955B5A" w:rsidRDefault="00955B5A" w:rsidP="00955B5A">
      <w:pPr>
        <w:spacing w:after="0"/>
        <w:ind w:left="0" w:right="0" w:firstLine="0"/>
        <w:jc w:val="left"/>
      </w:pPr>
    </w:p>
    <w:p w:rsidR="002B4196" w:rsidRDefault="002B4196">
      <w:pPr>
        <w:spacing w:after="0"/>
        <w:ind w:left="-1440" w:right="15400" w:firstLine="0"/>
        <w:jc w:val="left"/>
      </w:pPr>
    </w:p>
    <w:sectPr w:rsidR="002B4196" w:rsidSect="006563DF">
      <w:pgSz w:w="16840" w:h="11900" w:orient="landscape"/>
      <w:pgMar w:top="566" w:right="1182" w:bottom="558" w:left="123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2A558C"/>
    <w:lvl w:ilvl="0">
      <w:numFmt w:val="bullet"/>
      <w:lvlText w:val="*"/>
      <w:lvlJc w:val="left"/>
    </w:lvl>
  </w:abstractNum>
  <w:abstractNum w:abstractNumId="1">
    <w:nsid w:val="01E7317A"/>
    <w:multiLevelType w:val="hybridMultilevel"/>
    <w:tmpl w:val="9DFAF178"/>
    <w:lvl w:ilvl="0" w:tplc="3C4462E2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4C4B2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B984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025A6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AC6A8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86F2E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6853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E8EDA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4E9EE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E708BA"/>
    <w:multiLevelType w:val="hybridMultilevel"/>
    <w:tmpl w:val="10AC1DE0"/>
    <w:lvl w:ilvl="0" w:tplc="5FF4823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E5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2E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2F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83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67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C3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04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45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5A0EE5"/>
    <w:multiLevelType w:val="hybridMultilevel"/>
    <w:tmpl w:val="40CA19C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33C8D"/>
    <w:multiLevelType w:val="hybridMultilevel"/>
    <w:tmpl w:val="539859FA"/>
    <w:lvl w:ilvl="0" w:tplc="2B46694C">
      <w:start w:val="2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C91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2A9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E0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46E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04F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056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646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F1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F378DA"/>
    <w:multiLevelType w:val="hybridMultilevel"/>
    <w:tmpl w:val="349A7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B6505"/>
    <w:multiLevelType w:val="multilevel"/>
    <w:tmpl w:val="B39E3B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85096"/>
    <w:multiLevelType w:val="hybridMultilevel"/>
    <w:tmpl w:val="A52E713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35CD36A3"/>
    <w:multiLevelType w:val="hybridMultilevel"/>
    <w:tmpl w:val="A41AFE3C"/>
    <w:lvl w:ilvl="0" w:tplc="DC90233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91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C92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AAA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E55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69C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CBC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C3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62C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9D75C7"/>
    <w:multiLevelType w:val="hybridMultilevel"/>
    <w:tmpl w:val="3204106E"/>
    <w:lvl w:ilvl="0" w:tplc="8DC08BF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410E7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8E896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B2C32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77CDF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5888A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BB084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99612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27270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3C611F07"/>
    <w:multiLevelType w:val="hybridMultilevel"/>
    <w:tmpl w:val="BA6A1E3E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118D"/>
    <w:multiLevelType w:val="hybridMultilevel"/>
    <w:tmpl w:val="FBC8E210"/>
    <w:lvl w:ilvl="0" w:tplc="2F60D43C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0C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6B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61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86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B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ED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E9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1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4A0BF6"/>
    <w:multiLevelType w:val="hybridMultilevel"/>
    <w:tmpl w:val="189A302C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C741A"/>
    <w:multiLevelType w:val="hybridMultilevel"/>
    <w:tmpl w:val="A148B6DA"/>
    <w:lvl w:ilvl="0" w:tplc="700CDBCE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D0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C4B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CC7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8D1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ED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097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090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4FD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626D34E7"/>
    <w:multiLevelType w:val="hybridMultilevel"/>
    <w:tmpl w:val="6E46D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7F1F6A"/>
    <w:multiLevelType w:val="hybridMultilevel"/>
    <w:tmpl w:val="BA54BFEC"/>
    <w:lvl w:ilvl="0" w:tplc="4A169B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ED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0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86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EA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E2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2F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C1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09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485911"/>
    <w:multiLevelType w:val="hybridMultilevel"/>
    <w:tmpl w:val="9CFA95C6"/>
    <w:lvl w:ilvl="0" w:tplc="B70014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8F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F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23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4C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F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F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E9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F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4"/>
  </w:num>
  <w:num w:numId="5">
    <w:abstractNumId w:val="23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7"/>
  </w:num>
  <w:num w:numId="16">
    <w:abstractNumId w:val="10"/>
  </w:num>
  <w:num w:numId="17">
    <w:abstractNumId w:val="11"/>
  </w:num>
  <w:num w:numId="18">
    <w:abstractNumId w:val="8"/>
  </w:num>
  <w:num w:numId="19">
    <w:abstractNumId w:val="9"/>
  </w:num>
  <w:num w:numId="20">
    <w:abstractNumId w:val="6"/>
  </w:num>
  <w:num w:numId="21">
    <w:abstractNumId w:val="21"/>
  </w:num>
  <w:num w:numId="22">
    <w:abstractNumId w:val="16"/>
  </w:num>
  <w:num w:numId="23">
    <w:abstractNumId w:val="22"/>
  </w:num>
  <w:num w:numId="24">
    <w:abstractNumId w:val="19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6"/>
    <w:rsid w:val="000705B4"/>
    <w:rsid w:val="002766AC"/>
    <w:rsid w:val="002B4196"/>
    <w:rsid w:val="00390C12"/>
    <w:rsid w:val="00447F85"/>
    <w:rsid w:val="00475A08"/>
    <w:rsid w:val="00531D8A"/>
    <w:rsid w:val="00564124"/>
    <w:rsid w:val="005819ED"/>
    <w:rsid w:val="006061F6"/>
    <w:rsid w:val="006563DF"/>
    <w:rsid w:val="00860A18"/>
    <w:rsid w:val="008A13CD"/>
    <w:rsid w:val="00955B5A"/>
    <w:rsid w:val="009D087C"/>
    <w:rsid w:val="009E10F9"/>
    <w:rsid w:val="00A553B2"/>
    <w:rsid w:val="00B20574"/>
    <w:rsid w:val="00C32796"/>
    <w:rsid w:val="00CA0469"/>
    <w:rsid w:val="00CA06DA"/>
    <w:rsid w:val="00EE2EDF"/>
    <w:rsid w:val="00F1744E"/>
    <w:rsid w:val="00F55F57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3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0"/>
    <w:link w:val="10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3">
    <w:name w:val="heading 3"/>
    <w:basedOn w:val="a0"/>
    <w:link w:val="30"/>
    <w:qFormat/>
    <w:rsid w:val="009E10F9"/>
    <w:pPr>
      <w:spacing w:before="100" w:beforeAutospacing="1" w:after="100" w:afterAutospacing="1" w:line="240" w:lineRule="auto"/>
      <w:ind w:left="0" w:right="0" w:firstLine="0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9E10F9"/>
    <w:pPr>
      <w:keepNext/>
      <w:spacing w:before="240" w:after="6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390C12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E10F9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9E10F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9E10F9"/>
  </w:style>
  <w:style w:type="numbering" w:customStyle="1" w:styleId="110">
    <w:name w:val="Нет списка11"/>
    <w:next w:val="a3"/>
    <w:semiHidden/>
    <w:unhideWhenUsed/>
    <w:rsid w:val="009E10F9"/>
  </w:style>
  <w:style w:type="paragraph" w:styleId="31">
    <w:name w:val="Body Text Indent 3"/>
    <w:basedOn w:val="a0"/>
    <w:link w:val="32"/>
    <w:rsid w:val="009E10F9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10F9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1"/>
    <w:semiHidden/>
    <w:unhideWhenUsed/>
    <w:rsid w:val="009E10F9"/>
    <w:rPr>
      <w:color w:val="6300FF"/>
      <w:u w:val="single"/>
    </w:rPr>
  </w:style>
  <w:style w:type="paragraph" w:styleId="a6">
    <w:name w:val="Body Text"/>
    <w:basedOn w:val="a0"/>
    <w:link w:val="a7"/>
    <w:rsid w:val="009E10F9"/>
    <w:pPr>
      <w:shd w:val="clear" w:color="auto" w:fill="FFFFFF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szCs w:val="16"/>
    </w:rPr>
  </w:style>
  <w:style w:type="character" w:customStyle="1" w:styleId="a7">
    <w:name w:val="Основной текст Знак"/>
    <w:basedOn w:val="a1"/>
    <w:link w:val="a6"/>
    <w:rsid w:val="009E10F9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8">
    <w:name w:val="footer"/>
    <w:basedOn w:val="a0"/>
    <w:link w:val="a9"/>
    <w:rsid w:val="009E10F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9">
    <w:name w:val="Нижний колонтитул Знак"/>
    <w:basedOn w:val="a1"/>
    <w:link w:val="a8"/>
    <w:rsid w:val="009E10F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0"/>
    <w:rsid w:val="009E10F9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b">
    <w:name w:val="Plain Text"/>
    <w:basedOn w:val="a0"/>
    <w:link w:val="ac"/>
    <w:rsid w:val="009E10F9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c">
    <w:name w:val="Текст Знак"/>
    <w:basedOn w:val="a1"/>
    <w:link w:val="ab"/>
    <w:rsid w:val="009E10F9"/>
    <w:rPr>
      <w:rFonts w:ascii="Courier New" w:eastAsia="Times New Roman" w:hAnsi="Courier New" w:cs="Times New Roman"/>
      <w:sz w:val="20"/>
      <w:szCs w:val="20"/>
    </w:rPr>
  </w:style>
  <w:style w:type="paragraph" w:styleId="a">
    <w:name w:val="Title"/>
    <w:basedOn w:val="a0"/>
    <w:link w:val="ad"/>
    <w:qFormat/>
    <w:rsid w:val="009E10F9"/>
    <w:pPr>
      <w:numPr>
        <w:numId w:val="16"/>
      </w:numPr>
      <w:tabs>
        <w:tab w:val="clear" w:pos="360"/>
      </w:tabs>
      <w:spacing w:after="0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28"/>
      <w:szCs w:val="26"/>
    </w:rPr>
  </w:style>
  <w:style w:type="character" w:customStyle="1" w:styleId="ad">
    <w:name w:val="Название Знак"/>
    <w:basedOn w:val="a1"/>
    <w:link w:val="a"/>
    <w:rsid w:val="009E10F9"/>
    <w:rPr>
      <w:rFonts w:ascii="Arial" w:eastAsia="Times New Roman" w:hAnsi="Arial" w:cs="Arial"/>
      <w:b/>
      <w:bCs/>
      <w:sz w:val="28"/>
      <w:szCs w:val="26"/>
    </w:rPr>
  </w:style>
  <w:style w:type="paragraph" w:styleId="2">
    <w:name w:val="Body Text Indent 2"/>
    <w:basedOn w:val="a0"/>
    <w:link w:val="20"/>
    <w:rsid w:val="009E10F9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0">
    <w:name w:val="Основной текст с отступом 2 Знак"/>
    <w:basedOn w:val="a1"/>
    <w:link w:val="2"/>
    <w:rsid w:val="009E10F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1"/>
    <w:rsid w:val="009E10F9"/>
    <w:rPr>
      <w:color w:val="800080"/>
      <w:u w:val="single"/>
    </w:rPr>
  </w:style>
  <w:style w:type="paragraph" w:styleId="af">
    <w:name w:val="Body Text Indent"/>
    <w:basedOn w:val="a0"/>
    <w:link w:val="af0"/>
    <w:rsid w:val="009E10F9"/>
    <w:pPr>
      <w:spacing w:after="120" w:line="276" w:lineRule="auto"/>
      <w:ind w:left="283" w:righ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E10F9"/>
    <w:rPr>
      <w:rFonts w:ascii="Calibri" w:eastAsia="Calibri" w:hAnsi="Calibri" w:cs="Times New Roman"/>
      <w:lang w:eastAsia="en-US"/>
    </w:rPr>
  </w:style>
  <w:style w:type="character" w:styleId="af1">
    <w:name w:val="page number"/>
    <w:basedOn w:val="a1"/>
    <w:rsid w:val="009E10F9"/>
  </w:style>
  <w:style w:type="paragraph" w:styleId="af2">
    <w:name w:val="header"/>
    <w:basedOn w:val="a0"/>
    <w:link w:val="af3"/>
    <w:rsid w:val="009E10F9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9E10F9"/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9E1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4">
    <w:name w:val="No Spacing"/>
    <w:qFormat/>
    <w:rsid w:val="009E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1"/>
    <w:rsid w:val="009E10F9"/>
  </w:style>
  <w:style w:type="character" w:customStyle="1" w:styleId="b-serp-urlmark1">
    <w:name w:val="b-serp-url__mark1"/>
    <w:basedOn w:val="a1"/>
    <w:rsid w:val="009E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3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0"/>
    <w:link w:val="10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3">
    <w:name w:val="heading 3"/>
    <w:basedOn w:val="a0"/>
    <w:link w:val="30"/>
    <w:qFormat/>
    <w:rsid w:val="009E10F9"/>
    <w:pPr>
      <w:spacing w:before="100" w:beforeAutospacing="1" w:after="100" w:afterAutospacing="1" w:line="240" w:lineRule="auto"/>
      <w:ind w:left="0" w:right="0" w:firstLine="0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9E10F9"/>
    <w:pPr>
      <w:keepNext/>
      <w:spacing w:before="240" w:after="6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390C12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E10F9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9E10F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9E10F9"/>
  </w:style>
  <w:style w:type="numbering" w:customStyle="1" w:styleId="110">
    <w:name w:val="Нет списка11"/>
    <w:next w:val="a3"/>
    <w:semiHidden/>
    <w:unhideWhenUsed/>
    <w:rsid w:val="009E10F9"/>
  </w:style>
  <w:style w:type="paragraph" w:styleId="31">
    <w:name w:val="Body Text Indent 3"/>
    <w:basedOn w:val="a0"/>
    <w:link w:val="32"/>
    <w:rsid w:val="009E10F9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10F9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1"/>
    <w:semiHidden/>
    <w:unhideWhenUsed/>
    <w:rsid w:val="009E10F9"/>
    <w:rPr>
      <w:color w:val="6300FF"/>
      <w:u w:val="single"/>
    </w:rPr>
  </w:style>
  <w:style w:type="paragraph" w:styleId="a6">
    <w:name w:val="Body Text"/>
    <w:basedOn w:val="a0"/>
    <w:link w:val="a7"/>
    <w:rsid w:val="009E10F9"/>
    <w:pPr>
      <w:shd w:val="clear" w:color="auto" w:fill="FFFFFF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szCs w:val="16"/>
    </w:rPr>
  </w:style>
  <w:style w:type="character" w:customStyle="1" w:styleId="a7">
    <w:name w:val="Основной текст Знак"/>
    <w:basedOn w:val="a1"/>
    <w:link w:val="a6"/>
    <w:rsid w:val="009E10F9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8">
    <w:name w:val="footer"/>
    <w:basedOn w:val="a0"/>
    <w:link w:val="a9"/>
    <w:rsid w:val="009E10F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9">
    <w:name w:val="Нижний колонтитул Знак"/>
    <w:basedOn w:val="a1"/>
    <w:link w:val="a8"/>
    <w:rsid w:val="009E10F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0"/>
    <w:rsid w:val="009E10F9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b">
    <w:name w:val="Plain Text"/>
    <w:basedOn w:val="a0"/>
    <w:link w:val="ac"/>
    <w:rsid w:val="009E10F9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c">
    <w:name w:val="Текст Знак"/>
    <w:basedOn w:val="a1"/>
    <w:link w:val="ab"/>
    <w:rsid w:val="009E10F9"/>
    <w:rPr>
      <w:rFonts w:ascii="Courier New" w:eastAsia="Times New Roman" w:hAnsi="Courier New" w:cs="Times New Roman"/>
      <w:sz w:val="20"/>
      <w:szCs w:val="20"/>
    </w:rPr>
  </w:style>
  <w:style w:type="paragraph" w:styleId="a">
    <w:name w:val="Title"/>
    <w:basedOn w:val="a0"/>
    <w:link w:val="ad"/>
    <w:qFormat/>
    <w:rsid w:val="009E10F9"/>
    <w:pPr>
      <w:numPr>
        <w:numId w:val="16"/>
      </w:numPr>
      <w:tabs>
        <w:tab w:val="clear" w:pos="360"/>
      </w:tabs>
      <w:spacing w:after="0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28"/>
      <w:szCs w:val="26"/>
    </w:rPr>
  </w:style>
  <w:style w:type="character" w:customStyle="1" w:styleId="ad">
    <w:name w:val="Название Знак"/>
    <w:basedOn w:val="a1"/>
    <w:link w:val="a"/>
    <w:rsid w:val="009E10F9"/>
    <w:rPr>
      <w:rFonts w:ascii="Arial" w:eastAsia="Times New Roman" w:hAnsi="Arial" w:cs="Arial"/>
      <w:b/>
      <w:bCs/>
      <w:sz w:val="28"/>
      <w:szCs w:val="26"/>
    </w:rPr>
  </w:style>
  <w:style w:type="paragraph" w:styleId="2">
    <w:name w:val="Body Text Indent 2"/>
    <w:basedOn w:val="a0"/>
    <w:link w:val="20"/>
    <w:rsid w:val="009E10F9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0">
    <w:name w:val="Основной текст с отступом 2 Знак"/>
    <w:basedOn w:val="a1"/>
    <w:link w:val="2"/>
    <w:rsid w:val="009E10F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1"/>
    <w:rsid w:val="009E10F9"/>
    <w:rPr>
      <w:color w:val="800080"/>
      <w:u w:val="single"/>
    </w:rPr>
  </w:style>
  <w:style w:type="paragraph" w:styleId="af">
    <w:name w:val="Body Text Indent"/>
    <w:basedOn w:val="a0"/>
    <w:link w:val="af0"/>
    <w:rsid w:val="009E10F9"/>
    <w:pPr>
      <w:spacing w:after="120" w:line="276" w:lineRule="auto"/>
      <w:ind w:left="283" w:righ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E10F9"/>
    <w:rPr>
      <w:rFonts w:ascii="Calibri" w:eastAsia="Calibri" w:hAnsi="Calibri" w:cs="Times New Roman"/>
      <w:lang w:eastAsia="en-US"/>
    </w:rPr>
  </w:style>
  <w:style w:type="character" w:styleId="af1">
    <w:name w:val="page number"/>
    <w:basedOn w:val="a1"/>
    <w:rsid w:val="009E10F9"/>
  </w:style>
  <w:style w:type="paragraph" w:styleId="af2">
    <w:name w:val="header"/>
    <w:basedOn w:val="a0"/>
    <w:link w:val="af3"/>
    <w:rsid w:val="009E10F9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9E10F9"/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9E1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4">
    <w:name w:val="No Spacing"/>
    <w:qFormat/>
    <w:rsid w:val="009E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1"/>
    <w:rsid w:val="009E10F9"/>
  </w:style>
  <w:style w:type="character" w:customStyle="1" w:styleId="b-serp-urlmark1">
    <w:name w:val="b-serp-url__mark1"/>
    <w:basedOn w:val="a1"/>
    <w:rsid w:val="009E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rusyaz8.doc</vt:lpstr>
    </vt:vector>
  </TitlesOfParts>
  <Company>ГБОУ СОШ №956</Company>
  <LinksUpToDate>false</LinksUpToDate>
  <CharactersWithSpaces>43397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rusyaz8.doc</dc:title>
  <dc:subject/>
  <dc:creator>&lt;CDE0F2E0EBFCFF&gt;</dc:creator>
  <cp:keywords/>
  <cp:lastModifiedBy>Сергей</cp:lastModifiedBy>
  <cp:revision>3</cp:revision>
  <dcterms:created xsi:type="dcterms:W3CDTF">2014-08-26T10:18:00Z</dcterms:created>
  <dcterms:modified xsi:type="dcterms:W3CDTF">2014-08-26T18:13:00Z</dcterms:modified>
</cp:coreProperties>
</file>