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B" w:rsidRDefault="00602B5B" w:rsidP="00602B5B">
      <w:pPr>
        <w:pStyle w:val="a4"/>
        <w:jc w:val="center"/>
        <w:rPr>
          <w:b/>
          <w:sz w:val="56"/>
          <w:szCs w:val="56"/>
          <w:u w:val="single"/>
        </w:rPr>
      </w:pPr>
      <w:r w:rsidRPr="00602B5B">
        <w:rPr>
          <w:b/>
          <w:sz w:val="56"/>
          <w:szCs w:val="56"/>
          <w:u w:val="single"/>
        </w:rPr>
        <w:t>Консультация для родителей.</w:t>
      </w:r>
    </w:p>
    <w:p w:rsidR="00602B5B" w:rsidRDefault="00602B5B" w:rsidP="008548A7">
      <w:pPr>
        <w:pStyle w:val="a4"/>
        <w:rPr>
          <w:sz w:val="40"/>
          <w:szCs w:val="40"/>
        </w:rPr>
      </w:pPr>
    </w:p>
    <w:p w:rsidR="00602B5B" w:rsidRDefault="00602B5B" w:rsidP="008548A7">
      <w:pPr>
        <w:pStyle w:val="a4"/>
        <w:rPr>
          <w:sz w:val="40"/>
          <w:szCs w:val="40"/>
        </w:rPr>
      </w:pPr>
    </w:p>
    <w:p w:rsidR="00602B5B" w:rsidRDefault="00602B5B" w:rsidP="008548A7">
      <w:pPr>
        <w:pStyle w:val="a4"/>
        <w:rPr>
          <w:sz w:val="40"/>
          <w:szCs w:val="40"/>
        </w:rPr>
      </w:pPr>
    </w:p>
    <w:p w:rsidR="00602B5B" w:rsidRPr="00602B5B" w:rsidRDefault="00602B5B" w:rsidP="008548A7">
      <w:pPr>
        <w:pStyle w:val="a4"/>
        <w:rPr>
          <w:sz w:val="40"/>
          <w:szCs w:val="40"/>
        </w:rPr>
      </w:pPr>
      <w:r w:rsidRPr="00602B5B">
        <w:rPr>
          <w:sz w:val="40"/>
          <w:szCs w:val="40"/>
        </w:rPr>
        <w:t xml:space="preserve">Музыкальный руководитель </w:t>
      </w:r>
      <w:proofErr w:type="spellStart"/>
      <w:r w:rsidRPr="00602B5B">
        <w:rPr>
          <w:sz w:val="40"/>
          <w:szCs w:val="40"/>
        </w:rPr>
        <w:t>Бордак</w:t>
      </w:r>
      <w:proofErr w:type="spellEnd"/>
      <w:r w:rsidRPr="00602B5B">
        <w:rPr>
          <w:sz w:val="40"/>
          <w:szCs w:val="40"/>
        </w:rPr>
        <w:t xml:space="preserve"> Елена Ивановна.</w:t>
      </w:r>
    </w:p>
    <w:p w:rsidR="00602B5B" w:rsidRPr="00602B5B" w:rsidRDefault="00602B5B" w:rsidP="008548A7">
      <w:pPr>
        <w:pStyle w:val="a4"/>
        <w:rPr>
          <w:sz w:val="40"/>
          <w:szCs w:val="40"/>
        </w:rPr>
      </w:pPr>
    </w:p>
    <w:p w:rsidR="00602B5B" w:rsidRDefault="00602B5B" w:rsidP="008548A7">
      <w:pPr>
        <w:pStyle w:val="a4"/>
        <w:rPr>
          <w:sz w:val="24"/>
          <w:szCs w:val="24"/>
        </w:rPr>
      </w:pPr>
    </w:p>
    <w:p w:rsidR="00602B5B" w:rsidRPr="00602B5B" w:rsidRDefault="00602B5B" w:rsidP="00602B5B">
      <w:pPr>
        <w:pStyle w:val="a4"/>
        <w:jc w:val="center"/>
        <w:rPr>
          <w:b/>
          <w:sz w:val="40"/>
          <w:szCs w:val="40"/>
        </w:rPr>
      </w:pPr>
      <w:r w:rsidRPr="00602B5B">
        <w:rPr>
          <w:b/>
          <w:sz w:val="40"/>
          <w:szCs w:val="40"/>
        </w:rPr>
        <w:t>Учите детей петь!</w:t>
      </w:r>
    </w:p>
    <w:p w:rsidR="008548A7" w:rsidRPr="009763B7" w:rsidRDefault="008548A7" w:rsidP="008548A7">
      <w:pPr>
        <w:pStyle w:val="a4"/>
        <w:rPr>
          <w:b/>
          <w:u w:val="single"/>
        </w:rPr>
      </w:pPr>
      <w:r w:rsidRPr="008548A7">
        <w:rPr>
          <w:sz w:val="24"/>
          <w:szCs w:val="24"/>
        </w:rPr>
        <w:t>Малыши – музыкальный народ. Они имеют музыкальные способности, о которых мы даже не подозреваем, и прямо-таки обожают петь. Душа ребенка чувствительна к песенной интонации, и нередко дети начинают петь «раньше, чем ходить». Сначала они поют так, как слышат. Здесь в полной мере проявляется их способность к подражанию. Постепенно в пении все больше проявляется индивидуальность малыша. Иногда дети (такую игру надо всячески поощрять) разыгрывают целые спектакли, держа в руках микрофон либо предмет, изображающий микрофон, и распевая песни, которые им нравятся. Очень хорошо, когда танцам</w:t>
      </w:r>
      <w:r>
        <w:t xml:space="preserve"> ИЛИ ПЕСНЯМ </w:t>
      </w:r>
      <w:r w:rsidRPr="008548A7">
        <w:rPr>
          <w:sz w:val="24"/>
          <w:szCs w:val="24"/>
        </w:rPr>
        <w:t xml:space="preserve"> малыша учит старший брат или сестра. Не надо забывать один из важных принципов педагогики Марии </w:t>
      </w:r>
      <w:proofErr w:type="spellStart"/>
      <w:r w:rsidRPr="008548A7">
        <w:rPr>
          <w:sz w:val="24"/>
          <w:szCs w:val="24"/>
        </w:rPr>
        <w:t>Монтессори</w:t>
      </w:r>
      <w:proofErr w:type="spellEnd"/>
      <w:r w:rsidRPr="008548A7">
        <w:rPr>
          <w:sz w:val="24"/>
          <w:szCs w:val="24"/>
        </w:rPr>
        <w:t xml:space="preserve"> </w:t>
      </w:r>
      <w:r w:rsidRPr="009763B7">
        <w:rPr>
          <w:b/>
          <w:sz w:val="24"/>
          <w:szCs w:val="24"/>
          <w:u w:val="single"/>
        </w:rPr>
        <w:t>«Дети обучают других детей лучше, чем взрослые».</w:t>
      </w:r>
      <w:r w:rsidRPr="009763B7">
        <w:rPr>
          <w:b/>
          <w:u w:val="single"/>
        </w:rPr>
        <w:t xml:space="preserve"> </w:t>
      </w:r>
    </w:p>
    <w:p w:rsidR="008548A7" w:rsidRDefault="008548A7" w:rsidP="008548A7">
      <w:pPr>
        <w:pStyle w:val="a4"/>
        <w:rPr>
          <w:sz w:val="24"/>
          <w:szCs w:val="24"/>
        </w:rPr>
      </w:pPr>
      <w:r w:rsidRPr="008548A7">
        <w:rPr>
          <w:sz w:val="24"/>
          <w:szCs w:val="24"/>
        </w:rPr>
        <w:t>Прекрасно, когда пение занимает важное место в жизни ребенка. Совершенствуется голосовой аппарат, артикуляция. Развиваются чувства, вкус, память (как музыкальная, так и обычная). Кроме того, раннее пение – это путь к развитию музыкальности. Вот несколько рекомендаций по приобщению детей к пению.</w:t>
      </w:r>
    </w:p>
    <w:p w:rsidR="008548A7" w:rsidRPr="008548A7" w:rsidRDefault="008548A7" w:rsidP="008548A7">
      <w:pPr>
        <w:pStyle w:val="a4"/>
        <w:rPr>
          <w:b/>
          <w:sz w:val="24"/>
          <w:szCs w:val="24"/>
          <w:u w:val="single"/>
        </w:rPr>
      </w:pPr>
      <w:r w:rsidRPr="008548A7">
        <w:rPr>
          <w:b/>
          <w:sz w:val="24"/>
          <w:szCs w:val="24"/>
          <w:u w:val="single"/>
        </w:rPr>
        <w:t>Петь громко – не значит петь хорошо.</w:t>
      </w:r>
    </w:p>
    <w:p w:rsidR="008548A7" w:rsidRDefault="008548A7" w:rsidP="008548A7">
      <w:pPr>
        <w:pStyle w:val="a4"/>
        <w:rPr>
          <w:sz w:val="24"/>
          <w:szCs w:val="24"/>
        </w:rPr>
      </w:pPr>
      <w:r w:rsidRPr="00F83784">
        <w:rPr>
          <w:sz w:val="24"/>
          <w:szCs w:val="24"/>
        </w:rPr>
        <w:t>Тут несколько слов об особенностях голосового аппарата ребенка. Это инструмент нежный и хрупкий. Воздух превращается в звук, проходя через связки гортани. Связки прикрепляются к краям гортани мышцами, и их формирование происходит с раннего детства до 12 лет. Таким образом, до 12 лет дети поют за счет тонких и слабых голосовых связок, которые легко перенапрячь, или, как выражаются музыканты, «сорвать». Поэтому маленьким детям нельзя петь громко, особенно на улице в холодную или сырую погоду. Есть примеры, когда, «сорвав» голос в раннем детстве, мы уже не можем петь всю жизнь.</w:t>
      </w:r>
    </w:p>
    <w:p w:rsidR="008548A7" w:rsidRPr="008548A7" w:rsidRDefault="008548A7" w:rsidP="008548A7">
      <w:pPr>
        <w:pStyle w:val="a4"/>
        <w:rPr>
          <w:b/>
          <w:sz w:val="24"/>
          <w:szCs w:val="24"/>
          <w:u w:val="single"/>
        </w:rPr>
      </w:pPr>
      <w:r w:rsidRPr="008548A7">
        <w:rPr>
          <w:b/>
          <w:sz w:val="24"/>
          <w:szCs w:val="24"/>
          <w:u w:val="single"/>
        </w:rPr>
        <w:t>При совместном пении не заглушайте голос ребенка.</w:t>
      </w:r>
    </w:p>
    <w:p w:rsidR="008548A7" w:rsidRDefault="008548A7" w:rsidP="008548A7">
      <w:pPr>
        <w:pStyle w:val="a4"/>
      </w:pPr>
      <w:r>
        <w:t>В интересах ребенка пойте детские песенки, известные ему. Старайтесь при этом не заглушать голос малыша. Напротив, пусть в этих песнях малыш солирует, а вы ему тихонько подпевайте.</w:t>
      </w:r>
    </w:p>
    <w:p w:rsidR="008548A7" w:rsidRPr="008548A7" w:rsidRDefault="008548A7" w:rsidP="008548A7">
      <w:pPr>
        <w:pStyle w:val="a4"/>
        <w:rPr>
          <w:b/>
          <w:sz w:val="24"/>
          <w:szCs w:val="24"/>
          <w:u w:val="single"/>
        </w:rPr>
      </w:pPr>
      <w:r w:rsidRPr="008548A7">
        <w:rPr>
          <w:b/>
          <w:sz w:val="24"/>
          <w:szCs w:val="24"/>
          <w:u w:val="single"/>
        </w:rPr>
        <w:t>Не высмеивайте и не ругайте ребенка, если он поет фальшиво.</w:t>
      </w:r>
    </w:p>
    <w:p w:rsidR="008548A7" w:rsidRDefault="008548A7" w:rsidP="008548A7">
      <w:pPr>
        <w:pStyle w:val="a4"/>
        <w:rPr>
          <w:sz w:val="24"/>
          <w:szCs w:val="24"/>
        </w:rPr>
      </w:pPr>
      <w:r w:rsidRPr="00F83784">
        <w:rPr>
          <w:sz w:val="24"/>
          <w:szCs w:val="24"/>
        </w:rPr>
        <w:t>Это очень важно, поскольку маленький ребенок не уверен в своих силах, и неодобрение взрослых может надолго лишить его желания петь. Это, конечно, не значит, что нельзя поправить пение ребенка или сделать ему замечание. Следите, чтобы при пении голос малыша совпадал с вашим голосом или со звучанием музыкального инструмента, на котором вы играете мелодию песни.</w:t>
      </w:r>
    </w:p>
    <w:p w:rsidR="008548A7" w:rsidRPr="008548A7" w:rsidRDefault="008548A7" w:rsidP="008548A7">
      <w:pPr>
        <w:pStyle w:val="a4"/>
        <w:rPr>
          <w:b/>
          <w:sz w:val="24"/>
          <w:szCs w:val="24"/>
          <w:u w:val="single"/>
        </w:rPr>
      </w:pPr>
      <w:r w:rsidRPr="008548A7">
        <w:rPr>
          <w:b/>
          <w:sz w:val="24"/>
          <w:szCs w:val="24"/>
          <w:u w:val="single"/>
        </w:rPr>
        <w:t>Используйте куклы и рисунки.</w:t>
      </w:r>
    </w:p>
    <w:p w:rsidR="008548A7" w:rsidRPr="00F83784" w:rsidRDefault="008548A7" w:rsidP="008548A7">
      <w:r w:rsidRPr="00F83784">
        <w:t>Малыши мыслят конкретными, реальными образами. Поэтому научить их петь выразительно могут помочь доступные примеры из жизни. Скажем, вы хотите выучить с ребенком песню «Зайка», где запев поется медленно, а припев – быстро. Возьмите куклу-</w:t>
      </w:r>
      <w:r w:rsidRPr="00F83784">
        <w:lastRenderedPageBreak/>
        <w:t>зайку и сопровождайте исполнение песни его движениями. Во время запева кукла движется так же медленно, как и музыка, а во время припева – прыгает.</w:t>
      </w:r>
    </w:p>
    <w:p w:rsidR="008548A7" w:rsidRDefault="008548A7" w:rsidP="008548A7">
      <w:r w:rsidRPr="00F83784">
        <w:t>Можно использовать при разучивании песни и иллюстрации. Например, когда вы разучиваете новогоднюю песенку – перед ребенком лежит рисунок Деда Мороза, Снегурочки или просто зимний пейзаж. Песенки о конях, петушке или лисе – изображения этих животных. Иллюстрации помогают маленьким певцам сосредоточить внимание, войти в образ песни.</w:t>
      </w:r>
    </w:p>
    <w:p w:rsidR="00602B5B" w:rsidRDefault="00602B5B" w:rsidP="008548A7"/>
    <w:p w:rsidR="00602B5B" w:rsidRDefault="00602B5B" w:rsidP="008548A7"/>
    <w:p w:rsidR="008548A7" w:rsidRPr="00F83784" w:rsidRDefault="008548A7" w:rsidP="008548A7">
      <w:r w:rsidRPr="00F83784">
        <w:t>Приобщению детей к пению также помогают игры.</w:t>
      </w:r>
    </w:p>
    <w:p w:rsidR="008548A7" w:rsidRPr="00F83784" w:rsidRDefault="008548A7" w:rsidP="008548A7"/>
    <w:p w:rsidR="008548A7" w:rsidRPr="00F83784" w:rsidRDefault="008548A7" w:rsidP="008548A7">
      <w:pPr>
        <w:rPr>
          <w:i/>
        </w:rPr>
      </w:pPr>
      <w:r w:rsidRPr="00F83784">
        <w:rPr>
          <w:i/>
        </w:rPr>
        <w:t xml:space="preserve">                Игра «Кто первый запоет?».</w:t>
      </w:r>
    </w:p>
    <w:p w:rsidR="008548A7" w:rsidRPr="00F83784" w:rsidRDefault="008548A7" w:rsidP="008548A7">
      <w:r w:rsidRPr="00F83784">
        <w:t>В эту игру хорошо играть вдвоем с братом, сестрой или другим ребенком,  пришедшим к вам в гости. Взрослый начинает напевать без слов мелодию известной детям песни. Кто первый узнает песню, получает очко. Игра может идти до 3 – 5 или более очков.</w:t>
      </w:r>
    </w:p>
    <w:p w:rsidR="008548A7" w:rsidRPr="00F83784" w:rsidRDefault="008548A7" w:rsidP="008548A7">
      <w:r w:rsidRPr="00F83784">
        <w:tab/>
        <w:t>Можно играть в эту игру, если у ребенка нет компании. Но тогда, как в телепрограмме «Угадай мелодию», он должен угадать песню по первым пять, шести или более нотам.</w:t>
      </w:r>
    </w:p>
    <w:p w:rsidR="008548A7" w:rsidRPr="00F83784" w:rsidRDefault="008548A7" w:rsidP="008548A7"/>
    <w:p w:rsidR="008548A7" w:rsidRPr="00F83784" w:rsidRDefault="008548A7" w:rsidP="008548A7">
      <w:pPr>
        <w:rPr>
          <w:i/>
        </w:rPr>
      </w:pPr>
      <w:r w:rsidRPr="00F83784">
        <w:rPr>
          <w:i/>
        </w:rPr>
        <w:t xml:space="preserve">                      Игра «Угадай песню по ритму»</w:t>
      </w:r>
    </w:p>
    <w:p w:rsidR="008548A7" w:rsidRPr="00F83784" w:rsidRDefault="008548A7" w:rsidP="008548A7">
      <w:r w:rsidRPr="00F83784">
        <w:t xml:space="preserve">Другой вариант угадывания песни – по ритму. </w:t>
      </w:r>
    </w:p>
    <w:p w:rsidR="008548A7" w:rsidRPr="00F83784" w:rsidRDefault="008548A7" w:rsidP="008548A7">
      <w:r w:rsidRPr="00F83784">
        <w:t xml:space="preserve">Взрослый прохлопывает ритм хорошо известной ребенку песни. Ребенок должен отгадать ее. Потом просит ребенка сделать то же самое. </w:t>
      </w:r>
    </w:p>
    <w:p w:rsidR="008548A7" w:rsidRDefault="008548A7" w:rsidP="008548A7">
      <w:r w:rsidRPr="00F83784">
        <w:t>Такие игры развивают у детей чувство ритма.</w:t>
      </w:r>
    </w:p>
    <w:p w:rsidR="009763B7" w:rsidRPr="008548A7" w:rsidRDefault="009763B7" w:rsidP="009763B7">
      <w:pPr>
        <w:rPr>
          <w:b/>
          <w:u w:val="single"/>
        </w:rPr>
      </w:pPr>
      <w:r w:rsidRPr="008548A7">
        <w:rPr>
          <w:b/>
          <w:u w:val="single"/>
        </w:rPr>
        <w:t>Развитие чувства ритма</w:t>
      </w:r>
    </w:p>
    <w:p w:rsidR="009763B7" w:rsidRPr="00C31B34" w:rsidRDefault="009763B7" w:rsidP="009763B7">
      <w:pPr>
        <w:rPr>
          <w:szCs w:val="28"/>
        </w:rPr>
      </w:pPr>
    </w:p>
    <w:p w:rsidR="009763B7" w:rsidRPr="00C31B34" w:rsidRDefault="009763B7" w:rsidP="009763B7">
      <w:pPr>
        <w:pStyle w:val="a3"/>
        <w:numPr>
          <w:ilvl w:val="0"/>
          <w:numId w:val="4"/>
        </w:numPr>
        <w:rPr>
          <w:szCs w:val="28"/>
        </w:rPr>
      </w:pPr>
      <w:r w:rsidRPr="00C31B34">
        <w:rPr>
          <w:szCs w:val="28"/>
        </w:rPr>
        <w:t>Спойте вместе с ребенком, постарайтесь, чтобы он запомнил текст.</w:t>
      </w:r>
    </w:p>
    <w:p w:rsidR="009763B7" w:rsidRPr="00C31B34" w:rsidRDefault="009763B7" w:rsidP="009763B7">
      <w:pPr>
        <w:pStyle w:val="a3"/>
        <w:numPr>
          <w:ilvl w:val="0"/>
          <w:numId w:val="4"/>
        </w:numPr>
        <w:rPr>
          <w:szCs w:val="28"/>
        </w:rPr>
      </w:pPr>
      <w:r w:rsidRPr="00C31B34">
        <w:rPr>
          <w:szCs w:val="28"/>
        </w:rPr>
        <w:t>Попросите ребенка петь и одновременно тихонько хлопать в ладоши, отмечая ритмический рисунок песни.</w:t>
      </w:r>
    </w:p>
    <w:p w:rsidR="009763B7" w:rsidRPr="00C31B34" w:rsidRDefault="009763B7" w:rsidP="009763B7">
      <w:pPr>
        <w:pStyle w:val="a3"/>
        <w:numPr>
          <w:ilvl w:val="0"/>
          <w:numId w:val="4"/>
        </w:numPr>
        <w:rPr>
          <w:szCs w:val="28"/>
        </w:rPr>
      </w:pPr>
      <w:r w:rsidRPr="00C31B34">
        <w:rPr>
          <w:szCs w:val="28"/>
        </w:rPr>
        <w:t>Исполните песню «по ролям»: Сначала поет голосок, а ладошки отдыхают. Голосок «спрятался», а ладоши хлопают ритм песни.</w:t>
      </w:r>
    </w:p>
    <w:p w:rsidR="009763B7" w:rsidRDefault="009763B7" w:rsidP="009763B7">
      <w:pPr>
        <w:pStyle w:val="a3"/>
        <w:numPr>
          <w:ilvl w:val="0"/>
          <w:numId w:val="4"/>
        </w:numPr>
        <w:rPr>
          <w:szCs w:val="28"/>
        </w:rPr>
      </w:pPr>
      <w:r w:rsidRPr="00C31B34">
        <w:rPr>
          <w:szCs w:val="28"/>
        </w:rPr>
        <w:t>Попросите малыша «спеть» песенку ладошками.</w:t>
      </w:r>
    </w:p>
    <w:p w:rsidR="009763B7" w:rsidRPr="00F83784" w:rsidRDefault="009763B7" w:rsidP="008548A7"/>
    <w:p w:rsidR="008548A7" w:rsidRPr="00F83784" w:rsidRDefault="008548A7" w:rsidP="008548A7"/>
    <w:p w:rsidR="008548A7" w:rsidRPr="00F83784" w:rsidRDefault="008548A7" w:rsidP="008548A7">
      <w:r w:rsidRPr="00F83784">
        <w:t>Несомненно, что пение внесет в жизнь малышей, а впрочем, и в вашу тоже, улыбку, хорошее настроение. Кроме того, наблюдая, как дети поют, вы узнаете о них много нового, чего раньше не знали.</w:t>
      </w:r>
    </w:p>
    <w:p w:rsidR="008548A7" w:rsidRPr="00F83784" w:rsidRDefault="008548A7" w:rsidP="008548A7"/>
    <w:p w:rsidR="007A24C7" w:rsidRPr="008548A7" w:rsidRDefault="007A24C7" w:rsidP="008548A7">
      <w:pPr>
        <w:rPr>
          <w:b/>
          <w:u w:val="single"/>
        </w:rPr>
      </w:pPr>
      <w:r w:rsidRPr="008548A7">
        <w:rPr>
          <w:b/>
          <w:u w:val="single"/>
        </w:rPr>
        <w:t>О музыкальных способностях детей</w:t>
      </w:r>
    </w:p>
    <w:p w:rsidR="007A24C7" w:rsidRPr="00C31B34" w:rsidRDefault="007A24C7" w:rsidP="008548A7"/>
    <w:p w:rsidR="009763B7" w:rsidRPr="009763B7" w:rsidRDefault="007A24C7" w:rsidP="009763B7">
      <w:r w:rsidRPr="00C31B34">
        <w:t xml:space="preserve">Ранее проявление музыкальных способностей детей говорит о необходимости начинать музыкальное развитие ребенка как можно </w:t>
      </w:r>
      <w:proofErr w:type="spellStart"/>
      <w:r w:rsidRPr="00C31B34">
        <w:t>раньше</w:t>
      </w:r>
      <w:proofErr w:type="gramStart"/>
      <w:r w:rsidRPr="00C31B34">
        <w:t>.</w:t>
      </w:r>
      <w:r w:rsidR="009763B7">
        <w:t>н</w:t>
      </w:r>
      <w:proofErr w:type="gramEnd"/>
      <w:r w:rsidR="009763B7" w:rsidRPr="009763B7">
        <w:t>не</w:t>
      </w:r>
      <w:proofErr w:type="spellEnd"/>
      <w:r w:rsidR="009763B7" w:rsidRPr="009763B7">
        <w:t xml:space="preserve"> следует огорчаться, если у нашего малыша нет настроения что-нибудь спеть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="009763B7" w:rsidRPr="009763B7">
        <w:t>в</w:t>
      </w:r>
      <w:proofErr w:type="gramEnd"/>
      <w:r w:rsidR="009763B7" w:rsidRPr="009763B7">
        <w:t xml:space="preserve"> качественные.</w:t>
      </w:r>
    </w:p>
    <w:p w:rsidR="009763B7" w:rsidRPr="009763B7" w:rsidRDefault="009763B7" w:rsidP="009763B7">
      <w:r w:rsidRPr="009763B7">
        <w:t>Для этого потребуется время и терпение.</w:t>
      </w:r>
    </w:p>
    <w:p w:rsidR="007A24C7" w:rsidRPr="00C31B34" w:rsidRDefault="007A24C7" w:rsidP="008548A7">
      <w:r w:rsidRPr="00C31B34">
        <w:t>Не расстраивайтесь, если пение, движения ребенка далеки от совершенства: системное количественное наполнение показателей обязательно перейдет в качественный рост.</w:t>
      </w:r>
    </w:p>
    <w:p w:rsidR="007A24C7" w:rsidRPr="00C31B34" w:rsidRDefault="007A24C7" w:rsidP="008548A7">
      <w:proofErr w:type="gramStart"/>
      <w:r w:rsidRPr="00C31B34">
        <w:t xml:space="preserve">Чем активнее общение вашего ребенка с музыкой, тем более музыкальным он становится, но не забывайте помогать ребенку в понимании прослушиваемой музыки (ее содержания, характера), дайте ребенку «путеводную нить» к сопереживанию:  помогите малышу </w:t>
      </w:r>
      <w:r w:rsidRPr="00C31B34">
        <w:lastRenderedPageBreak/>
        <w:t>отыскать в душе и своем жизненном опыте – в памяти – те чувства и переживания, которые уже были им самим испытаны когда-то и которые созвучны характеру и содержанию прослушиваемой музыки.</w:t>
      </w:r>
      <w:proofErr w:type="gramEnd"/>
    </w:p>
    <w:p w:rsidR="007A24C7" w:rsidRPr="00C31B34" w:rsidRDefault="007A24C7" w:rsidP="008548A7">
      <w:r w:rsidRPr="00C31B34">
        <w:t>Не говорите, что у вас «немузыкальный ребенок», если вы ничего пока не сделали, чтобы эту музыкальность  у ребенка развить.</w:t>
      </w:r>
    </w:p>
    <w:p w:rsidR="007A24C7" w:rsidRPr="00C31B34" w:rsidRDefault="007A24C7">
      <w:pPr>
        <w:rPr>
          <w:sz w:val="20"/>
        </w:rPr>
        <w:sectPr w:rsidR="007A24C7" w:rsidRPr="00C31B34" w:rsidSect="007A24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63B7" w:rsidRPr="009763B7" w:rsidRDefault="009763B7" w:rsidP="009763B7">
      <w:r w:rsidRPr="009763B7">
        <w:lastRenderedPageBreak/>
        <w:t>Время, упущенное как возможность формирования интеллекта, творческих, музыкальных способностей ребенка, будет невосполнимо</w:t>
      </w:r>
    </w:p>
    <w:p w:rsidR="00174828" w:rsidRPr="00C31B34" w:rsidRDefault="00174828">
      <w:pPr>
        <w:rPr>
          <w:sz w:val="20"/>
        </w:rPr>
      </w:pPr>
    </w:p>
    <w:sectPr w:rsidR="00174828" w:rsidRPr="00C31B34" w:rsidSect="009763B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F05"/>
    <w:multiLevelType w:val="hybridMultilevel"/>
    <w:tmpl w:val="45C28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63FC4"/>
    <w:multiLevelType w:val="hybridMultilevel"/>
    <w:tmpl w:val="DBBE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72ADA"/>
    <w:multiLevelType w:val="hybridMultilevel"/>
    <w:tmpl w:val="BF18A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85C12"/>
    <w:multiLevelType w:val="hybridMultilevel"/>
    <w:tmpl w:val="1A1E7B72"/>
    <w:lvl w:ilvl="0" w:tplc="07C0A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267244"/>
    <w:multiLevelType w:val="hybridMultilevel"/>
    <w:tmpl w:val="E294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B1AA1"/>
    <w:multiLevelType w:val="hybridMultilevel"/>
    <w:tmpl w:val="157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4C7"/>
    <w:rsid w:val="000D4AD5"/>
    <w:rsid w:val="000F0AB3"/>
    <w:rsid w:val="00174828"/>
    <w:rsid w:val="002A3BE1"/>
    <w:rsid w:val="00307FBD"/>
    <w:rsid w:val="003E25B9"/>
    <w:rsid w:val="004A2109"/>
    <w:rsid w:val="005717F1"/>
    <w:rsid w:val="0057659D"/>
    <w:rsid w:val="005F0593"/>
    <w:rsid w:val="00602B5B"/>
    <w:rsid w:val="006157E4"/>
    <w:rsid w:val="00637504"/>
    <w:rsid w:val="007A24C7"/>
    <w:rsid w:val="008548A7"/>
    <w:rsid w:val="008653A0"/>
    <w:rsid w:val="00930C99"/>
    <w:rsid w:val="009763B7"/>
    <w:rsid w:val="00984AA9"/>
    <w:rsid w:val="009B111D"/>
    <w:rsid w:val="00A33513"/>
    <w:rsid w:val="00AB3BB1"/>
    <w:rsid w:val="00BC6E49"/>
    <w:rsid w:val="00C00ED2"/>
    <w:rsid w:val="00C31B34"/>
    <w:rsid w:val="00CF2138"/>
    <w:rsid w:val="00D641B2"/>
    <w:rsid w:val="00FB7B4A"/>
    <w:rsid w:val="00FD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B34"/>
    <w:pPr>
      <w:ind w:left="720"/>
      <w:contextualSpacing/>
    </w:pPr>
  </w:style>
  <w:style w:type="paragraph" w:styleId="a4">
    <w:name w:val="No Spacing"/>
    <w:uiPriority w:val="1"/>
    <w:qFormat/>
    <w:rsid w:val="008548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User</cp:lastModifiedBy>
  <cp:revision>8</cp:revision>
  <dcterms:created xsi:type="dcterms:W3CDTF">2011-12-07T20:07:00Z</dcterms:created>
  <dcterms:modified xsi:type="dcterms:W3CDTF">2014-03-16T20:07:00Z</dcterms:modified>
</cp:coreProperties>
</file>