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3DC" w:rsidRDefault="005C23DC" w:rsidP="005C23DC">
      <w:pPr>
        <w:spacing w:after="0"/>
        <w:jc w:val="center"/>
        <w:rPr>
          <w:rFonts w:ascii="Times New Roman" w:hAnsi="Times New Roman" w:cs="Times New Roman"/>
          <w:b/>
          <w:bCs/>
          <w:sz w:val="28"/>
          <w:szCs w:val="28"/>
        </w:rPr>
      </w:pPr>
      <w:r>
        <w:rPr>
          <w:rFonts w:ascii="Times New Roman" w:hAnsi="Times New Roman" w:cs="Times New Roman"/>
          <w:b/>
          <w:bCs/>
          <w:sz w:val="28"/>
          <w:szCs w:val="28"/>
        </w:rPr>
        <w:t>Проблемное обучение на уроках химии.</w:t>
      </w:r>
    </w:p>
    <w:p w:rsidR="00590289" w:rsidRPr="00967C69" w:rsidRDefault="00644BEA" w:rsidP="00967C69">
      <w:pPr>
        <w:spacing w:after="0"/>
        <w:rPr>
          <w:rFonts w:ascii="Times New Roman" w:hAnsi="Times New Roman" w:cs="Times New Roman"/>
          <w:sz w:val="28"/>
          <w:szCs w:val="28"/>
        </w:rPr>
      </w:pPr>
      <w:r w:rsidRPr="00967C69">
        <w:rPr>
          <w:rFonts w:ascii="Times New Roman" w:hAnsi="Times New Roman" w:cs="Times New Roman"/>
          <w:b/>
          <w:bCs/>
          <w:sz w:val="28"/>
          <w:szCs w:val="28"/>
        </w:rPr>
        <w:t>Проблемное обучение</w:t>
      </w:r>
      <w:r w:rsidRPr="00967C69">
        <w:rPr>
          <w:rFonts w:ascii="Times New Roman" w:hAnsi="Times New Roman" w:cs="Times New Roman"/>
          <w:sz w:val="28"/>
          <w:szCs w:val="28"/>
        </w:rPr>
        <w:t xml:space="preserve"> - это организация учебных занятий, которая предполагает создание под руководством преподавателя проблемных ситуаций и активную самостоятельную деятельность обучающихся по их разрешению. </w:t>
      </w:r>
    </w:p>
    <w:p w:rsidR="00590289" w:rsidRPr="00967C69" w:rsidRDefault="00644BEA" w:rsidP="00967C69">
      <w:pPr>
        <w:spacing w:after="0"/>
        <w:rPr>
          <w:rFonts w:ascii="Times New Roman" w:hAnsi="Times New Roman" w:cs="Times New Roman"/>
          <w:sz w:val="28"/>
          <w:szCs w:val="28"/>
        </w:rPr>
      </w:pPr>
      <w:r w:rsidRPr="00967C69">
        <w:rPr>
          <w:rFonts w:ascii="Times New Roman" w:hAnsi="Times New Roman" w:cs="Times New Roman"/>
          <w:sz w:val="28"/>
          <w:szCs w:val="28"/>
        </w:rPr>
        <w:t>Результат проблемного обучения:</w:t>
      </w:r>
    </w:p>
    <w:p w:rsidR="00590289" w:rsidRPr="00967C69" w:rsidRDefault="00967C69" w:rsidP="00967C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творческое овладение знаниями, навыками, умениями;</w:t>
      </w:r>
    </w:p>
    <w:p w:rsidR="00590289" w:rsidRPr="00967C69" w:rsidRDefault="00967C69" w:rsidP="00967C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 xml:space="preserve">развитие мыслительных способностей. </w:t>
      </w:r>
    </w:p>
    <w:p w:rsidR="007218E1" w:rsidRPr="00967C69" w:rsidRDefault="002F174B" w:rsidP="00967C69">
      <w:pPr>
        <w:spacing w:after="0"/>
        <w:rPr>
          <w:rFonts w:ascii="Times New Roman" w:hAnsi="Times New Roman" w:cs="Times New Roman"/>
          <w:b/>
          <w:bCs/>
          <w:sz w:val="28"/>
          <w:szCs w:val="28"/>
        </w:rPr>
      </w:pPr>
      <w:r w:rsidRPr="00967C69">
        <w:rPr>
          <w:rFonts w:ascii="Times New Roman" w:hAnsi="Times New Roman" w:cs="Times New Roman"/>
          <w:b/>
          <w:bCs/>
          <w:sz w:val="28"/>
          <w:szCs w:val="28"/>
        </w:rPr>
        <w:t>Методические приемы создания проблемных ситуаций.</w:t>
      </w:r>
    </w:p>
    <w:p w:rsidR="00590289" w:rsidRPr="00967C69" w:rsidRDefault="00644BEA" w:rsidP="00967C69">
      <w:pPr>
        <w:spacing w:after="0"/>
        <w:rPr>
          <w:rFonts w:ascii="Times New Roman" w:hAnsi="Times New Roman" w:cs="Times New Roman"/>
          <w:sz w:val="28"/>
          <w:szCs w:val="28"/>
        </w:rPr>
      </w:pPr>
      <w:r w:rsidRPr="00967C69">
        <w:rPr>
          <w:rFonts w:ascii="Times New Roman" w:hAnsi="Times New Roman" w:cs="Times New Roman"/>
          <w:b/>
          <w:bCs/>
          <w:sz w:val="28"/>
          <w:szCs w:val="28"/>
        </w:rPr>
        <w:t>Преподаватель:</w:t>
      </w:r>
      <w:r w:rsidRPr="00967C69">
        <w:rPr>
          <w:rFonts w:ascii="Times New Roman" w:hAnsi="Times New Roman" w:cs="Times New Roman"/>
          <w:sz w:val="28"/>
          <w:szCs w:val="28"/>
        </w:rPr>
        <w:t xml:space="preserve">  </w:t>
      </w:r>
    </w:p>
    <w:p w:rsidR="00590289" w:rsidRPr="00967C69" w:rsidRDefault="00967C69" w:rsidP="00967C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 xml:space="preserve">подводит </w:t>
      </w:r>
      <w:proofErr w:type="gramStart"/>
      <w:r w:rsidR="00644BEA" w:rsidRPr="00967C69">
        <w:rPr>
          <w:rFonts w:ascii="Times New Roman" w:hAnsi="Times New Roman" w:cs="Times New Roman"/>
          <w:sz w:val="28"/>
          <w:szCs w:val="28"/>
        </w:rPr>
        <w:t>обучающихся</w:t>
      </w:r>
      <w:proofErr w:type="gramEnd"/>
      <w:r w:rsidR="00644BEA" w:rsidRPr="00967C69">
        <w:rPr>
          <w:rFonts w:ascii="Times New Roman" w:hAnsi="Times New Roman" w:cs="Times New Roman"/>
          <w:sz w:val="28"/>
          <w:szCs w:val="28"/>
        </w:rPr>
        <w:t xml:space="preserve"> к противоречию и предлагает им самим найти способ его разрешения;</w:t>
      </w:r>
    </w:p>
    <w:p w:rsidR="00590289" w:rsidRPr="00967C69" w:rsidRDefault="00967C69" w:rsidP="00967C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сталкивает противоречия в практической деятельности;</w:t>
      </w:r>
    </w:p>
    <w:p w:rsidR="00590289" w:rsidRPr="00967C69" w:rsidRDefault="00967C69" w:rsidP="00967C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излагает различные точки зрения на один и тот же вопрос;</w:t>
      </w:r>
    </w:p>
    <w:p w:rsidR="00590289" w:rsidRPr="00967C69" w:rsidRDefault="00967C69" w:rsidP="00967C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 xml:space="preserve">предлагает </w:t>
      </w:r>
      <w:proofErr w:type="gramStart"/>
      <w:r w:rsidR="00644BEA" w:rsidRPr="00967C69">
        <w:rPr>
          <w:rFonts w:ascii="Times New Roman" w:hAnsi="Times New Roman" w:cs="Times New Roman"/>
          <w:sz w:val="28"/>
          <w:szCs w:val="28"/>
        </w:rPr>
        <w:t>обучающимся</w:t>
      </w:r>
      <w:proofErr w:type="gramEnd"/>
      <w:r w:rsidR="00644BEA" w:rsidRPr="00967C69">
        <w:rPr>
          <w:rFonts w:ascii="Times New Roman" w:hAnsi="Times New Roman" w:cs="Times New Roman"/>
          <w:sz w:val="28"/>
          <w:szCs w:val="28"/>
        </w:rPr>
        <w:t xml:space="preserve"> рассмотреть явление с различных позиций; </w:t>
      </w:r>
    </w:p>
    <w:p w:rsidR="00590289" w:rsidRPr="00967C69" w:rsidRDefault="00967C69" w:rsidP="00967C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 xml:space="preserve">побуждает </w:t>
      </w:r>
      <w:proofErr w:type="gramStart"/>
      <w:r w:rsidR="00644BEA" w:rsidRPr="00967C69">
        <w:rPr>
          <w:rFonts w:ascii="Times New Roman" w:hAnsi="Times New Roman" w:cs="Times New Roman"/>
          <w:sz w:val="28"/>
          <w:szCs w:val="28"/>
        </w:rPr>
        <w:t>обучающихся</w:t>
      </w:r>
      <w:proofErr w:type="gramEnd"/>
      <w:r w:rsidR="00644BEA" w:rsidRPr="00967C69">
        <w:rPr>
          <w:rFonts w:ascii="Times New Roman" w:hAnsi="Times New Roman" w:cs="Times New Roman"/>
          <w:sz w:val="28"/>
          <w:szCs w:val="28"/>
        </w:rPr>
        <w:t xml:space="preserve"> делать сравнения, обобщения, выводы из ситуации, сопоставлять факты;</w:t>
      </w:r>
    </w:p>
    <w:p w:rsidR="00590289" w:rsidRPr="00967C69" w:rsidRDefault="00967C69" w:rsidP="00967C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ставит конкретные вопросы;</w:t>
      </w:r>
    </w:p>
    <w:p w:rsidR="00590289" w:rsidRPr="00967C69" w:rsidRDefault="00967C69" w:rsidP="00967C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определяет проблемные теоретические и практические задания;</w:t>
      </w:r>
    </w:p>
    <w:p w:rsidR="00590289" w:rsidRPr="00967C69" w:rsidRDefault="00967C69" w:rsidP="00967C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ставит проблемные задачи.</w:t>
      </w:r>
    </w:p>
    <w:p w:rsidR="002F174B" w:rsidRPr="00967C69" w:rsidRDefault="002F174B" w:rsidP="00967C69">
      <w:pPr>
        <w:spacing w:after="0"/>
        <w:rPr>
          <w:rFonts w:ascii="Times New Roman" w:hAnsi="Times New Roman" w:cs="Times New Roman"/>
          <w:b/>
          <w:bCs/>
          <w:sz w:val="28"/>
          <w:szCs w:val="28"/>
        </w:rPr>
      </w:pPr>
      <w:r w:rsidRPr="00967C69">
        <w:rPr>
          <w:rFonts w:ascii="Times New Roman" w:hAnsi="Times New Roman" w:cs="Times New Roman"/>
          <w:b/>
          <w:bCs/>
          <w:sz w:val="28"/>
          <w:szCs w:val="28"/>
        </w:rPr>
        <w:t>Сущность  проблемного   обучения</w:t>
      </w:r>
      <w:r w:rsidR="00967C69">
        <w:rPr>
          <w:rFonts w:ascii="Times New Roman" w:hAnsi="Times New Roman" w:cs="Times New Roman"/>
          <w:b/>
          <w:bCs/>
          <w:sz w:val="28"/>
          <w:szCs w:val="28"/>
        </w:rPr>
        <w:t>.</w:t>
      </w:r>
    </w:p>
    <w:p w:rsidR="00590289" w:rsidRPr="00967C69" w:rsidRDefault="00644BEA" w:rsidP="00967C69">
      <w:pPr>
        <w:spacing w:after="0"/>
        <w:rPr>
          <w:rFonts w:ascii="Times New Roman" w:hAnsi="Times New Roman" w:cs="Times New Roman"/>
          <w:sz w:val="28"/>
          <w:szCs w:val="28"/>
        </w:rPr>
      </w:pPr>
      <w:r w:rsidRPr="00967C69">
        <w:rPr>
          <w:rFonts w:ascii="Times New Roman" w:hAnsi="Times New Roman" w:cs="Times New Roman"/>
          <w:sz w:val="28"/>
          <w:szCs w:val="28"/>
        </w:rPr>
        <w:t xml:space="preserve">Проблемным   обучение  называется не потому, что весь учебный материал обучающиеся усваивают только путем самостоятельного решения проблем и открытия новых понятий. Здесь есть и объяснение преподавателя, и репродуктивная деятельность обучающихся, и постановка задач, и выполнение </w:t>
      </w:r>
      <w:proofErr w:type="gramStart"/>
      <w:r w:rsidRPr="00967C69">
        <w:rPr>
          <w:rFonts w:ascii="Times New Roman" w:hAnsi="Times New Roman" w:cs="Times New Roman"/>
          <w:sz w:val="28"/>
          <w:szCs w:val="28"/>
        </w:rPr>
        <w:t>обучающимися</w:t>
      </w:r>
      <w:proofErr w:type="gramEnd"/>
      <w:r w:rsidRPr="00967C69">
        <w:rPr>
          <w:rFonts w:ascii="Times New Roman" w:hAnsi="Times New Roman" w:cs="Times New Roman"/>
          <w:sz w:val="28"/>
          <w:szCs w:val="28"/>
        </w:rPr>
        <w:t xml:space="preserve"> упражнений, заданий, экспериментов. </w:t>
      </w:r>
    </w:p>
    <w:p w:rsidR="00590289" w:rsidRPr="00967C69" w:rsidRDefault="00644BEA" w:rsidP="00967C69">
      <w:pPr>
        <w:spacing w:after="0"/>
        <w:rPr>
          <w:rFonts w:ascii="Times New Roman" w:hAnsi="Times New Roman" w:cs="Times New Roman"/>
          <w:sz w:val="28"/>
          <w:szCs w:val="28"/>
        </w:rPr>
      </w:pPr>
      <w:r w:rsidRPr="00967C69">
        <w:rPr>
          <w:rFonts w:ascii="Times New Roman" w:hAnsi="Times New Roman" w:cs="Times New Roman"/>
          <w:sz w:val="28"/>
          <w:szCs w:val="28"/>
        </w:rPr>
        <w:t xml:space="preserve">Однако организация учебного процесса базируется на принципе </w:t>
      </w:r>
      <w:proofErr w:type="spellStart"/>
      <w:r w:rsidRPr="00967C69">
        <w:rPr>
          <w:rFonts w:ascii="Times New Roman" w:hAnsi="Times New Roman" w:cs="Times New Roman"/>
          <w:sz w:val="28"/>
          <w:szCs w:val="28"/>
        </w:rPr>
        <w:t>проблемности</w:t>
      </w:r>
      <w:proofErr w:type="spellEnd"/>
      <w:r w:rsidRPr="00967C69">
        <w:rPr>
          <w:rFonts w:ascii="Times New Roman" w:hAnsi="Times New Roman" w:cs="Times New Roman"/>
          <w:sz w:val="28"/>
          <w:szCs w:val="28"/>
        </w:rPr>
        <w:t>, а систематическое решение учебных проблем – характерный признак этого типа  обучения. Поскольку вся система методов при этом направлена на всестороннее развитие обучающегося, развитие его познавательных потребностей, на формирование интеллектуально активной личности,  проблемное   обучение  является подлинно развивающим  обучением.</w:t>
      </w:r>
    </w:p>
    <w:p w:rsidR="002F174B" w:rsidRDefault="00967C69">
      <w:r w:rsidRPr="002F174B">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32.25pt" o:ole="">
            <v:imagedata r:id="rId5" o:title=""/>
          </v:shape>
          <o:OLEObject Type="Embed" ProgID="PowerPoint.Slide.12" ShapeID="_x0000_i1025" DrawAspect="Content" ObjectID="_1491015671" r:id="rId6"/>
        </w:object>
      </w:r>
    </w:p>
    <w:p w:rsidR="002F174B" w:rsidRPr="00967C69" w:rsidRDefault="002F174B" w:rsidP="00967C69">
      <w:pPr>
        <w:spacing w:after="0"/>
        <w:rPr>
          <w:rFonts w:ascii="Times New Roman" w:hAnsi="Times New Roman" w:cs="Times New Roman"/>
          <w:b/>
          <w:bCs/>
          <w:sz w:val="28"/>
          <w:szCs w:val="28"/>
        </w:rPr>
      </w:pPr>
      <w:r w:rsidRPr="00967C69">
        <w:rPr>
          <w:rFonts w:ascii="Times New Roman" w:hAnsi="Times New Roman" w:cs="Times New Roman"/>
          <w:b/>
          <w:bCs/>
          <w:sz w:val="28"/>
          <w:szCs w:val="28"/>
        </w:rPr>
        <w:t>Условия осуществления  проблемного   обучения</w:t>
      </w:r>
    </w:p>
    <w:p w:rsidR="002F174B" w:rsidRPr="00967C69" w:rsidRDefault="00644BEA" w:rsidP="00967C69">
      <w:pPr>
        <w:spacing w:after="0"/>
        <w:ind w:left="360"/>
        <w:rPr>
          <w:rFonts w:ascii="Times New Roman" w:hAnsi="Times New Roman" w:cs="Times New Roman"/>
          <w:sz w:val="28"/>
          <w:szCs w:val="28"/>
        </w:rPr>
      </w:pPr>
      <w:r w:rsidRPr="00967C69">
        <w:rPr>
          <w:rFonts w:ascii="Times New Roman" w:hAnsi="Times New Roman" w:cs="Times New Roman"/>
          <w:sz w:val="28"/>
          <w:szCs w:val="28"/>
        </w:rPr>
        <w:t>Осуществление  проблемного   обучения </w:t>
      </w:r>
      <w:r w:rsidR="002F174B" w:rsidRPr="00967C69">
        <w:rPr>
          <w:rFonts w:ascii="Times New Roman" w:hAnsi="Times New Roman" w:cs="Times New Roman"/>
          <w:sz w:val="28"/>
          <w:szCs w:val="28"/>
        </w:rPr>
        <w:t xml:space="preserve">возможно при следующих </w:t>
      </w:r>
      <w:r w:rsidR="002F174B" w:rsidRPr="00967C69">
        <w:rPr>
          <w:rFonts w:ascii="Times New Roman" w:hAnsi="Times New Roman" w:cs="Times New Roman"/>
          <w:b/>
          <w:bCs/>
          <w:sz w:val="28"/>
          <w:szCs w:val="28"/>
        </w:rPr>
        <w:t>условиях:</w:t>
      </w:r>
      <w:r w:rsidR="002F174B" w:rsidRPr="00967C69">
        <w:rPr>
          <w:rFonts w:ascii="Times New Roman" w:hAnsi="Times New Roman" w:cs="Times New Roman"/>
          <w:sz w:val="28"/>
          <w:szCs w:val="28"/>
        </w:rPr>
        <w:t xml:space="preserve"> </w:t>
      </w:r>
    </w:p>
    <w:p w:rsidR="00590289" w:rsidRPr="00967C69" w:rsidRDefault="00644BEA" w:rsidP="00967C69">
      <w:pPr>
        <w:spacing w:after="0"/>
        <w:ind w:left="720"/>
        <w:rPr>
          <w:rFonts w:ascii="Times New Roman" w:hAnsi="Times New Roman" w:cs="Times New Roman"/>
          <w:sz w:val="28"/>
          <w:szCs w:val="28"/>
        </w:rPr>
      </w:pPr>
      <w:r w:rsidRPr="00967C69">
        <w:rPr>
          <w:rFonts w:ascii="Times New Roman" w:hAnsi="Times New Roman" w:cs="Times New Roman"/>
          <w:sz w:val="28"/>
          <w:szCs w:val="28"/>
        </w:rPr>
        <w:t>– наличие  проблемной  ситуации;</w:t>
      </w:r>
    </w:p>
    <w:p w:rsidR="00590289" w:rsidRPr="00967C69" w:rsidRDefault="00644BEA" w:rsidP="00967C69">
      <w:pPr>
        <w:spacing w:after="0"/>
        <w:ind w:left="720"/>
        <w:rPr>
          <w:rFonts w:ascii="Times New Roman" w:hAnsi="Times New Roman" w:cs="Times New Roman"/>
          <w:sz w:val="28"/>
          <w:szCs w:val="28"/>
        </w:rPr>
      </w:pPr>
      <w:r w:rsidRPr="00967C69">
        <w:rPr>
          <w:rFonts w:ascii="Times New Roman" w:hAnsi="Times New Roman" w:cs="Times New Roman"/>
          <w:sz w:val="28"/>
          <w:szCs w:val="28"/>
        </w:rPr>
        <w:t>– готовность обучающегося к поиску   решения;</w:t>
      </w:r>
    </w:p>
    <w:p w:rsidR="00590289" w:rsidRPr="00967C69" w:rsidRDefault="00644BEA" w:rsidP="00967C69">
      <w:pPr>
        <w:spacing w:after="0"/>
        <w:ind w:left="720"/>
        <w:rPr>
          <w:rFonts w:ascii="Times New Roman" w:hAnsi="Times New Roman" w:cs="Times New Roman"/>
          <w:sz w:val="28"/>
          <w:szCs w:val="28"/>
        </w:rPr>
      </w:pPr>
      <w:r w:rsidRPr="00967C69">
        <w:rPr>
          <w:rFonts w:ascii="Times New Roman" w:hAnsi="Times New Roman" w:cs="Times New Roman"/>
          <w:sz w:val="28"/>
          <w:szCs w:val="28"/>
        </w:rPr>
        <w:t>– возможность неоднозначного пути решения.</w:t>
      </w:r>
    </w:p>
    <w:p w:rsidR="002F174B" w:rsidRPr="00967C69" w:rsidRDefault="002F174B" w:rsidP="00967C69">
      <w:pPr>
        <w:spacing w:after="0"/>
        <w:rPr>
          <w:rFonts w:ascii="Times New Roman" w:hAnsi="Times New Roman" w:cs="Times New Roman"/>
          <w:b/>
          <w:bCs/>
          <w:sz w:val="28"/>
          <w:szCs w:val="28"/>
        </w:rPr>
      </w:pPr>
      <w:r w:rsidRPr="00967C69">
        <w:rPr>
          <w:rFonts w:ascii="Times New Roman" w:hAnsi="Times New Roman" w:cs="Times New Roman"/>
          <w:b/>
          <w:bCs/>
          <w:sz w:val="28"/>
          <w:szCs w:val="28"/>
        </w:rPr>
        <w:t>Приемы осуществления  проблемного   обучения</w:t>
      </w:r>
    </w:p>
    <w:p w:rsidR="00590289" w:rsidRPr="00967C69" w:rsidRDefault="00967C69" w:rsidP="00967C69">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приёмы создания проблемных ситуаций – постановка проблемных вопросов, задач, опытов;</w:t>
      </w:r>
    </w:p>
    <w:p w:rsidR="00590289" w:rsidRPr="00967C69" w:rsidRDefault="00967C69" w:rsidP="00967C69">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приёмы формирования учебных гипотез по разрешению проблемных ситуаций – высказывание предположений о причинах явлений, о связях между понятиями, величинами;</w:t>
      </w:r>
    </w:p>
    <w:p w:rsidR="00590289" w:rsidRPr="00967C69" w:rsidRDefault="00967C69" w:rsidP="00967C69">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 xml:space="preserve">приёмы доказательства учебных гипотез – доказательства на основе сравнений, </w:t>
      </w:r>
      <w:proofErr w:type="gramStart"/>
      <w:r w:rsidR="00644BEA" w:rsidRPr="00967C69">
        <w:rPr>
          <w:rFonts w:ascii="Times New Roman" w:hAnsi="Times New Roman" w:cs="Times New Roman"/>
          <w:sz w:val="28"/>
          <w:szCs w:val="28"/>
        </w:rPr>
        <w:t>логических рассуждений</w:t>
      </w:r>
      <w:proofErr w:type="gramEnd"/>
      <w:r w:rsidR="00644BEA" w:rsidRPr="00967C69">
        <w:rPr>
          <w:rFonts w:ascii="Times New Roman" w:hAnsi="Times New Roman" w:cs="Times New Roman"/>
          <w:sz w:val="28"/>
          <w:szCs w:val="28"/>
        </w:rPr>
        <w:t>, результатов учебно-исследовательских опытов;</w:t>
      </w:r>
    </w:p>
    <w:p w:rsidR="00590289" w:rsidRPr="00967C69" w:rsidRDefault="00967C69" w:rsidP="00967C69">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644BEA" w:rsidRPr="00967C69">
        <w:rPr>
          <w:rFonts w:ascii="Times New Roman" w:hAnsi="Times New Roman" w:cs="Times New Roman"/>
          <w:sz w:val="28"/>
          <w:szCs w:val="28"/>
        </w:rPr>
        <w:t>приёмы формирования новых учебных выводов и обобщений.</w:t>
      </w:r>
    </w:p>
    <w:p w:rsidR="002F174B" w:rsidRDefault="00C92014">
      <w:r w:rsidRPr="002F174B">
        <w:object w:dxaOrig="7198" w:dyaOrig="5398">
          <v:shape id="_x0000_i1026" type="#_x0000_t75" style="width:448.5pt;height:312.75pt" o:ole="">
            <v:imagedata r:id="rId7" o:title=""/>
          </v:shape>
          <o:OLEObject Type="Embed" ProgID="PowerPoint.Slide.12" ShapeID="_x0000_i1026" DrawAspect="Content" ObjectID="_1491015672" r:id="rId8"/>
        </w:object>
      </w:r>
    </w:p>
    <w:p w:rsidR="00590289" w:rsidRPr="00C92014" w:rsidRDefault="00644BEA" w:rsidP="00644BEA">
      <w:pPr>
        <w:spacing w:after="0"/>
        <w:ind w:left="-142"/>
        <w:rPr>
          <w:rFonts w:ascii="Times New Roman" w:hAnsi="Times New Roman" w:cs="Times New Roman"/>
          <w:sz w:val="28"/>
          <w:szCs w:val="28"/>
        </w:rPr>
      </w:pPr>
      <w:r w:rsidRPr="00C92014">
        <w:rPr>
          <w:rFonts w:ascii="Times New Roman" w:hAnsi="Times New Roman" w:cs="Times New Roman"/>
          <w:sz w:val="28"/>
          <w:szCs w:val="28"/>
        </w:rPr>
        <w:t xml:space="preserve">Проблемное обучение рассчитано на всех, а не только </w:t>
      </w:r>
      <w:proofErr w:type="gramStart"/>
      <w:r w:rsidRPr="00C92014">
        <w:rPr>
          <w:rFonts w:ascii="Times New Roman" w:hAnsi="Times New Roman" w:cs="Times New Roman"/>
          <w:sz w:val="28"/>
          <w:szCs w:val="28"/>
        </w:rPr>
        <w:t>на</w:t>
      </w:r>
      <w:proofErr w:type="gramEnd"/>
      <w:r w:rsidRPr="00C92014">
        <w:rPr>
          <w:rFonts w:ascii="Times New Roman" w:hAnsi="Times New Roman" w:cs="Times New Roman"/>
          <w:sz w:val="28"/>
          <w:szCs w:val="28"/>
        </w:rPr>
        <w:t xml:space="preserve"> хорошо успевающих обучающихся. Проблемный подход призван заинтересовать всех обучающихся предстоящей проблемой, позволяет управлять размышлениями обучающихся, быстро получать информацию </w:t>
      </w:r>
      <w:proofErr w:type="gramStart"/>
      <w:r w:rsidRPr="00C92014">
        <w:rPr>
          <w:rFonts w:ascii="Times New Roman" w:hAnsi="Times New Roman" w:cs="Times New Roman"/>
          <w:sz w:val="28"/>
          <w:szCs w:val="28"/>
        </w:rPr>
        <w:t>от</w:t>
      </w:r>
      <w:proofErr w:type="gramEnd"/>
      <w:r w:rsidRPr="00C92014">
        <w:rPr>
          <w:rFonts w:ascii="Times New Roman" w:hAnsi="Times New Roman" w:cs="Times New Roman"/>
          <w:sz w:val="28"/>
          <w:szCs w:val="28"/>
        </w:rPr>
        <w:t xml:space="preserve"> обучающихся и оперативно реагировать на неё. К </w:t>
      </w:r>
      <w:proofErr w:type="gramStart"/>
      <w:r w:rsidRPr="00C92014">
        <w:rPr>
          <w:rFonts w:ascii="Times New Roman" w:hAnsi="Times New Roman" w:cs="Times New Roman"/>
          <w:sz w:val="28"/>
          <w:szCs w:val="28"/>
        </w:rPr>
        <w:t>слабоуспевающим</w:t>
      </w:r>
      <w:proofErr w:type="gramEnd"/>
      <w:r w:rsidRPr="00C92014">
        <w:rPr>
          <w:rFonts w:ascii="Times New Roman" w:hAnsi="Times New Roman" w:cs="Times New Roman"/>
          <w:sz w:val="28"/>
          <w:szCs w:val="28"/>
        </w:rPr>
        <w:t xml:space="preserve"> обучающимся нужен особый подход. При постановке проблемных задач необходимо привлекать их к ответам на более лёгкие вопросы, поощряя их ответы и создавая тем самым стимулы для дальнейшего участия в размышлениях над более сложными проблемами.</w:t>
      </w:r>
    </w:p>
    <w:p w:rsidR="002F174B" w:rsidRPr="00C92014" w:rsidRDefault="002F174B" w:rsidP="00644BEA">
      <w:pPr>
        <w:spacing w:after="0"/>
        <w:rPr>
          <w:rFonts w:ascii="Times New Roman" w:hAnsi="Times New Roman" w:cs="Times New Roman"/>
          <w:b/>
          <w:bCs/>
          <w:sz w:val="28"/>
          <w:szCs w:val="28"/>
        </w:rPr>
      </w:pPr>
      <w:r w:rsidRPr="00C92014">
        <w:rPr>
          <w:rFonts w:ascii="Times New Roman" w:hAnsi="Times New Roman" w:cs="Times New Roman"/>
          <w:b/>
          <w:bCs/>
          <w:sz w:val="28"/>
          <w:szCs w:val="28"/>
        </w:rPr>
        <w:t>Проблемное обучение на уроках химии</w:t>
      </w:r>
      <w:r w:rsidR="00644BEA">
        <w:rPr>
          <w:rFonts w:ascii="Times New Roman" w:hAnsi="Times New Roman" w:cs="Times New Roman"/>
          <w:b/>
          <w:bCs/>
          <w:sz w:val="28"/>
          <w:szCs w:val="28"/>
        </w:rPr>
        <w:t>.</w:t>
      </w:r>
    </w:p>
    <w:p w:rsidR="00590289" w:rsidRPr="00C92014" w:rsidRDefault="00644BEA" w:rsidP="00644BEA">
      <w:pPr>
        <w:spacing w:after="0"/>
        <w:rPr>
          <w:rFonts w:ascii="Times New Roman" w:hAnsi="Times New Roman" w:cs="Times New Roman"/>
          <w:sz w:val="28"/>
          <w:szCs w:val="28"/>
        </w:rPr>
      </w:pPr>
      <w:r w:rsidRPr="00C92014">
        <w:rPr>
          <w:rFonts w:ascii="Times New Roman" w:hAnsi="Times New Roman" w:cs="Times New Roman"/>
          <w:sz w:val="28"/>
          <w:szCs w:val="28"/>
        </w:rPr>
        <w:t xml:space="preserve">Для  эффективного применения проблемного обучения необходимо разработать определенную систему уроков по постановке и решению проблем. </w:t>
      </w:r>
    </w:p>
    <w:p w:rsidR="00590289" w:rsidRPr="00C92014" w:rsidRDefault="00644BEA" w:rsidP="00644BEA">
      <w:pPr>
        <w:spacing w:after="0"/>
        <w:rPr>
          <w:rFonts w:ascii="Times New Roman" w:hAnsi="Times New Roman" w:cs="Times New Roman"/>
          <w:sz w:val="28"/>
          <w:szCs w:val="28"/>
        </w:rPr>
      </w:pPr>
      <w:r w:rsidRPr="00C92014">
        <w:rPr>
          <w:rFonts w:ascii="Times New Roman" w:hAnsi="Times New Roman" w:cs="Times New Roman"/>
          <w:sz w:val="28"/>
          <w:szCs w:val="28"/>
        </w:rPr>
        <w:t>В курсе органической химии возможность разработки такой системы обуславливается самим содержанием и построением предмета. Выделяются ведущие проблемы, которые проходят через весь курс и связаны с проблемами науки:</w:t>
      </w:r>
    </w:p>
    <w:p w:rsidR="00590289" w:rsidRPr="00C92014" w:rsidRDefault="00644BEA" w:rsidP="00644BEA">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Pr="00C92014">
        <w:rPr>
          <w:rFonts w:ascii="Times New Roman" w:hAnsi="Times New Roman" w:cs="Times New Roman"/>
          <w:sz w:val="28"/>
          <w:szCs w:val="28"/>
        </w:rPr>
        <w:t xml:space="preserve">выяснения строения (структурного, пространственного, </w:t>
      </w:r>
      <w:r>
        <w:rPr>
          <w:rFonts w:ascii="Times New Roman" w:hAnsi="Times New Roman" w:cs="Times New Roman"/>
          <w:sz w:val="28"/>
          <w:szCs w:val="28"/>
        </w:rPr>
        <w:t xml:space="preserve"> </w:t>
      </w:r>
      <w:r w:rsidRPr="00C92014">
        <w:rPr>
          <w:rFonts w:ascii="Times New Roman" w:hAnsi="Times New Roman" w:cs="Times New Roman"/>
          <w:sz w:val="28"/>
          <w:szCs w:val="28"/>
        </w:rPr>
        <w:t>электронного) молекулы вещества;</w:t>
      </w:r>
    </w:p>
    <w:p w:rsidR="00590289" w:rsidRPr="00C92014" w:rsidRDefault="00644BEA" w:rsidP="00644BEA">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Pr="00C92014">
        <w:rPr>
          <w:rFonts w:ascii="Times New Roman" w:hAnsi="Times New Roman" w:cs="Times New Roman"/>
          <w:sz w:val="28"/>
          <w:szCs w:val="28"/>
        </w:rPr>
        <w:t>зависимость свойств веществ от строения;</w:t>
      </w:r>
    </w:p>
    <w:p w:rsidR="00590289" w:rsidRPr="00C92014" w:rsidRDefault="00644BEA" w:rsidP="00644BEA">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Pr="00C92014">
        <w:rPr>
          <w:rFonts w:ascii="Times New Roman" w:hAnsi="Times New Roman" w:cs="Times New Roman"/>
          <w:sz w:val="28"/>
          <w:szCs w:val="28"/>
        </w:rPr>
        <w:t>взаимосвязь свойств и практического применения веществ;</w:t>
      </w:r>
    </w:p>
    <w:p w:rsidR="00590289" w:rsidRPr="00C92014" w:rsidRDefault="00644BEA" w:rsidP="00644BEA">
      <w:pPr>
        <w:spacing w:after="0"/>
        <w:ind w:left="7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92014">
        <w:rPr>
          <w:rFonts w:ascii="Times New Roman" w:hAnsi="Times New Roman" w:cs="Times New Roman"/>
          <w:sz w:val="28"/>
          <w:szCs w:val="28"/>
        </w:rPr>
        <w:t>нахождения способов получения органических веществ из различных видов сырья.</w:t>
      </w:r>
    </w:p>
    <w:p w:rsidR="002F174B" w:rsidRDefault="002F174B">
      <w:r w:rsidRPr="002F174B">
        <w:object w:dxaOrig="7198" w:dyaOrig="5398">
          <v:shape id="_x0000_i1027" type="#_x0000_t75" style="width:5in;height:270pt" o:ole="">
            <v:imagedata r:id="rId9" o:title=""/>
          </v:shape>
          <o:OLEObject Type="Embed" ProgID="PowerPoint.Slide.12" ShapeID="_x0000_i1027" DrawAspect="Content" ObjectID="_1491015673" r:id="rId10"/>
        </w:object>
      </w:r>
    </w:p>
    <w:p w:rsidR="002F174B" w:rsidRPr="00644BEA" w:rsidRDefault="002F174B" w:rsidP="00644BEA">
      <w:pPr>
        <w:spacing w:after="0"/>
        <w:rPr>
          <w:rFonts w:ascii="Times New Roman" w:hAnsi="Times New Roman" w:cs="Times New Roman"/>
          <w:b/>
          <w:bCs/>
          <w:sz w:val="28"/>
          <w:szCs w:val="28"/>
        </w:rPr>
      </w:pPr>
      <w:r w:rsidRPr="00644BEA">
        <w:rPr>
          <w:rFonts w:ascii="Times New Roman" w:hAnsi="Times New Roman" w:cs="Times New Roman"/>
          <w:b/>
          <w:bCs/>
          <w:sz w:val="28"/>
          <w:szCs w:val="28"/>
        </w:rPr>
        <w:t>Урок № 1. Введение</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 xml:space="preserve">Уже из содержания вводного урока вытекают проблемы: </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 xml:space="preserve">   В чем причина многообразия органических веществ и чем объясняется огромное значение их в нашей жизни?</w:t>
      </w:r>
    </w:p>
    <w:p w:rsidR="00590289" w:rsidRDefault="00644BEA" w:rsidP="00644BEA">
      <w:pPr>
        <w:spacing w:after="0"/>
        <w:rPr>
          <w:rFonts w:ascii="Times New Roman" w:hAnsi="Times New Roman" w:cs="Times New Roman"/>
          <w:sz w:val="28"/>
          <w:szCs w:val="28"/>
        </w:rPr>
      </w:pPr>
      <w:r w:rsidRPr="00644BEA">
        <w:rPr>
          <w:rFonts w:ascii="Times New Roman" w:hAnsi="Times New Roman" w:cs="Times New Roman"/>
          <w:sz w:val="28"/>
          <w:szCs w:val="28"/>
        </w:rPr>
        <w:t xml:space="preserve"> Весь курс органической химии связан с решением этих проблем, которое завершается на обобщающих занятиях в конце курса.</w:t>
      </w:r>
    </w:p>
    <w:p w:rsidR="00FD5D1D" w:rsidRPr="00644BEA" w:rsidRDefault="00FD5D1D" w:rsidP="00FD5D1D">
      <w:pPr>
        <w:spacing w:after="0"/>
        <w:ind w:firstLine="709"/>
        <w:rPr>
          <w:rFonts w:ascii="Times New Roman" w:hAnsi="Times New Roman" w:cs="Times New Roman"/>
          <w:sz w:val="28"/>
          <w:szCs w:val="28"/>
        </w:rPr>
      </w:pPr>
      <w:r>
        <w:rPr>
          <w:rFonts w:ascii="Times New Roman" w:hAnsi="Times New Roman" w:cs="Times New Roman"/>
          <w:sz w:val="28"/>
          <w:szCs w:val="28"/>
        </w:rPr>
        <w:t>Рассмотрим методы проблемного обучения при изучении тем: «Теория химического строения» и «Предельные углеводороды».</w:t>
      </w:r>
    </w:p>
    <w:p w:rsidR="002F174B" w:rsidRPr="00644BEA" w:rsidRDefault="00644BEA" w:rsidP="00644BEA">
      <w:pPr>
        <w:spacing w:after="0"/>
        <w:rPr>
          <w:rFonts w:ascii="Times New Roman" w:hAnsi="Times New Roman" w:cs="Times New Roman"/>
          <w:b/>
          <w:bCs/>
          <w:sz w:val="28"/>
          <w:szCs w:val="28"/>
        </w:rPr>
      </w:pPr>
      <w:r>
        <w:rPr>
          <w:rFonts w:ascii="Times New Roman" w:hAnsi="Times New Roman" w:cs="Times New Roman"/>
          <w:b/>
          <w:bCs/>
          <w:sz w:val="28"/>
          <w:szCs w:val="28"/>
        </w:rPr>
        <w:t>Урок «</w:t>
      </w:r>
      <w:r w:rsidR="002F174B" w:rsidRPr="00644BEA">
        <w:rPr>
          <w:rFonts w:ascii="Times New Roman" w:hAnsi="Times New Roman" w:cs="Times New Roman"/>
          <w:b/>
          <w:bCs/>
          <w:sz w:val="28"/>
          <w:szCs w:val="28"/>
        </w:rPr>
        <w:t>Теория химического строения</w:t>
      </w:r>
      <w:r>
        <w:rPr>
          <w:rFonts w:ascii="Times New Roman" w:hAnsi="Times New Roman" w:cs="Times New Roman"/>
          <w:b/>
          <w:bCs/>
          <w:sz w:val="28"/>
          <w:szCs w:val="28"/>
        </w:rPr>
        <w:t>»</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Проблемы:</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1) Чему равна валентность углерода в органических веществах?</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2) Почему существуют органические вещества с одинаковой молекулярной формулой, но разными свойствами?</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Пути решения:</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1) формулировка положений теории (преподаватель)</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2) составление структурных формул (</w:t>
      </w:r>
      <w:proofErr w:type="gramStart"/>
      <w:r w:rsidRPr="00644BEA">
        <w:rPr>
          <w:rFonts w:ascii="Times New Roman" w:hAnsi="Times New Roman" w:cs="Times New Roman"/>
          <w:sz w:val="28"/>
          <w:szCs w:val="28"/>
        </w:rPr>
        <w:t>обучающиеся</w:t>
      </w:r>
      <w:proofErr w:type="gramEnd"/>
      <w:r w:rsidRPr="00644BEA">
        <w:rPr>
          <w:rFonts w:ascii="Times New Roman" w:hAnsi="Times New Roman" w:cs="Times New Roman"/>
          <w:sz w:val="28"/>
          <w:szCs w:val="28"/>
        </w:rPr>
        <w:t xml:space="preserve">) </w:t>
      </w:r>
    </w:p>
    <w:p w:rsidR="002F174B" w:rsidRPr="00644BEA" w:rsidRDefault="00644BEA" w:rsidP="00644BEA">
      <w:pPr>
        <w:spacing w:after="0"/>
        <w:rPr>
          <w:rFonts w:ascii="Times New Roman" w:hAnsi="Times New Roman" w:cs="Times New Roman"/>
          <w:b/>
          <w:bCs/>
          <w:sz w:val="28"/>
          <w:szCs w:val="28"/>
        </w:rPr>
      </w:pPr>
      <w:r>
        <w:rPr>
          <w:rFonts w:ascii="Times New Roman" w:hAnsi="Times New Roman" w:cs="Times New Roman"/>
          <w:b/>
          <w:bCs/>
          <w:sz w:val="28"/>
          <w:szCs w:val="28"/>
        </w:rPr>
        <w:t>Урок «</w:t>
      </w:r>
      <w:r w:rsidR="002F174B" w:rsidRPr="00644BEA">
        <w:rPr>
          <w:rFonts w:ascii="Times New Roman" w:hAnsi="Times New Roman" w:cs="Times New Roman"/>
          <w:b/>
          <w:bCs/>
          <w:sz w:val="28"/>
          <w:szCs w:val="28"/>
        </w:rPr>
        <w:t>Строение метана</w:t>
      </w:r>
      <w:r>
        <w:rPr>
          <w:rFonts w:ascii="Times New Roman" w:hAnsi="Times New Roman" w:cs="Times New Roman"/>
          <w:b/>
          <w:bCs/>
          <w:sz w:val="28"/>
          <w:szCs w:val="28"/>
        </w:rPr>
        <w:t>»</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Атом углерода образует 4 вязи с атомами водорода, на что затрачивает 4 электрона.</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Проблема:</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Но в нормальном состоян</w:t>
      </w:r>
      <w:proofErr w:type="gramStart"/>
      <w:r w:rsidRPr="00644BEA">
        <w:rPr>
          <w:rFonts w:ascii="Times New Roman" w:hAnsi="Times New Roman" w:cs="Times New Roman"/>
          <w:sz w:val="28"/>
          <w:szCs w:val="28"/>
        </w:rPr>
        <w:t>ии у а</w:t>
      </w:r>
      <w:proofErr w:type="gramEnd"/>
      <w:r w:rsidRPr="00644BEA">
        <w:rPr>
          <w:rFonts w:ascii="Times New Roman" w:hAnsi="Times New Roman" w:cs="Times New Roman"/>
          <w:sz w:val="28"/>
          <w:szCs w:val="28"/>
        </w:rPr>
        <w:t>тома углерода только 2 свободных электрона.</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Решение проблемы: атом углерода переходит в возбужденное состояние</w:t>
      </w:r>
      <w:proofErr w:type="gramStart"/>
      <w:r w:rsidRPr="00644BEA">
        <w:rPr>
          <w:rFonts w:ascii="Times New Roman" w:hAnsi="Times New Roman" w:cs="Times New Roman"/>
          <w:sz w:val="28"/>
          <w:szCs w:val="28"/>
        </w:rPr>
        <w:t xml:space="preserve"> С</w:t>
      </w:r>
      <w:proofErr w:type="gramEnd"/>
      <w:r w:rsidRPr="00644BEA">
        <w:rPr>
          <w:rFonts w:ascii="Times New Roman" w:hAnsi="Times New Roman" w:cs="Times New Roman"/>
          <w:sz w:val="28"/>
          <w:szCs w:val="28"/>
        </w:rPr>
        <w:t>*</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lastRenderedPageBreak/>
        <w:t xml:space="preserve">Образуется 4 </w:t>
      </w:r>
      <w:proofErr w:type="spellStart"/>
      <w:r w:rsidRPr="00644BEA">
        <w:rPr>
          <w:rFonts w:ascii="Times New Roman" w:hAnsi="Times New Roman" w:cs="Times New Roman"/>
          <w:sz w:val="28"/>
          <w:szCs w:val="28"/>
        </w:rPr>
        <w:t>неспаренных</w:t>
      </w:r>
      <w:proofErr w:type="spellEnd"/>
      <w:r w:rsidRPr="00644BEA">
        <w:rPr>
          <w:rFonts w:ascii="Times New Roman" w:hAnsi="Times New Roman" w:cs="Times New Roman"/>
          <w:sz w:val="28"/>
          <w:szCs w:val="28"/>
        </w:rPr>
        <w:t xml:space="preserve"> (свободных) электрона: один </w:t>
      </w:r>
      <w:r w:rsidRPr="00644BEA">
        <w:rPr>
          <w:rFonts w:ascii="Times New Roman" w:hAnsi="Times New Roman" w:cs="Times New Roman"/>
          <w:sz w:val="28"/>
          <w:szCs w:val="28"/>
          <w:lang w:val="en-US"/>
        </w:rPr>
        <w:t>S</w:t>
      </w:r>
      <w:r w:rsidRPr="00644BEA">
        <w:rPr>
          <w:rFonts w:ascii="Times New Roman" w:hAnsi="Times New Roman" w:cs="Times New Roman"/>
          <w:sz w:val="28"/>
          <w:szCs w:val="28"/>
        </w:rPr>
        <w:t xml:space="preserve">-электрон и три </w:t>
      </w:r>
      <w:proofErr w:type="spellStart"/>
      <w:r w:rsidRPr="00644BEA">
        <w:rPr>
          <w:rFonts w:ascii="Times New Roman" w:hAnsi="Times New Roman" w:cs="Times New Roman"/>
          <w:sz w:val="28"/>
          <w:szCs w:val="28"/>
        </w:rPr>
        <w:t>Р-электрона</w:t>
      </w:r>
      <w:proofErr w:type="spellEnd"/>
      <w:r w:rsidRPr="00644BEA">
        <w:rPr>
          <w:rFonts w:ascii="Times New Roman" w:hAnsi="Times New Roman" w:cs="Times New Roman"/>
          <w:sz w:val="28"/>
          <w:szCs w:val="28"/>
        </w:rPr>
        <w:t>.</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Проблема:</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 xml:space="preserve">Но облака </w:t>
      </w:r>
      <w:r w:rsidRPr="00644BEA">
        <w:rPr>
          <w:rFonts w:ascii="Times New Roman" w:hAnsi="Times New Roman" w:cs="Times New Roman"/>
          <w:sz w:val="28"/>
          <w:szCs w:val="28"/>
          <w:lang w:val="en-US"/>
        </w:rPr>
        <w:t>S</w:t>
      </w:r>
      <w:r w:rsidRPr="00644BEA">
        <w:rPr>
          <w:rFonts w:ascii="Times New Roman" w:hAnsi="Times New Roman" w:cs="Times New Roman"/>
          <w:sz w:val="28"/>
          <w:szCs w:val="28"/>
        </w:rPr>
        <w:t xml:space="preserve">- и </w:t>
      </w:r>
      <w:proofErr w:type="gramStart"/>
      <w:r w:rsidRPr="00644BEA">
        <w:rPr>
          <w:rFonts w:ascii="Times New Roman" w:hAnsi="Times New Roman" w:cs="Times New Roman"/>
          <w:sz w:val="28"/>
          <w:szCs w:val="28"/>
        </w:rPr>
        <w:t>Р-</w:t>
      </w:r>
      <w:proofErr w:type="gramEnd"/>
      <w:r w:rsidRPr="00644BEA">
        <w:rPr>
          <w:rFonts w:ascii="Times New Roman" w:hAnsi="Times New Roman" w:cs="Times New Roman"/>
          <w:sz w:val="28"/>
          <w:szCs w:val="28"/>
        </w:rPr>
        <w:t xml:space="preserve"> электронов имеют разную форму и обладают разной энергией. Но все 4 связи атома углерода равнозначны.</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 xml:space="preserve">Решение проблемы: </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 xml:space="preserve">происходит гибридизация </w:t>
      </w:r>
      <w:proofErr w:type="gramStart"/>
      <w:r w:rsidRPr="00644BEA">
        <w:rPr>
          <w:rFonts w:ascii="Times New Roman" w:hAnsi="Times New Roman" w:cs="Times New Roman"/>
          <w:sz w:val="28"/>
          <w:szCs w:val="28"/>
        </w:rPr>
        <w:t>-в</w:t>
      </w:r>
      <w:proofErr w:type="gramEnd"/>
      <w:r w:rsidRPr="00644BEA">
        <w:rPr>
          <w:rFonts w:ascii="Times New Roman" w:hAnsi="Times New Roman" w:cs="Times New Roman"/>
          <w:sz w:val="28"/>
          <w:szCs w:val="28"/>
        </w:rPr>
        <w:t>ыравнивание электронных облаков по форме и энергии.</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 xml:space="preserve">Так как в гибридизации участвуют: </w:t>
      </w:r>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 xml:space="preserve">один </w:t>
      </w:r>
      <w:r w:rsidRPr="00644BEA">
        <w:rPr>
          <w:rFonts w:ascii="Times New Roman" w:hAnsi="Times New Roman" w:cs="Times New Roman"/>
          <w:sz w:val="28"/>
          <w:szCs w:val="28"/>
          <w:lang w:val="en-US"/>
        </w:rPr>
        <w:t>S</w:t>
      </w:r>
      <w:r w:rsidRPr="00644BEA">
        <w:rPr>
          <w:rFonts w:ascii="Times New Roman" w:hAnsi="Times New Roman" w:cs="Times New Roman"/>
          <w:sz w:val="28"/>
          <w:szCs w:val="28"/>
        </w:rPr>
        <w:t xml:space="preserve">-электрон и три </w:t>
      </w:r>
      <w:proofErr w:type="spellStart"/>
      <w:r w:rsidRPr="00644BEA">
        <w:rPr>
          <w:rFonts w:ascii="Times New Roman" w:hAnsi="Times New Roman" w:cs="Times New Roman"/>
          <w:sz w:val="28"/>
          <w:szCs w:val="28"/>
        </w:rPr>
        <w:t>Р-электрона</w:t>
      </w:r>
      <w:proofErr w:type="spellEnd"/>
      <w:r w:rsidRPr="00644BEA">
        <w:rPr>
          <w:rFonts w:ascii="Times New Roman" w:hAnsi="Times New Roman" w:cs="Times New Roman"/>
          <w:sz w:val="28"/>
          <w:szCs w:val="28"/>
        </w:rPr>
        <w:t xml:space="preserve">, то происходит </w:t>
      </w:r>
      <w:r w:rsidRPr="00644BEA">
        <w:rPr>
          <w:rFonts w:ascii="Times New Roman" w:hAnsi="Times New Roman" w:cs="Times New Roman"/>
          <w:sz w:val="28"/>
          <w:szCs w:val="28"/>
          <w:lang w:val="en-US"/>
        </w:rPr>
        <w:t>sp</w:t>
      </w:r>
      <w:r w:rsidRPr="00644BEA">
        <w:rPr>
          <w:rFonts w:ascii="Times New Roman" w:hAnsi="Times New Roman" w:cs="Times New Roman"/>
          <w:sz w:val="28"/>
          <w:szCs w:val="28"/>
          <w:vertAlign w:val="superscript"/>
        </w:rPr>
        <w:t>3</w:t>
      </w:r>
      <w:r w:rsidRPr="00644BEA">
        <w:rPr>
          <w:rFonts w:ascii="Times New Roman" w:hAnsi="Times New Roman" w:cs="Times New Roman"/>
          <w:sz w:val="28"/>
          <w:szCs w:val="28"/>
        </w:rPr>
        <w:t xml:space="preserve">– гибридизация. </w:t>
      </w:r>
    </w:p>
    <w:p w:rsidR="002F174B" w:rsidRPr="00644BEA" w:rsidRDefault="002F174B" w:rsidP="00644BEA">
      <w:pPr>
        <w:spacing w:after="0"/>
        <w:rPr>
          <w:rFonts w:ascii="Times New Roman" w:hAnsi="Times New Roman" w:cs="Times New Roman"/>
          <w:sz w:val="28"/>
          <w:szCs w:val="28"/>
        </w:rPr>
      </w:pPr>
      <w:proofErr w:type="gramStart"/>
      <w:r w:rsidRPr="00644BEA">
        <w:rPr>
          <w:rFonts w:ascii="Times New Roman" w:hAnsi="Times New Roman" w:cs="Times New Roman"/>
          <w:sz w:val="28"/>
          <w:szCs w:val="28"/>
        </w:rPr>
        <w:t>(</w:t>
      </w:r>
      <w:r w:rsidRPr="00644BEA">
        <w:rPr>
          <w:rFonts w:ascii="Times New Roman" w:hAnsi="Times New Roman" w:cs="Times New Roman"/>
          <w:sz w:val="28"/>
          <w:szCs w:val="28"/>
          <w:lang w:val="en-US"/>
        </w:rPr>
        <w:t>S</w:t>
      </w:r>
      <w:r w:rsidRPr="00644BEA">
        <w:rPr>
          <w:rFonts w:ascii="Times New Roman" w:hAnsi="Times New Roman" w:cs="Times New Roman"/>
          <w:sz w:val="28"/>
          <w:szCs w:val="28"/>
        </w:rPr>
        <w:t xml:space="preserve">-электронное облако имеет форму шара, </w:t>
      </w:r>
      <w:proofErr w:type="gramEnd"/>
    </w:p>
    <w:p w:rsidR="002F174B" w:rsidRPr="00644BEA" w:rsidRDefault="002F174B" w:rsidP="00644BEA">
      <w:pPr>
        <w:spacing w:after="0"/>
        <w:rPr>
          <w:rFonts w:ascii="Times New Roman" w:hAnsi="Times New Roman" w:cs="Times New Roman"/>
          <w:sz w:val="28"/>
          <w:szCs w:val="28"/>
        </w:rPr>
      </w:pPr>
      <w:proofErr w:type="spellStart"/>
      <w:proofErr w:type="gramStart"/>
      <w:r w:rsidRPr="00644BEA">
        <w:rPr>
          <w:rFonts w:ascii="Times New Roman" w:hAnsi="Times New Roman" w:cs="Times New Roman"/>
          <w:sz w:val="28"/>
          <w:szCs w:val="28"/>
        </w:rPr>
        <w:t>Р-облака</w:t>
      </w:r>
      <w:proofErr w:type="spellEnd"/>
      <w:r w:rsidRPr="00644BEA">
        <w:rPr>
          <w:rFonts w:ascii="Times New Roman" w:hAnsi="Times New Roman" w:cs="Times New Roman"/>
          <w:sz w:val="28"/>
          <w:szCs w:val="28"/>
        </w:rPr>
        <w:t xml:space="preserve"> – форму правильных восьмёрок).</w:t>
      </w:r>
      <w:proofErr w:type="gramEnd"/>
    </w:p>
    <w:p w:rsidR="002F174B" w:rsidRPr="00644BEA"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Все 4 гибридных облака имеют форму объёмных вытянутых восьмёрок.</w:t>
      </w:r>
    </w:p>
    <w:p w:rsidR="002F174B" w:rsidRDefault="00FD5D1D" w:rsidP="002F174B">
      <w:r w:rsidRPr="002F174B">
        <w:object w:dxaOrig="7198" w:dyaOrig="5398">
          <v:shape id="_x0000_i1028" type="#_x0000_t75" style="width:428.25pt;height:300.75pt" o:ole="">
            <v:imagedata r:id="rId11" o:title=""/>
          </v:shape>
          <o:OLEObject Type="Embed" ProgID="PowerPoint.Slide.12" ShapeID="_x0000_i1028" DrawAspect="Content" ObjectID="_1491015674" r:id="rId12"/>
        </w:object>
      </w:r>
    </w:p>
    <w:p w:rsidR="002F174B" w:rsidRPr="00644BEA" w:rsidRDefault="00644BEA" w:rsidP="00644BEA">
      <w:pPr>
        <w:spacing w:after="0"/>
        <w:rPr>
          <w:rFonts w:ascii="Times New Roman" w:hAnsi="Times New Roman" w:cs="Times New Roman"/>
          <w:b/>
          <w:bCs/>
          <w:sz w:val="28"/>
          <w:szCs w:val="28"/>
        </w:rPr>
      </w:pPr>
      <w:r>
        <w:rPr>
          <w:rFonts w:ascii="Times New Roman" w:hAnsi="Times New Roman" w:cs="Times New Roman"/>
          <w:b/>
          <w:bCs/>
          <w:sz w:val="28"/>
          <w:szCs w:val="28"/>
        </w:rPr>
        <w:t>Урок «</w:t>
      </w:r>
      <w:r w:rsidR="002F174B" w:rsidRPr="00644BEA">
        <w:rPr>
          <w:rFonts w:ascii="Times New Roman" w:hAnsi="Times New Roman" w:cs="Times New Roman"/>
          <w:b/>
          <w:bCs/>
          <w:sz w:val="28"/>
          <w:szCs w:val="28"/>
        </w:rPr>
        <w:t>Свойства метана</w:t>
      </w:r>
      <w:r>
        <w:rPr>
          <w:rFonts w:ascii="Times New Roman" w:hAnsi="Times New Roman" w:cs="Times New Roman"/>
          <w:b/>
          <w:bCs/>
          <w:sz w:val="28"/>
          <w:szCs w:val="28"/>
        </w:rPr>
        <w:t>»</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 xml:space="preserve">Проблема: </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 xml:space="preserve">Как строение метана должно влиять на его свойства? </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В какие реакции он должен вступать?</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 xml:space="preserve">Почему </w:t>
      </w:r>
      <w:proofErr w:type="spellStart"/>
      <w:r w:rsidRPr="00644BEA">
        <w:rPr>
          <w:rFonts w:ascii="Times New Roman" w:hAnsi="Times New Roman" w:cs="Times New Roman"/>
          <w:sz w:val="28"/>
          <w:szCs w:val="28"/>
        </w:rPr>
        <w:t>алканы</w:t>
      </w:r>
      <w:proofErr w:type="spellEnd"/>
      <w:r w:rsidRPr="00644BEA">
        <w:rPr>
          <w:rFonts w:ascii="Times New Roman" w:hAnsi="Times New Roman" w:cs="Times New Roman"/>
          <w:sz w:val="28"/>
          <w:szCs w:val="28"/>
        </w:rPr>
        <w:t xml:space="preserve"> не вступают в реакции присоединения?</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 xml:space="preserve">Почему </w:t>
      </w:r>
      <w:proofErr w:type="spellStart"/>
      <w:r w:rsidRPr="00644BEA">
        <w:rPr>
          <w:rFonts w:ascii="Times New Roman" w:hAnsi="Times New Roman" w:cs="Times New Roman"/>
          <w:sz w:val="28"/>
          <w:szCs w:val="28"/>
        </w:rPr>
        <w:t>алканы</w:t>
      </w:r>
      <w:proofErr w:type="spellEnd"/>
      <w:r w:rsidRPr="00644BEA">
        <w:rPr>
          <w:rFonts w:ascii="Times New Roman" w:hAnsi="Times New Roman" w:cs="Times New Roman"/>
          <w:sz w:val="28"/>
          <w:szCs w:val="28"/>
        </w:rPr>
        <w:t xml:space="preserve"> при обычных условиях не окисляются?</w:t>
      </w:r>
    </w:p>
    <w:p w:rsidR="00590289" w:rsidRPr="00644BEA"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 xml:space="preserve"> Решение проблемы проводится в форме беседы.</w:t>
      </w:r>
    </w:p>
    <w:p w:rsidR="002F174B" w:rsidRDefault="002F174B" w:rsidP="00644BEA">
      <w:pPr>
        <w:spacing w:after="0"/>
        <w:rPr>
          <w:rFonts w:ascii="Times New Roman" w:hAnsi="Times New Roman" w:cs="Times New Roman"/>
          <w:sz w:val="28"/>
          <w:szCs w:val="28"/>
        </w:rPr>
      </w:pPr>
      <w:r w:rsidRPr="00644BEA">
        <w:rPr>
          <w:rFonts w:ascii="Times New Roman" w:hAnsi="Times New Roman" w:cs="Times New Roman"/>
          <w:sz w:val="28"/>
          <w:szCs w:val="28"/>
        </w:rPr>
        <w:t xml:space="preserve">     Предположения </w:t>
      </w:r>
      <w:proofErr w:type="gramStart"/>
      <w:r w:rsidRPr="00644BEA">
        <w:rPr>
          <w:rFonts w:ascii="Times New Roman" w:hAnsi="Times New Roman" w:cs="Times New Roman"/>
          <w:sz w:val="28"/>
          <w:szCs w:val="28"/>
        </w:rPr>
        <w:t>обучающихся</w:t>
      </w:r>
      <w:proofErr w:type="gramEnd"/>
      <w:r w:rsidRPr="00644BEA">
        <w:rPr>
          <w:rFonts w:ascii="Times New Roman" w:hAnsi="Times New Roman" w:cs="Times New Roman"/>
          <w:sz w:val="28"/>
          <w:szCs w:val="28"/>
        </w:rPr>
        <w:t xml:space="preserve"> проверяются экспериментально. </w:t>
      </w:r>
    </w:p>
    <w:p w:rsidR="00FD5D1D" w:rsidRPr="00644BEA" w:rsidRDefault="00FD5D1D" w:rsidP="00644BEA">
      <w:pPr>
        <w:spacing w:after="0"/>
        <w:rPr>
          <w:rFonts w:ascii="Times New Roman" w:hAnsi="Times New Roman" w:cs="Times New Roman"/>
          <w:sz w:val="28"/>
          <w:szCs w:val="28"/>
        </w:rPr>
      </w:pPr>
    </w:p>
    <w:p w:rsidR="002F174B" w:rsidRPr="00644BEA" w:rsidRDefault="00644BEA" w:rsidP="00644BEA">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Урок «</w:t>
      </w:r>
      <w:r w:rsidR="002F174B" w:rsidRPr="00644BEA">
        <w:rPr>
          <w:rFonts w:ascii="Times New Roman" w:hAnsi="Times New Roman" w:cs="Times New Roman"/>
          <w:b/>
          <w:bCs/>
          <w:sz w:val="28"/>
          <w:szCs w:val="28"/>
        </w:rPr>
        <w:t>Взаимосвязь свойств и областей применения алканов</w:t>
      </w:r>
      <w:r>
        <w:rPr>
          <w:rFonts w:ascii="Times New Roman" w:hAnsi="Times New Roman" w:cs="Times New Roman"/>
          <w:b/>
          <w:bCs/>
          <w:sz w:val="28"/>
          <w:szCs w:val="28"/>
        </w:rPr>
        <w:t>»</w:t>
      </w:r>
    </w:p>
    <w:p w:rsidR="00590289" w:rsidRDefault="00644BEA" w:rsidP="00644BEA">
      <w:pPr>
        <w:spacing w:after="0"/>
        <w:ind w:left="720"/>
        <w:rPr>
          <w:rFonts w:ascii="Times New Roman" w:hAnsi="Times New Roman" w:cs="Times New Roman"/>
          <w:sz w:val="28"/>
          <w:szCs w:val="28"/>
        </w:rPr>
      </w:pPr>
      <w:r w:rsidRPr="00644BEA">
        <w:rPr>
          <w:rFonts w:ascii="Times New Roman" w:hAnsi="Times New Roman" w:cs="Times New Roman"/>
          <w:sz w:val="28"/>
          <w:szCs w:val="28"/>
        </w:rPr>
        <w:t>Предположите области применения алканов на основе их свойств. По слайдам презентации проверьте свои предположения и заполните таблицу:</w:t>
      </w:r>
    </w:p>
    <w:p w:rsidR="00644BEA" w:rsidRPr="00644BEA" w:rsidRDefault="00644BEA" w:rsidP="00644BEA">
      <w:pPr>
        <w:spacing w:after="0"/>
        <w:ind w:left="720"/>
        <w:rPr>
          <w:rFonts w:ascii="Times New Roman" w:hAnsi="Times New Roman" w:cs="Times New Roman"/>
          <w:sz w:val="28"/>
          <w:szCs w:val="28"/>
        </w:rPr>
      </w:pPr>
    </w:p>
    <w:tbl>
      <w:tblPr>
        <w:tblStyle w:val="a3"/>
        <w:tblW w:w="0" w:type="auto"/>
        <w:tblLook w:val="04A0"/>
      </w:tblPr>
      <w:tblGrid>
        <w:gridCol w:w="3190"/>
        <w:gridCol w:w="3190"/>
        <w:gridCol w:w="3191"/>
      </w:tblGrid>
      <w:tr w:rsidR="005C23DC" w:rsidTr="005C23DC">
        <w:tc>
          <w:tcPr>
            <w:tcW w:w="3190" w:type="dxa"/>
          </w:tcPr>
          <w:p w:rsidR="005C23DC" w:rsidRPr="005C23DC" w:rsidRDefault="005C23DC" w:rsidP="002F174B">
            <w:pPr>
              <w:rPr>
                <w:rFonts w:ascii="Times New Roman" w:hAnsi="Times New Roman" w:cs="Times New Roman"/>
                <w:sz w:val="28"/>
                <w:szCs w:val="28"/>
              </w:rPr>
            </w:pPr>
            <w:r w:rsidRPr="005C23DC">
              <w:rPr>
                <w:rFonts w:ascii="Times New Roman" w:hAnsi="Times New Roman" w:cs="Times New Roman"/>
                <w:sz w:val="28"/>
                <w:szCs w:val="28"/>
              </w:rPr>
              <w:t>Свойство</w:t>
            </w:r>
          </w:p>
        </w:tc>
        <w:tc>
          <w:tcPr>
            <w:tcW w:w="3190" w:type="dxa"/>
          </w:tcPr>
          <w:p w:rsidR="005C23DC" w:rsidRPr="005C23DC" w:rsidRDefault="005C23DC" w:rsidP="002F174B">
            <w:pPr>
              <w:rPr>
                <w:rFonts w:ascii="Times New Roman" w:hAnsi="Times New Roman" w:cs="Times New Roman"/>
                <w:sz w:val="28"/>
                <w:szCs w:val="28"/>
              </w:rPr>
            </w:pPr>
            <w:r w:rsidRPr="005C23DC">
              <w:rPr>
                <w:rFonts w:ascii="Times New Roman" w:hAnsi="Times New Roman" w:cs="Times New Roman"/>
                <w:sz w:val="28"/>
                <w:szCs w:val="28"/>
              </w:rPr>
              <w:t>Уравнение реакции</w:t>
            </w:r>
          </w:p>
        </w:tc>
        <w:tc>
          <w:tcPr>
            <w:tcW w:w="3191" w:type="dxa"/>
          </w:tcPr>
          <w:p w:rsidR="005C23DC" w:rsidRPr="005C23DC" w:rsidRDefault="005C23DC" w:rsidP="002F174B">
            <w:pPr>
              <w:rPr>
                <w:rFonts w:ascii="Times New Roman" w:hAnsi="Times New Roman" w:cs="Times New Roman"/>
                <w:sz w:val="28"/>
                <w:szCs w:val="28"/>
              </w:rPr>
            </w:pPr>
            <w:r w:rsidRPr="005C23DC">
              <w:rPr>
                <w:rFonts w:ascii="Times New Roman" w:hAnsi="Times New Roman" w:cs="Times New Roman"/>
                <w:sz w:val="28"/>
                <w:szCs w:val="28"/>
              </w:rPr>
              <w:t>Применение</w:t>
            </w:r>
          </w:p>
        </w:tc>
      </w:tr>
      <w:tr w:rsidR="005C23DC" w:rsidTr="005C23DC">
        <w:tc>
          <w:tcPr>
            <w:tcW w:w="3190" w:type="dxa"/>
          </w:tcPr>
          <w:p w:rsidR="005C23DC" w:rsidRPr="005C23DC" w:rsidRDefault="005C23DC" w:rsidP="002F174B">
            <w:pPr>
              <w:rPr>
                <w:rFonts w:ascii="Times New Roman" w:hAnsi="Times New Roman" w:cs="Times New Roman"/>
                <w:sz w:val="28"/>
                <w:szCs w:val="28"/>
              </w:rPr>
            </w:pPr>
            <w:r>
              <w:rPr>
                <w:rFonts w:ascii="Times New Roman" w:hAnsi="Times New Roman" w:cs="Times New Roman"/>
                <w:sz w:val="28"/>
                <w:szCs w:val="28"/>
              </w:rPr>
              <w:t>Горение</w:t>
            </w:r>
          </w:p>
        </w:tc>
        <w:tc>
          <w:tcPr>
            <w:tcW w:w="3190" w:type="dxa"/>
          </w:tcPr>
          <w:p w:rsidR="005C23DC" w:rsidRPr="005C23DC" w:rsidRDefault="005C23DC" w:rsidP="002F174B">
            <w:pPr>
              <w:rPr>
                <w:rFonts w:ascii="Times New Roman" w:hAnsi="Times New Roman" w:cs="Times New Roman"/>
                <w:sz w:val="28"/>
                <w:szCs w:val="28"/>
              </w:rPr>
            </w:pPr>
          </w:p>
        </w:tc>
        <w:tc>
          <w:tcPr>
            <w:tcW w:w="3191" w:type="dxa"/>
          </w:tcPr>
          <w:p w:rsidR="005C23DC" w:rsidRPr="005C23DC" w:rsidRDefault="005C23DC" w:rsidP="002F174B">
            <w:pPr>
              <w:rPr>
                <w:rFonts w:ascii="Times New Roman" w:hAnsi="Times New Roman" w:cs="Times New Roman"/>
                <w:sz w:val="28"/>
                <w:szCs w:val="28"/>
              </w:rPr>
            </w:pPr>
          </w:p>
        </w:tc>
      </w:tr>
      <w:tr w:rsidR="005C23DC" w:rsidTr="005C23DC">
        <w:tc>
          <w:tcPr>
            <w:tcW w:w="3190" w:type="dxa"/>
          </w:tcPr>
          <w:p w:rsidR="005C23DC" w:rsidRPr="005C23DC" w:rsidRDefault="005C23DC" w:rsidP="002F174B">
            <w:pPr>
              <w:rPr>
                <w:rFonts w:ascii="Times New Roman" w:hAnsi="Times New Roman" w:cs="Times New Roman"/>
                <w:sz w:val="28"/>
                <w:szCs w:val="28"/>
              </w:rPr>
            </w:pPr>
            <w:r>
              <w:rPr>
                <w:rFonts w:ascii="Times New Roman" w:hAnsi="Times New Roman" w:cs="Times New Roman"/>
                <w:sz w:val="28"/>
                <w:szCs w:val="28"/>
              </w:rPr>
              <w:t>Разложение</w:t>
            </w:r>
          </w:p>
        </w:tc>
        <w:tc>
          <w:tcPr>
            <w:tcW w:w="3190" w:type="dxa"/>
          </w:tcPr>
          <w:p w:rsidR="005C23DC" w:rsidRPr="005C23DC" w:rsidRDefault="005C23DC" w:rsidP="002F174B">
            <w:pPr>
              <w:rPr>
                <w:rFonts w:ascii="Times New Roman" w:hAnsi="Times New Roman" w:cs="Times New Roman"/>
                <w:sz w:val="28"/>
                <w:szCs w:val="28"/>
              </w:rPr>
            </w:pPr>
          </w:p>
        </w:tc>
        <w:tc>
          <w:tcPr>
            <w:tcW w:w="3191" w:type="dxa"/>
          </w:tcPr>
          <w:p w:rsidR="005C23DC" w:rsidRPr="005C23DC" w:rsidRDefault="005C23DC" w:rsidP="002F174B">
            <w:pPr>
              <w:rPr>
                <w:rFonts w:ascii="Times New Roman" w:hAnsi="Times New Roman" w:cs="Times New Roman"/>
                <w:sz w:val="28"/>
                <w:szCs w:val="28"/>
              </w:rPr>
            </w:pPr>
          </w:p>
        </w:tc>
      </w:tr>
      <w:tr w:rsidR="005C23DC" w:rsidTr="005C23DC">
        <w:tc>
          <w:tcPr>
            <w:tcW w:w="3190" w:type="dxa"/>
          </w:tcPr>
          <w:p w:rsidR="005C23DC" w:rsidRPr="005C23DC" w:rsidRDefault="005C23DC" w:rsidP="002F174B">
            <w:pPr>
              <w:rPr>
                <w:rFonts w:ascii="Times New Roman" w:hAnsi="Times New Roman" w:cs="Times New Roman"/>
                <w:sz w:val="28"/>
                <w:szCs w:val="28"/>
              </w:rPr>
            </w:pPr>
            <w:r>
              <w:rPr>
                <w:rFonts w:ascii="Times New Roman" w:hAnsi="Times New Roman" w:cs="Times New Roman"/>
                <w:sz w:val="28"/>
                <w:szCs w:val="28"/>
              </w:rPr>
              <w:t xml:space="preserve">Замещение </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лорирование метана</w:t>
            </w:r>
          </w:p>
        </w:tc>
        <w:tc>
          <w:tcPr>
            <w:tcW w:w="3190" w:type="dxa"/>
          </w:tcPr>
          <w:p w:rsidR="005C23DC" w:rsidRPr="005C23DC" w:rsidRDefault="005C23DC" w:rsidP="002F174B">
            <w:pPr>
              <w:rPr>
                <w:rFonts w:ascii="Times New Roman" w:hAnsi="Times New Roman" w:cs="Times New Roman"/>
                <w:sz w:val="28"/>
                <w:szCs w:val="28"/>
              </w:rPr>
            </w:pPr>
          </w:p>
        </w:tc>
        <w:tc>
          <w:tcPr>
            <w:tcW w:w="3191" w:type="dxa"/>
          </w:tcPr>
          <w:p w:rsidR="005C23DC" w:rsidRPr="005C23DC" w:rsidRDefault="005C23DC" w:rsidP="002F174B">
            <w:pPr>
              <w:rPr>
                <w:rFonts w:ascii="Times New Roman" w:hAnsi="Times New Roman" w:cs="Times New Roman"/>
                <w:sz w:val="28"/>
                <w:szCs w:val="28"/>
              </w:rPr>
            </w:pPr>
          </w:p>
        </w:tc>
      </w:tr>
      <w:tr w:rsidR="005C23DC" w:rsidTr="005C23DC">
        <w:tc>
          <w:tcPr>
            <w:tcW w:w="3190" w:type="dxa"/>
          </w:tcPr>
          <w:p w:rsidR="005C23DC" w:rsidRPr="005C23DC" w:rsidRDefault="005C23DC" w:rsidP="002F174B">
            <w:pPr>
              <w:rPr>
                <w:rFonts w:ascii="Times New Roman" w:hAnsi="Times New Roman" w:cs="Times New Roman"/>
                <w:sz w:val="28"/>
                <w:szCs w:val="28"/>
              </w:rPr>
            </w:pPr>
            <w:r>
              <w:rPr>
                <w:rFonts w:ascii="Times New Roman" w:hAnsi="Times New Roman" w:cs="Times New Roman"/>
                <w:sz w:val="28"/>
                <w:szCs w:val="28"/>
              </w:rPr>
              <w:t>Изомеризация</w:t>
            </w:r>
          </w:p>
        </w:tc>
        <w:tc>
          <w:tcPr>
            <w:tcW w:w="3190" w:type="dxa"/>
          </w:tcPr>
          <w:p w:rsidR="005C23DC" w:rsidRPr="005C23DC" w:rsidRDefault="005C23DC" w:rsidP="002F174B">
            <w:pPr>
              <w:rPr>
                <w:rFonts w:ascii="Times New Roman" w:hAnsi="Times New Roman" w:cs="Times New Roman"/>
                <w:sz w:val="28"/>
                <w:szCs w:val="28"/>
              </w:rPr>
            </w:pPr>
          </w:p>
        </w:tc>
        <w:tc>
          <w:tcPr>
            <w:tcW w:w="3191" w:type="dxa"/>
          </w:tcPr>
          <w:p w:rsidR="005C23DC" w:rsidRPr="005C23DC" w:rsidRDefault="005C23DC" w:rsidP="002F174B">
            <w:pPr>
              <w:rPr>
                <w:rFonts w:ascii="Times New Roman" w:hAnsi="Times New Roman" w:cs="Times New Roman"/>
                <w:sz w:val="28"/>
                <w:szCs w:val="28"/>
              </w:rPr>
            </w:pPr>
          </w:p>
        </w:tc>
      </w:tr>
    </w:tbl>
    <w:p w:rsidR="005C23DC" w:rsidRDefault="005C23DC" w:rsidP="002F174B"/>
    <w:p w:rsidR="00FD5D1D" w:rsidRPr="00FD5D1D" w:rsidRDefault="00FD5D1D" w:rsidP="00FD5D1D">
      <w:pPr>
        <w:tabs>
          <w:tab w:val="left" w:pos="-900"/>
          <w:tab w:val="left" w:pos="180"/>
          <w:tab w:val="left" w:pos="540"/>
        </w:tabs>
        <w:spacing w:after="0"/>
        <w:ind w:left="-425" w:firstLine="425"/>
        <w:rPr>
          <w:rFonts w:ascii="Times New Roman" w:hAnsi="Times New Roman" w:cs="Times New Roman"/>
          <w:sz w:val="28"/>
          <w:szCs w:val="28"/>
        </w:rPr>
      </w:pPr>
      <w:r>
        <w:rPr>
          <w:rFonts w:ascii="Times New Roman" w:hAnsi="Times New Roman" w:cs="Times New Roman"/>
          <w:sz w:val="28"/>
          <w:szCs w:val="28"/>
        </w:rPr>
        <w:t>Н</w:t>
      </w:r>
      <w:r w:rsidRPr="00FD5D1D">
        <w:rPr>
          <w:rFonts w:ascii="Times New Roman" w:hAnsi="Times New Roman" w:cs="Times New Roman"/>
          <w:sz w:val="28"/>
          <w:szCs w:val="28"/>
        </w:rPr>
        <w:t xml:space="preserve">а протяжении всего курса органической химии происходит группировка частных, конкретных проблем  вокруг ведущих проблем. Постепенно обучающиеся встречаются с все новыми особенностями проявления этих проблем, которые углубляются и расширяются. Различна степень участия обучающихся в постановке и решении проблем. На первых уроках, когда знаний обучающихся недостаточно для самостоятельного решения, преподаватель не только ставит проблему, вскрывает внутренние противоречия, но и высказывает предположения, обсуждает их, доказывает истинность с помощью эксперимента, т. е. применяется проблемное изложение материала преподавателем. Далее постепенно повышается роль обучающихся в решении проблем: под руководством преподавателя они высказывают гипотезы, предлагают пути их проверки и т. п. (применяется тем самым частично-поисковый метод). На отдельных уроках применяется исследовательский метод, когда, будучи уже достаточно подготовленными, </w:t>
      </w:r>
      <w:proofErr w:type="gramStart"/>
      <w:r w:rsidRPr="00FD5D1D">
        <w:rPr>
          <w:rFonts w:ascii="Times New Roman" w:hAnsi="Times New Roman" w:cs="Times New Roman"/>
          <w:sz w:val="28"/>
          <w:szCs w:val="28"/>
        </w:rPr>
        <w:t>обучающиеся</w:t>
      </w:r>
      <w:proofErr w:type="gramEnd"/>
      <w:r w:rsidRPr="00FD5D1D">
        <w:rPr>
          <w:rFonts w:ascii="Times New Roman" w:hAnsi="Times New Roman" w:cs="Times New Roman"/>
          <w:sz w:val="28"/>
          <w:szCs w:val="28"/>
        </w:rPr>
        <w:t xml:space="preserve"> самостоятельно проходят весь путь поиска. Выбор того или другого метода зависит от содержания  учебного материала, от подготовленности обучающихся к процессу решения проблем. </w:t>
      </w:r>
    </w:p>
    <w:p w:rsidR="00FD5D1D" w:rsidRPr="00FD5D1D" w:rsidRDefault="00FD5D1D" w:rsidP="002F174B">
      <w:pPr>
        <w:rPr>
          <w:rFonts w:ascii="Times New Roman" w:hAnsi="Times New Roman" w:cs="Times New Roman"/>
          <w:sz w:val="28"/>
          <w:szCs w:val="28"/>
        </w:rPr>
      </w:pPr>
    </w:p>
    <w:sectPr w:rsidR="00FD5D1D" w:rsidRPr="00FD5D1D" w:rsidSect="007218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B3661"/>
    <w:multiLevelType w:val="hybridMultilevel"/>
    <w:tmpl w:val="E1EA72CC"/>
    <w:lvl w:ilvl="0" w:tplc="9B7084F2">
      <w:start w:val="1"/>
      <w:numFmt w:val="bullet"/>
      <w:lvlText w:val="•"/>
      <w:lvlJc w:val="left"/>
      <w:pPr>
        <w:tabs>
          <w:tab w:val="num" w:pos="720"/>
        </w:tabs>
        <w:ind w:left="720" w:hanging="360"/>
      </w:pPr>
      <w:rPr>
        <w:rFonts w:ascii="Arial" w:hAnsi="Arial" w:hint="default"/>
      </w:rPr>
    </w:lvl>
    <w:lvl w:ilvl="1" w:tplc="DC903AAC" w:tentative="1">
      <w:start w:val="1"/>
      <w:numFmt w:val="bullet"/>
      <w:lvlText w:val="•"/>
      <w:lvlJc w:val="left"/>
      <w:pPr>
        <w:tabs>
          <w:tab w:val="num" w:pos="1440"/>
        </w:tabs>
        <w:ind w:left="1440" w:hanging="360"/>
      </w:pPr>
      <w:rPr>
        <w:rFonts w:ascii="Arial" w:hAnsi="Arial" w:hint="default"/>
      </w:rPr>
    </w:lvl>
    <w:lvl w:ilvl="2" w:tplc="5F6E985E" w:tentative="1">
      <w:start w:val="1"/>
      <w:numFmt w:val="bullet"/>
      <w:lvlText w:val="•"/>
      <w:lvlJc w:val="left"/>
      <w:pPr>
        <w:tabs>
          <w:tab w:val="num" w:pos="2160"/>
        </w:tabs>
        <w:ind w:left="2160" w:hanging="360"/>
      </w:pPr>
      <w:rPr>
        <w:rFonts w:ascii="Arial" w:hAnsi="Arial" w:hint="default"/>
      </w:rPr>
    </w:lvl>
    <w:lvl w:ilvl="3" w:tplc="C00AB086" w:tentative="1">
      <w:start w:val="1"/>
      <w:numFmt w:val="bullet"/>
      <w:lvlText w:val="•"/>
      <w:lvlJc w:val="left"/>
      <w:pPr>
        <w:tabs>
          <w:tab w:val="num" w:pos="2880"/>
        </w:tabs>
        <w:ind w:left="2880" w:hanging="360"/>
      </w:pPr>
      <w:rPr>
        <w:rFonts w:ascii="Arial" w:hAnsi="Arial" w:hint="default"/>
      </w:rPr>
    </w:lvl>
    <w:lvl w:ilvl="4" w:tplc="875A1610" w:tentative="1">
      <w:start w:val="1"/>
      <w:numFmt w:val="bullet"/>
      <w:lvlText w:val="•"/>
      <w:lvlJc w:val="left"/>
      <w:pPr>
        <w:tabs>
          <w:tab w:val="num" w:pos="3600"/>
        </w:tabs>
        <w:ind w:left="3600" w:hanging="360"/>
      </w:pPr>
      <w:rPr>
        <w:rFonts w:ascii="Arial" w:hAnsi="Arial" w:hint="default"/>
      </w:rPr>
    </w:lvl>
    <w:lvl w:ilvl="5" w:tplc="CB8EA268" w:tentative="1">
      <w:start w:val="1"/>
      <w:numFmt w:val="bullet"/>
      <w:lvlText w:val="•"/>
      <w:lvlJc w:val="left"/>
      <w:pPr>
        <w:tabs>
          <w:tab w:val="num" w:pos="4320"/>
        </w:tabs>
        <w:ind w:left="4320" w:hanging="360"/>
      </w:pPr>
      <w:rPr>
        <w:rFonts w:ascii="Arial" w:hAnsi="Arial" w:hint="default"/>
      </w:rPr>
    </w:lvl>
    <w:lvl w:ilvl="6" w:tplc="20A8179E" w:tentative="1">
      <w:start w:val="1"/>
      <w:numFmt w:val="bullet"/>
      <w:lvlText w:val="•"/>
      <w:lvlJc w:val="left"/>
      <w:pPr>
        <w:tabs>
          <w:tab w:val="num" w:pos="5040"/>
        </w:tabs>
        <w:ind w:left="5040" w:hanging="360"/>
      </w:pPr>
      <w:rPr>
        <w:rFonts w:ascii="Arial" w:hAnsi="Arial" w:hint="default"/>
      </w:rPr>
    </w:lvl>
    <w:lvl w:ilvl="7" w:tplc="48E84472" w:tentative="1">
      <w:start w:val="1"/>
      <w:numFmt w:val="bullet"/>
      <w:lvlText w:val="•"/>
      <w:lvlJc w:val="left"/>
      <w:pPr>
        <w:tabs>
          <w:tab w:val="num" w:pos="5760"/>
        </w:tabs>
        <w:ind w:left="5760" w:hanging="360"/>
      </w:pPr>
      <w:rPr>
        <w:rFonts w:ascii="Arial" w:hAnsi="Arial" w:hint="default"/>
      </w:rPr>
    </w:lvl>
    <w:lvl w:ilvl="8" w:tplc="2B4EB850" w:tentative="1">
      <w:start w:val="1"/>
      <w:numFmt w:val="bullet"/>
      <w:lvlText w:val="•"/>
      <w:lvlJc w:val="left"/>
      <w:pPr>
        <w:tabs>
          <w:tab w:val="num" w:pos="6480"/>
        </w:tabs>
        <w:ind w:left="6480" w:hanging="360"/>
      </w:pPr>
      <w:rPr>
        <w:rFonts w:ascii="Arial" w:hAnsi="Arial" w:hint="default"/>
      </w:rPr>
    </w:lvl>
  </w:abstractNum>
  <w:abstractNum w:abstractNumId="1">
    <w:nsid w:val="03DA6693"/>
    <w:multiLevelType w:val="hybridMultilevel"/>
    <w:tmpl w:val="9EDCD0CE"/>
    <w:lvl w:ilvl="0" w:tplc="EFEE349E">
      <w:start w:val="1"/>
      <w:numFmt w:val="bullet"/>
      <w:lvlText w:val="•"/>
      <w:lvlJc w:val="left"/>
      <w:pPr>
        <w:tabs>
          <w:tab w:val="num" w:pos="720"/>
        </w:tabs>
        <w:ind w:left="720" w:hanging="360"/>
      </w:pPr>
      <w:rPr>
        <w:rFonts w:ascii="Arial" w:hAnsi="Arial" w:hint="default"/>
      </w:rPr>
    </w:lvl>
    <w:lvl w:ilvl="1" w:tplc="EE48FE58" w:tentative="1">
      <w:start w:val="1"/>
      <w:numFmt w:val="bullet"/>
      <w:lvlText w:val="•"/>
      <w:lvlJc w:val="left"/>
      <w:pPr>
        <w:tabs>
          <w:tab w:val="num" w:pos="1440"/>
        </w:tabs>
        <w:ind w:left="1440" w:hanging="360"/>
      </w:pPr>
      <w:rPr>
        <w:rFonts w:ascii="Arial" w:hAnsi="Arial" w:hint="default"/>
      </w:rPr>
    </w:lvl>
    <w:lvl w:ilvl="2" w:tplc="427C113C" w:tentative="1">
      <w:start w:val="1"/>
      <w:numFmt w:val="bullet"/>
      <w:lvlText w:val="•"/>
      <w:lvlJc w:val="left"/>
      <w:pPr>
        <w:tabs>
          <w:tab w:val="num" w:pos="2160"/>
        </w:tabs>
        <w:ind w:left="2160" w:hanging="360"/>
      </w:pPr>
      <w:rPr>
        <w:rFonts w:ascii="Arial" w:hAnsi="Arial" w:hint="default"/>
      </w:rPr>
    </w:lvl>
    <w:lvl w:ilvl="3" w:tplc="78F60018" w:tentative="1">
      <w:start w:val="1"/>
      <w:numFmt w:val="bullet"/>
      <w:lvlText w:val="•"/>
      <w:lvlJc w:val="left"/>
      <w:pPr>
        <w:tabs>
          <w:tab w:val="num" w:pos="2880"/>
        </w:tabs>
        <w:ind w:left="2880" w:hanging="360"/>
      </w:pPr>
      <w:rPr>
        <w:rFonts w:ascii="Arial" w:hAnsi="Arial" w:hint="default"/>
      </w:rPr>
    </w:lvl>
    <w:lvl w:ilvl="4" w:tplc="09C89E58" w:tentative="1">
      <w:start w:val="1"/>
      <w:numFmt w:val="bullet"/>
      <w:lvlText w:val="•"/>
      <w:lvlJc w:val="left"/>
      <w:pPr>
        <w:tabs>
          <w:tab w:val="num" w:pos="3600"/>
        </w:tabs>
        <w:ind w:left="3600" w:hanging="360"/>
      </w:pPr>
      <w:rPr>
        <w:rFonts w:ascii="Arial" w:hAnsi="Arial" w:hint="default"/>
      </w:rPr>
    </w:lvl>
    <w:lvl w:ilvl="5" w:tplc="3AC87C3A" w:tentative="1">
      <w:start w:val="1"/>
      <w:numFmt w:val="bullet"/>
      <w:lvlText w:val="•"/>
      <w:lvlJc w:val="left"/>
      <w:pPr>
        <w:tabs>
          <w:tab w:val="num" w:pos="4320"/>
        </w:tabs>
        <w:ind w:left="4320" w:hanging="360"/>
      </w:pPr>
      <w:rPr>
        <w:rFonts w:ascii="Arial" w:hAnsi="Arial" w:hint="default"/>
      </w:rPr>
    </w:lvl>
    <w:lvl w:ilvl="6" w:tplc="2FB496DC" w:tentative="1">
      <w:start w:val="1"/>
      <w:numFmt w:val="bullet"/>
      <w:lvlText w:val="•"/>
      <w:lvlJc w:val="left"/>
      <w:pPr>
        <w:tabs>
          <w:tab w:val="num" w:pos="5040"/>
        </w:tabs>
        <w:ind w:left="5040" w:hanging="360"/>
      </w:pPr>
      <w:rPr>
        <w:rFonts w:ascii="Arial" w:hAnsi="Arial" w:hint="default"/>
      </w:rPr>
    </w:lvl>
    <w:lvl w:ilvl="7" w:tplc="F52427C4" w:tentative="1">
      <w:start w:val="1"/>
      <w:numFmt w:val="bullet"/>
      <w:lvlText w:val="•"/>
      <w:lvlJc w:val="left"/>
      <w:pPr>
        <w:tabs>
          <w:tab w:val="num" w:pos="5760"/>
        </w:tabs>
        <w:ind w:left="5760" w:hanging="360"/>
      </w:pPr>
      <w:rPr>
        <w:rFonts w:ascii="Arial" w:hAnsi="Arial" w:hint="default"/>
      </w:rPr>
    </w:lvl>
    <w:lvl w:ilvl="8" w:tplc="04045EEE" w:tentative="1">
      <w:start w:val="1"/>
      <w:numFmt w:val="bullet"/>
      <w:lvlText w:val="•"/>
      <w:lvlJc w:val="left"/>
      <w:pPr>
        <w:tabs>
          <w:tab w:val="num" w:pos="6480"/>
        </w:tabs>
        <w:ind w:left="6480" w:hanging="360"/>
      </w:pPr>
      <w:rPr>
        <w:rFonts w:ascii="Arial" w:hAnsi="Arial" w:hint="default"/>
      </w:rPr>
    </w:lvl>
  </w:abstractNum>
  <w:abstractNum w:abstractNumId="2">
    <w:nsid w:val="0F893E42"/>
    <w:multiLevelType w:val="hybridMultilevel"/>
    <w:tmpl w:val="35D0EF5E"/>
    <w:lvl w:ilvl="0" w:tplc="990A7E9A">
      <w:start w:val="1"/>
      <w:numFmt w:val="bullet"/>
      <w:lvlText w:val="•"/>
      <w:lvlJc w:val="left"/>
      <w:pPr>
        <w:tabs>
          <w:tab w:val="num" w:pos="720"/>
        </w:tabs>
        <w:ind w:left="720" w:hanging="360"/>
      </w:pPr>
      <w:rPr>
        <w:rFonts w:ascii="Arial" w:hAnsi="Arial" w:hint="default"/>
      </w:rPr>
    </w:lvl>
    <w:lvl w:ilvl="1" w:tplc="4252BB04" w:tentative="1">
      <w:start w:val="1"/>
      <w:numFmt w:val="bullet"/>
      <w:lvlText w:val="•"/>
      <w:lvlJc w:val="left"/>
      <w:pPr>
        <w:tabs>
          <w:tab w:val="num" w:pos="1440"/>
        </w:tabs>
        <w:ind w:left="1440" w:hanging="360"/>
      </w:pPr>
      <w:rPr>
        <w:rFonts w:ascii="Arial" w:hAnsi="Arial" w:hint="default"/>
      </w:rPr>
    </w:lvl>
    <w:lvl w:ilvl="2" w:tplc="1DE8AF2C" w:tentative="1">
      <w:start w:val="1"/>
      <w:numFmt w:val="bullet"/>
      <w:lvlText w:val="•"/>
      <w:lvlJc w:val="left"/>
      <w:pPr>
        <w:tabs>
          <w:tab w:val="num" w:pos="2160"/>
        </w:tabs>
        <w:ind w:left="2160" w:hanging="360"/>
      </w:pPr>
      <w:rPr>
        <w:rFonts w:ascii="Arial" w:hAnsi="Arial" w:hint="default"/>
      </w:rPr>
    </w:lvl>
    <w:lvl w:ilvl="3" w:tplc="D29C5BEC" w:tentative="1">
      <w:start w:val="1"/>
      <w:numFmt w:val="bullet"/>
      <w:lvlText w:val="•"/>
      <w:lvlJc w:val="left"/>
      <w:pPr>
        <w:tabs>
          <w:tab w:val="num" w:pos="2880"/>
        </w:tabs>
        <w:ind w:left="2880" w:hanging="360"/>
      </w:pPr>
      <w:rPr>
        <w:rFonts w:ascii="Arial" w:hAnsi="Arial" w:hint="default"/>
      </w:rPr>
    </w:lvl>
    <w:lvl w:ilvl="4" w:tplc="DEA4B4F8" w:tentative="1">
      <w:start w:val="1"/>
      <w:numFmt w:val="bullet"/>
      <w:lvlText w:val="•"/>
      <w:lvlJc w:val="left"/>
      <w:pPr>
        <w:tabs>
          <w:tab w:val="num" w:pos="3600"/>
        </w:tabs>
        <w:ind w:left="3600" w:hanging="360"/>
      </w:pPr>
      <w:rPr>
        <w:rFonts w:ascii="Arial" w:hAnsi="Arial" w:hint="default"/>
      </w:rPr>
    </w:lvl>
    <w:lvl w:ilvl="5" w:tplc="4574FDD8" w:tentative="1">
      <w:start w:val="1"/>
      <w:numFmt w:val="bullet"/>
      <w:lvlText w:val="•"/>
      <w:lvlJc w:val="left"/>
      <w:pPr>
        <w:tabs>
          <w:tab w:val="num" w:pos="4320"/>
        </w:tabs>
        <w:ind w:left="4320" w:hanging="360"/>
      </w:pPr>
      <w:rPr>
        <w:rFonts w:ascii="Arial" w:hAnsi="Arial" w:hint="default"/>
      </w:rPr>
    </w:lvl>
    <w:lvl w:ilvl="6" w:tplc="0CCEBAC4" w:tentative="1">
      <w:start w:val="1"/>
      <w:numFmt w:val="bullet"/>
      <w:lvlText w:val="•"/>
      <w:lvlJc w:val="left"/>
      <w:pPr>
        <w:tabs>
          <w:tab w:val="num" w:pos="5040"/>
        </w:tabs>
        <w:ind w:left="5040" w:hanging="360"/>
      </w:pPr>
      <w:rPr>
        <w:rFonts w:ascii="Arial" w:hAnsi="Arial" w:hint="default"/>
      </w:rPr>
    </w:lvl>
    <w:lvl w:ilvl="7" w:tplc="782CBD60" w:tentative="1">
      <w:start w:val="1"/>
      <w:numFmt w:val="bullet"/>
      <w:lvlText w:val="•"/>
      <w:lvlJc w:val="left"/>
      <w:pPr>
        <w:tabs>
          <w:tab w:val="num" w:pos="5760"/>
        </w:tabs>
        <w:ind w:left="5760" w:hanging="360"/>
      </w:pPr>
      <w:rPr>
        <w:rFonts w:ascii="Arial" w:hAnsi="Arial" w:hint="default"/>
      </w:rPr>
    </w:lvl>
    <w:lvl w:ilvl="8" w:tplc="B4CA3E2E" w:tentative="1">
      <w:start w:val="1"/>
      <w:numFmt w:val="bullet"/>
      <w:lvlText w:val="•"/>
      <w:lvlJc w:val="left"/>
      <w:pPr>
        <w:tabs>
          <w:tab w:val="num" w:pos="6480"/>
        </w:tabs>
        <w:ind w:left="6480" w:hanging="360"/>
      </w:pPr>
      <w:rPr>
        <w:rFonts w:ascii="Arial" w:hAnsi="Arial" w:hint="default"/>
      </w:rPr>
    </w:lvl>
  </w:abstractNum>
  <w:abstractNum w:abstractNumId="3">
    <w:nsid w:val="19A57A3B"/>
    <w:multiLevelType w:val="hybridMultilevel"/>
    <w:tmpl w:val="DC1826A2"/>
    <w:lvl w:ilvl="0" w:tplc="65A009B6">
      <w:start w:val="1"/>
      <w:numFmt w:val="bullet"/>
      <w:lvlText w:val="•"/>
      <w:lvlJc w:val="left"/>
      <w:pPr>
        <w:tabs>
          <w:tab w:val="num" w:pos="720"/>
        </w:tabs>
        <w:ind w:left="720" w:hanging="360"/>
      </w:pPr>
      <w:rPr>
        <w:rFonts w:ascii="Arial" w:hAnsi="Arial" w:hint="default"/>
      </w:rPr>
    </w:lvl>
    <w:lvl w:ilvl="1" w:tplc="0694AA66" w:tentative="1">
      <w:start w:val="1"/>
      <w:numFmt w:val="bullet"/>
      <w:lvlText w:val="•"/>
      <w:lvlJc w:val="left"/>
      <w:pPr>
        <w:tabs>
          <w:tab w:val="num" w:pos="1440"/>
        </w:tabs>
        <w:ind w:left="1440" w:hanging="360"/>
      </w:pPr>
      <w:rPr>
        <w:rFonts w:ascii="Arial" w:hAnsi="Arial" w:hint="default"/>
      </w:rPr>
    </w:lvl>
    <w:lvl w:ilvl="2" w:tplc="9B42BC5C" w:tentative="1">
      <w:start w:val="1"/>
      <w:numFmt w:val="bullet"/>
      <w:lvlText w:val="•"/>
      <w:lvlJc w:val="left"/>
      <w:pPr>
        <w:tabs>
          <w:tab w:val="num" w:pos="2160"/>
        </w:tabs>
        <w:ind w:left="2160" w:hanging="360"/>
      </w:pPr>
      <w:rPr>
        <w:rFonts w:ascii="Arial" w:hAnsi="Arial" w:hint="default"/>
      </w:rPr>
    </w:lvl>
    <w:lvl w:ilvl="3" w:tplc="A5AE8514" w:tentative="1">
      <w:start w:val="1"/>
      <w:numFmt w:val="bullet"/>
      <w:lvlText w:val="•"/>
      <w:lvlJc w:val="left"/>
      <w:pPr>
        <w:tabs>
          <w:tab w:val="num" w:pos="2880"/>
        </w:tabs>
        <w:ind w:left="2880" w:hanging="360"/>
      </w:pPr>
      <w:rPr>
        <w:rFonts w:ascii="Arial" w:hAnsi="Arial" w:hint="default"/>
      </w:rPr>
    </w:lvl>
    <w:lvl w:ilvl="4" w:tplc="D87222BC" w:tentative="1">
      <w:start w:val="1"/>
      <w:numFmt w:val="bullet"/>
      <w:lvlText w:val="•"/>
      <w:lvlJc w:val="left"/>
      <w:pPr>
        <w:tabs>
          <w:tab w:val="num" w:pos="3600"/>
        </w:tabs>
        <w:ind w:left="3600" w:hanging="360"/>
      </w:pPr>
      <w:rPr>
        <w:rFonts w:ascii="Arial" w:hAnsi="Arial" w:hint="default"/>
      </w:rPr>
    </w:lvl>
    <w:lvl w:ilvl="5" w:tplc="0C1CE21E" w:tentative="1">
      <w:start w:val="1"/>
      <w:numFmt w:val="bullet"/>
      <w:lvlText w:val="•"/>
      <w:lvlJc w:val="left"/>
      <w:pPr>
        <w:tabs>
          <w:tab w:val="num" w:pos="4320"/>
        </w:tabs>
        <w:ind w:left="4320" w:hanging="360"/>
      </w:pPr>
      <w:rPr>
        <w:rFonts w:ascii="Arial" w:hAnsi="Arial" w:hint="default"/>
      </w:rPr>
    </w:lvl>
    <w:lvl w:ilvl="6" w:tplc="24400916" w:tentative="1">
      <w:start w:val="1"/>
      <w:numFmt w:val="bullet"/>
      <w:lvlText w:val="•"/>
      <w:lvlJc w:val="left"/>
      <w:pPr>
        <w:tabs>
          <w:tab w:val="num" w:pos="5040"/>
        </w:tabs>
        <w:ind w:left="5040" w:hanging="360"/>
      </w:pPr>
      <w:rPr>
        <w:rFonts w:ascii="Arial" w:hAnsi="Arial" w:hint="default"/>
      </w:rPr>
    </w:lvl>
    <w:lvl w:ilvl="7" w:tplc="0CC8A822" w:tentative="1">
      <w:start w:val="1"/>
      <w:numFmt w:val="bullet"/>
      <w:lvlText w:val="•"/>
      <w:lvlJc w:val="left"/>
      <w:pPr>
        <w:tabs>
          <w:tab w:val="num" w:pos="5760"/>
        </w:tabs>
        <w:ind w:left="5760" w:hanging="360"/>
      </w:pPr>
      <w:rPr>
        <w:rFonts w:ascii="Arial" w:hAnsi="Arial" w:hint="default"/>
      </w:rPr>
    </w:lvl>
    <w:lvl w:ilvl="8" w:tplc="C598D114" w:tentative="1">
      <w:start w:val="1"/>
      <w:numFmt w:val="bullet"/>
      <w:lvlText w:val="•"/>
      <w:lvlJc w:val="left"/>
      <w:pPr>
        <w:tabs>
          <w:tab w:val="num" w:pos="6480"/>
        </w:tabs>
        <w:ind w:left="6480" w:hanging="360"/>
      </w:pPr>
      <w:rPr>
        <w:rFonts w:ascii="Arial" w:hAnsi="Arial" w:hint="default"/>
      </w:rPr>
    </w:lvl>
  </w:abstractNum>
  <w:abstractNum w:abstractNumId="4">
    <w:nsid w:val="1C2E3BDC"/>
    <w:multiLevelType w:val="hybridMultilevel"/>
    <w:tmpl w:val="7242E828"/>
    <w:lvl w:ilvl="0" w:tplc="C42C889A">
      <w:start w:val="1"/>
      <w:numFmt w:val="bullet"/>
      <w:lvlText w:val="•"/>
      <w:lvlJc w:val="left"/>
      <w:pPr>
        <w:tabs>
          <w:tab w:val="num" w:pos="720"/>
        </w:tabs>
        <w:ind w:left="720" w:hanging="360"/>
      </w:pPr>
      <w:rPr>
        <w:rFonts w:ascii="Arial" w:hAnsi="Arial" w:hint="default"/>
      </w:rPr>
    </w:lvl>
    <w:lvl w:ilvl="1" w:tplc="0082BDA2" w:tentative="1">
      <w:start w:val="1"/>
      <w:numFmt w:val="bullet"/>
      <w:lvlText w:val="•"/>
      <w:lvlJc w:val="left"/>
      <w:pPr>
        <w:tabs>
          <w:tab w:val="num" w:pos="1440"/>
        </w:tabs>
        <w:ind w:left="1440" w:hanging="360"/>
      </w:pPr>
      <w:rPr>
        <w:rFonts w:ascii="Arial" w:hAnsi="Arial" w:hint="default"/>
      </w:rPr>
    </w:lvl>
    <w:lvl w:ilvl="2" w:tplc="88EA0AB6" w:tentative="1">
      <w:start w:val="1"/>
      <w:numFmt w:val="bullet"/>
      <w:lvlText w:val="•"/>
      <w:lvlJc w:val="left"/>
      <w:pPr>
        <w:tabs>
          <w:tab w:val="num" w:pos="2160"/>
        </w:tabs>
        <w:ind w:left="2160" w:hanging="360"/>
      </w:pPr>
      <w:rPr>
        <w:rFonts w:ascii="Arial" w:hAnsi="Arial" w:hint="default"/>
      </w:rPr>
    </w:lvl>
    <w:lvl w:ilvl="3" w:tplc="354ACB42" w:tentative="1">
      <w:start w:val="1"/>
      <w:numFmt w:val="bullet"/>
      <w:lvlText w:val="•"/>
      <w:lvlJc w:val="left"/>
      <w:pPr>
        <w:tabs>
          <w:tab w:val="num" w:pos="2880"/>
        </w:tabs>
        <w:ind w:left="2880" w:hanging="360"/>
      </w:pPr>
      <w:rPr>
        <w:rFonts w:ascii="Arial" w:hAnsi="Arial" w:hint="default"/>
      </w:rPr>
    </w:lvl>
    <w:lvl w:ilvl="4" w:tplc="256E5600" w:tentative="1">
      <w:start w:val="1"/>
      <w:numFmt w:val="bullet"/>
      <w:lvlText w:val="•"/>
      <w:lvlJc w:val="left"/>
      <w:pPr>
        <w:tabs>
          <w:tab w:val="num" w:pos="3600"/>
        </w:tabs>
        <w:ind w:left="3600" w:hanging="360"/>
      </w:pPr>
      <w:rPr>
        <w:rFonts w:ascii="Arial" w:hAnsi="Arial" w:hint="default"/>
      </w:rPr>
    </w:lvl>
    <w:lvl w:ilvl="5" w:tplc="A90255C6" w:tentative="1">
      <w:start w:val="1"/>
      <w:numFmt w:val="bullet"/>
      <w:lvlText w:val="•"/>
      <w:lvlJc w:val="left"/>
      <w:pPr>
        <w:tabs>
          <w:tab w:val="num" w:pos="4320"/>
        </w:tabs>
        <w:ind w:left="4320" w:hanging="360"/>
      </w:pPr>
      <w:rPr>
        <w:rFonts w:ascii="Arial" w:hAnsi="Arial" w:hint="default"/>
      </w:rPr>
    </w:lvl>
    <w:lvl w:ilvl="6" w:tplc="024447CC" w:tentative="1">
      <w:start w:val="1"/>
      <w:numFmt w:val="bullet"/>
      <w:lvlText w:val="•"/>
      <w:lvlJc w:val="left"/>
      <w:pPr>
        <w:tabs>
          <w:tab w:val="num" w:pos="5040"/>
        </w:tabs>
        <w:ind w:left="5040" w:hanging="360"/>
      </w:pPr>
      <w:rPr>
        <w:rFonts w:ascii="Arial" w:hAnsi="Arial" w:hint="default"/>
      </w:rPr>
    </w:lvl>
    <w:lvl w:ilvl="7" w:tplc="B23E9B8E" w:tentative="1">
      <w:start w:val="1"/>
      <w:numFmt w:val="bullet"/>
      <w:lvlText w:val="•"/>
      <w:lvlJc w:val="left"/>
      <w:pPr>
        <w:tabs>
          <w:tab w:val="num" w:pos="5760"/>
        </w:tabs>
        <w:ind w:left="5760" w:hanging="360"/>
      </w:pPr>
      <w:rPr>
        <w:rFonts w:ascii="Arial" w:hAnsi="Arial" w:hint="default"/>
      </w:rPr>
    </w:lvl>
    <w:lvl w:ilvl="8" w:tplc="203AB020" w:tentative="1">
      <w:start w:val="1"/>
      <w:numFmt w:val="bullet"/>
      <w:lvlText w:val="•"/>
      <w:lvlJc w:val="left"/>
      <w:pPr>
        <w:tabs>
          <w:tab w:val="num" w:pos="6480"/>
        </w:tabs>
        <w:ind w:left="6480" w:hanging="360"/>
      </w:pPr>
      <w:rPr>
        <w:rFonts w:ascii="Arial" w:hAnsi="Arial" w:hint="default"/>
      </w:rPr>
    </w:lvl>
  </w:abstractNum>
  <w:abstractNum w:abstractNumId="5">
    <w:nsid w:val="22E13DEC"/>
    <w:multiLevelType w:val="hybridMultilevel"/>
    <w:tmpl w:val="F0BC261A"/>
    <w:lvl w:ilvl="0" w:tplc="2B0A78F8">
      <w:start w:val="1"/>
      <w:numFmt w:val="bullet"/>
      <w:lvlText w:val="•"/>
      <w:lvlJc w:val="left"/>
      <w:pPr>
        <w:tabs>
          <w:tab w:val="num" w:pos="720"/>
        </w:tabs>
        <w:ind w:left="720" w:hanging="360"/>
      </w:pPr>
      <w:rPr>
        <w:rFonts w:ascii="Arial" w:hAnsi="Arial" w:hint="default"/>
      </w:rPr>
    </w:lvl>
    <w:lvl w:ilvl="1" w:tplc="5A50011E" w:tentative="1">
      <w:start w:val="1"/>
      <w:numFmt w:val="bullet"/>
      <w:lvlText w:val="•"/>
      <w:lvlJc w:val="left"/>
      <w:pPr>
        <w:tabs>
          <w:tab w:val="num" w:pos="1440"/>
        </w:tabs>
        <w:ind w:left="1440" w:hanging="360"/>
      </w:pPr>
      <w:rPr>
        <w:rFonts w:ascii="Arial" w:hAnsi="Arial" w:hint="default"/>
      </w:rPr>
    </w:lvl>
    <w:lvl w:ilvl="2" w:tplc="3532487C" w:tentative="1">
      <w:start w:val="1"/>
      <w:numFmt w:val="bullet"/>
      <w:lvlText w:val="•"/>
      <w:lvlJc w:val="left"/>
      <w:pPr>
        <w:tabs>
          <w:tab w:val="num" w:pos="2160"/>
        </w:tabs>
        <w:ind w:left="2160" w:hanging="360"/>
      </w:pPr>
      <w:rPr>
        <w:rFonts w:ascii="Arial" w:hAnsi="Arial" w:hint="default"/>
      </w:rPr>
    </w:lvl>
    <w:lvl w:ilvl="3" w:tplc="49FA80BC" w:tentative="1">
      <w:start w:val="1"/>
      <w:numFmt w:val="bullet"/>
      <w:lvlText w:val="•"/>
      <w:lvlJc w:val="left"/>
      <w:pPr>
        <w:tabs>
          <w:tab w:val="num" w:pos="2880"/>
        </w:tabs>
        <w:ind w:left="2880" w:hanging="360"/>
      </w:pPr>
      <w:rPr>
        <w:rFonts w:ascii="Arial" w:hAnsi="Arial" w:hint="default"/>
      </w:rPr>
    </w:lvl>
    <w:lvl w:ilvl="4" w:tplc="3DB84A92" w:tentative="1">
      <w:start w:val="1"/>
      <w:numFmt w:val="bullet"/>
      <w:lvlText w:val="•"/>
      <w:lvlJc w:val="left"/>
      <w:pPr>
        <w:tabs>
          <w:tab w:val="num" w:pos="3600"/>
        </w:tabs>
        <w:ind w:left="3600" w:hanging="360"/>
      </w:pPr>
      <w:rPr>
        <w:rFonts w:ascii="Arial" w:hAnsi="Arial" w:hint="default"/>
      </w:rPr>
    </w:lvl>
    <w:lvl w:ilvl="5" w:tplc="3468E6A2" w:tentative="1">
      <w:start w:val="1"/>
      <w:numFmt w:val="bullet"/>
      <w:lvlText w:val="•"/>
      <w:lvlJc w:val="left"/>
      <w:pPr>
        <w:tabs>
          <w:tab w:val="num" w:pos="4320"/>
        </w:tabs>
        <w:ind w:left="4320" w:hanging="360"/>
      </w:pPr>
      <w:rPr>
        <w:rFonts w:ascii="Arial" w:hAnsi="Arial" w:hint="default"/>
      </w:rPr>
    </w:lvl>
    <w:lvl w:ilvl="6" w:tplc="695E9E6A" w:tentative="1">
      <w:start w:val="1"/>
      <w:numFmt w:val="bullet"/>
      <w:lvlText w:val="•"/>
      <w:lvlJc w:val="left"/>
      <w:pPr>
        <w:tabs>
          <w:tab w:val="num" w:pos="5040"/>
        </w:tabs>
        <w:ind w:left="5040" w:hanging="360"/>
      </w:pPr>
      <w:rPr>
        <w:rFonts w:ascii="Arial" w:hAnsi="Arial" w:hint="default"/>
      </w:rPr>
    </w:lvl>
    <w:lvl w:ilvl="7" w:tplc="C700F496" w:tentative="1">
      <w:start w:val="1"/>
      <w:numFmt w:val="bullet"/>
      <w:lvlText w:val="•"/>
      <w:lvlJc w:val="left"/>
      <w:pPr>
        <w:tabs>
          <w:tab w:val="num" w:pos="5760"/>
        </w:tabs>
        <w:ind w:left="5760" w:hanging="360"/>
      </w:pPr>
      <w:rPr>
        <w:rFonts w:ascii="Arial" w:hAnsi="Arial" w:hint="default"/>
      </w:rPr>
    </w:lvl>
    <w:lvl w:ilvl="8" w:tplc="A678E7E2" w:tentative="1">
      <w:start w:val="1"/>
      <w:numFmt w:val="bullet"/>
      <w:lvlText w:val="•"/>
      <w:lvlJc w:val="left"/>
      <w:pPr>
        <w:tabs>
          <w:tab w:val="num" w:pos="6480"/>
        </w:tabs>
        <w:ind w:left="6480" w:hanging="360"/>
      </w:pPr>
      <w:rPr>
        <w:rFonts w:ascii="Arial" w:hAnsi="Arial" w:hint="default"/>
      </w:rPr>
    </w:lvl>
  </w:abstractNum>
  <w:abstractNum w:abstractNumId="6">
    <w:nsid w:val="2A000486"/>
    <w:multiLevelType w:val="hybridMultilevel"/>
    <w:tmpl w:val="6B1EEA88"/>
    <w:lvl w:ilvl="0" w:tplc="00F87FBE">
      <w:start w:val="1"/>
      <w:numFmt w:val="bullet"/>
      <w:lvlText w:val="•"/>
      <w:lvlJc w:val="left"/>
      <w:pPr>
        <w:tabs>
          <w:tab w:val="num" w:pos="720"/>
        </w:tabs>
        <w:ind w:left="720" w:hanging="360"/>
      </w:pPr>
      <w:rPr>
        <w:rFonts w:ascii="Arial" w:hAnsi="Arial" w:hint="default"/>
      </w:rPr>
    </w:lvl>
    <w:lvl w:ilvl="1" w:tplc="3F3AF762" w:tentative="1">
      <w:start w:val="1"/>
      <w:numFmt w:val="bullet"/>
      <w:lvlText w:val="•"/>
      <w:lvlJc w:val="left"/>
      <w:pPr>
        <w:tabs>
          <w:tab w:val="num" w:pos="1440"/>
        </w:tabs>
        <w:ind w:left="1440" w:hanging="360"/>
      </w:pPr>
      <w:rPr>
        <w:rFonts w:ascii="Arial" w:hAnsi="Arial" w:hint="default"/>
      </w:rPr>
    </w:lvl>
    <w:lvl w:ilvl="2" w:tplc="26422D02" w:tentative="1">
      <w:start w:val="1"/>
      <w:numFmt w:val="bullet"/>
      <w:lvlText w:val="•"/>
      <w:lvlJc w:val="left"/>
      <w:pPr>
        <w:tabs>
          <w:tab w:val="num" w:pos="2160"/>
        </w:tabs>
        <w:ind w:left="2160" w:hanging="360"/>
      </w:pPr>
      <w:rPr>
        <w:rFonts w:ascii="Arial" w:hAnsi="Arial" w:hint="default"/>
      </w:rPr>
    </w:lvl>
    <w:lvl w:ilvl="3" w:tplc="229AE27E" w:tentative="1">
      <w:start w:val="1"/>
      <w:numFmt w:val="bullet"/>
      <w:lvlText w:val="•"/>
      <w:lvlJc w:val="left"/>
      <w:pPr>
        <w:tabs>
          <w:tab w:val="num" w:pos="2880"/>
        </w:tabs>
        <w:ind w:left="2880" w:hanging="360"/>
      </w:pPr>
      <w:rPr>
        <w:rFonts w:ascii="Arial" w:hAnsi="Arial" w:hint="default"/>
      </w:rPr>
    </w:lvl>
    <w:lvl w:ilvl="4" w:tplc="94F2B15C" w:tentative="1">
      <w:start w:val="1"/>
      <w:numFmt w:val="bullet"/>
      <w:lvlText w:val="•"/>
      <w:lvlJc w:val="left"/>
      <w:pPr>
        <w:tabs>
          <w:tab w:val="num" w:pos="3600"/>
        </w:tabs>
        <w:ind w:left="3600" w:hanging="360"/>
      </w:pPr>
      <w:rPr>
        <w:rFonts w:ascii="Arial" w:hAnsi="Arial" w:hint="default"/>
      </w:rPr>
    </w:lvl>
    <w:lvl w:ilvl="5" w:tplc="B0066E72" w:tentative="1">
      <w:start w:val="1"/>
      <w:numFmt w:val="bullet"/>
      <w:lvlText w:val="•"/>
      <w:lvlJc w:val="left"/>
      <w:pPr>
        <w:tabs>
          <w:tab w:val="num" w:pos="4320"/>
        </w:tabs>
        <w:ind w:left="4320" w:hanging="360"/>
      </w:pPr>
      <w:rPr>
        <w:rFonts w:ascii="Arial" w:hAnsi="Arial" w:hint="default"/>
      </w:rPr>
    </w:lvl>
    <w:lvl w:ilvl="6" w:tplc="A1A60BC8" w:tentative="1">
      <w:start w:val="1"/>
      <w:numFmt w:val="bullet"/>
      <w:lvlText w:val="•"/>
      <w:lvlJc w:val="left"/>
      <w:pPr>
        <w:tabs>
          <w:tab w:val="num" w:pos="5040"/>
        </w:tabs>
        <w:ind w:left="5040" w:hanging="360"/>
      </w:pPr>
      <w:rPr>
        <w:rFonts w:ascii="Arial" w:hAnsi="Arial" w:hint="default"/>
      </w:rPr>
    </w:lvl>
    <w:lvl w:ilvl="7" w:tplc="4D0650A2" w:tentative="1">
      <w:start w:val="1"/>
      <w:numFmt w:val="bullet"/>
      <w:lvlText w:val="•"/>
      <w:lvlJc w:val="left"/>
      <w:pPr>
        <w:tabs>
          <w:tab w:val="num" w:pos="5760"/>
        </w:tabs>
        <w:ind w:left="5760" w:hanging="360"/>
      </w:pPr>
      <w:rPr>
        <w:rFonts w:ascii="Arial" w:hAnsi="Arial" w:hint="default"/>
      </w:rPr>
    </w:lvl>
    <w:lvl w:ilvl="8" w:tplc="B0F65CF2" w:tentative="1">
      <w:start w:val="1"/>
      <w:numFmt w:val="bullet"/>
      <w:lvlText w:val="•"/>
      <w:lvlJc w:val="left"/>
      <w:pPr>
        <w:tabs>
          <w:tab w:val="num" w:pos="6480"/>
        </w:tabs>
        <w:ind w:left="6480" w:hanging="360"/>
      </w:pPr>
      <w:rPr>
        <w:rFonts w:ascii="Arial" w:hAnsi="Arial" w:hint="default"/>
      </w:rPr>
    </w:lvl>
  </w:abstractNum>
  <w:abstractNum w:abstractNumId="7">
    <w:nsid w:val="345C7AED"/>
    <w:multiLevelType w:val="hybridMultilevel"/>
    <w:tmpl w:val="735ACEE0"/>
    <w:lvl w:ilvl="0" w:tplc="1200DEFA">
      <w:start w:val="1"/>
      <w:numFmt w:val="bullet"/>
      <w:lvlText w:val="•"/>
      <w:lvlJc w:val="left"/>
      <w:pPr>
        <w:tabs>
          <w:tab w:val="num" w:pos="720"/>
        </w:tabs>
        <w:ind w:left="720" w:hanging="360"/>
      </w:pPr>
      <w:rPr>
        <w:rFonts w:ascii="Arial" w:hAnsi="Arial" w:hint="default"/>
      </w:rPr>
    </w:lvl>
    <w:lvl w:ilvl="1" w:tplc="DEC6017E" w:tentative="1">
      <w:start w:val="1"/>
      <w:numFmt w:val="bullet"/>
      <w:lvlText w:val="•"/>
      <w:lvlJc w:val="left"/>
      <w:pPr>
        <w:tabs>
          <w:tab w:val="num" w:pos="1440"/>
        </w:tabs>
        <w:ind w:left="1440" w:hanging="360"/>
      </w:pPr>
      <w:rPr>
        <w:rFonts w:ascii="Arial" w:hAnsi="Arial" w:hint="default"/>
      </w:rPr>
    </w:lvl>
    <w:lvl w:ilvl="2" w:tplc="AB988294" w:tentative="1">
      <w:start w:val="1"/>
      <w:numFmt w:val="bullet"/>
      <w:lvlText w:val="•"/>
      <w:lvlJc w:val="left"/>
      <w:pPr>
        <w:tabs>
          <w:tab w:val="num" w:pos="2160"/>
        </w:tabs>
        <w:ind w:left="2160" w:hanging="360"/>
      </w:pPr>
      <w:rPr>
        <w:rFonts w:ascii="Arial" w:hAnsi="Arial" w:hint="default"/>
      </w:rPr>
    </w:lvl>
    <w:lvl w:ilvl="3" w:tplc="E612F1D0" w:tentative="1">
      <w:start w:val="1"/>
      <w:numFmt w:val="bullet"/>
      <w:lvlText w:val="•"/>
      <w:lvlJc w:val="left"/>
      <w:pPr>
        <w:tabs>
          <w:tab w:val="num" w:pos="2880"/>
        </w:tabs>
        <w:ind w:left="2880" w:hanging="360"/>
      </w:pPr>
      <w:rPr>
        <w:rFonts w:ascii="Arial" w:hAnsi="Arial" w:hint="default"/>
      </w:rPr>
    </w:lvl>
    <w:lvl w:ilvl="4" w:tplc="53CC1918" w:tentative="1">
      <w:start w:val="1"/>
      <w:numFmt w:val="bullet"/>
      <w:lvlText w:val="•"/>
      <w:lvlJc w:val="left"/>
      <w:pPr>
        <w:tabs>
          <w:tab w:val="num" w:pos="3600"/>
        </w:tabs>
        <w:ind w:left="3600" w:hanging="360"/>
      </w:pPr>
      <w:rPr>
        <w:rFonts w:ascii="Arial" w:hAnsi="Arial" w:hint="default"/>
      </w:rPr>
    </w:lvl>
    <w:lvl w:ilvl="5" w:tplc="03669D2E" w:tentative="1">
      <w:start w:val="1"/>
      <w:numFmt w:val="bullet"/>
      <w:lvlText w:val="•"/>
      <w:lvlJc w:val="left"/>
      <w:pPr>
        <w:tabs>
          <w:tab w:val="num" w:pos="4320"/>
        </w:tabs>
        <w:ind w:left="4320" w:hanging="360"/>
      </w:pPr>
      <w:rPr>
        <w:rFonts w:ascii="Arial" w:hAnsi="Arial" w:hint="default"/>
      </w:rPr>
    </w:lvl>
    <w:lvl w:ilvl="6" w:tplc="658AB8DE" w:tentative="1">
      <w:start w:val="1"/>
      <w:numFmt w:val="bullet"/>
      <w:lvlText w:val="•"/>
      <w:lvlJc w:val="left"/>
      <w:pPr>
        <w:tabs>
          <w:tab w:val="num" w:pos="5040"/>
        </w:tabs>
        <w:ind w:left="5040" w:hanging="360"/>
      </w:pPr>
      <w:rPr>
        <w:rFonts w:ascii="Arial" w:hAnsi="Arial" w:hint="default"/>
      </w:rPr>
    </w:lvl>
    <w:lvl w:ilvl="7" w:tplc="8A8E104A" w:tentative="1">
      <w:start w:val="1"/>
      <w:numFmt w:val="bullet"/>
      <w:lvlText w:val="•"/>
      <w:lvlJc w:val="left"/>
      <w:pPr>
        <w:tabs>
          <w:tab w:val="num" w:pos="5760"/>
        </w:tabs>
        <w:ind w:left="5760" w:hanging="360"/>
      </w:pPr>
      <w:rPr>
        <w:rFonts w:ascii="Arial" w:hAnsi="Arial" w:hint="default"/>
      </w:rPr>
    </w:lvl>
    <w:lvl w:ilvl="8" w:tplc="59FEC902" w:tentative="1">
      <w:start w:val="1"/>
      <w:numFmt w:val="bullet"/>
      <w:lvlText w:val="•"/>
      <w:lvlJc w:val="left"/>
      <w:pPr>
        <w:tabs>
          <w:tab w:val="num" w:pos="6480"/>
        </w:tabs>
        <w:ind w:left="6480" w:hanging="360"/>
      </w:pPr>
      <w:rPr>
        <w:rFonts w:ascii="Arial" w:hAnsi="Arial" w:hint="default"/>
      </w:rPr>
    </w:lvl>
  </w:abstractNum>
  <w:abstractNum w:abstractNumId="8">
    <w:nsid w:val="3AA87A2F"/>
    <w:multiLevelType w:val="hybridMultilevel"/>
    <w:tmpl w:val="81A65BEE"/>
    <w:lvl w:ilvl="0" w:tplc="207C8B70">
      <w:start w:val="1"/>
      <w:numFmt w:val="bullet"/>
      <w:lvlText w:val="•"/>
      <w:lvlJc w:val="left"/>
      <w:pPr>
        <w:tabs>
          <w:tab w:val="num" w:pos="720"/>
        </w:tabs>
        <w:ind w:left="720" w:hanging="360"/>
      </w:pPr>
      <w:rPr>
        <w:rFonts w:ascii="Arial" w:hAnsi="Arial" w:hint="default"/>
      </w:rPr>
    </w:lvl>
    <w:lvl w:ilvl="1" w:tplc="E3B8B568" w:tentative="1">
      <w:start w:val="1"/>
      <w:numFmt w:val="bullet"/>
      <w:lvlText w:val="•"/>
      <w:lvlJc w:val="left"/>
      <w:pPr>
        <w:tabs>
          <w:tab w:val="num" w:pos="1440"/>
        </w:tabs>
        <w:ind w:left="1440" w:hanging="360"/>
      </w:pPr>
      <w:rPr>
        <w:rFonts w:ascii="Arial" w:hAnsi="Arial" w:hint="default"/>
      </w:rPr>
    </w:lvl>
    <w:lvl w:ilvl="2" w:tplc="EF6CAFC4" w:tentative="1">
      <w:start w:val="1"/>
      <w:numFmt w:val="bullet"/>
      <w:lvlText w:val="•"/>
      <w:lvlJc w:val="left"/>
      <w:pPr>
        <w:tabs>
          <w:tab w:val="num" w:pos="2160"/>
        </w:tabs>
        <w:ind w:left="2160" w:hanging="360"/>
      </w:pPr>
      <w:rPr>
        <w:rFonts w:ascii="Arial" w:hAnsi="Arial" w:hint="default"/>
      </w:rPr>
    </w:lvl>
    <w:lvl w:ilvl="3" w:tplc="70F874F2" w:tentative="1">
      <w:start w:val="1"/>
      <w:numFmt w:val="bullet"/>
      <w:lvlText w:val="•"/>
      <w:lvlJc w:val="left"/>
      <w:pPr>
        <w:tabs>
          <w:tab w:val="num" w:pos="2880"/>
        </w:tabs>
        <w:ind w:left="2880" w:hanging="360"/>
      </w:pPr>
      <w:rPr>
        <w:rFonts w:ascii="Arial" w:hAnsi="Arial" w:hint="default"/>
      </w:rPr>
    </w:lvl>
    <w:lvl w:ilvl="4" w:tplc="06A68D2A" w:tentative="1">
      <w:start w:val="1"/>
      <w:numFmt w:val="bullet"/>
      <w:lvlText w:val="•"/>
      <w:lvlJc w:val="left"/>
      <w:pPr>
        <w:tabs>
          <w:tab w:val="num" w:pos="3600"/>
        </w:tabs>
        <w:ind w:left="3600" w:hanging="360"/>
      </w:pPr>
      <w:rPr>
        <w:rFonts w:ascii="Arial" w:hAnsi="Arial" w:hint="default"/>
      </w:rPr>
    </w:lvl>
    <w:lvl w:ilvl="5" w:tplc="04D6EB40" w:tentative="1">
      <w:start w:val="1"/>
      <w:numFmt w:val="bullet"/>
      <w:lvlText w:val="•"/>
      <w:lvlJc w:val="left"/>
      <w:pPr>
        <w:tabs>
          <w:tab w:val="num" w:pos="4320"/>
        </w:tabs>
        <w:ind w:left="4320" w:hanging="360"/>
      </w:pPr>
      <w:rPr>
        <w:rFonts w:ascii="Arial" w:hAnsi="Arial" w:hint="default"/>
      </w:rPr>
    </w:lvl>
    <w:lvl w:ilvl="6" w:tplc="B08464F8" w:tentative="1">
      <w:start w:val="1"/>
      <w:numFmt w:val="bullet"/>
      <w:lvlText w:val="•"/>
      <w:lvlJc w:val="left"/>
      <w:pPr>
        <w:tabs>
          <w:tab w:val="num" w:pos="5040"/>
        </w:tabs>
        <w:ind w:left="5040" w:hanging="360"/>
      </w:pPr>
      <w:rPr>
        <w:rFonts w:ascii="Arial" w:hAnsi="Arial" w:hint="default"/>
      </w:rPr>
    </w:lvl>
    <w:lvl w:ilvl="7" w:tplc="13562E36" w:tentative="1">
      <w:start w:val="1"/>
      <w:numFmt w:val="bullet"/>
      <w:lvlText w:val="•"/>
      <w:lvlJc w:val="left"/>
      <w:pPr>
        <w:tabs>
          <w:tab w:val="num" w:pos="5760"/>
        </w:tabs>
        <w:ind w:left="5760" w:hanging="360"/>
      </w:pPr>
      <w:rPr>
        <w:rFonts w:ascii="Arial" w:hAnsi="Arial" w:hint="default"/>
      </w:rPr>
    </w:lvl>
    <w:lvl w:ilvl="8" w:tplc="2CC4C0F0" w:tentative="1">
      <w:start w:val="1"/>
      <w:numFmt w:val="bullet"/>
      <w:lvlText w:val="•"/>
      <w:lvlJc w:val="left"/>
      <w:pPr>
        <w:tabs>
          <w:tab w:val="num" w:pos="6480"/>
        </w:tabs>
        <w:ind w:left="6480" w:hanging="360"/>
      </w:pPr>
      <w:rPr>
        <w:rFonts w:ascii="Arial" w:hAnsi="Arial" w:hint="default"/>
      </w:rPr>
    </w:lvl>
  </w:abstractNum>
  <w:abstractNum w:abstractNumId="9">
    <w:nsid w:val="43C93EC6"/>
    <w:multiLevelType w:val="hybridMultilevel"/>
    <w:tmpl w:val="06CC1E0C"/>
    <w:lvl w:ilvl="0" w:tplc="3540243E">
      <w:start w:val="1"/>
      <w:numFmt w:val="bullet"/>
      <w:lvlText w:val="•"/>
      <w:lvlJc w:val="left"/>
      <w:pPr>
        <w:tabs>
          <w:tab w:val="num" w:pos="720"/>
        </w:tabs>
        <w:ind w:left="720" w:hanging="360"/>
      </w:pPr>
      <w:rPr>
        <w:rFonts w:ascii="Arial" w:hAnsi="Arial" w:hint="default"/>
      </w:rPr>
    </w:lvl>
    <w:lvl w:ilvl="1" w:tplc="A300BDB0" w:tentative="1">
      <w:start w:val="1"/>
      <w:numFmt w:val="bullet"/>
      <w:lvlText w:val="•"/>
      <w:lvlJc w:val="left"/>
      <w:pPr>
        <w:tabs>
          <w:tab w:val="num" w:pos="1440"/>
        </w:tabs>
        <w:ind w:left="1440" w:hanging="360"/>
      </w:pPr>
      <w:rPr>
        <w:rFonts w:ascii="Arial" w:hAnsi="Arial" w:hint="default"/>
      </w:rPr>
    </w:lvl>
    <w:lvl w:ilvl="2" w:tplc="B94ACC7A" w:tentative="1">
      <w:start w:val="1"/>
      <w:numFmt w:val="bullet"/>
      <w:lvlText w:val="•"/>
      <w:lvlJc w:val="left"/>
      <w:pPr>
        <w:tabs>
          <w:tab w:val="num" w:pos="2160"/>
        </w:tabs>
        <w:ind w:left="2160" w:hanging="360"/>
      </w:pPr>
      <w:rPr>
        <w:rFonts w:ascii="Arial" w:hAnsi="Arial" w:hint="default"/>
      </w:rPr>
    </w:lvl>
    <w:lvl w:ilvl="3" w:tplc="E2543D4C" w:tentative="1">
      <w:start w:val="1"/>
      <w:numFmt w:val="bullet"/>
      <w:lvlText w:val="•"/>
      <w:lvlJc w:val="left"/>
      <w:pPr>
        <w:tabs>
          <w:tab w:val="num" w:pos="2880"/>
        </w:tabs>
        <w:ind w:left="2880" w:hanging="360"/>
      </w:pPr>
      <w:rPr>
        <w:rFonts w:ascii="Arial" w:hAnsi="Arial" w:hint="default"/>
      </w:rPr>
    </w:lvl>
    <w:lvl w:ilvl="4" w:tplc="FA7AD21C" w:tentative="1">
      <w:start w:val="1"/>
      <w:numFmt w:val="bullet"/>
      <w:lvlText w:val="•"/>
      <w:lvlJc w:val="left"/>
      <w:pPr>
        <w:tabs>
          <w:tab w:val="num" w:pos="3600"/>
        </w:tabs>
        <w:ind w:left="3600" w:hanging="360"/>
      </w:pPr>
      <w:rPr>
        <w:rFonts w:ascii="Arial" w:hAnsi="Arial" w:hint="default"/>
      </w:rPr>
    </w:lvl>
    <w:lvl w:ilvl="5" w:tplc="154E99AE" w:tentative="1">
      <w:start w:val="1"/>
      <w:numFmt w:val="bullet"/>
      <w:lvlText w:val="•"/>
      <w:lvlJc w:val="left"/>
      <w:pPr>
        <w:tabs>
          <w:tab w:val="num" w:pos="4320"/>
        </w:tabs>
        <w:ind w:left="4320" w:hanging="360"/>
      </w:pPr>
      <w:rPr>
        <w:rFonts w:ascii="Arial" w:hAnsi="Arial" w:hint="default"/>
      </w:rPr>
    </w:lvl>
    <w:lvl w:ilvl="6" w:tplc="29F0528A" w:tentative="1">
      <w:start w:val="1"/>
      <w:numFmt w:val="bullet"/>
      <w:lvlText w:val="•"/>
      <w:lvlJc w:val="left"/>
      <w:pPr>
        <w:tabs>
          <w:tab w:val="num" w:pos="5040"/>
        </w:tabs>
        <w:ind w:left="5040" w:hanging="360"/>
      </w:pPr>
      <w:rPr>
        <w:rFonts w:ascii="Arial" w:hAnsi="Arial" w:hint="default"/>
      </w:rPr>
    </w:lvl>
    <w:lvl w:ilvl="7" w:tplc="EA487948" w:tentative="1">
      <w:start w:val="1"/>
      <w:numFmt w:val="bullet"/>
      <w:lvlText w:val="•"/>
      <w:lvlJc w:val="left"/>
      <w:pPr>
        <w:tabs>
          <w:tab w:val="num" w:pos="5760"/>
        </w:tabs>
        <w:ind w:left="5760" w:hanging="360"/>
      </w:pPr>
      <w:rPr>
        <w:rFonts w:ascii="Arial" w:hAnsi="Arial" w:hint="default"/>
      </w:rPr>
    </w:lvl>
    <w:lvl w:ilvl="8" w:tplc="3D02FF1C" w:tentative="1">
      <w:start w:val="1"/>
      <w:numFmt w:val="bullet"/>
      <w:lvlText w:val="•"/>
      <w:lvlJc w:val="left"/>
      <w:pPr>
        <w:tabs>
          <w:tab w:val="num" w:pos="6480"/>
        </w:tabs>
        <w:ind w:left="6480" w:hanging="360"/>
      </w:pPr>
      <w:rPr>
        <w:rFonts w:ascii="Arial" w:hAnsi="Arial" w:hint="default"/>
      </w:rPr>
    </w:lvl>
  </w:abstractNum>
  <w:abstractNum w:abstractNumId="10">
    <w:nsid w:val="59E26E57"/>
    <w:multiLevelType w:val="hybridMultilevel"/>
    <w:tmpl w:val="81E012E0"/>
    <w:lvl w:ilvl="0" w:tplc="8B0823B6">
      <w:start w:val="1"/>
      <w:numFmt w:val="bullet"/>
      <w:lvlText w:val="•"/>
      <w:lvlJc w:val="left"/>
      <w:pPr>
        <w:tabs>
          <w:tab w:val="num" w:pos="720"/>
        </w:tabs>
        <w:ind w:left="720" w:hanging="360"/>
      </w:pPr>
      <w:rPr>
        <w:rFonts w:ascii="Arial" w:hAnsi="Arial" w:hint="default"/>
      </w:rPr>
    </w:lvl>
    <w:lvl w:ilvl="1" w:tplc="7EF4E158" w:tentative="1">
      <w:start w:val="1"/>
      <w:numFmt w:val="bullet"/>
      <w:lvlText w:val="•"/>
      <w:lvlJc w:val="left"/>
      <w:pPr>
        <w:tabs>
          <w:tab w:val="num" w:pos="1440"/>
        </w:tabs>
        <w:ind w:left="1440" w:hanging="360"/>
      </w:pPr>
      <w:rPr>
        <w:rFonts w:ascii="Arial" w:hAnsi="Arial" w:hint="default"/>
      </w:rPr>
    </w:lvl>
    <w:lvl w:ilvl="2" w:tplc="AC1635E4" w:tentative="1">
      <w:start w:val="1"/>
      <w:numFmt w:val="bullet"/>
      <w:lvlText w:val="•"/>
      <w:lvlJc w:val="left"/>
      <w:pPr>
        <w:tabs>
          <w:tab w:val="num" w:pos="2160"/>
        </w:tabs>
        <w:ind w:left="2160" w:hanging="360"/>
      </w:pPr>
      <w:rPr>
        <w:rFonts w:ascii="Arial" w:hAnsi="Arial" w:hint="default"/>
      </w:rPr>
    </w:lvl>
    <w:lvl w:ilvl="3" w:tplc="C68C7D5C" w:tentative="1">
      <w:start w:val="1"/>
      <w:numFmt w:val="bullet"/>
      <w:lvlText w:val="•"/>
      <w:lvlJc w:val="left"/>
      <w:pPr>
        <w:tabs>
          <w:tab w:val="num" w:pos="2880"/>
        </w:tabs>
        <w:ind w:left="2880" w:hanging="360"/>
      </w:pPr>
      <w:rPr>
        <w:rFonts w:ascii="Arial" w:hAnsi="Arial" w:hint="default"/>
      </w:rPr>
    </w:lvl>
    <w:lvl w:ilvl="4" w:tplc="AB962808" w:tentative="1">
      <w:start w:val="1"/>
      <w:numFmt w:val="bullet"/>
      <w:lvlText w:val="•"/>
      <w:lvlJc w:val="left"/>
      <w:pPr>
        <w:tabs>
          <w:tab w:val="num" w:pos="3600"/>
        </w:tabs>
        <w:ind w:left="3600" w:hanging="360"/>
      </w:pPr>
      <w:rPr>
        <w:rFonts w:ascii="Arial" w:hAnsi="Arial" w:hint="default"/>
      </w:rPr>
    </w:lvl>
    <w:lvl w:ilvl="5" w:tplc="1B8E6A82" w:tentative="1">
      <w:start w:val="1"/>
      <w:numFmt w:val="bullet"/>
      <w:lvlText w:val="•"/>
      <w:lvlJc w:val="left"/>
      <w:pPr>
        <w:tabs>
          <w:tab w:val="num" w:pos="4320"/>
        </w:tabs>
        <w:ind w:left="4320" w:hanging="360"/>
      </w:pPr>
      <w:rPr>
        <w:rFonts w:ascii="Arial" w:hAnsi="Arial" w:hint="default"/>
      </w:rPr>
    </w:lvl>
    <w:lvl w:ilvl="6" w:tplc="706EA45A" w:tentative="1">
      <w:start w:val="1"/>
      <w:numFmt w:val="bullet"/>
      <w:lvlText w:val="•"/>
      <w:lvlJc w:val="left"/>
      <w:pPr>
        <w:tabs>
          <w:tab w:val="num" w:pos="5040"/>
        </w:tabs>
        <w:ind w:left="5040" w:hanging="360"/>
      </w:pPr>
      <w:rPr>
        <w:rFonts w:ascii="Arial" w:hAnsi="Arial" w:hint="default"/>
      </w:rPr>
    </w:lvl>
    <w:lvl w:ilvl="7" w:tplc="B8E25D72" w:tentative="1">
      <w:start w:val="1"/>
      <w:numFmt w:val="bullet"/>
      <w:lvlText w:val="•"/>
      <w:lvlJc w:val="left"/>
      <w:pPr>
        <w:tabs>
          <w:tab w:val="num" w:pos="5760"/>
        </w:tabs>
        <w:ind w:left="5760" w:hanging="360"/>
      </w:pPr>
      <w:rPr>
        <w:rFonts w:ascii="Arial" w:hAnsi="Arial" w:hint="default"/>
      </w:rPr>
    </w:lvl>
    <w:lvl w:ilvl="8" w:tplc="39666C3C" w:tentative="1">
      <w:start w:val="1"/>
      <w:numFmt w:val="bullet"/>
      <w:lvlText w:val="•"/>
      <w:lvlJc w:val="left"/>
      <w:pPr>
        <w:tabs>
          <w:tab w:val="num" w:pos="6480"/>
        </w:tabs>
        <w:ind w:left="6480" w:hanging="360"/>
      </w:pPr>
      <w:rPr>
        <w:rFonts w:ascii="Arial" w:hAnsi="Arial" w:hint="default"/>
      </w:rPr>
    </w:lvl>
  </w:abstractNum>
  <w:abstractNum w:abstractNumId="11">
    <w:nsid w:val="5E2744CF"/>
    <w:multiLevelType w:val="hybridMultilevel"/>
    <w:tmpl w:val="0E3698E2"/>
    <w:lvl w:ilvl="0" w:tplc="9D6EFF24">
      <w:start w:val="1"/>
      <w:numFmt w:val="bullet"/>
      <w:lvlText w:val="•"/>
      <w:lvlJc w:val="left"/>
      <w:pPr>
        <w:tabs>
          <w:tab w:val="num" w:pos="720"/>
        </w:tabs>
        <w:ind w:left="720" w:hanging="360"/>
      </w:pPr>
      <w:rPr>
        <w:rFonts w:ascii="Arial" w:hAnsi="Arial" w:hint="default"/>
      </w:rPr>
    </w:lvl>
    <w:lvl w:ilvl="1" w:tplc="8D6E2520" w:tentative="1">
      <w:start w:val="1"/>
      <w:numFmt w:val="bullet"/>
      <w:lvlText w:val="•"/>
      <w:lvlJc w:val="left"/>
      <w:pPr>
        <w:tabs>
          <w:tab w:val="num" w:pos="1440"/>
        </w:tabs>
        <w:ind w:left="1440" w:hanging="360"/>
      </w:pPr>
      <w:rPr>
        <w:rFonts w:ascii="Arial" w:hAnsi="Arial" w:hint="default"/>
      </w:rPr>
    </w:lvl>
    <w:lvl w:ilvl="2" w:tplc="A74A37E8" w:tentative="1">
      <w:start w:val="1"/>
      <w:numFmt w:val="bullet"/>
      <w:lvlText w:val="•"/>
      <w:lvlJc w:val="left"/>
      <w:pPr>
        <w:tabs>
          <w:tab w:val="num" w:pos="2160"/>
        </w:tabs>
        <w:ind w:left="2160" w:hanging="360"/>
      </w:pPr>
      <w:rPr>
        <w:rFonts w:ascii="Arial" w:hAnsi="Arial" w:hint="default"/>
      </w:rPr>
    </w:lvl>
    <w:lvl w:ilvl="3" w:tplc="0CA8F852" w:tentative="1">
      <w:start w:val="1"/>
      <w:numFmt w:val="bullet"/>
      <w:lvlText w:val="•"/>
      <w:lvlJc w:val="left"/>
      <w:pPr>
        <w:tabs>
          <w:tab w:val="num" w:pos="2880"/>
        </w:tabs>
        <w:ind w:left="2880" w:hanging="360"/>
      </w:pPr>
      <w:rPr>
        <w:rFonts w:ascii="Arial" w:hAnsi="Arial" w:hint="default"/>
      </w:rPr>
    </w:lvl>
    <w:lvl w:ilvl="4" w:tplc="2E5A8ABC" w:tentative="1">
      <w:start w:val="1"/>
      <w:numFmt w:val="bullet"/>
      <w:lvlText w:val="•"/>
      <w:lvlJc w:val="left"/>
      <w:pPr>
        <w:tabs>
          <w:tab w:val="num" w:pos="3600"/>
        </w:tabs>
        <w:ind w:left="3600" w:hanging="360"/>
      </w:pPr>
      <w:rPr>
        <w:rFonts w:ascii="Arial" w:hAnsi="Arial" w:hint="default"/>
      </w:rPr>
    </w:lvl>
    <w:lvl w:ilvl="5" w:tplc="D38060BC" w:tentative="1">
      <w:start w:val="1"/>
      <w:numFmt w:val="bullet"/>
      <w:lvlText w:val="•"/>
      <w:lvlJc w:val="left"/>
      <w:pPr>
        <w:tabs>
          <w:tab w:val="num" w:pos="4320"/>
        </w:tabs>
        <w:ind w:left="4320" w:hanging="360"/>
      </w:pPr>
      <w:rPr>
        <w:rFonts w:ascii="Arial" w:hAnsi="Arial" w:hint="default"/>
      </w:rPr>
    </w:lvl>
    <w:lvl w:ilvl="6" w:tplc="71F8C33E" w:tentative="1">
      <w:start w:val="1"/>
      <w:numFmt w:val="bullet"/>
      <w:lvlText w:val="•"/>
      <w:lvlJc w:val="left"/>
      <w:pPr>
        <w:tabs>
          <w:tab w:val="num" w:pos="5040"/>
        </w:tabs>
        <w:ind w:left="5040" w:hanging="360"/>
      </w:pPr>
      <w:rPr>
        <w:rFonts w:ascii="Arial" w:hAnsi="Arial" w:hint="default"/>
      </w:rPr>
    </w:lvl>
    <w:lvl w:ilvl="7" w:tplc="C822672E" w:tentative="1">
      <w:start w:val="1"/>
      <w:numFmt w:val="bullet"/>
      <w:lvlText w:val="•"/>
      <w:lvlJc w:val="left"/>
      <w:pPr>
        <w:tabs>
          <w:tab w:val="num" w:pos="5760"/>
        </w:tabs>
        <w:ind w:left="5760" w:hanging="360"/>
      </w:pPr>
      <w:rPr>
        <w:rFonts w:ascii="Arial" w:hAnsi="Arial" w:hint="default"/>
      </w:rPr>
    </w:lvl>
    <w:lvl w:ilvl="8" w:tplc="DD86071C" w:tentative="1">
      <w:start w:val="1"/>
      <w:numFmt w:val="bullet"/>
      <w:lvlText w:val="•"/>
      <w:lvlJc w:val="left"/>
      <w:pPr>
        <w:tabs>
          <w:tab w:val="num" w:pos="6480"/>
        </w:tabs>
        <w:ind w:left="6480" w:hanging="360"/>
      </w:pPr>
      <w:rPr>
        <w:rFonts w:ascii="Arial" w:hAnsi="Arial" w:hint="default"/>
      </w:rPr>
    </w:lvl>
  </w:abstractNum>
  <w:abstractNum w:abstractNumId="12">
    <w:nsid w:val="5EFE0F00"/>
    <w:multiLevelType w:val="hybridMultilevel"/>
    <w:tmpl w:val="48CE62B0"/>
    <w:lvl w:ilvl="0" w:tplc="990493E2">
      <w:start w:val="1"/>
      <w:numFmt w:val="bullet"/>
      <w:lvlText w:val="•"/>
      <w:lvlJc w:val="left"/>
      <w:pPr>
        <w:tabs>
          <w:tab w:val="num" w:pos="720"/>
        </w:tabs>
        <w:ind w:left="720" w:hanging="360"/>
      </w:pPr>
      <w:rPr>
        <w:rFonts w:ascii="Arial" w:hAnsi="Arial" w:hint="default"/>
      </w:rPr>
    </w:lvl>
    <w:lvl w:ilvl="1" w:tplc="BC56C0DC" w:tentative="1">
      <w:start w:val="1"/>
      <w:numFmt w:val="bullet"/>
      <w:lvlText w:val="•"/>
      <w:lvlJc w:val="left"/>
      <w:pPr>
        <w:tabs>
          <w:tab w:val="num" w:pos="1440"/>
        </w:tabs>
        <w:ind w:left="1440" w:hanging="360"/>
      </w:pPr>
      <w:rPr>
        <w:rFonts w:ascii="Arial" w:hAnsi="Arial" w:hint="default"/>
      </w:rPr>
    </w:lvl>
    <w:lvl w:ilvl="2" w:tplc="48A2FC6E" w:tentative="1">
      <w:start w:val="1"/>
      <w:numFmt w:val="bullet"/>
      <w:lvlText w:val="•"/>
      <w:lvlJc w:val="left"/>
      <w:pPr>
        <w:tabs>
          <w:tab w:val="num" w:pos="2160"/>
        </w:tabs>
        <w:ind w:left="2160" w:hanging="360"/>
      </w:pPr>
      <w:rPr>
        <w:rFonts w:ascii="Arial" w:hAnsi="Arial" w:hint="default"/>
      </w:rPr>
    </w:lvl>
    <w:lvl w:ilvl="3" w:tplc="B510D6FC" w:tentative="1">
      <w:start w:val="1"/>
      <w:numFmt w:val="bullet"/>
      <w:lvlText w:val="•"/>
      <w:lvlJc w:val="left"/>
      <w:pPr>
        <w:tabs>
          <w:tab w:val="num" w:pos="2880"/>
        </w:tabs>
        <w:ind w:left="2880" w:hanging="360"/>
      </w:pPr>
      <w:rPr>
        <w:rFonts w:ascii="Arial" w:hAnsi="Arial" w:hint="default"/>
      </w:rPr>
    </w:lvl>
    <w:lvl w:ilvl="4" w:tplc="18086F16" w:tentative="1">
      <w:start w:val="1"/>
      <w:numFmt w:val="bullet"/>
      <w:lvlText w:val="•"/>
      <w:lvlJc w:val="left"/>
      <w:pPr>
        <w:tabs>
          <w:tab w:val="num" w:pos="3600"/>
        </w:tabs>
        <w:ind w:left="3600" w:hanging="360"/>
      </w:pPr>
      <w:rPr>
        <w:rFonts w:ascii="Arial" w:hAnsi="Arial" w:hint="default"/>
      </w:rPr>
    </w:lvl>
    <w:lvl w:ilvl="5" w:tplc="2B90BB88" w:tentative="1">
      <w:start w:val="1"/>
      <w:numFmt w:val="bullet"/>
      <w:lvlText w:val="•"/>
      <w:lvlJc w:val="left"/>
      <w:pPr>
        <w:tabs>
          <w:tab w:val="num" w:pos="4320"/>
        </w:tabs>
        <w:ind w:left="4320" w:hanging="360"/>
      </w:pPr>
      <w:rPr>
        <w:rFonts w:ascii="Arial" w:hAnsi="Arial" w:hint="default"/>
      </w:rPr>
    </w:lvl>
    <w:lvl w:ilvl="6" w:tplc="D8EC8470" w:tentative="1">
      <w:start w:val="1"/>
      <w:numFmt w:val="bullet"/>
      <w:lvlText w:val="•"/>
      <w:lvlJc w:val="left"/>
      <w:pPr>
        <w:tabs>
          <w:tab w:val="num" w:pos="5040"/>
        </w:tabs>
        <w:ind w:left="5040" w:hanging="360"/>
      </w:pPr>
      <w:rPr>
        <w:rFonts w:ascii="Arial" w:hAnsi="Arial" w:hint="default"/>
      </w:rPr>
    </w:lvl>
    <w:lvl w:ilvl="7" w:tplc="2C58924C" w:tentative="1">
      <w:start w:val="1"/>
      <w:numFmt w:val="bullet"/>
      <w:lvlText w:val="•"/>
      <w:lvlJc w:val="left"/>
      <w:pPr>
        <w:tabs>
          <w:tab w:val="num" w:pos="5760"/>
        </w:tabs>
        <w:ind w:left="5760" w:hanging="360"/>
      </w:pPr>
      <w:rPr>
        <w:rFonts w:ascii="Arial" w:hAnsi="Arial" w:hint="default"/>
      </w:rPr>
    </w:lvl>
    <w:lvl w:ilvl="8" w:tplc="F9A85D4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9"/>
  </w:num>
  <w:num w:numId="3">
    <w:abstractNumId w:val="11"/>
  </w:num>
  <w:num w:numId="4">
    <w:abstractNumId w:val="1"/>
  </w:num>
  <w:num w:numId="5">
    <w:abstractNumId w:val="8"/>
  </w:num>
  <w:num w:numId="6">
    <w:abstractNumId w:val="7"/>
  </w:num>
  <w:num w:numId="7">
    <w:abstractNumId w:val="2"/>
  </w:num>
  <w:num w:numId="8">
    <w:abstractNumId w:val="3"/>
  </w:num>
  <w:num w:numId="9">
    <w:abstractNumId w:val="6"/>
  </w:num>
  <w:num w:numId="10">
    <w:abstractNumId w:val="0"/>
  </w:num>
  <w:num w:numId="11">
    <w:abstractNumId w:val="10"/>
  </w:num>
  <w:num w:numId="12">
    <w:abstractNumId w:val="1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F174B"/>
    <w:rsid w:val="002F174B"/>
    <w:rsid w:val="00590289"/>
    <w:rsid w:val="005C23DC"/>
    <w:rsid w:val="00644BEA"/>
    <w:rsid w:val="007218E1"/>
    <w:rsid w:val="00967C69"/>
    <w:rsid w:val="00C92014"/>
    <w:rsid w:val="00F741F2"/>
    <w:rsid w:val="00FD5D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8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23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3519108">
      <w:bodyDiv w:val="1"/>
      <w:marLeft w:val="0"/>
      <w:marRight w:val="0"/>
      <w:marTop w:val="0"/>
      <w:marBottom w:val="0"/>
      <w:divBdr>
        <w:top w:val="none" w:sz="0" w:space="0" w:color="auto"/>
        <w:left w:val="none" w:sz="0" w:space="0" w:color="auto"/>
        <w:bottom w:val="none" w:sz="0" w:space="0" w:color="auto"/>
        <w:right w:val="none" w:sz="0" w:space="0" w:color="auto"/>
      </w:divBdr>
      <w:divsChild>
        <w:div w:id="1187519601">
          <w:marLeft w:val="547"/>
          <w:marRight w:val="0"/>
          <w:marTop w:val="120"/>
          <w:marBottom w:val="0"/>
          <w:divBdr>
            <w:top w:val="none" w:sz="0" w:space="0" w:color="auto"/>
            <w:left w:val="none" w:sz="0" w:space="0" w:color="auto"/>
            <w:bottom w:val="none" w:sz="0" w:space="0" w:color="auto"/>
            <w:right w:val="none" w:sz="0" w:space="0" w:color="auto"/>
          </w:divBdr>
        </w:div>
        <w:div w:id="416293829">
          <w:marLeft w:val="547"/>
          <w:marRight w:val="0"/>
          <w:marTop w:val="120"/>
          <w:marBottom w:val="0"/>
          <w:divBdr>
            <w:top w:val="none" w:sz="0" w:space="0" w:color="auto"/>
            <w:left w:val="none" w:sz="0" w:space="0" w:color="auto"/>
            <w:bottom w:val="none" w:sz="0" w:space="0" w:color="auto"/>
            <w:right w:val="none" w:sz="0" w:space="0" w:color="auto"/>
          </w:divBdr>
        </w:div>
        <w:div w:id="1359963111">
          <w:marLeft w:val="547"/>
          <w:marRight w:val="0"/>
          <w:marTop w:val="120"/>
          <w:marBottom w:val="0"/>
          <w:divBdr>
            <w:top w:val="none" w:sz="0" w:space="0" w:color="auto"/>
            <w:left w:val="none" w:sz="0" w:space="0" w:color="auto"/>
            <w:bottom w:val="none" w:sz="0" w:space="0" w:color="auto"/>
            <w:right w:val="none" w:sz="0" w:space="0" w:color="auto"/>
          </w:divBdr>
        </w:div>
        <w:div w:id="1066076717">
          <w:marLeft w:val="547"/>
          <w:marRight w:val="0"/>
          <w:marTop w:val="120"/>
          <w:marBottom w:val="0"/>
          <w:divBdr>
            <w:top w:val="none" w:sz="0" w:space="0" w:color="auto"/>
            <w:left w:val="none" w:sz="0" w:space="0" w:color="auto"/>
            <w:bottom w:val="none" w:sz="0" w:space="0" w:color="auto"/>
            <w:right w:val="none" w:sz="0" w:space="0" w:color="auto"/>
          </w:divBdr>
        </w:div>
        <w:div w:id="1710958993">
          <w:marLeft w:val="547"/>
          <w:marRight w:val="0"/>
          <w:marTop w:val="120"/>
          <w:marBottom w:val="0"/>
          <w:divBdr>
            <w:top w:val="none" w:sz="0" w:space="0" w:color="auto"/>
            <w:left w:val="none" w:sz="0" w:space="0" w:color="auto"/>
            <w:bottom w:val="none" w:sz="0" w:space="0" w:color="auto"/>
            <w:right w:val="none" w:sz="0" w:space="0" w:color="auto"/>
          </w:divBdr>
        </w:div>
        <w:div w:id="969672718">
          <w:marLeft w:val="547"/>
          <w:marRight w:val="0"/>
          <w:marTop w:val="120"/>
          <w:marBottom w:val="0"/>
          <w:divBdr>
            <w:top w:val="none" w:sz="0" w:space="0" w:color="auto"/>
            <w:left w:val="none" w:sz="0" w:space="0" w:color="auto"/>
            <w:bottom w:val="none" w:sz="0" w:space="0" w:color="auto"/>
            <w:right w:val="none" w:sz="0" w:space="0" w:color="auto"/>
          </w:divBdr>
        </w:div>
        <w:div w:id="2020891566">
          <w:marLeft w:val="547"/>
          <w:marRight w:val="0"/>
          <w:marTop w:val="120"/>
          <w:marBottom w:val="0"/>
          <w:divBdr>
            <w:top w:val="none" w:sz="0" w:space="0" w:color="auto"/>
            <w:left w:val="none" w:sz="0" w:space="0" w:color="auto"/>
            <w:bottom w:val="none" w:sz="0" w:space="0" w:color="auto"/>
            <w:right w:val="none" w:sz="0" w:space="0" w:color="auto"/>
          </w:divBdr>
        </w:div>
        <w:div w:id="1371226631">
          <w:marLeft w:val="547"/>
          <w:marRight w:val="0"/>
          <w:marTop w:val="120"/>
          <w:marBottom w:val="0"/>
          <w:divBdr>
            <w:top w:val="none" w:sz="0" w:space="0" w:color="auto"/>
            <w:left w:val="none" w:sz="0" w:space="0" w:color="auto"/>
            <w:bottom w:val="none" w:sz="0" w:space="0" w:color="auto"/>
            <w:right w:val="none" w:sz="0" w:space="0" w:color="auto"/>
          </w:divBdr>
        </w:div>
        <w:div w:id="438722787">
          <w:marLeft w:val="547"/>
          <w:marRight w:val="0"/>
          <w:marTop w:val="120"/>
          <w:marBottom w:val="0"/>
          <w:divBdr>
            <w:top w:val="none" w:sz="0" w:space="0" w:color="auto"/>
            <w:left w:val="none" w:sz="0" w:space="0" w:color="auto"/>
            <w:bottom w:val="none" w:sz="0" w:space="0" w:color="auto"/>
            <w:right w:val="none" w:sz="0" w:space="0" w:color="auto"/>
          </w:divBdr>
        </w:div>
      </w:divsChild>
    </w:div>
    <w:div w:id="312025588">
      <w:bodyDiv w:val="1"/>
      <w:marLeft w:val="0"/>
      <w:marRight w:val="0"/>
      <w:marTop w:val="0"/>
      <w:marBottom w:val="0"/>
      <w:divBdr>
        <w:top w:val="none" w:sz="0" w:space="0" w:color="auto"/>
        <w:left w:val="none" w:sz="0" w:space="0" w:color="auto"/>
        <w:bottom w:val="none" w:sz="0" w:space="0" w:color="auto"/>
        <w:right w:val="none" w:sz="0" w:space="0" w:color="auto"/>
      </w:divBdr>
    </w:div>
    <w:div w:id="536745137">
      <w:bodyDiv w:val="1"/>
      <w:marLeft w:val="0"/>
      <w:marRight w:val="0"/>
      <w:marTop w:val="0"/>
      <w:marBottom w:val="0"/>
      <w:divBdr>
        <w:top w:val="none" w:sz="0" w:space="0" w:color="auto"/>
        <w:left w:val="none" w:sz="0" w:space="0" w:color="auto"/>
        <w:bottom w:val="none" w:sz="0" w:space="0" w:color="auto"/>
        <w:right w:val="none" w:sz="0" w:space="0" w:color="auto"/>
      </w:divBdr>
      <w:divsChild>
        <w:div w:id="844638505">
          <w:marLeft w:val="547"/>
          <w:marRight w:val="0"/>
          <w:marTop w:val="115"/>
          <w:marBottom w:val="0"/>
          <w:divBdr>
            <w:top w:val="none" w:sz="0" w:space="0" w:color="auto"/>
            <w:left w:val="none" w:sz="0" w:space="0" w:color="auto"/>
            <w:bottom w:val="none" w:sz="0" w:space="0" w:color="auto"/>
            <w:right w:val="none" w:sz="0" w:space="0" w:color="auto"/>
          </w:divBdr>
        </w:div>
      </w:divsChild>
    </w:div>
    <w:div w:id="544410107">
      <w:bodyDiv w:val="1"/>
      <w:marLeft w:val="0"/>
      <w:marRight w:val="0"/>
      <w:marTop w:val="0"/>
      <w:marBottom w:val="0"/>
      <w:divBdr>
        <w:top w:val="none" w:sz="0" w:space="0" w:color="auto"/>
        <w:left w:val="none" w:sz="0" w:space="0" w:color="auto"/>
        <w:bottom w:val="none" w:sz="0" w:space="0" w:color="auto"/>
        <w:right w:val="none" w:sz="0" w:space="0" w:color="auto"/>
      </w:divBdr>
      <w:divsChild>
        <w:div w:id="337122933">
          <w:marLeft w:val="547"/>
          <w:marRight w:val="0"/>
          <w:marTop w:val="154"/>
          <w:marBottom w:val="0"/>
          <w:divBdr>
            <w:top w:val="none" w:sz="0" w:space="0" w:color="auto"/>
            <w:left w:val="none" w:sz="0" w:space="0" w:color="auto"/>
            <w:bottom w:val="none" w:sz="0" w:space="0" w:color="auto"/>
            <w:right w:val="none" w:sz="0" w:space="0" w:color="auto"/>
          </w:divBdr>
        </w:div>
        <w:div w:id="585726965">
          <w:marLeft w:val="547"/>
          <w:marRight w:val="0"/>
          <w:marTop w:val="154"/>
          <w:marBottom w:val="0"/>
          <w:divBdr>
            <w:top w:val="none" w:sz="0" w:space="0" w:color="auto"/>
            <w:left w:val="none" w:sz="0" w:space="0" w:color="auto"/>
            <w:bottom w:val="none" w:sz="0" w:space="0" w:color="auto"/>
            <w:right w:val="none" w:sz="0" w:space="0" w:color="auto"/>
          </w:divBdr>
        </w:div>
      </w:divsChild>
    </w:div>
    <w:div w:id="734669783">
      <w:bodyDiv w:val="1"/>
      <w:marLeft w:val="0"/>
      <w:marRight w:val="0"/>
      <w:marTop w:val="0"/>
      <w:marBottom w:val="0"/>
      <w:divBdr>
        <w:top w:val="none" w:sz="0" w:space="0" w:color="auto"/>
        <w:left w:val="none" w:sz="0" w:space="0" w:color="auto"/>
        <w:bottom w:val="none" w:sz="0" w:space="0" w:color="auto"/>
        <w:right w:val="none" w:sz="0" w:space="0" w:color="auto"/>
      </w:divBdr>
      <w:divsChild>
        <w:div w:id="1754664178">
          <w:marLeft w:val="547"/>
          <w:marRight w:val="0"/>
          <w:marTop w:val="130"/>
          <w:marBottom w:val="0"/>
          <w:divBdr>
            <w:top w:val="none" w:sz="0" w:space="0" w:color="auto"/>
            <w:left w:val="none" w:sz="0" w:space="0" w:color="auto"/>
            <w:bottom w:val="none" w:sz="0" w:space="0" w:color="auto"/>
            <w:right w:val="none" w:sz="0" w:space="0" w:color="auto"/>
          </w:divBdr>
        </w:div>
        <w:div w:id="792476833">
          <w:marLeft w:val="547"/>
          <w:marRight w:val="0"/>
          <w:marTop w:val="130"/>
          <w:marBottom w:val="0"/>
          <w:divBdr>
            <w:top w:val="none" w:sz="0" w:space="0" w:color="auto"/>
            <w:left w:val="none" w:sz="0" w:space="0" w:color="auto"/>
            <w:bottom w:val="none" w:sz="0" w:space="0" w:color="auto"/>
            <w:right w:val="none" w:sz="0" w:space="0" w:color="auto"/>
          </w:divBdr>
        </w:div>
        <w:div w:id="60031724">
          <w:marLeft w:val="547"/>
          <w:marRight w:val="0"/>
          <w:marTop w:val="130"/>
          <w:marBottom w:val="0"/>
          <w:divBdr>
            <w:top w:val="none" w:sz="0" w:space="0" w:color="auto"/>
            <w:left w:val="none" w:sz="0" w:space="0" w:color="auto"/>
            <w:bottom w:val="none" w:sz="0" w:space="0" w:color="auto"/>
            <w:right w:val="none" w:sz="0" w:space="0" w:color="auto"/>
          </w:divBdr>
        </w:div>
      </w:divsChild>
    </w:div>
    <w:div w:id="895550212">
      <w:bodyDiv w:val="1"/>
      <w:marLeft w:val="0"/>
      <w:marRight w:val="0"/>
      <w:marTop w:val="0"/>
      <w:marBottom w:val="0"/>
      <w:divBdr>
        <w:top w:val="none" w:sz="0" w:space="0" w:color="auto"/>
        <w:left w:val="none" w:sz="0" w:space="0" w:color="auto"/>
        <w:bottom w:val="none" w:sz="0" w:space="0" w:color="auto"/>
        <w:right w:val="none" w:sz="0" w:space="0" w:color="auto"/>
      </w:divBdr>
      <w:divsChild>
        <w:div w:id="1455054918">
          <w:marLeft w:val="547"/>
          <w:marRight w:val="0"/>
          <w:marTop w:val="130"/>
          <w:marBottom w:val="0"/>
          <w:divBdr>
            <w:top w:val="none" w:sz="0" w:space="0" w:color="auto"/>
            <w:left w:val="none" w:sz="0" w:space="0" w:color="auto"/>
            <w:bottom w:val="none" w:sz="0" w:space="0" w:color="auto"/>
            <w:right w:val="none" w:sz="0" w:space="0" w:color="auto"/>
          </w:divBdr>
        </w:div>
        <w:div w:id="90586343">
          <w:marLeft w:val="547"/>
          <w:marRight w:val="0"/>
          <w:marTop w:val="130"/>
          <w:marBottom w:val="0"/>
          <w:divBdr>
            <w:top w:val="none" w:sz="0" w:space="0" w:color="auto"/>
            <w:left w:val="none" w:sz="0" w:space="0" w:color="auto"/>
            <w:bottom w:val="none" w:sz="0" w:space="0" w:color="auto"/>
            <w:right w:val="none" w:sz="0" w:space="0" w:color="auto"/>
          </w:divBdr>
        </w:div>
        <w:div w:id="2083137758">
          <w:marLeft w:val="547"/>
          <w:marRight w:val="0"/>
          <w:marTop w:val="130"/>
          <w:marBottom w:val="0"/>
          <w:divBdr>
            <w:top w:val="none" w:sz="0" w:space="0" w:color="auto"/>
            <w:left w:val="none" w:sz="0" w:space="0" w:color="auto"/>
            <w:bottom w:val="none" w:sz="0" w:space="0" w:color="auto"/>
            <w:right w:val="none" w:sz="0" w:space="0" w:color="auto"/>
          </w:divBdr>
        </w:div>
        <w:div w:id="1531649719">
          <w:marLeft w:val="547"/>
          <w:marRight w:val="0"/>
          <w:marTop w:val="130"/>
          <w:marBottom w:val="0"/>
          <w:divBdr>
            <w:top w:val="none" w:sz="0" w:space="0" w:color="auto"/>
            <w:left w:val="none" w:sz="0" w:space="0" w:color="auto"/>
            <w:bottom w:val="none" w:sz="0" w:space="0" w:color="auto"/>
            <w:right w:val="none" w:sz="0" w:space="0" w:color="auto"/>
          </w:divBdr>
        </w:div>
        <w:div w:id="1599943040">
          <w:marLeft w:val="547"/>
          <w:marRight w:val="0"/>
          <w:marTop w:val="130"/>
          <w:marBottom w:val="0"/>
          <w:divBdr>
            <w:top w:val="none" w:sz="0" w:space="0" w:color="auto"/>
            <w:left w:val="none" w:sz="0" w:space="0" w:color="auto"/>
            <w:bottom w:val="none" w:sz="0" w:space="0" w:color="auto"/>
            <w:right w:val="none" w:sz="0" w:space="0" w:color="auto"/>
          </w:divBdr>
        </w:div>
        <w:div w:id="180977597">
          <w:marLeft w:val="547"/>
          <w:marRight w:val="0"/>
          <w:marTop w:val="130"/>
          <w:marBottom w:val="0"/>
          <w:divBdr>
            <w:top w:val="none" w:sz="0" w:space="0" w:color="auto"/>
            <w:left w:val="none" w:sz="0" w:space="0" w:color="auto"/>
            <w:bottom w:val="none" w:sz="0" w:space="0" w:color="auto"/>
            <w:right w:val="none" w:sz="0" w:space="0" w:color="auto"/>
          </w:divBdr>
        </w:div>
      </w:divsChild>
    </w:div>
    <w:div w:id="92098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74920">
          <w:marLeft w:val="547"/>
          <w:marRight w:val="0"/>
          <w:marTop w:val="130"/>
          <w:marBottom w:val="0"/>
          <w:divBdr>
            <w:top w:val="none" w:sz="0" w:space="0" w:color="auto"/>
            <w:left w:val="none" w:sz="0" w:space="0" w:color="auto"/>
            <w:bottom w:val="none" w:sz="0" w:space="0" w:color="auto"/>
            <w:right w:val="none" w:sz="0" w:space="0" w:color="auto"/>
          </w:divBdr>
        </w:div>
        <w:div w:id="1561868047">
          <w:marLeft w:val="547"/>
          <w:marRight w:val="0"/>
          <w:marTop w:val="130"/>
          <w:marBottom w:val="0"/>
          <w:divBdr>
            <w:top w:val="none" w:sz="0" w:space="0" w:color="auto"/>
            <w:left w:val="none" w:sz="0" w:space="0" w:color="auto"/>
            <w:bottom w:val="none" w:sz="0" w:space="0" w:color="auto"/>
            <w:right w:val="none" w:sz="0" w:space="0" w:color="auto"/>
          </w:divBdr>
        </w:div>
        <w:div w:id="1529022394">
          <w:marLeft w:val="547"/>
          <w:marRight w:val="0"/>
          <w:marTop w:val="130"/>
          <w:marBottom w:val="0"/>
          <w:divBdr>
            <w:top w:val="none" w:sz="0" w:space="0" w:color="auto"/>
            <w:left w:val="none" w:sz="0" w:space="0" w:color="auto"/>
            <w:bottom w:val="none" w:sz="0" w:space="0" w:color="auto"/>
            <w:right w:val="none" w:sz="0" w:space="0" w:color="auto"/>
          </w:divBdr>
        </w:div>
        <w:div w:id="83771887">
          <w:marLeft w:val="547"/>
          <w:marRight w:val="0"/>
          <w:marTop w:val="130"/>
          <w:marBottom w:val="0"/>
          <w:divBdr>
            <w:top w:val="none" w:sz="0" w:space="0" w:color="auto"/>
            <w:left w:val="none" w:sz="0" w:space="0" w:color="auto"/>
            <w:bottom w:val="none" w:sz="0" w:space="0" w:color="auto"/>
            <w:right w:val="none" w:sz="0" w:space="0" w:color="auto"/>
          </w:divBdr>
        </w:div>
        <w:div w:id="191381592">
          <w:marLeft w:val="547"/>
          <w:marRight w:val="0"/>
          <w:marTop w:val="130"/>
          <w:marBottom w:val="0"/>
          <w:divBdr>
            <w:top w:val="none" w:sz="0" w:space="0" w:color="auto"/>
            <w:left w:val="none" w:sz="0" w:space="0" w:color="auto"/>
            <w:bottom w:val="none" w:sz="0" w:space="0" w:color="auto"/>
            <w:right w:val="none" w:sz="0" w:space="0" w:color="auto"/>
          </w:divBdr>
        </w:div>
        <w:div w:id="377970713">
          <w:marLeft w:val="547"/>
          <w:marRight w:val="0"/>
          <w:marTop w:val="130"/>
          <w:marBottom w:val="0"/>
          <w:divBdr>
            <w:top w:val="none" w:sz="0" w:space="0" w:color="auto"/>
            <w:left w:val="none" w:sz="0" w:space="0" w:color="auto"/>
            <w:bottom w:val="none" w:sz="0" w:space="0" w:color="auto"/>
            <w:right w:val="none" w:sz="0" w:space="0" w:color="auto"/>
          </w:divBdr>
        </w:div>
      </w:divsChild>
    </w:div>
    <w:div w:id="954217672">
      <w:bodyDiv w:val="1"/>
      <w:marLeft w:val="0"/>
      <w:marRight w:val="0"/>
      <w:marTop w:val="0"/>
      <w:marBottom w:val="0"/>
      <w:divBdr>
        <w:top w:val="none" w:sz="0" w:space="0" w:color="auto"/>
        <w:left w:val="none" w:sz="0" w:space="0" w:color="auto"/>
        <w:bottom w:val="none" w:sz="0" w:space="0" w:color="auto"/>
        <w:right w:val="none" w:sz="0" w:space="0" w:color="auto"/>
      </w:divBdr>
      <w:divsChild>
        <w:div w:id="2129660381">
          <w:marLeft w:val="547"/>
          <w:marRight w:val="0"/>
          <w:marTop w:val="144"/>
          <w:marBottom w:val="0"/>
          <w:divBdr>
            <w:top w:val="none" w:sz="0" w:space="0" w:color="auto"/>
            <w:left w:val="none" w:sz="0" w:space="0" w:color="auto"/>
            <w:bottom w:val="none" w:sz="0" w:space="0" w:color="auto"/>
            <w:right w:val="none" w:sz="0" w:space="0" w:color="auto"/>
          </w:divBdr>
        </w:div>
        <w:div w:id="1856335235">
          <w:marLeft w:val="547"/>
          <w:marRight w:val="0"/>
          <w:marTop w:val="144"/>
          <w:marBottom w:val="0"/>
          <w:divBdr>
            <w:top w:val="none" w:sz="0" w:space="0" w:color="auto"/>
            <w:left w:val="none" w:sz="0" w:space="0" w:color="auto"/>
            <w:bottom w:val="none" w:sz="0" w:space="0" w:color="auto"/>
            <w:right w:val="none" w:sz="0" w:space="0" w:color="auto"/>
          </w:divBdr>
        </w:div>
        <w:div w:id="1361472636">
          <w:marLeft w:val="547"/>
          <w:marRight w:val="0"/>
          <w:marTop w:val="144"/>
          <w:marBottom w:val="0"/>
          <w:divBdr>
            <w:top w:val="none" w:sz="0" w:space="0" w:color="auto"/>
            <w:left w:val="none" w:sz="0" w:space="0" w:color="auto"/>
            <w:bottom w:val="none" w:sz="0" w:space="0" w:color="auto"/>
            <w:right w:val="none" w:sz="0" w:space="0" w:color="auto"/>
          </w:divBdr>
        </w:div>
        <w:div w:id="1961523687">
          <w:marLeft w:val="547"/>
          <w:marRight w:val="0"/>
          <w:marTop w:val="144"/>
          <w:marBottom w:val="0"/>
          <w:divBdr>
            <w:top w:val="none" w:sz="0" w:space="0" w:color="auto"/>
            <w:left w:val="none" w:sz="0" w:space="0" w:color="auto"/>
            <w:bottom w:val="none" w:sz="0" w:space="0" w:color="auto"/>
            <w:right w:val="none" w:sz="0" w:space="0" w:color="auto"/>
          </w:divBdr>
        </w:div>
      </w:divsChild>
    </w:div>
    <w:div w:id="1098793599">
      <w:bodyDiv w:val="1"/>
      <w:marLeft w:val="0"/>
      <w:marRight w:val="0"/>
      <w:marTop w:val="0"/>
      <w:marBottom w:val="0"/>
      <w:divBdr>
        <w:top w:val="none" w:sz="0" w:space="0" w:color="auto"/>
        <w:left w:val="none" w:sz="0" w:space="0" w:color="auto"/>
        <w:bottom w:val="none" w:sz="0" w:space="0" w:color="auto"/>
        <w:right w:val="none" w:sz="0" w:space="0" w:color="auto"/>
      </w:divBdr>
      <w:divsChild>
        <w:div w:id="888802673">
          <w:marLeft w:val="547"/>
          <w:marRight w:val="0"/>
          <w:marTop w:val="154"/>
          <w:marBottom w:val="0"/>
          <w:divBdr>
            <w:top w:val="none" w:sz="0" w:space="0" w:color="auto"/>
            <w:left w:val="none" w:sz="0" w:space="0" w:color="auto"/>
            <w:bottom w:val="none" w:sz="0" w:space="0" w:color="auto"/>
            <w:right w:val="none" w:sz="0" w:space="0" w:color="auto"/>
          </w:divBdr>
        </w:div>
        <w:div w:id="510335595">
          <w:marLeft w:val="547"/>
          <w:marRight w:val="0"/>
          <w:marTop w:val="154"/>
          <w:marBottom w:val="0"/>
          <w:divBdr>
            <w:top w:val="none" w:sz="0" w:space="0" w:color="auto"/>
            <w:left w:val="none" w:sz="0" w:space="0" w:color="auto"/>
            <w:bottom w:val="none" w:sz="0" w:space="0" w:color="auto"/>
            <w:right w:val="none" w:sz="0" w:space="0" w:color="auto"/>
          </w:divBdr>
        </w:div>
        <w:div w:id="2136408376">
          <w:marLeft w:val="547"/>
          <w:marRight w:val="0"/>
          <w:marTop w:val="154"/>
          <w:marBottom w:val="0"/>
          <w:divBdr>
            <w:top w:val="none" w:sz="0" w:space="0" w:color="auto"/>
            <w:left w:val="none" w:sz="0" w:space="0" w:color="auto"/>
            <w:bottom w:val="none" w:sz="0" w:space="0" w:color="auto"/>
            <w:right w:val="none" w:sz="0" w:space="0" w:color="auto"/>
          </w:divBdr>
        </w:div>
        <w:div w:id="1149205127">
          <w:marLeft w:val="547"/>
          <w:marRight w:val="0"/>
          <w:marTop w:val="154"/>
          <w:marBottom w:val="0"/>
          <w:divBdr>
            <w:top w:val="none" w:sz="0" w:space="0" w:color="auto"/>
            <w:left w:val="none" w:sz="0" w:space="0" w:color="auto"/>
            <w:bottom w:val="none" w:sz="0" w:space="0" w:color="auto"/>
            <w:right w:val="none" w:sz="0" w:space="0" w:color="auto"/>
          </w:divBdr>
        </w:div>
      </w:divsChild>
    </w:div>
    <w:div w:id="1173570109">
      <w:bodyDiv w:val="1"/>
      <w:marLeft w:val="0"/>
      <w:marRight w:val="0"/>
      <w:marTop w:val="0"/>
      <w:marBottom w:val="0"/>
      <w:divBdr>
        <w:top w:val="none" w:sz="0" w:space="0" w:color="auto"/>
        <w:left w:val="none" w:sz="0" w:space="0" w:color="auto"/>
        <w:bottom w:val="none" w:sz="0" w:space="0" w:color="auto"/>
        <w:right w:val="none" w:sz="0" w:space="0" w:color="auto"/>
      </w:divBdr>
      <w:divsChild>
        <w:div w:id="2133397968">
          <w:marLeft w:val="547"/>
          <w:marRight w:val="0"/>
          <w:marTop w:val="120"/>
          <w:marBottom w:val="0"/>
          <w:divBdr>
            <w:top w:val="none" w:sz="0" w:space="0" w:color="auto"/>
            <w:left w:val="none" w:sz="0" w:space="0" w:color="auto"/>
            <w:bottom w:val="none" w:sz="0" w:space="0" w:color="auto"/>
            <w:right w:val="none" w:sz="0" w:space="0" w:color="auto"/>
          </w:divBdr>
        </w:div>
        <w:div w:id="1583682003">
          <w:marLeft w:val="547"/>
          <w:marRight w:val="0"/>
          <w:marTop w:val="120"/>
          <w:marBottom w:val="0"/>
          <w:divBdr>
            <w:top w:val="none" w:sz="0" w:space="0" w:color="auto"/>
            <w:left w:val="none" w:sz="0" w:space="0" w:color="auto"/>
            <w:bottom w:val="none" w:sz="0" w:space="0" w:color="auto"/>
            <w:right w:val="none" w:sz="0" w:space="0" w:color="auto"/>
          </w:divBdr>
        </w:div>
      </w:divsChild>
    </w:div>
    <w:div w:id="1230724320">
      <w:bodyDiv w:val="1"/>
      <w:marLeft w:val="0"/>
      <w:marRight w:val="0"/>
      <w:marTop w:val="0"/>
      <w:marBottom w:val="0"/>
      <w:divBdr>
        <w:top w:val="none" w:sz="0" w:space="0" w:color="auto"/>
        <w:left w:val="none" w:sz="0" w:space="0" w:color="auto"/>
        <w:bottom w:val="none" w:sz="0" w:space="0" w:color="auto"/>
        <w:right w:val="none" w:sz="0" w:space="0" w:color="auto"/>
      </w:divBdr>
    </w:div>
    <w:div w:id="1272974784">
      <w:bodyDiv w:val="1"/>
      <w:marLeft w:val="0"/>
      <w:marRight w:val="0"/>
      <w:marTop w:val="0"/>
      <w:marBottom w:val="0"/>
      <w:divBdr>
        <w:top w:val="none" w:sz="0" w:space="0" w:color="auto"/>
        <w:left w:val="none" w:sz="0" w:space="0" w:color="auto"/>
        <w:bottom w:val="none" w:sz="0" w:space="0" w:color="auto"/>
        <w:right w:val="none" w:sz="0" w:space="0" w:color="auto"/>
      </w:divBdr>
    </w:div>
    <w:div w:id="1846745567">
      <w:bodyDiv w:val="1"/>
      <w:marLeft w:val="0"/>
      <w:marRight w:val="0"/>
      <w:marTop w:val="0"/>
      <w:marBottom w:val="0"/>
      <w:divBdr>
        <w:top w:val="none" w:sz="0" w:space="0" w:color="auto"/>
        <w:left w:val="none" w:sz="0" w:space="0" w:color="auto"/>
        <w:bottom w:val="none" w:sz="0" w:space="0" w:color="auto"/>
        <w:right w:val="none" w:sz="0" w:space="0" w:color="auto"/>
      </w:divBdr>
      <w:divsChild>
        <w:div w:id="1095783205">
          <w:marLeft w:val="547"/>
          <w:marRight w:val="0"/>
          <w:marTop w:val="154"/>
          <w:marBottom w:val="0"/>
          <w:divBdr>
            <w:top w:val="none" w:sz="0" w:space="0" w:color="auto"/>
            <w:left w:val="none" w:sz="0" w:space="0" w:color="auto"/>
            <w:bottom w:val="none" w:sz="0" w:space="0" w:color="auto"/>
            <w:right w:val="none" w:sz="0" w:space="0" w:color="auto"/>
          </w:divBdr>
        </w:div>
        <w:div w:id="1424958142">
          <w:marLeft w:val="547"/>
          <w:marRight w:val="0"/>
          <w:marTop w:val="154"/>
          <w:marBottom w:val="0"/>
          <w:divBdr>
            <w:top w:val="none" w:sz="0" w:space="0" w:color="auto"/>
            <w:left w:val="none" w:sz="0" w:space="0" w:color="auto"/>
            <w:bottom w:val="none" w:sz="0" w:space="0" w:color="auto"/>
            <w:right w:val="none" w:sz="0" w:space="0" w:color="auto"/>
          </w:divBdr>
        </w:div>
        <w:div w:id="1478761507">
          <w:marLeft w:val="547"/>
          <w:marRight w:val="0"/>
          <w:marTop w:val="154"/>
          <w:marBottom w:val="0"/>
          <w:divBdr>
            <w:top w:val="none" w:sz="0" w:space="0" w:color="auto"/>
            <w:left w:val="none" w:sz="0" w:space="0" w:color="auto"/>
            <w:bottom w:val="none" w:sz="0" w:space="0" w:color="auto"/>
            <w:right w:val="none" w:sz="0" w:space="0" w:color="auto"/>
          </w:divBdr>
        </w:div>
        <w:div w:id="1813985140">
          <w:marLeft w:val="547"/>
          <w:marRight w:val="0"/>
          <w:marTop w:val="154"/>
          <w:marBottom w:val="0"/>
          <w:divBdr>
            <w:top w:val="none" w:sz="0" w:space="0" w:color="auto"/>
            <w:left w:val="none" w:sz="0" w:space="0" w:color="auto"/>
            <w:bottom w:val="none" w:sz="0" w:space="0" w:color="auto"/>
            <w:right w:val="none" w:sz="0" w:space="0" w:color="auto"/>
          </w:divBdr>
        </w:div>
      </w:divsChild>
    </w:div>
    <w:div w:id="1871989575">
      <w:bodyDiv w:val="1"/>
      <w:marLeft w:val="0"/>
      <w:marRight w:val="0"/>
      <w:marTop w:val="0"/>
      <w:marBottom w:val="0"/>
      <w:divBdr>
        <w:top w:val="none" w:sz="0" w:space="0" w:color="auto"/>
        <w:left w:val="none" w:sz="0" w:space="0" w:color="auto"/>
        <w:bottom w:val="none" w:sz="0" w:space="0" w:color="auto"/>
        <w:right w:val="none" w:sz="0" w:space="0" w:color="auto"/>
      </w:divBdr>
      <w:divsChild>
        <w:div w:id="203760219">
          <w:marLeft w:val="547"/>
          <w:marRight w:val="0"/>
          <w:marTop w:val="130"/>
          <w:marBottom w:val="0"/>
          <w:divBdr>
            <w:top w:val="none" w:sz="0" w:space="0" w:color="auto"/>
            <w:left w:val="none" w:sz="0" w:space="0" w:color="auto"/>
            <w:bottom w:val="none" w:sz="0" w:space="0" w:color="auto"/>
            <w:right w:val="none" w:sz="0" w:space="0" w:color="auto"/>
          </w:divBdr>
        </w:div>
        <w:div w:id="356320160">
          <w:marLeft w:val="547"/>
          <w:marRight w:val="0"/>
          <w:marTop w:val="130"/>
          <w:marBottom w:val="0"/>
          <w:divBdr>
            <w:top w:val="none" w:sz="0" w:space="0" w:color="auto"/>
            <w:left w:val="none" w:sz="0" w:space="0" w:color="auto"/>
            <w:bottom w:val="none" w:sz="0" w:space="0" w:color="auto"/>
            <w:right w:val="none" w:sz="0" w:space="0" w:color="auto"/>
          </w:divBdr>
        </w:div>
        <w:div w:id="661394702">
          <w:marLeft w:val="547"/>
          <w:marRight w:val="0"/>
          <w:marTop w:val="130"/>
          <w:marBottom w:val="0"/>
          <w:divBdr>
            <w:top w:val="none" w:sz="0" w:space="0" w:color="auto"/>
            <w:left w:val="none" w:sz="0" w:space="0" w:color="auto"/>
            <w:bottom w:val="none" w:sz="0" w:space="0" w:color="auto"/>
            <w:right w:val="none" w:sz="0" w:space="0" w:color="auto"/>
          </w:divBdr>
        </w:div>
        <w:div w:id="1248002332">
          <w:marLeft w:val="547"/>
          <w:marRight w:val="0"/>
          <w:marTop w:val="130"/>
          <w:marBottom w:val="0"/>
          <w:divBdr>
            <w:top w:val="none" w:sz="0" w:space="0" w:color="auto"/>
            <w:left w:val="none" w:sz="0" w:space="0" w:color="auto"/>
            <w:bottom w:val="none" w:sz="0" w:space="0" w:color="auto"/>
            <w:right w:val="none" w:sz="0" w:space="0" w:color="auto"/>
          </w:divBdr>
        </w:div>
        <w:div w:id="211696258">
          <w:marLeft w:val="547"/>
          <w:marRight w:val="0"/>
          <w:marTop w:val="130"/>
          <w:marBottom w:val="0"/>
          <w:divBdr>
            <w:top w:val="none" w:sz="0" w:space="0" w:color="auto"/>
            <w:left w:val="none" w:sz="0" w:space="0" w:color="auto"/>
            <w:bottom w:val="none" w:sz="0" w:space="0" w:color="auto"/>
            <w:right w:val="none" w:sz="0" w:space="0" w:color="auto"/>
          </w:divBdr>
        </w:div>
        <w:div w:id="958149949">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1055</Words>
  <Characters>6020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2015-04-19T09:31:00Z</dcterms:created>
  <dcterms:modified xsi:type="dcterms:W3CDTF">2015-04-20T03:15:00Z</dcterms:modified>
</cp:coreProperties>
</file>