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66" w:rsidRDefault="009B6D66" w:rsidP="009B6D66">
      <w:pPr>
        <w:shd w:val="clear" w:color="auto" w:fill="FFFFFF"/>
        <w:jc w:val="center"/>
        <w:rPr>
          <w:b/>
          <w:position w:val="12"/>
          <w:sz w:val="50"/>
          <w:szCs w:val="50"/>
        </w:rPr>
      </w:pPr>
      <w:r>
        <w:rPr>
          <w:b/>
          <w:position w:val="12"/>
          <w:sz w:val="50"/>
          <w:szCs w:val="50"/>
        </w:rPr>
        <w:t>Интеллектуально-познавательная</w:t>
      </w:r>
    </w:p>
    <w:p w:rsidR="009B6D66" w:rsidRDefault="009B6D66" w:rsidP="009B6D66">
      <w:pPr>
        <w:shd w:val="clear" w:color="auto" w:fill="FFFFFF"/>
        <w:jc w:val="center"/>
        <w:rPr>
          <w:b/>
          <w:position w:val="12"/>
          <w:sz w:val="50"/>
          <w:szCs w:val="50"/>
        </w:rPr>
      </w:pPr>
      <w:r>
        <w:rPr>
          <w:b/>
          <w:position w:val="12"/>
          <w:sz w:val="50"/>
          <w:szCs w:val="50"/>
        </w:rPr>
        <w:t>игра</w:t>
      </w:r>
      <w:r w:rsidRPr="009B6D66">
        <w:rPr>
          <w:b/>
          <w:position w:val="12"/>
          <w:sz w:val="50"/>
          <w:szCs w:val="50"/>
        </w:rPr>
        <w:t xml:space="preserve"> </w:t>
      </w:r>
      <w:r w:rsidRPr="00D204EF">
        <w:rPr>
          <w:b/>
          <w:position w:val="12"/>
          <w:sz w:val="50"/>
          <w:szCs w:val="50"/>
        </w:rPr>
        <w:t>капитал-шоу «Поле чудес».</w:t>
      </w:r>
    </w:p>
    <w:p w:rsidR="009B6D66" w:rsidRPr="00D204EF" w:rsidRDefault="009B6D66" w:rsidP="009B6D66">
      <w:pPr>
        <w:jc w:val="center"/>
        <w:rPr>
          <w:sz w:val="28"/>
          <w:szCs w:val="28"/>
        </w:rPr>
      </w:pPr>
      <w:r>
        <w:rPr>
          <w:sz w:val="28"/>
          <w:szCs w:val="28"/>
        </w:rPr>
        <w:t>(для учащихся 1 – 3</w:t>
      </w:r>
      <w:r w:rsidRPr="00D204EF">
        <w:rPr>
          <w:sz w:val="28"/>
          <w:szCs w:val="28"/>
        </w:rPr>
        <w:t xml:space="preserve"> классов)</w:t>
      </w:r>
    </w:p>
    <w:p w:rsidR="009B6D66" w:rsidRPr="009B6D66" w:rsidRDefault="009B6D66" w:rsidP="009B6D66">
      <w:pPr>
        <w:rPr>
          <w:rFonts w:ascii="Bookman Old Style" w:hAnsi="Bookman Old Style"/>
          <w:b/>
        </w:rPr>
      </w:pPr>
      <w:r w:rsidRPr="009B6D66">
        <w:rPr>
          <w:rFonts w:ascii="Bookman Old Style" w:hAnsi="Bookman Old Style"/>
          <w:b/>
        </w:rPr>
        <w:t xml:space="preserve">Цели и задачи: </w:t>
      </w:r>
    </w:p>
    <w:p w:rsidR="009B6D66" w:rsidRPr="009B6D66" w:rsidRDefault="009B6D66" w:rsidP="009B6D66">
      <w:pPr>
        <w:jc w:val="both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- сплотить коллектив учащихся и родителей;</w:t>
      </w:r>
    </w:p>
    <w:p w:rsidR="009B6D66" w:rsidRPr="009B6D66" w:rsidRDefault="009B6D66" w:rsidP="009B6D66">
      <w:pPr>
        <w:jc w:val="both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- воспитывать чувство </w:t>
      </w:r>
      <w:proofErr w:type="gramStart"/>
      <w:r w:rsidRPr="009B6D66">
        <w:rPr>
          <w:rFonts w:ascii="Bookman Old Style" w:hAnsi="Bookman Old Style"/>
        </w:rPr>
        <w:t>прекрасного</w:t>
      </w:r>
      <w:proofErr w:type="gramEnd"/>
      <w:r w:rsidRPr="009B6D66">
        <w:rPr>
          <w:rFonts w:ascii="Bookman Old Style" w:hAnsi="Bookman Old Style"/>
        </w:rPr>
        <w:t>;</w:t>
      </w:r>
    </w:p>
    <w:p w:rsidR="009B6D66" w:rsidRPr="009B6D66" w:rsidRDefault="009B6D66" w:rsidP="009B6D66">
      <w:pPr>
        <w:jc w:val="both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- расширять кругозор учащихся;</w:t>
      </w:r>
    </w:p>
    <w:p w:rsidR="009B6D66" w:rsidRPr="009B6D66" w:rsidRDefault="009B6D66" w:rsidP="009B6D66">
      <w:pPr>
        <w:jc w:val="both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- развивать память, мышление, сообразительность, внимание.</w:t>
      </w:r>
    </w:p>
    <w:p w:rsidR="009B6D66" w:rsidRPr="009B6D66" w:rsidRDefault="009B6D66" w:rsidP="009B6D66">
      <w:pPr>
        <w:rPr>
          <w:rFonts w:ascii="Bookman Old Style" w:hAnsi="Bookman Old Style"/>
        </w:rPr>
      </w:pPr>
      <w:r w:rsidRPr="009B6D66">
        <w:rPr>
          <w:rFonts w:ascii="Bookman Old Style" w:hAnsi="Bookman Old Style"/>
          <w:b/>
        </w:rPr>
        <w:t>Оборудование:</w:t>
      </w:r>
      <w:r w:rsidRPr="009B6D66">
        <w:rPr>
          <w:rFonts w:ascii="Bookman Old Style" w:hAnsi="Bookman Old Style"/>
          <w:spacing w:val="-1"/>
        </w:rPr>
        <w:t xml:space="preserve"> </w:t>
      </w:r>
      <w:r w:rsidRPr="009B6D66">
        <w:rPr>
          <w:rFonts w:ascii="Bookman Old Style" w:hAnsi="Bookman Old Style"/>
        </w:rPr>
        <w:t>компьютер, проектор, экран, призы-сюрпризы для участников и победителей.</w:t>
      </w:r>
    </w:p>
    <w:p w:rsidR="009B6D66" w:rsidRPr="009B6D66" w:rsidRDefault="009B6D66" w:rsidP="009B6D66">
      <w:pPr>
        <w:jc w:val="center"/>
        <w:rPr>
          <w:rFonts w:ascii="Bookman Old Style" w:hAnsi="Bookman Old Style"/>
        </w:rPr>
      </w:pPr>
      <w:r w:rsidRPr="009B6D66">
        <w:rPr>
          <w:rFonts w:ascii="Bookman Old Style" w:hAnsi="Bookman Old Style"/>
          <w:spacing w:val="20"/>
        </w:rPr>
        <w:t>ХОД ИГРЫ.</w:t>
      </w:r>
    </w:p>
    <w:p w:rsidR="00FD7D78" w:rsidRPr="009B6D66" w:rsidRDefault="00FD7D78" w:rsidP="009B6D66">
      <w:pPr>
        <w:jc w:val="center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Отборочный тур</w:t>
      </w:r>
    </w:p>
    <w:p w:rsidR="00FD7D78" w:rsidRPr="009B6D66" w:rsidRDefault="00FD7D78" w:rsidP="009B6D66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1. Как называются вооруженные силы государства, все военные одной страны? (Армия).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2. Как называется футляр для пистолета? (Кобура.)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3. Что у военных на плечах? (Погоны.)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4. Как называют знаки отличия, награды за заслуги, в том числе военные? (Орден, медаль.)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5. Что общего у дерева и винтовки? (Ствол.)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6. Что общего у мухи и винтовки? (У винтовки есть прицел, который называется «мушка».)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7. Чем вместо бензина заправляли самый первый автомобиль? (Дровами.)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8.Главное оружие Соловья-разбойника. (Свист).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9. Кто в поле не воин? (Один).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10. Царское головное отличие. (Корона).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11.. Богатырская цифра. (Три).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12. Не один в поле. (Воин).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13. Какого числа отмечается День защитника Отечества в России? (23 февраля)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14. В конце 40-х годов как назывался праздник, отмечаемый 23 февраля?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 (День Советской Армии и Военно-Морского Флота)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15. Чем в российской военной истории знаменит день 24 июня 1945 года? (В этот день в Москве состоялся парад Победы.)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16. Это головной убор бойца, который надевают во время боя, чтобы защитить голову от ранений? (Каска)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17. Почему военные ходят в сапогах? (По земле)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18. Это головной убор танкиста? (Шлем)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19. Головной убор, который носят красноармейцы? (Буденовка)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20. Что общего между деревом и винтовкой? (Ствол)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21. Головной убор, который носят воины-десантники? (Берет)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22. Сколько ложек пшенной каши сможет съесть натощак очень голодный солдат? (Одну, вторая не будет съедена натощак)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23. Головной убор – часть летнего обмундирования солдата? (Пилотка)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24. Какое колесо автомобиля не вращается, когда главнокомандующий подъезжает к штабу? (Запасное)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25. Головной убор, предназначенный для офицерского состава? (Фуражка)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26. Зачем солдат винтовку носит? (За плечом)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27. Старинная одежда русского воина? (Кольчуга)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28. Назовите имена трех самых известных древнерусских богатырей? (Илья Муромец, Добрыня Никитич, Алеша Попович) 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29. Какой боевой снаряд бывалые солдаты называют «карманной артиллерией»? (Гранату)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30. </w:t>
      </w:r>
      <w:proofErr w:type="gramStart"/>
      <w:r w:rsidRPr="009B6D66">
        <w:rPr>
          <w:rFonts w:ascii="Bookman Old Style" w:hAnsi="Bookman Old Style"/>
        </w:rPr>
        <w:t>Оружие</w:t>
      </w:r>
      <w:proofErr w:type="gramEnd"/>
      <w:r w:rsidRPr="009B6D66">
        <w:rPr>
          <w:rFonts w:ascii="Bookman Old Style" w:hAnsi="Bookman Old Style"/>
        </w:rPr>
        <w:t xml:space="preserve"> стреляющее огнём (огнемет)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31. Боевая машина (танк)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32. Боеприпас, </w:t>
      </w:r>
      <w:proofErr w:type="gramStart"/>
      <w:r w:rsidRPr="009B6D66">
        <w:rPr>
          <w:rFonts w:ascii="Bookman Old Style" w:hAnsi="Bookman Old Style"/>
        </w:rPr>
        <w:t>которое</w:t>
      </w:r>
      <w:proofErr w:type="gramEnd"/>
      <w:r w:rsidRPr="009B6D66">
        <w:rPr>
          <w:rFonts w:ascii="Bookman Old Style" w:hAnsi="Bookman Old Style"/>
        </w:rPr>
        <w:t xml:space="preserve"> зарывают в землю (мина)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33. Стрелковое оружие (винтовка)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34. Боеприпас, овальной формы. Боевой окрашен в зеленый цвет, а учебный </w:t>
      </w:r>
      <w:proofErr w:type="gramStart"/>
      <w:r w:rsidRPr="009B6D66">
        <w:rPr>
          <w:rFonts w:ascii="Bookman Old Style" w:hAnsi="Bookman Old Style"/>
        </w:rPr>
        <w:t>в</w:t>
      </w:r>
      <w:proofErr w:type="gramEnd"/>
      <w:r w:rsidRPr="009B6D66">
        <w:rPr>
          <w:rFonts w:ascii="Bookman Old Style" w:hAnsi="Bookman Old Style"/>
        </w:rPr>
        <w:t xml:space="preserve"> черный  (граната)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35. Ряд войск, предназначенных для боя в пешем порядке (пехота)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36. Учебные войска (армия)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lastRenderedPageBreak/>
        <w:t xml:space="preserve">37. </w:t>
      </w:r>
      <w:proofErr w:type="gramStart"/>
      <w:r w:rsidRPr="009B6D66">
        <w:rPr>
          <w:rFonts w:ascii="Bookman Old Style" w:hAnsi="Bookman Old Style"/>
        </w:rPr>
        <w:t>Человек</w:t>
      </w:r>
      <w:proofErr w:type="gramEnd"/>
      <w:r w:rsidRPr="009B6D66">
        <w:rPr>
          <w:rFonts w:ascii="Bookman Old Style" w:hAnsi="Bookman Old Style"/>
        </w:rPr>
        <w:t xml:space="preserve"> управляющий самолётом (лётчик)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38. Кто в России был первым основателем русского флота? (Петр 1)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39. Какого оружия больше всего боялись немцы в конце Великой отечественной войны? (Батарея реактивных пусковых установок боевой машины – БМ -13, позже получившее лирическое название «КАТЮША»)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40. Назовите танк признанный лучшим танком в годы Великой Отечественной войны и его главного конструктора? ( Танк Т-34, Михаил Ильич Кошкин)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41. Какой флаг является у нас государственным флагом России? </w:t>
      </w:r>
      <w:proofErr w:type="gramStart"/>
      <w:r w:rsidRPr="009B6D66">
        <w:rPr>
          <w:rFonts w:ascii="Bookman Old Style" w:hAnsi="Bookman Old Style"/>
        </w:rPr>
        <w:t>(</w:t>
      </w:r>
      <w:proofErr w:type="spellStart"/>
      <w:r w:rsidRPr="009B6D66">
        <w:rPr>
          <w:rFonts w:ascii="Bookman Old Style" w:hAnsi="Bookman Old Style"/>
        </w:rPr>
        <w:t>Триколор</w:t>
      </w:r>
      <w:proofErr w:type="spellEnd"/>
      <w:r w:rsidRPr="009B6D66">
        <w:rPr>
          <w:rFonts w:ascii="Bookman Old Style" w:hAnsi="Bookman Old Style"/>
        </w:rPr>
        <w:t>:</w:t>
      </w:r>
      <w:proofErr w:type="gramEnd"/>
      <w:r w:rsidRPr="009B6D66">
        <w:rPr>
          <w:rFonts w:ascii="Bookman Old Style" w:hAnsi="Bookman Old Style"/>
        </w:rPr>
        <w:t xml:space="preserve"> </w:t>
      </w:r>
      <w:proofErr w:type="gramStart"/>
      <w:r w:rsidRPr="009B6D66">
        <w:rPr>
          <w:rFonts w:ascii="Bookman Old Style" w:hAnsi="Bookman Old Style"/>
        </w:rPr>
        <w:t>Белый</w:t>
      </w:r>
      <w:proofErr w:type="gramEnd"/>
      <w:r w:rsidRPr="009B6D66">
        <w:rPr>
          <w:rFonts w:ascii="Bookman Old Style" w:hAnsi="Bookman Old Style"/>
        </w:rPr>
        <w:t xml:space="preserve"> - великодушие, благородство и откровенность. </w:t>
      </w:r>
      <w:proofErr w:type="gramStart"/>
      <w:r w:rsidRPr="009B6D66">
        <w:rPr>
          <w:rFonts w:ascii="Bookman Old Style" w:hAnsi="Bookman Old Style"/>
        </w:rPr>
        <w:t>Синий</w:t>
      </w:r>
      <w:proofErr w:type="gramEnd"/>
      <w:r w:rsidRPr="009B6D66">
        <w:rPr>
          <w:rFonts w:ascii="Bookman Old Style" w:hAnsi="Bookman Old Style"/>
        </w:rPr>
        <w:t xml:space="preserve"> – верность и честность. </w:t>
      </w:r>
      <w:proofErr w:type="gramStart"/>
      <w:r w:rsidRPr="009B6D66">
        <w:rPr>
          <w:rFonts w:ascii="Bookman Old Style" w:hAnsi="Bookman Old Style"/>
        </w:rPr>
        <w:t>Красный - мужество, смелость и любовь.)</w:t>
      </w:r>
      <w:proofErr w:type="gramEnd"/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42.Надежной защитой воинов наших предков был: прямой, обоюдоострый, заточенный </w:t>
      </w:r>
      <w:proofErr w:type="gramStart"/>
      <w:r w:rsidRPr="009B6D66">
        <w:rPr>
          <w:rFonts w:ascii="Bookman Old Style" w:hAnsi="Bookman Old Style"/>
        </w:rPr>
        <w:t>со</w:t>
      </w:r>
      <w:proofErr w:type="gramEnd"/>
      <w:r w:rsidRPr="009B6D66">
        <w:rPr>
          <w:rFonts w:ascii="Bookman Old Style" w:hAnsi="Bookman Old Style"/>
        </w:rPr>
        <w:t xml:space="preserve"> обеих сторон, выкованный их прекрасной стали…. что это? (меч)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43.Как называется деревянная часть винтовки? (приклад)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44. Кто добывает  сведения о противнике, о его расположении, численности, вооружении? (разведчик)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45. В чём носят офицеры своё оружие? (В кобуре)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46. Как называется летний головной убор матроса? (бескозырка)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47. Зимняя верхняя одежда солдата? (шинель)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48.С помощью чего передвигается  танк по земле? (С помощью гусениц)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49. Как называется праздничный проход всех групп и родов войск по Красной площади? (парад)</w:t>
      </w:r>
    </w:p>
    <w:p w:rsidR="00FD7D78" w:rsidRPr="009B6D66" w:rsidRDefault="00FD7D78" w:rsidP="00FD7D78">
      <w:pPr>
        <w:rPr>
          <w:rFonts w:ascii="Bookman Old Style" w:hAnsi="Bookman Old Style"/>
        </w:rPr>
      </w:pPr>
      <w:r w:rsidRPr="009B6D66">
        <w:rPr>
          <w:rFonts w:ascii="Bookman Old Style" w:hAnsi="Bookman Old Style"/>
          <w:b/>
        </w:rPr>
        <w:t>Первая игра.</w:t>
      </w:r>
      <w:r w:rsidRPr="009B6D66">
        <w:rPr>
          <w:rFonts w:ascii="Bookman Old Style" w:hAnsi="Bookman Old Style"/>
        </w:rPr>
        <w:t xml:space="preserve"> Любой современный человек знает, как на языке австралийских аборигенов звучит фраза “Я тебя не понимаю”</w:t>
      </w:r>
      <w:r w:rsidRPr="009B6D66">
        <w:rPr>
          <w:rFonts w:ascii="Bookman Old Style" w:hAnsi="Bookman Old Style"/>
          <w:lang w:val="uk-UA"/>
        </w:rPr>
        <w:t>.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</w:rPr>
        <w:t xml:space="preserve">К </w:t>
      </w:r>
      <w:r w:rsidRPr="009B6D66">
        <w:rPr>
          <w:rFonts w:ascii="Bookman Old Style" w:hAnsi="Bookman Old Style"/>
        </w:rPr>
        <w:tab/>
        <w:t>Е</w:t>
      </w:r>
      <w:r w:rsidRPr="009B6D66">
        <w:rPr>
          <w:rFonts w:ascii="Bookman Old Style" w:hAnsi="Bookman Old Style"/>
        </w:rPr>
        <w:tab/>
        <w:t>Н</w:t>
      </w:r>
      <w:r w:rsidRPr="009B6D66">
        <w:rPr>
          <w:rFonts w:ascii="Bookman Old Style" w:hAnsi="Bookman Old Style"/>
        </w:rPr>
        <w:tab/>
        <w:t>Г</w:t>
      </w:r>
      <w:r w:rsidRPr="009B6D66">
        <w:rPr>
          <w:rFonts w:ascii="Bookman Old Style" w:hAnsi="Bookman Old Style"/>
        </w:rPr>
        <w:tab/>
        <w:t>У</w:t>
      </w:r>
      <w:r w:rsidRPr="009B6D66">
        <w:rPr>
          <w:rFonts w:ascii="Bookman Old Style" w:hAnsi="Bookman Old Style"/>
        </w:rPr>
        <w:tab/>
      </w:r>
      <w:proofErr w:type="gramStart"/>
      <w:r w:rsidRPr="009B6D66">
        <w:rPr>
          <w:rFonts w:ascii="Bookman Old Style" w:hAnsi="Bookman Old Style"/>
        </w:rPr>
        <w:t>Р</w:t>
      </w:r>
      <w:proofErr w:type="gramEnd"/>
      <w:r w:rsidRPr="009B6D66">
        <w:rPr>
          <w:rFonts w:ascii="Bookman Old Style" w:hAnsi="Bookman Old Style"/>
        </w:rPr>
        <w:tab/>
        <w:t>У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</w:rPr>
        <w:t>Комментарий: Когда европейцы, впервые ступившие на берег Австралии, увидели диковинное сумчатое животное, они спросили у местных жителей, как оно называется. “</w:t>
      </w:r>
      <w:proofErr w:type="spellStart"/>
      <w:r w:rsidRPr="009B6D66">
        <w:rPr>
          <w:rFonts w:ascii="Bookman Old Style" w:hAnsi="Bookman Old Style"/>
        </w:rPr>
        <w:t>Кен-гу-ру</w:t>
      </w:r>
      <w:proofErr w:type="spellEnd"/>
      <w:r w:rsidRPr="009B6D66">
        <w:rPr>
          <w:rFonts w:ascii="Bookman Old Style" w:hAnsi="Bookman Old Style"/>
        </w:rPr>
        <w:t>”, ответили они, что означает на языке аборигенов “я тебя не понимаю”.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  <w:b/>
        </w:rPr>
        <w:t>Вторая игра.</w:t>
      </w:r>
      <w:r w:rsidRPr="009B6D66">
        <w:rPr>
          <w:rFonts w:ascii="Bookman Old Style" w:hAnsi="Bookman Old Style"/>
        </w:rPr>
        <w:t xml:space="preserve"> В древнем Китае размоченную кору тутового дерева расщепляли на тонкие листы и варили в растворе извести 2 часа. Затем полученную массу разбивали молотками, добавляли в неё клей, заливали водой и пропускали сквозь сито. Массу, осевшую в сите, опрокидывали на доску, прессовали и просушивали. Так в древнем Китае получали то, чем мы пользуемся сейчас каждый день.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proofErr w:type="gramStart"/>
      <w:r w:rsidRPr="009B6D66">
        <w:rPr>
          <w:rFonts w:ascii="Bookman Old Style" w:hAnsi="Bookman Old Style"/>
        </w:rPr>
        <w:t>Б</w:t>
      </w:r>
      <w:proofErr w:type="gramEnd"/>
      <w:r w:rsidRPr="009B6D66">
        <w:rPr>
          <w:rFonts w:ascii="Bookman Old Style" w:hAnsi="Bookman Old Style"/>
        </w:rPr>
        <w:tab/>
        <w:t>У</w:t>
      </w:r>
      <w:r w:rsidRPr="009B6D66">
        <w:rPr>
          <w:rFonts w:ascii="Bookman Old Style" w:hAnsi="Bookman Old Style"/>
        </w:rPr>
        <w:tab/>
        <w:t>М</w:t>
      </w:r>
      <w:r w:rsidRPr="009B6D66">
        <w:rPr>
          <w:rFonts w:ascii="Bookman Old Style" w:hAnsi="Bookman Old Style"/>
        </w:rPr>
        <w:tab/>
        <w:t>А</w:t>
      </w:r>
      <w:r w:rsidRPr="009B6D66">
        <w:rPr>
          <w:rFonts w:ascii="Bookman Old Style" w:hAnsi="Bookman Old Style"/>
        </w:rPr>
        <w:tab/>
        <w:t>Г</w:t>
      </w:r>
      <w:r w:rsidRPr="009B6D66">
        <w:rPr>
          <w:rFonts w:ascii="Bookman Old Style" w:hAnsi="Bookman Old Style"/>
        </w:rPr>
        <w:tab/>
        <w:t>А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  <w:b/>
        </w:rPr>
        <w:t>Третья игра.</w:t>
      </w:r>
      <w:r w:rsidRPr="009B6D66">
        <w:rPr>
          <w:rFonts w:ascii="Bookman Old Style" w:hAnsi="Bookman Old Style"/>
        </w:rPr>
        <w:t xml:space="preserve"> Этот музыкальный инструмент появился в Италии почти 300 лет назад. Чаще всего на этом инструменте исполнялась французская песенка “Прекрасная </w:t>
      </w:r>
      <w:proofErr w:type="spellStart"/>
      <w:r w:rsidRPr="009B6D66">
        <w:rPr>
          <w:rFonts w:ascii="Bookman Old Style" w:hAnsi="Bookman Old Style"/>
        </w:rPr>
        <w:t>Катарина</w:t>
      </w:r>
      <w:proofErr w:type="spellEnd"/>
      <w:r w:rsidRPr="009B6D66">
        <w:rPr>
          <w:rFonts w:ascii="Bookman Old Style" w:hAnsi="Bookman Old Style"/>
        </w:rPr>
        <w:t>”. Как этот инструмент назывался в России?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proofErr w:type="gramStart"/>
      <w:r w:rsidRPr="009B6D66">
        <w:rPr>
          <w:rFonts w:ascii="Bookman Old Style" w:hAnsi="Bookman Old Style"/>
        </w:rPr>
        <w:t>Ш</w:t>
      </w:r>
      <w:proofErr w:type="gramEnd"/>
      <w:r w:rsidRPr="009B6D66">
        <w:rPr>
          <w:rFonts w:ascii="Bookman Old Style" w:hAnsi="Bookman Old Style"/>
        </w:rPr>
        <w:tab/>
        <w:t>А</w:t>
      </w:r>
      <w:r w:rsidRPr="009B6D66">
        <w:rPr>
          <w:rFonts w:ascii="Bookman Old Style" w:hAnsi="Bookman Old Style"/>
        </w:rPr>
        <w:tab/>
        <w:t>Р</w:t>
      </w:r>
      <w:r w:rsidRPr="009B6D66">
        <w:rPr>
          <w:rFonts w:ascii="Bookman Old Style" w:hAnsi="Bookman Old Style"/>
        </w:rPr>
        <w:tab/>
        <w:t>М</w:t>
      </w:r>
      <w:r w:rsidRPr="009B6D66">
        <w:rPr>
          <w:rFonts w:ascii="Bookman Old Style" w:hAnsi="Bookman Old Style"/>
        </w:rPr>
        <w:tab/>
        <w:t>А</w:t>
      </w:r>
      <w:r w:rsidRPr="009B6D66">
        <w:rPr>
          <w:rFonts w:ascii="Bookman Old Style" w:hAnsi="Bookman Old Style"/>
        </w:rPr>
        <w:tab/>
        <w:t>Н</w:t>
      </w:r>
      <w:r w:rsidRPr="009B6D66">
        <w:rPr>
          <w:rFonts w:ascii="Bookman Old Style" w:hAnsi="Bookman Old Style"/>
        </w:rPr>
        <w:tab/>
        <w:t>К</w:t>
      </w:r>
      <w:r w:rsidRPr="009B6D66">
        <w:rPr>
          <w:rFonts w:ascii="Bookman Old Style" w:hAnsi="Bookman Old Style"/>
        </w:rPr>
        <w:tab/>
        <w:t>А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</w:rPr>
        <w:t>Комментарий: переведите на французский язык название песни…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  <w:b/>
        </w:rPr>
        <w:t>Игра со зрителями.</w:t>
      </w:r>
      <w:r w:rsidRPr="009B6D66">
        <w:rPr>
          <w:rFonts w:ascii="Bookman Old Style" w:hAnsi="Bookman Old Style"/>
        </w:rPr>
        <w:t xml:space="preserve"> На Руси этот продукт пряный, необычного вкуса, занимал почётное место и в свадебном угощении и поминальном обряде. Он был очень сладок и дорог. О каком продукте идёт речь?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proofErr w:type="gramStart"/>
      <w:r w:rsidRPr="009B6D66">
        <w:rPr>
          <w:rFonts w:ascii="Bookman Old Style" w:hAnsi="Bookman Old Style"/>
        </w:rPr>
        <w:t>П</w:t>
      </w:r>
      <w:proofErr w:type="gramEnd"/>
      <w:r w:rsidRPr="009B6D66">
        <w:rPr>
          <w:rFonts w:ascii="Bookman Old Style" w:hAnsi="Bookman Old Style"/>
        </w:rPr>
        <w:tab/>
        <w:t>Р</w:t>
      </w:r>
      <w:r w:rsidRPr="009B6D66">
        <w:rPr>
          <w:rFonts w:ascii="Bookman Old Style" w:hAnsi="Bookman Old Style"/>
        </w:rPr>
        <w:tab/>
        <w:t>Я</w:t>
      </w:r>
      <w:r w:rsidRPr="009B6D66">
        <w:rPr>
          <w:rFonts w:ascii="Bookman Old Style" w:hAnsi="Bookman Old Style"/>
        </w:rPr>
        <w:tab/>
        <w:t>Н</w:t>
      </w:r>
      <w:r w:rsidRPr="009B6D66">
        <w:rPr>
          <w:rFonts w:ascii="Bookman Old Style" w:hAnsi="Bookman Old Style"/>
        </w:rPr>
        <w:tab/>
        <w:t>И</w:t>
      </w:r>
      <w:r w:rsidRPr="009B6D66">
        <w:rPr>
          <w:rFonts w:ascii="Bookman Old Style" w:hAnsi="Bookman Old Style"/>
        </w:rPr>
        <w:tab/>
        <w:t>К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</w:rPr>
        <w:t>(В качестве приза – фигурный пряник).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proofErr w:type="spellStart"/>
      <w:r w:rsidRPr="009B6D66">
        <w:rPr>
          <w:rFonts w:ascii="Bookman Old Style" w:hAnsi="Bookman Old Style"/>
          <w:b/>
          <w:lang w:val="uk-UA"/>
        </w:rPr>
        <w:t>Фианл</w:t>
      </w:r>
      <w:proofErr w:type="spellEnd"/>
      <w:r w:rsidRPr="009B6D66">
        <w:rPr>
          <w:rFonts w:ascii="Bookman Old Style" w:hAnsi="Bookman Old Style"/>
          <w:b/>
        </w:rPr>
        <w:t>.</w:t>
      </w:r>
      <w:r w:rsidRPr="009B6D66">
        <w:rPr>
          <w:rFonts w:ascii="Bookman Old Style" w:hAnsi="Bookman Old Style"/>
        </w:rPr>
        <w:t xml:space="preserve"> Это изобретение было сделано в древнем Китае. Секрет изготовления хранился под страхом смертной казни. Веществу, о котором идёт речь, посвящены стихи китайского поэта: </w:t>
      </w:r>
    </w:p>
    <w:p w:rsidR="00FD7D78" w:rsidRPr="009B6D66" w:rsidRDefault="00FD7D78" w:rsidP="00FD7D78">
      <w:pPr>
        <w:jc w:val="both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Белизной он подобен нефриту,</w:t>
      </w:r>
    </w:p>
    <w:p w:rsidR="00FD7D78" w:rsidRPr="009B6D66" w:rsidRDefault="00FD7D78" w:rsidP="00FD7D78">
      <w:pPr>
        <w:jc w:val="both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 Тонкостью – бумаге,</w:t>
      </w:r>
    </w:p>
    <w:p w:rsidR="00FD7D78" w:rsidRPr="009B6D66" w:rsidRDefault="00FD7D78" w:rsidP="00FD7D78">
      <w:pPr>
        <w:jc w:val="both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 xml:space="preserve"> Блеском </w:t>
      </w:r>
      <w:proofErr w:type="gramStart"/>
      <w:r w:rsidRPr="009B6D66">
        <w:rPr>
          <w:rFonts w:ascii="Bookman Old Style" w:hAnsi="Bookman Old Style"/>
        </w:rPr>
        <w:t>подобен</w:t>
      </w:r>
      <w:proofErr w:type="gramEnd"/>
      <w:r w:rsidRPr="009B6D66">
        <w:rPr>
          <w:rFonts w:ascii="Bookman Old Style" w:hAnsi="Bookman Old Style"/>
        </w:rPr>
        <w:t xml:space="preserve"> зеркалу,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</w:rPr>
        <w:t xml:space="preserve"> Звонкостью – цимбалам.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r w:rsidRPr="009B6D66">
        <w:rPr>
          <w:rFonts w:ascii="Bookman Old Style" w:hAnsi="Bookman Old Style"/>
        </w:rPr>
        <w:t>Ф</w:t>
      </w:r>
      <w:r w:rsidRPr="009B6D66">
        <w:rPr>
          <w:rFonts w:ascii="Bookman Old Style" w:hAnsi="Bookman Old Style"/>
        </w:rPr>
        <w:tab/>
        <w:t>А</w:t>
      </w:r>
      <w:r w:rsidRPr="009B6D66">
        <w:rPr>
          <w:rFonts w:ascii="Bookman Old Style" w:hAnsi="Bookman Old Style"/>
        </w:rPr>
        <w:tab/>
      </w:r>
      <w:proofErr w:type="gramStart"/>
      <w:r w:rsidRPr="009B6D66">
        <w:rPr>
          <w:rFonts w:ascii="Bookman Old Style" w:hAnsi="Bookman Old Style"/>
        </w:rPr>
        <w:t>Р</w:t>
      </w:r>
      <w:proofErr w:type="gramEnd"/>
      <w:r w:rsidRPr="009B6D66">
        <w:rPr>
          <w:rFonts w:ascii="Bookman Old Style" w:hAnsi="Bookman Old Style"/>
        </w:rPr>
        <w:tab/>
        <w:t>Ф</w:t>
      </w:r>
      <w:r w:rsidRPr="009B6D66">
        <w:rPr>
          <w:rFonts w:ascii="Bookman Old Style" w:hAnsi="Bookman Old Style"/>
        </w:rPr>
        <w:tab/>
        <w:t>О</w:t>
      </w:r>
      <w:r w:rsidRPr="009B6D66">
        <w:rPr>
          <w:rFonts w:ascii="Bookman Old Style" w:hAnsi="Bookman Old Style"/>
        </w:rPr>
        <w:tab/>
        <w:t>Р</w:t>
      </w:r>
    </w:p>
    <w:p w:rsidR="00FD7D78" w:rsidRPr="009B6D66" w:rsidRDefault="00FD7D78" w:rsidP="00FD7D78">
      <w:pPr>
        <w:jc w:val="both"/>
        <w:rPr>
          <w:rFonts w:ascii="Bookman Old Style" w:hAnsi="Bookman Old Style"/>
          <w:lang w:val="uk-UA"/>
        </w:rPr>
      </w:pPr>
      <w:proofErr w:type="spellStart"/>
      <w:r w:rsidRPr="009B6D66">
        <w:rPr>
          <w:rFonts w:ascii="Bookman Old Style" w:hAnsi="Bookman Old Style"/>
          <w:b/>
          <w:lang w:val="uk-UA"/>
        </w:rPr>
        <w:t>Супер</w:t>
      </w:r>
      <w:proofErr w:type="spellEnd"/>
      <w:r w:rsidRPr="009B6D66">
        <w:rPr>
          <w:rFonts w:ascii="Bookman Old Style" w:hAnsi="Bookman Old Style"/>
          <w:b/>
        </w:rPr>
        <w:t>игра</w:t>
      </w:r>
      <w:r w:rsidRPr="009B6D66">
        <w:rPr>
          <w:rFonts w:ascii="Bookman Old Style" w:hAnsi="Bookman Old Style"/>
        </w:rPr>
        <w:t>. В старину на амулетах часто писали слово, которому приписывалась чудодейственная сила, магический смысл. Сейчас оно утратило эти свойства и стало полной бессмыслицей. Назовите это слово по-латыни.</w:t>
      </w:r>
    </w:p>
    <w:p w:rsidR="00FD7D78" w:rsidRPr="009B6D66" w:rsidRDefault="00FD7D78" w:rsidP="00FD7D78">
      <w:pPr>
        <w:jc w:val="both"/>
        <w:rPr>
          <w:rFonts w:ascii="Bookman Old Style" w:hAnsi="Bookman Old Style"/>
        </w:rPr>
      </w:pPr>
      <w:r w:rsidRPr="009B6D66">
        <w:rPr>
          <w:rFonts w:ascii="Bookman Old Style" w:hAnsi="Bookman Old Style"/>
        </w:rPr>
        <w:t>А</w:t>
      </w:r>
      <w:r w:rsidRPr="009B6D66">
        <w:rPr>
          <w:rFonts w:ascii="Bookman Old Style" w:hAnsi="Bookman Old Style"/>
        </w:rPr>
        <w:tab/>
        <w:t>Б</w:t>
      </w:r>
      <w:r w:rsidRPr="009B6D66">
        <w:rPr>
          <w:rFonts w:ascii="Bookman Old Style" w:hAnsi="Bookman Old Style"/>
        </w:rPr>
        <w:tab/>
      </w:r>
      <w:proofErr w:type="gramStart"/>
      <w:r w:rsidRPr="009B6D66">
        <w:rPr>
          <w:rFonts w:ascii="Bookman Old Style" w:hAnsi="Bookman Old Style"/>
        </w:rPr>
        <w:t>Р</w:t>
      </w:r>
      <w:proofErr w:type="gramEnd"/>
      <w:r w:rsidRPr="009B6D66">
        <w:rPr>
          <w:rFonts w:ascii="Bookman Old Style" w:hAnsi="Bookman Old Style"/>
        </w:rPr>
        <w:tab/>
        <w:t>А</w:t>
      </w:r>
      <w:r w:rsidRPr="009B6D66">
        <w:rPr>
          <w:rFonts w:ascii="Bookman Old Style" w:hAnsi="Bookman Old Style"/>
        </w:rPr>
        <w:tab/>
        <w:t>К</w:t>
      </w:r>
      <w:r w:rsidRPr="009B6D66">
        <w:rPr>
          <w:rFonts w:ascii="Bookman Old Style" w:hAnsi="Bookman Old Style"/>
        </w:rPr>
        <w:tab/>
        <w:t>А</w:t>
      </w:r>
      <w:r w:rsidRPr="009B6D66">
        <w:rPr>
          <w:rFonts w:ascii="Bookman Old Style" w:hAnsi="Bookman Old Style"/>
        </w:rPr>
        <w:tab/>
        <w:t>Д</w:t>
      </w:r>
      <w:r w:rsidRPr="009B6D66">
        <w:rPr>
          <w:rFonts w:ascii="Bookman Old Style" w:hAnsi="Bookman Old Style"/>
        </w:rPr>
        <w:tab/>
        <w:t>А</w:t>
      </w:r>
      <w:r w:rsidRPr="009B6D66">
        <w:rPr>
          <w:rFonts w:ascii="Bookman Old Style" w:hAnsi="Bookman Old Style"/>
        </w:rPr>
        <w:tab/>
        <w:t>Б</w:t>
      </w:r>
      <w:r w:rsidRPr="009B6D66">
        <w:rPr>
          <w:rFonts w:ascii="Bookman Old Style" w:hAnsi="Bookman Old Style"/>
        </w:rPr>
        <w:tab/>
        <w:t>Р</w:t>
      </w:r>
      <w:r w:rsidRPr="009B6D66">
        <w:rPr>
          <w:rFonts w:ascii="Bookman Old Style" w:hAnsi="Bookman Old Style"/>
        </w:rPr>
        <w:tab/>
        <w:t>А</w:t>
      </w:r>
    </w:p>
    <w:p w:rsidR="00FD7D78" w:rsidRPr="009B6D66" w:rsidRDefault="00FD7D78" w:rsidP="00FD7D78">
      <w:pPr>
        <w:jc w:val="both"/>
        <w:rPr>
          <w:rFonts w:ascii="Bookman Old Style" w:hAnsi="Bookman Old Style"/>
        </w:rPr>
      </w:pPr>
    </w:p>
    <w:sectPr w:rsidR="00FD7D78" w:rsidRPr="009B6D66" w:rsidSect="004905A9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7D78"/>
    <w:rsid w:val="00014A2D"/>
    <w:rsid w:val="000746AA"/>
    <w:rsid w:val="00173475"/>
    <w:rsid w:val="009B6D66"/>
    <w:rsid w:val="00F27C72"/>
    <w:rsid w:val="00FD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2012-02-06T18:17:00Z</dcterms:created>
  <dcterms:modified xsi:type="dcterms:W3CDTF">2012-02-06T18:43:00Z</dcterms:modified>
</cp:coreProperties>
</file>