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E2" w:rsidRDefault="007009E2" w:rsidP="007009E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Интегрированное занятие в средней группе</w:t>
      </w:r>
    </w:p>
    <w:p w:rsidR="007009E2" w:rsidRDefault="007009E2" w:rsidP="007009E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«Мой любимый город»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 детей представление о родном городе посредством использования ИКТ - технологий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009E2" w:rsidRDefault="007009E2" w:rsidP="007009E2">
      <w:pPr>
        <w:numPr>
          <w:ilvl w:val="0"/>
          <w:numId w:val="1"/>
        </w:num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детей о родном городе;</w:t>
      </w:r>
    </w:p>
    <w:p w:rsidR="007009E2" w:rsidRDefault="007009E2" w:rsidP="007009E2">
      <w:pPr>
        <w:numPr>
          <w:ilvl w:val="0"/>
          <w:numId w:val="1"/>
        </w:num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дополнять изображение на основе впечатлений от окружающей жизни.</w:t>
      </w:r>
    </w:p>
    <w:p w:rsidR="007009E2" w:rsidRDefault="007009E2" w:rsidP="007009E2">
      <w:pPr>
        <w:numPr>
          <w:ilvl w:val="0"/>
          <w:numId w:val="1"/>
        </w:num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родному городу и чувство гордости за него, желание сделать его еще красивее.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мемориал, памятник, достопримечательность.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Фото-стенд «Мой любимый город», альбомные листы для рисования, восковые карандаши, запись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песни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русская народная мелодия.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виртуальная экскурсия по городу, чтение стихотворений о городе, рассматривание фотоальбома «Земля моя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беседы о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09E2" w:rsidRDefault="007009E2" w:rsidP="007009E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встанем в круг. Покажите свои ладошки. Потрите их друг о друга. Что вы чувствуете? (Тепло). Это тепло добрых рук и добрых душ. Мы предлагаем свое тепло, свои ладоши друзьям.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настает,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встает.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собираемся,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добрый путь отправляемся.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на друга поглядим,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себя поговорим: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у нас хороший?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 нас пригожий?»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 очереди называют друг друга ласковыми словами).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Мне очень приятно, что вы такие ласковые, добрые, умелые ребята. С такими детьми и беседовать интересно. 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Сегодня у нас необычный день! Сегодня мы с вами отправимся на экскурсию по нашему городу.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как называется город, в котором мы живем? (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На свете очень много больших и малых городов.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А мы будем говорить о нашем городе,  о самом  любимом, о самом красивом.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правильно сказала, что наш город самый красивый? (ответы детей)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 нашем городе очень много  различных памятников и достопримечательностей. И сегодня мы с вами узнаем много интересно о некоторых из них.  Давайте начнем нашу экскурсию (Обращаю внимание детей на фотографии). 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1. Отгадайте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куда мы пришли? 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земле Югорской был когда-то смелых летчиков отряд,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крайним севером они летали,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Воздушное пространство охраняли.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славным авиационный полк.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Югры уснуть спокойно мог.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Покой охраняли железные птицы,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Югорской земли защищая границы,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летчикам славным Югорский народ воздвиг монумент боевой … (Самолет)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Мемориал «Защитникам Отечества и  Первопроходцам земли Югорской»</w:t>
      </w:r>
    </w:p>
    <w:p w:rsidR="007009E2" w:rsidRDefault="007009E2" w:rsidP="007009E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Сегодня мемориал – самое почитаемое место отдыха. Здесь гуляют дети и  взрослые. Сюда 9 мая в День Победы обязательно приходят ветераны и все жители города. 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Памятник «Строителям и работникам железной дороги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Ивдель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-Обь»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севере жить нелегко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ехать сюда далеко!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люди раньше отважные жили,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лютый север давно покорили.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Железные рельсы в тайге проложили,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поезд по рельсам те люди пустили.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тех пор по железной дороге всегда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Бегут по рельсам, стучат поезда.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память, что строителей первых привез,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площади вокзальной стоит… (Паровоз)</w:t>
      </w:r>
    </w:p>
    <w:p w:rsidR="007009E2" w:rsidRDefault="007009E2" w:rsidP="007009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Памятник находится на одной из первых улиц города - улице Железнодорожной. Был создан памятник «Строителям и работникам железной дороги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Обь». Эта дорога дала жизнь городу, и благодаря ей появилась станция Геологическая.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 Медведь и глухарь</w:t>
      </w:r>
    </w:p>
    <w:p w:rsidR="007009E2" w:rsidRDefault="007009E2" w:rsidP="007009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Бронзовый медведь!!! </w:t>
      </w:r>
    </w:p>
    <w:p w:rsidR="007009E2" w:rsidRDefault="007009E2" w:rsidP="007009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hd w:val="clear" w:color="auto" w:fill="FFFFFF"/>
        </w:rPr>
      </w:pPr>
      <w:r>
        <w:rPr>
          <w:shd w:val="clear" w:color="auto" w:fill="FFFFFF"/>
        </w:rPr>
        <w:lastRenderedPageBreak/>
        <w:t>Замер на огромном камне,</w:t>
      </w:r>
    </w:p>
    <w:p w:rsidR="007009E2" w:rsidRDefault="007009E2" w:rsidP="007009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Словно хочет он шагнуть вперед. </w:t>
      </w:r>
    </w:p>
    <w:p w:rsidR="007009E2" w:rsidRDefault="007009E2" w:rsidP="007009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Зрит тебе </w:t>
      </w:r>
      <w:proofErr w:type="gramStart"/>
      <w:r>
        <w:rPr>
          <w:shd w:val="clear" w:color="auto" w:fill="FFFFFF"/>
        </w:rPr>
        <w:t>во</w:t>
      </w:r>
      <w:proofErr w:type="gramEnd"/>
      <w:r>
        <w:rPr>
          <w:shd w:val="clear" w:color="auto" w:fill="FFFFFF"/>
        </w:rPr>
        <w:t xml:space="preserve"> след, а может просто ждет.</w:t>
      </w:r>
    </w:p>
    <w:p w:rsidR="007009E2" w:rsidRDefault="007009E2" w:rsidP="007009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И выглядит совсем как </w:t>
      </w:r>
      <w:proofErr w:type="gramStart"/>
      <w:r>
        <w:rPr>
          <w:shd w:val="clear" w:color="auto" w:fill="FFFFFF"/>
        </w:rPr>
        <w:t>настоящий</w:t>
      </w:r>
      <w:proofErr w:type="gramEnd"/>
      <w:r>
        <w:rPr>
          <w:shd w:val="clear" w:color="auto" w:fill="FFFFFF"/>
        </w:rPr>
        <w:t xml:space="preserve">, </w:t>
      </w:r>
    </w:p>
    <w:p w:rsidR="007009E2" w:rsidRDefault="007009E2" w:rsidP="007009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hd w:val="clear" w:color="auto" w:fill="FFFFFF"/>
        </w:rPr>
      </w:pPr>
      <w:r>
        <w:rPr>
          <w:shd w:val="clear" w:color="auto" w:fill="FFFFFF"/>
        </w:rPr>
        <w:t>На солнышке блестит волшебный нос!</w:t>
      </w:r>
    </w:p>
    <w:p w:rsidR="007009E2" w:rsidRDefault="007009E2" w:rsidP="007009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t xml:space="preserve">В нашем городе фонтанную площадь украсил медведь. </w:t>
      </w:r>
      <w:proofErr w:type="spellStart"/>
      <w:r>
        <w:t>Югорчане</w:t>
      </w:r>
      <w:proofErr w:type="spellEnd"/>
      <w:r>
        <w:t xml:space="preserve"> тут же придумали традицию: потрешь носик зверю – желание сразу </w:t>
      </w:r>
      <w:r>
        <w:rPr>
          <w:color w:val="000000" w:themeColor="text1"/>
        </w:rPr>
        <w:t>исполнится. А вы загадывали желание?</w:t>
      </w:r>
    </w:p>
    <w:p w:rsidR="007009E2" w:rsidRDefault="007009E2" w:rsidP="007009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Вскоре рядом с медведем появился рядом с ним еще один символ города – глухарь.</w:t>
      </w:r>
    </w:p>
    <w:p w:rsidR="007009E2" w:rsidRDefault="007009E2" w:rsidP="007009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proofErr w:type="spellStart"/>
      <w:r>
        <w:rPr>
          <w:shd w:val="clear" w:color="auto" w:fill="FFFFFF"/>
        </w:rPr>
        <w:t>Выдь</w:t>
      </w:r>
      <w:proofErr w:type="spellEnd"/>
      <w:r>
        <w:rPr>
          <w:shd w:val="clear" w:color="auto" w:fill="FFFFFF"/>
        </w:rPr>
        <w:t xml:space="preserve"> на зорьке и ступай на север</w:t>
      </w:r>
    </w:p>
    <w:p w:rsidR="007009E2" w:rsidRDefault="007009E2" w:rsidP="007009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>
        <w:rPr>
          <w:shd w:val="clear" w:color="auto" w:fill="FFFFFF"/>
        </w:rPr>
        <w:t>По болотам, камушкам и мхам.</w:t>
      </w:r>
    </w:p>
    <w:p w:rsidR="007009E2" w:rsidRDefault="007009E2" w:rsidP="007009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>
        <w:rPr>
          <w:shd w:val="clear" w:color="auto" w:fill="FFFFFF"/>
        </w:rPr>
        <w:t>Распустив хвоста колючий веер,</w:t>
      </w:r>
    </w:p>
    <w:p w:rsidR="007009E2" w:rsidRDefault="007009E2" w:rsidP="007009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>
        <w:rPr>
          <w:shd w:val="clear" w:color="auto" w:fill="FFFFFF"/>
        </w:rPr>
        <w:t>На сосне красуется глухарь.</w:t>
      </w:r>
    </w:p>
    <w:p w:rsidR="007009E2" w:rsidRDefault="007009E2" w:rsidP="007009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>
        <w:rPr>
          <w:shd w:val="clear" w:color="auto" w:fill="FFFFFF"/>
        </w:rPr>
        <w:t>Тонкий дух весенней благодати,</w:t>
      </w:r>
    </w:p>
    <w:p w:rsidR="007009E2" w:rsidRDefault="007009E2" w:rsidP="007009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>
        <w:rPr>
          <w:shd w:val="clear" w:color="auto" w:fill="FFFFFF"/>
        </w:rPr>
        <w:t>Свет звезды — как первая слеза...</w:t>
      </w:r>
    </w:p>
    <w:p w:rsidR="007009E2" w:rsidRDefault="007009E2" w:rsidP="007009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>
        <w:rPr>
          <w:shd w:val="clear" w:color="auto" w:fill="FFFFFF"/>
        </w:rPr>
        <w:t>И глухарь, кудесник бородатый,</w:t>
      </w:r>
    </w:p>
    <w:p w:rsidR="007009E2" w:rsidRDefault="007009E2" w:rsidP="007009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>
        <w:rPr>
          <w:shd w:val="clear" w:color="auto" w:fill="FFFFFF"/>
        </w:rPr>
        <w:t>Закрывает желтые глаза.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Вот какой красивый и замечательный у нас город. Правда, ребята? 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В нашем городе много разных зданий. Но есть одно большое, просторное здание, в которое любят приходить и взрослые, и дети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(показываю слайд).</w:t>
      </w:r>
      <w:r>
        <w:rPr>
          <w:rFonts w:ascii="Times New Roman" w:hAnsi="Times New Roman" w:cs="Times New Roman"/>
          <w:sz w:val="24"/>
          <w:szCs w:val="24"/>
        </w:rPr>
        <w:t xml:space="preserve"> Вы знаете, что это за здание? (ответы детей). Правильно, это здание называется Центр  Культуры «Югра-Презент». 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дворец – подарок Югры.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много талантов в нем видеть могли: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песни звучат и танец кружит,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театр живет, и шут людей смешит,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фильм увидеть можно и пригласить друзей,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Попасть сюда несложно,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Придите поскорей!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из вас ходили в «Югра-Презент». Там не только показывают цирковые  представления, но и проводят разные концерты, на которых артисты поют, танцуют и читают стихи.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Давайте и мы с вами сейчас превратимся в маленьких артистов и поиграем на музыкальных инструментах. (Под русскую народную мелодию дети играют на шумовых инструментах).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(слайд с цветами).</w:t>
      </w:r>
      <w:r>
        <w:rPr>
          <w:rFonts w:ascii="Times New Roman" w:hAnsi="Times New Roman" w:cs="Times New Roman"/>
          <w:sz w:val="24"/>
          <w:szCs w:val="24"/>
        </w:rPr>
        <w:t xml:space="preserve"> Красивый у нас город, правда, ребята? А кто заботится о красоте нашего города? (Взрослые, люди). Как они заботятся? </w:t>
      </w:r>
      <w:proofErr w:type="gramStart"/>
      <w:r>
        <w:rPr>
          <w:rFonts w:ascii="Times New Roman" w:hAnsi="Times New Roman" w:cs="Times New Roman"/>
          <w:sz w:val="24"/>
          <w:szCs w:val="24"/>
        </w:rPr>
        <w:t>(Взрослые садят деревья, цветы.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Убирают мусор.)</w:t>
      </w:r>
      <w:proofErr w:type="gramEnd"/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Правильно. Взрослые стараются сделать наш город красивым и уютным. Хотят, чтобы всем людям жилось весело и интересно в нашем городе. Поэтому мы должны беречь то, что сделано руками взрослых, соблюдать чистоту и порядок.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Все люди любят свой город, в котором они живут. Сочиняют стихи и песни о своем родном городе. О нашем городе тоже есть стихи, и сейчас мы с вами их прочитаем. ( Чтение стихов).</w:t>
      </w:r>
    </w:p>
    <w:p w:rsidR="007009E2" w:rsidRDefault="007009E2" w:rsidP="007009E2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растем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городе родном.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кого-то он большой,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для нас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огромный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живет!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растет!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 наш скромный!</w:t>
      </w:r>
    </w:p>
    <w:p w:rsidR="007009E2" w:rsidRDefault="007009E2" w:rsidP="007009E2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Югорская Звезда </w:t>
      </w:r>
    </w:p>
    <w:p w:rsidR="007009E2" w:rsidRDefault="007009E2" w:rsidP="007009E2">
      <w:pPr>
        <w:pStyle w:val="a4"/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Сияет в поднебесье – </w:t>
      </w:r>
    </w:p>
    <w:p w:rsidR="007009E2" w:rsidRDefault="007009E2" w:rsidP="007009E2">
      <w:pPr>
        <w:pStyle w:val="a4"/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городе всегда</w:t>
      </w:r>
    </w:p>
    <w:p w:rsidR="007009E2" w:rsidRDefault="007009E2" w:rsidP="007009E2">
      <w:pPr>
        <w:pStyle w:val="a4"/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Слагать я буду песни.</w:t>
      </w:r>
    </w:p>
    <w:p w:rsidR="007009E2" w:rsidRDefault="007009E2" w:rsidP="007009E2">
      <w:pPr>
        <w:pStyle w:val="a4"/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душой</w:t>
      </w:r>
    </w:p>
    <w:p w:rsidR="007009E2" w:rsidRDefault="007009E2" w:rsidP="007009E2">
      <w:pPr>
        <w:pStyle w:val="a4"/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сердцем  беззаветно.</w:t>
      </w:r>
    </w:p>
    <w:p w:rsidR="007009E2" w:rsidRDefault="007009E2" w:rsidP="007009E2">
      <w:pPr>
        <w:pStyle w:val="a4"/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Уютный, небольшой,</w:t>
      </w:r>
    </w:p>
    <w:p w:rsidR="007009E2" w:rsidRDefault="007009E2" w:rsidP="007009E2">
      <w:pPr>
        <w:pStyle w:val="a4"/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солнечный, и светлый.</w:t>
      </w:r>
    </w:p>
    <w:p w:rsidR="007009E2" w:rsidRDefault="007009E2" w:rsidP="007009E2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горами, за лесами,</w:t>
      </w:r>
    </w:p>
    <w:p w:rsidR="007009E2" w:rsidRDefault="007009E2" w:rsidP="007009E2">
      <w:pPr>
        <w:pStyle w:val="a4"/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качают нефть и газ,</w:t>
      </w:r>
    </w:p>
    <w:p w:rsidR="007009E2" w:rsidRDefault="007009E2" w:rsidP="007009E2">
      <w:pPr>
        <w:pStyle w:val="a4"/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возвели мы сами</w:t>
      </w:r>
    </w:p>
    <w:p w:rsidR="007009E2" w:rsidRDefault="007009E2" w:rsidP="007009E2">
      <w:pPr>
        <w:pStyle w:val="a4"/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внучат и нас.</w:t>
      </w:r>
    </w:p>
    <w:p w:rsidR="007009E2" w:rsidRDefault="007009E2" w:rsidP="007009E2">
      <w:pPr>
        <w:pStyle w:val="a4"/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город величавый</w:t>
      </w:r>
    </w:p>
    <w:p w:rsidR="007009E2" w:rsidRDefault="007009E2" w:rsidP="007009E2">
      <w:pPr>
        <w:pStyle w:val="a4"/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Югорском нарекли.</w:t>
      </w:r>
    </w:p>
    <w:p w:rsidR="007009E2" w:rsidRDefault="007009E2" w:rsidP="007009E2">
      <w:pPr>
        <w:pStyle w:val="a4"/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мы трудимся на славу</w:t>
      </w:r>
    </w:p>
    <w:p w:rsidR="007009E2" w:rsidRDefault="007009E2" w:rsidP="007009E2">
      <w:pPr>
        <w:pStyle w:val="a4"/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больших сует вдали.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Мы много рассказали о нашем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>. Здесь живет и работает много людей, которые хотят, чтоб город стал лучше, красивее и богаче.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теперь давайте немножко разомнем наши ручки и ножки.</w:t>
      </w:r>
    </w:p>
    <w:p w:rsidR="007009E2" w:rsidRDefault="007009E2" w:rsidP="007009E2">
      <w:pPr>
        <w:pStyle w:val="a3"/>
        <w:spacing w:before="240" w:beforeAutospacing="0" w:after="240" w:afterAutospacing="0"/>
        <w:ind w:left="5"/>
        <w:rPr>
          <w:color w:val="333333"/>
        </w:rPr>
      </w:pPr>
      <w:r>
        <w:rPr>
          <w:color w:val="333333"/>
        </w:rPr>
        <w:t xml:space="preserve">Я иду, и ты идешь— </w:t>
      </w:r>
      <w:proofErr w:type="gramStart"/>
      <w:r>
        <w:rPr>
          <w:color w:val="333333"/>
        </w:rPr>
        <w:t>ра</w:t>
      </w:r>
      <w:proofErr w:type="gramEnd"/>
      <w:r>
        <w:rPr>
          <w:color w:val="333333"/>
        </w:rPr>
        <w:t>з, два, три.</w:t>
      </w:r>
    </w:p>
    <w:p w:rsidR="007009E2" w:rsidRDefault="007009E2" w:rsidP="007009E2">
      <w:pPr>
        <w:pStyle w:val="a3"/>
        <w:spacing w:before="240" w:beforeAutospacing="0" w:after="240" w:afterAutospacing="0"/>
        <w:ind w:left="5"/>
        <w:rPr>
          <w:color w:val="333333"/>
        </w:rPr>
      </w:pPr>
      <w:r>
        <w:rPr>
          <w:rStyle w:val="a5"/>
          <w:color w:val="333333"/>
        </w:rPr>
        <w:t>                    (шаг на месте)</w:t>
      </w:r>
    </w:p>
    <w:p w:rsidR="007009E2" w:rsidRDefault="007009E2" w:rsidP="007009E2">
      <w:pPr>
        <w:pStyle w:val="a3"/>
        <w:spacing w:before="240" w:beforeAutospacing="0" w:after="240" w:afterAutospacing="0"/>
        <w:ind w:left="24"/>
        <w:rPr>
          <w:color w:val="333333"/>
        </w:rPr>
      </w:pPr>
      <w:r>
        <w:rPr>
          <w:color w:val="333333"/>
        </w:rPr>
        <w:t>     Я пою, и ты поешь — раз, два, три.</w:t>
      </w:r>
    </w:p>
    <w:p w:rsidR="007009E2" w:rsidRDefault="007009E2" w:rsidP="007009E2">
      <w:pPr>
        <w:pStyle w:val="a3"/>
        <w:spacing w:before="240" w:beforeAutospacing="0" w:after="240" w:afterAutospacing="0"/>
        <w:ind w:left="24"/>
        <w:rPr>
          <w:color w:val="333333"/>
        </w:rPr>
      </w:pPr>
      <w:r>
        <w:rPr>
          <w:rStyle w:val="a5"/>
          <w:color w:val="333333"/>
        </w:rPr>
        <w:t>                     (стоя, дирижируем 2-мя руками)</w:t>
      </w:r>
    </w:p>
    <w:p w:rsidR="007009E2" w:rsidRDefault="007009E2" w:rsidP="007009E2">
      <w:pPr>
        <w:pStyle w:val="a3"/>
        <w:spacing w:before="240" w:beforeAutospacing="0" w:after="240" w:afterAutospacing="0"/>
        <w:rPr>
          <w:color w:val="333333"/>
        </w:rPr>
      </w:pPr>
      <w:r>
        <w:rPr>
          <w:color w:val="333333"/>
        </w:rPr>
        <w:t xml:space="preserve">      Мы </w:t>
      </w:r>
      <w:proofErr w:type="gramStart"/>
      <w:r>
        <w:rPr>
          <w:color w:val="333333"/>
        </w:rPr>
        <w:t>идем</w:t>
      </w:r>
      <w:proofErr w:type="gramEnd"/>
      <w:r>
        <w:rPr>
          <w:color w:val="333333"/>
        </w:rPr>
        <w:t xml:space="preserve"> и мы поем — раз, два, три.</w:t>
      </w:r>
    </w:p>
    <w:p w:rsidR="007009E2" w:rsidRDefault="007009E2" w:rsidP="007009E2">
      <w:pPr>
        <w:pStyle w:val="a3"/>
        <w:spacing w:before="240" w:beforeAutospacing="0" w:after="240" w:afterAutospacing="0"/>
        <w:rPr>
          <w:color w:val="333333"/>
        </w:rPr>
      </w:pPr>
      <w:r>
        <w:rPr>
          <w:color w:val="333333"/>
        </w:rPr>
        <w:t>                     </w:t>
      </w:r>
      <w:r>
        <w:rPr>
          <w:rStyle w:val="apple-converted-space"/>
          <w:color w:val="333333"/>
        </w:rPr>
        <w:t> </w:t>
      </w:r>
      <w:r>
        <w:rPr>
          <w:rStyle w:val="a5"/>
          <w:color w:val="333333"/>
        </w:rPr>
        <w:t>(шаг на месте)</w:t>
      </w:r>
    </w:p>
    <w:p w:rsidR="007009E2" w:rsidRDefault="007009E2" w:rsidP="007009E2">
      <w:pPr>
        <w:pStyle w:val="a3"/>
        <w:spacing w:before="240" w:beforeAutospacing="0" w:after="240" w:afterAutospacing="0"/>
        <w:rPr>
          <w:color w:val="333333"/>
        </w:rPr>
      </w:pPr>
      <w:r>
        <w:rPr>
          <w:color w:val="333333"/>
        </w:rPr>
        <w:t>      Очень дружно мы живем — раз, два, три.</w:t>
      </w:r>
    </w:p>
    <w:p w:rsidR="007009E2" w:rsidRDefault="007009E2" w:rsidP="007009E2">
      <w:pPr>
        <w:pStyle w:val="a3"/>
        <w:spacing w:before="240" w:beforeAutospacing="0" w:after="240" w:afterAutospacing="0"/>
        <w:rPr>
          <w:color w:val="333333"/>
        </w:rPr>
      </w:pPr>
      <w:r>
        <w:rPr>
          <w:rStyle w:val="a5"/>
          <w:color w:val="333333"/>
        </w:rPr>
        <w:t>                      ( хлопаем руками)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А сейчас, я каждому предлагаю нарисовать свой родной дом.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(Творческая деятельность детей.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Звучит запись песни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Посмотрите сколько, много красивых домов вы нарисовали. Получился целый город.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бывают разные: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и низкие,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Зеленые и красные.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Вроде бы обычные: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Полезные, прекрасные – </w:t>
      </w:r>
    </w:p>
    <w:p w:rsidR="007009E2" w:rsidRDefault="007009E2" w:rsidP="007009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бывают разные.</w:t>
      </w:r>
    </w:p>
    <w:p w:rsidR="00330A77" w:rsidRDefault="007009E2" w:rsidP="007009E2">
      <w:r>
        <w:rPr>
          <w:rFonts w:ascii="Times New Roman" w:hAnsi="Times New Roman" w:cs="Times New Roman"/>
          <w:sz w:val="24"/>
          <w:szCs w:val="24"/>
        </w:rPr>
        <w:t>Наша экскурсия подошла к концу. Вам понравилось? Что больше всего запомнилось?</w:t>
      </w:r>
      <w:bookmarkStart w:id="0" w:name="_GoBack"/>
      <w:bookmarkEnd w:id="0"/>
    </w:p>
    <w:sectPr w:rsidR="0033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107B"/>
    <w:multiLevelType w:val="hybridMultilevel"/>
    <w:tmpl w:val="FDF089A4"/>
    <w:lvl w:ilvl="0" w:tplc="4CE690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A77E8C"/>
    <w:multiLevelType w:val="hybridMultilevel"/>
    <w:tmpl w:val="08027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8C"/>
    <w:rsid w:val="00330A77"/>
    <w:rsid w:val="0055038C"/>
    <w:rsid w:val="0070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9E2"/>
    <w:pPr>
      <w:ind w:left="720"/>
      <w:contextualSpacing/>
    </w:pPr>
  </w:style>
  <w:style w:type="character" w:customStyle="1" w:styleId="apple-converted-space">
    <w:name w:val="apple-converted-space"/>
    <w:basedOn w:val="a0"/>
    <w:rsid w:val="007009E2"/>
  </w:style>
  <w:style w:type="character" w:styleId="a5">
    <w:name w:val="Emphasis"/>
    <w:basedOn w:val="a0"/>
    <w:uiPriority w:val="20"/>
    <w:qFormat/>
    <w:rsid w:val="007009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9E2"/>
    <w:pPr>
      <w:ind w:left="720"/>
      <w:contextualSpacing/>
    </w:pPr>
  </w:style>
  <w:style w:type="character" w:customStyle="1" w:styleId="apple-converted-space">
    <w:name w:val="apple-converted-space"/>
    <w:basedOn w:val="a0"/>
    <w:rsid w:val="007009E2"/>
  </w:style>
  <w:style w:type="character" w:styleId="a5">
    <w:name w:val="Emphasis"/>
    <w:basedOn w:val="a0"/>
    <w:uiPriority w:val="20"/>
    <w:qFormat/>
    <w:rsid w:val="007009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2014-02-27T12:40:00Z</dcterms:created>
  <dcterms:modified xsi:type="dcterms:W3CDTF">2014-02-27T12:41:00Z</dcterms:modified>
</cp:coreProperties>
</file>