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44" w:rsidRDefault="00895F44" w:rsidP="00B46563">
      <w:pPr>
        <w:spacing w:after="0"/>
        <w:ind w:firstLine="709"/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  <w:r w:rsidRPr="00895F44">
        <w:rPr>
          <w:rStyle w:val="c6"/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бюджетное  учреждение – Центр развития ребенка детский сад№4 «Лесовичок»</w:t>
      </w:r>
    </w:p>
    <w:p w:rsidR="00895F44" w:rsidRPr="00895F44" w:rsidRDefault="00895F44" w:rsidP="00B4656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F44" w:rsidRDefault="00895F44" w:rsidP="00B4656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F44">
        <w:rPr>
          <w:rFonts w:ascii="Times New Roman" w:hAnsi="Times New Roman" w:cs="Times New Roman"/>
          <w:b/>
          <w:sz w:val="28"/>
          <w:szCs w:val="28"/>
        </w:rPr>
        <w:t>Самоанализ непосредственно-образовательной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F44">
        <w:rPr>
          <w:rFonts w:ascii="Times New Roman" w:hAnsi="Times New Roman" w:cs="Times New Roman"/>
          <w:b/>
          <w:sz w:val="28"/>
          <w:szCs w:val="28"/>
        </w:rPr>
        <w:t xml:space="preserve">с использованием здоровьесберегающих технологий </w:t>
      </w:r>
    </w:p>
    <w:p w:rsidR="00895F44" w:rsidRPr="00895F44" w:rsidRDefault="00895F44" w:rsidP="00B4656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95F44" w:rsidRDefault="00895F44" w:rsidP="00B46563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895F44" w:rsidRPr="001B0DBE" w:rsidRDefault="00895F44" w:rsidP="00B4656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B0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 педагога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5F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Коннова Е.Д</w:t>
      </w:r>
      <w:r w:rsidRPr="001B0D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</w:t>
      </w:r>
    </w:p>
    <w:p w:rsidR="00895F44" w:rsidRDefault="00895F44" w:rsidP="00B4656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0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занятия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5F44">
        <w:rPr>
          <w:rFonts w:ascii="Times New Roman" w:hAnsi="Times New Roman" w:cs="Times New Roman"/>
          <w:b/>
          <w:i/>
          <w:sz w:val="28"/>
          <w:szCs w:val="28"/>
          <w:u w:val="single"/>
        </w:rPr>
        <w:t>«Маленькие помощники доктора Айболита»</w:t>
      </w:r>
    </w:p>
    <w:p w:rsidR="00895F44" w:rsidRPr="001B0DBE" w:rsidRDefault="00895F44" w:rsidP="00B46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DBE">
        <w:rPr>
          <w:rFonts w:ascii="Times New Roman" w:hAnsi="Times New Roman" w:cs="Times New Roman"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B0DB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младшая группа</w:t>
      </w:r>
    </w:p>
    <w:p w:rsidR="00FD64F6" w:rsidRDefault="00FD64F6" w:rsidP="00B46563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32"/>
          <w:szCs w:val="32"/>
        </w:rPr>
      </w:pPr>
      <w:r w:rsidRPr="004A5A98">
        <w:rPr>
          <w:rFonts w:ascii="Times New Roman" w:hAnsi="Times New Roman" w:cs="Times New Roman"/>
          <w:sz w:val="28"/>
          <w:szCs w:val="28"/>
        </w:rPr>
        <w:t>Данн</w:t>
      </w:r>
      <w:r w:rsidR="007A0D81">
        <w:rPr>
          <w:rFonts w:ascii="Times New Roman" w:hAnsi="Times New Roman" w:cs="Times New Roman"/>
          <w:sz w:val="28"/>
          <w:szCs w:val="28"/>
        </w:rPr>
        <w:t>ая непосредственно-образовательная деятельность разработана</w:t>
      </w:r>
      <w:r w:rsidRPr="004A5A98">
        <w:rPr>
          <w:rFonts w:ascii="Times New Roman" w:hAnsi="Times New Roman" w:cs="Times New Roman"/>
          <w:sz w:val="28"/>
          <w:szCs w:val="28"/>
        </w:rPr>
        <w:t xml:space="preserve">  в соответствии с примерной основн</w:t>
      </w:r>
      <w:r w:rsidR="007A0D81">
        <w:rPr>
          <w:rFonts w:ascii="Times New Roman" w:hAnsi="Times New Roman" w:cs="Times New Roman"/>
          <w:sz w:val="28"/>
          <w:szCs w:val="28"/>
        </w:rPr>
        <w:t>ой общеобразовательной программой</w:t>
      </w:r>
      <w:r w:rsidRPr="004A5A98">
        <w:rPr>
          <w:rFonts w:ascii="Times New Roman" w:hAnsi="Times New Roman" w:cs="Times New Roman"/>
          <w:sz w:val="28"/>
          <w:szCs w:val="28"/>
        </w:rPr>
        <w:t xml:space="preserve"> дошкольного образования «Детство» (</w:t>
      </w:r>
      <w:proofErr w:type="spellStart"/>
      <w:r w:rsidRPr="004A5A98">
        <w:rPr>
          <w:rFonts w:ascii="Times New Roman" w:hAnsi="Times New Roman" w:cs="Times New Roman"/>
          <w:sz w:val="28"/>
          <w:szCs w:val="28"/>
        </w:rPr>
        <w:t>Авт.Т.И.Бабаевой</w:t>
      </w:r>
      <w:proofErr w:type="spellEnd"/>
      <w:r w:rsidRPr="004A5A98">
        <w:rPr>
          <w:rFonts w:ascii="Times New Roman" w:hAnsi="Times New Roman" w:cs="Times New Roman"/>
          <w:sz w:val="28"/>
          <w:szCs w:val="28"/>
        </w:rPr>
        <w:t xml:space="preserve">, А.Г.Гогоберидзе, З.А.Михайловой) для детей </w:t>
      </w:r>
      <w:r w:rsidR="007A0D81">
        <w:rPr>
          <w:rFonts w:ascii="Times New Roman" w:hAnsi="Times New Roman" w:cs="Times New Roman"/>
          <w:sz w:val="28"/>
          <w:szCs w:val="28"/>
        </w:rPr>
        <w:t xml:space="preserve"> младшей </w:t>
      </w:r>
      <w:r w:rsidRPr="004A5A98">
        <w:rPr>
          <w:rFonts w:ascii="Times New Roman" w:hAnsi="Times New Roman" w:cs="Times New Roman"/>
          <w:sz w:val="28"/>
          <w:szCs w:val="28"/>
        </w:rPr>
        <w:t xml:space="preserve">группы общеразвивающей направленности.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A98">
        <w:rPr>
          <w:rFonts w:ascii="Times New Roman" w:hAnsi="Times New Roman" w:cs="Times New Roman"/>
          <w:sz w:val="28"/>
          <w:szCs w:val="28"/>
        </w:rPr>
        <w:t>Данная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проводила</w:t>
      </w:r>
      <w:r w:rsidRPr="004A5A98">
        <w:rPr>
          <w:rFonts w:ascii="Times New Roman" w:hAnsi="Times New Roman" w:cs="Times New Roman"/>
          <w:sz w:val="28"/>
          <w:szCs w:val="28"/>
        </w:rPr>
        <w:t xml:space="preserve">сь в рамках </w:t>
      </w:r>
      <w:r>
        <w:rPr>
          <w:rFonts w:ascii="Times New Roman" w:hAnsi="Times New Roman" w:cs="Times New Roman"/>
          <w:sz w:val="28"/>
          <w:szCs w:val="28"/>
        </w:rPr>
        <w:t xml:space="preserve">тематической </w:t>
      </w:r>
      <w:r w:rsidRPr="004A5A98">
        <w:rPr>
          <w:rFonts w:ascii="Times New Roman" w:hAnsi="Times New Roman" w:cs="Times New Roman"/>
          <w:sz w:val="28"/>
          <w:szCs w:val="28"/>
        </w:rPr>
        <w:t xml:space="preserve"> н</w:t>
      </w:r>
      <w:r w:rsidR="007A0D81">
        <w:rPr>
          <w:rFonts w:ascii="Times New Roman" w:hAnsi="Times New Roman" w:cs="Times New Roman"/>
          <w:sz w:val="28"/>
          <w:szCs w:val="28"/>
        </w:rPr>
        <w:t>едели «З</w:t>
      </w:r>
      <w:r>
        <w:rPr>
          <w:rFonts w:ascii="Times New Roman" w:hAnsi="Times New Roman" w:cs="Times New Roman"/>
          <w:sz w:val="28"/>
          <w:szCs w:val="28"/>
        </w:rPr>
        <w:t>доровьесберегающие технологии в образовательном процессе</w:t>
      </w:r>
      <w:r w:rsidRPr="004A5A98">
        <w:rPr>
          <w:rFonts w:ascii="Times New Roman" w:hAnsi="Times New Roman" w:cs="Times New Roman"/>
          <w:sz w:val="28"/>
          <w:szCs w:val="28"/>
        </w:rPr>
        <w:t>» и была</w:t>
      </w:r>
      <w:r>
        <w:rPr>
          <w:rFonts w:ascii="Times New Roman" w:hAnsi="Times New Roman" w:cs="Times New Roman"/>
          <w:sz w:val="28"/>
          <w:szCs w:val="28"/>
        </w:rPr>
        <w:t xml:space="preserve"> направлена</w:t>
      </w:r>
      <w:r w:rsidRPr="004A5A9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/>
          <w:i/>
          <w:sz w:val="32"/>
          <w:szCs w:val="32"/>
        </w:rPr>
        <w:t>формирование</w:t>
      </w:r>
      <w:r w:rsidRPr="00342F48">
        <w:rPr>
          <w:rFonts w:ascii="Times New Roman" w:hAnsi="Times New Roman"/>
          <w:i/>
          <w:sz w:val="32"/>
          <w:szCs w:val="32"/>
        </w:rPr>
        <w:t xml:space="preserve"> у детей привычк</w:t>
      </w:r>
      <w:r>
        <w:rPr>
          <w:rFonts w:ascii="Times New Roman" w:hAnsi="Times New Roman"/>
          <w:i/>
          <w:sz w:val="32"/>
          <w:szCs w:val="32"/>
        </w:rPr>
        <w:t>и</w:t>
      </w:r>
      <w:r w:rsidRPr="00342F48">
        <w:rPr>
          <w:rFonts w:ascii="Times New Roman" w:hAnsi="Times New Roman"/>
          <w:i/>
          <w:sz w:val="32"/>
          <w:szCs w:val="32"/>
        </w:rPr>
        <w:t xml:space="preserve"> к</w:t>
      </w:r>
      <w:r w:rsidR="007A0D81">
        <w:rPr>
          <w:rFonts w:ascii="Times New Roman" w:hAnsi="Times New Roman"/>
          <w:i/>
          <w:sz w:val="32"/>
          <w:szCs w:val="32"/>
        </w:rPr>
        <w:t xml:space="preserve"> здоровому образу жизни, чувству</w:t>
      </w:r>
      <w:r w:rsidRPr="00342F48">
        <w:rPr>
          <w:rFonts w:ascii="Times New Roman" w:hAnsi="Times New Roman"/>
          <w:i/>
          <w:sz w:val="32"/>
          <w:szCs w:val="32"/>
        </w:rPr>
        <w:t xml:space="preserve"> ответственности за сохранение и укрепление своего здоровья посредством здоровьесберегающих технологий во всех видах образовательной  деятельности</w:t>
      </w:r>
      <w:r>
        <w:rPr>
          <w:rFonts w:ascii="Times New Roman" w:hAnsi="Times New Roman"/>
          <w:i/>
          <w:sz w:val="32"/>
          <w:szCs w:val="32"/>
        </w:rPr>
        <w:t>.</w:t>
      </w:r>
    </w:p>
    <w:p w:rsidR="00FD64F6" w:rsidRPr="004A5A98" w:rsidRDefault="00FD64F6" w:rsidP="00B46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98">
        <w:rPr>
          <w:rFonts w:ascii="Times New Roman" w:hAnsi="Times New Roman" w:cs="Times New Roman"/>
          <w:sz w:val="28"/>
          <w:szCs w:val="28"/>
        </w:rPr>
        <w:t>Данный конспект является авторской разработкой и построен в соответствии  с дидактическими и общепедагогическими принципами:</w:t>
      </w:r>
    </w:p>
    <w:p w:rsidR="00FD64F6" w:rsidRPr="004A5A98" w:rsidRDefault="00FD64F6" w:rsidP="00B465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98">
        <w:rPr>
          <w:rFonts w:ascii="Times New Roman" w:eastAsia="Times New Roman" w:hAnsi="Times New Roman" w:cs="Times New Roman"/>
          <w:sz w:val="28"/>
          <w:szCs w:val="28"/>
        </w:rPr>
        <w:t>• Принцип непрерывности (занятие было построено на основе предыдущих занятий и совместных действий воспитателя и детей)</w:t>
      </w:r>
    </w:p>
    <w:p w:rsidR="00FD64F6" w:rsidRPr="004A5A98" w:rsidRDefault="00FD64F6" w:rsidP="00B465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98">
        <w:rPr>
          <w:rFonts w:ascii="Times New Roman" w:eastAsia="Times New Roman" w:hAnsi="Times New Roman" w:cs="Times New Roman"/>
          <w:sz w:val="28"/>
          <w:szCs w:val="28"/>
        </w:rPr>
        <w:t>• Принцип активности (поддерживалась мотивация и интерес)</w:t>
      </w:r>
    </w:p>
    <w:p w:rsidR="00FD64F6" w:rsidRPr="004A5A98" w:rsidRDefault="00FD64F6" w:rsidP="00B465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98">
        <w:rPr>
          <w:rFonts w:ascii="Times New Roman" w:eastAsia="Times New Roman" w:hAnsi="Times New Roman" w:cs="Times New Roman"/>
          <w:sz w:val="28"/>
          <w:szCs w:val="28"/>
        </w:rPr>
        <w:t>• Принцип доступности (соответствие возрастным особенностям)</w:t>
      </w:r>
    </w:p>
    <w:p w:rsidR="00FD64F6" w:rsidRDefault="00FD64F6" w:rsidP="00B465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98">
        <w:rPr>
          <w:rFonts w:ascii="Times New Roman" w:eastAsia="Times New Roman" w:hAnsi="Times New Roman" w:cs="Times New Roman"/>
          <w:sz w:val="28"/>
          <w:szCs w:val="28"/>
        </w:rPr>
        <w:t>• Принцип психологической комфортности</w:t>
      </w:r>
    </w:p>
    <w:p w:rsidR="00FD64F6" w:rsidRPr="00FD64F6" w:rsidRDefault="00FD64F6" w:rsidP="00B465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Считаю, что мною</w:t>
      </w:r>
      <w:r w:rsidRPr="004A5A98">
        <w:rPr>
          <w:rFonts w:ascii="Times New Roman" w:hAnsi="Times New Roman" w:cs="Times New Roman"/>
          <w:iCs/>
          <w:sz w:val="28"/>
          <w:szCs w:val="28"/>
        </w:rPr>
        <w:t xml:space="preserve"> была достигнута поставленная цель</w: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4A5A98">
        <w:rPr>
          <w:rFonts w:ascii="Times New Roman" w:hAnsi="Times New Roman" w:cs="Times New Roman"/>
          <w:sz w:val="28"/>
          <w:szCs w:val="28"/>
        </w:rPr>
        <w:t>задач</w:t>
      </w:r>
      <w:r w:rsidR="007A0D81">
        <w:rPr>
          <w:rFonts w:ascii="Times New Roman" w:hAnsi="Times New Roman" w:cs="Times New Roman"/>
          <w:sz w:val="28"/>
          <w:szCs w:val="28"/>
        </w:rPr>
        <w:t>и.</w:t>
      </w:r>
      <w:r w:rsidRPr="004A5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осуществляла</w:t>
      </w:r>
      <w:r w:rsidRPr="004A5A98">
        <w:rPr>
          <w:rFonts w:ascii="Times New Roman" w:hAnsi="Times New Roman" w:cs="Times New Roman"/>
          <w:sz w:val="28"/>
          <w:szCs w:val="28"/>
        </w:rPr>
        <w:t>сь в основных видах детской деятельности: познавательной,</w:t>
      </w:r>
      <w:r w:rsidR="0089413F">
        <w:rPr>
          <w:rFonts w:ascii="Times New Roman" w:hAnsi="Times New Roman" w:cs="Times New Roman"/>
          <w:sz w:val="28"/>
          <w:szCs w:val="28"/>
        </w:rPr>
        <w:t xml:space="preserve"> коммуникативной, двигательной </w:t>
      </w:r>
      <w:r w:rsidRPr="004A5A98">
        <w:rPr>
          <w:rFonts w:ascii="Times New Roman" w:hAnsi="Times New Roman" w:cs="Times New Roman"/>
          <w:sz w:val="28"/>
          <w:szCs w:val="28"/>
        </w:rPr>
        <w:t xml:space="preserve">и продуктивной. </w:t>
      </w:r>
    </w:p>
    <w:p w:rsidR="00FD64F6" w:rsidRDefault="00FD64F6" w:rsidP="00B46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98">
        <w:rPr>
          <w:rFonts w:ascii="Times New Roman" w:hAnsi="Times New Roman" w:cs="Times New Roman"/>
          <w:sz w:val="28"/>
          <w:szCs w:val="28"/>
        </w:rPr>
        <w:t>При организации совместной деятельности использовался принцип интеграции образовательных областей</w:t>
      </w:r>
      <w:r w:rsidR="007A0D81">
        <w:rPr>
          <w:rFonts w:ascii="Times New Roman" w:hAnsi="Times New Roman" w:cs="Times New Roman"/>
          <w:sz w:val="28"/>
          <w:szCs w:val="28"/>
        </w:rPr>
        <w:t>.</w:t>
      </w:r>
    </w:p>
    <w:p w:rsidR="007F7FEB" w:rsidRDefault="00FD64F6" w:rsidP="00B465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достижения результата в  подготовке к занятию продумала</w:t>
      </w:r>
      <w:r w:rsidR="00895F44" w:rsidRPr="004F5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95F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895F44" w:rsidRPr="004F5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одбор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технологий</w:t>
      </w:r>
      <w:r w:rsidR="004545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7F7FEB" w:rsidRPr="007E30FC" w:rsidRDefault="00454558" w:rsidP="00B46563">
      <w:pPr>
        <w:spacing w:after="0"/>
        <w:ind w:firstLine="709"/>
        <w:jc w:val="both"/>
        <w:textAlignment w:val="baseline"/>
        <w:rPr>
          <w:rFonts w:ascii="inherit" w:eastAsia="Times New Roman" w:hAnsi="inherit" w:cs="Arial"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занятие основано на технологии здоровьесбережения</w:t>
      </w:r>
      <w:r w:rsidR="0089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старалась использовать </w:t>
      </w:r>
      <w:r w:rsidR="007F7FE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 максимуму.</w:t>
      </w:r>
      <w:r w:rsidR="007F7FEB" w:rsidRPr="007F7FEB">
        <w:rPr>
          <w:rFonts w:ascii="inherit" w:eastAsia="Times New Roman" w:hAnsi="inherit" w:cs="Arial"/>
          <w:i/>
          <w:iCs/>
          <w:color w:val="000000"/>
          <w:sz w:val="30"/>
          <w:lang w:eastAsia="ru-RU"/>
        </w:rPr>
        <w:t xml:space="preserve"> </w:t>
      </w:r>
      <w:r w:rsidR="007F7FEB" w:rsidRPr="00296254">
        <w:rPr>
          <w:rFonts w:ascii="inherit" w:eastAsia="Times New Roman" w:hAnsi="inherit" w:cs="Arial"/>
          <w:i/>
          <w:iCs/>
          <w:color w:val="000000"/>
          <w:sz w:val="30"/>
          <w:lang w:eastAsia="ru-RU"/>
        </w:rPr>
        <w:t>Целью </w:t>
      </w:r>
      <w:r w:rsidR="007F7FEB" w:rsidRPr="00296254">
        <w:rPr>
          <w:rFonts w:ascii="inherit" w:eastAsia="Times New Roman" w:hAnsi="inherit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  <w:r w:rsidR="007F7FEB">
        <w:rPr>
          <w:rFonts w:ascii="inherit" w:eastAsia="Times New Roman" w:hAnsi="inherit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="007F7FEB" w:rsidRPr="00296254">
        <w:rPr>
          <w:rFonts w:ascii="inherit" w:eastAsia="Times New Roman" w:hAnsi="inherit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 xml:space="preserve">Здоровьесберегающие педагогические </w:t>
      </w:r>
      <w:r w:rsidR="007F7FEB" w:rsidRPr="00296254">
        <w:rPr>
          <w:rFonts w:ascii="inherit" w:eastAsia="Times New Roman" w:hAnsi="inherit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технологии включают все аспекты воздействия педагога на здоровье ребенка на разных уровнях — инфо</w:t>
      </w:r>
      <w:bookmarkStart w:id="0" w:name="_GoBack"/>
      <w:bookmarkEnd w:id="0"/>
      <w:r w:rsidR="007F7FEB" w:rsidRPr="00296254">
        <w:rPr>
          <w:rFonts w:ascii="inherit" w:eastAsia="Times New Roman" w:hAnsi="inherit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рмационном, психологическом, биоэнергетическом.</w:t>
      </w:r>
    </w:p>
    <w:p w:rsidR="007F7FEB" w:rsidRPr="005A04C2" w:rsidRDefault="007F7FEB" w:rsidP="005A04C2">
      <w:pPr>
        <w:spacing w:after="0"/>
        <w:ind w:firstLine="709"/>
        <w:jc w:val="both"/>
        <w:textAlignment w:val="baseline"/>
        <w:rPr>
          <w:rFonts w:ascii="inherit" w:eastAsia="Times New Roman" w:hAnsi="inherit" w:cs="Arial"/>
          <w:bCs/>
          <w:i/>
          <w:iCs/>
          <w:color w:val="000000"/>
          <w:sz w:val="30"/>
          <w:lang w:eastAsia="ru-RU"/>
        </w:rPr>
      </w:pPr>
      <w:proofErr w:type="gramStart"/>
      <w:r w:rsidRPr="005A04C2">
        <w:rPr>
          <w:rFonts w:ascii="inherit" w:eastAsia="Times New Roman" w:hAnsi="inherit" w:cs="Arial"/>
          <w:b/>
          <w:i/>
          <w:iCs/>
          <w:color w:val="000000"/>
          <w:sz w:val="30"/>
          <w:lang w:eastAsia="ru-RU"/>
        </w:rPr>
        <w:t>физкультурно-оздоровительные</w:t>
      </w:r>
      <w:proofErr w:type="gramEnd"/>
      <w:r w:rsidRPr="007E30FC">
        <w:rPr>
          <w:rFonts w:ascii="inherit" w:eastAsia="Times New Roman" w:hAnsi="inherit" w:cs="Arial"/>
          <w:bCs/>
          <w:i/>
          <w:iCs/>
          <w:color w:val="000000"/>
          <w:sz w:val="30"/>
          <w:lang w:eastAsia="ru-RU"/>
        </w:rPr>
        <w:t> </w:t>
      </w:r>
      <w:r w:rsidR="005A04C2">
        <w:rPr>
          <w:rFonts w:ascii="inherit" w:eastAsia="Times New Roman" w:hAnsi="inherit" w:cs="Arial"/>
          <w:bCs/>
          <w:i/>
          <w:iCs/>
          <w:color w:val="000000"/>
          <w:sz w:val="30"/>
          <w:lang w:eastAsia="ru-RU"/>
        </w:rPr>
        <w:t xml:space="preserve">(динамическое упражнение </w:t>
      </w:r>
      <w:r w:rsidR="005A04C2">
        <w:rPr>
          <w:rFonts w:ascii="inherit" w:eastAsia="Times New Roman" w:hAnsi="inherit" w:cs="Arial" w:hint="eastAsia"/>
          <w:bCs/>
          <w:i/>
          <w:iCs/>
          <w:color w:val="000000"/>
          <w:sz w:val="30"/>
          <w:lang w:eastAsia="ru-RU"/>
        </w:rPr>
        <w:t>«</w:t>
      </w:r>
      <w:r w:rsidR="005A04C2">
        <w:rPr>
          <w:rFonts w:ascii="inherit" w:eastAsia="Times New Roman" w:hAnsi="inherit" w:cs="Arial"/>
          <w:bCs/>
          <w:i/>
          <w:iCs/>
          <w:color w:val="000000"/>
          <w:sz w:val="30"/>
          <w:lang w:eastAsia="ru-RU"/>
        </w:rPr>
        <w:t>По дорожке</w:t>
      </w:r>
      <w:r w:rsidR="005A04C2">
        <w:rPr>
          <w:rFonts w:ascii="inherit" w:eastAsia="Times New Roman" w:hAnsi="inherit" w:cs="Arial" w:hint="eastAsia"/>
          <w:bCs/>
          <w:i/>
          <w:iCs/>
          <w:color w:val="000000"/>
          <w:sz w:val="30"/>
          <w:lang w:eastAsia="ru-RU"/>
        </w:rPr>
        <w:t>»</w:t>
      </w:r>
      <w:r w:rsidR="005A04C2">
        <w:rPr>
          <w:rFonts w:ascii="inherit" w:eastAsia="Times New Roman" w:hAnsi="inherit" w:cs="Arial"/>
          <w:bCs/>
          <w:i/>
          <w:iCs/>
          <w:color w:val="000000"/>
          <w:sz w:val="30"/>
          <w:lang w:eastAsia="ru-RU"/>
        </w:rPr>
        <w:t>, разминка, физминутка</w:t>
      </w:r>
      <w:r w:rsidR="007E30FC" w:rsidRPr="007E30FC">
        <w:rPr>
          <w:rFonts w:ascii="inherit" w:eastAsia="Times New Roman" w:hAnsi="inherit" w:cs="Arial"/>
          <w:bCs/>
          <w:i/>
          <w:iCs/>
          <w:color w:val="000000"/>
          <w:sz w:val="30"/>
          <w:lang w:eastAsia="ru-RU"/>
        </w:rPr>
        <w:t>)</w:t>
      </w:r>
    </w:p>
    <w:p w:rsidR="00EF0FF2" w:rsidRPr="007E30FC" w:rsidRDefault="007F7FEB" w:rsidP="00B46563">
      <w:pPr>
        <w:spacing w:after="0"/>
        <w:ind w:firstLine="709"/>
        <w:jc w:val="both"/>
        <w:textAlignment w:val="baseline"/>
        <w:rPr>
          <w:rFonts w:ascii="inherit" w:eastAsia="Times New Roman" w:hAnsi="inherit" w:cs="Arial"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</w:pPr>
      <w:proofErr w:type="gramStart"/>
      <w:r w:rsidRPr="005A04C2">
        <w:rPr>
          <w:rFonts w:ascii="inherit" w:eastAsia="Times New Roman" w:hAnsi="inherit" w:cs="Arial"/>
          <w:b/>
          <w:i/>
          <w:iCs/>
          <w:color w:val="000000"/>
          <w:sz w:val="30"/>
          <w:lang w:eastAsia="ru-RU"/>
        </w:rPr>
        <w:t>образовательные</w:t>
      </w:r>
      <w:proofErr w:type="gramEnd"/>
      <w:r w:rsidRPr="007E30FC">
        <w:rPr>
          <w:rFonts w:ascii="inherit" w:eastAsia="Times New Roman" w:hAnsi="inherit" w:cs="Arial"/>
          <w:bCs/>
          <w:i/>
          <w:iCs/>
          <w:color w:val="000000"/>
          <w:sz w:val="30"/>
          <w:lang w:eastAsia="ru-RU"/>
        </w:rPr>
        <w:t> </w:t>
      </w:r>
      <w:r w:rsidR="007E30FC" w:rsidRPr="007E30FC">
        <w:rPr>
          <w:rFonts w:ascii="inherit" w:eastAsia="Times New Roman" w:hAnsi="inherit" w:cs="Arial"/>
          <w:bCs/>
          <w:i/>
          <w:iCs/>
          <w:color w:val="000000"/>
          <w:sz w:val="30"/>
          <w:lang w:eastAsia="ru-RU"/>
        </w:rPr>
        <w:t>(</w:t>
      </w:r>
      <w:r w:rsidR="005A04C2">
        <w:rPr>
          <w:rFonts w:ascii="inherit" w:eastAsia="Times New Roman" w:hAnsi="inherit" w:cs="Arial"/>
          <w:bCs/>
          <w:i/>
          <w:iCs/>
          <w:color w:val="000000"/>
          <w:sz w:val="30"/>
          <w:lang w:eastAsia="ru-RU"/>
        </w:rPr>
        <w:t>беседа о здоровье, проблемно - игровая ситуаци</w:t>
      </w:r>
      <w:r w:rsidR="005A04C2">
        <w:rPr>
          <w:rFonts w:ascii="inherit" w:eastAsia="Times New Roman" w:hAnsi="inherit" w:cs="Arial" w:hint="eastAsia"/>
          <w:bCs/>
          <w:i/>
          <w:iCs/>
          <w:color w:val="000000"/>
          <w:sz w:val="30"/>
          <w:lang w:eastAsia="ru-RU"/>
        </w:rPr>
        <w:t>я</w:t>
      </w:r>
      <w:r w:rsidR="007E30FC" w:rsidRPr="007E30FC">
        <w:rPr>
          <w:rFonts w:ascii="inherit" w:eastAsia="Times New Roman" w:hAnsi="inherit" w:cs="Arial"/>
          <w:bCs/>
          <w:i/>
          <w:iCs/>
          <w:color w:val="000000"/>
          <w:sz w:val="30"/>
          <w:lang w:eastAsia="ru-RU"/>
        </w:rPr>
        <w:t>)</w:t>
      </w:r>
    </w:p>
    <w:p w:rsidR="00EF0FF2" w:rsidRDefault="007F7FEB" w:rsidP="00B46563">
      <w:pPr>
        <w:spacing w:after="0"/>
        <w:ind w:firstLine="709"/>
        <w:jc w:val="both"/>
        <w:textAlignment w:val="baseline"/>
        <w:rPr>
          <w:rFonts w:ascii="inherit" w:eastAsia="Times New Roman" w:hAnsi="inherit" w:cs="Arial"/>
          <w:i/>
          <w:iCs/>
          <w:color w:val="000000"/>
          <w:sz w:val="30"/>
          <w:lang w:eastAsia="ru-RU"/>
        </w:rPr>
      </w:pPr>
      <w:r w:rsidRPr="00296254">
        <w:rPr>
          <w:rFonts w:ascii="inherit" w:eastAsia="Times New Roman" w:hAnsi="inherit" w:cs="Arial"/>
          <w:i/>
          <w:iCs/>
          <w:color w:val="000000"/>
          <w:sz w:val="30"/>
          <w:lang w:eastAsia="ru-RU"/>
        </w:rPr>
        <w:t>обучения здоровому образу</w:t>
      </w:r>
      <w:r w:rsidR="005A04C2">
        <w:rPr>
          <w:rFonts w:ascii="inherit" w:eastAsia="Times New Roman" w:hAnsi="inherit" w:cs="Arial"/>
          <w:i/>
          <w:iCs/>
          <w:color w:val="000000"/>
          <w:sz w:val="30"/>
          <w:lang w:eastAsia="ru-RU"/>
        </w:rPr>
        <w:t xml:space="preserve"> </w:t>
      </w:r>
      <w:r w:rsidR="007E30FC">
        <w:rPr>
          <w:rFonts w:ascii="inherit" w:eastAsia="Times New Roman" w:hAnsi="inherit" w:cs="Arial"/>
          <w:i/>
          <w:iCs/>
          <w:color w:val="000000"/>
          <w:sz w:val="30"/>
          <w:lang w:eastAsia="ru-RU"/>
        </w:rPr>
        <w:t>(</w:t>
      </w:r>
      <w:r w:rsidR="005A04C2">
        <w:rPr>
          <w:rFonts w:ascii="inherit" w:eastAsia="Times New Roman" w:hAnsi="inherit" w:cs="Arial"/>
          <w:i/>
          <w:iCs/>
          <w:color w:val="000000"/>
          <w:sz w:val="30"/>
          <w:lang w:eastAsia="ru-RU"/>
        </w:rPr>
        <w:t xml:space="preserve">формирование знаний, умений, навыков по </w:t>
      </w:r>
      <w:proofErr w:type="spellStart"/>
      <w:r w:rsidR="005A04C2">
        <w:rPr>
          <w:rFonts w:ascii="inherit" w:eastAsia="Times New Roman" w:hAnsi="inherit" w:cs="Arial"/>
          <w:i/>
          <w:iCs/>
          <w:color w:val="000000"/>
          <w:sz w:val="30"/>
          <w:lang w:eastAsia="ru-RU"/>
        </w:rPr>
        <w:t>ЗОЖу</w:t>
      </w:r>
      <w:proofErr w:type="spellEnd"/>
      <w:r w:rsidR="005A04C2">
        <w:rPr>
          <w:rFonts w:ascii="inherit" w:eastAsia="Times New Roman" w:hAnsi="inherit" w:cs="Arial"/>
          <w:i/>
          <w:iCs/>
          <w:color w:val="000000"/>
          <w:sz w:val="30"/>
          <w:lang w:eastAsia="ru-RU"/>
        </w:rPr>
        <w:t xml:space="preserve"> через игру </w:t>
      </w:r>
      <w:r w:rsidR="005A04C2">
        <w:rPr>
          <w:rFonts w:ascii="inherit" w:eastAsia="Times New Roman" w:hAnsi="inherit" w:cs="Arial" w:hint="eastAsia"/>
          <w:i/>
          <w:iCs/>
          <w:color w:val="000000"/>
          <w:sz w:val="30"/>
          <w:lang w:eastAsia="ru-RU"/>
        </w:rPr>
        <w:t>«</w:t>
      </w:r>
      <w:r w:rsidR="005A04C2">
        <w:rPr>
          <w:rFonts w:ascii="inherit" w:eastAsia="Times New Roman" w:hAnsi="inherit" w:cs="Arial"/>
          <w:i/>
          <w:iCs/>
          <w:color w:val="000000"/>
          <w:sz w:val="30"/>
          <w:lang w:eastAsia="ru-RU"/>
        </w:rPr>
        <w:t>Можно - нельзя</w:t>
      </w:r>
      <w:r w:rsidR="005A04C2">
        <w:rPr>
          <w:rFonts w:ascii="inherit" w:eastAsia="Times New Roman" w:hAnsi="inherit" w:cs="Arial" w:hint="eastAsia"/>
          <w:i/>
          <w:iCs/>
          <w:color w:val="000000"/>
          <w:sz w:val="30"/>
          <w:lang w:eastAsia="ru-RU"/>
        </w:rPr>
        <w:t>»</w:t>
      </w:r>
      <w:proofErr w:type="gramStart"/>
      <w:r w:rsidR="005A04C2">
        <w:rPr>
          <w:rFonts w:ascii="inherit" w:eastAsia="Times New Roman" w:hAnsi="inherit" w:cs="Arial"/>
          <w:i/>
          <w:iCs/>
          <w:color w:val="000000"/>
          <w:sz w:val="30"/>
          <w:lang w:eastAsia="ru-RU"/>
        </w:rPr>
        <w:t xml:space="preserve"> </w:t>
      </w:r>
      <w:r w:rsidR="007E30FC">
        <w:rPr>
          <w:rFonts w:ascii="inherit" w:eastAsia="Times New Roman" w:hAnsi="inherit" w:cs="Arial"/>
          <w:i/>
          <w:iCs/>
          <w:color w:val="000000"/>
          <w:sz w:val="30"/>
          <w:lang w:eastAsia="ru-RU"/>
        </w:rPr>
        <w:t>)</w:t>
      </w:r>
      <w:proofErr w:type="gramEnd"/>
    </w:p>
    <w:p w:rsidR="007F7FEB" w:rsidRPr="00EF0FF2" w:rsidRDefault="007F7FEB" w:rsidP="00B46563">
      <w:pPr>
        <w:spacing w:after="0"/>
        <w:ind w:firstLine="709"/>
        <w:jc w:val="both"/>
        <w:textAlignment w:val="baseline"/>
        <w:rPr>
          <w:rFonts w:ascii="inherit" w:eastAsia="Times New Roman" w:hAnsi="inherit" w:cs="Arial"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</w:pPr>
      <w:r w:rsidRPr="005A04C2">
        <w:rPr>
          <w:rFonts w:ascii="inherit" w:eastAsia="Times New Roman" w:hAnsi="inherit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коррекционные</w:t>
      </w:r>
      <w:r w:rsidRPr="00296254">
        <w:rPr>
          <w:rFonts w:ascii="inherit" w:eastAsia="Times New Roman" w:hAnsi="inherit" w:cs="Arial"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="007E30FC">
        <w:rPr>
          <w:rFonts w:ascii="inherit" w:eastAsia="Times New Roman" w:hAnsi="inherit" w:cs="Arial"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(</w:t>
      </w:r>
      <w:r w:rsidR="005A04C2">
        <w:rPr>
          <w:rFonts w:ascii="inherit" w:eastAsia="Times New Roman" w:hAnsi="inherit" w:cs="Arial"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 xml:space="preserve">массаж биологически – активных точек </w:t>
      </w:r>
      <w:r w:rsidR="005A04C2">
        <w:rPr>
          <w:rFonts w:ascii="inherit" w:eastAsia="Times New Roman" w:hAnsi="inherit" w:cs="Arial" w:hint="eastAsia"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пальцев</w:t>
      </w:r>
      <w:r w:rsidR="005A04C2">
        <w:rPr>
          <w:rFonts w:ascii="inherit" w:eastAsia="Times New Roman" w:hAnsi="inherit" w:cs="Arial"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 xml:space="preserve"> рук С</w:t>
      </w:r>
      <w:proofErr w:type="gramStart"/>
      <w:r w:rsidR="005A04C2">
        <w:rPr>
          <w:rFonts w:ascii="inherit" w:eastAsia="Times New Roman" w:hAnsi="inherit" w:cs="Arial"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у-</w:t>
      </w:r>
      <w:proofErr w:type="gramEnd"/>
      <w:r w:rsidR="005A04C2">
        <w:rPr>
          <w:rFonts w:ascii="inherit" w:eastAsia="Times New Roman" w:hAnsi="inherit" w:cs="Arial"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="005A04C2">
        <w:rPr>
          <w:rFonts w:ascii="inherit" w:eastAsia="Times New Roman" w:hAnsi="inherit" w:cs="Arial"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Джок</w:t>
      </w:r>
      <w:proofErr w:type="spellEnd"/>
      <w:r w:rsidR="005A04C2">
        <w:rPr>
          <w:rFonts w:ascii="inherit" w:eastAsia="Times New Roman" w:hAnsi="inherit" w:cs="Arial"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 xml:space="preserve">, игра со снегом – выкладывание мозаикой рисунков на снегу, дыхательная гимнастика </w:t>
      </w:r>
      <w:r w:rsidR="005A04C2">
        <w:rPr>
          <w:rFonts w:ascii="inherit" w:eastAsia="Times New Roman" w:hAnsi="inherit" w:cs="Arial" w:hint="eastAsia"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«</w:t>
      </w:r>
      <w:r w:rsidR="005A04C2">
        <w:rPr>
          <w:rFonts w:ascii="inherit" w:eastAsia="Times New Roman" w:hAnsi="inherit" w:cs="Arial"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Носиком вдыхаем</w:t>
      </w:r>
      <w:r w:rsidR="005A04C2">
        <w:rPr>
          <w:rFonts w:ascii="inherit" w:eastAsia="Times New Roman" w:hAnsi="inherit" w:cs="Arial" w:hint="eastAsia"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»</w:t>
      </w:r>
      <w:r w:rsidR="005A04C2">
        <w:rPr>
          <w:rFonts w:ascii="inherit" w:eastAsia="Times New Roman" w:hAnsi="inherit" w:cs="Arial"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 xml:space="preserve">, пальчиковая игра </w:t>
      </w:r>
      <w:r w:rsidR="005A04C2">
        <w:rPr>
          <w:rFonts w:ascii="inherit" w:eastAsia="Times New Roman" w:hAnsi="inherit" w:cs="Arial" w:hint="eastAsia"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«</w:t>
      </w:r>
      <w:r w:rsidR="005A04C2">
        <w:rPr>
          <w:rFonts w:ascii="inherit" w:eastAsia="Times New Roman" w:hAnsi="inherit" w:cs="Arial"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Греем пальчики</w:t>
      </w:r>
      <w:r w:rsidR="005A04C2">
        <w:rPr>
          <w:rFonts w:ascii="inherit" w:eastAsia="Times New Roman" w:hAnsi="inherit" w:cs="Arial" w:hint="eastAsia"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»</w:t>
      </w:r>
      <w:r w:rsidR="007E30FC">
        <w:rPr>
          <w:rFonts w:ascii="inherit" w:eastAsia="Times New Roman" w:hAnsi="inherit" w:cs="Arial"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)</w:t>
      </w:r>
    </w:p>
    <w:p w:rsidR="00B46563" w:rsidRDefault="007F7FEB" w:rsidP="00B46563">
      <w:pPr>
        <w:spacing w:after="0"/>
        <w:ind w:firstLine="709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 xml:space="preserve">Также </w:t>
      </w:r>
      <w:r w:rsidRPr="00296254">
        <w:rPr>
          <w:rFonts w:ascii="inherit" w:eastAsia="Times New Roman" w:hAnsi="inherit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 xml:space="preserve">следует </w:t>
      </w:r>
      <w:r>
        <w:rPr>
          <w:rFonts w:ascii="inherit" w:eastAsia="Times New Roman" w:hAnsi="inherit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отметить</w:t>
      </w:r>
      <w:r w:rsidRPr="00296254">
        <w:rPr>
          <w:rFonts w:ascii="inherit" w:eastAsia="Times New Roman" w:hAnsi="inherit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 xml:space="preserve"> и</w:t>
      </w:r>
      <w:r w:rsidRPr="00296254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 </w:t>
      </w:r>
      <w:r w:rsidRPr="00296254">
        <w:rPr>
          <w:rFonts w:ascii="inherit" w:eastAsia="Times New Roman" w:hAnsi="inherit" w:cs="Arial"/>
          <w:i/>
          <w:iCs/>
          <w:color w:val="000000"/>
          <w:sz w:val="30"/>
          <w:lang w:eastAsia="ru-RU"/>
        </w:rPr>
        <w:t>педагогическую технологию активной сенсорно-развивающей среды,</w:t>
      </w:r>
      <w:r w:rsidRPr="00296254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 </w:t>
      </w:r>
      <w:r w:rsidRPr="00296254">
        <w:rPr>
          <w:rFonts w:ascii="inherit" w:eastAsia="Times New Roman" w:hAnsi="inherit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под которой понимается си</w:t>
      </w:r>
      <w:r w:rsidRPr="00296254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стемная </w:t>
      </w:r>
      <w:r w:rsidRPr="00296254">
        <w:rPr>
          <w:rFonts w:ascii="inherit" w:eastAsia="Times New Roman" w:hAnsi="inherit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B46563" w:rsidRDefault="00B46563" w:rsidP="00B46563">
      <w:pPr>
        <w:spacing w:after="0"/>
        <w:ind w:firstLine="709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EF0FF2" w:rsidRPr="009F69A3" w:rsidRDefault="00EF0FF2" w:rsidP="00B46563">
      <w:pPr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3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</w:t>
      </w:r>
      <w:r w:rsidRPr="00794106">
        <w:rPr>
          <w:rFonts w:ascii="Times New Roman" w:hAnsi="Times New Roman" w:cs="Times New Roman"/>
          <w:sz w:val="28"/>
          <w:szCs w:val="28"/>
        </w:rPr>
        <w:t xml:space="preserve">построена </w:t>
      </w:r>
      <w:r w:rsidR="00794106">
        <w:rPr>
          <w:rFonts w:ascii="Times New Roman" w:hAnsi="Times New Roman" w:cs="Times New Roman"/>
          <w:sz w:val="28"/>
          <w:szCs w:val="28"/>
        </w:rPr>
        <w:t>в форме</w:t>
      </w:r>
      <w:r w:rsidRPr="00794106">
        <w:rPr>
          <w:rFonts w:ascii="Times New Roman" w:hAnsi="Times New Roman" w:cs="Times New Roman"/>
          <w:sz w:val="28"/>
          <w:szCs w:val="28"/>
        </w:rPr>
        <w:t xml:space="preserve"> путешеств</w:t>
      </w:r>
      <w:r>
        <w:rPr>
          <w:rFonts w:ascii="Times New Roman" w:hAnsi="Times New Roman" w:cs="Times New Roman"/>
          <w:sz w:val="28"/>
          <w:szCs w:val="28"/>
        </w:rPr>
        <w:t xml:space="preserve">ии, </w:t>
      </w:r>
      <w:r w:rsidR="007E3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которое можно разделить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три части, </w:t>
      </w:r>
      <w:r w:rsidR="00457088">
        <w:rPr>
          <w:rFonts w:ascii="Times New Roman" w:hAnsi="Times New Roman" w:cs="Times New Roman"/>
          <w:sz w:val="28"/>
          <w:szCs w:val="28"/>
        </w:rPr>
        <w:t xml:space="preserve"> </w:t>
      </w:r>
      <w:r w:rsidRPr="009F69A3">
        <w:rPr>
          <w:rFonts w:ascii="Times New Roman" w:hAnsi="Times New Roman" w:cs="Times New Roman"/>
          <w:sz w:val="28"/>
          <w:szCs w:val="28"/>
        </w:rPr>
        <w:t>взаимосвязанных</w:t>
      </w:r>
      <w:proofErr w:type="gramEnd"/>
      <w:r w:rsidRPr="009F69A3">
        <w:rPr>
          <w:rFonts w:ascii="Times New Roman" w:hAnsi="Times New Roman" w:cs="Times New Roman"/>
          <w:sz w:val="28"/>
          <w:szCs w:val="28"/>
        </w:rPr>
        <w:t xml:space="preserve"> между собой, в ходе которых дети поэтапно выполняли различные действия. Данная структура вполне оправдана, так как каждая часть непосредственно-образовательной деятельности направлена на решение определенных задач и предлагает выбор методов и приемов.</w:t>
      </w:r>
    </w:p>
    <w:p w:rsidR="00EF0FF2" w:rsidRDefault="00EF0FF2" w:rsidP="00B46563">
      <w:pPr>
        <w:spacing w:after="0"/>
        <w:ind w:firstLine="709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EF0FF2" w:rsidRPr="00B46563" w:rsidRDefault="00EF0FF2" w:rsidP="00B46563">
      <w:pPr>
        <w:spacing w:after="0"/>
        <w:ind w:firstLine="709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</w:pPr>
      <w:r w:rsidRPr="00B46563">
        <w:rPr>
          <w:rFonts w:ascii="Times New Roman" w:hAnsi="Times New Roman" w:cs="Times New Roman"/>
          <w:b/>
          <w:i/>
          <w:sz w:val="28"/>
          <w:szCs w:val="28"/>
        </w:rPr>
        <w:t>Вводная часть организация детей, мотивация к предстоящей деятельности</w:t>
      </w:r>
      <w:r w:rsidR="007E30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9413F" w:rsidRPr="00B46563" w:rsidRDefault="0089413F" w:rsidP="00B46563">
      <w:pPr>
        <w:spacing w:after="0"/>
        <w:ind w:firstLine="709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30"/>
          <w:szCs w:val="30"/>
          <w:bdr w:val="none" w:sz="0" w:space="0" w:color="auto" w:frame="1"/>
          <w:lang w:eastAsia="ru-RU"/>
        </w:rPr>
      </w:pPr>
      <w:r w:rsidRPr="00B46563">
        <w:rPr>
          <w:rFonts w:ascii="inherit" w:eastAsia="Times New Roman" w:hAnsi="inherit" w:cs="Arial"/>
          <w:bCs/>
          <w:iCs/>
          <w:color w:val="000000"/>
          <w:sz w:val="30"/>
          <w:szCs w:val="30"/>
          <w:bdr w:val="none" w:sz="0" w:space="0" w:color="auto" w:frame="1"/>
          <w:lang w:eastAsia="ru-RU"/>
        </w:rPr>
        <w:t xml:space="preserve">Занятие началось с речевой разминки </w:t>
      </w:r>
      <w:r w:rsidRPr="00B46563">
        <w:rPr>
          <w:rFonts w:ascii="inherit" w:eastAsia="Times New Roman" w:hAnsi="inherit" w:cs="Arial" w:hint="eastAsia"/>
          <w:bCs/>
          <w:iCs/>
          <w:color w:val="000000"/>
          <w:sz w:val="30"/>
          <w:szCs w:val="30"/>
          <w:bdr w:val="none" w:sz="0" w:space="0" w:color="auto" w:frame="1"/>
          <w:lang w:eastAsia="ru-RU"/>
        </w:rPr>
        <w:t>«</w:t>
      </w:r>
      <w:r w:rsidRPr="00B46563">
        <w:rPr>
          <w:rFonts w:ascii="inherit" w:eastAsia="Times New Roman" w:hAnsi="inherit" w:cs="Arial"/>
          <w:bCs/>
          <w:iCs/>
          <w:color w:val="000000"/>
          <w:sz w:val="30"/>
          <w:szCs w:val="30"/>
          <w:bdr w:val="none" w:sz="0" w:space="0" w:color="auto" w:frame="1"/>
          <w:lang w:eastAsia="ru-RU"/>
        </w:rPr>
        <w:t>Доброе утро</w:t>
      </w:r>
      <w:r w:rsidRPr="00B46563">
        <w:rPr>
          <w:rFonts w:ascii="inherit" w:eastAsia="Times New Roman" w:hAnsi="inherit" w:cs="Arial" w:hint="eastAsia"/>
          <w:bCs/>
          <w:iCs/>
          <w:color w:val="000000"/>
          <w:sz w:val="30"/>
          <w:szCs w:val="30"/>
          <w:bdr w:val="none" w:sz="0" w:space="0" w:color="auto" w:frame="1"/>
          <w:lang w:eastAsia="ru-RU"/>
        </w:rPr>
        <w:t>»</w:t>
      </w:r>
      <w:r w:rsidRPr="00B46563">
        <w:rPr>
          <w:rFonts w:ascii="inherit" w:eastAsia="Times New Roman" w:hAnsi="inherit" w:cs="Arial"/>
          <w:bCs/>
          <w:iCs/>
          <w:color w:val="000000"/>
          <w:sz w:val="30"/>
          <w:szCs w:val="30"/>
          <w:bdr w:val="none" w:sz="0" w:space="0" w:color="auto" w:frame="1"/>
          <w:lang w:eastAsia="ru-RU"/>
        </w:rPr>
        <w:t>, при помощи которой, я задала определенный положительный эмоциональный настрой на образовательную деятельность</w:t>
      </w:r>
      <w:r w:rsidRPr="00B46563">
        <w:rPr>
          <w:rFonts w:ascii="Times New Roman" w:hAnsi="Times New Roman" w:cs="Times New Roman"/>
          <w:sz w:val="28"/>
          <w:szCs w:val="28"/>
        </w:rPr>
        <w:t>, активизировала внимание детей</w:t>
      </w:r>
      <w:r w:rsidRPr="00B46563">
        <w:rPr>
          <w:rFonts w:ascii="inherit" w:eastAsia="Times New Roman" w:hAnsi="inherit" w:cs="Arial"/>
          <w:bCs/>
          <w:iCs/>
          <w:color w:val="000000"/>
          <w:sz w:val="30"/>
          <w:szCs w:val="30"/>
          <w:bdr w:val="none" w:sz="0" w:space="0" w:color="auto" w:frame="1"/>
          <w:lang w:eastAsia="ru-RU"/>
        </w:rPr>
        <w:t xml:space="preserve">. Перед детьми была поставлена </w:t>
      </w:r>
      <w:r w:rsidR="00EF0FF2" w:rsidRPr="00B46563">
        <w:rPr>
          <w:rFonts w:ascii="inherit" w:eastAsia="Times New Roman" w:hAnsi="inherit" w:cs="Arial"/>
          <w:bCs/>
          <w:iCs/>
          <w:color w:val="000000"/>
          <w:sz w:val="30"/>
          <w:szCs w:val="30"/>
          <w:bdr w:val="none" w:sz="0" w:space="0" w:color="auto" w:frame="1"/>
          <w:lang w:eastAsia="ru-RU"/>
        </w:rPr>
        <w:t xml:space="preserve">проблемно – игровая ситуация - помочь больным зверятам. </w:t>
      </w:r>
    </w:p>
    <w:p w:rsidR="00B46563" w:rsidRDefault="00EF0FF2" w:rsidP="00B46563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9A3">
        <w:rPr>
          <w:rFonts w:ascii="Times New Roman" w:hAnsi="Times New Roman" w:cs="Times New Roman"/>
          <w:sz w:val="28"/>
          <w:szCs w:val="28"/>
        </w:rPr>
        <w:t>Основная часть НОД представляла собой специально организованную и самостоятельную деятельность детей, направленную на решение поставленных задач</w:t>
      </w:r>
      <w:r w:rsidR="00B46563">
        <w:rPr>
          <w:rFonts w:ascii="Times New Roman" w:hAnsi="Times New Roman" w:cs="Times New Roman"/>
          <w:sz w:val="28"/>
          <w:szCs w:val="28"/>
        </w:rPr>
        <w:t>.</w:t>
      </w:r>
      <w:r w:rsidR="007E3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563" w:rsidRPr="009F69A3" w:rsidRDefault="00B46563" w:rsidP="00B46563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9A3">
        <w:rPr>
          <w:rFonts w:ascii="Times New Roman" w:hAnsi="Times New Roman" w:cs="Times New Roman"/>
          <w:sz w:val="28"/>
          <w:szCs w:val="28"/>
        </w:rPr>
        <w:t>В ходе всего НОД создавала проблемные ситуации, для решения поставленных задач.</w:t>
      </w:r>
    </w:p>
    <w:p w:rsidR="00B46563" w:rsidRDefault="00B46563" w:rsidP="00B46563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9A3">
        <w:rPr>
          <w:rFonts w:ascii="Times New Roman" w:hAnsi="Times New Roman" w:cs="Times New Roman"/>
          <w:sz w:val="28"/>
          <w:szCs w:val="28"/>
        </w:rPr>
        <w:lastRenderedPageBreak/>
        <w:t>В заключительной части НОД провери</w:t>
      </w:r>
      <w:r>
        <w:rPr>
          <w:rFonts w:ascii="Times New Roman" w:hAnsi="Times New Roman" w:cs="Times New Roman"/>
          <w:sz w:val="28"/>
          <w:szCs w:val="28"/>
        </w:rPr>
        <w:t>ла усвоение</w:t>
      </w:r>
      <w:r w:rsidRPr="009F69A3">
        <w:rPr>
          <w:rFonts w:ascii="Times New Roman" w:hAnsi="Times New Roman" w:cs="Times New Roman"/>
          <w:sz w:val="28"/>
          <w:szCs w:val="28"/>
        </w:rPr>
        <w:t xml:space="preserve"> материала</w:t>
      </w:r>
      <w:r>
        <w:rPr>
          <w:rFonts w:ascii="Times New Roman" w:hAnsi="Times New Roman" w:cs="Times New Roman"/>
          <w:sz w:val="28"/>
          <w:szCs w:val="28"/>
        </w:rPr>
        <w:t>, что  подтвердило</w:t>
      </w:r>
      <w:r w:rsidRPr="009F69A3">
        <w:rPr>
          <w:rFonts w:ascii="Times New Roman" w:hAnsi="Times New Roman" w:cs="Times New Roman"/>
          <w:sz w:val="28"/>
          <w:szCs w:val="28"/>
        </w:rPr>
        <w:t xml:space="preserve"> успешную реализацию воспитательной задачи. </w:t>
      </w:r>
      <w:r>
        <w:rPr>
          <w:rFonts w:ascii="Times New Roman" w:hAnsi="Times New Roman" w:cs="Times New Roman"/>
          <w:sz w:val="28"/>
          <w:szCs w:val="28"/>
        </w:rPr>
        <w:t xml:space="preserve">Использовала  </w:t>
      </w:r>
      <w:proofErr w:type="gramStart"/>
      <w:r>
        <w:rPr>
          <w:rFonts w:ascii="Times New Roman" w:hAnsi="Times New Roman" w:cs="Times New Roman"/>
          <w:sz w:val="28"/>
          <w:szCs w:val="28"/>
        </w:rPr>
        <w:t>сюрпризные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 (угощение). </w:t>
      </w:r>
      <w:r w:rsidRPr="009F69A3">
        <w:rPr>
          <w:rFonts w:ascii="Times New Roman" w:hAnsi="Times New Roman" w:cs="Times New Roman"/>
          <w:sz w:val="28"/>
          <w:szCs w:val="28"/>
        </w:rPr>
        <w:t>Закрепила положительные результаты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563" w:rsidRPr="009F69A3" w:rsidRDefault="00B46563" w:rsidP="00B46563">
      <w:pPr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3">
        <w:rPr>
          <w:rFonts w:ascii="Times New Roman" w:hAnsi="Times New Roman" w:cs="Times New Roman"/>
          <w:sz w:val="28"/>
          <w:szCs w:val="28"/>
        </w:rPr>
        <w:t>Для реализации каждой задачи я подобрала приемы, которые помогли их решить. Приемы были основаны на игровых обучающих ситуациях, в которых я старалась побуждать детей к активной речевой деятельности.</w:t>
      </w:r>
    </w:p>
    <w:p w:rsidR="00B46563" w:rsidRPr="009F69A3" w:rsidRDefault="00B46563" w:rsidP="00B46563">
      <w:pPr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3">
        <w:rPr>
          <w:rFonts w:ascii="Times New Roman" w:hAnsi="Times New Roman" w:cs="Times New Roman"/>
          <w:sz w:val="28"/>
          <w:szCs w:val="28"/>
        </w:rPr>
        <w:t>В работе с детьми использовала беседу, вопросы к детям на сообразительность и логическое мышление</w:t>
      </w:r>
      <w:r w:rsidR="005A04C2">
        <w:rPr>
          <w:rFonts w:ascii="Times New Roman" w:hAnsi="Times New Roman" w:cs="Times New Roman"/>
          <w:sz w:val="28"/>
          <w:szCs w:val="28"/>
        </w:rPr>
        <w:t xml:space="preserve"> </w:t>
      </w:r>
      <w:r w:rsidRPr="009F69A3">
        <w:rPr>
          <w:rFonts w:ascii="Times New Roman" w:hAnsi="Times New Roman" w:cs="Times New Roman"/>
          <w:sz w:val="28"/>
          <w:szCs w:val="28"/>
        </w:rPr>
        <w:t>-</w:t>
      </w:r>
      <w:r w:rsidR="005A04C2">
        <w:rPr>
          <w:rFonts w:ascii="Times New Roman" w:hAnsi="Times New Roman" w:cs="Times New Roman"/>
          <w:sz w:val="28"/>
          <w:szCs w:val="28"/>
        </w:rPr>
        <w:t xml:space="preserve"> </w:t>
      </w:r>
      <w:r w:rsidRPr="009F69A3">
        <w:rPr>
          <w:rFonts w:ascii="Times New Roman" w:hAnsi="Times New Roman" w:cs="Times New Roman"/>
          <w:sz w:val="28"/>
          <w:szCs w:val="28"/>
        </w:rPr>
        <w:t>все это способствовало эффективности НОД</w:t>
      </w:r>
      <w:r w:rsidR="005A04C2">
        <w:rPr>
          <w:rFonts w:ascii="Times New Roman" w:hAnsi="Times New Roman" w:cs="Times New Roman"/>
          <w:sz w:val="28"/>
          <w:szCs w:val="28"/>
        </w:rPr>
        <w:t>.</w:t>
      </w:r>
    </w:p>
    <w:p w:rsidR="00B46563" w:rsidRPr="009F69A3" w:rsidRDefault="00B46563" w:rsidP="00B46563">
      <w:pPr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3">
        <w:rPr>
          <w:rFonts w:ascii="Times New Roman" w:hAnsi="Times New Roman" w:cs="Times New Roman"/>
          <w:sz w:val="28"/>
          <w:szCs w:val="28"/>
        </w:rPr>
        <w:t>Материал для НОД был подобран на доступном для детей уровне, соответствовал их психологическим особенностям и был рационален для решения поставленных целей и задач. Они были активны, внимательны, чувствовали себя комфортно. Все это подтверждают результаты деятельности.</w:t>
      </w:r>
    </w:p>
    <w:p w:rsidR="00B46563" w:rsidRPr="009F69A3" w:rsidRDefault="00B46563" w:rsidP="00B46563">
      <w:pPr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3">
        <w:rPr>
          <w:rFonts w:ascii="Times New Roman" w:hAnsi="Times New Roman" w:cs="Times New Roman"/>
          <w:sz w:val="28"/>
          <w:szCs w:val="28"/>
        </w:rPr>
        <w:t>Все элементы НОД логически между собой объединены общей темой.</w:t>
      </w:r>
    </w:p>
    <w:p w:rsidR="00B46563" w:rsidRPr="009F69A3" w:rsidRDefault="00B46563" w:rsidP="00B46563">
      <w:pPr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3">
        <w:rPr>
          <w:rFonts w:ascii="Times New Roman" w:hAnsi="Times New Roman" w:cs="Times New Roman"/>
          <w:sz w:val="28"/>
          <w:szCs w:val="28"/>
        </w:rPr>
        <w:t>Данная структура занятия вполне оправдана. Так как каждая часть занятия направлена на решение определённых педагогических задач и предлагает выбор адекватных методов и приёмов. Содержание занятия соответствовало поставленным задачам.</w:t>
      </w:r>
    </w:p>
    <w:p w:rsidR="00B46563" w:rsidRPr="009F69A3" w:rsidRDefault="00B46563" w:rsidP="00B46563">
      <w:pPr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3">
        <w:rPr>
          <w:rFonts w:ascii="Times New Roman" w:hAnsi="Times New Roman" w:cs="Times New Roman"/>
          <w:sz w:val="28"/>
          <w:szCs w:val="28"/>
        </w:rPr>
        <w:t>Деятельность на НОД характеризуется как совместная, индивидуальная.</w:t>
      </w:r>
    </w:p>
    <w:p w:rsidR="00B46563" w:rsidRPr="009F69A3" w:rsidRDefault="00B46563" w:rsidP="00B46563">
      <w:pPr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3">
        <w:rPr>
          <w:rFonts w:ascii="Times New Roman" w:hAnsi="Times New Roman" w:cs="Times New Roman"/>
          <w:sz w:val="28"/>
          <w:szCs w:val="28"/>
        </w:rPr>
        <w:t>На НОД я применяла следующие формы работы: фронтальную, индивидуальную, групповую.</w:t>
      </w:r>
    </w:p>
    <w:p w:rsidR="007E30FC" w:rsidRDefault="00B46563" w:rsidP="007E30FC">
      <w:pPr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3">
        <w:rPr>
          <w:rFonts w:ascii="Times New Roman" w:hAnsi="Times New Roman" w:cs="Times New Roman"/>
          <w:sz w:val="28"/>
          <w:szCs w:val="28"/>
        </w:rPr>
        <w:t>Методы:</w:t>
      </w:r>
    </w:p>
    <w:p w:rsidR="007E30FC" w:rsidRDefault="00B46563" w:rsidP="007E30FC">
      <w:pPr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3">
        <w:rPr>
          <w:rFonts w:ascii="Times New Roman" w:hAnsi="Times New Roman" w:cs="Times New Roman"/>
          <w:sz w:val="28"/>
          <w:szCs w:val="28"/>
        </w:rPr>
        <w:t>1. Словесный (вопросы</w:t>
      </w:r>
      <w:r>
        <w:rPr>
          <w:rFonts w:ascii="Times New Roman" w:hAnsi="Times New Roman" w:cs="Times New Roman"/>
          <w:sz w:val="28"/>
          <w:szCs w:val="28"/>
        </w:rPr>
        <w:t xml:space="preserve"> к детям, уточнение, поощрение)</w:t>
      </w:r>
      <w:r w:rsidRPr="009F69A3">
        <w:rPr>
          <w:rFonts w:ascii="Times New Roman" w:hAnsi="Times New Roman" w:cs="Times New Roman"/>
          <w:sz w:val="28"/>
          <w:szCs w:val="28"/>
        </w:rPr>
        <w:t>;</w:t>
      </w:r>
    </w:p>
    <w:p w:rsidR="007E30FC" w:rsidRPr="007E30FC" w:rsidRDefault="00B46563" w:rsidP="007E30FC">
      <w:pPr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F69A3">
        <w:rPr>
          <w:rFonts w:ascii="Times New Roman" w:hAnsi="Times New Roman" w:cs="Times New Roman"/>
          <w:sz w:val="28"/>
          <w:szCs w:val="28"/>
        </w:rPr>
        <w:t>Наглядно-демонстрационн</w:t>
      </w:r>
      <w:r w:rsidR="007E30FC">
        <w:rPr>
          <w:rFonts w:ascii="Times New Roman" w:hAnsi="Times New Roman" w:cs="Times New Roman"/>
          <w:sz w:val="28"/>
          <w:szCs w:val="28"/>
        </w:rPr>
        <w:t>ый (картинки</w:t>
      </w:r>
      <w:r w:rsidR="007E30FC" w:rsidRPr="00F43899">
        <w:rPr>
          <w:rFonts w:ascii="Times New Roman" w:eastAsia="Calibri" w:hAnsi="Times New Roman" w:cs="Times New Roman"/>
          <w:sz w:val="28"/>
          <w:szCs w:val="28"/>
        </w:rPr>
        <w:t>, на которых изображены  сюжеты: девочка с сосулькой во рту, мальчик без шапки в холодное время года, дети полощут горло, и т.д.</w:t>
      </w:r>
      <w:proofErr w:type="gramEnd"/>
      <w:r w:rsidR="007E30FC" w:rsidRPr="00F43899">
        <w:rPr>
          <w:rFonts w:ascii="Times New Roman" w:eastAsia="Calibri" w:hAnsi="Times New Roman" w:cs="Times New Roman"/>
          <w:sz w:val="28"/>
          <w:szCs w:val="28"/>
        </w:rPr>
        <w:t xml:space="preserve"> Дети, посмотрев на картинку, определяют, что можно делать, а что нельзя (можно – хлопают в ладоши, нельзя – топают ногами).</w:t>
      </w:r>
    </w:p>
    <w:p w:rsidR="00B46563" w:rsidRPr="009F69A3" w:rsidRDefault="00B46563" w:rsidP="00B46563">
      <w:pPr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69A3">
        <w:rPr>
          <w:rFonts w:ascii="Times New Roman" w:hAnsi="Times New Roman" w:cs="Times New Roman"/>
          <w:sz w:val="28"/>
          <w:szCs w:val="28"/>
        </w:rPr>
        <w:t>Практический (</w:t>
      </w:r>
      <w:r w:rsidR="007E30FC">
        <w:rPr>
          <w:rFonts w:ascii="Times New Roman" w:hAnsi="Times New Roman" w:cs="Times New Roman"/>
          <w:sz w:val="28"/>
          <w:szCs w:val="28"/>
        </w:rPr>
        <w:t>выклад</w:t>
      </w:r>
      <w:r w:rsidR="005A04C2">
        <w:rPr>
          <w:rFonts w:ascii="Times New Roman" w:hAnsi="Times New Roman" w:cs="Times New Roman"/>
          <w:sz w:val="28"/>
          <w:szCs w:val="28"/>
        </w:rPr>
        <w:t>ывание узора из мозаики на снег)</w:t>
      </w:r>
      <w:r w:rsidRPr="009F69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46563" w:rsidRPr="009F69A3" w:rsidRDefault="00B46563" w:rsidP="00B46563">
      <w:pPr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3">
        <w:rPr>
          <w:rFonts w:ascii="Times New Roman" w:hAnsi="Times New Roman" w:cs="Times New Roman"/>
          <w:sz w:val="28"/>
          <w:szCs w:val="28"/>
        </w:rPr>
        <w:t xml:space="preserve">4. Игровой </w:t>
      </w:r>
      <w:proofErr w:type="gramStart"/>
      <w:r w:rsidRPr="009F69A3">
        <w:rPr>
          <w:rFonts w:ascii="Times New Roman" w:hAnsi="Times New Roman" w:cs="Times New Roman"/>
          <w:sz w:val="28"/>
          <w:szCs w:val="28"/>
        </w:rPr>
        <w:t>(</w:t>
      </w:r>
      <w:r w:rsidR="007E3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E30FC">
        <w:rPr>
          <w:rFonts w:ascii="Times New Roman" w:hAnsi="Times New Roman" w:cs="Times New Roman"/>
          <w:sz w:val="28"/>
          <w:szCs w:val="28"/>
        </w:rPr>
        <w:t>Игра «выбери нужное», «можно -  нельзя» «игры со снегом»</w:t>
      </w:r>
      <w:r w:rsidRPr="009F69A3">
        <w:rPr>
          <w:rFonts w:ascii="Times New Roman" w:hAnsi="Times New Roman" w:cs="Times New Roman"/>
          <w:sz w:val="28"/>
          <w:szCs w:val="28"/>
        </w:rPr>
        <w:t xml:space="preserve">, </w:t>
      </w:r>
      <w:r w:rsidR="007E30FC">
        <w:rPr>
          <w:rFonts w:ascii="Times New Roman" w:hAnsi="Times New Roman" w:cs="Times New Roman"/>
          <w:sz w:val="28"/>
          <w:szCs w:val="28"/>
        </w:rPr>
        <w:t>игры с лечебными шариками «</w:t>
      </w:r>
      <w:proofErr w:type="spellStart"/>
      <w:r w:rsidR="007E30FC">
        <w:rPr>
          <w:rFonts w:ascii="Times New Roman" w:hAnsi="Times New Roman" w:cs="Times New Roman"/>
          <w:sz w:val="28"/>
          <w:szCs w:val="28"/>
        </w:rPr>
        <w:t>Су-джоку</w:t>
      </w:r>
      <w:proofErr w:type="spellEnd"/>
      <w:r w:rsidR="007E30FC">
        <w:rPr>
          <w:rFonts w:ascii="Times New Roman" w:hAnsi="Times New Roman" w:cs="Times New Roman"/>
          <w:sz w:val="28"/>
          <w:szCs w:val="28"/>
        </w:rPr>
        <w:t>»</w:t>
      </w:r>
      <w:r w:rsidRPr="009F69A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46563" w:rsidRDefault="00B46563" w:rsidP="00B46563">
      <w:pPr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3">
        <w:rPr>
          <w:rFonts w:ascii="Times New Roman" w:hAnsi="Times New Roman" w:cs="Times New Roman"/>
          <w:sz w:val="28"/>
          <w:szCs w:val="28"/>
        </w:rPr>
        <w:t>5. Методы контро</w:t>
      </w:r>
      <w:r w:rsidR="007E30FC">
        <w:rPr>
          <w:rFonts w:ascii="Times New Roman" w:hAnsi="Times New Roman" w:cs="Times New Roman"/>
          <w:sz w:val="28"/>
          <w:szCs w:val="28"/>
        </w:rPr>
        <w:t>ля (анализ выполненных заданий)</w:t>
      </w:r>
    </w:p>
    <w:p w:rsidR="00B46563" w:rsidRPr="00296254" w:rsidRDefault="00B46563" w:rsidP="00B4656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46563">
        <w:rPr>
          <w:rFonts w:ascii="Times New Roman" w:eastAsia="Times New Roman" w:hAnsi="Times New Roman" w:cs="Times New Roman"/>
          <w:iCs/>
          <w:color w:val="000000"/>
          <w:sz w:val="30"/>
          <w:lang w:eastAsia="ru-RU"/>
        </w:rPr>
        <w:t>Методы и приемы организации экспериментально – исследовательской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B46563">
        <w:rPr>
          <w:rFonts w:ascii="Times New Roman" w:eastAsia="Times New Roman" w:hAnsi="Times New Roman" w:cs="Times New Roman"/>
          <w:iCs/>
          <w:color w:val="000000"/>
          <w:sz w:val="30"/>
          <w:lang w:eastAsia="ru-RU"/>
        </w:rPr>
        <w:t>деятельности: </w:t>
      </w:r>
    </w:p>
    <w:p w:rsidR="00B46563" w:rsidRPr="00B46563" w:rsidRDefault="00B46563" w:rsidP="00B46563">
      <w:pPr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563" w:rsidRPr="009F69A3" w:rsidRDefault="00B46563" w:rsidP="00B46563">
      <w:pPr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3">
        <w:rPr>
          <w:rFonts w:ascii="Times New Roman" w:hAnsi="Times New Roman" w:cs="Times New Roman"/>
          <w:sz w:val="28"/>
          <w:szCs w:val="28"/>
        </w:rPr>
        <w:t xml:space="preserve">Методы включают в себя систему приемов, которые объединяются для решения обучающих задач. </w:t>
      </w:r>
      <w:proofErr w:type="gramStart"/>
      <w:r w:rsidRPr="009F69A3">
        <w:rPr>
          <w:rFonts w:ascii="Times New Roman" w:hAnsi="Times New Roman" w:cs="Times New Roman"/>
          <w:sz w:val="28"/>
          <w:szCs w:val="28"/>
        </w:rPr>
        <w:t>Приемы (пояснения, указания, показ, игровой прием, художественное слово, поощрение, помощь ребенку, анализ, вводная беседа)</w:t>
      </w:r>
      <w:r w:rsidR="00457088">
        <w:rPr>
          <w:rFonts w:ascii="Times New Roman" w:hAnsi="Times New Roman" w:cs="Times New Roman"/>
          <w:sz w:val="28"/>
          <w:szCs w:val="28"/>
        </w:rPr>
        <w:t>,</w:t>
      </w:r>
      <w:r w:rsidRPr="009F69A3">
        <w:rPr>
          <w:rFonts w:ascii="Times New Roman" w:hAnsi="Times New Roman" w:cs="Times New Roman"/>
          <w:sz w:val="28"/>
          <w:szCs w:val="28"/>
        </w:rPr>
        <w:t xml:space="preserve"> направлены на индивидуальное развитие каждого ребенка.</w:t>
      </w:r>
      <w:proofErr w:type="gramEnd"/>
    </w:p>
    <w:p w:rsidR="00B46563" w:rsidRPr="009F69A3" w:rsidRDefault="00B46563" w:rsidP="00B46563">
      <w:pPr>
        <w:tabs>
          <w:tab w:val="left" w:pos="35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3">
        <w:rPr>
          <w:rFonts w:ascii="Times New Roman" w:hAnsi="Times New Roman" w:cs="Times New Roman"/>
          <w:sz w:val="28"/>
          <w:szCs w:val="28"/>
        </w:rPr>
        <w:lastRenderedPageBreak/>
        <w:t>Я считаю, что выбранная мной форма организации непосредственной образовательной деятельности</w:t>
      </w:r>
      <w:r w:rsidR="00457088">
        <w:rPr>
          <w:rFonts w:ascii="Times New Roman" w:hAnsi="Times New Roman" w:cs="Times New Roman"/>
          <w:sz w:val="28"/>
          <w:szCs w:val="28"/>
        </w:rPr>
        <w:t xml:space="preserve"> (путешествие к больным </w:t>
      </w:r>
      <w:proofErr w:type="gramStart"/>
      <w:r w:rsidR="00457088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="00457088">
        <w:rPr>
          <w:rFonts w:ascii="Times New Roman" w:hAnsi="Times New Roman" w:cs="Times New Roman"/>
          <w:sz w:val="28"/>
          <w:szCs w:val="28"/>
        </w:rPr>
        <w:t>)</w:t>
      </w:r>
      <w:r w:rsidRPr="009F69A3">
        <w:rPr>
          <w:rFonts w:ascii="Times New Roman" w:hAnsi="Times New Roman" w:cs="Times New Roman"/>
          <w:sz w:val="28"/>
          <w:szCs w:val="28"/>
        </w:rPr>
        <w:t xml:space="preserve"> детей была достаточно эффективной, динамичной. Старалась соблюдать нормы педагогической этики и такта. Считаю, что поставленные в непосредственно образовательной деятельности задачи были выполнены! НОД своей цели достигло!</w:t>
      </w:r>
    </w:p>
    <w:p w:rsidR="00B46563" w:rsidRPr="00296254" w:rsidRDefault="00B46563" w:rsidP="00B46563">
      <w:pPr>
        <w:spacing w:after="0"/>
        <w:ind w:firstLine="709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7F7FEB" w:rsidRPr="00296254" w:rsidRDefault="007F7FEB" w:rsidP="00B46563">
      <w:pPr>
        <w:spacing w:after="0"/>
        <w:ind w:firstLine="709"/>
        <w:jc w:val="both"/>
        <w:textAlignment w:val="baseline"/>
        <w:rPr>
          <w:rFonts w:ascii="inherit" w:eastAsia="Times New Roman" w:hAnsi="inherit" w:cs="Arial"/>
          <w:bCs/>
          <w:iCs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9B3B6B" w:rsidRPr="00895F44" w:rsidRDefault="009B3B6B" w:rsidP="00B465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3B6B" w:rsidRPr="00895F44" w:rsidSect="003B3CC4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32290"/>
    <w:multiLevelType w:val="hybridMultilevel"/>
    <w:tmpl w:val="462EA9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F44"/>
    <w:rsid w:val="000A10CA"/>
    <w:rsid w:val="00141F38"/>
    <w:rsid w:val="0036254A"/>
    <w:rsid w:val="003B3CC4"/>
    <w:rsid w:val="00454558"/>
    <w:rsid w:val="00457088"/>
    <w:rsid w:val="00493BBF"/>
    <w:rsid w:val="005A04C2"/>
    <w:rsid w:val="00794106"/>
    <w:rsid w:val="007A0D81"/>
    <w:rsid w:val="007E30FC"/>
    <w:rsid w:val="007F7FEB"/>
    <w:rsid w:val="0089413F"/>
    <w:rsid w:val="00895F44"/>
    <w:rsid w:val="009B3B6B"/>
    <w:rsid w:val="00B46563"/>
    <w:rsid w:val="00C6722A"/>
    <w:rsid w:val="00EF0FF2"/>
    <w:rsid w:val="00FD64F6"/>
    <w:rsid w:val="00FF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895F44"/>
  </w:style>
  <w:style w:type="character" w:customStyle="1" w:styleId="c0">
    <w:name w:val="c0"/>
    <w:basedOn w:val="a0"/>
    <w:rsid w:val="00895F44"/>
  </w:style>
  <w:style w:type="paragraph" w:customStyle="1" w:styleId="c3">
    <w:name w:val="c3"/>
    <w:basedOn w:val="a"/>
    <w:rsid w:val="0089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6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CC1C2-FB1B-498C-8453-34EE6C61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2015-04-06T01:27:00Z</cp:lastPrinted>
  <dcterms:created xsi:type="dcterms:W3CDTF">2015-04-04T09:44:00Z</dcterms:created>
  <dcterms:modified xsi:type="dcterms:W3CDTF">2015-04-13T13:50:00Z</dcterms:modified>
</cp:coreProperties>
</file>