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F9" w:rsidRDefault="00F038F9" w:rsidP="00F038F9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Серия авторских конспектов занятий по развитию сенсомоторных навыков у детей 5-6 лет с отклонениями в развитии</w:t>
      </w:r>
    </w:p>
    <w:p w:rsidR="00F038F9" w:rsidRDefault="00F038F9" w:rsidP="00F038F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№ 1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1. Учить различать основные цвета.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2. Развивать внимание и сосредоточение, учить выделять из фона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и узнавать объекты зрительно.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3. Развивать систему </w:t>
      </w:r>
      <w:proofErr w:type="spellStart"/>
      <w:r>
        <w:rPr>
          <w:sz w:val="28"/>
          <w:szCs w:val="28"/>
        </w:rPr>
        <w:t>зрительно-слухо-двигательной</w:t>
      </w:r>
      <w:proofErr w:type="spellEnd"/>
      <w:r>
        <w:rPr>
          <w:sz w:val="28"/>
          <w:szCs w:val="28"/>
        </w:rPr>
        <w:t xml:space="preserve"> связи. 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4. Стимулировать и поощрять желание действовать с предметами сотрудничая с взрослыми. 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5.Стимулировать речевое сопровождение собственных предметных действий. 6.Формировать </w:t>
      </w:r>
      <w:proofErr w:type="spellStart"/>
      <w:r>
        <w:rPr>
          <w:sz w:val="28"/>
          <w:szCs w:val="28"/>
        </w:rPr>
        <w:t>перцептивные</w:t>
      </w:r>
      <w:proofErr w:type="spellEnd"/>
      <w:r>
        <w:rPr>
          <w:sz w:val="28"/>
          <w:szCs w:val="28"/>
        </w:rPr>
        <w:t xml:space="preserve"> действия идентификации и группировки. 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7. Развивать и закреплять знания детей о цвете, форме, величине.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Оборудование: мячи разного цвета, пластиковые тарелки разного цвета, лягушки цветные, цветные карточки.</w:t>
      </w:r>
    </w:p>
    <w:p w:rsidR="00F038F9" w:rsidRDefault="00F038F9" w:rsidP="00F038F9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Орг</w:t>
      </w:r>
      <w:proofErr w:type="gramEnd"/>
      <w:r>
        <w:rPr>
          <w:sz w:val="28"/>
          <w:szCs w:val="28"/>
        </w:rPr>
        <w:t xml:space="preserve"> момент.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Спускаемся все в бассейн и подходим ко мне. Сегодня мы будем</w:t>
      </w:r>
      <w:r>
        <w:rPr>
          <w:sz w:val="28"/>
          <w:szCs w:val="28"/>
        </w:rPr>
        <w:br/>
        <w:t>заниматься в воде, как рыбки. Давайте поиграем в рыбок, вспомним</w:t>
      </w:r>
      <w:r>
        <w:rPr>
          <w:sz w:val="28"/>
          <w:szCs w:val="28"/>
        </w:rPr>
        <w:br/>
        <w:t>пальчиковую гимнастику «Рыбки весело резвятся».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2.Вступительная беседа.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3. Дидактическая игра на восприятие цвета «Покажи </w:t>
      </w:r>
      <w:proofErr w:type="gramStart"/>
      <w:r>
        <w:rPr>
          <w:sz w:val="28"/>
          <w:szCs w:val="28"/>
        </w:rPr>
        <w:t>такой</w:t>
      </w:r>
      <w:proofErr w:type="gramEnd"/>
      <w:r>
        <w:rPr>
          <w:sz w:val="28"/>
          <w:szCs w:val="28"/>
        </w:rPr>
        <w:t xml:space="preserve"> же». 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- Посмотрите, как много разноцветных мячей в воде, покажите мне вот такой (красный). 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Какого цвета этот мяч?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- А теперь покажите вот такой (жёлтый). 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Какого цвета этот мяч? и т. д.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4. Пальчиковая гимнастика.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Опустите руки в воду, сделайте рыбок и повторяйте движения и</w:t>
      </w:r>
      <w:r>
        <w:rPr>
          <w:sz w:val="28"/>
          <w:szCs w:val="28"/>
        </w:rPr>
        <w:br/>
        <w:t>слова вместе со мной:</w:t>
      </w:r>
    </w:p>
    <w:p w:rsidR="00F038F9" w:rsidRDefault="00F038F9" w:rsidP="00F038F9">
      <w:pPr>
        <w:jc w:val="center"/>
        <w:rPr>
          <w:sz w:val="28"/>
          <w:szCs w:val="28"/>
        </w:rPr>
      </w:pPr>
      <w:r>
        <w:rPr>
          <w:sz w:val="28"/>
          <w:szCs w:val="28"/>
        </w:rPr>
        <w:t>Рыбки весело резвятся</w:t>
      </w:r>
    </w:p>
    <w:p w:rsidR="00F038F9" w:rsidRDefault="00F038F9" w:rsidP="00F038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В чистой, тёпленькой воде.</w:t>
      </w:r>
    </w:p>
    <w:p w:rsidR="00F038F9" w:rsidRDefault="00F038F9" w:rsidP="00F038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То сожмутся, разожмутся,</w:t>
      </w:r>
    </w:p>
    <w:p w:rsidR="00F038F9" w:rsidRDefault="00F038F9" w:rsidP="00F038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То зароются в песке (повторить 3 раза).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5. Итог занятия.</w:t>
      </w:r>
    </w:p>
    <w:p w:rsidR="00F038F9" w:rsidRDefault="00F038F9" w:rsidP="00F038F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№2</w:t>
      </w:r>
    </w:p>
    <w:p w:rsidR="00F038F9" w:rsidRDefault="00F038F9" w:rsidP="00F038F9">
      <w:pPr>
        <w:rPr>
          <w:sz w:val="28"/>
          <w:szCs w:val="28"/>
        </w:rPr>
      </w:pP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1.Закрепить у детей знания основных цветов  (красный,  синий, зелёный, желтый).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2.Развивать внимание и сосредоточение, учить выделять из фона и</w:t>
      </w:r>
      <w:r>
        <w:rPr>
          <w:sz w:val="28"/>
          <w:szCs w:val="28"/>
        </w:rPr>
        <w:br/>
        <w:t>узнавать предметы зрительно.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3.Развивать систему зрительно –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 xml:space="preserve"> – двигательной связи.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4.Стимулировать речевое сопровождение собственных предметных</w:t>
      </w:r>
      <w:r>
        <w:rPr>
          <w:sz w:val="28"/>
          <w:szCs w:val="28"/>
        </w:rPr>
        <w:br/>
        <w:t>действий.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5.Развивать мелкую моторку пальцев рук.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6.Закрепить знания детей о величине.</w:t>
      </w:r>
    </w:p>
    <w:p w:rsidR="00F038F9" w:rsidRDefault="00F038F9" w:rsidP="00F038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флажки 4 цветов (красный, жёлтый, синий, зелёный), цветные кольца, цветные цепочки, цветные кубики, большой и маленький круг, мячи 4 цветов.</w:t>
      </w:r>
      <w:proofErr w:type="gramEnd"/>
    </w:p>
    <w:p w:rsidR="00F038F9" w:rsidRDefault="00F038F9" w:rsidP="00F038F9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1. Орг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омент.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2. Подвижная игра в воде «Кто быстрее добежит».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Давайте согреемся в воде и поучимся бегать наперегонки.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По моей команде вы должны будете добежать от одного бортика</w:t>
      </w:r>
      <w:r>
        <w:rPr>
          <w:sz w:val="28"/>
          <w:szCs w:val="28"/>
        </w:rPr>
        <w:br/>
        <w:t>бассейна до другого, А я посмотрю, кто из вас самый быстрый.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3. Игра с флажками.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Какого цвета мой флажок? Найдите и покажите такой же мячик</w:t>
      </w:r>
      <w:r>
        <w:rPr>
          <w:sz w:val="28"/>
          <w:szCs w:val="28"/>
        </w:rPr>
        <w:br/>
        <w:t>(красный, жёлтый, синий, зелёный).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4. Игра «Собери кольца своего цвета».</w:t>
      </w:r>
      <w:r>
        <w:rPr>
          <w:sz w:val="28"/>
          <w:szCs w:val="28"/>
        </w:rPr>
        <w:br/>
        <w:t>У детей на руке ленты разного цвета.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-Каждый из вас должен собрать кольца своего цвета.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Соня, какого цвета кольца ты будешь собирать? А ты Гриша?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5. Игра на развитие мелкой моторики «Цветные бусы».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Ребята, у кукол порвались бусы, давайте поможем им собрать их.</w:t>
      </w:r>
      <w:r>
        <w:rPr>
          <w:sz w:val="28"/>
          <w:szCs w:val="28"/>
        </w:rPr>
        <w:br/>
        <w:t xml:space="preserve">Только бусы надо собирать по цвету, сначала соберём красные бусы  (дети собирают). 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А теперь – зелёные и т.д.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6. Цветные кубики.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- У меня в руках цветные кубики. И у вас в воде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же. Найдите и</w:t>
      </w:r>
      <w:r>
        <w:rPr>
          <w:sz w:val="28"/>
          <w:szCs w:val="28"/>
        </w:rPr>
        <w:br/>
        <w:t xml:space="preserve">покажите мне кубик такого же цвета, как у меня. </w:t>
      </w:r>
    </w:p>
    <w:p w:rsidR="00F038F9" w:rsidRDefault="00F038F9" w:rsidP="00F038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Какого он цвета? (синий). </w:t>
      </w:r>
      <w:proofErr w:type="gramEnd"/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- А теперь вот такой. 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proofErr w:type="gramStart"/>
      <w:r>
        <w:rPr>
          <w:sz w:val="28"/>
          <w:szCs w:val="28"/>
        </w:rPr>
        <w:t>он</w:t>
      </w:r>
      <w:proofErr w:type="gramEnd"/>
      <w:r>
        <w:rPr>
          <w:sz w:val="28"/>
          <w:szCs w:val="28"/>
        </w:rPr>
        <w:t xml:space="preserve"> какого цвета?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7.Игра на восприятие величины.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Соберите в большой круг все большие мячи, а в маленький – все</w:t>
      </w:r>
      <w:r>
        <w:rPr>
          <w:sz w:val="28"/>
          <w:szCs w:val="28"/>
        </w:rPr>
        <w:br/>
        <w:t>маленькие.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- Какие мячи вы собрали в маленький круг? 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А в большой?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8. Игра «Провези мячи в круге».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Я каждому из вас раздам кольца и мячи. Вы должны провезти мяч в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кольце</w:t>
      </w:r>
      <w:proofErr w:type="gramEnd"/>
      <w:r>
        <w:rPr>
          <w:sz w:val="28"/>
          <w:szCs w:val="28"/>
        </w:rPr>
        <w:t xml:space="preserve"> не потеряв его. Посмотрите, как буду делать я. Надо</w:t>
      </w:r>
      <w:r>
        <w:rPr>
          <w:sz w:val="28"/>
          <w:szCs w:val="28"/>
        </w:rPr>
        <w:br/>
        <w:t>действовать очень аккуратно, чтобы мяч не выскочил из кольца.</w:t>
      </w:r>
      <w:r>
        <w:rPr>
          <w:sz w:val="28"/>
          <w:szCs w:val="28"/>
        </w:rPr>
        <w:br/>
        <w:t>- Приготовились, начали.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9. Подвижная игра «Рыбки резвятся».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10. Итог.</w:t>
      </w:r>
    </w:p>
    <w:p w:rsidR="00F038F9" w:rsidRDefault="00F038F9" w:rsidP="00F038F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№3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1. Продолжать учить различать основные цвета и форму предметов.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2. Стимулировать речевое сопровождение собственных предметных </w:t>
      </w:r>
      <w:r>
        <w:rPr>
          <w:sz w:val="28"/>
          <w:szCs w:val="28"/>
        </w:rPr>
        <w:lastRenderedPageBreak/>
        <w:t>действий.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3. Формировать </w:t>
      </w:r>
      <w:proofErr w:type="spellStart"/>
      <w:r>
        <w:rPr>
          <w:sz w:val="28"/>
          <w:szCs w:val="28"/>
        </w:rPr>
        <w:t>перцептивные</w:t>
      </w:r>
      <w:proofErr w:type="spellEnd"/>
      <w:r>
        <w:rPr>
          <w:sz w:val="28"/>
          <w:szCs w:val="28"/>
        </w:rPr>
        <w:t xml:space="preserve"> действия идентификации и группировки.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4. Развивать систему зритель - двигательно-слуховой связи.</w:t>
      </w:r>
    </w:p>
    <w:p w:rsidR="00F038F9" w:rsidRDefault="00F038F9" w:rsidP="00F038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эмблемы четырёх цветов (красный, синий, желтый, зелёный), мелкие предметы разных цветов, цветные карточки, обручи четырёх цветов, мячи четырёх цветов.</w:t>
      </w:r>
      <w:proofErr w:type="gramEnd"/>
    </w:p>
    <w:p w:rsidR="00F038F9" w:rsidRDefault="00F038F9" w:rsidP="00F038F9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1. Орг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омент.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Ребята, подойдите ко мне. Сегодня мы с вами продолжаем учиться различать и правильно называть форму предметов, цвет и величину.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2. Подвижная игра «Кораблики».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Встаньте возле бортика бассейна. Мы поиграем в игру «Кораблики». По моей команде вы будете двигаться в воде быстро: «Полный ход», медленно «Тихий ход», спиной вперёд «Задний ход».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Приготовились, начали.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3. Игры на цвет.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А) «Найди предметы своего цвета»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На руку детей привязываются ленты разных цветов. Нужно найти среди множества предметов, предметы только своего цвета и сложить их в таз.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Б) «Найди свой домик».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В 4 углах бассейна плавают на воде 4 цветных обруча: красный, синий, жёлтый, зелёный. По команде педагога: «Рыбки домой!» дети должны добежать к своему обручу и встать в него. По команде: «Рыбки резвятся» выйти и играть в середине бассейна.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5. Игра на восприятие формы: «Что изменилось?».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осмотрите внимательно на воду. Как называются эти фигуры? (шар, призма, кубик). По команде педагога дети отворачиваются, и</w:t>
      </w:r>
      <w:r>
        <w:rPr>
          <w:sz w:val="28"/>
          <w:szCs w:val="28"/>
        </w:rPr>
        <w:br/>
        <w:t>педагог убирает одну из фигур. Дети должны назвать эту фигуру.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6. Игры восприятие величины «Сложи правильно».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-У меня два обруча, какие они?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-Красные.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-Правильно, они оба красные. А что мы можем сказать о величине</w:t>
      </w:r>
      <w:r>
        <w:rPr>
          <w:sz w:val="28"/>
          <w:szCs w:val="28"/>
        </w:rPr>
        <w:br/>
        <w:t>этих обручей?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-Один обруч большой, а один маленький.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-Правильно. В большой обруч надо поместить все большие мячи, </w:t>
      </w:r>
      <w:proofErr w:type="gramStart"/>
      <w:r>
        <w:rPr>
          <w:sz w:val="28"/>
          <w:szCs w:val="28"/>
        </w:rPr>
        <w:t>в</w:t>
      </w:r>
      <w:proofErr w:type="gramEnd"/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маленький - все маленькие. Приготовились, начали.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7. Подвижная игра  «Солнышко и дождик».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Дети стоят у бортика с одной стороны. По сигналу преподавателя «Солнышко - можно гулять!» дети бегают в разных направлениях по бассейну. Затем преподаватель говорит: «Дождик» и брызгают на детей водой. Дети убегают к бортику.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7. Итог.</w:t>
      </w:r>
    </w:p>
    <w:p w:rsidR="00F038F9" w:rsidRDefault="00F038F9" w:rsidP="00F038F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№4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1. Закреплять у детей знания основных цветов, геометрических форм,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величины.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2. учить слушать команды педагога, работать вместе, в команде.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3. развивать внимание, воображение, память.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4. стимулировать речевое сопровождение собственных предметных</w:t>
      </w:r>
      <w:r>
        <w:rPr>
          <w:sz w:val="28"/>
          <w:szCs w:val="28"/>
        </w:rPr>
        <w:br/>
        <w:t>действий.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5. формировать </w:t>
      </w:r>
      <w:proofErr w:type="spellStart"/>
      <w:r>
        <w:rPr>
          <w:sz w:val="28"/>
          <w:szCs w:val="28"/>
        </w:rPr>
        <w:t>перцептивные</w:t>
      </w:r>
      <w:proofErr w:type="spellEnd"/>
      <w:r>
        <w:rPr>
          <w:sz w:val="28"/>
          <w:szCs w:val="28"/>
        </w:rPr>
        <w:t xml:space="preserve"> действия идентификации и</w:t>
      </w:r>
      <w:r>
        <w:rPr>
          <w:sz w:val="28"/>
          <w:szCs w:val="28"/>
        </w:rPr>
        <w:br/>
        <w:t>группировки.</w:t>
      </w:r>
    </w:p>
    <w:p w:rsidR="00F038F9" w:rsidRDefault="00F038F9" w:rsidP="00F038F9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1. Орг. момент.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2. Подвижные игры в воде.</w:t>
      </w:r>
      <w:r>
        <w:rPr>
          <w:sz w:val="28"/>
          <w:szCs w:val="28"/>
        </w:rPr>
        <w:br/>
        <w:t>А) бег от бортика к бортику.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Б) прыжки на одной ноге, на двух ногах. 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В) хлопки в воде и над водой.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З. Подвижная игра «Кто быстрее</w:t>
      </w:r>
      <w:proofErr w:type="gramStart"/>
      <w:r>
        <w:rPr>
          <w:sz w:val="28"/>
          <w:szCs w:val="28"/>
        </w:rPr>
        <w:t>»?.</w:t>
      </w:r>
      <w:proofErr w:type="gramEnd"/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Сегодня мы с вами будем соревноваться, а для этого я разделю вас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 две команды. Первая команда  будет называться -  «Красные паруса». Вторая команда -  «Синие паруса». Чтобы вы не перепутали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из какой команды, я привяжу вам на руку вот такие маленькие паруса: первой команде красные, второй - синие. По моей команде вы должны будете сложить все кольца в два таза. Команда «Красные паруса» складывает красные кольца, а команда «Синие паруса» складывает синие. Приготовились, по моей команде, начали.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Молодцы, вы очень хорошо и дружно справились с этим заданием.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4. Игра на восприятие формы «Выложи фигуру из лент».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Слушайте следующее задание: Каждая из команд должна будет</w:t>
      </w:r>
      <w:r>
        <w:rPr>
          <w:sz w:val="28"/>
          <w:szCs w:val="28"/>
        </w:rPr>
        <w:br/>
        <w:t>выложить   из   лент   на   воде   геометрическую   фигуру.   А   какие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геометрические фигуры вы знаете? (круг, квадрат, треугольник).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Молодцы!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-Я покажу вам карточку с изображением фигуры, а вы выложите</w:t>
      </w:r>
      <w:r>
        <w:rPr>
          <w:sz w:val="28"/>
          <w:szCs w:val="28"/>
        </w:rPr>
        <w:br/>
        <w:t xml:space="preserve">такую  фигуру  на воде.  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Приготовились,  команда  «Красные  паруса» выкладывает вот такую фигуру (показываю карточку с изображением квадрата), а команда   «Синие паруса» выкладывает вот такую фигуру (показываю карточку с изображением треугольника). Выкладывать будете по моей команде.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 Приготовились, раз, два, три!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Молодцы, и с этим заданием справились хорошо.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 - Какие фигуры вы выкладывали?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5. Игра  «Чудесный мешочек».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А сейчас мы с вами отдохнём, присядем на мель. У меня для вас есть</w:t>
      </w:r>
      <w:r>
        <w:rPr>
          <w:sz w:val="28"/>
          <w:szCs w:val="28"/>
        </w:rPr>
        <w:br/>
        <w:t>«волшебный мешочек», вот он. А что в нём я не знаю. А вы как думаете,</w:t>
      </w:r>
      <w:r>
        <w:rPr>
          <w:sz w:val="28"/>
          <w:szCs w:val="28"/>
        </w:rPr>
        <w:br/>
        <w:t>что в нём может быть? Давайте проверим, угадали или нет. Доставать</w:t>
      </w:r>
      <w:r>
        <w:rPr>
          <w:sz w:val="28"/>
          <w:szCs w:val="28"/>
        </w:rPr>
        <w:br/>
        <w:t>предметы надо, не заглядывая в мешочек.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Дети называют и достают из мешочка шар, призму, кирпичик, кубик.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6.Игра на восприятие цвета  «Подбери правильно».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Отдохнули? Тогда продолжим наши соревнования.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-У меня цветные тарелки.  Какого они цвета? (красного и синего).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Правильно. А у вас есть шары разного цвета? Вы должны положить шары на тарелки. Команда «Красные паруса», какого цвета шары вы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будете дожить на тарелки? А команда «Синие паруса»? Начали! Дети выбирают из множества шаров разного цвета только синие и красные и кладут их на тарелки.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-Кто мне сможет сказать: сколько у нас шаров и тарелок? (поровну).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-Молодцы! Вы хорошо справились и с этим заданием.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7. Подвижная игра «Рыбки резвятся».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8. Итог.</w:t>
      </w:r>
    </w:p>
    <w:p w:rsidR="00F038F9" w:rsidRDefault="00F038F9" w:rsidP="00F038F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№ 5.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1. продолжить работу по закреплению сенсорных навыков.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2. развивать систему </w:t>
      </w:r>
      <w:proofErr w:type="spellStart"/>
      <w:r>
        <w:rPr>
          <w:sz w:val="28"/>
          <w:szCs w:val="28"/>
        </w:rPr>
        <w:t>зрителъно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 xml:space="preserve"> - двигательной связи.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3. стимулировать и поощрять желание действовать с предметами,</w:t>
      </w:r>
      <w:r>
        <w:rPr>
          <w:sz w:val="28"/>
          <w:szCs w:val="28"/>
        </w:rPr>
        <w:br/>
        <w:t xml:space="preserve">сотрудничать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4. стимулировать речевое сопровождение собственных предметных</w:t>
      </w:r>
      <w:r>
        <w:rPr>
          <w:sz w:val="28"/>
          <w:szCs w:val="28"/>
        </w:rPr>
        <w:br/>
        <w:t xml:space="preserve">действий. 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цветные шары и кольца, цветные камни, 4 конуса красного, синего, жёлтого, зелёного цветов и цветные кольца к ним, 2 куклы одна большая, другая маленькая, 2 мяча разной величины, дидактические игрушки: лягушата, </w:t>
      </w:r>
      <w:proofErr w:type="spellStart"/>
      <w:r>
        <w:rPr>
          <w:sz w:val="28"/>
          <w:szCs w:val="28"/>
        </w:rPr>
        <w:t>дельфинята</w:t>
      </w:r>
      <w:proofErr w:type="spellEnd"/>
      <w:r>
        <w:rPr>
          <w:sz w:val="28"/>
          <w:szCs w:val="28"/>
        </w:rPr>
        <w:t>, утята разной величины.</w:t>
      </w:r>
    </w:p>
    <w:p w:rsidR="00F038F9" w:rsidRDefault="00F038F9" w:rsidP="00F038F9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1. Орг. момент.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2. Подвижная игра «Маленькие и большие ножки».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3. Ига на восприятие цвета «Загони шарик в кольцо».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У каждого из вас есть цветной шарик.  Надо ваши шарики загнать в кольцо такого же цвета, но помогать руками нельзя. На шарик можно только дуть. Все поняли? Тогда начали!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-Молодцы! 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4. Игры на восприятие цвета 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А) «Цветные камешки». 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На дно бассейна кто-то высыпал камни. Вот они (дети смотрят на</w:t>
      </w:r>
      <w:r>
        <w:rPr>
          <w:sz w:val="28"/>
          <w:szCs w:val="28"/>
        </w:rPr>
        <w:br/>
        <w:t xml:space="preserve">дно, там лежат цветные камни). 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По моей команде мы будем собирать эти камни.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Денис, какого цвета камни ты собрал? Маша, а ты какого цвета</w:t>
      </w:r>
      <w:r>
        <w:rPr>
          <w:sz w:val="28"/>
          <w:szCs w:val="28"/>
        </w:rPr>
        <w:br/>
        <w:t>камни собрала? и т.д. Камни лёгкие или тяжёлые?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Б) «Забрось кольцо на конус». 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На бортиках бассейна в 4 углах находятся цветные конусы. Дети должны по команде педагога достать из воды кольца и закинуть их на конус такого же цвета.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5. Игры на восприятие величины 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А) «Помоги детенышам </w:t>
      </w:r>
      <w:proofErr w:type="gramStart"/>
      <w:r>
        <w:rPr>
          <w:sz w:val="28"/>
          <w:szCs w:val="28"/>
        </w:rPr>
        <w:t>добраться к мамам</w:t>
      </w:r>
      <w:proofErr w:type="gramEnd"/>
      <w:r>
        <w:rPr>
          <w:sz w:val="28"/>
          <w:szCs w:val="28"/>
        </w:rPr>
        <w:t>»: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-Кто это плавает рядом с нами? (утята, </w:t>
      </w:r>
      <w:proofErr w:type="spellStart"/>
      <w:r>
        <w:rPr>
          <w:sz w:val="28"/>
          <w:szCs w:val="28"/>
        </w:rPr>
        <w:t>дельфинята</w:t>
      </w:r>
      <w:proofErr w:type="spellEnd"/>
      <w:r>
        <w:rPr>
          <w:sz w:val="28"/>
          <w:szCs w:val="28"/>
        </w:rPr>
        <w:t>, лягушата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-Что-то грустные детёныши. Вы не знаете, почему они грустят? А я знаю. Они потерялись. Надо помочь им найти своих мам. Поможем?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Скажите, </w:t>
      </w:r>
      <w:proofErr w:type="gramStart"/>
      <w:r>
        <w:rPr>
          <w:sz w:val="28"/>
          <w:szCs w:val="28"/>
        </w:rPr>
        <w:t>мамы</w:t>
      </w:r>
      <w:proofErr w:type="gramEnd"/>
      <w:r>
        <w:rPr>
          <w:sz w:val="28"/>
          <w:szCs w:val="28"/>
        </w:rPr>
        <w:t xml:space="preserve"> какие? (большие). А </w:t>
      </w:r>
      <w:proofErr w:type="gramStart"/>
      <w:r>
        <w:rPr>
          <w:sz w:val="28"/>
          <w:szCs w:val="28"/>
        </w:rPr>
        <w:t>детки</w:t>
      </w:r>
      <w:proofErr w:type="gramEnd"/>
      <w:r>
        <w:rPr>
          <w:sz w:val="28"/>
          <w:szCs w:val="28"/>
        </w:rPr>
        <w:t xml:space="preserve"> какие? (маленькие).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Б)  «Подарок куклам».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-Посмотрите, к нам на занятие пришли две куклы. Что мы о них можем оказать? (одна большая, а другая маленькая).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- Давайте куклам сделаем подарок. Подарим им шары. Только для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маленькой куклы подарим маленькие шары, 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большой…? (большие).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 xml:space="preserve"> Дети собирают шары для кукол.</w:t>
      </w:r>
    </w:p>
    <w:p w:rsidR="00F038F9" w:rsidRDefault="00F038F9" w:rsidP="00F038F9">
      <w:pPr>
        <w:rPr>
          <w:sz w:val="28"/>
          <w:szCs w:val="28"/>
        </w:rPr>
      </w:pPr>
      <w:r>
        <w:rPr>
          <w:sz w:val="28"/>
          <w:szCs w:val="28"/>
        </w:rPr>
        <w:t>6. Подвижная игра  «Карусели».</w:t>
      </w:r>
    </w:p>
    <w:p w:rsidR="00F84836" w:rsidRDefault="00F84836"/>
    <w:sectPr w:rsidR="00F84836" w:rsidSect="00F8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8F9"/>
    <w:rsid w:val="00F038F9"/>
    <w:rsid w:val="00F8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1545</Words>
  <Characters>8812</Characters>
  <Application>Microsoft Office Word</Application>
  <DocSecurity>0</DocSecurity>
  <Lines>73</Lines>
  <Paragraphs>20</Paragraphs>
  <ScaleCrop>false</ScaleCrop>
  <Company/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2013-04-26T13:09:00Z</dcterms:created>
  <dcterms:modified xsi:type="dcterms:W3CDTF">2013-04-26T13:09:00Z</dcterms:modified>
</cp:coreProperties>
</file>