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F" w:rsidRDefault="00AC063F" w:rsidP="003F155B">
      <w:pPr>
        <w:pStyle w:val="c2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AC063F" w:rsidRDefault="00AC063F" w:rsidP="003F155B">
      <w:pPr>
        <w:pStyle w:val="c2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  <w:r w:rsidRPr="00AC063F">
        <w:rPr>
          <w:rStyle w:val="c1"/>
          <w:b/>
          <w:sz w:val="28"/>
          <w:szCs w:val="28"/>
          <w:u w:val="single"/>
        </w:rPr>
        <w:t>Родительское собрание</w:t>
      </w:r>
    </w:p>
    <w:p w:rsidR="00AC063F" w:rsidRDefault="00AC063F" w:rsidP="003F155B">
      <w:pPr>
        <w:pStyle w:val="c2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AC063F" w:rsidRDefault="00AC063F" w:rsidP="003F155B">
      <w:pPr>
        <w:pStyle w:val="c2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AC063F" w:rsidRPr="0034151A" w:rsidRDefault="00AC063F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34151A">
        <w:rPr>
          <w:rStyle w:val="c1"/>
          <w:sz w:val="28"/>
          <w:szCs w:val="28"/>
        </w:rPr>
        <w:t xml:space="preserve">Добрый день, уважаемые коллеги. Сегодня я буду обращаться к вам немного иначе, сегодня я буду называть вас родителями детей моего класса. </w:t>
      </w:r>
      <w:r w:rsidRPr="0034151A">
        <w:rPr>
          <w:rStyle w:val="c1"/>
          <w:sz w:val="28"/>
          <w:szCs w:val="28"/>
        </w:rPr>
        <w:br/>
        <w:t>Итак, уважаемые родители, сегодняшняя наша встреча будет посвящена  актуальной для нас сегодня теме, теме профессиональной ориентации школьников, то есть наших детей.</w:t>
      </w:r>
      <w:r w:rsidR="0034151A" w:rsidRPr="0034151A">
        <w:rPr>
          <w:rStyle w:val="c1"/>
          <w:sz w:val="28"/>
          <w:szCs w:val="28"/>
        </w:rPr>
        <w:t xml:space="preserve"> Детей уже совсем взрослых, зрелых.</w:t>
      </w:r>
    </w:p>
    <w:p w:rsidR="00AB7109" w:rsidRPr="00AB7109" w:rsidRDefault="00AB7109" w:rsidP="008A4A13">
      <w:pPr>
        <w:pStyle w:val="c2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  <w:r w:rsidRPr="00AB7109">
        <w:rPr>
          <w:b/>
          <w:sz w:val="28"/>
          <w:szCs w:val="28"/>
          <w:u w:val="single"/>
        </w:rPr>
        <w:t>Теоретический материал:</w:t>
      </w:r>
    </w:p>
    <w:p w:rsidR="008A4A13" w:rsidRDefault="0034151A" w:rsidP="008A4A13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 w:rsidRPr="0034151A">
        <w:rPr>
          <w:sz w:val="28"/>
          <w:szCs w:val="28"/>
        </w:rPr>
        <w:t xml:space="preserve">С чего начинается зрелость? Как она формируется? Эти вопросы волнуют и ребят, и взрослых. Как идет этот сложный процесс формирования гражданской зрелости, которая проявляется в способности выполнять ответственную роль взрослого человека во всех сферах – на производстве, в общественной жизни, в семье? </w:t>
      </w:r>
    </w:p>
    <w:p w:rsidR="008A4A13" w:rsidRDefault="0034151A" w:rsidP="008A4A13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 w:rsidRPr="0034151A">
        <w:rPr>
          <w:sz w:val="28"/>
          <w:szCs w:val="28"/>
        </w:rPr>
        <w:t xml:space="preserve">Сегодня наши дети неплохо разбираются в вопросах, связанных с техникой, освоением космоса, новыми научно-техническими достижениями, они интеллектуально более развиты, чем их сверстники в прошлом. Нередко говорят, что основным критерием социальной зрелости является достижение экономической самостоятельности, приобретение стабильной профессии. </w:t>
      </w:r>
    </w:p>
    <w:p w:rsidR="0034151A" w:rsidRPr="0034151A" w:rsidRDefault="0034151A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 w:rsidRPr="0034151A">
        <w:rPr>
          <w:sz w:val="28"/>
          <w:szCs w:val="28"/>
        </w:rPr>
        <w:t>Выпускник с новеньким аттестатом о среднем образовании – словно былинный витязь на распутье, с той лишь разницей, что перед ним не три дороги, а значительно больше, да перед глазами нет придорожного камня, где было бы четко написано, какие испытания ждут его на каждой из них</w:t>
      </w:r>
      <w:r w:rsidR="008A4A13">
        <w:rPr>
          <w:sz w:val="28"/>
          <w:szCs w:val="28"/>
        </w:rPr>
        <w:t xml:space="preserve">. </w:t>
      </w:r>
      <w:r w:rsidR="008A4A13">
        <w:rPr>
          <w:sz w:val="28"/>
          <w:szCs w:val="28"/>
        </w:rPr>
        <w:br/>
        <w:t xml:space="preserve">Поэтому наша </w:t>
      </w:r>
      <w:r>
        <w:rPr>
          <w:sz w:val="28"/>
          <w:szCs w:val="28"/>
        </w:rPr>
        <w:t xml:space="preserve"> общ</w:t>
      </w:r>
      <w:r w:rsidR="008A4A13">
        <w:rPr>
          <w:sz w:val="28"/>
          <w:szCs w:val="28"/>
        </w:rPr>
        <w:t>ая</w:t>
      </w:r>
      <w:r>
        <w:rPr>
          <w:sz w:val="28"/>
          <w:szCs w:val="28"/>
        </w:rPr>
        <w:t xml:space="preserve"> задача состоит в том, чтобы способствовать правильному профессиональному выбору детей, помочь им советом, без упрека и натиска.</w:t>
      </w:r>
    </w:p>
    <w:p w:rsidR="008A4A13" w:rsidRDefault="0034151A" w:rsidP="008A4A13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 w:rsidRPr="0034151A">
        <w:rPr>
          <w:sz w:val="28"/>
          <w:szCs w:val="28"/>
        </w:rPr>
        <w:t xml:space="preserve">Уважаемые родители, поднимите руки те, кто считает, что главное при выборе профессии – это совет родителей? </w:t>
      </w:r>
    </w:p>
    <w:p w:rsidR="0034151A" w:rsidRDefault="0034151A" w:rsidP="008A4A13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 w:rsidRPr="0034151A">
        <w:rPr>
          <w:sz w:val="28"/>
          <w:szCs w:val="28"/>
        </w:rPr>
        <w:t>А кто считает, что главное – личный интерес вашего ребенка?» Чтобы правильно выбрать будущее дело по душе и по плечу, нужно сознательно и самостоятельно встать на позицию равного уважения к разным видам труда. Это совсем не просто.</w:t>
      </w:r>
    </w:p>
    <w:p w:rsidR="0034151A" w:rsidRDefault="008A4A13" w:rsidP="008A4A13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ходе сегодняшнего интегрированного занятия, мы п</w:t>
      </w:r>
      <w:r w:rsidR="00AB7109">
        <w:rPr>
          <w:sz w:val="28"/>
          <w:szCs w:val="28"/>
        </w:rPr>
        <w:t>опытаемся смоделировать помощи выпускнику в его профессиональной ориентации.</w:t>
      </w:r>
    </w:p>
    <w:p w:rsidR="00AB7109" w:rsidRDefault="00AB7109" w:rsidP="008A4A13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 w:rsidRPr="00AB7109">
        <w:rPr>
          <w:rStyle w:val="c1"/>
          <w:b/>
          <w:sz w:val="28"/>
          <w:szCs w:val="28"/>
          <w:u w:val="single"/>
        </w:rPr>
        <w:t>Моделирование ситуации:</w:t>
      </w:r>
    </w:p>
    <w:p w:rsidR="00AB7109" w:rsidRDefault="00AB7109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Уважаемые родители, сейчас мы с вами проиграем ситуацию помощи ученику. Какие способы влияния на ребенка мы выберем? На чью помощь чаще всего ориентируется ребенок? Эти и другие вопросы мы попытаемся обыграть в виде </w:t>
      </w:r>
      <w:proofErr w:type="spellStart"/>
      <w:r>
        <w:rPr>
          <w:rStyle w:val="c1"/>
          <w:sz w:val="28"/>
          <w:szCs w:val="28"/>
        </w:rPr>
        <w:t>квеста</w:t>
      </w:r>
      <w:proofErr w:type="spellEnd"/>
      <w:r>
        <w:rPr>
          <w:rStyle w:val="c1"/>
          <w:sz w:val="28"/>
          <w:szCs w:val="28"/>
        </w:rPr>
        <w:t>, т.е. игровой ситуацией управляемой нами самими.</w:t>
      </w:r>
    </w:p>
    <w:p w:rsidR="00AB7109" w:rsidRDefault="00AB7109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Для игры мне понадобится трое желающих. Игроки получают конверты с материалами. 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</w:p>
    <w:p w:rsidR="000A3DCD" w:rsidRDefault="00AB7109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proofErr w:type="spellStart"/>
      <w:r w:rsidRPr="00AB7109">
        <w:rPr>
          <w:rStyle w:val="c1"/>
          <w:b/>
          <w:sz w:val="28"/>
          <w:szCs w:val="28"/>
          <w:u w:val="single"/>
        </w:rPr>
        <w:lastRenderedPageBreak/>
        <w:t>Опросники</w:t>
      </w:r>
      <w:proofErr w:type="spellEnd"/>
      <w:r w:rsidRPr="00AB7109">
        <w:rPr>
          <w:rStyle w:val="c1"/>
          <w:b/>
          <w:sz w:val="28"/>
          <w:szCs w:val="28"/>
          <w:u w:val="single"/>
        </w:rPr>
        <w:t xml:space="preserve"> для игроков:</w:t>
      </w:r>
    </w:p>
    <w:p w:rsidR="0073291B" w:rsidRPr="00AB7109" w:rsidRDefault="0073291B" w:rsidP="008A4A13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>
        <w:rPr>
          <w:rStyle w:val="c1"/>
          <w:b/>
          <w:sz w:val="28"/>
          <w:szCs w:val="28"/>
          <w:u w:val="single"/>
        </w:rPr>
        <w:t>Ученик</w:t>
      </w:r>
    </w:p>
    <w:p w:rsidR="00AB7109" w:rsidRDefault="00AB7109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1.Кто для Вас является главным советчиком в вопросе выбора профессии?</w:t>
      </w:r>
    </w:p>
    <w:p w:rsidR="00AB7109" w:rsidRDefault="00AB7109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А) Школьный психолог/ классный руководитель.</w:t>
      </w:r>
    </w:p>
    <w:p w:rsidR="00AB7109" w:rsidRDefault="00AB7109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Б) Родители.</w:t>
      </w:r>
    </w:p>
    <w:p w:rsidR="00AB7109" w:rsidRDefault="00AB7109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В) Сверстник/ друг/ одноклассник.</w:t>
      </w:r>
    </w:p>
    <w:p w:rsidR="00AB7109" w:rsidRDefault="0073291B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(аргументировать  почему)</w:t>
      </w:r>
    </w:p>
    <w:p w:rsidR="0073291B" w:rsidRDefault="0073291B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73291B" w:rsidRDefault="0073291B" w:rsidP="008A4A13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Ход переходит тому, кто был выбран.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 w:rsidRPr="0073291B">
        <w:rPr>
          <w:rStyle w:val="c1"/>
          <w:b/>
          <w:sz w:val="28"/>
          <w:szCs w:val="28"/>
          <w:u w:val="single"/>
        </w:rPr>
        <w:t>Школьный психолог/ классный руководитель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А) Я буду мотивировать ученика на выбор профессии, согласно его способностям, которые можно выявить с помощью различных диагностик по профориентации, анализу психологом </w:t>
      </w:r>
      <w:proofErr w:type="spellStart"/>
      <w:r>
        <w:rPr>
          <w:rStyle w:val="c1"/>
          <w:sz w:val="28"/>
          <w:szCs w:val="28"/>
        </w:rPr>
        <w:t>профориентационных</w:t>
      </w:r>
      <w:proofErr w:type="spellEnd"/>
      <w:r>
        <w:rPr>
          <w:rStyle w:val="c1"/>
          <w:sz w:val="28"/>
          <w:szCs w:val="28"/>
        </w:rPr>
        <w:t xml:space="preserve"> знаний у обучающегося; многолетним наблюдениям за развитием профессиональных навыков и качеств у детей; взаимодействием классного руководителя с родителем </w:t>
      </w:r>
      <w:proofErr w:type="gramStart"/>
      <w:r>
        <w:rPr>
          <w:rStyle w:val="c1"/>
          <w:sz w:val="28"/>
          <w:szCs w:val="28"/>
        </w:rPr>
        <w:t>и</w:t>
      </w:r>
      <w:proofErr w:type="gramEnd"/>
      <w:r>
        <w:rPr>
          <w:rStyle w:val="c1"/>
          <w:sz w:val="28"/>
          <w:szCs w:val="28"/>
        </w:rPr>
        <w:t xml:space="preserve"> конечно же буду убеждать его, что окончательный выбор формируется благодаря формуле «Хочу! Могу! Надо!»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73291B" w:rsidRP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 w:rsidRPr="0073291B">
        <w:rPr>
          <w:rStyle w:val="c1"/>
          <w:b/>
          <w:sz w:val="28"/>
          <w:szCs w:val="28"/>
          <w:u w:val="single"/>
        </w:rPr>
        <w:t>Родитель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А) Решу этот вопрос со школьным психологом/ классным руководителем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Б) Буду настаивать на профессии</w:t>
      </w:r>
      <w:r w:rsidR="000A3DCD">
        <w:rPr>
          <w:rStyle w:val="c1"/>
          <w:sz w:val="28"/>
          <w:szCs w:val="28"/>
        </w:rPr>
        <w:t>, которую выбра</w:t>
      </w:r>
      <w:proofErr w:type="gramStart"/>
      <w:r w:rsidR="000A3DCD">
        <w:rPr>
          <w:rStyle w:val="c1"/>
          <w:sz w:val="28"/>
          <w:szCs w:val="28"/>
        </w:rPr>
        <w:t>л(</w:t>
      </w:r>
      <w:proofErr w:type="gramEnd"/>
      <w:r w:rsidR="000A3DCD">
        <w:rPr>
          <w:rStyle w:val="c1"/>
          <w:sz w:val="28"/>
          <w:szCs w:val="28"/>
        </w:rPr>
        <w:t>а) для ребенка я</w:t>
      </w:r>
      <w:r>
        <w:rPr>
          <w:rStyle w:val="c1"/>
          <w:sz w:val="28"/>
          <w:szCs w:val="28"/>
        </w:rPr>
        <w:t>.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В) Скажу</w:t>
      </w:r>
      <w:r w:rsidR="000A3DCD">
        <w:rPr>
          <w:rStyle w:val="c1"/>
          <w:sz w:val="28"/>
          <w:szCs w:val="28"/>
        </w:rPr>
        <w:t xml:space="preserve"> «Ты </w:t>
      </w:r>
      <w:r>
        <w:rPr>
          <w:rStyle w:val="c1"/>
          <w:sz w:val="28"/>
          <w:szCs w:val="28"/>
        </w:rPr>
        <w:t xml:space="preserve"> же взрослый, решай все сам».</w:t>
      </w:r>
    </w:p>
    <w:p w:rsidR="0073291B" w:rsidRPr="000A3DCD" w:rsidRDefault="000A3DCD" w:rsidP="0073291B">
      <w:pPr>
        <w:pStyle w:val="c2"/>
        <w:spacing w:before="0" w:beforeAutospacing="0" w:after="0" w:afterAutospacing="0"/>
        <w:ind w:firstLine="708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Если выбрали букву «а», ответ переходит к учителю. Если «в», к однокласснику, если «б», снова отвечает родитель.</w:t>
      </w:r>
    </w:p>
    <w:p w:rsidR="00DA7C27" w:rsidRPr="00DA7C27" w:rsidRDefault="00DA7C27" w:rsidP="000A3DCD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DA7C27" w:rsidRPr="00DA7C27" w:rsidRDefault="00DA7C27" w:rsidP="00DA7C27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  <w:r w:rsidRPr="00DA7C27">
        <w:rPr>
          <w:rStyle w:val="c1"/>
          <w:b/>
          <w:sz w:val="28"/>
          <w:szCs w:val="28"/>
        </w:rPr>
        <w:t>На ответ  «Б»</w:t>
      </w:r>
    </w:p>
    <w:p w:rsidR="00DA7C27" w:rsidRDefault="00DA7C27" w:rsidP="00DA7C27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А) Применю различные диагностики, тренинги, </w:t>
      </w:r>
      <w:r w:rsidR="000A3DCD">
        <w:rPr>
          <w:rStyle w:val="c1"/>
          <w:sz w:val="28"/>
          <w:szCs w:val="28"/>
        </w:rPr>
        <w:t>буду стараться развить способности ребенка, буду вести активную работу</w:t>
      </w:r>
      <w:r>
        <w:rPr>
          <w:rStyle w:val="c1"/>
          <w:sz w:val="28"/>
          <w:szCs w:val="28"/>
        </w:rPr>
        <w:t xml:space="preserve"> с классным руководителем, </w:t>
      </w:r>
      <w:r w:rsidR="000A3DCD">
        <w:rPr>
          <w:rStyle w:val="c1"/>
          <w:sz w:val="28"/>
          <w:szCs w:val="28"/>
        </w:rPr>
        <w:t>учителями.</w:t>
      </w:r>
    </w:p>
    <w:p w:rsidR="00DA7C27" w:rsidRDefault="00DA7C27" w:rsidP="00DA7C27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Б) Буду уговаривать </w:t>
      </w:r>
      <w:r w:rsidR="000A3DCD">
        <w:rPr>
          <w:rStyle w:val="c1"/>
          <w:sz w:val="28"/>
          <w:szCs w:val="28"/>
        </w:rPr>
        <w:t>выбрать профессию, о которой я сам когда-то мечта</w:t>
      </w:r>
      <w:proofErr w:type="gramStart"/>
      <w:r w:rsidR="000A3DCD">
        <w:rPr>
          <w:rStyle w:val="c1"/>
          <w:sz w:val="28"/>
          <w:szCs w:val="28"/>
        </w:rPr>
        <w:t>л(</w:t>
      </w:r>
      <w:proofErr w:type="gramEnd"/>
      <w:r w:rsidR="000A3DCD">
        <w:rPr>
          <w:rStyle w:val="c1"/>
          <w:sz w:val="28"/>
          <w:szCs w:val="28"/>
        </w:rPr>
        <w:t xml:space="preserve">а) в юности. </w:t>
      </w:r>
    </w:p>
    <w:p w:rsidR="00DA7C27" w:rsidRDefault="00DA7C27" w:rsidP="00DA7C27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В)</w:t>
      </w:r>
      <w:r w:rsidR="000A3DCD">
        <w:rPr>
          <w:rStyle w:val="c1"/>
          <w:sz w:val="28"/>
          <w:szCs w:val="28"/>
        </w:rPr>
        <w:t xml:space="preserve"> Рекомендую выбрать профессию престижную, высокооплачиваемую, или «полезную» профессию, несмотря на способности ребенка.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Если выбрали букву «а», ответ переходит к учителю. Если «в», к решению проблемы всем залом, если «б», снова отвечает родитель, приводит ряд аргументов доказывающих прагматичность своей позиции. Обязательно проходит вместе с ребенком </w:t>
      </w:r>
      <w:proofErr w:type="spellStart"/>
      <w:r>
        <w:rPr>
          <w:rStyle w:val="c1"/>
          <w:i/>
          <w:sz w:val="28"/>
          <w:szCs w:val="28"/>
        </w:rPr>
        <w:t>психологогеометрический</w:t>
      </w:r>
      <w:proofErr w:type="spellEnd"/>
      <w:r>
        <w:rPr>
          <w:rStyle w:val="c1"/>
          <w:i/>
          <w:sz w:val="28"/>
          <w:szCs w:val="28"/>
        </w:rPr>
        <w:t xml:space="preserve"> тест!!!</w:t>
      </w:r>
    </w:p>
    <w:p w:rsidR="00DA7C27" w:rsidRDefault="00DA7C27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73291B" w:rsidRP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 w:rsidRPr="0073291B">
        <w:rPr>
          <w:rStyle w:val="c1"/>
          <w:b/>
          <w:sz w:val="28"/>
          <w:szCs w:val="28"/>
          <w:u w:val="single"/>
        </w:rPr>
        <w:t>Одноклассник (</w:t>
      </w:r>
      <w:proofErr w:type="spellStart"/>
      <w:r w:rsidRPr="0073291B">
        <w:rPr>
          <w:rStyle w:val="c1"/>
          <w:b/>
          <w:sz w:val="28"/>
          <w:szCs w:val="28"/>
          <w:u w:val="single"/>
        </w:rPr>
        <w:t>ца</w:t>
      </w:r>
      <w:proofErr w:type="spellEnd"/>
      <w:r w:rsidRPr="0073291B">
        <w:rPr>
          <w:rStyle w:val="c1"/>
          <w:b/>
          <w:sz w:val="28"/>
          <w:szCs w:val="28"/>
          <w:u w:val="single"/>
        </w:rPr>
        <w:t>)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А) посоветую обратиться к специалисту по поводу  профессии – школьный психолог, классный руководитель.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Б) Почему бы ему не выбрать профессию по примеру и совету родителя.</w:t>
      </w:r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В) предложу ему пойти со мной в ВУЗ за компанию)</w:t>
      </w:r>
      <w:proofErr w:type="gramEnd"/>
    </w:p>
    <w:p w:rsidR="0073291B" w:rsidRDefault="0073291B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Если выбрали букву «а», ответ переходит к учителю. Если «б», к родителю, если «в», то приводит ряд аргументов доказывающих прагматичность своей позиции.</w:t>
      </w:r>
      <w:r w:rsidRPr="000A3DCD">
        <w:rPr>
          <w:rStyle w:val="a4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 xml:space="preserve">Обязательно проходит вместе с ребенком </w:t>
      </w:r>
      <w:proofErr w:type="spellStart"/>
      <w:r>
        <w:rPr>
          <w:rStyle w:val="c1"/>
          <w:i/>
          <w:sz w:val="28"/>
          <w:szCs w:val="28"/>
        </w:rPr>
        <w:t>психологогеометрический</w:t>
      </w:r>
      <w:proofErr w:type="spellEnd"/>
      <w:r>
        <w:rPr>
          <w:rStyle w:val="c1"/>
          <w:i/>
          <w:sz w:val="28"/>
          <w:szCs w:val="28"/>
        </w:rPr>
        <w:t xml:space="preserve"> тест!!!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28"/>
          <w:szCs w:val="28"/>
        </w:rPr>
      </w:pPr>
    </w:p>
    <w:p w:rsidR="00DA7C27" w:rsidRPr="0073291B" w:rsidRDefault="00DA7C27" w:rsidP="0073291B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0A3DCD" w:rsidRPr="000A3DCD" w:rsidRDefault="000A3DCD" w:rsidP="000A3DC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Спасибо, вам за поиск правильного решения. </w:t>
      </w:r>
      <w:r w:rsidRPr="000A3DCD">
        <w:rPr>
          <w:color w:val="000000"/>
          <w:sz w:val="28"/>
          <w:szCs w:val="28"/>
        </w:rPr>
        <w:t xml:space="preserve">Очень часто родительские советы подаются под «соусом» «полезно для семейной жизни». Будь врачом - нас и себя сможешь лечить! Становись поваром, хоть готовить научишься! Плохо ли - воспитатель! Своих детей вырастишь как надо. Продолжать подобный перечень можно бесконечно, при </w:t>
      </w:r>
      <w:proofErr w:type="gramStart"/>
      <w:r w:rsidRPr="000A3DCD">
        <w:rPr>
          <w:color w:val="000000"/>
          <w:sz w:val="28"/>
          <w:szCs w:val="28"/>
        </w:rPr>
        <w:t>том</w:t>
      </w:r>
      <w:proofErr w:type="gramEnd"/>
      <w:r w:rsidRPr="000A3DCD">
        <w:rPr>
          <w:color w:val="000000"/>
          <w:sz w:val="28"/>
          <w:szCs w:val="28"/>
        </w:rPr>
        <w:t xml:space="preserve"> что ущербность такого выбора очевидна.</w:t>
      </w:r>
    </w:p>
    <w:p w:rsidR="000A3DCD" w:rsidRPr="000A3DCD" w:rsidRDefault="000A3DCD" w:rsidP="000A3DC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A3DCD">
        <w:rPr>
          <w:color w:val="000000"/>
          <w:sz w:val="28"/>
          <w:szCs w:val="28"/>
        </w:rPr>
        <w:t>Еще одно родительское заблуждение: высшее образование автоматически разрешает проблемы поиска нужной высокооплачиваемой работы.</w:t>
      </w:r>
    </w:p>
    <w:p w:rsidR="000A3DCD" w:rsidRPr="000A3DCD" w:rsidRDefault="000A3DCD" w:rsidP="000A3DC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A3DCD">
        <w:rPr>
          <w:color w:val="000000"/>
          <w:sz w:val="28"/>
          <w:szCs w:val="28"/>
        </w:rPr>
        <w:t>Одна из насущных задач родителей - помочь ребенку сформировать реалистичное представление о самом себе - своих способностях, сильных сторонах характера. Необходимо поощрять личностную уникальность. Поддерживая и одобряя ребенка, родители помогают ему приобрести уверенность в себе. По образному выражению, эта помощь подобна прививке от неудачи и несчастья.</w:t>
      </w:r>
    </w:p>
    <w:p w:rsidR="0073291B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Таким образом, задача наша совместная задача состоит в том, чтобы дат возможность ребенку разобраться в потоке </w:t>
      </w:r>
      <w:proofErr w:type="spellStart"/>
      <w:r>
        <w:rPr>
          <w:rStyle w:val="c1"/>
          <w:sz w:val="28"/>
          <w:szCs w:val="28"/>
        </w:rPr>
        <w:t>профориентационной</w:t>
      </w:r>
      <w:proofErr w:type="spellEnd"/>
      <w:r>
        <w:rPr>
          <w:rStyle w:val="c1"/>
          <w:sz w:val="28"/>
          <w:szCs w:val="28"/>
        </w:rPr>
        <w:t xml:space="preserve"> информации и в самих себе и выяснить следующее:</w:t>
      </w:r>
    </w:p>
    <w:p w:rsidR="000A3DCD" w:rsidRDefault="000A3DCD" w:rsidP="000A3DC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Свои интересы к профессии;</w:t>
      </w:r>
    </w:p>
    <w:p w:rsidR="000A3DCD" w:rsidRDefault="000A3DCD" w:rsidP="000A3DC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Свои способности;</w:t>
      </w:r>
    </w:p>
    <w:p w:rsidR="000A3DCD" w:rsidRDefault="000A3DCD" w:rsidP="000A3DC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Свои склонности;</w:t>
      </w:r>
    </w:p>
    <w:p w:rsidR="000A3DCD" w:rsidRDefault="000A3DCD" w:rsidP="000A3DC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Степень </w:t>
      </w:r>
      <w:proofErr w:type="gramStart"/>
      <w:r>
        <w:rPr>
          <w:rStyle w:val="c1"/>
          <w:sz w:val="28"/>
          <w:szCs w:val="28"/>
        </w:rPr>
        <w:t>своей</w:t>
      </w:r>
      <w:proofErr w:type="gram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профпригодности</w:t>
      </w:r>
      <w:proofErr w:type="spellEnd"/>
      <w:r>
        <w:rPr>
          <w:rStyle w:val="c1"/>
          <w:sz w:val="28"/>
          <w:szCs w:val="28"/>
        </w:rPr>
        <w:t>, своего здоровья;</w:t>
      </w:r>
    </w:p>
    <w:p w:rsidR="000A3DCD" w:rsidRDefault="000A3DCD" w:rsidP="000A3DCD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Информированность о мире профессий.</w:t>
      </w:r>
    </w:p>
    <w:p w:rsidR="000A3DCD" w:rsidRDefault="000A3DCD" w:rsidP="000A3DCD">
      <w:pPr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A3DCD" w:rsidRPr="000A3DCD" w:rsidRDefault="000A3DCD" w:rsidP="000A3DCD">
      <w:pPr>
        <w:spacing w:after="160" w:line="3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A3D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“Характеристика профессий”.</w:t>
      </w:r>
    </w:p>
    <w:p w:rsidR="000A3DCD" w:rsidRPr="000A3DCD" w:rsidRDefault="000A3DCD" w:rsidP="000A3DC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выясним, насколько вы много узнали о мире профессий.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самая волосатая (парикмахер),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детская (воспитатель),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</w:t>
      </w:r>
      <w:proofErr w:type="gramEnd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смешная (клоун),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умная (ученый, профессор),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зубастая (стоматолог),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начитанная (библиотекарь),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</w:t>
      </w:r>
      <w:proofErr w:type="gramEnd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смелая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полицейский</w:t>
      </w:r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0A3DCD" w:rsidRP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</w:t>
      </w:r>
      <w:proofErr w:type="gramEnd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школьная (учитель),</w:t>
      </w:r>
    </w:p>
    <w:p w:rsidR="000A3DCD" w:rsidRDefault="000A3DCD" w:rsidP="000A3D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</w:t>
      </w:r>
      <w:proofErr w:type="gramEnd"/>
      <w:r w:rsidRPr="000A3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опасная (пожарник, спасатель).</w:t>
      </w:r>
    </w:p>
    <w:p w:rsidR="000A3DCD" w:rsidRDefault="000A3DCD" w:rsidP="000A3DCD">
      <w:pPr>
        <w:pStyle w:val="c2"/>
        <w:spacing w:before="0" w:beforeAutospacing="0" w:after="0" w:afterAutospacing="0"/>
        <w:ind w:firstLine="14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заключение этого заседания, мне бы хотелось отметить важность участия родителя в выборе дальнейшего пути, но все-таки окончательное решение должно приниматься самими детьми. Это их выбор. И принимать окончательное решение должны они сами.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140"/>
        <w:rPr>
          <w:rStyle w:val="c1"/>
          <w:sz w:val="28"/>
          <w:szCs w:val="28"/>
        </w:rPr>
      </w:pPr>
    </w:p>
    <w:p w:rsidR="003F155B" w:rsidRPr="0034151A" w:rsidRDefault="003F155B" w:rsidP="0073291B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sz w:val="28"/>
          <w:szCs w:val="28"/>
        </w:rPr>
      </w:pPr>
      <w:r w:rsidRPr="0034151A">
        <w:rPr>
          <w:rStyle w:val="c1"/>
          <w:sz w:val="28"/>
          <w:szCs w:val="28"/>
        </w:rPr>
        <w:t>Пусть ваш выбор будет правильным!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Тысячи тропок готовит судьба.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Сотни загадок в запасе хранит.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Какой она будет – тропинка твоя,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Это тебе доказать предстоит.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Будешь ли ты водить корабли,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Или секреты веков узнавать,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Построишь ли мост от Луны до Земли,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Может, ты станешь железо ковать.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Вырастешь клоуном – самым смешным –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И улыбками мир расцветет.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Клоуны тоже на свете нужны –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Они отправляют наши души в полет.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Выбрать какую тропинку себе –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Не узнаешь, пока не откроется дверь.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Человеком старайся пройти по тропе,</w:t>
      </w:r>
    </w:p>
    <w:p w:rsidR="003F155B" w:rsidRPr="003F155B" w:rsidRDefault="003F155B" w:rsidP="003F155B">
      <w:pPr>
        <w:pStyle w:val="c2"/>
        <w:spacing w:before="0" w:beforeAutospacing="0" w:after="0" w:afterAutospacing="0"/>
        <w:jc w:val="center"/>
        <w:rPr>
          <w:rFonts w:ascii="Arial" w:hAnsi="Arial" w:cs="Arial"/>
        </w:rPr>
      </w:pPr>
      <w:r w:rsidRPr="003F155B">
        <w:rPr>
          <w:rStyle w:val="c1"/>
          <w:sz w:val="28"/>
          <w:szCs w:val="28"/>
        </w:rPr>
        <w:t>Поверь в свои силы, в победу поверь</w:t>
      </w: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</w:p>
    <w:p w:rsidR="003F155B" w:rsidRPr="003F155B" w:rsidRDefault="000A3DCD" w:rsidP="000A3DCD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</w:rPr>
        <w:lastRenderedPageBreak/>
        <w:t>ПРИЛОЖЕНИЯ</w:t>
      </w:r>
    </w:p>
    <w:p w:rsidR="003F155B" w:rsidRPr="000A3DCD" w:rsidRDefault="000A3DCD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b/>
          <w:i/>
          <w:sz w:val="28"/>
          <w:szCs w:val="28"/>
        </w:rPr>
      </w:pPr>
      <w:r w:rsidRPr="000A3DCD">
        <w:rPr>
          <w:b/>
          <w:i/>
          <w:sz w:val="28"/>
          <w:szCs w:val="28"/>
        </w:rPr>
        <w:t>Словарик:</w:t>
      </w:r>
      <w:r w:rsidR="003F155B" w:rsidRPr="000A3DCD">
        <w:rPr>
          <w:b/>
          <w:i/>
          <w:sz w:val="28"/>
          <w:szCs w:val="28"/>
        </w:rPr>
        <w:t xml:space="preserve"> </w:t>
      </w:r>
    </w:p>
    <w:p w:rsidR="003F155B" w:rsidRDefault="003F155B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3F155B">
        <w:rPr>
          <w:b/>
          <w:sz w:val="28"/>
          <w:szCs w:val="28"/>
          <w:u w:val="single"/>
        </w:rPr>
        <w:t>Интересы</w:t>
      </w:r>
      <w:r w:rsidRPr="003F155B">
        <w:rPr>
          <w:sz w:val="28"/>
          <w:szCs w:val="28"/>
        </w:rPr>
        <w:t xml:space="preserve"> - побуждения познавательного характера. </w:t>
      </w:r>
    </w:p>
    <w:p w:rsidR="003F155B" w:rsidRDefault="003F155B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3F155B">
        <w:rPr>
          <w:b/>
          <w:sz w:val="28"/>
          <w:szCs w:val="28"/>
          <w:u w:val="single"/>
        </w:rPr>
        <w:t>Склонность</w:t>
      </w:r>
      <w:r w:rsidRPr="003F155B">
        <w:rPr>
          <w:sz w:val="28"/>
          <w:szCs w:val="28"/>
        </w:rPr>
        <w:t xml:space="preserve"> — побуждения заниматься какой-либо деятельностью с целью преобразования, изменения (связаны с интересами). </w:t>
      </w:r>
    </w:p>
    <w:p w:rsidR="003F155B" w:rsidRPr="003F155B" w:rsidRDefault="003F155B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proofErr w:type="gramStart"/>
      <w:r w:rsidRPr="003F155B">
        <w:rPr>
          <w:b/>
          <w:sz w:val="28"/>
          <w:szCs w:val="28"/>
          <w:u w:val="single"/>
        </w:rPr>
        <w:t>Способности</w:t>
      </w:r>
      <w:r w:rsidRPr="003F155B">
        <w:rPr>
          <w:sz w:val="28"/>
          <w:szCs w:val="28"/>
        </w:rPr>
        <w:t xml:space="preserve"> - индивидуально-психологические особенности личности, являющиеся условиями наиболее продуктивного осуществления деятельности (интеллектуальные, художественные, творческие, инструментальные, коммуникативные, организаторские и др.).</w:t>
      </w:r>
      <w:proofErr w:type="gramEnd"/>
      <w:r w:rsidRPr="003F155B">
        <w:rPr>
          <w:sz w:val="28"/>
          <w:szCs w:val="28"/>
        </w:rPr>
        <w:t xml:space="preserve"> </w:t>
      </w:r>
      <w:r w:rsidRPr="003F155B">
        <w:rPr>
          <w:b/>
          <w:sz w:val="28"/>
          <w:szCs w:val="28"/>
          <w:u w:val="single"/>
        </w:rPr>
        <w:t>Профессиональная пригодность</w:t>
      </w:r>
      <w:r w:rsidRPr="003F155B">
        <w:rPr>
          <w:sz w:val="28"/>
          <w:szCs w:val="28"/>
        </w:rPr>
        <w:t xml:space="preserve"> - совокупность психических и психофизиологических особенностей человека, необходимых и </w:t>
      </w:r>
      <w:proofErr w:type="spellStart"/>
      <w:r w:rsidRPr="003F155B">
        <w:rPr>
          <w:sz w:val="28"/>
          <w:szCs w:val="28"/>
        </w:rPr>
        <w:t>достаточ</w:t>
      </w:r>
      <w:proofErr w:type="spellEnd"/>
    </w:p>
    <w:p w:rsidR="0034151A" w:rsidRPr="000A3DCD" w:rsidRDefault="0034151A" w:rsidP="0034151A">
      <w:pPr>
        <w:pStyle w:val="a3"/>
        <w:rPr>
          <w:sz w:val="28"/>
          <w:szCs w:val="28"/>
        </w:rPr>
      </w:pPr>
      <w:r w:rsidRPr="000A3DCD">
        <w:rPr>
          <w:b/>
          <w:bCs/>
          <w:sz w:val="28"/>
          <w:szCs w:val="28"/>
        </w:rPr>
        <w:t>Правила выбора профессии</w:t>
      </w:r>
      <w:r w:rsidRPr="000A3DCD">
        <w:rPr>
          <w:sz w:val="28"/>
          <w:szCs w:val="28"/>
        </w:rPr>
        <w:t xml:space="preserve"> </w:t>
      </w:r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Изучить как можно больше профессий, выявить, какие профессии и специальности нужны в регионе, где вы живете</w:t>
      </w:r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С помощью учителей и других специалистов изучить ребенка 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</w:t>
      </w:r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Подробно изучить эту профессию, ознакомиться с </w:t>
      </w:r>
      <w:proofErr w:type="spellStart"/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профессиограммой</w:t>
      </w:r>
      <w:proofErr w:type="spellEnd"/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, уточнить формулу профессии,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</w:t>
      </w:r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Дать возможность практически попробовать ребенку свои силы в этой профессии</w:t>
      </w:r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Сравнить полученные знания о профессии с его профессиональными возможностями, посоветоваться с другими родителями, учителями, врачами, при возможности получить </w:t>
      </w:r>
      <w:proofErr w:type="gramStart"/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квалифицированную</w:t>
      </w:r>
      <w:proofErr w:type="gramEnd"/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профконсультацию</w:t>
      </w:r>
      <w:proofErr w:type="spellEnd"/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При соответствии своих профессиональных возможностей требованиям предпочитаемой профессии помочь ребенку осуществлять самоконтроль готовности к профессиональному самоопределению</w:t>
      </w:r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При отсутствии такого соответствия изучить запасной профессиональный вариант</w:t>
      </w:r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51A" w:rsidRPr="000A3DCD" w:rsidRDefault="0034151A" w:rsidP="003415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3DCD">
        <w:rPr>
          <w:rFonts w:ascii="Times New Roman" w:eastAsia="Calibri" w:hAnsi="Times New Roman" w:cs="Times New Roman"/>
          <w:i/>
          <w:iCs/>
          <w:sz w:val="28"/>
          <w:szCs w:val="28"/>
        </w:rPr>
        <w:t>Выбрав для себя будущую профессию, одобрять настойчивость в реализации профессионального намерения и овладении профессией в совершенстве</w:t>
      </w:r>
      <w:r w:rsidRPr="000A3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155B" w:rsidRDefault="003F155B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0A3DCD" w:rsidRDefault="000A3DCD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0A3DCD" w:rsidRDefault="000A3DCD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0A3DCD" w:rsidRDefault="000A3DCD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</w:pP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  <w:lastRenderedPageBreak/>
        <w:t>Советы родителям и детям при выборе места будущей учёбы.</w:t>
      </w: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 Выбирайте институты с государственной аккредитацией.</w:t>
      </w: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Не постесняйтесь узнать о преподавательском составе.</w:t>
      </w:r>
    </w:p>
    <w:p w:rsidR="000131C5" w:rsidRDefault="003F155B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3. </w:t>
      </w:r>
      <w:r w:rsidR="000131C5">
        <w:rPr>
          <w:rFonts w:ascii="Arial" w:hAnsi="Arial" w:cs="Arial"/>
          <w:color w:val="000000"/>
          <w:sz w:val="30"/>
          <w:szCs w:val="30"/>
        </w:rPr>
        <w:t>Помните! В настоящий момент ваши дети могут одновременно поступать в несколько университетов и институтов.</w:t>
      </w: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4. Постарайтесь быть на экзаменах, вдруг понадобится апелляция.</w:t>
      </w: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 На новых факультетах всегда меньше проходной балл.</w:t>
      </w: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6. Не расстраивайтесь, если ваш ребёнок не поступил. Впереди у него много возможностей .</w:t>
      </w: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7. Переговорите с теми, кто закончил ВУЗ, в который поступает ваш ребёнок.</w:t>
      </w:r>
    </w:p>
    <w:p w:rsidR="000131C5" w:rsidRDefault="000131C5" w:rsidP="000131C5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8. Дайте право выбора своему ребёнку.</w:t>
      </w:r>
    </w:p>
    <w:p w:rsidR="00E500AA" w:rsidRDefault="00E500AA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DCD" w:rsidRPr="000A3DCD" w:rsidRDefault="000A3DCD" w:rsidP="000A3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55B" w:rsidRPr="000A3DCD" w:rsidRDefault="003F155B" w:rsidP="000A3D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Методика "Матрица выбора профессии"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Данная методика разработана Московским областным центром профориентации молодежи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Какой объект деятельности тебя привлекает?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(дети и взрослые, ученики и студен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ты, клиенты и пациенты, покупатели и пасса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жиры, зрители, читатели, сотрудники)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Информация (тексты, формулы, схемы, </w:t>
      </w:r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чертежи, иностранные языки, языки про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граммирования</w:t>
      </w:r>
      <w:proofErr w:type="spell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Финансы (деньги, акции, фонды, лимиты, кредиты)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1.4.       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Техника (механизмы, станки, здания, </w:t>
      </w:r>
      <w:proofErr w:type="spellStart"/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</w:t>
      </w:r>
      <w:proofErr w:type="spell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рукции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приборы, машины)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Искусство (литература, музыка, театр, кино, балет, живопись)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1.6.       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Животные (служебные, дикие, домашние, промысловые)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Растения (сельскохозяйственные, </w:t>
      </w:r>
      <w:proofErr w:type="spellStart"/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дикорас</w:t>
      </w:r>
      <w:proofErr w:type="spell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тущие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декоративные)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1.8.       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Продукты питания (мясные, рыбные, </w:t>
      </w:r>
      <w:proofErr w:type="spellStart"/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молоч</w:t>
      </w:r>
      <w:proofErr w:type="spell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ные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кондитерские и хлебобулочные 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изде</w:t>
      </w:r>
      <w:proofErr w:type="spell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лия, консервы, плоды, овощи, фрукты)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Изделия (металл, ткани, мех, кожа, дерево, камень, лекарства)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1.10. Природные ресурсы (земли, леса, горы, </w:t>
      </w:r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 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доемы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месторождения)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Какой вид деятельности тебя привлекает?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Управление (руководство чьей-то </w:t>
      </w:r>
      <w:proofErr w:type="spellStart"/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</w:t>
      </w:r>
      <w:proofErr w:type="spell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тельностью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Облуживание (удовлетворение чьих-то </w:t>
      </w:r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требностей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 (воспитание, обучение, </w:t>
      </w:r>
      <w:proofErr w:type="gram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 </w:t>
      </w:r>
      <w:proofErr w:type="spellStart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мирование</w:t>
      </w:r>
      <w:proofErr w:type="spellEnd"/>
      <w:proofErr w:type="gramEnd"/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личности)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Оздоровление (избавление от болезней и их предупреждение)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Творчество (создание оригинальных произ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ведений искусства)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Производство (изготовление продукции)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Конструирование (проектирование деталей и объектов)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Исследование (научное изучение чего-либо или кого-либо)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2.9.   </w:t>
      </w: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Защита (охрана от враждебных действий)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2.10. Контроль (проверка и наблюдение)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</w:t>
      </w:r>
      <w:r w:rsidRPr="000A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с помощью нижеследующей таблицы («Матрица выбора профессии»). Профессии, находящиеся на пересечении «сферы труда» и «вида труда», являются (предположительно) наиболее близкими интересам и склонностям опрашиваемого.</w:t>
      </w:r>
    </w:p>
    <w:p w:rsidR="003F155B" w:rsidRPr="000A3DCD" w:rsidRDefault="003F155B" w:rsidP="000A3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Матрица выбора профессии </w:t>
      </w:r>
    </w:p>
    <w:p w:rsidR="003F155B" w:rsidRDefault="003F155B" w:rsidP="000A3DCD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sectPr w:rsidR="003F155B" w:rsidSect="00E50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55B" w:rsidRPr="000A3DCD" w:rsidRDefault="003F155B" w:rsidP="003F155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A3DCD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Матрица выбора профессии </w:t>
      </w:r>
    </w:p>
    <w:tbl>
      <w:tblPr>
        <w:tblW w:w="14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7"/>
        <w:gridCol w:w="1289"/>
        <w:gridCol w:w="1735"/>
        <w:gridCol w:w="1482"/>
        <w:gridCol w:w="1193"/>
        <w:gridCol w:w="1687"/>
        <w:gridCol w:w="991"/>
        <w:gridCol w:w="1106"/>
        <w:gridCol w:w="1078"/>
        <w:gridCol w:w="1180"/>
        <w:gridCol w:w="1332"/>
      </w:tblGrid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Сферы труда</w:t>
            </w:r>
            <w:r w:rsid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Виды труда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Растения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Природные ресурсы</w:t>
            </w:r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Управление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руководствочьей-то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дея</w:t>
            </w: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>тельностью)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Менеджер по персоналу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Администра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тор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Маркетолог</w:t>
            </w:r>
            <w:proofErr w:type="spellEnd"/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Диспетчер Статистик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Экономист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Аудитор Аналитик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Технолог Авиадиспетчер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Режиссер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Продюсер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Дирижер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Кинолог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Зоотехник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Генный инженер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АгрономФермер</w:t>
            </w:r>
            <w:proofErr w:type="spellEnd"/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.</w:t>
            </w:r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Селекционер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Товаровед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Менеджерпо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продажам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Менеджерпо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продажамЛогистикТоваровед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Энергетик Инженер по кадастру</w:t>
            </w:r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Обслуживание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(удовлетворе</w:t>
            </w: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 xml:space="preserve">ние 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чьих-топотребностей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ПродавецПарикмахер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Официант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ПереводчикЭкскурсовод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Библиотекарь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БухгалтерКассир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Инкассатор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ВодительСлесарь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Теле-ради</w:t>
            </w:r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мастер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Гример Костюмер Парикмахер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Животновод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ПтицеводСкотовод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ОвощеводПолеводСадовод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ЭкспедиторУпаковщик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Продавец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ПродавецУпаковщик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Экспедитор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Егерь Лесник Мелиоратор</w:t>
            </w:r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Образование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(воспитание и обучение, формирование личности)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Учитель Воспитатель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Социальныйпедагог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ПреподавательВедущий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</w:t>
            </w:r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теле</w:t>
            </w:r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- и радио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программ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КонсультантПреподавательэкономики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Мастер произ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водственного обучения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ХореографПреподавательмузыки</w:t>
            </w:r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,ж</w:t>
            </w:r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ивописи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Дрессировщик Кинолог Жокей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Преподавательбиологии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Эколог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Мастер производ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ственного </w:t>
            </w:r>
            <w:proofErr w:type="spellStart"/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обуче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 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Мастер производ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ственного </w:t>
            </w:r>
            <w:proofErr w:type="spellStart"/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обуче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 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ПреподавательЭколог</w:t>
            </w:r>
            <w:proofErr w:type="spellEnd"/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Оздоровление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(избавление от болезней и их </w:t>
            </w:r>
            <w:proofErr w:type="spellStart"/>
            <w:proofErr w:type="gram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преду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 xml:space="preserve"> 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преждение</w:t>
            </w:r>
            <w:proofErr w:type="spellEnd"/>
            <w:proofErr w:type="gram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ВрачМедсестраТренер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РентгенологВра</w:t>
            </w:r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ч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компьютернаядиагностика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Антикризисныйуправляющий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Страховой агент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Мастер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авто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сервисаФизиотера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певт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ПластическийхирургКосметолог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Реставратор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ВетеринарЛаборант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питомника Зоопсихолог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ФитотерапевтГомеопат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Травник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Диетолог Косметолог Санитарный инспектор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Фармацевт Ортопед Протезист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БальнеологЭпидемиологЛаборант</w:t>
            </w:r>
            <w:proofErr w:type="spellEnd"/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Творчество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созданиеоригинальныхпроизведений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искусства)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РежиссерАртист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Музыкант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Программист Редактор Web-дизайнер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Менеджер по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проектамПродюсер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КострукторДизайнерХудожник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ХудожникПисательКомпозитор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ДрессировщикСлужитель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цирка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Фитодизайнер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Озеленитель Флорист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КондитерПоварКулинар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Резчик по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деревуВитражистСкульптор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Архитектор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Мастер-цветово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/ Декоратор</w:t>
            </w:r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Производство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изготовлениепр</w:t>
            </w: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одукции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Мастер </w:t>
            </w:r>
            <w:proofErr w:type="spellStart"/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произ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 xml:space="preserve">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водственного</w:t>
            </w:r>
            <w:proofErr w:type="spellEnd"/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КорректорЖурналистПолиграфист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ЭкономистБухгалтерКассир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Станочник Аппаратчик Машинист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ЮвелирГрафик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Керамист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Животновод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ПтицеводР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ыбовод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ОвощеводЦветоводСадовод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ТехнологКалькулятор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Повар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ШвеяКузнец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Столяр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Шахтер Нефтяник Техник</w:t>
            </w:r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Конструиро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 xml:space="preserve"> 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(проектирова</w:t>
            </w: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softHyphen/>
              <w:t xml:space="preserve">ние деталей 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иобъектов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СтилистПластическийхирург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Картограф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Программист</w:t>
            </w:r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Web</w:t>
            </w:r>
            <w:proofErr w:type="spellEnd"/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-мастер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ПлановикМенеджер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по проектам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Инженер-кон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структорТелемастер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АрхитекторДизайнерРежиссер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Генный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инженерВиварщик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Селекционер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. Селекционер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Ландшафтист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Флорист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Инженер-тех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</w:r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нологКулинар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МодельерЗакройщикОбувщик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ДизайнерландшафтаИнженер</w:t>
            </w:r>
            <w:proofErr w:type="spellEnd"/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Исследование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научноеизучениечего-либо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иликого-либо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ПсихологСледовательЛаборант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Социолог Математик Аналитик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АудиторЭкономистАналитик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Испытател</w:t>
            </w:r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ь(</w:t>
            </w:r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техники) Хронометра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жист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ИскусствоведКритикЖурналист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Зоопсихолог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ОрнитологИхтиолог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БиологБотаник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Микробиолог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ЛаборантДегустатор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Санитарный врач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Эргономик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Контролер Лаборант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Биолог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МетеорологАгроном</w:t>
            </w:r>
            <w:proofErr w:type="spellEnd"/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(охрана </w:t>
            </w:r>
            <w:proofErr w:type="spellStart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отвраждебныхдействий</w:t>
            </w:r>
            <w:proofErr w:type="spellEnd"/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МилиционерВоенныйАдвокат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Арбитр Юрист Патентовед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ИнкассаторОхранник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Страховой агент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ПожарныйСапер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Инженер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ПостановщиктрюковКаскадер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ЕгерьЛесничий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Инспекторрыбнадзора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ЭкологМикробиолог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Миколог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Санитарный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врачЛаборантМикробиолог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Сторож Инспектор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Охрана </w:t>
            </w: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ресурсе</w:t>
            </w:r>
            <w:proofErr w:type="gram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!И</w:t>
            </w:r>
            <w:proofErr w:type="gram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нженер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по ТБ</w:t>
            </w:r>
          </w:p>
        </w:tc>
      </w:tr>
      <w:tr w:rsidR="003F155B" w:rsidRPr="000A3DCD" w:rsidTr="003F155B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Контроль</w:t>
            </w:r>
          </w:p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(проверка и наблюдение)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ТаможенникПрокурорТабельщик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КорректорСистемныйпрограммист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РевизорНалоговыйполицейский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Техник-кон</w:t>
            </w: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softHyphen/>
              <w:t>тролерОбходчик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ЖД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ВыпускающийредакторКонсультант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КонсультантЭксперт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по экстерьеру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СелекционерАгроном</w:t>
            </w:r>
            <w:proofErr w:type="spellEnd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Лаборант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Дегустатор лаборант Санитарный врач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Оценщик Контролер ОТК Приемщик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5B" w:rsidRPr="000A3DCD" w:rsidRDefault="003F155B" w:rsidP="003F1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DC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РадиологПочвоведЭксперт</w:t>
            </w:r>
            <w:proofErr w:type="spellEnd"/>
          </w:p>
        </w:tc>
      </w:tr>
    </w:tbl>
    <w:p w:rsidR="003F155B" w:rsidRPr="000A3DCD" w:rsidRDefault="003F155B" w:rsidP="003F155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A3DCD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3F155B" w:rsidRPr="000A3DCD" w:rsidRDefault="003F155B">
      <w:pPr>
        <w:rPr>
          <w:sz w:val="20"/>
          <w:szCs w:val="20"/>
        </w:rPr>
        <w:sectPr w:rsidR="003F155B" w:rsidRPr="000A3DCD" w:rsidSect="003F15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36"/>
          <w:szCs w:val="36"/>
          <w:u w:val="single"/>
        </w:rPr>
      </w:pPr>
      <w:proofErr w:type="spellStart"/>
      <w:r>
        <w:rPr>
          <w:rStyle w:val="c1"/>
          <w:b/>
          <w:sz w:val="36"/>
          <w:szCs w:val="36"/>
          <w:u w:val="single"/>
        </w:rPr>
        <w:lastRenderedPageBreak/>
        <w:t>Опросник</w:t>
      </w:r>
      <w:proofErr w:type="spellEnd"/>
      <w:r w:rsidRPr="000A3DCD">
        <w:rPr>
          <w:rStyle w:val="c1"/>
          <w:b/>
          <w:sz w:val="36"/>
          <w:szCs w:val="36"/>
          <w:u w:val="single"/>
        </w:rPr>
        <w:t xml:space="preserve"> для игроков: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36"/>
          <w:szCs w:val="36"/>
          <w:u w:val="single"/>
        </w:rPr>
      </w:pPr>
      <w:r w:rsidRPr="000A3DCD">
        <w:rPr>
          <w:rStyle w:val="c1"/>
          <w:b/>
          <w:sz w:val="36"/>
          <w:szCs w:val="36"/>
          <w:u w:val="single"/>
        </w:rPr>
        <w:t>Ученик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1.Кто для Вас является главным советчиком в вопросе выбора профессии?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А) Школьный психолог/ классный руководитель.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Б) Родители.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В) Сверстник/ друг/ одноклассник.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(аргументировать  почему)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36"/>
          <w:szCs w:val="36"/>
        </w:rPr>
      </w:pPr>
      <w:r w:rsidRPr="000A3DCD">
        <w:rPr>
          <w:rStyle w:val="c1"/>
          <w:i/>
          <w:sz w:val="36"/>
          <w:szCs w:val="36"/>
        </w:rPr>
        <w:t>Ход переходит тому, кто был выбран.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36"/>
          <w:szCs w:val="36"/>
          <w:u w:val="single"/>
        </w:rPr>
      </w:pPr>
      <w:proofErr w:type="gramStart"/>
      <w:r w:rsidRPr="000A3DCD">
        <w:rPr>
          <w:rStyle w:val="c1"/>
          <w:b/>
          <w:sz w:val="36"/>
          <w:szCs w:val="36"/>
          <w:u w:val="single"/>
        </w:rPr>
        <w:t>В</w:t>
      </w:r>
      <w:proofErr w:type="gramEnd"/>
      <w:r w:rsidRPr="000A3DCD">
        <w:rPr>
          <w:rStyle w:val="c1"/>
          <w:b/>
          <w:sz w:val="36"/>
          <w:szCs w:val="36"/>
          <w:u w:val="single"/>
        </w:rPr>
        <w:t xml:space="preserve"> - Одноклассник (</w:t>
      </w:r>
      <w:proofErr w:type="spellStart"/>
      <w:r w:rsidRPr="000A3DCD">
        <w:rPr>
          <w:rStyle w:val="c1"/>
          <w:b/>
          <w:sz w:val="36"/>
          <w:szCs w:val="36"/>
          <w:u w:val="single"/>
        </w:rPr>
        <w:t>ца</w:t>
      </w:r>
      <w:proofErr w:type="spellEnd"/>
      <w:r w:rsidRPr="000A3DCD">
        <w:rPr>
          <w:rStyle w:val="c1"/>
          <w:b/>
          <w:sz w:val="36"/>
          <w:szCs w:val="36"/>
          <w:u w:val="single"/>
        </w:rPr>
        <w:t>)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А) посоветую обратиться к специалисту по поводу  профессии – школьный психолог, классный руководитель.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Б) Почему бы ему не выбрать профессию по примеру и совету родителя.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proofErr w:type="gramStart"/>
      <w:r w:rsidRPr="000A3DCD">
        <w:rPr>
          <w:rStyle w:val="c1"/>
          <w:sz w:val="36"/>
          <w:szCs w:val="36"/>
        </w:rPr>
        <w:t>В) предложу ему пойти со мной в ВУЗ за компанию)</w:t>
      </w:r>
      <w:proofErr w:type="gramEnd"/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36"/>
          <w:szCs w:val="36"/>
        </w:rPr>
      </w:pPr>
      <w:r w:rsidRPr="000A3DCD">
        <w:rPr>
          <w:rStyle w:val="c1"/>
          <w:i/>
          <w:sz w:val="36"/>
          <w:szCs w:val="36"/>
        </w:rPr>
        <w:t>Если выбрали букву «а», ответ переходит к учителю. Если «б», к родителю, если «в», то приводит ряд аргументов доказывающих прагматичность своей позиции.</w:t>
      </w:r>
      <w:r w:rsidRPr="000A3DCD">
        <w:rPr>
          <w:rStyle w:val="a4"/>
          <w:i/>
          <w:sz w:val="36"/>
          <w:szCs w:val="36"/>
        </w:rPr>
        <w:t xml:space="preserve"> </w:t>
      </w:r>
      <w:r w:rsidRPr="000A3DCD">
        <w:rPr>
          <w:rStyle w:val="c1"/>
          <w:i/>
          <w:sz w:val="36"/>
          <w:szCs w:val="36"/>
        </w:rPr>
        <w:t>Обязательно проходит вместе с ребенком психолого-геометрический тест!!!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36"/>
          <w:szCs w:val="36"/>
        </w:rPr>
      </w:pP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36"/>
          <w:szCs w:val="36"/>
          <w:u w:val="single"/>
        </w:rPr>
      </w:pPr>
      <w:r w:rsidRPr="000A3DCD">
        <w:rPr>
          <w:rStyle w:val="c1"/>
          <w:b/>
          <w:sz w:val="36"/>
          <w:szCs w:val="36"/>
          <w:u w:val="single"/>
        </w:rPr>
        <w:t xml:space="preserve"> </w:t>
      </w:r>
      <w:proofErr w:type="gramStart"/>
      <w:r w:rsidRPr="000A3DCD">
        <w:rPr>
          <w:rStyle w:val="c1"/>
          <w:b/>
          <w:sz w:val="36"/>
          <w:szCs w:val="36"/>
          <w:u w:val="single"/>
        </w:rPr>
        <w:t>Б</w:t>
      </w:r>
      <w:proofErr w:type="gramEnd"/>
      <w:r w:rsidRPr="000A3DCD">
        <w:rPr>
          <w:rStyle w:val="c1"/>
          <w:b/>
          <w:sz w:val="36"/>
          <w:szCs w:val="36"/>
          <w:u w:val="single"/>
        </w:rPr>
        <w:t xml:space="preserve"> - Родитель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А) Решу этот вопрос со школьным психологом/ классным руководителем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Б) Буду настаивать на профессии, которую выбра</w:t>
      </w:r>
      <w:proofErr w:type="gramStart"/>
      <w:r w:rsidRPr="000A3DCD">
        <w:rPr>
          <w:rStyle w:val="c1"/>
          <w:sz w:val="36"/>
          <w:szCs w:val="36"/>
        </w:rPr>
        <w:t>л(</w:t>
      </w:r>
      <w:proofErr w:type="gramEnd"/>
      <w:r w:rsidRPr="000A3DCD">
        <w:rPr>
          <w:rStyle w:val="c1"/>
          <w:sz w:val="36"/>
          <w:szCs w:val="36"/>
        </w:rPr>
        <w:t>а) для ребенка я.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В) Скажу «Ты  же взрослый, решай все сам».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36"/>
          <w:szCs w:val="36"/>
        </w:rPr>
      </w:pPr>
      <w:r w:rsidRPr="000A3DCD">
        <w:rPr>
          <w:rStyle w:val="c1"/>
          <w:i/>
          <w:sz w:val="36"/>
          <w:szCs w:val="36"/>
        </w:rPr>
        <w:t>Если выбрали букву «а», ответ переходит к учителю. Если «в», к однокласснику, если «б», снова отвечает родитель.</w:t>
      </w:r>
    </w:p>
    <w:p w:rsidR="000A3DCD" w:rsidRPr="000A3DCD" w:rsidRDefault="000A3DCD" w:rsidP="000A3DCD">
      <w:pPr>
        <w:pStyle w:val="c2"/>
        <w:spacing w:before="0" w:beforeAutospacing="0" w:after="0" w:afterAutospacing="0"/>
        <w:rPr>
          <w:rStyle w:val="c1"/>
          <w:b/>
          <w:sz w:val="36"/>
          <w:szCs w:val="36"/>
        </w:rPr>
      </w:pP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36"/>
          <w:szCs w:val="36"/>
        </w:rPr>
      </w:pPr>
      <w:r w:rsidRPr="000A3DCD">
        <w:rPr>
          <w:rStyle w:val="c1"/>
          <w:b/>
          <w:sz w:val="36"/>
          <w:szCs w:val="36"/>
        </w:rPr>
        <w:t>На ответ  «Б»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lastRenderedPageBreak/>
        <w:t>А) Применю различные диагностики, тренинги, буду стараться развить способности ребенка, буду вести активную работу с классным руководителем, учителями.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Б) Буду уговаривать выбрать профессию, о которой я сам когда-то мечта</w:t>
      </w:r>
      <w:proofErr w:type="gramStart"/>
      <w:r w:rsidRPr="000A3DCD">
        <w:rPr>
          <w:rStyle w:val="c1"/>
          <w:sz w:val="36"/>
          <w:szCs w:val="36"/>
        </w:rPr>
        <w:t>л(</w:t>
      </w:r>
      <w:proofErr w:type="gramEnd"/>
      <w:r w:rsidRPr="000A3DCD">
        <w:rPr>
          <w:rStyle w:val="c1"/>
          <w:sz w:val="36"/>
          <w:szCs w:val="36"/>
        </w:rPr>
        <w:t xml:space="preserve">а) в юности. 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36"/>
          <w:szCs w:val="36"/>
        </w:rPr>
      </w:pPr>
      <w:r w:rsidRPr="000A3DCD">
        <w:rPr>
          <w:rStyle w:val="c1"/>
          <w:sz w:val="36"/>
          <w:szCs w:val="36"/>
        </w:rPr>
        <w:t>В) Рекомендую выбрать профессию престижную, высокооплачиваемую, или «полезную» профессию, несмотря на способности ребенка.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36"/>
          <w:szCs w:val="36"/>
        </w:rPr>
      </w:pPr>
      <w:r w:rsidRPr="000A3DCD">
        <w:rPr>
          <w:rStyle w:val="c1"/>
          <w:i/>
          <w:sz w:val="36"/>
          <w:szCs w:val="36"/>
        </w:rPr>
        <w:t>Если выбрали букву «а», ответ переходит к учителю. Если «в», к решению проблемы всем залом, если «б», снова отвечает родитель, приводит ряд аргументов доказывающих прагматичность своей позиции. Обязательно проходит вместе с ребенком психолого</w:t>
      </w:r>
      <w:r>
        <w:rPr>
          <w:rStyle w:val="c1"/>
          <w:i/>
          <w:sz w:val="36"/>
          <w:szCs w:val="36"/>
        </w:rPr>
        <w:t>-</w:t>
      </w:r>
      <w:r w:rsidRPr="000A3DCD">
        <w:rPr>
          <w:rStyle w:val="c1"/>
          <w:i/>
          <w:sz w:val="36"/>
          <w:szCs w:val="36"/>
        </w:rPr>
        <w:t>геометрический тест!!!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 w:rsidRPr="0073291B">
        <w:rPr>
          <w:rStyle w:val="c1"/>
          <w:b/>
          <w:sz w:val="28"/>
          <w:szCs w:val="28"/>
          <w:u w:val="single"/>
        </w:rPr>
        <w:t>Школьный психолог/ классный руководитель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А) Я буду мотивировать ученика на выбор профессии, согласно его способностям, которые можно выявить с помощью различных диагностик по профориентации, анализу психологом </w:t>
      </w:r>
      <w:proofErr w:type="spellStart"/>
      <w:r>
        <w:rPr>
          <w:rStyle w:val="c1"/>
          <w:sz w:val="28"/>
          <w:szCs w:val="28"/>
        </w:rPr>
        <w:t>профориентационных</w:t>
      </w:r>
      <w:proofErr w:type="spellEnd"/>
      <w:r>
        <w:rPr>
          <w:rStyle w:val="c1"/>
          <w:sz w:val="28"/>
          <w:szCs w:val="28"/>
        </w:rPr>
        <w:t xml:space="preserve"> знаний у обучающегося; многолетним наблюдениям за развитием профессиональных навыков и качеств у детей; взаимодействием классного руководителя с родителем </w:t>
      </w:r>
      <w:proofErr w:type="gramStart"/>
      <w:r>
        <w:rPr>
          <w:rStyle w:val="c1"/>
          <w:sz w:val="28"/>
          <w:szCs w:val="28"/>
        </w:rPr>
        <w:t>и</w:t>
      </w:r>
      <w:proofErr w:type="gramEnd"/>
      <w:r>
        <w:rPr>
          <w:rStyle w:val="c1"/>
          <w:sz w:val="28"/>
          <w:szCs w:val="28"/>
        </w:rPr>
        <w:t xml:space="preserve"> конечно же буду убеждать его, что окончательный выбор формируется благодаря формуле «Хочу! Могу! Надо!»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0A3DCD" w:rsidRPr="0073291B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 w:rsidRPr="0073291B">
        <w:rPr>
          <w:rStyle w:val="c1"/>
          <w:b/>
          <w:sz w:val="28"/>
          <w:szCs w:val="28"/>
          <w:u w:val="single"/>
        </w:rPr>
        <w:t>Родитель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А) Решу этот вопрос со школьным психологом/ классным руководителем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Б) Буду настаивать на профессии, которую выбра</w:t>
      </w:r>
      <w:proofErr w:type="gramStart"/>
      <w:r>
        <w:rPr>
          <w:rStyle w:val="c1"/>
          <w:sz w:val="28"/>
          <w:szCs w:val="28"/>
        </w:rPr>
        <w:t>л(</w:t>
      </w:r>
      <w:proofErr w:type="gramEnd"/>
      <w:r>
        <w:rPr>
          <w:rStyle w:val="c1"/>
          <w:sz w:val="28"/>
          <w:szCs w:val="28"/>
        </w:rPr>
        <w:t>а) для ребенка я.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В) Скажу «Ты  же взрослый, решай все сам».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Если выбрали букву «а», ответ переходит к учителю. Если «в», к однокласснику, если «б», снова отвечает родитель.</w:t>
      </w:r>
    </w:p>
    <w:p w:rsidR="000A3DCD" w:rsidRPr="00DA7C27" w:rsidRDefault="000A3DCD" w:rsidP="000A3DCD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A3DCD" w:rsidRPr="00DA7C27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  <w:r w:rsidRPr="00DA7C27">
        <w:rPr>
          <w:rStyle w:val="c1"/>
          <w:b/>
          <w:sz w:val="28"/>
          <w:szCs w:val="28"/>
        </w:rPr>
        <w:t>На ответ  «Б»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А) Применю различные диагностики, тренинги, буду стараться развить способности ребенка, буду вести активную работу с классным руководителем, учителями.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Б) Буду уговаривать выбрать профессию, о которой я сам когда-то мечта</w:t>
      </w:r>
      <w:proofErr w:type="gramStart"/>
      <w:r>
        <w:rPr>
          <w:rStyle w:val="c1"/>
          <w:sz w:val="28"/>
          <w:szCs w:val="28"/>
        </w:rPr>
        <w:t>л(</w:t>
      </w:r>
      <w:proofErr w:type="gramEnd"/>
      <w:r>
        <w:rPr>
          <w:rStyle w:val="c1"/>
          <w:sz w:val="28"/>
          <w:szCs w:val="28"/>
        </w:rPr>
        <w:t xml:space="preserve">а) в юности. 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В) Рекомендую выбрать профессию престижную, высокооплачиваемую, или «полезную» профессию, несмотря на способности ребенка.</w:t>
      </w: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lastRenderedPageBreak/>
        <w:t xml:space="preserve">Если выбрали букву «а», ответ переходит к учителю. Если «в», к решению проблемы всем залом, если «б», снова отвечает родитель, приводит ряд аргументов доказывающих прагматичность своей позиции. Обязательно проходит вместе с ребенком </w:t>
      </w:r>
      <w:proofErr w:type="spellStart"/>
      <w:r>
        <w:rPr>
          <w:rStyle w:val="c1"/>
          <w:i/>
          <w:sz w:val="28"/>
          <w:szCs w:val="28"/>
        </w:rPr>
        <w:t>психологогеометрический</w:t>
      </w:r>
      <w:proofErr w:type="spellEnd"/>
      <w:r>
        <w:rPr>
          <w:rStyle w:val="c1"/>
          <w:i/>
          <w:sz w:val="28"/>
          <w:szCs w:val="28"/>
        </w:rPr>
        <w:t xml:space="preserve"> тест!!!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0A3DCD" w:rsidRPr="0073291B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  <w:u w:val="single"/>
        </w:rPr>
      </w:pPr>
      <w:r w:rsidRPr="0073291B">
        <w:rPr>
          <w:rStyle w:val="c1"/>
          <w:b/>
          <w:sz w:val="28"/>
          <w:szCs w:val="28"/>
          <w:u w:val="single"/>
        </w:rPr>
        <w:t>Одноклассник (</w:t>
      </w:r>
      <w:proofErr w:type="spellStart"/>
      <w:r w:rsidRPr="0073291B">
        <w:rPr>
          <w:rStyle w:val="c1"/>
          <w:b/>
          <w:sz w:val="28"/>
          <w:szCs w:val="28"/>
          <w:u w:val="single"/>
        </w:rPr>
        <w:t>ца</w:t>
      </w:r>
      <w:proofErr w:type="spellEnd"/>
      <w:r w:rsidRPr="0073291B">
        <w:rPr>
          <w:rStyle w:val="c1"/>
          <w:b/>
          <w:sz w:val="28"/>
          <w:szCs w:val="28"/>
          <w:u w:val="single"/>
        </w:rPr>
        <w:t>)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А) посоветую обратиться к специалисту по поводу  профессии – школьный психолог, классный руководитель.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Б) Почему бы ему не выбрать профессию по примеру и совету родителя.</w:t>
      </w:r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В) предложу ему пойти со мной в ВУЗ за компанию)</w:t>
      </w:r>
      <w:proofErr w:type="gramEnd"/>
    </w:p>
    <w:p w:rsid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sz w:val="28"/>
          <w:szCs w:val="28"/>
        </w:rPr>
      </w:pPr>
    </w:p>
    <w:p w:rsidR="000A3DCD" w:rsidRPr="000A3DCD" w:rsidRDefault="000A3DCD" w:rsidP="000A3DCD">
      <w:pPr>
        <w:pStyle w:val="c2"/>
        <w:spacing w:before="0" w:beforeAutospacing="0" w:after="0" w:afterAutospacing="0"/>
        <w:ind w:firstLine="708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Если выбрали букву «а», ответ переходит к учителю. Если «б», к родителю, если «в», то приводит ряд аргументов доказывающих прагматичность своей позиции.</w:t>
      </w:r>
      <w:r w:rsidRPr="000A3DCD">
        <w:rPr>
          <w:rStyle w:val="a4"/>
          <w:i/>
          <w:sz w:val="28"/>
          <w:szCs w:val="28"/>
        </w:rPr>
        <w:t xml:space="preserve"> </w:t>
      </w:r>
      <w:r>
        <w:rPr>
          <w:rStyle w:val="c1"/>
          <w:i/>
          <w:sz w:val="28"/>
          <w:szCs w:val="28"/>
        </w:rPr>
        <w:t>Обязательно проходит вместе с ребенком психолого-геометрический тест!!!</w:t>
      </w:r>
    </w:p>
    <w:p w:rsidR="003F155B" w:rsidRDefault="003F155B"/>
    <w:sectPr w:rsidR="003F155B" w:rsidSect="00E5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4AA"/>
    <w:multiLevelType w:val="hybridMultilevel"/>
    <w:tmpl w:val="4ACA84D2"/>
    <w:lvl w:ilvl="0" w:tplc="A4643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64C02"/>
    <w:multiLevelType w:val="multilevel"/>
    <w:tmpl w:val="76B4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65851"/>
    <w:multiLevelType w:val="multilevel"/>
    <w:tmpl w:val="A33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31C5"/>
    <w:rsid w:val="000131C5"/>
    <w:rsid w:val="000A3DCD"/>
    <w:rsid w:val="0034151A"/>
    <w:rsid w:val="003F155B"/>
    <w:rsid w:val="0073291B"/>
    <w:rsid w:val="008A4A13"/>
    <w:rsid w:val="00AB7109"/>
    <w:rsid w:val="00AC063F"/>
    <w:rsid w:val="00DA7C27"/>
    <w:rsid w:val="00E5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AA"/>
  </w:style>
  <w:style w:type="paragraph" w:styleId="1">
    <w:name w:val="heading 1"/>
    <w:basedOn w:val="a"/>
    <w:link w:val="10"/>
    <w:uiPriority w:val="9"/>
    <w:qFormat/>
    <w:rsid w:val="003F1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1C5"/>
    <w:rPr>
      <w:b/>
      <w:bCs/>
    </w:rPr>
  </w:style>
  <w:style w:type="paragraph" w:customStyle="1" w:styleId="c2">
    <w:name w:val="c2"/>
    <w:basedOn w:val="a"/>
    <w:rsid w:val="003F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155B"/>
  </w:style>
  <w:style w:type="character" w:customStyle="1" w:styleId="10">
    <w:name w:val="Заголовок 1 Знак"/>
    <w:basedOn w:val="a0"/>
    <w:link w:val="1"/>
    <w:uiPriority w:val="9"/>
    <w:rsid w:val="003F1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F155B"/>
  </w:style>
  <w:style w:type="paragraph" w:styleId="a5">
    <w:name w:val="Body Text"/>
    <w:basedOn w:val="a"/>
    <w:link w:val="a6"/>
    <w:uiPriority w:val="99"/>
    <w:semiHidden/>
    <w:unhideWhenUsed/>
    <w:rsid w:val="000A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3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A3DCD"/>
  </w:style>
  <w:style w:type="paragraph" w:styleId="a7">
    <w:name w:val="List Paragraph"/>
    <w:basedOn w:val="a"/>
    <w:uiPriority w:val="34"/>
    <w:qFormat/>
    <w:rsid w:val="000A3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12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рпр</dc:creator>
  <cp:lastModifiedBy>рпр</cp:lastModifiedBy>
  <cp:revision>1</cp:revision>
  <cp:lastPrinted>2015-03-19T01:36:00Z</cp:lastPrinted>
  <dcterms:created xsi:type="dcterms:W3CDTF">2015-03-18T18:26:00Z</dcterms:created>
  <dcterms:modified xsi:type="dcterms:W3CDTF">2015-03-19T01:38:00Z</dcterms:modified>
</cp:coreProperties>
</file>