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19" w:rsidRDefault="00A61019" w:rsidP="00A61019">
      <w:pPr>
        <w:jc w:val="center"/>
        <w:rPr>
          <w:b/>
          <w:sz w:val="48"/>
          <w:szCs w:val="48"/>
        </w:rPr>
      </w:pPr>
    </w:p>
    <w:p w:rsidR="00A61019" w:rsidRDefault="00A61019" w:rsidP="00A61019">
      <w:pPr>
        <w:jc w:val="center"/>
        <w:rPr>
          <w:b/>
          <w:sz w:val="48"/>
          <w:szCs w:val="48"/>
        </w:rPr>
      </w:pPr>
    </w:p>
    <w:p w:rsidR="00A61019" w:rsidRDefault="00A61019" w:rsidP="00A61019">
      <w:pPr>
        <w:jc w:val="center"/>
        <w:rPr>
          <w:b/>
          <w:sz w:val="48"/>
          <w:szCs w:val="48"/>
        </w:rPr>
      </w:pPr>
    </w:p>
    <w:p w:rsidR="00A61019" w:rsidRDefault="00A61019" w:rsidP="00A61019">
      <w:pPr>
        <w:jc w:val="center"/>
        <w:rPr>
          <w:b/>
          <w:sz w:val="48"/>
          <w:szCs w:val="48"/>
        </w:rPr>
      </w:pPr>
    </w:p>
    <w:p w:rsidR="00A61019" w:rsidRDefault="00A61019" w:rsidP="00A61019">
      <w:pPr>
        <w:jc w:val="center"/>
        <w:rPr>
          <w:b/>
          <w:sz w:val="48"/>
          <w:szCs w:val="48"/>
        </w:rPr>
      </w:pPr>
    </w:p>
    <w:p w:rsidR="00A61019" w:rsidRDefault="00A61019" w:rsidP="00A61019">
      <w:pPr>
        <w:jc w:val="center"/>
        <w:rPr>
          <w:b/>
          <w:sz w:val="48"/>
          <w:szCs w:val="48"/>
        </w:rPr>
      </w:pPr>
    </w:p>
    <w:p w:rsidR="00A61019" w:rsidRDefault="00A61019" w:rsidP="00A61019">
      <w:pPr>
        <w:jc w:val="center"/>
        <w:rPr>
          <w:b/>
          <w:sz w:val="48"/>
          <w:szCs w:val="48"/>
        </w:rPr>
      </w:pPr>
    </w:p>
    <w:p w:rsidR="00A61019" w:rsidRDefault="00A61019" w:rsidP="00A61019">
      <w:pPr>
        <w:jc w:val="center"/>
        <w:rPr>
          <w:b/>
          <w:sz w:val="48"/>
          <w:szCs w:val="48"/>
        </w:rPr>
      </w:pPr>
    </w:p>
    <w:p w:rsidR="00A61019" w:rsidRDefault="00A61019" w:rsidP="00A61019">
      <w:pPr>
        <w:jc w:val="center"/>
        <w:rPr>
          <w:b/>
          <w:sz w:val="48"/>
          <w:szCs w:val="48"/>
        </w:rPr>
      </w:pPr>
    </w:p>
    <w:p w:rsidR="00A61019" w:rsidRPr="00FF10EE" w:rsidRDefault="00A61019" w:rsidP="00A61019">
      <w:pPr>
        <w:jc w:val="center"/>
        <w:rPr>
          <w:b/>
          <w:sz w:val="48"/>
          <w:szCs w:val="48"/>
        </w:rPr>
      </w:pPr>
      <w:r w:rsidRPr="00FF10EE">
        <w:rPr>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41.25pt" fillcolor="#369" stroked="f">
            <v:shadow on="t" color="#b2b2b2" opacity="52429f" offset="3pt"/>
            <v:textpath style="font-family:&quot;Times New Roman&quot;;v-text-kern:t" trim="t" fitpath="t" string="Групповая работа"/>
          </v:shape>
        </w:pict>
      </w:r>
    </w:p>
    <w:p w:rsidR="00A61019" w:rsidRPr="00FF10EE" w:rsidRDefault="00A61019" w:rsidP="00A61019">
      <w:pPr>
        <w:ind w:left="720"/>
        <w:jc w:val="center"/>
        <w:rPr>
          <w:b/>
          <w:sz w:val="48"/>
          <w:szCs w:val="48"/>
        </w:rPr>
      </w:pPr>
    </w:p>
    <w:p w:rsidR="00A61019" w:rsidRPr="00FF10EE" w:rsidRDefault="00A61019" w:rsidP="00A61019">
      <w:pPr>
        <w:ind w:left="720"/>
        <w:jc w:val="center"/>
        <w:rPr>
          <w:b/>
          <w:sz w:val="48"/>
          <w:szCs w:val="48"/>
        </w:rPr>
      </w:pPr>
    </w:p>
    <w:p w:rsidR="00A61019" w:rsidRPr="00FF10EE" w:rsidRDefault="00A61019" w:rsidP="00A61019">
      <w:pPr>
        <w:ind w:left="720"/>
        <w:jc w:val="center"/>
        <w:rPr>
          <w:b/>
          <w:sz w:val="48"/>
          <w:szCs w:val="48"/>
        </w:rPr>
      </w:pPr>
    </w:p>
    <w:p w:rsidR="00A61019" w:rsidRDefault="00A61019" w:rsidP="00A61019">
      <w:pPr>
        <w:ind w:left="720"/>
        <w:jc w:val="center"/>
        <w:rPr>
          <w:b/>
          <w:sz w:val="36"/>
          <w:szCs w:val="36"/>
        </w:rPr>
      </w:pPr>
      <w:r w:rsidRPr="00FF10EE">
        <w:rPr>
          <w:b/>
          <w:sz w:val="48"/>
          <w:szCs w:val="48"/>
        </w:rPr>
        <w:pict>
          <v:shape id="_x0000_i1026" type="#_x0000_t136" style="width:336pt;height:41.25pt" fillcolor="#369" stroked="f">
            <v:shadow on="t" color="#b2b2b2" opacity="52429f" offset="3pt"/>
            <v:textpath style="font-family:&quot;Times New Roman&quot;;v-text-kern:t" trim="t" fitpath="t" string="на уроках математики"/>
          </v:shape>
        </w:pict>
      </w: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Pr="00FF10EE" w:rsidRDefault="00A61019" w:rsidP="00A61019">
      <w:pPr>
        <w:ind w:left="720"/>
        <w:jc w:val="center"/>
        <w:rPr>
          <w:color w:val="3366FF"/>
          <w:sz w:val="36"/>
          <w:szCs w:val="36"/>
        </w:rPr>
      </w:pPr>
      <w:r w:rsidRPr="00FF10EE">
        <w:rPr>
          <w:color w:val="3366FF"/>
          <w:sz w:val="36"/>
          <w:szCs w:val="36"/>
        </w:rPr>
        <w:t>Из опыта работы</w:t>
      </w:r>
    </w:p>
    <w:p w:rsidR="00A61019" w:rsidRPr="003504F0" w:rsidRDefault="00A61019" w:rsidP="00A61019">
      <w:pPr>
        <w:ind w:left="720"/>
        <w:jc w:val="center"/>
        <w:rPr>
          <w:color w:val="3366FF"/>
          <w:sz w:val="32"/>
          <w:szCs w:val="32"/>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Default="00A61019" w:rsidP="00A61019">
      <w:pPr>
        <w:ind w:left="720"/>
        <w:jc w:val="center"/>
        <w:rPr>
          <w:b/>
          <w:sz w:val="36"/>
          <w:szCs w:val="36"/>
        </w:rPr>
      </w:pPr>
    </w:p>
    <w:p w:rsidR="00A61019" w:rsidRPr="00D32865" w:rsidRDefault="00A61019" w:rsidP="00A61019">
      <w:pPr>
        <w:shd w:val="clear" w:color="auto" w:fill="FFFFFF"/>
        <w:autoSpaceDE w:val="0"/>
        <w:autoSpaceDN w:val="0"/>
        <w:adjustRightInd w:val="0"/>
        <w:ind w:firstLine="540"/>
        <w:jc w:val="both"/>
        <w:rPr>
          <w:rFonts w:ascii="Arial" w:hAnsi="Arial" w:cs="Arial"/>
          <w:sz w:val="28"/>
          <w:szCs w:val="28"/>
        </w:rPr>
      </w:pPr>
      <w:r w:rsidRPr="00D32865">
        <w:rPr>
          <w:rFonts w:ascii="Arial" w:hAnsi="Arial" w:cs="Arial"/>
          <w:sz w:val="28"/>
          <w:szCs w:val="28"/>
        </w:rPr>
        <w:lastRenderedPageBreak/>
        <w:t xml:space="preserve">Математика - одна из сложных школьных дисциплин и вызывает трудности у многих учащихся.  В пятом  классе, который я взяла  в 2002 году, было  35%  слабых учеников. Двое из них в дальнейшем переведены на индивидуальное обучение. Разрыв в возможностях восприятия курса учащимися  был очень велик.  В результате  после объяснения нового материала одни готовы к самостоятельной  работе, а другие еще не усвоили новый материал, и им необходима дополнительная работа на  этапе отработки основных, опорных знаний и умений. В то же время  необоснованно задерживать учеников, усвоивших новую тему, иначе у них пропадет интерес к учебе. Возникли вопросы:   </w:t>
      </w:r>
    </w:p>
    <w:p w:rsidR="00A61019" w:rsidRPr="00D32865" w:rsidRDefault="00A61019" w:rsidP="00A61019">
      <w:pPr>
        <w:numPr>
          <w:ilvl w:val="0"/>
          <w:numId w:val="3"/>
        </w:numPr>
        <w:shd w:val="clear" w:color="auto" w:fill="FFFFFF"/>
        <w:autoSpaceDE w:val="0"/>
        <w:autoSpaceDN w:val="0"/>
        <w:adjustRightInd w:val="0"/>
        <w:jc w:val="both"/>
        <w:rPr>
          <w:rFonts w:ascii="Arial" w:hAnsi="Arial" w:cs="Arial"/>
          <w:sz w:val="28"/>
          <w:szCs w:val="28"/>
        </w:rPr>
      </w:pPr>
      <w:r w:rsidRPr="00D32865">
        <w:rPr>
          <w:rFonts w:ascii="Arial" w:hAnsi="Arial" w:cs="Arial"/>
          <w:color w:val="000000"/>
          <w:sz w:val="28"/>
          <w:szCs w:val="28"/>
        </w:rPr>
        <w:t>Как максимально, с большей отдачей, использовать каждую минуту урока?</w:t>
      </w:r>
    </w:p>
    <w:p w:rsidR="00A61019" w:rsidRPr="00D32865" w:rsidRDefault="00A61019" w:rsidP="00A61019">
      <w:pPr>
        <w:numPr>
          <w:ilvl w:val="0"/>
          <w:numId w:val="3"/>
        </w:numPr>
        <w:shd w:val="clear" w:color="auto" w:fill="FFFFFF"/>
        <w:autoSpaceDE w:val="0"/>
        <w:autoSpaceDN w:val="0"/>
        <w:adjustRightInd w:val="0"/>
        <w:jc w:val="both"/>
        <w:rPr>
          <w:rFonts w:ascii="Arial" w:hAnsi="Arial" w:cs="Arial"/>
          <w:sz w:val="28"/>
          <w:szCs w:val="28"/>
        </w:rPr>
      </w:pPr>
      <w:r w:rsidRPr="00D32865">
        <w:rPr>
          <w:rFonts w:ascii="Arial" w:hAnsi="Arial" w:cs="Arial"/>
          <w:color w:val="000000"/>
          <w:sz w:val="28"/>
          <w:szCs w:val="28"/>
        </w:rPr>
        <w:t>Как реализовать проблему полной занятости каждого учени</w:t>
      </w:r>
      <w:r w:rsidRPr="00D32865">
        <w:rPr>
          <w:rFonts w:ascii="Arial" w:hAnsi="Arial" w:cs="Arial"/>
          <w:color w:val="000000"/>
          <w:sz w:val="28"/>
          <w:szCs w:val="28"/>
        </w:rPr>
        <w:softHyphen/>
        <w:t>ка на уроке, исключить иждивенчество?</w:t>
      </w:r>
    </w:p>
    <w:p w:rsidR="00A61019" w:rsidRPr="00D32865" w:rsidRDefault="00A61019" w:rsidP="00A61019">
      <w:pPr>
        <w:shd w:val="clear" w:color="auto" w:fill="FFFFFF"/>
        <w:autoSpaceDE w:val="0"/>
        <w:autoSpaceDN w:val="0"/>
        <w:adjustRightInd w:val="0"/>
        <w:ind w:firstLine="708"/>
        <w:jc w:val="both"/>
        <w:rPr>
          <w:rFonts w:ascii="Arial" w:hAnsi="Arial" w:cs="Arial"/>
          <w:sz w:val="28"/>
          <w:szCs w:val="28"/>
        </w:rPr>
      </w:pPr>
      <w:r w:rsidRPr="00D32865">
        <w:rPr>
          <w:rFonts w:ascii="Arial" w:hAnsi="Arial" w:cs="Arial"/>
          <w:sz w:val="28"/>
          <w:szCs w:val="28"/>
        </w:rPr>
        <w:t xml:space="preserve">Я пришла к выводу, что, обучаясь в одном классе, по одной программе и учебнику, дети могут усваивать материал на различных уровнях. При этом увеличиваются возможности для работы с сильными учениками, поскольку отпадает необходимость постоянно снижать общий уровень требований, оглядываясь на слабых школьников, которые продуктивнее работают в группе одного уровня развития. Работа протекает в обстановке психологического комфорта, обсуждая материал на равных,  они успевают осмыслить материал и принять участие в обсуждении. </w:t>
      </w:r>
    </w:p>
    <w:p w:rsidR="00A61019" w:rsidRPr="00D32865" w:rsidRDefault="00A61019" w:rsidP="00A61019">
      <w:pPr>
        <w:shd w:val="clear" w:color="auto" w:fill="FFFFFF"/>
        <w:ind w:firstLine="221"/>
        <w:rPr>
          <w:rFonts w:ascii="Arial" w:hAnsi="Arial" w:cs="Arial"/>
          <w:color w:val="000000"/>
          <w:sz w:val="28"/>
          <w:szCs w:val="28"/>
        </w:rPr>
      </w:pPr>
      <w:r w:rsidRPr="00D32865">
        <w:rPr>
          <w:rFonts w:ascii="Arial" w:hAnsi="Arial" w:cs="Arial"/>
          <w:color w:val="000000"/>
          <w:sz w:val="28"/>
          <w:szCs w:val="28"/>
        </w:rPr>
        <w:t>Деление на группы учащихся в зависимости от достижения ими уровня обязательной подготовки носит объективный характер  и не дает  ученикам поводов для обид. Также ученикам предоставляю возможность выбора той или иной группы на каждом уроке. При формировании групп, прежде всего я обращаю внимание на быстроту усвоения и активность мышления.</w:t>
      </w:r>
    </w:p>
    <w:p w:rsidR="00A61019" w:rsidRPr="00D32865" w:rsidRDefault="00A61019" w:rsidP="00A61019">
      <w:pPr>
        <w:shd w:val="clear" w:color="auto" w:fill="FFFFFF"/>
        <w:ind w:firstLine="221"/>
        <w:rPr>
          <w:rFonts w:ascii="Arial" w:hAnsi="Arial" w:cs="Arial"/>
          <w:sz w:val="28"/>
          <w:szCs w:val="28"/>
        </w:rPr>
      </w:pPr>
      <w:r w:rsidRPr="00D32865">
        <w:rPr>
          <w:rFonts w:ascii="Arial" w:hAnsi="Arial" w:cs="Arial"/>
          <w:i/>
          <w:iCs/>
          <w:sz w:val="28"/>
          <w:szCs w:val="28"/>
        </w:rPr>
        <w:t xml:space="preserve"> Быстрота усвоения </w:t>
      </w:r>
      <w:r w:rsidRPr="00D32865">
        <w:rPr>
          <w:rFonts w:ascii="Arial" w:hAnsi="Arial" w:cs="Arial"/>
          <w:sz w:val="28"/>
          <w:szCs w:val="28"/>
        </w:rPr>
        <w:t>характеризуется следующи</w:t>
      </w:r>
      <w:r w:rsidRPr="00D32865">
        <w:rPr>
          <w:rFonts w:ascii="Arial" w:hAnsi="Arial" w:cs="Arial"/>
          <w:sz w:val="28"/>
          <w:szCs w:val="28"/>
        </w:rPr>
        <w:softHyphen/>
        <w:t>ми категориями:</w:t>
      </w:r>
    </w:p>
    <w:p w:rsidR="00A61019" w:rsidRPr="00D32865" w:rsidRDefault="00A61019" w:rsidP="00A61019">
      <w:pPr>
        <w:widowControl w:val="0"/>
        <w:numPr>
          <w:ilvl w:val="0"/>
          <w:numId w:val="1"/>
        </w:numPr>
        <w:shd w:val="clear" w:color="auto" w:fill="FFFFFF"/>
        <w:tabs>
          <w:tab w:val="left" w:pos="245"/>
        </w:tabs>
        <w:autoSpaceDE w:val="0"/>
        <w:autoSpaceDN w:val="0"/>
        <w:adjustRightInd w:val="0"/>
        <w:spacing w:before="5"/>
        <w:rPr>
          <w:rFonts w:ascii="Arial" w:hAnsi="Arial" w:cs="Arial"/>
          <w:sz w:val="28"/>
          <w:szCs w:val="28"/>
        </w:rPr>
      </w:pPr>
      <w:r w:rsidRPr="00D32865">
        <w:rPr>
          <w:rFonts w:ascii="Arial" w:hAnsi="Arial" w:cs="Arial"/>
          <w:sz w:val="28"/>
          <w:szCs w:val="28"/>
        </w:rPr>
        <w:t>дословное повторение текста;</w:t>
      </w:r>
    </w:p>
    <w:p w:rsidR="00A61019" w:rsidRPr="00D32865" w:rsidRDefault="00A61019" w:rsidP="00A61019">
      <w:pPr>
        <w:widowControl w:val="0"/>
        <w:numPr>
          <w:ilvl w:val="0"/>
          <w:numId w:val="1"/>
        </w:numPr>
        <w:shd w:val="clear" w:color="auto" w:fill="FFFFFF"/>
        <w:tabs>
          <w:tab w:val="left" w:pos="245"/>
        </w:tabs>
        <w:autoSpaceDE w:val="0"/>
        <w:autoSpaceDN w:val="0"/>
        <w:adjustRightInd w:val="0"/>
        <w:spacing w:before="10"/>
        <w:rPr>
          <w:rFonts w:ascii="Arial" w:hAnsi="Arial" w:cs="Arial"/>
          <w:sz w:val="28"/>
          <w:szCs w:val="28"/>
        </w:rPr>
      </w:pPr>
      <w:r w:rsidRPr="00D32865">
        <w:rPr>
          <w:rFonts w:ascii="Arial" w:hAnsi="Arial" w:cs="Arial"/>
          <w:sz w:val="28"/>
          <w:szCs w:val="28"/>
        </w:rPr>
        <w:t>частичное повторение;</w:t>
      </w:r>
    </w:p>
    <w:p w:rsidR="00A61019" w:rsidRPr="00D32865" w:rsidRDefault="00A61019" w:rsidP="00A61019">
      <w:pPr>
        <w:widowControl w:val="0"/>
        <w:numPr>
          <w:ilvl w:val="0"/>
          <w:numId w:val="1"/>
        </w:numPr>
        <w:shd w:val="clear" w:color="auto" w:fill="FFFFFF"/>
        <w:tabs>
          <w:tab w:val="left" w:pos="245"/>
        </w:tabs>
        <w:autoSpaceDE w:val="0"/>
        <w:autoSpaceDN w:val="0"/>
        <w:adjustRightInd w:val="0"/>
        <w:rPr>
          <w:rFonts w:ascii="Arial" w:hAnsi="Arial" w:cs="Arial"/>
          <w:sz w:val="28"/>
          <w:szCs w:val="28"/>
        </w:rPr>
      </w:pPr>
      <w:r w:rsidRPr="00D32865">
        <w:rPr>
          <w:rFonts w:ascii="Arial" w:hAnsi="Arial" w:cs="Arial"/>
          <w:sz w:val="28"/>
          <w:szCs w:val="28"/>
        </w:rPr>
        <w:t>воспроизведение   50%   текста;</w:t>
      </w:r>
    </w:p>
    <w:p w:rsidR="00A61019" w:rsidRPr="00D32865" w:rsidRDefault="00A61019" w:rsidP="00A61019">
      <w:pPr>
        <w:widowControl w:val="0"/>
        <w:numPr>
          <w:ilvl w:val="0"/>
          <w:numId w:val="1"/>
        </w:numPr>
        <w:shd w:val="clear" w:color="auto" w:fill="FFFFFF"/>
        <w:tabs>
          <w:tab w:val="left" w:pos="245"/>
        </w:tabs>
        <w:autoSpaceDE w:val="0"/>
        <w:autoSpaceDN w:val="0"/>
        <w:adjustRightInd w:val="0"/>
        <w:spacing w:before="10"/>
        <w:ind w:left="245" w:hanging="245"/>
        <w:rPr>
          <w:rFonts w:ascii="Arial" w:hAnsi="Arial" w:cs="Arial"/>
          <w:sz w:val="28"/>
          <w:szCs w:val="28"/>
        </w:rPr>
      </w:pPr>
      <w:r w:rsidRPr="00D32865">
        <w:rPr>
          <w:rFonts w:ascii="Arial" w:hAnsi="Arial" w:cs="Arial"/>
          <w:sz w:val="28"/>
          <w:szCs w:val="28"/>
        </w:rPr>
        <w:t>самостоятельное воспроизведение текста ранее изученного;</w:t>
      </w:r>
    </w:p>
    <w:p w:rsidR="00A61019" w:rsidRPr="00D32865" w:rsidRDefault="00A61019" w:rsidP="00A61019">
      <w:pPr>
        <w:widowControl w:val="0"/>
        <w:numPr>
          <w:ilvl w:val="0"/>
          <w:numId w:val="1"/>
        </w:numPr>
        <w:shd w:val="clear" w:color="auto" w:fill="FFFFFF"/>
        <w:tabs>
          <w:tab w:val="left" w:pos="245"/>
        </w:tabs>
        <w:autoSpaceDE w:val="0"/>
        <w:autoSpaceDN w:val="0"/>
        <w:adjustRightInd w:val="0"/>
        <w:spacing w:before="5"/>
        <w:rPr>
          <w:rFonts w:ascii="Arial" w:hAnsi="Arial" w:cs="Arial"/>
          <w:sz w:val="28"/>
          <w:szCs w:val="28"/>
        </w:rPr>
      </w:pPr>
      <w:r w:rsidRPr="00D32865">
        <w:rPr>
          <w:rFonts w:ascii="Arial" w:hAnsi="Arial" w:cs="Arial"/>
          <w:sz w:val="28"/>
          <w:szCs w:val="28"/>
        </w:rPr>
        <w:t>воспроизведение материала с помощью учителя;</w:t>
      </w:r>
    </w:p>
    <w:p w:rsidR="00A61019" w:rsidRPr="00D32865" w:rsidRDefault="00A61019" w:rsidP="00A61019">
      <w:pPr>
        <w:widowControl w:val="0"/>
        <w:numPr>
          <w:ilvl w:val="0"/>
          <w:numId w:val="1"/>
        </w:numPr>
        <w:shd w:val="clear" w:color="auto" w:fill="FFFFFF"/>
        <w:tabs>
          <w:tab w:val="left" w:pos="245"/>
        </w:tabs>
        <w:autoSpaceDE w:val="0"/>
        <w:autoSpaceDN w:val="0"/>
        <w:adjustRightInd w:val="0"/>
        <w:spacing w:before="10"/>
        <w:ind w:left="245" w:hanging="245"/>
        <w:rPr>
          <w:rFonts w:ascii="Arial" w:hAnsi="Arial" w:cs="Arial"/>
          <w:sz w:val="28"/>
          <w:szCs w:val="28"/>
        </w:rPr>
      </w:pPr>
      <w:r w:rsidRPr="00D32865">
        <w:rPr>
          <w:rFonts w:ascii="Arial" w:hAnsi="Arial" w:cs="Arial"/>
          <w:sz w:val="28"/>
          <w:szCs w:val="28"/>
        </w:rPr>
        <w:t>воспроизведение с ошибками (но основная нить удерживается);</w:t>
      </w:r>
    </w:p>
    <w:p w:rsidR="00A61019" w:rsidRPr="00D32865" w:rsidRDefault="00A61019" w:rsidP="00A61019">
      <w:pPr>
        <w:widowControl w:val="0"/>
        <w:numPr>
          <w:ilvl w:val="0"/>
          <w:numId w:val="1"/>
        </w:numPr>
        <w:shd w:val="clear" w:color="auto" w:fill="FFFFFF"/>
        <w:tabs>
          <w:tab w:val="left" w:pos="245"/>
        </w:tabs>
        <w:autoSpaceDE w:val="0"/>
        <w:autoSpaceDN w:val="0"/>
        <w:adjustRightInd w:val="0"/>
        <w:rPr>
          <w:rFonts w:ascii="Arial" w:hAnsi="Arial" w:cs="Arial"/>
          <w:sz w:val="28"/>
          <w:szCs w:val="28"/>
        </w:rPr>
      </w:pPr>
      <w:r w:rsidRPr="00D32865">
        <w:rPr>
          <w:rFonts w:ascii="Arial" w:hAnsi="Arial" w:cs="Arial"/>
          <w:sz w:val="28"/>
          <w:szCs w:val="28"/>
        </w:rPr>
        <w:t>замедленное, невнятное воспроизведение текста;</w:t>
      </w:r>
    </w:p>
    <w:p w:rsidR="00A61019" w:rsidRPr="00D32865" w:rsidRDefault="00A61019" w:rsidP="00A61019">
      <w:pPr>
        <w:shd w:val="clear" w:color="auto" w:fill="FFFFFF"/>
        <w:tabs>
          <w:tab w:val="left" w:pos="264"/>
        </w:tabs>
        <w:spacing w:before="5"/>
        <w:rPr>
          <w:rFonts w:ascii="Arial" w:hAnsi="Arial" w:cs="Arial"/>
          <w:sz w:val="28"/>
          <w:szCs w:val="28"/>
        </w:rPr>
      </w:pPr>
      <w:r w:rsidRPr="00D32865">
        <w:rPr>
          <w:rFonts w:ascii="Arial" w:hAnsi="Arial" w:cs="Arial"/>
          <w:sz w:val="28"/>
          <w:szCs w:val="28"/>
        </w:rPr>
        <w:t>—умственная отсталость (затухание развития).</w:t>
      </w:r>
      <w:r w:rsidRPr="00D32865">
        <w:rPr>
          <w:rFonts w:ascii="Arial" w:hAnsi="Arial" w:cs="Arial"/>
          <w:sz w:val="28"/>
          <w:szCs w:val="28"/>
        </w:rPr>
        <w:br/>
      </w:r>
      <w:r w:rsidRPr="00D32865">
        <w:rPr>
          <w:rFonts w:ascii="Arial" w:hAnsi="Arial" w:cs="Arial"/>
          <w:i/>
          <w:iCs/>
          <w:sz w:val="28"/>
          <w:szCs w:val="28"/>
        </w:rPr>
        <w:t xml:space="preserve">Активность мышления </w:t>
      </w:r>
      <w:r w:rsidRPr="00D32865">
        <w:rPr>
          <w:rFonts w:ascii="Arial" w:hAnsi="Arial" w:cs="Arial"/>
          <w:sz w:val="28"/>
          <w:szCs w:val="28"/>
        </w:rPr>
        <w:t>характеризуется такими  категориями:</w:t>
      </w:r>
    </w:p>
    <w:p w:rsidR="00A61019" w:rsidRPr="00D32865" w:rsidRDefault="00A61019" w:rsidP="00A61019">
      <w:pPr>
        <w:widowControl w:val="0"/>
        <w:numPr>
          <w:ilvl w:val="0"/>
          <w:numId w:val="2"/>
        </w:numPr>
        <w:shd w:val="clear" w:color="auto" w:fill="FFFFFF"/>
        <w:tabs>
          <w:tab w:val="left" w:pos="264"/>
        </w:tabs>
        <w:autoSpaceDE w:val="0"/>
        <w:autoSpaceDN w:val="0"/>
        <w:adjustRightInd w:val="0"/>
        <w:spacing w:before="10"/>
        <w:rPr>
          <w:rFonts w:ascii="Arial" w:hAnsi="Arial" w:cs="Arial"/>
          <w:sz w:val="28"/>
          <w:szCs w:val="28"/>
        </w:rPr>
      </w:pPr>
      <w:r w:rsidRPr="00D32865">
        <w:rPr>
          <w:rFonts w:ascii="Arial" w:hAnsi="Arial" w:cs="Arial"/>
          <w:sz w:val="28"/>
          <w:szCs w:val="28"/>
        </w:rPr>
        <w:t>плодотворная работа на протяжении всего урока;</w:t>
      </w:r>
    </w:p>
    <w:p w:rsidR="00A61019" w:rsidRPr="00D32865" w:rsidRDefault="00A61019" w:rsidP="00A61019">
      <w:pPr>
        <w:widowControl w:val="0"/>
        <w:numPr>
          <w:ilvl w:val="0"/>
          <w:numId w:val="2"/>
        </w:numPr>
        <w:shd w:val="clear" w:color="auto" w:fill="FFFFFF"/>
        <w:tabs>
          <w:tab w:val="left" w:pos="264"/>
        </w:tabs>
        <w:autoSpaceDE w:val="0"/>
        <w:autoSpaceDN w:val="0"/>
        <w:adjustRightInd w:val="0"/>
        <w:spacing w:before="5"/>
        <w:rPr>
          <w:rFonts w:ascii="Arial" w:hAnsi="Arial" w:cs="Arial"/>
          <w:sz w:val="28"/>
          <w:szCs w:val="28"/>
        </w:rPr>
      </w:pPr>
      <w:r w:rsidRPr="00D32865">
        <w:rPr>
          <w:rFonts w:ascii="Arial" w:hAnsi="Arial" w:cs="Arial"/>
          <w:sz w:val="28"/>
          <w:szCs w:val="28"/>
        </w:rPr>
        <w:t>работа со «вспышками»;</w:t>
      </w:r>
    </w:p>
    <w:p w:rsidR="00A61019" w:rsidRPr="00D32865" w:rsidRDefault="00A61019" w:rsidP="00A61019">
      <w:pPr>
        <w:widowControl w:val="0"/>
        <w:numPr>
          <w:ilvl w:val="0"/>
          <w:numId w:val="2"/>
        </w:numPr>
        <w:shd w:val="clear" w:color="auto" w:fill="FFFFFF"/>
        <w:tabs>
          <w:tab w:val="left" w:pos="264"/>
        </w:tabs>
        <w:autoSpaceDE w:val="0"/>
        <w:autoSpaceDN w:val="0"/>
        <w:adjustRightInd w:val="0"/>
        <w:spacing w:before="10"/>
        <w:rPr>
          <w:rFonts w:ascii="Arial" w:hAnsi="Arial" w:cs="Arial"/>
          <w:sz w:val="28"/>
          <w:szCs w:val="28"/>
        </w:rPr>
      </w:pPr>
      <w:r w:rsidRPr="00D32865">
        <w:rPr>
          <w:rFonts w:ascii="Arial" w:hAnsi="Arial" w:cs="Arial"/>
          <w:sz w:val="28"/>
          <w:szCs w:val="28"/>
        </w:rPr>
        <w:t>неполная работоспособность;</w:t>
      </w:r>
    </w:p>
    <w:p w:rsidR="00A61019" w:rsidRPr="00D32865" w:rsidRDefault="00A61019" w:rsidP="00A61019">
      <w:pPr>
        <w:widowControl w:val="0"/>
        <w:numPr>
          <w:ilvl w:val="0"/>
          <w:numId w:val="2"/>
        </w:numPr>
        <w:shd w:val="clear" w:color="auto" w:fill="FFFFFF"/>
        <w:tabs>
          <w:tab w:val="left" w:pos="264"/>
        </w:tabs>
        <w:autoSpaceDE w:val="0"/>
        <w:autoSpaceDN w:val="0"/>
        <w:adjustRightInd w:val="0"/>
        <w:spacing w:before="5"/>
        <w:rPr>
          <w:rFonts w:ascii="Arial" w:hAnsi="Arial" w:cs="Arial"/>
          <w:sz w:val="28"/>
          <w:szCs w:val="28"/>
        </w:rPr>
      </w:pPr>
      <w:r w:rsidRPr="00D32865">
        <w:rPr>
          <w:rFonts w:ascii="Arial" w:hAnsi="Arial" w:cs="Arial"/>
          <w:sz w:val="28"/>
          <w:szCs w:val="28"/>
        </w:rPr>
        <w:t>быстрая утомляемость;</w:t>
      </w:r>
    </w:p>
    <w:p w:rsidR="00A61019" w:rsidRPr="00D32865" w:rsidRDefault="00A61019" w:rsidP="00A61019">
      <w:pPr>
        <w:widowControl w:val="0"/>
        <w:numPr>
          <w:ilvl w:val="0"/>
          <w:numId w:val="2"/>
        </w:numPr>
        <w:shd w:val="clear" w:color="auto" w:fill="FFFFFF"/>
        <w:tabs>
          <w:tab w:val="left" w:pos="264"/>
        </w:tabs>
        <w:autoSpaceDE w:val="0"/>
        <w:autoSpaceDN w:val="0"/>
        <w:adjustRightInd w:val="0"/>
        <w:rPr>
          <w:rFonts w:ascii="Arial" w:hAnsi="Arial" w:cs="Arial"/>
          <w:sz w:val="28"/>
          <w:szCs w:val="28"/>
        </w:rPr>
      </w:pPr>
      <w:r w:rsidRPr="00D32865">
        <w:rPr>
          <w:rFonts w:ascii="Arial" w:hAnsi="Arial" w:cs="Arial"/>
          <w:sz w:val="28"/>
          <w:szCs w:val="28"/>
        </w:rPr>
        <w:lastRenderedPageBreak/>
        <w:t>игнорирование заданий.</w:t>
      </w:r>
    </w:p>
    <w:p w:rsidR="00A61019" w:rsidRDefault="00A61019" w:rsidP="00A61019">
      <w:pPr>
        <w:shd w:val="clear" w:color="auto" w:fill="FFFFFF"/>
        <w:autoSpaceDE w:val="0"/>
        <w:autoSpaceDN w:val="0"/>
        <w:adjustRightInd w:val="0"/>
        <w:ind w:firstLine="708"/>
        <w:jc w:val="both"/>
        <w:rPr>
          <w:rFonts w:ascii="Arial" w:hAnsi="Arial" w:cs="Arial"/>
          <w:color w:val="000000"/>
          <w:sz w:val="28"/>
          <w:szCs w:val="28"/>
        </w:rPr>
      </w:pPr>
    </w:p>
    <w:p w:rsidR="00A61019" w:rsidRDefault="00A61019" w:rsidP="00A61019">
      <w:pPr>
        <w:shd w:val="clear" w:color="auto" w:fill="FFFFFF"/>
        <w:autoSpaceDE w:val="0"/>
        <w:autoSpaceDN w:val="0"/>
        <w:adjustRightInd w:val="0"/>
        <w:ind w:firstLine="708"/>
        <w:jc w:val="both"/>
        <w:rPr>
          <w:rFonts w:ascii="Arial" w:hAnsi="Arial" w:cs="Arial"/>
          <w:color w:val="000000"/>
          <w:sz w:val="28"/>
          <w:szCs w:val="28"/>
        </w:rPr>
      </w:pPr>
    </w:p>
    <w:p w:rsidR="00A61019" w:rsidRDefault="00A61019" w:rsidP="00A61019">
      <w:pPr>
        <w:shd w:val="clear" w:color="auto" w:fill="FFFFFF"/>
        <w:autoSpaceDE w:val="0"/>
        <w:autoSpaceDN w:val="0"/>
        <w:adjustRightInd w:val="0"/>
        <w:ind w:firstLine="708"/>
        <w:jc w:val="both"/>
        <w:rPr>
          <w:rFonts w:ascii="Arial" w:hAnsi="Arial" w:cs="Arial"/>
          <w:color w:val="000000"/>
          <w:sz w:val="28"/>
          <w:szCs w:val="28"/>
        </w:rPr>
      </w:pPr>
    </w:p>
    <w:p w:rsidR="00A61019" w:rsidRPr="00D32865" w:rsidRDefault="00A61019" w:rsidP="00A61019">
      <w:pPr>
        <w:shd w:val="clear" w:color="auto" w:fill="FFFFFF"/>
        <w:autoSpaceDE w:val="0"/>
        <w:autoSpaceDN w:val="0"/>
        <w:adjustRightInd w:val="0"/>
        <w:ind w:firstLine="708"/>
        <w:jc w:val="both"/>
        <w:rPr>
          <w:rFonts w:ascii="Arial" w:hAnsi="Arial" w:cs="Arial"/>
          <w:color w:val="000000"/>
          <w:sz w:val="28"/>
          <w:szCs w:val="28"/>
        </w:rPr>
      </w:pPr>
      <w:r w:rsidRPr="00D32865">
        <w:rPr>
          <w:rFonts w:ascii="Arial" w:hAnsi="Arial" w:cs="Arial"/>
          <w:color w:val="000000"/>
          <w:sz w:val="28"/>
          <w:szCs w:val="28"/>
        </w:rPr>
        <w:t>Итак, класс делю на 3 группы:</w:t>
      </w:r>
    </w:p>
    <w:p w:rsidR="00A61019" w:rsidRPr="00D32865" w:rsidRDefault="00A61019" w:rsidP="00A61019">
      <w:pPr>
        <w:shd w:val="clear" w:color="auto" w:fill="FFFFFF"/>
        <w:autoSpaceDE w:val="0"/>
        <w:autoSpaceDN w:val="0"/>
        <w:adjustRightInd w:val="0"/>
        <w:jc w:val="both"/>
        <w:rPr>
          <w:rFonts w:ascii="Arial" w:hAnsi="Arial" w:cs="Arial"/>
          <w:color w:val="000000"/>
          <w:sz w:val="28"/>
          <w:szCs w:val="28"/>
        </w:rPr>
      </w:pPr>
      <w:r w:rsidRPr="00D32865">
        <w:rPr>
          <w:rFonts w:ascii="Arial" w:hAnsi="Arial" w:cs="Arial"/>
          <w:color w:val="000000"/>
          <w:sz w:val="28"/>
          <w:szCs w:val="28"/>
        </w:rPr>
        <w:t xml:space="preserve"> группа</w:t>
      </w:r>
      <w:proofErr w:type="gramStart"/>
      <w:r w:rsidRPr="00D32865">
        <w:rPr>
          <w:rFonts w:ascii="Arial" w:hAnsi="Arial" w:cs="Arial"/>
          <w:color w:val="000000"/>
          <w:sz w:val="28"/>
          <w:szCs w:val="28"/>
        </w:rPr>
        <w:t xml:space="preserve"> </w:t>
      </w:r>
      <w:r w:rsidRPr="00D32865">
        <w:rPr>
          <w:rFonts w:ascii="Arial" w:hAnsi="Arial" w:cs="Arial"/>
          <w:b/>
          <w:color w:val="800080"/>
          <w:sz w:val="28"/>
          <w:szCs w:val="28"/>
        </w:rPr>
        <w:t>А</w:t>
      </w:r>
      <w:proofErr w:type="gramEnd"/>
      <w:r w:rsidRPr="00D32865">
        <w:rPr>
          <w:rFonts w:ascii="Arial" w:hAnsi="Arial" w:cs="Arial"/>
          <w:color w:val="000000"/>
          <w:sz w:val="28"/>
          <w:szCs w:val="28"/>
        </w:rPr>
        <w:t xml:space="preserve"> - сильные учащиеся, обладающие глубокими, прочными знаниями, умеющие аргументировать, доказы</w:t>
      </w:r>
      <w:r w:rsidRPr="00D32865">
        <w:rPr>
          <w:rFonts w:ascii="Arial" w:hAnsi="Arial" w:cs="Arial"/>
          <w:color w:val="000000"/>
          <w:sz w:val="28"/>
          <w:szCs w:val="28"/>
        </w:rPr>
        <w:softHyphen/>
        <w:t xml:space="preserve">вать, обобщать, знающие основные методы решения задач; </w:t>
      </w:r>
    </w:p>
    <w:p w:rsidR="00A61019" w:rsidRPr="00D32865" w:rsidRDefault="00A61019" w:rsidP="00A61019">
      <w:pPr>
        <w:shd w:val="clear" w:color="auto" w:fill="FFFFFF"/>
        <w:autoSpaceDE w:val="0"/>
        <w:autoSpaceDN w:val="0"/>
        <w:adjustRightInd w:val="0"/>
        <w:jc w:val="both"/>
        <w:rPr>
          <w:rFonts w:ascii="Arial" w:hAnsi="Arial" w:cs="Arial"/>
          <w:color w:val="000000"/>
          <w:sz w:val="28"/>
          <w:szCs w:val="28"/>
        </w:rPr>
      </w:pPr>
      <w:r w:rsidRPr="00D32865">
        <w:rPr>
          <w:rFonts w:ascii="Arial" w:hAnsi="Arial" w:cs="Arial"/>
          <w:color w:val="000000"/>
          <w:sz w:val="28"/>
          <w:szCs w:val="28"/>
        </w:rPr>
        <w:t>группа</w:t>
      </w:r>
      <w:proofErr w:type="gramStart"/>
      <w:r w:rsidRPr="00D32865">
        <w:rPr>
          <w:rFonts w:ascii="Arial" w:hAnsi="Arial" w:cs="Arial"/>
          <w:color w:val="000000"/>
          <w:sz w:val="28"/>
          <w:szCs w:val="28"/>
        </w:rPr>
        <w:t xml:space="preserve"> </w:t>
      </w:r>
      <w:r w:rsidRPr="00D32865">
        <w:rPr>
          <w:rFonts w:ascii="Arial" w:hAnsi="Arial" w:cs="Arial"/>
          <w:b/>
          <w:color w:val="800080"/>
          <w:sz w:val="28"/>
          <w:szCs w:val="28"/>
        </w:rPr>
        <w:t>В</w:t>
      </w:r>
      <w:proofErr w:type="gramEnd"/>
      <w:r w:rsidRPr="00D32865">
        <w:rPr>
          <w:rFonts w:ascii="Arial" w:hAnsi="Arial" w:cs="Arial"/>
          <w:color w:val="000000"/>
          <w:sz w:val="28"/>
          <w:szCs w:val="28"/>
        </w:rPr>
        <w:t xml:space="preserve"> - средние учащиеся, обладающие хорошими знаниями основных фактов, однако не всегда умеющие обосновать ответ, обобщить, знающие основные методы решения задач, но затрудняющиеся при решении творческих задач, они не всегда рационально решают задачи;</w:t>
      </w:r>
    </w:p>
    <w:p w:rsidR="00A61019" w:rsidRPr="00D32865" w:rsidRDefault="00A61019" w:rsidP="00A61019">
      <w:pPr>
        <w:shd w:val="clear" w:color="auto" w:fill="FFFFFF"/>
        <w:autoSpaceDE w:val="0"/>
        <w:autoSpaceDN w:val="0"/>
        <w:adjustRightInd w:val="0"/>
        <w:jc w:val="both"/>
        <w:rPr>
          <w:rFonts w:ascii="Arial" w:hAnsi="Arial" w:cs="Arial"/>
          <w:color w:val="000000"/>
          <w:sz w:val="28"/>
          <w:szCs w:val="28"/>
        </w:rPr>
      </w:pPr>
      <w:r w:rsidRPr="00D32865">
        <w:rPr>
          <w:rFonts w:ascii="Arial" w:hAnsi="Arial" w:cs="Arial"/>
          <w:color w:val="000000"/>
          <w:sz w:val="28"/>
          <w:szCs w:val="28"/>
        </w:rPr>
        <w:t xml:space="preserve"> группа</w:t>
      </w:r>
      <w:proofErr w:type="gramStart"/>
      <w:r w:rsidRPr="00D32865">
        <w:rPr>
          <w:rFonts w:ascii="Arial" w:hAnsi="Arial" w:cs="Arial"/>
          <w:color w:val="000000"/>
          <w:sz w:val="28"/>
          <w:szCs w:val="28"/>
        </w:rPr>
        <w:t xml:space="preserve"> </w:t>
      </w:r>
      <w:r w:rsidRPr="00D32865">
        <w:rPr>
          <w:rFonts w:ascii="Arial" w:hAnsi="Arial" w:cs="Arial"/>
          <w:b/>
          <w:color w:val="800080"/>
          <w:sz w:val="28"/>
          <w:szCs w:val="28"/>
        </w:rPr>
        <w:t>С</w:t>
      </w:r>
      <w:proofErr w:type="gramEnd"/>
      <w:r w:rsidRPr="00D32865">
        <w:rPr>
          <w:rFonts w:ascii="Arial" w:hAnsi="Arial" w:cs="Arial"/>
          <w:color w:val="000000"/>
          <w:sz w:val="28"/>
          <w:szCs w:val="28"/>
        </w:rPr>
        <w:t xml:space="preserve"> - слабые учащиеся, обладающие минимумом знаний, умений и навыков, достаточных для их применения по образцу, умеют отвечать на вопро</w:t>
      </w:r>
      <w:r w:rsidRPr="00D32865">
        <w:rPr>
          <w:rFonts w:ascii="Arial" w:hAnsi="Arial" w:cs="Arial"/>
          <w:color w:val="000000"/>
          <w:sz w:val="28"/>
          <w:szCs w:val="28"/>
        </w:rPr>
        <w:softHyphen/>
        <w:t>сы, не требующие особых рассуждений и доказательств, умеют решать стандартные задачи.</w:t>
      </w:r>
    </w:p>
    <w:p w:rsidR="00A61019" w:rsidRPr="00D32865" w:rsidRDefault="00A61019" w:rsidP="00A61019">
      <w:pPr>
        <w:shd w:val="clear" w:color="auto" w:fill="FFFFFF"/>
        <w:autoSpaceDE w:val="0"/>
        <w:autoSpaceDN w:val="0"/>
        <w:adjustRightInd w:val="0"/>
        <w:ind w:firstLine="708"/>
        <w:jc w:val="both"/>
        <w:rPr>
          <w:rFonts w:ascii="Arial" w:hAnsi="Arial" w:cs="Arial"/>
          <w:color w:val="000000"/>
          <w:sz w:val="28"/>
          <w:szCs w:val="28"/>
        </w:rPr>
      </w:pPr>
      <w:r w:rsidRPr="00D32865">
        <w:rPr>
          <w:rFonts w:ascii="Arial" w:hAnsi="Arial" w:cs="Arial"/>
          <w:color w:val="000000"/>
          <w:sz w:val="28"/>
          <w:szCs w:val="28"/>
        </w:rPr>
        <w:t xml:space="preserve"> В группе</w:t>
      </w:r>
      <w:proofErr w:type="gramStart"/>
      <w:r w:rsidRPr="00D32865">
        <w:rPr>
          <w:rFonts w:ascii="Arial" w:hAnsi="Arial" w:cs="Arial"/>
          <w:color w:val="000000"/>
          <w:sz w:val="28"/>
          <w:szCs w:val="28"/>
        </w:rPr>
        <w:t xml:space="preserve"> </w:t>
      </w:r>
      <w:r w:rsidRPr="00D32865">
        <w:rPr>
          <w:rFonts w:ascii="Arial" w:hAnsi="Arial" w:cs="Arial"/>
          <w:b/>
          <w:color w:val="800080"/>
          <w:sz w:val="28"/>
          <w:szCs w:val="28"/>
        </w:rPr>
        <w:t>С</w:t>
      </w:r>
      <w:proofErr w:type="gramEnd"/>
      <w:r w:rsidRPr="00D32865">
        <w:rPr>
          <w:rFonts w:ascii="Arial" w:hAnsi="Arial" w:cs="Arial"/>
          <w:color w:val="000000"/>
          <w:sz w:val="28"/>
          <w:szCs w:val="28"/>
        </w:rPr>
        <w:t xml:space="preserve"> встречаются и более слабые ученики, которые с трудом усваивают факты, понятия, правила, способы реше</w:t>
      </w:r>
      <w:r w:rsidRPr="00D32865">
        <w:rPr>
          <w:rFonts w:ascii="Arial" w:hAnsi="Arial" w:cs="Arial"/>
          <w:color w:val="000000"/>
          <w:sz w:val="28"/>
          <w:szCs w:val="28"/>
        </w:rPr>
        <w:softHyphen/>
        <w:t>ния, затрудняются при приведении примеров - им нужна особая по</w:t>
      </w:r>
      <w:r w:rsidRPr="00D32865">
        <w:rPr>
          <w:rFonts w:ascii="Arial" w:hAnsi="Arial" w:cs="Arial"/>
          <w:color w:val="000000"/>
          <w:sz w:val="28"/>
          <w:szCs w:val="28"/>
        </w:rPr>
        <w:softHyphen/>
        <w:t>мощь. Такое деление условно, т. к. при достижении определенного уровня знаний возможны перемещения из группы в группу.</w:t>
      </w:r>
    </w:p>
    <w:p w:rsidR="00A61019" w:rsidRDefault="00A61019" w:rsidP="00A61019">
      <w:pPr>
        <w:ind w:firstLine="709"/>
        <w:jc w:val="both"/>
        <w:rPr>
          <w:rFonts w:ascii="Arial" w:hAnsi="Arial" w:cs="Arial"/>
          <w:color w:val="000000"/>
          <w:sz w:val="28"/>
          <w:szCs w:val="28"/>
        </w:rPr>
      </w:pPr>
      <w:r w:rsidRPr="00D32865">
        <w:rPr>
          <w:rFonts w:ascii="Arial" w:hAnsi="Arial" w:cs="Arial"/>
          <w:color w:val="000000"/>
          <w:sz w:val="28"/>
          <w:szCs w:val="28"/>
        </w:rPr>
        <w:t>На уроках по изучению нового материала использую диффе</w:t>
      </w:r>
      <w:r w:rsidRPr="00D32865">
        <w:rPr>
          <w:rFonts w:ascii="Arial" w:hAnsi="Arial" w:cs="Arial"/>
          <w:color w:val="000000"/>
          <w:sz w:val="28"/>
          <w:szCs w:val="28"/>
        </w:rPr>
        <w:softHyphen/>
        <w:t>ренцированный подход к обучению. На первом этапе урока объясняет</w:t>
      </w:r>
      <w:r w:rsidRPr="00D32865">
        <w:rPr>
          <w:rFonts w:ascii="Arial" w:hAnsi="Arial" w:cs="Arial"/>
          <w:color w:val="000000"/>
          <w:sz w:val="28"/>
          <w:szCs w:val="28"/>
        </w:rPr>
        <w:softHyphen/>
        <w:t>ся новый материал, даётся подробный образец ответа при решении упражнений и задач новой темы, затем, по желанию, к доске вызывают</w:t>
      </w:r>
      <w:r w:rsidRPr="00D32865">
        <w:rPr>
          <w:rFonts w:ascii="Arial" w:hAnsi="Arial" w:cs="Arial"/>
          <w:color w:val="000000"/>
          <w:sz w:val="28"/>
          <w:szCs w:val="28"/>
        </w:rPr>
        <w:softHyphen/>
        <w:t>ся сильные ученики для того, чтобы ещё несколько раз продемонстри</w:t>
      </w:r>
      <w:r w:rsidRPr="00D32865">
        <w:rPr>
          <w:rFonts w:ascii="Arial" w:hAnsi="Arial" w:cs="Arial"/>
          <w:color w:val="000000"/>
          <w:sz w:val="28"/>
          <w:szCs w:val="28"/>
        </w:rPr>
        <w:softHyphen/>
        <w:t>ровать образцы ответов всему классу. На следующем этапе урока начинаю применять дифференцированный подход, который выражает</w:t>
      </w:r>
      <w:r w:rsidRPr="00D32865">
        <w:rPr>
          <w:rFonts w:ascii="Arial" w:hAnsi="Arial" w:cs="Arial"/>
          <w:color w:val="000000"/>
          <w:sz w:val="28"/>
          <w:szCs w:val="28"/>
        </w:rPr>
        <w:softHyphen/>
        <w:t>ся в следующем: в тот момент, когда одним учащимся объяснения по ходу решения задач становятся уже необязательными, а другим - они еще нужны, начинается одновременно самостоятельная и коллективная работы. Класс делится на две группы. В первую объединяются те уча</w:t>
      </w:r>
      <w:r w:rsidRPr="00D32865">
        <w:rPr>
          <w:rFonts w:ascii="Arial" w:hAnsi="Arial" w:cs="Arial"/>
          <w:color w:val="000000"/>
          <w:sz w:val="28"/>
          <w:szCs w:val="28"/>
        </w:rPr>
        <w:softHyphen/>
        <w:t>щиеся, которые считают, что уже поняли новый материал и могут рабо</w:t>
      </w:r>
      <w:r w:rsidRPr="00D32865">
        <w:rPr>
          <w:rFonts w:ascii="Arial" w:hAnsi="Arial" w:cs="Arial"/>
          <w:color w:val="000000"/>
          <w:sz w:val="28"/>
          <w:szCs w:val="28"/>
        </w:rPr>
        <w:softHyphen/>
        <w:t>тать самостоятельно. Такая самостоятельная работа предлагается по желанию, при</w:t>
      </w:r>
      <w:r w:rsidRPr="00D32865">
        <w:rPr>
          <w:rFonts w:ascii="Arial" w:hAnsi="Arial" w:cs="Arial"/>
          <w:color w:val="000000"/>
          <w:sz w:val="28"/>
          <w:szCs w:val="28"/>
        </w:rPr>
        <w:softHyphen/>
        <w:t>чём некоторым учащимся рекомендую, но не настаиваю, воздержаться от самостоятельной работы и продолжить работу с классом. При этом ставится условие: все, кто работает самостоятельно, с вопросами пока не должны обращаться, но им разрешается советовать</w:t>
      </w:r>
      <w:r w:rsidRPr="00D32865">
        <w:rPr>
          <w:rFonts w:ascii="Arial" w:hAnsi="Arial" w:cs="Arial"/>
          <w:color w:val="000000"/>
          <w:sz w:val="28"/>
          <w:szCs w:val="28"/>
        </w:rPr>
        <w:softHyphen/>
        <w:t>ся друг с другом, сверять своё решение с ответами. С вопросами эти ученики могут обратиться после самостоятельной работы, которая длится 10-15 минут. В эти 10-15 минут всё внимание уделяю второй группе, т. е. тем ученикам, которые ещё не усвоили новую тему доста</w:t>
      </w:r>
      <w:r w:rsidRPr="00D32865">
        <w:rPr>
          <w:rFonts w:ascii="Arial" w:hAnsi="Arial" w:cs="Arial"/>
          <w:color w:val="000000"/>
          <w:sz w:val="28"/>
          <w:szCs w:val="28"/>
        </w:rPr>
        <w:softHyphen/>
        <w:t xml:space="preserve">точно хорошо. Эти ученики </w:t>
      </w:r>
      <w:r w:rsidRPr="00D32865">
        <w:rPr>
          <w:rFonts w:ascii="Arial" w:hAnsi="Arial" w:cs="Arial"/>
          <w:color w:val="000000"/>
          <w:sz w:val="28"/>
          <w:szCs w:val="28"/>
        </w:rPr>
        <w:lastRenderedPageBreak/>
        <w:t>продолжают коллективную работу: пооче</w:t>
      </w:r>
      <w:r w:rsidRPr="00D32865">
        <w:rPr>
          <w:rFonts w:ascii="Arial" w:hAnsi="Arial" w:cs="Arial"/>
          <w:color w:val="000000"/>
          <w:sz w:val="28"/>
          <w:szCs w:val="28"/>
        </w:rPr>
        <w:softHyphen/>
        <w:t>рёдно выходят к доске, решают задачи и объясняют их. Причём к доске выходят одновременно 2-3 ученика: один решает вместе с классом и комментирует вслух, другие работают молча. Когда первый заканчи</w:t>
      </w:r>
      <w:r w:rsidRPr="00D32865">
        <w:rPr>
          <w:rFonts w:ascii="Arial" w:hAnsi="Arial" w:cs="Arial"/>
          <w:color w:val="000000"/>
          <w:sz w:val="28"/>
          <w:szCs w:val="28"/>
        </w:rPr>
        <w:softHyphen/>
        <w:t xml:space="preserve">вает решение, ему ставится оценка за решение и за объяснение. После этого все вместе проверяют, </w:t>
      </w:r>
      <w:proofErr w:type="gramStart"/>
      <w:r w:rsidRPr="00D32865">
        <w:rPr>
          <w:rFonts w:ascii="Arial" w:hAnsi="Arial" w:cs="Arial"/>
          <w:color w:val="000000"/>
          <w:sz w:val="28"/>
          <w:szCs w:val="28"/>
        </w:rPr>
        <w:t>верн</w:t>
      </w:r>
      <w:r>
        <w:rPr>
          <w:rFonts w:ascii="Arial" w:hAnsi="Arial" w:cs="Arial"/>
          <w:color w:val="000000"/>
          <w:sz w:val="28"/>
          <w:szCs w:val="28"/>
        </w:rPr>
        <w:t>о</w:t>
      </w:r>
      <w:proofErr w:type="gramEnd"/>
      <w:r w:rsidRPr="00D32865">
        <w:rPr>
          <w:rFonts w:ascii="Arial" w:hAnsi="Arial" w:cs="Arial"/>
          <w:color w:val="000000"/>
          <w:sz w:val="28"/>
          <w:szCs w:val="28"/>
        </w:rPr>
        <w:t xml:space="preserve"> ли </w:t>
      </w:r>
    </w:p>
    <w:p w:rsidR="00A61019" w:rsidRPr="00D32865" w:rsidRDefault="00A61019" w:rsidP="00A61019">
      <w:pPr>
        <w:jc w:val="both"/>
        <w:rPr>
          <w:rFonts w:ascii="Arial" w:hAnsi="Arial" w:cs="Arial"/>
          <w:sz w:val="28"/>
          <w:szCs w:val="28"/>
        </w:rPr>
      </w:pPr>
      <w:r w:rsidRPr="00D32865">
        <w:rPr>
          <w:rFonts w:ascii="Arial" w:hAnsi="Arial" w:cs="Arial"/>
          <w:color w:val="000000"/>
          <w:sz w:val="28"/>
          <w:szCs w:val="28"/>
        </w:rPr>
        <w:t>выполнили упражнения два дру</w:t>
      </w:r>
      <w:r w:rsidRPr="00D32865">
        <w:rPr>
          <w:rFonts w:ascii="Arial" w:hAnsi="Arial" w:cs="Arial"/>
          <w:color w:val="000000"/>
          <w:sz w:val="28"/>
          <w:szCs w:val="28"/>
        </w:rPr>
        <w:softHyphen/>
        <w:t>гих вызванных ученика. Им также ставятся оценки за записанные ре</w:t>
      </w:r>
      <w:r w:rsidRPr="00D32865">
        <w:rPr>
          <w:rFonts w:ascii="Arial" w:hAnsi="Arial" w:cs="Arial"/>
          <w:color w:val="000000"/>
          <w:sz w:val="28"/>
          <w:szCs w:val="28"/>
        </w:rPr>
        <w:softHyphen/>
        <w:t>шения, но, как правило, без устных объяснений. Далее к доске выходят следующие 2-3 ученика и т. д. Всё это делается для того, чтобы к доске вызвать как можно больше учеников и оценить их работу на уроке.</w:t>
      </w:r>
    </w:p>
    <w:p w:rsidR="00A61019" w:rsidRPr="00D32865" w:rsidRDefault="00A61019" w:rsidP="00A61019">
      <w:pPr>
        <w:ind w:firstLine="709"/>
        <w:jc w:val="both"/>
        <w:rPr>
          <w:rFonts w:ascii="Arial" w:hAnsi="Arial" w:cs="Arial"/>
          <w:color w:val="000000"/>
          <w:sz w:val="28"/>
          <w:szCs w:val="28"/>
        </w:rPr>
      </w:pPr>
      <w:r w:rsidRPr="00D32865">
        <w:rPr>
          <w:rFonts w:ascii="Arial" w:hAnsi="Arial" w:cs="Arial"/>
          <w:color w:val="000000"/>
          <w:sz w:val="28"/>
          <w:szCs w:val="28"/>
        </w:rPr>
        <w:t>После 10-15 минут этой коллективной работы учащиеся этой группы получают кратковременную (на 4-5 минут) самостоятельную работу, а самостоятельная работа первой группы проверяется. Причём, целесообразно на обратной стороне доски заготовить фрагменты реше</w:t>
      </w:r>
      <w:r w:rsidRPr="00D32865">
        <w:rPr>
          <w:rFonts w:ascii="Arial" w:hAnsi="Arial" w:cs="Arial"/>
          <w:color w:val="000000"/>
          <w:sz w:val="28"/>
          <w:szCs w:val="28"/>
        </w:rPr>
        <w:softHyphen/>
        <w:t xml:space="preserve">ния, содержащие 1-2 ошибки - </w:t>
      </w:r>
      <w:proofErr w:type="spellStart"/>
      <w:r w:rsidRPr="00D32865">
        <w:rPr>
          <w:rFonts w:ascii="Arial" w:hAnsi="Arial" w:cs="Arial"/>
          <w:color w:val="000000"/>
          <w:sz w:val="28"/>
          <w:szCs w:val="28"/>
        </w:rPr>
        <w:t>контрпримеры</w:t>
      </w:r>
      <w:proofErr w:type="spellEnd"/>
      <w:r w:rsidRPr="00D32865">
        <w:rPr>
          <w:rFonts w:ascii="Arial" w:hAnsi="Arial" w:cs="Arial"/>
          <w:color w:val="000000"/>
          <w:sz w:val="28"/>
          <w:szCs w:val="28"/>
        </w:rPr>
        <w:t xml:space="preserve"> для того, чтобы усилить внимание, активизировать мыслительную деятельность учащихся. Ребя</w:t>
      </w:r>
      <w:r w:rsidRPr="00D32865">
        <w:rPr>
          <w:rFonts w:ascii="Arial" w:hAnsi="Arial" w:cs="Arial"/>
          <w:color w:val="000000"/>
          <w:sz w:val="28"/>
          <w:szCs w:val="28"/>
        </w:rPr>
        <w:softHyphen/>
        <w:t>та особенно тщательно и с интересом стараются сверить своё решение и обнаружить ошибки на доске. Н</w:t>
      </w:r>
      <w:r>
        <w:rPr>
          <w:rFonts w:ascii="Arial" w:hAnsi="Arial" w:cs="Arial"/>
          <w:color w:val="000000"/>
          <w:sz w:val="28"/>
          <w:szCs w:val="28"/>
        </w:rPr>
        <w:t>ачинается обсуждение результатов</w:t>
      </w:r>
      <w:r w:rsidRPr="00D32865">
        <w:rPr>
          <w:rFonts w:ascii="Arial" w:hAnsi="Arial" w:cs="Arial"/>
          <w:color w:val="000000"/>
          <w:sz w:val="28"/>
          <w:szCs w:val="28"/>
        </w:rPr>
        <w:t xml:space="preserve"> ра</w:t>
      </w:r>
      <w:r w:rsidRPr="00D32865">
        <w:rPr>
          <w:rFonts w:ascii="Arial" w:hAnsi="Arial" w:cs="Arial"/>
          <w:color w:val="000000"/>
          <w:sz w:val="28"/>
          <w:szCs w:val="28"/>
        </w:rPr>
        <w:softHyphen/>
        <w:t>боты, разрешаются возникшие вопросы.</w:t>
      </w:r>
    </w:p>
    <w:p w:rsidR="00A61019" w:rsidRPr="00D32865" w:rsidRDefault="00A61019" w:rsidP="00A61019">
      <w:pPr>
        <w:ind w:firstLine="709"/>
        <w:jc w:val="both"/>
        <w:rPr>
          <w:rFonts w:ascii="Arial" w:hAnsi="Arial" w:cs="Arial"/>
          <w:color w:val="000000"/>
          <w:sz w:val="28"/>
          <w:szCs w:val="28"/>
        </w:rPr>
      </w:pPr>
      <w:r w:rsidRPr="00D32865">
        <w:rPr>
          <w:rFonts w:ascii="Arial" w:hAnsi="Arial" w:cs="Arial"/>
          <w:color w:val="000000"/>
          <w:sz w:val="28"/>
          <w:szCs w:val="28"/>
        </w:rPr>
        <w:t>На уроках закрепления изученного материала учащиеся рабо</w:t>
      </w:r>
      <w:r w:rsidRPr="00D32865">
        <w:rPr>
          <w:rFonts w:ascii="Arial" w:hAnsi="Arial" w:cs="Arial"/>
          <w:color w:val="000000"/>
          <w:sz w:val="28"/>
          <w:szCs w:val="28"/>
        </w:rPr>
        <w:softHyphen/>
        <w:t>тают по уровням. Учащиеся группы</w:t>
      </w:r>
      <w:proofErr w:type="gramStart"/>
      <w:r w:rsidRPr="00D32865">
        <w:rPr>
          <w:rFonts w:ascii="Arial" w:hAnsi="Arial" w:cs="Arial"/>
          <w:color w:val="000000"/>
          <w:sz w:val="28"/>
          <w:szCs w:val="28"/>
        </w:rPr>
        <w:t xml:space="preserve"> </w:t>
      </w:r>
      <w:r w:rsidRPr="00D32865">
        <w:rPr>
          <w:rFonts w:ascii="Arial" w:hAnsi="Arial" w:cs="Arial"/>
          <w:b/>
          <w:color w:val="800080"/>
          <w:sz w:val="28"/>
          <w:szCs w:val="28"/>
        </w:rPr>
        <w:t>А</w:t>
      </w:r>
      <w:proofErr w:type="gramEnd"/>
      <w:r w:rsidRPr="00D32865">
        <w:rPr>
          <w:rFonts w:ascii="Arial" w:hAnsi="Arial" w:cs="Arial"/>
          <w:color w:val="000000"/>
          <w:sz w:val="28"/>
          <w:szCs w:val="28"/>
        </w:rPr>
        <w:t xml:space="preserve"> получают нестандартные или бо</w:t>
      </w:r>
      <w:r w:rsidRPr="00D32865">
        <w:rPr>
          <w:rFonts w:ascii="Arial" w:hAnsi="Arial" w:cs="Arial"/>
          <w:color w:val="000000"/>
          <w:sz w:val="28"/>
          <w:szCs w:val="28"/>
        </w:rPr>
        <w:softHyphen/>
        <w:t xml:space="preserve">лее сложные и объемные задания, группы </w:t>
      </w:r>
      <w:r w:rsidRPr="00D32865">
        <w:rPr>
          <w:rFonts w:ascii="Arial" w:hAnsi="Arial" w:cs="Arial"/>
          <w:b/>
          <w:color w:val="800080"/>
          <w:sz w:val="28"/>
          <w:szCs w:val="28"/>
        </w:rPr>
        <w:t>В</w:t>
      </w:r>
      <w:r w:rsidRPr="00D32865">
        <w:rPr>
          <w:rFonts w:ascii="Arial" w:hAnsi="Arial" w:cs="Arial"/>
          <w:color w:val="000000"/>
          <w:sz w:val="28"/>
          <w:szCs w:val="28"/>
        </w:rPr>
        <w:t xml:space="preserve"> - задания необязательного уровня, группы </w:t>
      </w:r>
      <w:r w:rsidRPr="00D32865">
        <w:rPr>
          <w:rFonts w:ascii="Arial" w:hAnsi="Arial" w:cs="Arial"/>
          <w:b/>
          <w:color w:val="800080"/>
          <w:sz w:val="28"/>
          <w:szCs w:val="28"/>
        </w:rPr>
        <w:t>С</w:t>
      </w:r>
      <w:r w:rsidRPr="00D32865">
        <w:rPr>
          <w:rFonts w:ascii="Arial" w:hAnsi="Arial" w:cs="Arial"/>
          <w:color w:val="000000"/>
          <w:sz w:val="28"/>
          <w:szCs w:val="28"/>
        </w:rPr>
        <w:t xml:space="preserve"> - обязательного уровня. Работу организую так, чтобы не обделить вниманием ребят из разных групп: в определенные момен</w:t>
      </w:r>
      <w:r w:rsidRPr="00D32865">
        <w:rPr>
          <w:rFonts w:ascii="Arial" w:hAnsi="Arial" w:cs="Arial"/>
          <w:color w:val="000000"/>
          <w:sz w:val="28"/>
          <w:szCs w:val="28"/>
        </w:rPr>
        <w:softHyphen/>
        <w:t>ты урока консультирую, проверяю работу конкретной группы, осталь</w:t>
      </w:r>
      <w:r w:rsidRPr="00D32865">
        <w:rPr>
          <w:rFonts w:ascii="Arial" w:hAnsi="Arial" w:cs="Arial"/>
          <w:color w:val="000000"/>
          <w:sz w:val="28"/>
          <w:szCs w:val="28"/>
        </w:rPr>
        <w:softHyphen/>
        <w:t>ные в это время работают самостоятельно. Естественно</w:t>
      </w:r>
      <w:r>
        <w:rPr>
          <w:rFonts w:ascii="Arial" w:hAnsi="Arial" w:cs="Arial"/>
          <w:color w:val="000000"/>
          <w:sz w:val="28"/>
          <w:szCs w:val="28"/>
        </w:rPr>
        <w:t>,</w:t>
      </w:r>
      <w:r w:rsidRPr="00D32865">
        <w:rPr>
          <w:rFonts w:ascii="Arial" w:hAnsi="Arial" w:cs="Arial"/>
          <w:color w:val="000000"/>
          <w:sz w:val="28"/>
          <w:szCs w:val="28"/>
        </w:rPr>
        <w:t xml:space="preserve"> больше внимания получают самые слабые и средние ученики, </w:t>
      </w:r>
      <w:proofErr w:type="gramStart"/>
      <w:r w:rsidRPr="00D32865">
        <w:rPr>
          <w:rFonts w:ascii="Arial" w:hAnsi="Arial" w:cs="Arial"/>
          <w:color w:val="000000"/>
          <w:sz w:val="28"/>
          <w:szCs w:val="28"/>
        </w:rPr>
        <w:t>сильным</w:t>
      </w:r>
      <w:proofErr w:type="gramEnd"/>
      <w:r w:rsidRPr="00D32865">
        <w:rPr>
          <w:rFonts w:ascii="Arial" w:hAnsi="Arial" w:cs="Arial"/>
          <w:color w:val="000000"/>
          <w:sz w:val="28"/>
          <w:szCs w:val="28"/>
        </w:rPr>
        <w:t xml:space="preserve"> доста</w:t>
      </w:r>
      <w:r w:rsidRPr="00D32865">
        <w:rPr>
          <w:rFonts w:ascii="Arial" w:hAnsi="Arial" w:cs="Arial"/>
          <w:color w:val="000000"/>
          <w:sz w:val="28"/>
          <w:szCs w:val="28"/>
        </w:rPr>
        <w:softHyphen/>
        <w:t>точно тонко намекнуть по поводу возникающих вопросов. Соответ</w:t>
      </w:r>
      <w:r w:rsidRPr="00D32865">
        <w:rPr>
          <w:rFonts w:ascii="Arial" w:hAnsi="Arial" w:cs="Arial"/>
          <w:color w:val="000000"/>
          <w:sz w:val="28"/>
          <w:szCs w:val="28"/>
        </w:rPr>
        <w:softHyphen/>
        <w:t>ственно домашние задания на таких уроках дифференцируются.</w:t>
      </w:r>
    </w:p>
    <w:p w:rsidR="00A61019" w:rsidRPr="00D32865" w:rsidRDefault="00A61019" w:rsidP="00A61019">
      <w:pPr>
        <w:ind w:firstLine="709"/>
        <w:jc w:val="both"/>
        <w:rPr>
          <w:rFonts w:ascii="Arial" w:hAnsi="Arial" w:cs="Arial"/>
          <w:color w:val="000000"/>
          <w:sz w:val="28"/>
          <w:szCs w:val="28"/>
        </w:rPr>
      </w:pPr>
      <w:r w:rsidRPr="00D32865">
        <w:rPr>
          <w:rFonts w:ascii="Arial" w:hAnsi="Arial" w:cs="Arial"/>
          <w:color w:val="000000"/>
          <w:sz w:val="28"/>
          <w:szCs w:val="28"/>
        </w:rPr>
        <w:t>Приведу пример карточки для 8 класса, которая предлагается слабым учащимся. Карточка имеет краткую теоретическую часть, обра</w:t>
      </w:r>
      <w:r w:rsidRPr="00D32865">
        <w:rPr>
          <w:rFonts w:ascii="Arial" w:hAnsi="Arial" w:cs="Arial"/>
          <w:color w:val="000000"/>
          <w:sz w:val="28"/>
          <w:szCs w:val="28"/>
        </w:rPr>
        <w:softHyphen/>
        <w:t>зец решения и задания для самостоятельной работы. Такие карточки выполняют корректирующую функцию. Их целесообразно применять как на этапе непосредственного изучения темы, так и при организации повторения материала.</w:t>
      </w:r>
    </w:p>
    <w:tbl>
      <w:tblPr>
        <w:tblStyle w:val="a3"/>
        <w:tblW w:w="0" w:type="auto"/>
        <w:tblLook w:val="01E0"/>
      </w:tblPr>
      <w:tblGrid>
        <w:gridCol w:w="2628"/>
        <w:gridCol w:w="3752"/>
        <w:gridCol w:w="3191"/>
      </w:tblGrid>
      <w:tr w:rsidR="00A61019" w:rsidRPr="00D32865" w:rsidTr="005062F7">
        <w:tc>
          <w:tcPr>
            <w:tcW w:w="2628" w:type="dxa"/>
            <w:vAlign w:val="center"/>
          </w:tcPr>
          <w:p w:rsidR="00A61019" w:rsidRPr="005B7DA1" w:rsidRDefault="00A61019" w:rsidP="005062F7">
            <w:pPr>
              <w:autoSpaceDE w:val="0"/>
              <w:autoSpaceDN w:val="0"/>
              <w:adjustRightInd w:val="0"/>
              <w:jc w:val="center"/>
              <w:rPr>
                <w:rFonts w:ascii="Arial" w:hAnsi="Arial" w:cs="Arial"/>
                <w:color w:val="800080"/>
                <w:sz w:val="20"/>
                <w:szCs w:val="20"/>
              </w:rPr>
            </w:pPr>
            <w:r w:rsidRPr="005B7DA1">
              <w:rPr>
                <w:rFonts w:ascii="Arial" w:hAnsi="Arial" w:cs="Arial"/>
                <w:color w:val="800080"/>
                <w:sz w:val="20"/>
                <w:szCs w:val="20"/>
              </w:rPr>
              <w:t>ПРАВИЛО</w:t>
            </w:r>
          </w:p>
        </w:tc>
        <w:tc>
          <w:tcPr>
            <w:tcW w:w="3752" w:type="dxa"/>
            <w:vAlign w:val="center"/>
          </w:tcPr>
          <w:p w:rsidR="00A61019" w:rsidRPr="005B7DA1" w:rsidRDefault="00A61019" w:rsidP="005062F7">
            <w:pPr>
              <w:autoSpaceDE w:val="0"/>
              <w:autoSpaceDN w:val="0"/>
              <w:adjustRightInd w:val="0"/>
              <w:jc w:val="center"/>
              <w:rPr>
                <w:rFonts w:ascii="Arial" w:hAnsi="Arial" w:cs="Arial"/>
                <w:color w:val="800080"/>
                <w:sz w:val="20"/>
                <w:szCs w:val="20"/>
              </w:rPr>
            </w:pPr>
            <w:r w:rsidRPr="005B7DA1">
              <w:rPr>
                <w:rFonts w:ascii="Arial" w:hAnsi="Arial" w:cs="Arial"/>
                <w:color w:val="800080"/>
                <w:sz w:val="20"/>
                <w:szCs w:val="20"/>
              </w:rPr>
              <w:t>ОБРАЗЕЦ</w:t>
            </w:r>
          </w:p>
        </w:tc>
        <w:tc>
          <w:tcPr>
            <w:tcW w:w="3191" w:type="dxa"/>
            <w:vAlign w:val="center"/>
          </w:tcPr>
          <w:p w:rsidR="00A61019" w:rsidRPr="005B7DA1" w:rsidRDefault="00A61019" w:rsidP="005062F7">
            <w:pPr>
              <w:autoSpaceDE w:val="0"/>
              <w:autoSpaceDN w:val="0"/>
              <w:adjustRightInd w:val="0"/>
              <w:jc w:val="center"/>
              <w:rPr>
                <w:rFonts w:ascii="Arial" w:hAnsi="Arial" w:cs="Arial"/>
                <w:color w:val="800080"/>
                <w:sz w:val="20"/>
                <w:szCs w:val="20"/>
              </w:rPr>
            </w:pPr>
            <w:r w:rsidRPr="005B7DA1">
              <w:rPr>
                <w:rFonts w:ascii="Arial" w:hAnsi="Arial" w:cs="Arial"/>
                <w:color w:val="800080"/>
                <w:sz w:val="20"/>
                <w:szCs w:val="20"/>
              </w:rPr>
              <w:t>ЗАДАНИЯ</w:t>
            </w:r>
          </w:p>
        </w:tc>
      </w:tr>
      <w:tr w:rsidR="00A61019" w:rsidRPr="00D32865" w:rsidTr="005062F7">
        <w:trPr>
          <w:trHeight w:val="3135"/>
        </w:trPr>
        <w:tc>
          <w:tcPr>
            <w:tcW w:w="2628" w:type="dxa"/>
          </w:tcPr>
          <w:p w:rsidR="00A61019" w:rsidRPr="005B7DA1" w:rsidRDefault="00A61019" w:rsidP="005062F7">
            <w:pPr>
              <w:shd w:val="clear" w:color="auto" w:fill="FFFFFF"/>
              <w:autoSpaceDE w:val="0"/>
              <w:autoSpaceDN w:val="0"/>
              <w:adjustRightInd w:val="0"/>
              <w:rPr>
                <w:rFonts w:ascii="Arial" w:hAnsi="Arial" w:cs="Arial"/>
                <w:color w:val="000000"/>
                <w:sz w:val="20"/>
                <w:szCs w:val="20"/>
              </w:rPr>
            </w:pPr>
            <w:r w:rsidRPr="005B7DA1">
              <w:rPr>
                <w:rFonts w:ascii="Arial" w:hAnsi="Arial" w:cs="Arial"/>
                <w:bCs/>
                <w:color w:val="000000"/>
                <w:sz w:val="20"/>
                <w:szCs w:val="20"/>
              </w:rPr>
              <w:lastRenderedPageBreak/>
              <w:t xml:space="preserve">При </w:t>
            </w:r>
            <w:r w:rsidRPr="005B7DA1">
              <w:rPr>
                <w:rFonts w:ascii="Arial" w:hAnsi="Arial" w:cs="Arial"/>
                <w:bCs/>
                <w:i/>
                <w:iCs/>
                <w:color w:val="000000"/>
                <w:sz w:val="20"/>
                <w:szCs w:val="20"/>
              </w:rPr>
              <w:t>доказа</w:t>
            </w:r>
            <w:r w:rsidRPr="005B7DA1">
              <w:rPr>
                <w:rFonts w:ascii="Arial" w:hAnsi="Arial" w:cs="Arial"/>
                <w:bCs/>
                <w:i/>
                <w:iCs/>
                <w:color w:val="000000"/>
                <w:sz w:val="20"/>
                <w:szCs w:val="20"/>
              </w:rPr>
              <w:softHyphen/>
              <w:t xml:space="preserve">тельстве </w:t>
            </w:r>
            <w:r w:rsidRPr="005B7DA1">
              <w:rPr>
                <w:rFonts w:ascii="Arial" w:hAnsi="Arial" w:cs="Arial"/>
                <w:color w:val="000000"/>
                <w:sz w:val="20"/>
                <w:szCs w:val="20"/>
              </w:rPr>
              <w:t>чис</w:t>
            </w:r>
            <w:r w:rsidRPr="005B7DA1">
              <w:rPr>
                <w:rFonts w:ascii="Arial" w:hAnsi="Arial" w:cs="Arial"/>
                <w:color w:val="000000"/>
                <w:sz w:val="20"/>
                <w:szCs w:val="20"/>
              </w:rPr>
              <w:softHyphen/>
              <w:t>ловых неравенств на</w:t>
            </w:r>
            <w:r w:rsidRPr="005B7DA1">
              <w:rPr>
                <w:rFonts w:ascii="Arial" w:hAnsi="Arial" w:cs="Arial"/>
                <w:color w:val="000000"/>
                <w:sz w:val="20"/>
                <w:szCs w:val="20"/>
              </w:rPr>
              <w:softHyphen/>
              <w:t>до:</w:t>
            </w:r>
          </w:p>
          <w:p w:rsidR="00A61019" w:rsidRPr="005B7DA1" w:rsidRDefault="00A61019" w:rsidP="005062F7">
            <w:pPr>
              <w:shd w:val="clear" w:color="auto" w:fill="FFFFFF"/>
              <w:autoSpaceDE w:val="0"/>
              <w:autoSpaceDN w:val="0"/>
              <w:adjustRightInd w:val="0"/>
              <w:rPr>
                <w:rFonts w:ascii="Arial" w:hAnsi="Arial" w:cs="Arial"/>
                <w:color w:val="000000"/>
                <w:sz w:val="20"/>
                <w:szCs w:val="20"/>
              </w:rPr>
            </w:pPr>
          </w:p>
          <w:p w:rsidR="00A61019" w:rsidRPr="005B7DA1" w:rsidRDefault="00A61019" w:rsidP="005062F7">
            <w:pPr>
              <w:shd w:val="clear" w:color="auto" w:fill="FFFFFF"/>
              <w:autoSpaceDE w:val="0"/>
              <w:autoSpaceDN w:val="0"/>
              <w:adjustRightInd w:val="0"/>
              <w:rPr>
                <w:rFonts w:ascii="Arial" w:hAnsi="Arial" w:cs="Arial"/>
                <w:color w:val="000000"/>
                <w:sz w:val="20"/>
                <w:szCs w:val="20"/>
              </w:rPr>
            </w:pPr>
          </w:p>
          <w:p w:rsidR="00A61019" w:rsidRPr="005B7DA1" w:rsidRDefault="00A61019" w:rsidP="005062F7">
            <w:pPr>
              <w:shd w:val="clear" w:color="auto" w:fill="FFFFFF"/>
              <w:autoSpaceDE w:val="0"/>
              <w:autoSpaceDN w:val="0"/>
              <w:adjustRightInd w:val="0"/>
              <w:rPr>
                <w:rFonts w:ascii="Arial" w:hAnsi="Arial" w:cs="Arial"/>
                <w:color w:val="000000"/>
                <w:sz w:val="20"/>
                <w:szCs w:val="20"/>
              </w:rPr>
            </w:pPr>
          </w:p>
          <w:p w:rsidR="00A61019" w:rsidRPr="005B7DA1" w:rsidRDefault="00A61019" w:rsidP="005062F7">
            <w:pPr>
              <w:shd w:val="clear" w:color="auto" w:fill="FFFFFF"/>
              <w:autoSpaceDE w:val="0"/>
              <w:autoSpaceDN w:val="0"/>
              <w:adjustRightInd w:val="0"/>
              <w:rPr>
                <w:rFonts w:ascii="Arial" w:hAnsi="Arial" w:cs="Arial"/>
                <w:color w:val="000000"/>
                <w:sz w:val="20"/>
                <w:szCs w:val="20"/>
              </w:rPr>
            </w:pPr>
          </w:p>
          <w:p w:rsidR="00A61019" w:rsidRPr="005B7DA1" w:rsidRDefault="00A61019" w:rsidP="005062F7">
            <w:pPr>
              <w:shd w:val="clear" w:color="auto" w:fill="FFFFFF"/>
              <w:autoSpaceDE w:val="0"/>
              <w:autoSpaceDN w:val="0"/>
              <w:adjustRightInd w:val="0"/>
              <w:rPr>
                <w:rFonts w:ascii="Arial" w:hAnsi="Arial" w:cs="Arial"/>
                <w:color w:val="000000"/>
                <w:sz w:val="20"/>
                <w:szCs w:val="20"/>
              </w:rPr>
            </w:pPr>
          </w:p>
          <w:p w:rsidR="00A61019" w:rsidRPr="005B7DA1" w:rsidRDefault="00A61019" w:rsidP="005062F7">
            <w:pPr>
              <w:shd w:val="clear" w:color="auto" w:fill="FFFFFF"/>
              <w:autoSpaceDE w:val="0"/>
              <w:autoSpaceDN w:val="0"/>
              <w:adjustRightInd w:val="0"/>
              <w:rPr>
                <w:rFonts w:ascii="Arial" w:hAnsi="Arial" w:cs="Arial"/>
                <w:color w:val="000000"/>
                <w:sz w:val="20"/>
                <w:szCs w:val="20"/>
              </w:rPr>
            </w:pP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  Составить разность    ле</w:t>
            </w:r>
            <w:r w:rsidRPr="005B7DA1">
              <w:rPr>
                <w:rFonts w:ascii="Arial" w:hAnsi="Arial" w:cs="Arial"/>
                <w:color w:val="000000"/>
                <w:sz w:val="20"/>
                <w:szCs w:val="20"/>
              </w:rPr>
              <w:softHyphen/>
              <w:t>вой и правой частей          и сравнить ее с нулем.</w:t>
            </w:r>
          </w:p>
          <w:p w:rsidR="00A61019" w:rsidRPr="005B7DA1" w:rsidRDefault="00A61019" w:rsidP="005062F7">
            <w:pPr>
              <w:shd w:val="clear" w:color="auto" w:fill="FFFFFF"/>
              <w:autoSpaceDE w:val="0"/>
              <w:autoSpaceDN w:val="0"/>
              <w:adjustRightInd w:val="0"/>
              <w:rPr>
                <w:rFonts w:ascii="Arial" w:hAnsi="Arial" w:cs="Arial"/>
                <w:color w:val="000000"/>
                <w:sz w:val="20"/>
                <w:szCs w:val="20"/>
              </w:rPr>
            </w:pP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  Сделать    вы</w:t>
            </w:r>
            <w:r w:rsidRPr="005B7DA1">
              <w:rPr>
                <w:rFonts w:ascii="Arial" w:hAnsi="Arial" w:cs="Arial"/>
                <w:color w:val="000000"/>
                <w:sz w:val="20"/>
                <w:szCs w:val="20"/>
              </w:rPr>
              <w:softHyphen/>
              <w:t>вод.</w:t>
            </w:r>
          </w:p>
          <w:p w:rsidR="00A61019" w:rsidRPr="005B7DA1" w:rsidRDefault="00A61019" w:rsidP="005062F7">
            <w:pPr>
              <w:shd w:val="clear" w:color="auto" w:fill="FFFFFF"/>
              <w:autoSpaceDE w:val="0"/>
              <w:autoSpaceDN w:val="0"/>
              <w:adjustRightInd w:val="0"/>
              <w:rPr>
                <w:rFonts w:ascii="Arial" w:hAnsi="Arial" w:cs="Arial"/>
                <w:sz w:val="20"/>
                <w:szCs w:val="20"/>
              </w:rPr>
            </w:pPr>
          </w:p>
          <w:p w:rsidR="00A61019" w:rsidRPr="005B7DA1" w:rsidRDefault="00A61019" w:rsidP="005062F7">
            <w:pPr>
              <w:autoSpaceDE w:val="0"/>
              <w:autoSpaceDN w:val="0"/>
              <w:adjustRightInd w:val="0"/>
              <w:jc w:val="both"/>
              <w:rPr>
                <w:rFonts w:ascii="Arial" w:hAnsi="Arial" w:cs="Arial"/>
                <w:color w:val="000000"/>
                <w:sz w:val="20"/>
                <w:szCs w:val="20"/>
              </w:rPr>
            </w:pPr>
          </w:p>
        </w:tc>
        <w:tc>
          <w:tcPr>
            <w:tcW w:w="3752" w:type="dxa"/>
          </w:tcPr>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bCs/>
                <w:i/>
                <w:iCs/>
                <w:color w:val="000000"/>
                <w:sz w:val="20"/>
                <w:szCs w:val="20"/>
              </w:rPr>
              <w:t>Доказать неравенство:</w:t>
            </w:r>
          </w:p>
          <w:p w:rsidR="00A61019" w:rsidRPr="005B7DA1" w:rsidRDefault="00A61019" w:rsidP="005062F7">
            <w:pPr>
              <w:shd w:val="clear" w:color="auto" w:fill="FFFFFF"/>
              <w:autoSpaceDE w:val="0"/>
              <w:autoSpaceDN w:val="0"/>
              <w:adjustRightInd w:val="0"/>
              <w:jc w:val="center"/>
              <w:rPr>
                <w:rFonts w:ascii="Arial" w:hAnsi="Arial" w:cs="Arial"/>
                <w:sz w:val="20"/>
                <w:szCs w:val="20"/>
              </w:rPr>
            </w:pPr>
            <w:r w:rsidRPr="005B7DA1">
              <w:rPr>
                <w:rFonts w:ascii="Arial" w:hAnsi="Arial" w:cs="Arial"/>
                <w:bCs/>
                <w:color w:val="000000"/>
                <w:sz w:val="20"/>
                <w:szCs w:val="20"/>
              </w:rPr>
              <w:t xml:space="preserve">(2х + 3)(2х </w:t>
            </w:r>
            <w:r w:rsidRPr="005B7DA1">
              <w:rPr>
                <w:rFonts w:ascii="Arial" w:hAnsi="Arial" w:cs="Arial"/>
                <w:color w:val="000000"/>
                <w:sz w:val="20"/>
                <w:szCs w:val="20"/>
              </w:rPr>
              <w:t>+ 1) &gt; 4</w:t>
            </w:r>
            <w:proofErr w:type="gramStart"/>
            <w:r w:rsidRPr="005B7DA1">
              <w:rPr>
                <w:rFonts w:ascii="Arial" w:hAnsi="Arial" w:cs="Arial"/>
                <w:color w:val="000000"/>
                <w:sz w:val="20"/>
                <w:szCs w:val="20"/>
              </w:rPr>
              <w:t>х(</w:t>
            </w:r>
            <w:proofErr w:type="spellStart"/>
            <w:proofErr w:type="gramEnd"/>
            <w:r w:rsidRPr="005B7DA1">
              <w:rPr>
                <w:rFonts w:ascii="Arial" w:hAnsi="Arial" w:cs="Arial"/>
                <w:color w:val="000000"/>
                <w:sz w:val="20"/>
                <w:szCs w:val="20"/>
              </w:rPr>
              <w:t>х</w:t>
            </w:r>
            <w:proofErr w:type="spellEnd"/>
            <w:r w:rsidRPr="005B7DA1">
              <w:rPr>
                <w:rFonts w:ascii="Arial" w:hAnsi="Arial" w:cs="Arial"/>
                <w:color w:val="000000"/>
                <w:sz w:val="20"/>
                <w:szCs w:val="20"/>
              </w:rPr>
              <w:t xml:space="preserve"> + 2). Доказательство.</w:t>
            </w: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1. Раскроем скобки:</w:t>
            </w:r>
          </w:p>
          <w:p w:rsidR="00A61019" w:rsidRPr="005B7DA1" w:rsidRDefault="00A61019" w:rsidP="005062F7">
            <w:pPr>
              <w:shd w:val="clear" w:color="auto" w:fill="FFFFFF"/>
              <w:autoSpaceDE w:val="0"/>
              <w:autoSpaceDN w:val="0"/>
              <w:adjustRightInd w:val="0"/>
              <w:rPr>
                <w:rFonts w:ascii="Arial" w:hAnsi="Arial" w:cs="Arial"/>
                <w:color w:val="000000"/>
                <w:sz w:val="20"/>
                <w:szCs w:val="20"/>
              </w:rPr>
            </w:pPr>
            <w:r w:rsidRPr="005B7DA1">
              <w:rPr>
                <w:rFonts w:ascii="Arial" w:hAnsi="Arial" w:cs="Arial"/>
                <w:color w:val="000000"/>
                <w:sz w:val="20"/>
                <w:szCs w:val="20"/>
              </w:rPr>
              <w:t>4х</w:t>
            </w:r>
            <w:r w:rsidRPr="005B7DA1">
              <w:rPr>
                <w:rFonts w:ascii="Arial" w:hAnsi="Arial" w:cs="Arial"/>
                <w:color w:val="000000"/>
                <w:sz w:val="20"/>
                <w:szCs w:val="20"/>
                <w:vertAlign w:val="superscript"/>
              </w:rPr>
              <w:t>2</w:t>
            </w:r>
            <w:r w:rsidRPr="005B7DA1">
              <w:rPr>
                <w:rFonts w:ascii="Arial" w:hAnsi="Arial" w:cs="Arial"/>
                <w:color w:val="000000"/>
                <w:sz w:val="20"/>
                <w:szCs w:val="20"/>
              </w:rPr>
              <w:t xml:space="preserve"> + 2х + 6х + 3 &gt; 4х</w:t>
            </w:r>
            <w:r w:rsidRPr="005B7DA1">
              <w:rPr>
                <w:rFonts w:ascii="Arial" w:hAnsi="Arial" w:cs="Arial"/>
                <w:color w:val="000000"/>
                <w:sz w:val="20"/>
                <w:szCs w:val="20"/>
                <w:vertAlign w:val="superscript"/>
              </w:rPr>
              <w:t>2</w:t>
            </w:r>
            <w:r w:rsidRPr="005B7DA1">
              <w:rPr>
                <w:rFonts w:ascii="Arial" w:hAnsi="Arial" w:cs="Arial"/>
                <w:color w:val="000000"/>
                <w:sz w:val="20"/>
                <w:szCs w:val="20"/>
              </w:rPr>
              <w:t xml:space="preserve"> + 8х; </w:t>
            </w:r>
          </w:p>
          <w:p w:rsidR="00A61019" w:rsidRPr="005B7DA1" w:rsidRDefault="00A61019" w:rsidP="005062F7">
            <w:pPr>
              <w:shd w:val="clear" w:color="auto" w:fill="FFFFFF"/>
              <w:autoSpaceDE w:val="0"/>
              <w:autoSpaceDN w:val="0"/>
              <w:adjustRightInd w:val="0"/>
              <w:rPr>
                <w:rFonts w:ascii="Arial" w:hAnsi="Arial" w:cs="Arial"/>
                <w:color w:val="000000"/>
                <w:sz w:val="20"/>
                <w:szCs w:val="20"/>
              </w:rPr>
            </w:pPr>
            <w:r w:rsidRPr="005B7DA1">
              <w:rPr>
                <w:rFonts w:ascii="Arial" w:hAnsi="Arial" w:cs="Arial"/>
                <w:color w:val="000000"/>
                <w:sz w:val="20"/>
                <w:szCs w:val="20"/>
                <w:u w:val="single"/>
              </w:rPr>
              <w:t>4x</w:t>
            </w:r>
            <w:r w:rsidRPr="005B7DA1">
              <w:rPr>
                <w:rFonts w:ascii="Arial" w:hAnsi="Arial" w:cs="Arial"/>
                <w:color w:val="000000"/>
                <w:sz w:val="20"/>
                <w:szCs w:val="20"/>
                <w:u w:val="single"/>
                <w:vertAlign w:val="superscript"/>
              </w:rPr>
              <w:t>2</w:t>
            </w:r>
            <w:r w:rsidRPr="005B7DA1">
              <w:rPr>
                <w:rFonts w:ascii="Arial" w:hAnsi="Arial" w:cs="Arial"/>
                <w:color w:val="000000"/>
                <w:sz w:val="20"/>
                <w:szCs w:val="20"/>
                <w:u w:val="single"/>
              </w:rPr>
              <w:t xml:space="preserve"> + 8</w:t>
            </w:r>
            <w:r w:rsidRPr="005B7DA1">
              <w:rPr>
                <w:rFonts w:ascii="Arial" w:hAnsi="Arial" w:cs="Arial"/>
                <w:color w:val="000000"/>
                <w:sz w:val="20"/>
                <w:szCs w:val="20"/>
                <w:u w:val="single"/>
                <w:lang w:val="en-US"/>
              </w:rPr>
              <w:t>x</w:t>
            </w:r>
            <w:r w:rsidRPr="005B7DA1">
              <w:rPr>
                <w:rFonts w:ascii="Arial" w:hAnsi="Arial" w:cs="Arial"/>
                <w:color w:val="000000"/>
                <w:sz w:val="20"/>
                <w:szCs w:val="20"/>
                <w:u w:val="single"/>
              </w:rPr>
              <w:t xml:space="preserve"> + 3</w:t>
            </w:r>
            <w:r w:rsidRPr="005B7DA1">
              <w:rPr>
                <w:rFonts w:ascii="Arial" w:hAnsi="Arial" w:cs="Arial"/>
                <w:color w:val="000000"/>
                <w:sz w:val="20"/>
                <w:szCs w:val="20"/>
              </w:rPr>
              <w:t xml:space="preserve"> </w:t>
            </w:r>
            <w:r w:rsidRPr="005B7DA1">
              <w:rPr>
                <w:rFonts w:ascii="Arial" w:hAnsi="Arial" w:cs="Arial"/>
                <w:i/>
                <w:iCs/>
                <w:color w:val="000000"/>
                <w:sz w:val="20"/>
                <w:szCs w:val="20"/>
              </w:rPr>
              <w:t xml:space="preserve">&gt; </w:t>
            </w:r>
            <w:r w:rsidRPr="005B7DA1">
              <w:rPr>
                <w:rFonts w:ascii="Arial" w:hAnsi="Arial" w:cs="Arial"/>
                <w:color w:val="000000"/>
                <w:sz w:val="20"/>
                <w:szCs w:val="20"/>
                <w:u w:val="single"/>
              </w:rPr>
              <w:t>4х</w:t>
            </w:r>
            <w:r w:rsidRPr="005B7DA1">
              <w:rPr>
                <w:rFonts w:ascii="Arial" w:hAnsi="Arial" w:cs="Arial"/>
                <w:color w:val="000000"/>
                <w:sz w:val="20"/>
                <w:szCs w:val="20"/>
                <w:u w:val="single"/>
                <w:vertAlign w:val="superscript"/>
              </w:rPr>
              <w:t>2</w:t>
            </w:r>
            <w:r w:rsidRPr="005B7DA1">
              <w:rPr>
                <w:rFonts w:ascii="Arial" w:hAnsi="Arial" w:cs="Arial"/>
                <w:color w:val="000000"/>
                <w:sz w:val="20"/>
                <w:szCs w:val="20"/>
                <w:u w:val="single"/>
              </w:rPr>
              <w:t xml:space="preserve"> + 8х</w:t>
            </w:r>
            <w:r w:rsidRPr="005B7DA1">
              <w:rPr>
                <w:rFonts w:ascii="Arial" w:hAnsi="Arial" w:cs="Arial"/>
                <w:color w:val="000000"/>
                <w:sz w:val="20"/>
                <w:szCs w:val="20"/>
              </w:rPr>
              <w:t xml:space="preserve">. </w:t>
            </w: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левая часть   правая часть</w:t>
            </w:r>
          </w:p>
          <w:p w:rsidR="00A61019" w:rsidRPr="005B7DA1" w:rsidRDefault="00A61019" w:rsidP="005062F7">
            <w:pPr>
              <w:shd w:val="clear" w:color="auto" w:fill="FFFFFF"/>
              <w:autoSpaceDE w:val="0"/>
              <w:autoSpaceDN w:val="0"/>
              <w:adjustRightInd w:val="0"/>
              <w:rPr>
                <w:rFonts w:ascii="Arial" w:hAnsi="Arial" w:cs="Arial"/>
                <w:color w:val="000000"/>
                <w:sz w:val="20"/>
                <w:szCs w:val="20"/>
              </w:rPr>
            </w:pP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2. Составим разность левой и правой частей:</w:t>
            </w:r>
          </w:p>
          <w:p w:rsidR="00A61019" w:rsidRPr="005B7DA1" w:rsidRDefault="00A61019" w:rsidP="005062F7">
            <w:pPr>
              <w:shd w:val="clear" w:color="auto" w:fill="FFFFFF"/>
              <w:autoSpaceDE w:val="0"/>
              <w:autoSpaceDN w:val="0"/>
              <w:adjustRightInd w:val="0"/>
              <w:rPr>
                <w:rFonts w:ascii="Arial" w:hAnsi="Arial" w:cs="Arial"/>
                <w:color w:val="000000"/>
                <w:sz w:val="20"/>
                <w:szCs w:val="20"/>
              </w:rPr>
            </w:pPr>
            <w:r w:rsidRPr="005B7DA1">
              <w:rPr>
                <w:rFonts w:ascii="Arial" w:hAnsi="Arial" w:cs="Arial"/>
                <w:color w:val="000000"/>
                <w:sz w:val="20"/>
                <w:szCs w:val="20"/>
              </w:rPr>
              <w:t>4х</w:t>
            </w:r>
            <w:r w:rsidRPr="005B7DA1">
              <w:rPr>
                <w:rFonts w:ascii="Arial" w:hAnsi="Arial" w:cs="Arial"/>
                <w:color w:val="000000"/>
                <w:sz w:val="20"/>
                <w:szCs w:val="20"/>
                <w:vertAlign w:val="superscript"/>
              </w:rPr>
              <w:t>2</w:t>
            </w:r>
            <w:r w:rsidRPr="005B7DA1">
              <w:rPr>
                <w:rFonts w:ascii="Arial" w:hAnsi="Arial" w:cs="Arial"/>
                <w:color w:val="000000"/>
                <w:sz w:val="20"/>
                <w:szCs w:val="20"/>
              </w:rPr>
              <w:t xml:space="preserve"> + 8х. + 3 - (4х</w:t>
            </w:r>
            <w:r w:rsidRPr="005B7DA1">
              <w:rPr>
                <w:rFonts w:ascii="Arial" w:hAnsi="Arial" w:cs="Arial"/>
                <w:color w:val="000000"/>
                <w:sz w:val="20"/>
                <w:szCs w:val="20"/>
                <w:vertAlign w:val="superscript"/>
              </w:rPr>
              <w:t>2</w:t>
            </w:r>
            <w:r w:rsidRPr="005B7DA1">
              <w:rPr>
                <w:rFonts w:ascii="Arial" w:hAnsi="Arial" w:cs="Arial"/>
                <w:color w:val="000000"/>
                <w:sz w:val="20"/>
                <w:szCs w:val="20"/>
              </w:rPr>
              <w:t xml:space="preserve"> + 8х) = </w:t>
            </w:r>
          </w:p>
          <w:p w:rsidR="00A61019" w:rsidRPr="005B7DA1" w:rsidRDefault="00A61019" w:rsidP="005062F7">
            <w:pPr>
              <w:shd w:val="clear" w:color="auto" w:fill="FFFFFF"/>
              <w:autoSpaceDE w:val="0"/>
              <w:autoSpaceDN w:val="0"/>
              <w:adjustRightInd w:val="0"/>
              <w:rPr>
                <w:rFonts w:ascii="Arial" w:hAnsi="Arial" w:cs="Arial"/>
                <w:color w:val="000000"/>
                <w:sz w:val="20"/>
                <w:szCs w:val="20"/>
              </w:rPr>
            </w:pPr>
            <w:r w:rsidRPr="005B7DA1">
              <w:rPr>
                <w:rFonts w:ascii="Arial" w:hAnsi="Arial" w:cs="Arial"/>
                <w:color w:val="000000"/>
                <w:sz w:val="20"/>
                <w:szCs w:val="20"/>
              </w:rPr>
              <w:t>= 4х</w:t>
            </w:r>
            <w:r w:rsidRPr="005B7DA1">
              <w:rPr>
                <w:rFonts w:ascii="Arial" w:hAnsi="Arial" w:cs="Arial"/>
                <w:color w:val="000000"/>
                <w:sz w:val="20"/>
                <w:szCs w:val="20"/>
                <w:vertAlign w:val="superscript"/>
              </w:rPr>
              <w:t xml:space="preserve">2 </w:t>
            </w:r>
            <w:r w:rsidRPr="005B7DA1">
              <w:rPr>
                <w:rFonts w:ascii="Arial" w:hAnsi="Arial" w:cs="Arial"/>
                <w:color w:val="000000"/>
                <w:sz w:val="20"/>
                <w:szCs w:val="20"/>
              </w:rPr>
              <w:t>+ 8х + 3 - 4х</w:t>
            </w:r>
            <w:r w:rsidRPr="005B7DA1">
              <w:rPr>
                <w:rFonts w:ascii="Arial" w:hAnsi="Arial" w:cs="Arial"/>
                <w:color w:val="000000"/>
                <w:sz w:val="20"/>
                <w:szCs w:val="20"/>
                <w:vertAlign w:val="superscript"/>
              </w:rPr>
              <w:t xml:space="preserve">2 </w:t>
            </w:r>
            <w:r w:rsidRPr="005B7DA1">
              <w:rPr>
                <w:rFonts w:ascii="Arial" w:hAnsi="Arial" w:cs="Arial"/>
                <w:color w:val="000000"/>
                <w:sz w:val="20"/>
                <w:szCs w:val="20"/>
              </w:rPr>
              <w:t xml:space="preserve">-.8х = </w:t>
            </w: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 3 &gt; 0</w:t>
            </w:r>
          </w:p>
          <w:p w:rsidR="00A61019" w:rsidRPr="005B7DA1" w:rsidRDefault="00A61019" w:rsidP="005062F7">
            <w:pPr>
              <w:shd w:val="clear" w:color="auto" w:fill="FFFFFF"/>
              <w:autoSpaceDE w:val="0"/>
              <w:autoSpaceDN w:val="0"/>
              <w:adjustRightInd w:val="0"/>
              <w:jc w:val="both"/>
              <w:rPr>
                <w:rFonts w:ascii="Arial" w:hAnsi="Arial" w:cs="Arial"/>
                <w:color w:val="000000"/>
                <w:sz w:val="20"/>
                <w:szCs w:val="20"/>
              </w:rPr>
            </w:pPr>
          </w:p>
          <w:p w:rsidR="00A61019" w:rsidRPr="005B7DA1" w:rsidRDefault="00A61019" w:rsidP="005062F7">
            <w:pPr>
              <w:autoSpaceDE w:val="0"/>
              <w:autoSpaceDN w:val="0"/>
              <w:adjustRightInd w:val="0"/>
              <w:jc w:val="both"/>
              <w:rPr>
                <w:rFonts w:ascii="Arial" w:hAnsi="Arial" w:cs="Arial"/>
                <w:color w:val="000000"/>
                <w:sz w:val="20"/>
                <w:szCs w:val="20"/>
              </w:rPr>
            </w:pPr>
            <w:r w:rsidRPr="005B7DA1">
              <w:rPr>
                <w:rFonts w:ascii="Arial" w:hAnsi="Arial" w:cs="Arial"/>
                <w:color w:val="000000"/>
                <w:sz w:val="20"/>
                <w:szCs w:val="20"/>
              </w:rPr>
              <w:t xml:space="preserve">3. </w:t>
            </w:r>
            <w:proofErr w:type="gramStart"/>
            <w:r w:rsidRPr="005B7DA1">
              <w:rPr>
                <w:rFonts w:ascii="Arial" w:hAnsi="Arial" w:cs="Arial"/>
                <w:color w:val="000000"/>
                <w:sz w:val="20"/>
                <w:szCs w:val="20"/>
              </w:rPr>
              <w:t>Вывод: т.к. разность есть число положительное, то выражение, стоящее в ле</w:t>
            </w:r>
            <w:r w:rsidRPr="005B7DA1">
              <w:rPr>
                <w:rFonts w:ascii="Arial" w:hAnsi="Arial" w:cs="Arial"/>
                <w:color w:val="000000"/>
                <w:sz w:val="20"/>
                <w:szCs w:val="20"/>
              </w:rPr>
              <w:softHyphen/>
              <w:t>вой части неравенства, больше выражения, стоящего в правой части, ч. т. д.</w:t>
            </w:r>
            <w:proofErr w:type="gramEnd"/>
          </w:p>
        </w:tc>
        <w:tc>
          <w:tcPr>
            <w:tcW w:w="3191" w:type="dxa"/>
          </w:tcPr>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bCs/>
                <w:i/>
                <w:iCs/>
                <w:color w:val="000000"/>
                <w:sz w:val="20"/>
                <w:szCs w:val="20"/>
              </w:rPr>
              <w:t>Доказать неравенство:</w:t>
            </w: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а) 2(а + 1) + а &lt; 3(а + 3);</w:t>
            </w: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б) (</w:t>
            </w:r>
            <w:proofErr w:type="spellStart"/>
            <w:r w:rsidRPr="005B7DA1">
              <w:rPr>
                <w:rFonts w:ascii="Arial" w:hAnsi="Arial" w:cs="Arial"/>
                <w:color w:val="000000"/>
                <w:sz w:val="20"/>
                <w:szCs w:val="20"/>
              </w:rPr>
              <w:t>х</w:t>
            </w:r>
            <w:proofErr w:type="spellEnd"/>
            <w:r w:rsidRPr="005B7DA1">
              <w:rPr>
                <w:rFonts w:ascii="Arial" w:hAnsi="Arial" w:cs="Arial"/>
                <w:color w:val="000000"/>
                <w:sz w:val="20"/>
                <w:szCs w:val="20"/>
              </w:rPr>
              <w:t xml:space="preserve"> - 3)(</w:t>
            </w:r>
            <w:proofErr w:type="spellStart"/>
            <w:r w:rsidRPr="005B7DA1">
              <w:rPr>
                <w:rFonts w:ascii="Arial" w:hAnsi="Arial" w:cs="Arial"/>
                <w:color w:val="000000"/>
                <w:sz w:val="20"/>
                <w:szCs w:val="20"/>
              </w:rPr>
              <w:t>х</w:t>
            </w:r>
            <w:proofErr w:type="spellEnd"/>
            <w:r w:rsidRPr="005B7DA1">
              <w:rPr>
                <w:rFonts w:ascii="Arial" w:hAnsi="Arial" w:cs="Arial"/>
                <w:color w:val="000000"/>
                <w:sz w:val="20"/>
                <w:szCs w:val="20"/>
              </w:rPr>
              <w:t xml:space="preserve"> - 5) &lt; (</w:t>
            </w:r>
            <w:proofErr w:type="spellStart"/>
            <w:r w:rsidRPr="005B7DA1">
              <w:rPr>
                <w:rFonts w:ascii="Arial" w:hAnsi="Arial" w:cs="Arial"/>
                <w:color w:val="000000"/>
                <w:sz w:val="20"/>
                <w:szCs w:val="20"/>
              </w:rPr>
              <w:t>х</w:t>
            </w:r>
            <w:proofErr w:type="spellEnd"/>
            <w:r w:rsidRPr="005B7DA1">
              <w:rPr>
                <w:rFonts w:ascii="Arial" w:hAnsi="Arial" w:cs="Arial"/>
                <w:color w:val="000000"/>
                <w:sz w:val="20"/>
                <w:szCs w:val="20"/>
              </w:rPr>
              <w:t xml:space="preserve"> - 4)</w:t>
            </w:r>
            <w:r w:rsidRPr="005B7DA1">
              <w:rPr>
                <w:rFonts w:ascii="Arial" w:hAnsi="Arial" w:cs="Arial"/>
                <w:color w:val="000000"/>
                <w:sz w:val="20"/>
                <w:szCs w:val="20"/>
                <w:vertAlign w:val="superscript"/>
              </w:rPr>
              <w:t>2</w:t>
            </w:r>
            <w:r w:rsidRPr="005B7DA1">
              <w:rPr>
                <w:rFonts w:ascii="Arial" w:hAnsi="Arial" w:cs="Arial"/>
                <w:color w:val="000000"/>
                <w:sz w:val="20"/>
                <w:szCs w:val="20"/>
              </w:rPr>
              <w:t>;</w:t>
            </w: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в) (у + 5)</w:t>
            </w:r>
            <w:r w:rsidRPr="005B7DA1">
              <w:rPr>
                <w:rFonts w:ascii="Arial" w:hAnsi="Arial" w:cs="Arial"/>
                <w:color w:val="000000"/>
                <w:sz w:val="20"/>
                <w:szCs w:val="20"/>
                <w:vertAlign w:val="superscript"/>
              </w:rPr>
              <w:t xml:space="preserve">2 </w:t>
            </w:r>
            <w:r w:rsidRPr="005B7DA1">
              <w:rPr>
                <w:rFonts w:ascii="Arial" w:hAnsi="Arial" w:cs="Arial"/>
                <w:color w:val="000000"/>
                <w:sz w:val="20"/>
                <w:szCs w:val="20"/>
              </w:rPr>
              <w:t xml:space="preserve">- </w:t>
            </w:r>
            <w:proofErr w:type="gramStart"/>
            <w:r w:rsidRPr="005B7DA1">
              <w:rPr>
                <w:rFonts w:ascii="Arial" w:hAnsi="Arial" w:cs="Arial"/>
                <w:color w:val="000000"/>
                <w:sz w:val="20"/>
                <w:szCs w:val="20"/>
              </w:rPr>
              <w:t>у(</w:t>
            </w:r>
            <w:proofErr w:type="gramEnd"/>
            <w:r w:rsidRPr="005B7DA1">
              <w:rPr>
                <w:rFonts w:ascii="Arial" w:hAnsi="Arial" w:cs="Arial"/>
                <w:color w:val="000000"/>
                <w:sz w:val="20"/>
                <w:szCs w:val="20"/>
              </w:rPr>
              <w:t>у + 10) &gt; 0;</w:t>
            </w:r>
          </w:p>
          <w:p w:rsidR="00A61019" w:rsidRPr="005B7DA1" w:rsidRDefault="00A61019" w:rsidP="005062F7">
            <w:pPr>
              <w:shd w:val="clear" w:color="auto" w:fill="FFFFFF"/>
              <w:autoSpaceDE w:val="0"/>
              <w:autoSpaceDN w:val="0"/>
              <w:adjustRightInd w:val="0"/>
              <w:rPr>
                <w:rFonts w:ascii="Arial" w:hAnsi="Arial" w:cs="Arial"/>
                <w:sz w:val="20"/>
                <w:szCs w:val="20"/>
              </w:rPr>
            </w:pPr>
            <w:r w:rsidRPr="005B7DA1">
              <w:rPr>
                <w:rFonts w:ascii="Arial" w:hAnsi="Arial" w:cs="Arial"/>
                <w:color w:val="000000"/>
                <w:sz w:val="20"/>
                <w:szCs w:val="20"/>
              </w:rPr>
              <w:t>г) (6х - 1)(6х + 1) &lt; 36</w:t>
            </w:r>
            <w:r w:rsidRPr="005B7DA1">
              <w:rPr>
                <w:rFonts w:ascii="Arial" w:hAnsi="Arial" w:cs="Arial"/>
                <w:color w:val="000000"/>
                <w:sz w:val="20"/>
                <w:szCs w:val="20"/>
                <w:vertAlign w:val="superscript"/>
              </w:rPr>
              <w:t>2</w:t>
            </w:r>
            <w:r w:rsidRPr="005B7DA1">
              <w:rPr>
                <w:rFonts w:ascii="Arial" w:hAnsi="Arial" w:cs="Arial"/>
                <w:color w:val="000000"/>
                <w:sz w:val="20"/>
                <w:szCs w:val="20"/>
              </w:rPr>
              <w:t>;</w:t>
            </w:r>
          </w:p>
          <w:p w:rsidR="00A61019" w:rsidRPr="005B7DA1" w:rsidRDefault="00A61019" w:rsidP="005062F7">
            <w:pPr>
              <w:jc w:val="both"/>
              <w:rPr>
                <w:rFonts w:ascii="Arial" w:hAnsi="Arial" w:cs="Arial"/>
                <w:color w:val="000000"/>
                <w:sz w:val="20"/>
                <w:szCs w:val="20"/>
              </w:rPr>
            </w:pPr>
            <w:proofErr w:type="spellStart"/>
            <w:r w:rsidRPr="005B7DA1">
              <w:rPr>
                <w:rFonts w:ascii="Arial" w:hAnsi="Arial" w:cs="Arial"/>
                <w:color w:val="000000"/>
                <w:sz w:val="20"/>
                <w:szCs w:val="20"/>
              </w:rPr>
              <w:t>д</w:t>
            </w:r>
            <w:proofErr w:type="spellEnd"/>
            <w:r w:rsidRPr="005B7DA1">
              <w:rPr>
                <w:rFonts w:ascii="Arial" w:hAnsi="Arial" w:cs="Arial"/>
                <w:color w:val="000000"/>
                <w:sz w:val="20"/>
                <w:szCs w:val="20"/>
              </w:rPr>
              <w:t xml:space="preserve">) (у - 2)(у - 3) &gt; </w:t>
            </w:r>
            <w:proofErr w:type="gramStart"/>
            <w:r w:rsidRPr="005B7DA1">
              <w:rPr>
                <w:rFonts w:ascii="Arial" w:hAnsi="Arial" w:cs="Arial"/>
                <w:color w:val="000000"/>
                <w:sz w:val="20"/>
                <w:szCs w:val="20"/>
              </w:rPr>
              <w:t>у(</w:t>
            </w:r>
            <w:proofErr w:type="gramEnd"/>
            <w:r w:rsidRPr="005B7DA1">
              <w:rPr>
                <w:rFonts w:ascii="Arial" w:hAnsi="Arial" w:cs="Arial"/>
                <w:color w:val="000000"/>
                <w:sz w:val="20"/>
                <w:szCs w:val="20"/>
              </w:rPr>
              <w:t xml:space="preserve">у - 5); </w:t>
            </w:r>
          </w:p>
          <w:p w:rsidR="00A61019" w:rsidRPr="005B7DA1" w:rsidRDefault="00A61019" w:rsidP="005062F7">
            <w:pPr>
              <w:jc w:val="both"/>
              <w:rPr>
                <w:rFonts w:ascii="Arial" w:hAnsi="Arial" w:cs="Arial"/>
                <w:color w:val="000000"/>
                <w:sz w:val="20"/>
                <w:szCs w:val="20"/>
              </w:rPr>
            </w:pPr>
            <w:r w:rsidRPr="005B7DA1">
              <w:rPr>
                <w:rFonts w:ascii="Arial" w:hAnsi="Arial" w:cs="Arial"/>
                <w:color w:val="000000"/>
                <w:sz w:val="20"/>
                <w:szCs w:val="20"/>
              </w:rPr>
              <w:t>е) (</w:t>
            </w:r>
            <w:proofErr w:type="spellStart"/>
            <w:r w:rsidRPr="005B7DA1">
              <w:rPr>
                <w:rFonts w:ascii="Arial" w:hAnsi="Arial" w:cs="Arial"/>
                <w:color w:val="000000"/>
                <w:sz w:val="20"/>
                <w:szCs w:val="20"/>
              </w:rPr>
              <w:t>х</w:t>
            </w:r>
            <w:proofErr w:type="spellEnd"/>
            <w:r w:rsidRPr="005B7DA1">
              <w:rPr>
                <w:rFonts w:ascii="Arial" w:hAnsi="Arial" w:cs="Arial"/>
                <w:color w:val="000000"/>
                <w:sz w:val="20"/>
                <w:szCs w:val="20"/>
              </w:rPr>
              <w:t xml:space="preserve"> - 1)(</w:t>
            </w:r>
            <w:proofErr w:type="spellStart"/>
            <w:r w:rsidRPr="005B7DA1">
              <w:rPr>
                <w:rFonts w:ascii="Arial" w:hAnsi="Arial" w:cs="Arial"/>
                <w:color w:val="000000"/>
                <w:sz w:val="20"/>
                <w:szCs w:val="20"/>
              </w:rPr>
              <w:t>х</w:t>
            </w:r>
            <w:proofErr w:type="spellEnd"/>
            <w:r w:rsidRPr="005B7DA1">
              <w:rPr>
                <w:rFonts w:ascii="Arial" w:hAnsi="Arial" w:cs="Arial"/>
                <w:color w:val="000000"/>
                <w:sz w:val="20"/>
                <w:szCs w:val="20"/>
              </w:rPr>
              <w:t xml:space="preserve"> - 3) &gt; </w:t>
            </w:r>
            <w:proofErr w:type="spellStart"/>
            <w:proofErr w:type="gramStart"/>
            <w:r w:rsidRPr="005B7DA1">
              <w:rPr>
                <w:rFonts w:ascii="Arial" w:hAnsi="Arial" w:cs="Arial"/>
                <w:color w:val="000000"/>
                <w:sz w:val="20"/>
                <w:szCs w:val="20"/>
              </w:rPr>
              <w:t>х</w:t>
            </w:r>
            <w:proofErr w:type="spellEnd"/>
            <w:r w:rsidRPr="005B7DA1">
              <w:rPr>
                <w:rFonts w:ascii="Arial" w:hAnsi="Arial" w:cs="Arial"/>
                <w:color w:val="000000"/>
                <w:sz w:val="20"/>
                <w:szCs w:val="20"/>
              </w:rPr>
              <w:t>(</w:t>
            </w:r>
            <w:proofErr w:type="spellStart"/>
            <w:proofErr w:type="gramEnd"/>
            <w:r w:rsidRPr="005B7DA1">
              <w:rPr>
                <w:rFonts w:ascii="Arial" w:hAnsi="Arial" w:cs="Arial"/>
                <w:color w:val="000000"/>
                <w:sz w:val="20"/>
                <w:szCs w:val="20"/>
              </w:rPr>
              <w:t>х</w:t>
            </w:r>
            <w:proofErr w:type="spellEnd"/>
            <w:r w:rsidRPr="005B7DA1">
              <w:rPr>
                <w:rFonts w:ascii="Arial" w:hAnsi="Arial" w:cs="Arial"/>
                <w:color w:val="000000"/>
                <w:sz w:val="20"/>
                <w:szCs w:val="20"/>
              </w:rPr>
              <w:t xml:space="preserve"> - 4); </w:t>
            </w:r>
          </w:p>
          <w:p w:rsidR="00A61019" w:rsidRPr="005B7DA1" w:rsidRDefault="00A61019" w:rsidP="005062F7">
            <w:pPr>
              <w:jc w:val="both"/>
              <w:rPr>
                <w:rFonts w:ascii="Arial" w:hAnsi="Arial" w:cs="Arial"/>
                <w:color w:val="000000"/>
                <w:sz w:val="20"/>
                <w:szCs w:val="20"/>
              </w:rPr>
            </w:pPr>
            <w:r w:rsidRPr="005B7DA1">
              <w:rPr>
                <w:rFonts w:ascii="Arial" w:hAnsi="Arial" w:cs="Arial"/>
                <w:color w:val="000000"/>
                <w:sz w:val="20"/>
                <w:szCs w:val="20"/>
              </w:rPr>
              <w:t>ж) у</w:t>
            </w:r>
            <w:proofErr w:type="gramStart"/>
            <w:r w:rsidRPr="005B7DA1">
              <w:rPr>
                <w:rFonts w:ascii="Arial" w:hAnsi="Arial" w:cs="Arial"/>
                <w:color w:val="000000"/>
                <w:sz w:val="20"/>
                <w:szCs w:val="20"/>
                <w:vertAlign w:val="superscript"/>
              </w:rPr>
              <w:t>2</w:t>
            </w:r>
            <w:proofErr w:type="gramEnd"/>
            <w:r w:rsidRPr="005B7DA1">
              <w:rPr>
                <w:rFonts w:ascii="Arial" w:hAnsi="Arial" w:cs="Arial"/>
                <w:color w:val="000000"/>
                <w:sz w:val="20"/>
                <w:szCs w:val="20"/>
              </w:rPr>
              <w:t xml:space="preserve"> + 1 &gt; 2(3у - 4); </w:t>
            </w:r>
          </w:p>
          <w:p w:rsidR="00A61019" w:rsidRPr="005B7DA1" w:rsidRDefault="00A61019" w:rsidP="005062F7">
            <w:pPr>
              <w:jc w:val="both"/>
              <w:rPr>
                <w:rFonts w:ascii="Arial" w:hAnsi="Arial" w:cs="Arial"/>
                <w:sz w:val="20"/>
                <w:szCs w:val="20"/>
              </w:rPr>
            </w:pPr>
            <w:proofErr w:type="spellStart"/>
            <w:r w:rsidRPr="005B7DA1">
              <w:rPr>
                <w:rFonts w:ascii="Arial" w:hAnsi="Arial" w:cs="Arial"/>
                <w:color w:val="000000"/>
                <w:sz w:val="20"/>
                <w:szCs w:val="20"/>
              </w:rPr>
              <w:t>з</w:t>
            </w:r>
            <w:proofErr w:type="spellEnd"/>
            <w:r w:rsidRPr="005B7DA1">
              <w:rPr>
                <w:rFonts w:ascii="Arial" w:hAnsi="Arial" w:cs="Arial"/>
                <w:color w:val="000000"/>
                <w:sz w:val="20"/>
                <w:szCs w:val="20"/>
              </w:rPr>
              <w:t>) х</w:t>
            </w:r>
            <w:proofErr w:type="gramStart"/>
            <w:r w:rsidRPr="005B7DA1">
              <w:rPr>
                <w:rFonts w:ascii="Arial" w:hAnsi="Arial" w:cs="Arial"/>
                <w:color w:val="000000"/>
                <w:sz w:val="20"/>
                <w:szCs w:val="20"/>
                <w:vertAlign w:val="superscript"/>
              </w:rPr>
              <w:t>2</w:t>
            </w:r>
            <w:proofErr w:type="gramEnd"/>
            <w:r w:rsidRPr="005B7DA1">
              <w:rPr>
                <w:rFonts w:ascii="Arial" w:hAnsi="Arial" w:cs="Arial"/>
                <w:color w:val="000000"/>
                <w:sz w:val="20"/>
                <w:szCs w:val="20"/>
              </w:rPr>
              <w:t xml:space="preserve"> + 5&gt;10(</w:t>
            </w:r>
            <w:proofErr w:type="spellStart"/>
            <w:r w:rsidRPr="005B7DA1">
              <w:rPr>
                <w:rFonts w:ascii="Arial" w:hAnsi="Arial" w:cs="Arial"/>
                <w:color w:val="000000"/>
                <w:sz w:val="20"/>
                <w:szCs w:val="20"/>
              </w:rPr>
              <w:t>х</w:t>
            </w:r>
            <w:proofErr w:type="spellEnd"/>
            <w:r w:rsidRPr="005B7DA1">
              <w:rPr>
                <w:rFonts w:ascii="Arial" w:hAnsi="Arial" w:cs="Arial"/>
                <w:color w:val="000000"/>
                <w:sz w:val="20"/>
                <w:szCs w:val="20"/>
              </w:rPr>
              <w:t xml:space="preserve"> - 2).</w:t>
            </w:r>
          </w:p>
          <w:p w:rsidR="00A61019" w:rsidRPr="005B7DA1" w:rsidRDefault="00A61019" w:rsidP="005062F7">
            <w:pPr>
              <w:autoSpaceDE w:val="0"/>
              <w:autoSpaceDN w:val="0"/>
              <w:adjustRightInd w:val="0"/>
              <w:jc w:val="both"/>
              <w:rPr>
                <w:rFonts w:ascii="Arial" w:hAnsi="Arial" w:cs="Arial"/>
                <w:color w:val="000000"/>
                <w:sz w:val="20"/>
                <w:szCs w:val="20"/>
              </w:rPr>
            </w:pPr>
          </w:p>
        </w:tc>
      </w:tr>
    </w:tbl>
    <w:p w:rsidR="00A61019" w:rsidRPr="00D32865" w:rsidRDefault="00A61019" w:rsidP="00A61019">
      <w:pPr>
        <w:ind w:firstLine="709"/>
        <w:jc w:val="both"/>
        <w:rPr>
          <w:rFonts w:ascii="Arial" w:hAnsi="Arial" w:cs="Arial"/>
          <w:color w:val="000000"/>
          <w:sz w:val="28"/>
          <w:szCs w:val="28"/>
        </w:rPr>
      </w:pPr>
    </w:p>
    <w:p w:rsidR="00A61019" w:rsidRDefault="00A61019" w:rsidP="00A61019">
      <w:pPr>
        <w:shd w:val="clear" w:color="auto" w:fill="FFFFFF"/>
        <w:autoSpaceDE w:val="0"/>
        <w:autoSpaceDN w:val="0"/>
        <w:adjustRightInd w:val="0"/>
        <w:spacing w:before="120"/>
        <w:jc w:val="both"/>
        <w:rPr>
          <w:rFonts w:ascii="Arial" w:hAnsi="Arial" w:cs="Arial"/>
          <w:color w:val="000000"/>
          <w:sz w:val="28"/>
          <w:szCs w:val="28"/>
        </w:rPr>
      </w:pPr>
    </w:p>
    <w:p w:rsidR="00A61019" w:rsidRDefault="00A61019" w:rsidP="00A61019">
      <w:pPr>
        <w:shd w:val="clear" w:color="auto" w:fill="FFFFFF"/>
        <w:autoSpaceDE w:val="0"/>
        <w:autoSpaceDN w:val="0"/>
        <w:adjustRightInd w:val="0"/>
        <w:spacing w:before="120"/>
        <w:jc w:val="both"/>
        <w:rPr>
          <w:rFonts w:ascii="Arial" w:hAnsi="Arial" w:cs="Arial"/>
          <w:color w:val="000000"/>
          <w:sz w:val="28"/>
          <w:szCs w:val="28"/>
        </w:rPr>
      </w:pPr>
    </w:p>
    <w:p w:rsidR="00A61019" w:rsidRDefault="00A61019" w:rsidP="00A61019">
      <w:pPr>
        <w:shd w:val="clear" w:color="auto" w:fill="FFFFFF"/>
        <w:autoSpaceDE w:val="0"/>
        <w:autoSpaceDN w:val="0"/>
        <w:adjustRightInd w:val="0"/>
        <w:spacing w:before="120"/>
        <w:jc w:val="both"/>
        <w:rPr>
          <w:rFonts w:ascii="Arial" w:hAnsi="Arial" w:cs="Arial"/>
          <w:color w:val="000000"/>
          <w:sz w:val="28"/>
          <w:szCs w:val="28"/>
        </w:rPr>
      </w:pPr>
    </w:p>
    <w:p w:rsidR="00A61019" w:rsidRDefault="00A61019" w:rsidP="00A61019">
      <w:pPr>
        <w:shd w:val="clear" w:color="auto" w:fill="FFFFFF"/>
        <w:autoSpaceDE w:val="0"/>
        <w:autoSpaceDN w:val="0"/>
        <w:adjustRightInd w:val="0"/>
        <w:spacing w:before="120"/>
        <w:jc w:val="both"/>
        <w:rPr>
          <w:rFonts w:ascii="Arial" w:hAnsi="Arial" w:cs="Arial"/>
          <w:color w:val="000000"/>
          <w:sz w:val="28"/>
          <w:szCs w:val="28"/>
        </w:rPr>
      </w:pPr>
    </w:p>
    <w:p w:rsidR="00A61019" w:rsidRPr="00D32865" w:rsidRDefault="00A61019" w:rsidP="00A61019">
      <w:pPr>
        <w:shd w:val="clear" w:color="auto" w:fill="FFFFFF"/>
        <w:autoSpaceDE w:val="0"/>
        <w:autoSpaceDN w:val="0"/>
        <w:adjustRightInd w:val="0"/>
        <w:spacing w:before="120"/>
        <w:jc w:val="both"/>
        <w:rPr>
          <w:rFonts w:ascii="Arial" w:hAnsi="Arial" w:cs="Arial"/>
          <w:color w:val="000000"/>
          <w:sz w:val="28"/>
          <w:szCs w:val="28"/>
        </w:rPr>
      </w:pPr>
      <w:r w:rsidRPr="00D32865">
        <w:rPr>
          <w:rFonts w:ascii="Arial" w:hAnsi="Arial" w:cs="Arial"/>
          <w:color w:val="000000"/>
          <w:sz w:val="28"/>
          <w:szCs w:val="28"/>
        </w:rPr>
        <w:t>Активность ученика на уроке заметно возрастает, когда он стано</w:t>
      </w:r>
      <w:r w:rsidRPr="00D32865">
        <w:rPr>
          <w:rFonts w:ascii="Arial" w:hAnsi="Arial" w:cs="Arial"/>
          <w:color w:val="000000"/>
          <w:sz w:val="28"/>
          <w:szCs w:val="28"/>
        </w:rPr>
        <w:softHyphen/>
        <w:t xml:space="preserve">вится носителем функции учителя. Естественно ученик не подменяет учителя на уроке, организующее и мобилизующее начало на уроке остаётся за учителем. </w:t>
      </w:r>
      <w:proofErr w:type="gramStart"/>
      <w:r w:rsidRPr="00D32865">
        <w:rPr>
          <w:rFonts w:ascii="Arial" w:hAnsi="Arial" w:cs="Arial"/>
          <w:color w:val="000000"/>
          <w:sz w:val="28"/>
          <w:szCs w:val="28"/>
        </w:rPr>
        <w:t>Но, по заданию учителя, на определённом этапе обучения учащиеся сами могут сделать многое: определить и выделить главное, предусмотреть варианты проверки их знаний и умений, пред</w:t>
      </w:r>
      <w:r w:rsidRPr="00D32865">
        <w:rPr>
          <w:rFonts w:ascii="Arial" w:hAnsi="Arial" w:cs="Arial"/>
          <w:color w:val="000000"/>
          <w:sz w:val="28"/>
          <w:szCs w:val="28"/>
        </w:rPr>
        <w:softHyphen/>
        <w:t>видеть очередной вопрос, обосновать связь новой темы с предыдущей, предвидеть ход мыслей учителя в изложении новой информации по изображённым на доске схемам, моделям и другим опорным сигналам, т.е. как бы взять на себя роль учителя</w:t>
      </w:r>
      <w:proofErr w:type="gramEnd"/>
      <w:r w:rsidRPr="00D32865">
        <w:rPr>
          <w:rFonts w:ascii="Arial" w:hAnsi="Arial" w:cs="Arial"/>
          <w:color w:val="000000"/>
          <w:sz w:val="28"/>
          <w:szCs w:val="28"/>
        </w:rPr>
        <w:t xml:space="preserve"> при объяснении нового материа</w:t>
      </w:r>
      <w:r w:rsidRPr="00D32865">
        <w:rPr>
          <w:rFonts w:ascii="Arial" w:hAnsi="Arial" w:cs="Arial"/>
          <w:color w:val="000000"/>
          <w:sz w:val="28"/>
          <w:szCs w:val="28"/>
        </w:rPr>
        <w:softHyphen/>
        <w:t>ла. Очень важно организовать работу так, чтобы каждый ученик в ре</w:t>
      </w:r>
      <w:r w:rsidRPr="00D32865">
        <w:rPr>
          <w:rFonts w:ascii="Arial" w:hAnsi="Arial" w:cs="Arial"/>
          <w:color w:val="000000"/>
          <w:sz w:val="28"/>
          <w:szCs w:val="28"/>
        </w:rPr>
        <w:softHyphen/>
        <w:t>зультате такой работы почувствовал собственный рост («додумался», «как же я раньше до этого не дошёл», «да это же совсем просто» и т.п.). Непременно очень важным в такой деятельности является психологиче</w:t>
      </w:r>
      <w:r w:rsidRPr="00D32865">
        <w:rPr>
          <w:rFonts w:ascii="Arial" w:hAnsi="Arial" w:cs="Arial"/>
          <w:color w:val="000000"/>
          <w:sz w:val="28"/>
          <w:szCs w:val="28"/>
        </w:rPr>
        <w:softHyphen/>
        <w:t>ский фактор: надо, чтобы дети видели в учителе надёжного помощника, доверяли ему, шли навстречу тре</w:t>
      </w:r>
      <w:r>
        <w:rPr>
          <w:rFonts w:ascii="Arial" w:hAnsi="Arial" w:cs="Arial"/>
          <w:color w:val="000000"/>
          <w:sz w:val="28"/>
          <w:szCs w:val="28"/>
        </w:rPr>
        <w:t xml:space="preserve">бованиям и установкам учителя и, </w:t>
      </w:r>
      <w:r w:rsidRPr="00D32865">
        <w:rPr>
          <w:rFonts w:ascii="Arial" w:hAnsi="Arial" w:cs="Arial"/>
          <w:color w:val="000000"/>
          <w:sz w:val="28"/>
          <w:szCs w:val="28"/>
        </w:rPr>
        <w:t>есте</w:t>
      </w:r>
      <w:r w:rsidRPr="00D32865">
        <w:rPr>
          <w:rFonts w:ascii="Arial" w:hAnsi="Arial" w:cs="Arial"/>
          <w:color w:val="000000"/>
          <w:sz w:val="28"/>
          <w:szCs w:val="28"/>
        </w:rPr>
        <w:softHyphen/>
        <w:t>ственно</w:t>
      </w:r>
      <w:r>
        <w:rPr>
          <w:rFonts w:ascii="Arial" w:hAnsi="Arial" w:cs="Arial"/>
          <w:color w:val="000000"/>
          <w:sz w:val="28"/>
          <w:szCs w:val="28"/>
        </w:rPr>
        <w:t>,</w:t>
      </w:r>
      <w:r w:rsidRPr="00D32865">
        <w:rPr>
          <w:rFonts w:ascii="Arial" w:hAnsi="Arial" w:cs="Arial"/>
          <w:color w:val="000000"/>
          <w:sz w:val="28"/>
          <w:szCs w:val="28"/>
        </w:rPr>
        <w:t xml:space="preserve"> верили в свои силы, в возможность достижения лучших резуль</w:t>
      </w:r>
      <w:r w:rsidRPr="00D32865">
        <w:rPr>
          <w:rFonts w:ascii="Arial" w:hAnsi="Arial" w:cs="Arial"/>
          <w:color w:val="000000"/>
          <w:sz w:val="28"/>
          <w:szCs w:val="28"/>
        </w:rPr>
        <w:softHyphen/>
        <w:t>татов.</w:t>
      </w:r>
    </w:p>
    <w:p w:rsidR="00A61019" w:rsidRPr="00D32865" w:rsidRDefault="00A61019" w:rsidP="00A61019">
      <w:pPr>
        <w:shd w:val="clear" w:color="auto" w:fill="FFFFFF"/>
        <w:autoSpaceDE w:val="0"/>
        <w:autoSpaceDN w:val="0"/>
        <w:adjustRightInd w:val="0"/>
        <w:spacing w:before="120"/>
        <w:ind w:firstLine="708"/>
        <w:jc w:val="both"/>
        <w:rPr>
          <w:rFonts w:ascii="Arial" w:hAnsi="Arial" w:cs="Arial"/>
          <w:sz w:val="28"/>
          <w:szCs w:val="28"/>
        </w:rPr>
      </w:pPr>
      <w:r w:rsidRPr="00D32865">
        <w:rPr>
          <w:rFonts w:ascii="Arial" w:hAnsi="Arial" w:cs="Arial"/>
          <w:color w:val="000000"/>
          <w:sz w:val="28"/>
          <w:szCs w:val="28"/>
        </w:rPr>
        <w:t>Приведу примеры карточек, которые использую на этапе устной самостоятельной работы, которая выполняется в паре под условным названием «Ученик - учитель». Каждый играет то роль учителя, то роль ученика в определенный момент времени. На работу отводится до 10 минут урока.</w:t>
      </w: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r w:rsidRPr="00D32865">
        <w:rPr>
          <w:rFonts w:ascii="Arial" w:hAnsi="Arial" w:cs="Arial"/>
          <w:color w:val="000000"/>
          <w:sz w:val="28"/>
          <w:szCs w:val="28"/>
        </w:rPr>
        <w:lastRenderedPageBreak/>
        <w:t>В это время я осуществляю включённый контроль, т.е. слушаю от</w:t>
      </w:r>
      <w:r w:rsidRPr="00D32865">
        <w:rPr>
          <w:rFonts w:ascii="Arial" w:hAnsi="Arial" w:cs="Arial"/>
          <w:color w:val="000000"/>
          <w:sz w:val="28"/>
          <w:szCs w:val="28"/>
        </w:rPr>
        <w:softHyphen/>
        <w:t>веты то одного, то другого ученика в различных парных группах и со</w:t>
      </w:r>
      <w:r w:rsidRPr="00D32865">
        <w:rPr>
          <w:rFonts w:ascii="Arial" w:hAnsi="Arial" w:cs="Arial"/>
          <w:color w:val="000000"/>
          <w:sz w:val="28"/>
          <w:szCs w:val="28"/>
        </w:rPr>
        <w:softHyphen/>
        <w:t>ответственно оцениваю их, помогаю ученику, выполняющему в данный момент функцию учителя, корректировать ошибки в момент их возник</w:t>
      </w:r>
      <w:r w:rsidRPr="00D32865">
        <w:rPr>
          <w:rFonts w:ascii="Arial" w:hAnsi="Arial" w:cs="Arial"/>
          <w:color w:val="000000"/>
          <w:sz w:val="28"/>
          <w:szCs w:val="28"/>
        </w:rPr>
        <w:softHyphen/>
        <w:t xml:space="preserve">новения, оцениваю не только отвечающего, но и качественную работу «учителя». Положительным моментом такой работы </w:t>
      </w:r>
      <w:proofErr w:type="gramStart"/>
      <w:r w:rsidRPr="00D32865">
        <w:rPr>
          <w:rFonts w:ascii="Arial" w:hAnsi="Arial" w:cs="Arial"/>
          <w:color w:val="000000"/>
          <w:sz w:val="28"/>
          <w:szCs w:val="28"/>
        </w:rPr>
        <w:t>является</w:t>
      </w:r>
      <w:proofErr w:type="gramEnd"/>
      <w:r w:rsidRPr="00D32865">
        <w:rPr>
          <w:rFonts w:ascii="Arial" w:hAnsi="Arial" w:cs="Arial"/>
          <w:color w:val="000000"/>
          <w:sz w:val="28"/>
          <w:szCs w:val="28"/>
        </w:rPr>
        <w:t xml:space="preserve"> несом</w:t>
      </w:r>
      <w:r w:rsidRPr="00D32865">
        <w:rPr>
          <w:rFonts w:ascii="Arial" w:hAnsi="Arial" w:cs="Arial"/>
          <w:color w:val="000000"/>
          <w:sz w:val="28"/>
          <w:szCs w:val="28"/>
        </w:rPr>
        <w:softHyphen/>
        <w:t>ненно то, что половина учащихся класса одновременно учатся говорить, учатся видеть, слышать, исправлять ошибки других, тем са</w:t>
      </w:r>
      <w:r w:rsidRPr="00D32865">
        <w:rPr>
          <w:rFonts w:ascii="Arial" w:hAnsi="Arial" w:cs="Arial"/>
          <w:color w:val="000000"/>
          <w:sz w:val="28"/>
          <w:szCs w:val="28"/>
        </w:rPr>
        <w:softHyphen/>
        <w:t>мым обогащая, закрепляя и свои знания. Ведь</w:t>
      </w:r>
      <w:r>
        <w:rPr>
          <w:rFonts w:ascii="Arial" w:hAnsi="Arial" w:cs="Arial"/>
          <w:color w:val="000000"/>
          <w:sz w:val="28"/>
          <w:szCs w:val="28"/>
        </w:rPr>
        <w:t>,</w:t>
      </w:r>
      <w:r w:rsidRPr="00D32865">
        <w:rPr>
          <w:rFonts w:ascii="Arial" w:hAnsi="Arial" w:cs="Arial"/>
          <w:color w:val="000000"/>
          <w:sz w:val="28"/>
          <w:szCs w:val="28"/>
        </w:rPr>
        <w:t xml:space="preserve"> каждому надо дать такую возможность: высказать своё мнение и быть услышанным.</w:t>
      </w: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r w:rsidRPr="00D32865">
        <w:rPr>
          <w:rFonts w:ascii="Arial" w:hAnsi="Arial" w:cs="Arial"/>
          <w:color w:val="000000"/>
          <w:sz w:val="28"/>
          <w:szCs w:val="28"/>
        </w:rPr>
        <w:t>После завершения этой работы ещё раз, но уже перед всем классом одна из групп даёт ответы по карточкам. Таким образом, за небольшой промежуток времени можно оценить работу 10-12 учащихся, что при традиционной фронтальной работе невозможно. Кроме того, объём за</w:t>
      </w:r>
      <w:r w:rsidRPr="00D32865">
        <w:rPr>
          <w:rFonts w:ascii="Arial" w:hAnsi="Arial" w:cs="Arial"/>
          <w:color w:val="000000"/>
          <w:sz w:val="28"/>
          <w:szCs w:val="28"/>
        </w:rPr>
        <w:softHyphen/>
        <w:t>дания для устного счёта при фронтальной работе был бы меньшим.</w:t>
      </w: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p>
    <w:p w:rsidR="00A61019" w:rsidRDefault="00A61019" w:rsidP="00A61019">
      <w:pPr>
        <w:shd w:val="clear" w:color="auto" w:fill="FFFFFF"/>
        <w:autoSpaceDE w:val="0"/>
        <w:autoSpaceDN w:val="0"/>
        <w:adjustRightInd w:val="0"/>
        <w:ind w:firstLine="709"/>
        <w:jc w:val="both"/>
        <w:rPr>
          <w:rFonts w:ascii="Arial" w:hAnsi="Arial" w:cs="Arial"/>
          <w:color w:val="000000"/>
          <w:sz w:val="28"/>
          <w:szCs w:val="28"/>
        </w:rPr>
      </w:pPr>
    </w:p>
    <w:p w:rsidR="00A61019" w:rsidRDefault="00A61019" w:rsidP="00A61019">
      <w:pPr>
        <w:shd w:val="clear" w:color="auto" w:fill="FFFFFF"/>
        <w:autoSpaceDE w:val="0"/>
        <w:autoSpaceDN w:val="0"/>
        <w:adjustRightInd w:val="0"/>
        <w:ind w:firstLine="709"/>
        <w:jc w:val="both"/>
        <w:rPr>
          <w:rFonts w:ascii="Arial" w:hAnsi="Arial" w:cs="Arial"/>
          <w:color w:val="000000"/>
          <w:sz w:val="28"/>
          <w:szCs w:val="28"/>
        </w:rPr>
      </w:pPr>
    </w:p>
    <w:p w:rsidR="00A61019" w:rsidRPr="00D32865" w:rsidRDefault="00A61019" w:rsidP="00A61019">
      <w:pPr>
        <w:shd w:val="clear" w:color="auto" w:fill="FFFFFF"/>
        <w:autoSpaceDE w:val="0"/>
        <w:autoSpaceDN w:val="0"/>
        <w:adjustRightInd w:val="0"/>
        <w:ind w:firstLine="709"/>
        <w:jc w:val="both"/>
        <w:rPr>
          <w:rFonts w:ascii="Arial" w:hAnsi="Arial" w:cs="Arial"/>
          <w:i/>
          <w:iCs/>
          <w:color w:val="000000"/>
          <w:sz w:val="28"/>
          <w:szCs w:val="28"/>
        </w:rPr>
      </w:pPr>
      <w:proofErr w:type="gramStart"/>
      <w:r w:rsidRPr="00D32865">
        <w:rPr>
          <w:rFonts w:ascii="Arial" w:hAnsi="Arial" w:cs="Arial"/>
          <w:color w:val="000000"/>
          <w:sz w:val="28"/>
          <w:szCs w:val="28"/>
        </w:rPr>
        <w:t>Итак, карточка для работы в паре «</w:t>
      </w:r>
      <w:r w:rsidRPr="00D32865">
        <w:rPr>
          <w:rFonts w:ascii="Arial" w:hAnsi="Arial" w:cs="Arial"/>
          <w:color w:val="800080"/>
          <w:sz w:val="28"/>
          <w:szCs w:val="28"/>
        </w:rPr>
        <w:t>Ученик - учитель</w:t>
      </w:r>
      <w:r w:rsidRPr="00D32865">
        <w:rPr>
          <w:rFonts w:ascii="Arial" w:hAnsi="Arial" w:cs="Arial"/>
          <w:color w:val="000000"/>
          <w:sz w:val="28"/>
          <w:szCs w:val="28"/>
        </w:rPr>
        <w:t>»  (</w:t>
      </w:r>
      <w:r w:rsidRPr="00D32865">
        <w:rPr>
          <w:rFonts w:ascii="Arial" w:hAnsi="Arial" w:cs="Arial"/>
          <w:i/>
          <w:iCs/>
          <w:color w:val="000000"/>
          <w:sz w:val="28"/>
          <w:szCs w:val="28"/>
        </w:rPr>
        <w:t xml:space="preserve">8 </w:t>
      </w:r>
      <w:proofErr w:type="spellStart"/>
      <w:r w:rsidRPr="00D32865">
        <w:rPr>
          <w:rFonts w:ascii="Arial" w:hAnsi="Arial" w:cs="Arial"/>
          <w:i/>
          <w:iCs/>
          <w:color w:val="000000"/>
          <w:sz w:val="28"/>
          <w:szCs w:val="28"/>
        </w:rPr>
        <w:t>кл</w:t>
      </w:r>
      <w:proofErr w:type="spellEnd"/>
      <w:r w:rsidRPr="00D32865">
        <w:rPr>
          <w:rFonts w:ascii="Arial" w:hAnsi="Arial" w:cs="Arial"/>
          <w:i/>
          <w:iCs/>
          <w:color w:val="000000"/>
          <w:sz w:val="28"/>
          <w:szCs w:val="28"/>
        </w:rPr>
        <w:t>., те</w:t>
      </w:r>
      <w:r w:rsidRPr="00D32865">
        <w:rPr>
          <w:rFonts w:ascii="Arial" w:hAnsi="Arial" w:cs="Arial"/>
          <w:i/>
          <w:iCs/>
          <w:color w:val="000000"/>
          <w:sz w:val="28"/>
          <w:szCs w:val="28"/>
        </w:rPr>
        <w:softHyphen/>
        <w:t>ма:</w:t>
      </w:r>
      <w:proofErr w:type="gramEnd"/>
      <w:r w:rsidRPr="00D32865">
        <w:rPr>
          <w:rFonts w:ascii="Arial" w:hAnsi="Arial" w:cs="Arial"/>
          <w:i/>
          <w:iCs/>
          <w:color w:val="000000"/>
          <w:sz w:val="28"/>
          <w:szCs w:val="28"/>
        </w:rPr>
        <w:t xml:space="preserve"> </w:t>
      </w:r>
      <w:proofErr w:type="gramStart"/>
      <w:r w:rsidRPr="00D32865">
        <w:rPr>
          <w:rFonts w:ascii="Arial" w:hAnsi="Arial" w:cs="Arial"/>
          <w:i/>
          <w:iCs/>
          <w:color w:val="000000"/>
          <w:sz w:val="28"/>
          <w:szCs w:val="28"/>
        </w:rPr>
        <w:t>«</w:t>
      </w:r>
      <w:r w:rsidRPr="00D32865">
        <w:rPr>
          <w:rFonts w:ascii="Arial" w:hAnsi="Arial" w:cs="Arial"/>
          <w:i/>
          <w:iCs/>
          <w:color w:val="800080"/>
          <w:sz w:val="28"/>
          <w:szCs w:val="28"/>
        </w:rPr>
        <w:t>Арифметический квадратный корень</w:t>
      </w:r>
      <w:r w:rsidRPr="00D32865">
        <w:rPr>
          <w:rFonts w:ascii="Arial" w:hAnsi="Arial" w:cs="Arial"/>
          <w:i/>
          <w:iCs/>
          <w:color w:val="000000"/>
          <w:sz w:val="28"/>
          <w:szCs w:val="28"/>
        </w:rPr>
        <w:t>»).</w:t>
      </w:r>
      <w:proofErr w:type="gramEnd"/>
    </w:p>
    <w:p w:rsidR="00A61019" w:rsidRPr="00D32865" w:rsidRDefault="00A61019" w:rsidP="00A61019">
      <w:pPr>
        <w:shd w:val="clear" w:color="auto" w:fill="FFFFFF"/>
        <w:autoSpaceDE w:val="0"/>
        <w:autoSpaceDN w:val="0"/>
        <w:adjustRightInd w:val="0"/>
        <w:ind w:firstLine="709"/>
        <w:jc w:val="both"/>
        <w:rPr>
          <w:rFonts w:ascii="Arial" w:hAnsi="Arial" w:cs="Arial"/>
          <w:i/>
          <w:iCs/>
          <w:color w:val="000000"/>
          <w:sz w:val="28"/>
          <w:szCs w:val="28"/>
        </w:rPr>
      </w:pPr>
    </w:p>
    <w:p w:rsidR="00A61019" w:rsidRPr="00D32865" w:rsidRDefault="00A61019" w:rsidP="00A61019">
      <w:pPr>
        <w:shd w:val="clear" w:color="auto" w:fill="FFFFFF"/>
        <w:autoSpaceDE w:val="0"/>
        <w:autoSpaceDN w:val="0"/>
        <w:adjustRightInd w:val="0"/>
        <w:ind w:firstLine="709"/>
        <w:jc w:val="both"/>
        <w:rPr>
          <w:rFonts w:ascii="Arial" w:hAnsi="Arial" w:cs="Arial"/>
          <w:i/>
          <w:iCs/>
          <w:color w:val="000000"/>
          <w:sz w:val="28"/>
          <w:szCs w:val="28"/>
        </w:rPr>
      </w:pPr>
    </w:p>
    <w:p w:rsidR="00A61019" w:rsidRPr="00D32865" w:rsidRDefault="00A61019" w:rsidP="00A61019">
      <w:pPr>
        <w:shd w:val="clear" w:color="auto" w:fill="FFFFFF"/>
        <w:autoSpaceDE w:val="0"/>
        <w:autoSpaceDN w:val="0"/>
        <w:adjustRightInd w:val="0"/>
        <w:ind w:firstLine="709"/>
        <w:jc w:val="both"/>
        <w:rPr>
          <w:rFonts w:ascii="Arial" w:hAnsi="Arial" w:cs="Arial"/>
          <w:i/>
          <w:iCs/>
          <w:color w:val="000000"/>
          <w:sz w:val="28"/>
          <w:szCs w:val="28"/>
        </w:rPr>
      </w:pPr>
    </w:p>
    <w:tbl>
      <w:tblPr>
        <w:tblStyle w:val="a3"/>
        <w:tblW w:w="0" w:type="auto"/>
        <w:tblLook w:val="01E0"/>
      </w:tblPr>
      <w:tblGrid>
        <w:gridCol w:w="4785"/>
        <w:gridCol w:w="4786"/>
      </w:tblGrid>
      <w:tr w:rsidR="00A61019" w:rsidRPr="00D32865" w:rsidTr="005062F7">
        <w:trPr>
          <w:trHeight w:val="709"/>
        </w:trPr>
        <w:tc>
          <w:tcPr>
            <w:tcW w:w="4785" w:type="dxa"/>
            <w:vAlign w:val="center"/>
          </w:tcPr>
          <w:p w:rsidR="00A61019" w:rsidRPr="00D32865" w:rsidRDefault="00A61019" w:rsidP="005062F7">
            <w:pPr>
              <w:autoSpaceDE w:val="0"/>
              <w:autoSpaceDN w:val="0"/>
              <w:adjustRightInd w:val="0"/>
              <w:jc w:val="center"/>
              <w:rPr>
                <w:rFonts w:ascii="Arial" w:hAnsi="Arial" w:cs="Arial"/>
                <w:color w:val="800080"/>
                <w:sz w:val="28"/>
                <w:szCs w:val="28"/>
              </w:rPr>
            </w:pPr>
            <w:r w:rsidRPr="00D32865">
              <w:rPr>
                <w:rFonts w:ascii="Arial" w:hAnsi="Arial" w:cs="Arial"/>
                <w:bCs/>
                <w:color w:val="800080"/>
                <w:sz w:val="28"/>
                <w:szCs w:val="28"/>
              </w:rPr>
              <w:t>ВАРИАНТ №1</w:t>
            </w:r>
          </w:p>
        </w:tc>
        <w:tc>
          <w:tcPr>
            <w:tcW w:w="4786" w:type="dxa"/>
            <w:vAlign w:val="center"/>
          </w:tcPr>
          <w:p w:rsidR="00A61019" w:rsidRPr="00D32865" w:rsidRDefault="00A61019" w:rsidP="005062F7">
            <w:pPr>
              <w:autoSpaceDE w:val="0"/>
              <w:autoSpaceDN w:val="0"/>
              <w:adjustRightInd w:val="0"/>
              <w:jc w:val="center"/>
              <w:rPr>
                <w:rFonts w:ascii="Arial" w:hAnsi="Arial" w:cs="Arial"/>
                <w:color w:val="800080"/>
                <w:sz w:val="28"/>
                <w:szCs w:val="28"/>
              </w:rPr>
            </w:pPr>
            <w:r w:rsidRPr="00D32865">
              <w:rPr>
                <w:rFonts w:ascii="Arial" w:hAnsi="Arial" w:cs="Arial"/>
                <w:bCs/>
                <w:color w:val="800080"/>
                <w:sz w:val="28"/>
                <w:szCs w:val="28"/>
              </w:rPr>
              <w:t>ВАРИАНТ №2</w:t>
            </w:r>
          </w:p>
        </w:tc>
      </w:tr>
      <w:tr w:rsidR="00A61019" w:rsidRPr="00D32865" w:rsidTr="005062F7">
        <w:tc>
          <w:tcPr>
            <w:tcW w:w="4785" w:type="dxa"/>
          </w:tcPr>
          <w:p w:rsidR="00A61019" w:rsidRPr="00D32865" w:rsidRDefault="00A61019" w:rsidP="005062F7">
            <w:pPr>
              <w:shd w:val="clear" w:color="auto" w:fill="FFFFFF"/>
              <w:autoSpaceDE w:val="0"/>
              <w:autoSpaceDN w:val="0"/>
              <w:adjustRightInd w:val="0"/>
              <w:jc w:val="both"/>
              <w:rPr>
                <w:rFonts w:ascii="Arial" w:hAnsi="Arial" w:cs="Arial"/>
                <w:color w:val="000000"/>
                <w:sz w:val="28"/>
                <w:szCs w:val="28"/>
              </w:rPr>
            </w:pPr>
            <w:r w:rsidRPr="00D32865">
              <w:rPr>
                <w:rFonts w:ascii="Arial" w:hAnsi="Arial" w:cs="Arial"/>
                <w:color w:val="000000"/>
                <w:sz w:val="28"/>
                <w:szCs w:val="28"/>
              </w:rPr>
              <w:t>1. Вычислите:</w:t>
            </w:r>
            <w:r w:rsidRPr="00D32865">
              <w:rPr>
                <w:rFonts w:ascii="Arial" w:hAnsi="Arial" w:cs="Arial"/>
                <w:color w:val="000000"/>
                <w:position w:val="-10"/>
                <w:sz w:val="28"/>
                <w:szCs w:val="28"/>
              </w:rPr>
              <w:object w:dxaOrig="6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21.75pt" o:ole="">
                  <v:imagedata r:id="rId5" o:title=""/>
                </v:shape>
                <o:OLEObject Type="Embed" ProgID="Equation.3" ShapeID="_x0000_i1027" DrawAspect="Content" ObjectID="_1413894173" r:id="rId6"/>
              </w:object>
            </w:r>
            <w:r w:rsidRPr="00D32865">
              <w:rPr>
                <w:rFonts w:ascii="Arial" w:hAnsi="Arial" w:cs="Arial"/>
                <w:color w:val="000000"/>
                <w:sz w:val="28"/>
                <w:szCs w:val="28"/>
              </w:rPr>
              <w:t xml:space="preserve">;     </w:t>
            </w:r>
            <w:r w:rsidRPr="00D32865">
              <w:rPr>
                <w:rFonts w:ascii="Arial" w:hAnsi="Arial" w:cs="Arial"/>
                <w:color w:val="000000"/>
                <w:position w:val="-12"/>
                <w:sz w:val="28"/>
                <w:szCs w:val="28"/>
              </w:rPr>
              <w:object w:dxaOrig="1100" w:dyaOrig="460">
                <v:shape id="_x0000_i1028" type="#_x0000_t75" style="width:54.75pt;height:23.25pt" o:ole="">
                  <v:imagedata r:id="rId7" o:title=""/>
                </v:shape>
                <o:OLEObject Type="Embed" ProgID="Equation.3" ShapeID="_x0000_i1028" DrawAspect="Content" ObjectID="_1413894174" r:id="rId8"/>
              </w:object>
            </w:r>
          </w:p>
          <w:p w:rsidR="00A61019" w:rsidRPr="00D32865" w:rsidRDefault="00A61019" w:rsidP="005062F7">
            <w:pPr>
              <w:shd w:val="clear" w:color="auto" w:fill="FFFFFF"/>
              <w:autoSpaceDE w:val="0"/>
              <w:autoSpaceDN w:val="0"/>
              <w:adjustRightInd w:val="0"/>
              <w:jc w:val="both"/>
              <w:rPr>
                <w:rFonts w:ascii="Arial" w:hAnsi="Arial" w:cs="Arial"/>
                <w:sz w:val="28"/>
                <w:szCs w:val="28"/>
              </w:rPr>
            </w:pPr>
            <w:r w:rsidRPr="00D32865">
              <w:rPr>
                <w:rFonts w:ascii="Arial" w:hAnsi="Arial" w:cs="Arial"/>
                <w:color w:val="000000"/>
                <w:sz w:val="28"/>
                <w:szCs w:val="28"/>
              </w:rPr>
              <w:t>2. Решите уравнение:</w:t>
            </w:r>
            <w:r w:rsidRPr="00D32865">
              <w:rPr>
                <w:rFonts w:ascii="Arial" w:hAnsi="Arial" w:cs="Arial"/>
                <w:color w:val="000000"/>
                <w:position w:val="-8"/>
                <w:sz w:val="28"/>
                <w:szCs w:val="28"/>
              </w:rPr>
              <w:object w:dxaOrig="859" w:dyaOrig="360">
                <v:shape id="_x0000_i1029" type="#_x0000_t75" style="width:42.75pt;height:18pt" o:ole="">
                  <v:imagedata r:id="rId9" o:title=""/>
                </v:shape>
                <o:OLEObject Type="Embed" ProgID="Equation.3" ShapeID="_x0000_i1029" DrawAspect="Content" ObjectID="_1413894175" r:id="rId10"/>
              </w:object>
            </w:r>
            <w:r w:rsidRPr="00D32865">
              <w:rPr>
                <w:rFonts w:ascii="Arial" w:hAnsi="Arial" w:cs="Arial"/>
                <w:color w:val="000000"/>
                <w:sz w:val="28"/>
                <w:szCs w:val="28"/>
              </w:rPr>
              <w:t>.</w:t>
            </w:r>
          </w:p>
          <w:p w:rsidR="00A61019" w:rsidRPr="00D32865" w:rsidRDefault="00A61019" w:rsidP="005062F7">
            <w:pPr>
              <w:shd w:val="clear" w:color="auto" w:fill="FFFFFF"/>
              <w:autoSpaceDE w:val="0"/>
              <w:autoSpaceDN w:val="0"/>
              <w:adjustRightInd w:val="0"/>
              <w:jc w:val="both"/>
              <w:rPr>
                <w:rFonts w:ascii="Arial" w:hAnsi="Arial" w:cs="Arial"/>
                <w:sz w:val="28"/>
                <w:szCs w:val="28"/>
              </w:rPr>
            </w:pPr>
            <w:r w:rsidRPr="00D32865">
              <w:rPr>
                <w:rFonts w:ascii="Arial" w:hAnsi="Arial" w:cs="Arial"/>
                <w:color w:val="000000"/>
                <w:sz w:val="28"/>
                <w:szCs w:val="28"/>
              </w:rPr>
              <w:t>3. Объясните, почему неверно ра</w:t>
            </w:r>
            <w:r w:rsidRPr="00D32865">
              <w:rPr>
                <w:rFonts w:ascii="Arial" w:hAnsi="Arial" w:cs="Arial"/>
                <w:color w:val="000000"/>
                <w:sz w:val="28"/>
                <w:szCs w:val="28"/>
              </w:rPr>
              <w:softHyphen/>
              <w:t>венство:</w:t>
            </w:r>
            <w:r w:rsidRPr="00D32865">
              <w:rPr>
                <w:rFonts w:ascii="Arial" w:hAnsi="Arial" w:cs="Arial"/>
                <w:color w:val="000000"/>
                <w:position w:val="-12"/>
                <w:sz w:val="28"/>
                <w:szCs w:val="28"/>
              </w:rPr>
              <w:object w:dxaOrig="1300" w:dyaOrig="460">
                <v:shape id="_x0000_i1030" type="#_x0000_t75" style="width:65.25pt;height:23.25pt" o:ole="">
                  <v:imagedata r:id="rId11" o:title=""/>
                </v:shape>
                <o:OLEObject Type="Embed" ProgID="Equation.3" ShapeID="_x0000_i1030" DrawAspect="Content" ObjectID="_1413894176" r:id="rId12"/>
              </w:object>
            </w:r>
            <w:r w:rsidRPr="00D32865">
              <w:rPr>
                <w:rFonts w:ascii="Arial" w:hAnsi="Arial" w:cs="Arial"/>
                <w:color w:val="000000"/>
                <w:sz w:val="28"/>
                <w:szCs w:val="28"/>
              </w:rPr>
              <w:t>.</w:t>
            </w:r>
          </w:p>
          <w:p w:rsidR="00A61019" w:rsidRPr="00D32865" w:rsidRDefault="00A61019" w:rsidP="005062F7">
            <w:pPr>
              <w:shd w:val="clear" w:color="auto" w:fill="FFFFFF"/>
              <w:autoSpaceDE w:val="0"/>
              <w:autoSpaceDN w:val="0"/>
              <w:adjustRightInd w:val="0"/>
              <w:jc w:val="both"/>
              <w:rPr>
                <w:rFonts w:ascii="Arial" w:hAnsi="Arial" w:cs="Arial"/>
                <w:sz w:val="28"/>
                <w:szCs w:val="28"/>
              </w:rPr>
            </w:pPr>
            <w:r w:rsidRPr="00D32865">
              <w:rPr>
                <w:rFonts w:ascii="Arial" w:hAnsi="Arial" w:cs="Arial"/>
                <w:color w:val="000000"/>
                <w:sz w:val="28"/>
                <w:szCs w:val="28"/>
              </w:rPr>
              <w:t xml:space="preserve">4. Вычислите: </w:t>
            </w:r>
            <w:r w:rsidRPr="00D32865">
              <w:rPr>
                <w:rFonts w:ascii="Arial" w:hAnsi="Arial" w:cs="Arial"/>
                <w:color w:val="000000"/>
                <w:position w:val="-10"/>
                <w:sz w:val="28"/>
                <w:szCs w:val="28"/>
              </w:rPr>
              <w:object w:dxaOrig="639" w:dyaOrig="440">
                <v:shape id="_x0000_i1031" type="#_x0000_t75" style="width:32.25pt;height:21.75pt" o:ole="">
                  <v:imagedata r:id="rId13" o:title=""/>
                </v:shape>
                <o:OLEObject Type="Embed" ProgID="Equation.3" ShapeID="_x0000_i1031" DrawAspect="Content" ObjectID="_1413894177" r:id="rId14"/>
              </w:object>
            </w:r>
            <w:r w:rsidRPr="00D32865">
              <w:rPr>
                <w:rFonts w:ascii="Arial" w:hAnsi="Arial" w:cs="Arial"/>
                <w:color w:val="000000"/>
                <w:sz w:val="28"/>
                <w:szCs w:val="28"/>
              </w:rPr>
              <w:t>.</w:t>
            </w:r>
          </w:p>
          <w:p w:rsidR="00A61019" w:rsidRPr="00D32865" w:rsidRDefault="00A61019" w:rsidP="005062F7">
            <w:pPr>
              <w:autoSpaceDE w:val="0"/>
              <w:autoSpaceDN w:val="0"/>
              <w:adjustRightInd w:val="0"/>
              <w:jc w:val="both"/>
              <w:rPr>
                <w:rFonts w:ascii="Arial" w:hAnsi="Arial" w:cs="Arial"/>
                <w:sz w:val="28"/>
                <w:szCs w:val="28"/>
              </w:rPr>
            </w:pPr>
            <w:r w:rsidRPr="00D32865">
              <w:rPr>
                <w:rFonts w:ascii="Arial" w:hAnsi="Arial" w:cs="Arial"/>
                <w:color w:val="000000"/>
                <w:sz w:val="28"/>
                <w:szCs w:val="28"/>
              </w:rPr>
              <w:t xml:space="preserve">5. Упростите выражение: </w:t>
            </w:r>
            <w:r w:rsidRPr="00D32865">
              <w:rPr>
                <w:rFonts w:ascii="Arial" w:hAnsi="Arial" w:cs="Arial"/>
                <w:color w:val="000000"/>
                <w:position w:val="-12"/>
                <w:sz w:val="28"/>
                <w:szCs w:val="28"/>
              </w:rPr>
              <w:object w:dxaOrig="740" w:dyaOrig="440">
                <v:shape id="_x0000_i1032" type="#_x0000_t75" style="width:36.75pt;height:21.75pt" o:ole="">
                  <v:imagedata r:id="rId15" o:title=""/>
                </v:shape>
                <o:OLEObject Type="Embed" ProgID="Equation.3" ShapeID="_x0000_i1032" DrawAspect="Content" ObjectID="_1413894178" r:id="rId16"/>
              </w:object>
            </w:r>
            <w:r w:rsidRPr="00D32865">
              <w:rPr>
                <w:rFonts w:ascii="Arial" w:hAnsi="Arial" w:cs="Arial"/>
                <w:color w:val="000000"/>
                <w:sz w:val="28"/>
                <w:szCs w:val="28"/>
              </w:rPr>
              <w:t>.</w:t>
            </w:r>
          </w:p>
        </w:tc>
        <w:tc>
          <w:tcPr>
            <w:tcW w:w="4786" w:type="dxa"/>
          </w:tcPr>
          <w:p w:rsidR="00A61019" w:rsidRPr="00D32865" w:rsidRDefault="00A61019" w:rsidP="005062F7">
            <w:pPr>
              <w:shd w:val="clear" w:color="auto" w:fill="FFFFFF"/>
              <w:autoSpaceDE w:val="0"/>
              <w:autoSpaceDN w:val="0"/>
              <w:adjustRightInd w:val="0"/>
              <w:jc w:val="both"/>
              <w:rPr>
                <w:rFonts w:ascii="Arial" w:hAnsi="Arial" w:cs="Arial"/>
                <w:sz w:val="28"/>
                <w:szCs w:val="28"/>
              </w:rPr>
            </w:pPr>
            <w:r w:rsidRPr="00D32865">
              <w:rPr>
                <w:rFonts w:ascii="Arial" w:hAnsi="Arial" w:cs="Arial"/>
                <w:color w:val="000000"/>
                <w:sz w:val="28"/>
                <w:szCs w:val="28"/>
              </w:rPr>
              <w:t>1. Решите уравнение: 2х</w:t>
            </w:r>
            <w:r w:rsidRPr="00D32865">
              <w:rPr>
                <w:rFonts w:ascii="Arial" w:hAnsi="Arial" w:cs="Arial"/>
                <w:color w:val="000000"/>
                <w:sz w:val="28"/>
                <w:szCs w:val="28"/>
                <w:vertAlign w:val="superscript"/>
              </w:rPr>
              <w:t>2</w:t>
            </w:r>
            <w:r w:rsidRPr="00D32865">
              <w:rPr>
                <w:rFonts w:ascii="Arial" w:hAnsi="Arial" w:cs="Arial"/>
                <w:color w:val="000000"/>
                <w:sz w:val="28"/>
                <w:szCs w:val="28"/>
              </w:rPr>
              <w:t xml:space="preserve"> = 3.</w:t>
            </w:r>
          </w:p>
          <w:p w:rsidR="00A61019" w:rsidRPr="00D32865" w:rsidRDefault="00A61019" w:rsidP="005062F7">
            <w:pPr>
              <w:shd w:val="clear" w:color="auto" w:fill="FFFFFF"/>
              <w:autoSpaceDE w:val="0"/>
              <w:autoSpaceDN w:val="0"/>
              <w:adjustRightInd w:val="0"/>
              <w:jc w:val="both"/>
              <w:rPr>
                <w:rFonts w:ascii="Arial" w:hAnsi="Arial" w:cs="Arial"/>
                <w:color w:val="000000"/>
                <w:sz w:val="28"/>
                <w:szCs w:val="28"/>
              </w:rPr>
            </w:pPr>
            <w:r w:rsidRPr="00D32865">
              <w:rPr>
                <w:rFonts w:ascii="Arial" w:hAnsi="Arial" w:cs="Arial"/>
                <w:color w:val="000000"/>
                <w:sz w:val="28"/>
                <w:szCs w:val="28"/>
              </w:rPr>
              <w:t xml:space="preserve">2. Вычислите: </w:t>
            </w:r>
            <w:r w:rsidRPr="00D32865">
              <w:rPr>
                <w:rFonts w:ascii="Arial" w:hAnsi="Arial" w:cs="Arial"/>
                <w:color w:val="000000"/>
                <w:position w:val="-10"/>
                <w:sz w:val="28"/>
                <w:szCs w:val="28"/>
              </w:rPr>
              <w:object w:dxaOrig="1040" w:dyaOrig="440">
                <v:shape id="_x0000_i1033" type="#_x0000_t75" style="width:51.75pt;height:21.75pt" o:ole="">
                  <v:imagedata r:id="rId17" o:title=""/>
                </v:shape>
                <o:OLEObject Type="Embed" ProgID="Equation.3" ShapeID="_x0000_i1033" DrawAspect="Content" ObjectID="_1413894179" r:id="rId18"/>
              </w:object>
            </w:r>
            <w:r w:rsidRPr="00D32865">
              <w:rPr>
                <w:rFonts w:ascii="Arial" w:hAnsi="Arial" w:cs="Arial"/>
                <w:color w:val="000000"/>
                <w:sz w:val="28"/>
                <w:szCs w:val="28"/>
              </w:rPr>
              <w:t xml:space="preserve">; </w:t>
            </w:r>
            <w:r w:rsidRPr="00D32865">
              <w:rPr>
                <w:rFonts w:ascii="Arial" w:hAnsi="Arial" w:cs="Arial"/>
                <w:color w:val="000000"/>
                <w:position w:val="-10"/>
                <w:sz w:val="28"/>
                <w:szCs w:val="28"/>
              </w:rPr>
              <w:object w:dxaOrig="780" w:dyaOrig="440">
                <v:shape id="_x0000_i1034" type="#_x0000_t75" style="width:39pt;height:21.75pt" o:ole="">
                  <v:imagedata r:id="rId19" o:title=""/>
                </v:shape>
                <o:OLEObject Type="Embed" ProgID="Equation.3" ShapeID="_x0000_i1034" DrawAspect="Content" ObjectID="_1413894180" r:id="rId20"/>
              </w:object>
            </w:r>
            <w:r w:rsidRPr="00D32865">
              <w:rPr>
                <w:rFonts w:ascii="Arial" w:hAnsi="Arial" w:cs="Arial"/>
                <w:color w:val="000000"/>
                <w:sz w:val="28"/>
                <w:szCs w:val="28"/>
              </w:rPr>
              <w:t>.</w:t>
            </w:r>
          </w:p>
          <w:p w:rsidR="00A61019" w:rsidRPr="00D32865" w:rsidRDefault="00A61019" w:rsidP="005062F7">
            <w:pPr>
              <w:shd w:val="clear" w:color="auto" w:fill="FFFFFF"/>
              <w:autoSpaceDE w:val="0"/>
              <w:autoSpaceDN w:val="0"/>
              <w:adjustRightInd w:val="0"/>
              <w:jc w:val="both"/>
              <w:rPr>
                <w:rFonts w:ascii="Arial" w:hAnsi="Arial" w:cs="Arial"/>
                <w:sz w:val="28"/>
                <w:szCs w:val="28"/>
              </w:rPr>
            </w:pPr>
            <w:r w:rsidRPr="00D32865">
              <w:rPr>
                <w:rFonts w:ascii="Arial" w:hAnsi="Arial" w:cs="Arial"/>
                <w:color w:val="000000"/>
                <w:sz w:val="28"/>
                <w:szCs w:val="28"/>
              </w:rPr>
              <w:t xml:space="preserve">3. Вычислите: </w:t>
            </w:r>
            <w:r w:rsidRPr="00D32865">
              <w:rPr>
                <w:rFonts w:ascii="Arial" w:hAnsi="Arial" w:cs="Arial"/>
                <w:color w:val="000000"/>
                <w:position w:val="-10"/>
                <w:sz w:val="28"/>
                <w:szCs w:val="28"/>
              </w:rPr>
              <w:object w:dxaOrig="660" w:dyaOrig="440">
                <v:shape id="_x0000_i1035" type="#_x0000_t75" style="width:33pt;height:21.75pt" o:ole="">
                  <v:imagedata r:id="rId21" o:title=""/>
                </v:shape>
                <o:OLEObject Type="Embed" ProgID="Equation.3" ShapeID="_x0000_i1035" DrawAspect="Content" ObjectID="_1413894181" r:id="rId22"/>
              </w:object>
            </w:r>
          </w:p>
          <w:p w:rsidR="00A61019" w:rsidRPr="00D32865" w:rsidRDefault="00A61019" w:rsidP="005062F7">
            <w:pPr>
              <w:shd w:val="clear" w:color="auto" w:fill="FFFFFF"/>
              <w:autoSpaceDE w:val="0"/>
              <w:autoSpaceDN w:val="0"/>
              <w:adjustRightInd w:val="0"/>
              <w:jc w:val="both"/>
              <w:rPr>
                <w:rFonts w:ascii="Arial" w:hAnsi="Arial" w:cs="Arial"/>
                <w:color w:val="000000"/>
                <w:sz w:val="28"/>
                <w:szCs w:val="28"/>
              </w:rPr>
            </w:pPr>
            <w:r w:rsidRPr="00D32865">
              <w:rPr>
                <w:rFonts w:ascii="Arial" w:hAnsi="Arial" w:cs="Arial"/>
                <w:color w:val="000000"/>
                <w:sz w:val="28"/>
                <w:szCs w:val="28"/>
              </w:rPr>
              <w:t xml:space="preserve">4. Упростите выражение: </w:t>
            </w:r>
            <w:r w:rsidRPr="00D32865">
              <w:rPr>
                <w:rFonts w:ascii="Arial" w:hAnsi="Arial" w:cs="Arial"/>
                <w:color w:val="000000"/>
                <w:position w:val="-8"/>
                <w:sz w:val="28"/>
                <w:szCs w:val="28"/>
              </w:rPr>
              <w:object w:dxaOrig="620" w:dyaOrig="400">
                <v:shape id="_x0000_i1036" type="#_x0000_t75" style="width:30.75pt;height:20.25pt" o:ole="">
                  <v:imagedata r:id="rId23" o:title=""/>
                </v:shape>
                <o:OLEObject Type="Embed" ProgID="Equation.3" ShapeID="_x0000_i1036" DrawAspect="Content" ObjectID="_1413894182" r:id="rId24"/>
              </w:object>
            </w:r>
          </w:p>
          <w:p w:rsidR="00A61019" w:rsidRPr="00D32865" w:rsidRDefault="00A61019" w:rsidP="005062F7">
            <w:pPr>
              <w:shd w:val="clear" w:color="auto" w:fill="FFFFFF"/>
              <w:autoSpaceDE w:val="0"/>
              <w:autoSpaceDN w:val="0"/>
              <w:adjustRightInd w:val="0"/>
              <w:jc w:val="both"/>
              <w:rPr>
                <w:rFonts w:ascii="Arial" w:hAnsi="Arial" w:cs="Arial"/>
                <w:sz w:val="28"/>
                <w:szCs w:val="28"/>
              </w:rPr>
            </w:pPr>
            <w:r w:rsidRPr="00D32865">
              <w:rPr>
                <w:rFonts w:ascii="Arial" w:hAnsi="Arial" w:cs="Arial"/>
                <w:color w:val="000000"/>
                <w:sz w:val="28"/>
                <w:szCs w:val="28"/>
              </w:rPr>
              <w:t>5. Объясните, почему неверно ра</w:t>
            </w:r>
            <w:r w:rsidRPr="00D32865">
              <w:rPr>
                <w:rFonts w:ascii="Arial" w:hAnsi="Arial" w:cs="Arial"/>
                <w:color w:val="000000"/>
                <w:sz w:val="28"/>
                <w:szCs w:val="28"/>
              </w:rPr>
              <w:softHyphen/>
              <w:t>венство:</w:t>
            </w:r>
            <w:r w:rsidRPr="00D32865">
              <w:rPr>
                <w:rFonts w:ascii="Arial" w:hAnsi="Arial" w:cs="Arial"/>
                <w:color w:val="000000"/>
                <w:position w:val="-8"/>
                <w:sz w:val="28"/>
                <w:szCs w:val="28"/>
              </w:rPr>
              <w:object w:dxaOrig="999" w:dyaOrig="360">
                <v:shape id="_x0000_i1037" type="#_x0000_t75" style="width:50.25pt;height:18pt" o:ole="">
                  <v:imagedata r:id="rId25" o:title=""/>
                </v:shape>
                <o:OLEObject Type="Embed" ProgID="Equation.3" ShapeID="_x0000_i1037" DrawAspect="Content" ObjectID="_1413894183" r:id="rId26"/>
              </w:object>
            </w:r>
            <w:r w:rsidRPr="00D32865">
              <w:rPr>
                <w:rFonts w:ascii="Arial" w:hAnsi="Arial" w:cs="Arial"/>
                <w:color w:val="000000"/>
                <w:sz w:val="28"/>
                <w:szCs w:val="28"/>
              </w:rPr>
              <w:t>.</w:t>
            </w:r>
          </w:p>
          <w:p w:rsidR="00A61019" w:rsidRPr="00D32865" w:rsidRDefault="00A61019" w:rsidP="005062F7">
            <w:pPr>
              <w:autoSpaceDE w:val="0"/>
              <w:autoSpaceDN w:val="0"/>
              <w:adjustRightInd w:val="0"/>
              <w:jc w:val="both"/>
              <w:rPr>
                <w:rFonts w:ascii="Arial" w:hAnsi="Arial" w:cs="Arial"/>
                <w:sz w:val="28"/>
                <w:szCs w:val="28"/>
              </w:rPr>
            </w:pPr>
          </w:p>
        </w:tc>
      </w:tr>
    </w:tbl>
    <w:p w:rsidR="00A61019" w:rsidRPr="00D32865" w:rsidRDefault="00A61019" w:rsidP="00A61019">
      <w:pPr>
        <w:shd w:val="clear" w:color="auto" w:fill="FFFFFF"/>
        <w:autoSpaceDE w:val="0"/>
        <w:autoSpaceDN w:val="0"/>
        <w:adjustRightInd w:val="0"/>
        <w:spacing w:before="120"/>
        <w:ind w:firstLine="709"/>
        <w:jc w:val="both"/>
        <w:rPr>
          <w:rFonts w:ascii="Arial" w:hAnsi="Arial" w:cs="Arial"/>
          <w:color w:val="000000"/>
          <w:sz w:val="28"/>
          <w:szCs w:val="28"/>
        </w:rPr>
      </w:pPr>
      <w:proofErr w:type="gramStart"/>
      <w:r w:rsidRPr="00D32865">
        <w:rPr>
          <w:rFonts w:ascii="Arial" w:hAnsi="Arial" w:cs="Arial"/>
          <w:color w:val="000000"/>
          <w:sz w:val="28"/>
          <w:szCs w:val="28"/>
        </w:rPr>
        <w:t>Иногда организую работу в паре «Ученик-учитель», в которую включены сильный и слабый или сильный и средний учащиеся.</w:t>
      </w:r>
      <w:proofErr w:type="gramEnd"/>
      <w:r w:rsidRPr="00D32865">
        <w:rPr>
          <w:rFonts w:ascii="Arial" w:hAnsi="Arial" w:cs="Arial"/>
          <w:color w:val="000000"/>
          <w:sz w:val="28"/>
          <w:szCs w:val="28"/>
        </w:rPr>
        <w:t xml:space="preserve"> Целью такой работы является организация помощи сильными учащимися бо</w:t>
      </w:r>
      <w:r w:rsidRPr="00D32865">
        <w:rPr>
          <w:rFonts w:ascii="Arial" w:hAnsi="Arial" w:cs="Arial"/>
          <w:color w:val="000000"/>
          <w:sz w:val="28"/>
          <w:szCs w:val="28"/>
        </w:rPr>
        <w:softHyphen/>
        <w:t xml:space="preserve">лее слабым товарищам по классу. Причём такая работа является очень эффективной не только на начальном этапе изучения новой </w:t>
      </w:r>
      <w:r w:rsidRPr="00D32865">
        <w:rPr>
          <w:rFonts w:ascii="Arial" w:hAnsi="Arial" w:cs="Arial"/>
          <w:color w:val="000000"/>
          <w:sz w:val="28"/>
          <w:szCs w:val="28"/>
        </w:rPr>
        <w:lastRenderedPageBreak/>
        <w:t>темы, но и в процессе повторения изученного. При этом работу организую комби</w:t>
      </w:r>
      <w:r w:rsidRPr="00D32865">
        <w:rPr>
          <w:rFonts w:ascii="Arial" w:hAnsi="Arial" w:cs="Arial"/>
          <w:color w:val="000000"/>
          <w:sz w:val="28"/>
          <w:szCs w:val="28"/>
        </w:rPr>
        <w:softHyphen/>
        <w:t xml:space="preserve">нированно: те, кто отлично усвоил материал, на определённую часть урока </w:t>
      </w:r>
      <w:proofErr w:type="gramStart"/>
      <w:r w:rsidRPr="00D32865">
        <w:rPr>
          <w:rFonts w:ascii="Arial" w:hAnsi="Arial" w:cs="Arial"/>
          <w:color w:val="000000"/>
          <w:sz w:val="28"/>
          <w:szCs w:val="28"/>
        </w:rPr>
        <w:t>выполняют роль</w:t>
      </w:r>
      <w:proofErr w:type="gramEnd"/>
      <w:r w:rsidRPr="00D32865">
        <w:rPr>
          <w:rFonts w:ascii="Arial" w:hAnsi="Arial" w:cs="Arial"/>
          <w:color w:val="000000"/>
          <w:sz w:val="28"/>
          <w:szCs w:val="28"/>
        </w:rPr>
        <w:t xml:space="preserve"> учителя, помогая ликвидировать пробелы в зна</w:t>
      </w:r>
      <w:r w:rsidRPr="00D32865">
        <w:rPr>
          <w:rFonts w:ascii="Arial" w:hAnsi="Arial" w:cs="Arial"/>
          <w:color w:val="000000"/>
          <w:sz w:val="28"/>
          <w:szCs w:val="28"/>
        </w:rPr>
        <w:softHyphen/>
        <w:t>ниях тех, кто по какой-либо причине имеет их, остальные работают индивидуально и коллективно, после чего организуется проверка вы</w:t>
      </w:r>
      <w:r w:rsidRPr="00D32865">
        <w:rPr>
          <w:rFonts w:ascii="Arial" w:hAnsi="Arial" w:cs="Arial"/>
          <w:color w:val="000000"/>
          <w:sz w:val="28"/>
          <w:szCs w:val="28"/>
        </w:rPr>
        <w:softHyphen/>
        <w:t>полнения работы пары «Ученик-учитель». Стараюсь привлекать для этой работы исключительно хорошо подготовленных учащихся, чтобы быть твёрдо уверенной в хорошем качестве такой помощи. Такая рабо</w:t>
      </w:r>
      <w:r w:rsidRPr="00D32865">
        <w:rPr>
          <w:rFonts w:ascii="Arial" w:hAnsi="Arial" w:cs="Arial"/>
          <w:color w:val="000000"/>
          <w:sz w:val="28"/>
          <w:szCs w:val="28"/>
        </w:rPr>
        <w:softHyphen/>
        <w:t>та чрезвычайно полезна обоим ученикам: «учителю» важно уметь объяснять качественно, понятно, владеть алгоритмами решения тех или иных задач, основами теории, необходимой для достижения цели и, в конечном итоге, научить. Тот же, кого обучают в данный момент</w:t>
      </w:r>
      <w:r>
        <w:rPr>
          <w:rFonts w:ascii="Arial" w:hAnsi="Arial" w:cs="Arial"/>
          <w:color w:val="000000"/>
          <w:sz w:val="28"/>
          <w:szCs w:val="28"/>
        </w:rPr>
        <w:t>,</w:t>
      </w:r>
      <w:r w:rsidRPr="00D32865">
        <w:rPr>
          <w:rFonts w:ascii="Arial" w:hAnsi="Arial" w:cs="Arial"/>
          <w:color w:val="000000"/>
          <w:sz w:val="28"/>
          <w:szCs w:val="28"/>
        </w:rPr>
        <w:t xml:space="preserve"> полу</w:t>
      </w:r>
      <w:r w:rsidRPr="00D32865">
        <w:rPr>
          <w:rFonts w:ascii="Arial" w:hAnsi="Arial" w:cs="Arial"/>
          <w:color w:val="000000"/>
          <w:sz w:val="28"/>
          <w:szCs w:val="28"/>
        </w:rPr>
        <w:softHyphen/>
        <w:t>чает уникальную возможность понять непонятное, подняться в своём уровне развития, а</w:t>
      </w:r>
      <w:r>
        <w:rPr>
          <w:rFonts w:ascii="Arial" w:hAnsi="Arial" w:cs="Arial"/>
          <w:color w:val="000000"/>
          <w:sz w:val="28"/>
          <w:szCs w:val="28"/>
        </w:rPr>
        <w:t>,</w:t>
      </w:r>
      <w:r w:rsidRPr="00D32865">
        <w:rPr>
          <w:rFonts w:ascii="Arial" w:hAnsi="Arial" w:cs="Arial"/>
          <w:color w:val="000000"/>
          <w:sz w:val="28"/>
          <w:szCs w:val="28"/>
        </w:rPr>
        <w:t xml:space="preserve"> может быть</w:t>
      </w:r>
      <w:r>
        <w:rPr>
          <w:rFonts w:ascii="Arial" w:hAnsi="Arial" w:cs="Arial"/>
          <w:color w:val="000000"/>
          <w:sz w:val="28"/>
          <w:szCs w:val="28"/>
        </w:rPr>
        <w:t>,</w:t>
      </w:r>
      <w:r w:rsidRPr="00D32865">
        <w:rPr>
          <w:rFonts w:ascii="Arial" w:hAnsi="Arial" w:cs="Arial"/>
          <w:color w:val="000000"/>
          <w:sz w:val="28"/>
          <w:szCs w:val="28"/>
        </w:rPr>
        <w:t xml:space="preserve"> и узнать новое. Работа в паре «Ученик-учитель» способствует развитию речи обоих учеников, закреплению знаний и умений, утверждению в знаниях обучающего, оказывает благо</w:t>
      </w:r>
      <w:r w:rsidRPr="00D32865">
        <w:rPr>
          <w:rFonts w:ascii="Arial" w:hAnsi="Arial" w:cs="Arial"/>
          <w:color w:val="000000"/>
          <w:sz w:val="28"/>
          <w:szCs w:val="28"/>
        </w:rPr>
        <w:softHyphen/>
        <w:t>приятное воздействие на формирование коллективизма и товарищества.</w:t>
      </w:r>
    </w:p>
    <w:p w:rsidR="00A61019" w:rsidRDefault="00A61019" w:rsidP="00A61019">
      <w:pPr>
        <w:shd w:val="clear" w:color="auto" w:fill="FFFFFF"/>
        <w:autoSpaceDE w:val="0"/>
        <w:autoSpaceDN w:val="0"/>
        <w:adjustRightInd w:val="0"/>
        <w:ind w:firstLine="709"/>
        <w:jc w:val="both"/>
        <w:rPr>
          <w:rFonts w:ascii="Arial" w:hAnsi="Arial" w:cs="Arial"/>
          <w:color w:val="000000"/>
          <w:sz w:val="28"/>
          <w:szCs w:val="28"/>
        </w:rPr>
      </w:pPr>
      <w:r w:rsidRPr="00D32865">
        <w:rPr>
          <w:rFonts w:ascii="Arial" w:hAnsi="Arial" w:cs="Arial"/>
          <w:color w:val="000000"/>
          <w:sz w:val="28"/>
          <w:szCs w:val="28"/>
        </w:rPr>
        <w:t xml:space="preserve">Кроме описанной выше формы работы в паре, я использую также работу в группах, когда </w:t>
      </w:r>
      <w:proofErr w:type="gramStart"/>
      <w:r w:rsidRPr="00D32865">
        <w:rPr>
          <w:rFonts w:ascii="Arial" w:hAnsi="Arial" w:cs="Arial"/>
          <w:color w:val="000000"/>
          <w:sz w:val="28"/>
          <w:szCs w:val="28"/>
        </w:rPr>
        <w:t>учащиеся, сидящие за двумя соседними партами решают</w:t>
      </w:r>
      <w:proofErr w:type="gramEnd"/>
      <w:r w:rsidRPr="00D32865">
        <w:rPr>
          <w:rFonts w:ascii="Arial" w:hAnsi="Arial" w:cs="Arial"/>
          <w:color w:val="000000"/>
          <w:sz w:val="28"/>
          <w:szCs w:val="28"/>
        </w:rPr>
        <w:t xml:space="preserve"> поставленную перед ними задачу.  «Сильный» ученик исполняет роль учителя. Работа протекает в обстановке психологического комфорта, «слабый» ученик не стесняется высказывать свое мнение, принимает </w:t>
      </w:r>
      <w:r>
        <w:rPr>
          <w:rFonts w:ascii="Arial" w:hAnsi="Arial" w:cs="Arial"/>
          <w:color w:val="000000"/>
          <w:sz w:val="28"/>
          <w:szCs w:val="28"/>
        </w:rPr>
        <w:t>участие в решении</w:t>
      </w:r>
      <w:r w:rsidRPr="00D32865">
        <w:rPr>
          <w:rFonts w:ascii="Arial" w:hAnsi="Arial" w:cs="Arial"/>
          <w:color w:val="000000"/>
          <w:sz w:val="28"/>
          <w:szCs w:val="28"/>
        </w:rPr>
        <w:t xml:space="preserve"> задач. После решения задач группа  защищает решение, причем</w:t>
      </w:r>
      <w:r>
        <w:rPr>
          <w:rFonts w:ascii="Arial" w:hAnsi="Arial" w:cs="Arial"/>
          <w:color w:val="000000"/>
          <w:sz w:val="28"/>
          <w:szCs w:val="28"/>
        </w:rPr>
        <w:t>,</w:t>
      </w:r>
      <w:r w:rsidRPr="00D32865">
        <w:rPr>
          <w:rFonts w:ascii="Arial" w:hAnsi="Arial" w:cs="Arial"/>
          <w:color w:val="000000"/>
          <w:sz w:val="28"/>
          <w:szCs w:val="28"/>
        </w:rPr>
        <w:t xml:space="preserve"> любой ученик группы может быть вызван к доске. </w:t>
      </w: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r w:rsidRPr="00D32865">
        <w:rPr>
          <w:rFonts w:ascii="Arial" w:hAnsi="Arial" w:cs="Arial"/>
          <w:color w:val="000000"/>
          <w:sz w:val="28"/>
          <w:szCs w:val="28"/>
        </w:rPr>
        <w:t xml:space="preserve">Поэтому перед группой стоит задача не только решить, </w:t>
      </w:r>
      <w:r>
        <w:rPr>
          <w:rFonts w:ascii="Arial" w:hAnsi="Arial" w:cs="Arial"/>
          <w:color w:val="000000"/>
          <w:sz w:val="28"/>
          <w:szCs w:val="28"/>
        </w:rPr>
        <w:t>но и добить того, что</w:t>
      </w:r>
      <w:r w:rsidRPr="00D32865">
        <w:rPr>
          <w:rFonts w:ascii="Arial" w:hAnsi="Arial" w:cs="Arial"/>
          <w:color w:val="000000"/>
          <w:sz w:val="28"/>
          <w:szCs w:val="28"/>
        </w:rPr>
        <w:t>бы задача была понятна всем, и каждый мог аргументировать решение задачи.</w:t>
      </w: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r w:rsidRPr="00D32865">
        <w:rPr>
          <w:rFonts w:ascii="Arial" w:hAnsi="Arial" w:cs="Arial"/>
          <w:color w:val="000000"/>
          <w:sz w:val="28"/>
          <w:szCs w:val="28"/>
        </w:rPr>
        <w:t xml:space="preserve">В результате такой работы у учащихся появляется интерес к предмету, вера в свои способности, формируются обязательные результаты обучения, а также развитие творческих способностей учащихся. Ученики </w:t>
      </w:r>
      <w:r>
        <w:rPr>
          <w:rFonts w:ascii="Arial" w:hAnsi="Arial" w:cs="Arial"/>
          <w:color w:val="000000"/>
          <w:sz w:val="28"/>
          <w:szCs w:val="28"/>
        </w:rPr>
        <w:t xml:space="preserve"> </w:t>
      </w:r>
      <w:r w:rsidRPr="00D32865">
        <w:rPr>
          <w:rFonts w:ascii="Arial" w:hAnsi="Arial" w:cs="Arial"/>
          <w:color w:val="000000"/>
          <w:sz w:val="28"/>
          <w:szCs w:val="28"/>
        </w:rPr>
        <w:t xml:space="preserve">моего </w:t>
      </w:r>
      <w:r>
        <w:rPr>
          <w:rFonts w:ascii="Arial" w:hAnsi="Arial" w:cs="Arial"/>
          <w:color w:val="000000"/>
          <w:sz w:val="28"/>
          <w:szCs w:val="28"/>
        </w:rPr>
        <w:t xml:space="preserve"> </w:t>
      </w:r>
      <w:r w:rsidRPr="00D32865">
        <w:rPr>
          <w:rFonts w:ascii="Arial" w:hAnsi="Arial" w:cs="Arial"/>
          <w:color w:val="000000"/>
          <w:sz w:val="28"/>
          <w:szCs w:val="28"/>
        </w:rPr>
        <w:t xml:space="preserve">класса </w:t>
      </w:r>
      <w:r>
        <w:rPr>
          <w:rFonts w:ascii="Arial" w:hAnsi="Arial" w:cs="Arial"/>
          <w:color w:val="000000"/>
          <w:sz w:val="28"/>
          <w:szCs w:val="28"/>
        </w:rPr>
        <w:t xml:space="preserve"> </w:t>
      </w:r>
      <w:r w:rsidRPr="00D32865">
        <w:rPr>
          <w:rFonts w:ascii="Arial" w:hAnsi="Arial" w:cs="Arial"/>
          <w:color w:val="000000"/>
          <w:sz w:val="28"/>
          <w:szCs w:val="28"/>
        </w:rPr>
        <w:t xml:space="preserve">закончили </w:t>
      </w:r>
      <w:r>
        <w:rPr>
          <w:rFonts w:ascii="Arial" w:hAnsi="Arial" w:cs="Arial"/>
          <w:color w:val="000000"/>
          <w:sz w:val="28"/>
          <w:szCs w:val="28"/>
        </w:rPr>
        <w:t xml:space="preserve"> </w:t>
      </w:r>
      <w:r w:rsidRPr="00D32865">
        <w:rPr>
          <w:rFonts w:ascii="Arial" w:hAnsi="Arial" w:cs="Arial"/>
          <w:color w:val="000000"/>
          <w:sz w:val="28"/>
          <w:szCs w:val="28"/>
        </w:rPr>
        <w:t xml:space="preserve">9 </w:t>
      </w:r>
      <w:r>
        <w:rPr>
          <w:rFonts w:ascii="Arial" w:hAnsi="Arial" w:cs="Arial"/>
          <w:color w:val="000000"/>
          <w:sz w:val="28"/>
          <w:szCs w:val="28"/>
        </w:rPr>
        <w:t xml:space="preserve"> </w:t>
      </w:r>
      <w:r w:rsidRPr="00D32865">
        <w:rPr>
          <w:rFonts w:ascii="Arial" w:hAnsi="Arial" w:cs="Arial"/>
          <w:color w:val="000000"/>
          <w:sz w:val="28"/>
          <w:szCs w:val="28"/>
        </w:rPr>
        <w:t xml:space="preserve">классов с результатами: </w:t>
      </w:r>
      <w:r>
        <w:rPr>
          <w:rFonts w:ascii="Arial" w:hAnsi="Arial" w:cs="Arial"/>
          <w:color w:val="000000"/>
          <w:sz w:val="28"/>
          <w:szCs w:val="28"/>
        </w:rPr>
        <w:t>УО</w:t>
      </w:r>
      <w:r w:rsidRPr="00D32865">
        <w:rPr>
          <w:rFonts w:ascii="Arial" w:hAnsi="Arial" w:cs="Arial"/>
          <w:color w:val="000000"/>
          <w:sz w:val="28"/>
          <w:szCs w:val="28"/>
        </w:rPr>
        <w:t>-</w:t>
      </w:r>
      <w:r>
        <w:rPr>
          <w:rFonts w:ascii="Arial" w:hAnsi="Arial" w:cs="Arial"/>
          <w:color w:val="000000"/>
          <w:sz w:val="28"/>
          <w:szCs w:val="28"/>
        </w:rPr>
        <w:t xml:space="preserve"> 100%, КО </w:t>
      </w:r>
      <w:r w:rsidRPr="00D32865">
        <w:rPr>
          <w:rFonts w:ascii="Arial" w:hAnsi="Arial" w:cs="Arial"/>
          <w:color w:val="000000"/>
          <w:sz w:val="28"/>
          <w:szCs w:val="28"/>
        </w:rPr>
        <w:t>-</w:t>
      </w:r>
      <w:r>
        <w:rPr>
          <w:rFonts w:ascii="Arial" w:hAnsi="Arial" w:cs="Arial"/>
          <w:color w:val="000000"/>
          <w:sz w:val="28"/>
          <w:szCs w:val="28"/>
        </w:rPr>
        <w:t xml:space="preserve"> </w:t>
      </w:r>
      <w:r w:rsidRPr="00D32865">
        <w:rPr>
          <w:rFonts w:ascii="Arial" w:hAnsi="Arial" w:cs="Arial"/>
          <w:color w:val="000000"/>
          <w:sz w:val="28"/>
          <w:szCs w:val="28"/>
        </w:rPr>
        <w:t>64%.  Трое учащихся продолжили обучение в средней школе, остальные  в средних профессиональных учреждениях и  колледжах.</w:t>
      </w:r>
    </w:p>
    <w:p w:rsidR="00A61019" w:rsidRPr="00D32865" w:rsidRDefault="00A61019" w:rsidP="00A61019">
      <w:pPr>
        <w:shd w:val="clear" w:color="auto" w:fill="FFFFFF"/>
        <w:autoSpaceDE w:val="0"/>
        <w:autoSpaceDN w:val="0"/>
        <w:adjustRightInd w:val="0"/>
        <w:ind w:firstLine="709"/>
        <w:jc w:val="both"/>
        <w:rPr>
          <w:rFonts w:ascii="Arial" w:hAnsi="Arial" w:cs="Arial"/>
          <w:color w:val="000000"/>
          <w:sz w:val="28"/>
          <w:szCs w:val="28"/>
        </w:rPr>
      </w:pPr>
    </w:p>
    <w:p w:rsidR="00A61019" w:rsidRPr="00D32865" w:rsidRDefault="00A61019" w:rsidP="00A61019">
      <w:pPr>
        <w:shd w:val="clear" w:color="auto" w:fill="FFFFFF"/>
        <w:autoSpaceDE w:val="0"/>
        <w:autoSpaceDN w:val="0"/>
        <w:adjustRightInd w:val="0"/>
        <w:ind w:firstLine="709"/>
        <w:jc w:val="both"/>
        <w:rPr>
          <w:rFonts w:ascii="Arial" w:hAnsi="Arial" w:cs="Arial"/>
          <w:sz w:val="28"/>
          <w:szCs w:val="28"/>
        </w:rPr>
      </w:pPr>
    </w:p>
    <w:p w:rsidR="00A61019" w:rsidRPr="00F0650C" w:rsidRDefault="00A61019" w:rsidP="00A61019">
      <w:pPr>
        <w:shd w:val="clear" w:color="auto" w:fill="FFFFFF"/>
        <w:autoSpaceDE w:val="0"/>
        <w:autoSpaceDN w:val="0"/>
        <w:adjustRightInd w:val="0"/>
        <w:ind w:firstLine="709"/>
        <w:jc w:val="both"/>
        <w:rPr>
          <w:rFonts w:ascii="Arial" w:hAnsi="Arial" w:cs="Arial"/>
        </w:rPr>
      </w:pPr>
    </w:p>
    <w:p w:rsidR="00A61019" w:rsidRPr="00F0650C" w:rsidRDefault="00A61019" w:rsidP="00A61019">
      <w:pPr>
        <w:shd w:val="clear" w:color="auto" w:fill="FFFFFF"/>
        <w:autoSpaceDE w:val="0"/>
        <w:autoSpaceDN w:val="0"/>
        <w:adjustRightInd w:val="0"/>
        <w:ind w:firstLine="709"/>
        <w:jc w:val="both"/>
        <w:rPr>
          <w:rFonts w:ascii="Arial" w:hAnsi="Arial" w:cs="Arial"/>
        </w:rPr>
      </w:pPr>
    </w:p>
    <w:p w:rsidR="00A61019" w:rsidRPr="00F0650C" w:rsidRDefault="00A61019" w:rsidP="00A61019">
      <w:pPr>
        <w:shd w:val="clear" w:color="auto" w:fill="FFFFFF"/>
        <w:autoSpaceDE w:val="0"/>
        <w:autoSpaceDN w:val="0"/>
        <w:adjustRightInd w:val="0"/>
        <w:ind w:firstLine="709"/>
        <w:jc w:val="both"/>
        <w:rPr>
          <w:rFonts w:ascii="Arial" w:hAnsi="Arial" w:cs="Arial"/>
        </w:rPr>
      </w:pPr>
    </w:p>
    <w:p w:rsidR="00A61019" w:rsidRPr="00F0650C" w:rsidRDefault="00A61019" w:rsidP="00A61019">
      <w:pPr>
        <w:shd w:val="clear" w:color="auto" w:fill="FFFFFF"/>
        <w:autoSpaceDE w:val="0"/>
        <w:autoSpaceDN w:val="0"/>
        <w:adjustRightInd w:val="0"/>
        <w:ind w:firstLine="709"/>
        <w:jc w:val="both"/>
        <w:rPr>
          <w:rFonts w:ascii="Arial" w:hAnsi="Arial" w:cs="Arial"/>
        </w:rPr>
      </w:pPr>
    </w:p>
    <w:p w:rsidR="00A61019" w:rsidRDefault="00A61019" w:rsidP="00A61019">
      <w:pPr>
        <w:shd w:val="clear" w:color="auto" w:fill="FFFFFF"/>
        <w:autoSpaceDE w:val="0"/>
        <w:autoSpaceDN w:val="0"/>
        <w:adjustRightInd w:val="0"/>
        <w:ind w:firstLine="709"/>
        <w:jc w:val="both"/>
        <w:rPr>
          <w:rFonts w:ascii="Arial" w:hAnsi="Arial" w:cs="Arial"/>
        </w:rPr>
      </w:pPr>
    </w:p>
    <w:p w:rsidR="00A61019" w:rsidRDefault="00A61019" w:rsidP="00A61019">
      <w:pPr>
        <w:shd w:val="clear" w:color="auto" w:fill="FFFFFF"/>
        <w:autoSpaceDE w:val="0"/>
        <w:autoSpaceDN w:val="0"/>
        <w:adjustRightInd w:val="0"/>
        <w:ind w:firstLine="709"/>
        <w:jc w:val="both"/>
        <w:rPr>
          <w:rFonts w:ascii="Arial" w:hAnsi="Arial" w:cs="Arial"/>
        </w:rPr>
      </w:pPr>
    </w:p>
    <w:p w:rsidR="00A61019" w:rsidRDefault="00A61019" w:rsidP="00A61019">
      <w:pPr>
        <w:shd w:val="clear" w:color="auto" w:fill="FFFFFF"/>
        <w:autoSpaceDE w:val="0"/>
        <w:autoSpaceDN w:val="0"/>
        <w:adjustRightInd w:val="0"/>
        <w:ind w:firstLine="709"/>
        <w:jc w:val="both"/>
        <w:rPr>
          <w:rFonts w:ascii="Arial" w:hAnsi="Arial" w:cs="Arial"/>
        </w:rPr>
      </w:pPr>
    </w:p>
    <w:p w:rsidR="00A61019" w:rsidRDefault="00A61019" w:rsidP="00A61019">
      <w:pPr>
        <w:shd w:val="clear" w:color="auto" w:fill="FFFFFF"/>
        <w:autoSpaceDE w:val="0"/>
        <w:autoSpaceDN w:val="0"/>
        <w:adjustRightInd w:val="0"/>
        <w:ind w:firstLine="709"/>
        <w:jc w:val="both"/>
        <w:rPr>
          <w:rFonts w:ascii="Arial" w:hAnsi="Arial" w:cs="Arial"/>
        </w:rPr>
      </w:pPr>
    </w:p>
    <w:p w:rsidR="00A61019" w:rsidRDefault="00A61019" w:rsidP="00A61019">
      <w:pPr>
        <w:shd w:val="clear" w:color="auto" w:fill="FFFFFF"/>
        <w:autoSpaceDE w:val="0"/>
        <w:autoSpaceDN w:val="0"/>
        <w:adjustRightInd w:val="0"/>
        <w:ind w:firstLine="709"/>
        <w:jc w:val="both"/>
        <w:rPr>
          <w:rFonts w:ascii="Arial" w:hAnsi="Arial" w:cs="Arial"/>
        </w:rPr>
      </w:pPr>
    </w:p>
    <w:p w:rsidR="00A61019" w:rsidRDefault="00A61019" w:rsidP="00A61019">
      <w:pPr>
        <w:shd w:val="clear" w:color="auto" w:fill="FFFFFF"/>
        <w:autoSpaceDE w:val="0"/>
        <w:autoSpaceDN w:val="0"/>
        <w:adjustRightInd w:val="0"/>
        <w:ind w:firstLine="709"/>
        <w:jc w:val="both"/>
        <w:rPr>
          <w:rFonts w:ascii="Arial" w:hAnsi="Arial" w:cs="Arial"/>
        </w:rPr>
      </w:pPr>
    </w:p>
    <w:p w:rsidR="00A61019" w:rsidRDefault="00A61019" w:rsidP="00A61019">
      <w:pPr>
        <w:shd w:val="clear" w:color="auto" w:fill="FFFFFF"/>
        <w:autoSpaceDE w:val="0"/>
        <w:autoSpaceDN w:val="0"/>
        <w:adjustRightInd w:val="0"/>
        <w:ind w:firstLine="709"/>
        <w:jc w:val="both"/>
        <w:rPr>
          <w:rFonts w:ascii="Arial" w:hAnsi="Arial" w:cs="Arial"/>
        </w:rPr>
      </w:pPr>
    </w:p>
    <w:p w:rsidR="006916E6" w:rsidRDefault="006916E6"/>
    <w:sectPr w:rsidR="006916E6" w:rsidSect="00691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7827C4"/>
    <w:lvl w:ilvl="0">
      <w:numFmt w:val="bullet"/>
      <w:lvlText w:val="*"/>
      <w:lvlJc w:val="left"/>
    </w:lvl>
  </w:abstractNum>
  <w:abstractNum w:abstractNumId="1">
    <w:nsid w:val="5CD637CA"/>
    <w:multiLevelType w:val="hybridMultilevel"/>
    <w:tmpl w:val="F5208454"/>
    <w:lvl w:ilvl="0" w:tplc="6332F3B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019"/>
    <w:rsid w:val="006916E6"/>
    <w:rsid w:val="00A61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0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1968</Words>
  <Characters>11219</Characters>
  <Application>Microsoft Office Word</Application>
  <DocSecurity>0</DocSecurity>
  <Lines>93</Lines>
  <Paragraphs>26</Paragraphs>
  <ScaleCrop>false</ScaleCrop>
  <Company>Reanimator Extreme Edition</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2012-11-08T11:36:00Z</dcterms:created>
  <dcterms:modified xsi:type="dcterms:W3CDTF">2012-11-08T11:37:00Z</dcterms:modified>
</cp:coreProperties>
</file>