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9C" w:rsidRPr="000A6FE6" w:rsidRDefault="00D8159C" w:rsidP="00AE36F8">
      <w:pPr>
        <w:tabs>
          <w:tab w:val="left" w:pos="5432"/>
          <w:tab w:val="right" w:pos="935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«СОГЛАСОВА</w:t>
      </w:r>
      <w:r w:rsidRPr="000A6FE6">
        <w:rPr>
          <w:rFonts w:ascii="Times New Roman" w:eastAsia="Times New Roman" w:hAnsi="Times New Roman" w:cs="Times New Roman"/>
          <w:b/>
          <w:sz w:val="24"/>
          <w:szCs w:val="24"/>
          <w:lang w:val="kk-KZ" w:eastAsia="ru-RU"/>
        </w:rPr>
        <w:t>НО»</w:t>
      </w:r>
      <w:r w:rsidRPr="000A6FE6">
        <w:rPr>
          <w:rFonts w:ascii="Times New Roman" w:eastAsia="Times New Roman" w:hAnsi="Times New Roman" w:cs="Times New Roman"/>
          <w:b/>
          <w:sz w:val="24"/>
          <w:szCs w:val="24"/>
          <w:lang w:val="kk-KZ" w:eastAsia="ru-RU"/>
        </w:rPr>
        <w:tab/>
        <w:t xml:space="preserve">   </w:t>
      </w:r>
      <w:r w:rsidR="00AE36F8">
        <w:rPr>
          <w:rFonts w:ascii="Times New Roman" w:eastAsia="Times New Roman" w:hAnsi="Times New Roman" w:cs="Times New Roman"/>
          <w:b/>
          <w:sz w:val="24"/>
          <w:szCs w:val="24"/>
          <w:lang w:val="kk-KZ" w:eastAsia="ru-RU"/>
        </w:rPr>
        <w:t xml:space="preserve"> </w:t>
      </w:r>
      <w:r w:rsidR="004D1800">
        <w:rPr>
          <w:rFonts w:ascii="Times New Roman" w:eastAsia="Times New Roman" w:hAnsi="Times New Roman" w:cs="Times New Roman"/>
          <w:b/>
          <w:sz w:val="24"/>
          <w:szCs w:val="24"/>
          <w:lang w:val="kk-KZ" w:eastAsia="ru-RU"/>
        </w:rPr>
        <w:t xml:space="preserve">    </w:t>
      </w:r>
      <w:r w:rsidRPr="000A6FE6">
        <w:rPr>
          <w:rFonts w:ascii="Times New Roman" w:eastAsia="Times New Roman" w:hAnsi="Times New Roman" w:cs="Times New Roman"/>
          <w:b/>
          <w:sz w:val="24"/>
          <w:szCs w:val="24"/>
          <w:lang w:val="kk-KZ" w:eastAsia="ru-RU"/>
        </w:rPr>
        <w:t xml:space="preserve">  </w:t>
      </w:r>
      <w:r w:rsidRPr="000A6FE6">
        <w:rPr>
          <w:rFonts w:ascii="Times New Roman" w:eastAsia="Times New Roman" w:hAnsi="Times New Roman" w:cs="Times New Roman"/>
          <w:b/>
          <w:sz w:val="24"/>
          <w:szCs w:val="24"/>
          <w:lang w:eastAsia="ru-RU"/>
        </w:rPr>
        <w:t>«УТВЕРЖД</w:t>
      </w:r>
      <w:r>
        <w:rPr>
          <w:rFonts w:ascii="Times New Roman" w:eastAsia="Times New Roman" w:hAnsi="Times New Roman" w:cs="Times New Roman"/>
          <w:b/>
          <w:sz w:val="24"/>
          <w:szCs w:val="24"/>
          <w:lang w:eastAsia="ru-RU"/>
        </w:rPr>
        <w:t>АЮ</w:t>
      </w:r>
      <w:r w:rsidRPr="000A6FE6">
        <w:rPr>
          <w:rFonts w:ascii="Times New Roman" w:eastAsia="Times New Roman" w:hAnsi="Times New Roman" w:cs="Times New Roman"/>
          <w:b/>
          <w:sz w:val="24"/>
          <w:szCs w:val="24"/>
          <w:lang w:eastAsia="ru-RU"/>
        </w:rPr>
        <w:t>»</w:t>
      </w:r>
    </w:p>
    <w:p w:rsidR="00D8159C" w:rsidRPr="000A6FE6" w:rsidRDefault="00D8159C" w:rsidP="00AE36F8">
      <w:pPr>
        <w:tabs>
          <w:tab w:val="left" w:pos="5670"/>
          <w:tab w:val="right" w:pos="9922"/>
        </w:tabs>
        <w:spacing w:after="0" w:line="240" w:lineRule="auto"/>
        <w:rPr>
          <w:rFonts w:ascii="Times New Roman" w:eastAsia="Times New Roman" w:hAnsi="Times New Roman" w:cs="Times New Roman"/>
          <w:sz w:val="24"/>
          <w:szCs w:val="24"/>
          <w:lang w:eastAsia="ru-RU"/>
        </w:rPr>
      </w:pPr>
      <w:r w:rsidRPr="000A6FE6">
        <w:rPr>
          <w:rFonts w:ascii="Times New Roman" w:eastAsia="Times New Roman" w:hAnsi="Times New Roman" w:cs="Times New Roman"/>
          <w:sz w:val="24"/>
          <w:szCs w:val="24"/>
          <w:lang w:val="kk-KZ" w:eastAsia="ru-RU"/>
        </w:rPr>
        <w:t>Заведующий сектором</w:t>
      </w:r>
      <w:r w:rsidRPr="000A6FE6">
        <w:rPr>
          <w:rFonts w:ascii="Times New Roman" w:eastAsia="Times New Roman" w:hAnsi="Times New Roman" w:cs="Times New Roman"/>
          <w:sz w:val="24"/>
          <w:szCs w:val="24"/>
          <w:lang w:eastAsia="ru-RU"/>
        </w:rPr>
        <w:tab/>
      </w:r>
      <w:r w:rsidR="004D1800">
        <w:rPr>
          <w:rFonts w:ascii="Times New Roman" w:eastAsia="Times New Roman" w:hAnsi="Times New Roman" w:cs="Times New Roman"/>
          <w:sz w:val="24"/>
          <w:szCs w:val="24"/>
          <w:lang w:eastAsia="ru-RU"/>
        </w:rPr>
        <w:t xml:space="preserve">     </w:t>
      </w:r>
      <w:r w:rsidR="00AE36F8">
        <w:rPr>
          <w:rFonts w:ascii="Times New Roman" w:eastAsia="Times New Roman" w:hAnsi="Times New Roman" w:cs="Times New Roman"/>
          <w:sz w:val="24"/>
          <w:szCs w:val="24"/>
          <w:lang w:eastAsia="ru-RU"/>
        </w:rPr>
        <w:t xml:space="preserve"> </w:t>
      </w:r>
      <w:r w:rsidRPr="000A6FE6">
        <w:rPr>
          <w:rFonts w:ascii="Times New Roman" w:eastAsia="Times New Roman" w:hAnsi="Times New Roman" w:cs="Times New Roman"/>
          <w:sz w:val="24"/>
          <w:szCs w:val="24"/>
          <w:lang w:val="kk-KZ" w:eastAsia="ru-RU"/>
        </w:rPr>
        <w:t xml:space="preserve"> </w:t>
      </w:r>
      <w:r w:rsidRPr="000A6FE6">
        <w:rPr>
          <w:rFonts w:ascii="Times New Roman" w:eastAsia="Times New Roman" w:hAnsi="Times New Roman" w:cs="Times New Roman"/>
          <w:sz w:val="24"/>
          <w:szCs w:val="24"/>
          <w:lang w:eastAsia="ru-RU"/>
        </w:rPr>
        <w:t>Заведующ</w:t>
      </w:r>
      <w:r>
        <w:rPr>
          <w:rFonts w:ascii="Times New Roman" w:eastAsia="Times New Roman" w:hAnsi="Times New Roman" w:cs="Times New Roman"/>
          <w:sz w:val="24"/>
          <w:szCs w:val="24"/>
          <w:lang w:eastAsia="ru-RU"/>
        </w:rPr>
        <w:t>ая</w:t>
      </w:r>
      <w:r w:rsidRPr="000A6F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ДДО</w:t>
      </w:r>
    </w:p>
    <w:p w:rsidR="00D8159C" w:rsidRPr="000A6FE6" w:rsidRDefault="00D8159C" w:rsidP="00AE36F8">
      <w:pPr>
        <w:tabs>
          <w:tab w:val="left" w:pos="5670"/>
          <w:tab w:val="right" w:pos="9355"/>
        </w:tabs>
        <w:spacing w:after="0" w:line="240" w:lineRule="auto"/>
        <w:rPr>
          <w:rFonts w:ascii="Times New Roman" w:eastAsia="Times New Roman" w:hAnsi="Times New Roman" w:cs="Times New Roman"/>
          <w:sz w:val="24"/>
          <w:szCs w:val="24"/>
          <w:lang w:eastAsia="ru-RU"/>
        </w:rPr>
      </w:pPr>
      <w:r w:rsidRPr="000A6FE6">
        <w:rPr>
          <w:rFonts w:ascii="Times New Roman" w:eastAsia="Times New Roman" w:hAnsi="Times New Roman" w:cs="Times New Roman"/>
          <w:sz w:val="24"/>
          <w:szCs w:val="24"/>
          <w:lang w:val="kk-KZ" w:eastAsia="ru-RU"/>
        </w:rPr>
        <w:t>методической работы</w:t>
      </w:r>
      <w:r w:rsidRPr="000A6FE6">
        <w:rPr>
          <w:rFonts w:ascii="Times New Roman" w:eastAsia="Times New Roman" w:hAnsi="Times New Roman" w:cs="Times New Roman"/>
          <w:sz w:val="24"/>
          <w:szCs w:val="24"/>
          <w:lang w:eastAsia="ru-RU"/>
        </w:rPr>
        <w:tab/>
      </w:r>
      <w:r w:rsidR="004D1800">
        <w:rPr>
          <w:rFonts w:ascii="Times New Roman" w:eastAsia="Times New Roman" w:hAnsi="Times New Roman" w:cs="Times New Roman"/>
          <w:sz w:val="24"/>
          <w:szCs w:val="24"/>
          <w:lang w:eastAsia="ru-RU"/>
        </w:rPr>
        <w:t xml:space="preserve">     </w:t>
      </w:r>
      <w:r w:rsidR="00AE36F8">
        <w:rPr>
          <w:rFonts w:ascii="Times New Roman" w:eastAsia="Times New Roman" w:hAnsi="Times New Roman" w:cs="Times New Roman"/>
          <w:sz w:val="24"/>
          <w:szCs w:val="24"/>
          <w:lang w:eastAsia="ru-RU"/>
        </w:rPr>
        <w:t xml:space="preserve"> </w:t>
      </w:r>
      <w:r w:rsidRPr="000A6FE6">
        <w:rPr>
          <w:rFonts w:ascii="Times New Roman" w:eastAsia="Times New Roman" w:hAnsi="Times New Roman" w:cs="Times New Roman"/>
          <w:sz w:val="24"/>
          <w:szCs w:val="24"/>
          <w:lang w:val="kk-KZ" w:eastAsia="ru-RU"/>
        </w:rPr>
        <w:t xml:space="preserve"> </w:t>
      </w:r>
      <w:r w:rsidRPr="000A6FE6">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w:t>
      </w:r>
      <w:r w:rsidRPr="000A6FE6">
        <w:rPr>
          <w:rFonts w:ascii="Times New Roman" w:eastAsia="Times New Roman" w:hAnsi="Times New Roman" w:cs="Times New Roman"/>
          <w:sz w:val="24"/>
          <w:szCs w:val="24"/>
          <w:lang w:val="kk-KZ" w:eastAsia="ru-RU"/>
        </w:rPr>
        <w:t>Л.Ю. Пилипенко</w:t>
      </w:r>
    </w:p>
    <w:p w:rsidR="00C540CB" w:rsidRPr="000A6FE6" w:rsidRDefault="00D8159C" w:rsidP="00C540CB">
      <w:pPr>
        <w:tabs>
          <w:tab w:val="left" w:pos="5670"/>
          <w:tab w:val="right" w:pos="9922"/>
        </w:tabs>
        <w:spacing w:after="0" w:line="240" w:lineRule="auto"/>
        <w:rPr>
          <w:rFonts w:ascii="Times New Roman" w:eastAsia="Times New Roman" w:hAnsi="Times New Roman" w:cs="Times New Roman"/>
          <w:sz w:val="24"/>
          <w:szCs w:val="24"/>
          <w:lang w:val="kk-KZ" w:eastAsia="ru-RU"/>
        </w:rPr>
      </w:pPr>
      <w:r w:rsidRPr="000A6FE6">
        <w:rPr>
          <w:rFonts w:ascii="Times New Roman" w:eastAsia="Times New Roman" w:hAnsi="Times New Roman" w:cs="Times New Roman"/>
          <w:sz w:val="24"/>
          <w:szCs w:val="24"/>
          <w:lang w:eastAsia="ru-RU"/>
        </w:rPr>
        <w:t>____________</w:t>
      </w:r>
      <w:proofErr w:type="spellStart"/>
      <w:r w:rsidRPr="00B45B2F">
        <w:rPr>
          <w:rFonts w:ascii="Times New Roman" w:eastAsia="Times New Roman" w:hAnsi="Times New Roman" w:cs="Times New Roman"/>
          <w:sz w:val="24"/>
          <w:szCs w:val="24"/>
          <w:lang w:eastAsia="ru-RU"/>
        </w:rPr>
        <w:t>А.</w:t>
      </w:r>
      <w:r w:rsidR="00B45B2F" w:rsidRPr="00B45B2F">
        <w:rPr>
          <w:rFonts w:ascii="Times New Roman" w:eastAsia="Times New Roman" w:hAnsi="Times New Roman" w:cs="Times New Roman"/>
          <w:sz w:val="24"/>
          <w:szCs w:val="24"/>
          <w:lang w:eastAsia="ru-RU"/>
        </w:rPr>
        <w:t>Г.Ержанова</w:t>
      </w:r>
      <w:proofErr w:type="spellEnd"/>
      <w:r w:rsidR="00C540CB" w:rsidRPr="00C540CB">
        <w:rPr>
          <w:rFonts w:ascii="Times New Roman" w:eastAsia="Times New Roman" w:hAnsi="Times New Roman" w:cs="Times New Roman"/>
          <w:sz w:val="24"/>
          <w:szCs w:val="24"/>
          <w:lang w:eastAsia="ru-RU"/>
        </w:rPr>
        <w:t xml:space="preserve"> </w:t>
      </w:r>
      <w:r w:rsidR="00C540CB">
        <w:rPr>
          <w:rFonts w:ascii="Times New Roman" w:eastAsia="Times New Roman" w:hAnsi="Times New Roman" w:cs="Times New Roman"/>
          <w:sz w:val="24"/>
          <w:szCs w:val="24"/>
          <w:lang w:eastAsia="ru-RU"/>
        </w:rPr>
        <w:t xml:space="preserve">                                             </w:t>
      </w:r>
      <w:r w:rsidR="004D1800">
        <w:rPr>
          <w:rFonts w:ascii="Times New Roman" w:eastAsia="Times New Roman" w:hAnsi="Times New Roman" w:cs="Times New Roman"/>
          <w:sz w:val="24"/>
          <w:szCs w:val="24"/>
          <w:lang w:eastAsia="ru-RU"/>
        </w:rPr>
        <w:t xml:space="preserve">     </w:t>
      </w:r>
      <w:r w:rsidR="00C540CB">
        <w:rPr>
          <w:rFonts w:ascii="Times New Roman" w:eastAsia="Times New Roman" w:hAnsi="Times New Roman" w:cs="Times New Roman"/>
          <w:sz w:val="24"/>
          <w:szCs w:val="24"/>
          <w:lang w:eastAsia="ru-RU"/>
        </w:rPr>
        <w:t xml:space="preserve">  </w:t>
      </w:r>
      <w:r w:rsidR="00C540CB" w:rsidRPr="000A6FE6">
        <w:rPr>
          <w:rFonts w:ascii="Times New Roman" w:eastAsia="Times New Roman" w:hAnsi="Times New Roman" w:cs="Times New Roman"/>
          <w:sz w:val="24"/>
          <w:szCs w:val="24"/>
          <w:lang w:eastAsia="ru-RU"/>
        </w:rPr>
        <w:t>от «______» 201</w:t>
      </w:r>
      <w:r w:rsidR="001D4B89">
        <w:rPr>
          <w:rFonts w:ascii="Times New Roman" w:eastAsia="Times New Roman" w:hAnsi="Times New Roman" w:cs="Times New Roman"/>
          <w:sz w:val="24"/>
          <w:szCs w:val="24"/>
          <w:lang w:eastAsia="ru-RU"/>
        </w:rPr>
        <w:t>4</w:t>
      </w:r>
      <w:r w:rsidR="00C540CB" w:rsidRPr="000A6FE6">
        <w:rPr>
          <w:rFonts w:ascii="Times New Roman" w:eastAsia="Times New Roman" w:hAnsi="Times New Roman" w:cs="Times New Roman"/>
          <w:sz w:val="24"/>
          <w:szCs w:val="24"/>
          <w:lang w:eastAsia="ru-RU"/>
        </w:rPr>
        <w:t xml:space="preserve"> г.</w:t>
      </w:r>
    </w:p>
    <w:p w:rsidR="00C540CB" w:rsidRDefault="00C540CB" w:rsidP="00C540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18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Принят</w:t>
      </w:r>
      <w:proofErr w:type="gramEnd"/>
      <w:r>
        <w:rPr>
          <w:rFonts w:ascii="Times New Roman" w:eastAsia="Times New Roman" w:hAnsi="Times New Roman" w:cs="Times New Roman"/>
          <w:sz w:val="24"/>
          <w:szCs w:val="24"/>
          <w:lang w:eastAsia="ru-RU"/>
        </w:rPr>
        <w:t xml:space="preserve"> согласно решения педсовета,</w:t>
      </w:r>
    </w:p>
    <w:p w:rsidR="00C540CB" w:rsidRPr="000A6FE6" w:rsidRDefault="00C540CB" w:rsidP="00C540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18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протокол № ____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____________</w:t>
      </w:r>
    </w:p>
    <w:p w:rsidR="00C540CB" w:rsidRPr="000A6FE6" w:rsidRDefault="00C540CB" w:rsidP="00C540CB">
      <w:pPr>
        <w:spacing w:after="0" w:line="240" w:lineRule="auto"/>
        <w:jc w:val="center"/>
        <w:rPr>
          <w:rFonts w:ascii="Times New Roman" w:eastAsia="Times New Roman" w:hAnsi="Times New Roman" w:cs="Times New Roman"/>
          <w:sz w:val="24"/>
          <w:szCs w:val="24"/>
          <w:lang w:eastAsia="ru-RU"/>
        </w:rPr>
      </w:pPr>
      <w:r w:rsidRPr="000A6FE6">
        <w:rPr>
          <w:rFonts w:ascii="Times New Roman" w:eastAsia="Times New Roman" w:hAnsi="Times New Roman" w:cs="Times New Roman"/>
          <w:sz w:val="24"/>
          <w:szCs w:val="24"/>
          <w:lang w:eastAsia="ru-RU"/>
        </w:rPr>
        <w:t xml:space="preserve">                                                                  </w:t>
      </w:r>
    </w:p>
    <w:p w:rsidR="00552F12" w:rsidRDefault="00552F12" w:rsidP="00AE36F8">
      <w:pPr>
        <w:tabs>
          <w:tab w:val="left" w:pos="5670"/>
          <w:tab w:val="right" w:pos="9922"/>
        </w:tabs>
        <w:spacing w:after="0" w:line="240" w:lineRule="auto"/>
        <w:rPr>
          <w:rFonts w:ascii="Times New Roman" w:eastAsia="Times New Roman" w:hAnsi="Times New Roman" w:cs="Times New Roman"/>
          <w:sz w:val="24"/>
          <w:szCs w:val="24"/>
          <w:lang w:eastAsia="ru-RU"/>
        </w:rPr>
      </w:pPr>
    </w:p>
    <w:p w:rsidR="00C540CB" w:rsidRDefault="00C540CB" w:rsidP="00AE36F8">
      <w:pPr>
        <w:tabs>
          <w:tab w:val="left" w:pos="5670"/>
          <w:tab w:val="right" w:pos="9922"/>
        </w:tabs>
        <w:spacing w:after="0" w:line="240" w:lineRule="auto"/>
        <w:rPr>
          <w:rFonts w:ascii="Times New Roman" w:eastAsia="Times New Roman" w:hAnsi="Times New Roman" w:cs="Times New Roman"/>
          <w:sz w:val="24"/>
          <w:szCs w:val="24"/>
          <w:lang w:eastAsia="ru-RU"/>
        </w:rPr>
      </w:pPr>
    </w:p>
    <w:p w:rsidR="00D8159C" w:rsidRPr="000A6FE6" w:rsidRDefault="00D8159C" w:rsidP="00C540CB">
      <w:pPr>
        <w:tabs>
          <w:tab w:val="left" w:pos="5670"/>
          <w:tab w:val="right" w:pos="9922"/>
        </w:tabs>
        <w:spacing w:after="0" w:line="240" w:lineRule="auto"/>
        <w:rPr>
          <w:rFonts w:ascii="Times New Roman" w:eastAsia="Times New Roman" w:hAnsi="Times New Roman" w:cs="Times New Roman"/>
          <w:sz w:val="24"/>
          <w:szCs w:val="24"/>
          <w:lang w:eastAsia="ru-RU"/>
        </w:rPr>
      </w:pPr>
      <w:r w:rsidRPr="000A6FE6">
        <w:rPr>
          <w:rFonts w:ascii="Times New Roman" w:eastAsia="Times New Roman" w:hAnsi="Times New Roman" w:cs="Times New Roman"/>
          <w:sz w:val="24"/>
          <w:szCs w:val="24"/>
          <w:lang w:val="kk-KZ" w:eastAsia="ru-RU"/>
        </w:rPr>
        <w:tab/>
      </w:r>
      <w:r w:rsidR="00AE36F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p>
    <w:p w:rsidR="00D8159C" w:rsidRPr="000A6FE6" w:rsidRDefault="00D8159C" w:rsidP="00D815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8159C" w:rsidRPr="006C2D22" w:rsidRDefault="00D8159C" w:rsidP="00D8159C">
      <w:pPr>
        <w:keepNext/>
        <w:spacing w:after="0" w:line="240" w:lineRule="auto"/>
        <w:jc w:val="right"/>
        <w:outlineLvl w:val="0"/>
        <w:rPr>
          <w:rFonts w:ascii="Times New Roman" w:eastAsia="Times New Roman" w:hAnsi="Times New Roman" w:cs="Times New Roman"/>
          <w:b/>
          <w:sz w:val="28"/>
          <w:szCs w:val="28"/>
          <w:lang w:eastAsia="ru-RU"/>
        </w:rPr>
      </w:pPr>
    </w:p>
    <w:p w:rsidR="00D8159C" w:rsidRPr="00086E56" w:rsidRDefault="00D8159C" w:rsidP="00D8159C">
      <w:pPr>
        <w:spacing w:after="0" w:line="240" w:lineRule="auto"/>
        <w:ind w:left="708" w:firstLine="708"/>
        <w:jc w:val="center"/>
        <w:rPr>
          <w:rFonts w:ascii="Times New Roman" w:eastAsia="Times New Roman" w:hAnsi="Times New Roman" w:cs="Times New Roman"/>
          <w:b/>
          <w:sz w:val="36"/>
          <w:szCs w:val="36"/>
          <w:lang w:val="kk-KZ" w:eastAsia="ru-RU"/>
        </w:rPr>
      </w:pPr>
    </w:p>
    <w:p w:rsidR="00D8159C" w:rsidRPr="00086E56" w:rsidRDefault="00D8159C" w:rsidP="00D8159C">
      <w:pPr>
        <w:spacing w:after="0" w:line="240" w:lineRule="auto"/>
        <w:ind w:left="708" w:firstLine="708"/>
        <w:jc w:val="center"/>
        <w:rPr>
          <w:rFonts w:ascii="Times New Roman" w:eastAsia="Times New Roman" w:hAnsi="Times New Roman" w:cs="Times New Roman"/>
          <w:b/>
          <w:sz w:val="36"/>
          <w:szCs w:val="36"/>
          <w:lang w:val="kk-KZ" w:eastAsia="ru-RU"/>
        </w:rPr>
      </w:pPr>
    </w:p>
    <w:p w:rsidR="00D8159C" w:rsidRDefault="00D8159C" w:rsidP="00D8159C">
      <w:pPr>
        <w:spacing w:after="0" w:line="240" w:lineRule="auto"/>
        <w:ind w:left="708" w:firstLine="12"/>
        <w:jc w:val="center"/>
        <w:rPr>
          <w:rFonts w:ascii="Times New Roman" w:eastAsia="Times New Roman" w:hAnsi="Times New Roman" w:cs="Times New Roman"/>
          <w:b/>
          <w:sz w:val="36"/>
          <w:szCs w:val="36"/>
          <w:lang w:val="kk-KZ" w:eastAsia="ru-RU"/>
        </w:rPr>
      </w:pPr>
    </w:p>
    <w:p w:rsidR="00D8159C" w:rsidRDefault="00D8159C" w:rsidP="00D8159C">
      <w:pPr>
        <w:spacing w:after="0" w:line="240" w:lineRule="auto"/>
        <w:ind w:left="708" w:firstLine="12"/>
        <w:jc w:val="center"/>
        <w:rPr>
          <w:rFonts w:ascii="Times New Roman" w:eastAsia="Times New Roman" w:hAnsi="Times New Roman" w:cs="Times New Roman"/>
          <w:b/>
          <w:sz w:val="36"/>
          <w:szCs w:val="36"/>
          <w:lang w:val="kk-KZ" w:eastAsia="ru-RU"/>
        </w:rPr>
      </w:pPr>
    </w:p>
    <w:p w:rsidR="00D8159C" w:rsidRPr="00086E56" w:rsidRDefault="00D8159C" w:rsidP="00D8159C">
      <w:pPr>
        <w:spacing w:after="0" w:line="240" w:lineRule="auto"/>
        <w:ind w:left="708" w:firstLine="12"/>
        <w:jc w:val="center"/>
        <w:rPr>
          <w:rFonts w:ascii="Times New Roman" w:eastAsia="Times New Roman" w:hAnsi="Times New Roman" w:cs="Times New Roman"/>
          <w:b/>
          <w:sz w:val="36"/>
          <w:szCs w:val="36"/>
          <w:lang w:val="kk-KZ" w:eastAsia="ru-RU"/>
        </w:rPr>
      </w:pPr>
    </w:p>
    <w:p w:rsidR="00D8159C" w:rsidRPr="00086E56" w:rsidRDefault="00D8159C" w:rsidP="00D8159C">
      <w:pPr>
        <w:spacing w:after="0" w:line="240" w:lineRule="auto"/>
        <w:ind w:left="708" w:firstLine="12"/>
        <w:jc w:val="center"/>
        <w:rPr>
          <w:rFonts w:ascii="Times New Roman" w:eastAsia="Times New Roman" w:hAnsi="Times New Roman" w:cs="Times New Roman"/>
          <w:b/>
          <w:sz w:val="36"/>
          <w:szCs w:val="36"/>
          <w:lang w:val="kk-KZ" w:eastAsia="ru-RU"/>
        </w:rPr>
      </w:pPr>
    </w:p>
    <w:p w:rsidR="00D8159C" w:rsidRPr="004D1800" w:rsidRDefault="00D8159C" w:rsidP="00D8159C">
      <w:pPr>
        <w:spacing w:after="0" w:line="240" w:lineRule="auto"/>
        <w:ind w:left="708" w:firstLine="12"/>
        <w:jc w:val="center"/>
        <w:rPr>
          <w:rFonts w:ascii="Times New Roman" w:eastAsia="Times New Roman" w:hAnsi="Times New Roman" w:cs="Times New Roman"/>
          <w:b/>
          <w:sz w:val="40"/>
          <w:szCs w:val="40"/>
          <w:lang w:val="kk-KZ" w:eastAsia="ru-RU"/>
        </w:rPr>
      </w:pPr>
      <w:r w:rsidRPr="004D1800">
        <w:rPr>
          <w:rFonts w:ascii="Times New Roman" w:eastAsia="Times New Roman" w:hAnsi="Times New Roman" w:cs="Times New Roman"/>
          <w:b/>
          <w:sz w:val="40"/>
          <w:szCs w:val="40"/>
          <w:lang w:val="kk-KZ" w:eastAsia="ru-RU"/>
        </w:rPr>
        <w:t>Годовой план</w:t>
      </w:r>
    </w:p>
    <w:p w:rsidR="00D8159C" w:rsidRPr="004D1800" w:rsidRDefault="00D8159C" w:rsidP="00D8159C">
      <w:pPr>
        <w:spacing w:after="0" w:line="240" w:lineRule="auto"/>
        <w:ind w:left="708" w:firstLine="12"/>
        <w:jc w:val="center"/>
        <w:rPr>
          <w:rFonts w:ascii="Times New Roman" w:eastAsia="Times New Roman" w:hAnsi="Times New Roman" w:cs="Times New Roman"/>
          <w:b/>
          <w:sz w:val="40"/>
          <w:szCs w:val="40"/>
          <w:lang w:val="kk-KZ" w:eastAsia="ru-RU"/>
        </w:rPr>
      </w:pPr>
      <w:r w:rsidRPr="004D1800">
        <w:rPr>
          <w:rFonts w:ascii="Times New Roman" w:eastAsia="Times New Roman" w:hAnsi="Times New Roman" w:cs="Times New Roman"/>
          <w:b/>
          <w:sz w:val="40"/>
          <w:szCs w:val="40"/>
          <w:lang w:val="kk-KZ" w:eastAsia="ru-RU"/>
        </w:rPr>
        <w:t xml:space="preserve">воспитательно – образовательной работы </w:t>
      </w:r>
    </w:p>
    <w:p w:rsidR="00D8159C" w:rsidRPr="004D1800" w:rsidRDefault="00D8159C" w:rsidP="00D8159C">
      <w:pPr>
        <w:spacing w:after="0" w:line="240" w:lineRule="auto"/>
        <w:ind w:left="708" w:firstLine="12"/>
        <w:jc w:val="center"/>
        <w:rPr>
          <w:rFonts w:ascii="Times New Roman" w:eastAsia="Times New Roman" w:hAnsi="Times New Roman" w:cs="Times New Roman"/>
          <w:b/>
          <w:sz w:val="40"/>
          <w:szCs w:val="40"/>
          <w:lang w:val="kk-KZ" w:eastAsia="ru-RU"/>
        </w:rPr>
      </w:pPr>
      <w:r w:rsidRPr="004D1800">
        <w:rPr>
          <w:rFonts w:ascii="Times New Roman" w:eastAsia="Times New Roman" w:hAnsi="Times New Roman" w:cs="Times New Roman"/>
          <w:b/>
          <w:sz w:val="40"/>
          <w:szCs w:val="40"/>
          <w:lang w:val="kk-KZ" w:eastAsia="ru-RU"/>
        </w:rPr>
        <w:t xml:space="preserve">ГККП «Детского сада № 2 «Жулдыз» </w:t>
      </w:r>
      <w:r w:rsidR="004B7C03" w:rsidRPr="004D1800">
        <w:rPr>
          <w:rFonts w:ascii="Times New Roman" w:eastAsia="Times New Roman" w:hAnsi="Times New Roman" w:cs="Times New Roman"/>
          <w:b/>
          <w:sz w:val="40"/>
          <w:szCs w:val="40"/>
          <w:lang w:val="kk-KZ" w:eastAsia="ru-RU"/>
        </w:rPr>
        <w:t xml:space="preserve">с приоритетным осуществлением деятельности по художественно – эстетическому направлению развития детей </w:t>
      </w:r>
      <w:r w:rsidRPr="004D1800">
        <w:rPr>
          <w:rFonts w:ascii="Times New Roman" w:eastAsia="Times New Roman" w:hAnsi="Times New Roman" w:cs="Times New Roman"/>
          <w:b/>
          <w:sz w:val="40"/>
          <w:szCs w:val="40"/>
          <w:lang w:val="kk-KZ" w:eastAsia="ru-RU"/>
        </w:rPr>
        <w:t>на 201</w:t>
      </w:r>
      <w:r w:rsidR="001D4B89">
        <w:rPr>
          <w:rFonts w:ascii="Times New Roman" w:eastAsia="Times New Roman" w:hAnsi="Times New Roman" w:cs="Times New Roman"/>
          <w:b/>
          <w:sz w:val="40"/>
          <w:szCs w:val="40"/>
          <w:lang w:val="kk-KZ" w:eastAsia="ru-RU"/>
        </w:rPr>
        <w:t>4</w:t>
      </w:r>
      <w:r w:rsidRPr="004D1800">
        <w:rPr>
          <w:rFonts w:ascii="Times New Roman" w:eastAsia="Times New Roman" w:hAnsi="Times New Roman" w:cs="Times New Roman"/>
          <w:b/>
          <w:sz w:val="40"/>
          <w:szCs w:val="40"/>
          <w:lang w:val="kk-KZ" w:eastAsia="ru-RU"/>
        </w:rPr>
        <w:t xml:space="preserve"> -</w:t>
      </w:r>
      <w:r w:rsidR="004B7C03" w:rsidRPr="004D1800">
        <w:rPr>
          <w:rFonts w:ascii="Times New Roman" w:eastAsia="Times New Roman" w:hAnsi="Times New Roman" w:cs="Times New Roman"/>
          <w:b/>
          <w:sz w:val="40"/>
          <w:szCs w:val="40"/>
          <w:lang w:val="kk-KZ" w:eastAsia="ru-RU"/>
        </w:rPr>
        <w:t xml:space="preserve"> </w:t>
      </w:r>
      <w:r w:rsidRPr="004D1800">
        <w:rPr>
          <w:rFonts w:ascii="Times New Roman" w:eastAsia="Times New Roman" w:hAnsi="Times New Roman" w:cs="Times New Roman"/>
          <w:b/>
          <w:sz w:val="40"/>
          <w:szCs w:val="40"/>
          <w:lang w:val="kk-KZ" w:eastAsia="ru-RU"/>
        </w:rPr>
        <w:t>201</w:t>
      </w:r>
      <w:r w:rsidR="001D4B89">
        <w:rPr>
          <w:rFonts w:ascii="Times New Roman" w:eastAsia="Times New Roman" w:hAnsi="Times New Roman" w:cs="Times New Roman"/>
          <w:b/>
          <w:sz w:val="40"/>
          <w:szCs w:val="40"/>
          <w:lang w:val="kk-KZ" w:eastAsia="ru-RU"/>
        </w:rPr>
        <w:t>5</w:t>
      </w:r>
      <w:r w:rsidRPr="004D1800">
        <w:rPr>
          <w:rFonts w:ascii="Times New Roman" w:eastAsia="Times New Roman" w:hAnsi="Times New Roman" w:cs="Times New Roman"/>
          <w:b/>
          <w:sz w:val="40"/>
          <w:szCs w:val="40"/>
          <w:lang w:val="kk-KZ" w:eastAsia="ru-RU"/>
        </w:rPr>
        <w:t xml:space="preserve"> </w:t>
      </w:r>
      <w:r w:rsidR="004B7C03" w:rsidRPr="004D1800">
        <w:rPr>
          <w:rFonts w:ascii="Times New Roman" w:eastAsia="Times New Roman" w:hAnsi="Times New Roman" w:cs="Times New Roman"/>
          <w:b/>
          <w:sz w:val="40"/>
          <w:szCs w:val="40"/>
          <w:lang w:val="kk-KZ" w:eastAsia="ru-RU"/>
        </w:rPr>
        <w:t xml:space="preserve">учебные </w:t>
      </w:r>
      <w:r w:rsidRPr="004D1800">
        <w:rPr>
          <w:rFonts w:ascii="Times New Roman" w:eastAsia="Times New Roman" w:hAnsi="Times New Roman" w:cs="Times New Roman"/>
          <w:b/>
          <w:sz w:val="40"/>
          <w:szCs w:val="40"/>
          <w:lang w:val="kk-KZ" w:eastAsia="ru-RU"/>
        </w:rPr>
        <w:t>годы</w:t>
      </w:r>
    </w:p>
    <w:p w:rsidR="00D8159C" w:rsidRPr="004D1800" w:rsidRDefault="00D8159C" w:rsidP="00D8159C">
      <w:pPr>
        <w:spacing w:after="0" w:line="240" w:lineRule="auto"/>
        <w:ind w:left="708" w:firstLine="12"/>
        <w:jc w:val="center"/>
        <w:rPr>
          <w:rFonts w:ascii="Times New Roman" w:eastAsia="Times New Roman" w:hAnsi="Times New Roman" w:cs="Times New Roman"/>
          <w:b/>
          <w:sz w:val="40"/>
          <w:szCs w:val="40"/>
          <w:lang w:val="kk-KZ" w:eastAsia="ru-RU"/>
        </w:rPr>
      </w:pPr>
    </w:p>
    <w:p w:rsidR="00D8159C" w:rsidRPr="004D1800" w:rsidRDefault="00D8159C" w:rsidP="00D8159C">
      <w:pPr>
        <w:tabs>
          <w:tab w:val="left" w:pos="5432"/>
          <w:tab w:val="left" w:pos="6252"/>
          <w:tab w:val="right" w:pos="9355"/>
        </w:tabs>
        <w:spacing w:after="0" w:line="240" w:lineRule="auto"/>
        <w:rPr>
          <w:rFonts w:ascii="Times New Roman" w:eastAsia="Times New Roman" w:hAnsi="Times New Roman" w:cs="Times New Roman"/>
          <w:b/>
          <w:sz w:val="40"/>
          <w:szCs w:val="40"/>
          <w:lang w:val="kk-KZ" w:eastAsia="ru-RU"/>
        </w:rPr>
      </w:pPr>
    </w:p>
    <w:p w:rsidR="00D8159C" w:rsidRPr="004D1800" w:rsidRDefault="00D8159C" w:rsidP="00D8159C">
      <w:pPr>
        <w:tabs>
          <w:tab w:val="left" w:pos="5432"/>
          <w:tab w:val="left" w:pos="6252"/>
          <w:tab w:val="right" w:pos="9355"/>
        </w:tabs>
        <w:spacing w:after="0" w:line="240" w:lineRule="auto"/>
        <w:rPr>
          <w:rFonts w:ascii="Times New Roman" w:eastAsia="Times New Roman" w:hAnsi="Times New Roman" w:cs="Times New Roman"/>
          <w:b/>
          <w:sz w:val="40"/>
          <w:szCs w:val="40"/>
          <w:lang w:val="kk-KZ" w:eastAsia="ru-RU"/>
        </w:rPr>
      </w:pPr>
    </w:p>
    <w:p w:rsidR="00D8159C" w:rsidRPr="004D1800" w:rsidRDefault="00D8159C" w:rsidP="00D8159C">
      <w:pPr>
        <w:tabs>
          <w:tab w:val="left" w:pos="5432"/>
          <w:tab w:val="left" w:pos="6252"/>
          <w:tab w:val="right" w:pos="9355"/>
        </w:tabs>
        <w:spacing w:after="0" w:line="240" w:lineRule="auto"/>
        <w:rPr>
          <w:rFonts w:ascii="Times New Roman" w:eastAsia="Times New Roman" w:hAnsi="Times New Roman" w:cs="Times New Roman"/>
          <w:b/>
          <w:sz w:val="40"/>
          <w:szCs w:val="40"/>
          <w:lang w:val="kk-KZ" w:eastAsia="ru-RU"/>
        </w:rPr>
      </w:pPr>
    </w:p>
    <w:p w:rsidR="002340AD" w:rsidRDefault="002340AD" w:rsidP="002340AD">
      <w:pPr>
        <w:tabs>
          <w:tab w:val="left" w:pos="5432"/>
          <w:tab w:val="left" w:pos="6252"/>
          <w:tab w:val="right" w:pos="9355"/>
        </w:tabs>
        <w:spacing w:after="0" w:line="240" w:lineRule="auto"/>
        <w:rPr>
          <w:rFonts w:ascii="Times New Roman" w:eastAsia="Times New Roman" w:hAnsi="Times New Roman" w:cs="Times New Roman"/>
          <w:b/>
          <w:sz w:val="28"/>
          <w:szCs w:val="28"/>
          <w:lang w:val="kk-KZ" w:eastAsia="ru-RU"/>
        </w:rPr>
      </w:pPr>
    </w:p>
    <w:p w:rsidR="002340AD" w:rsidRDefault="002340AD" w:rsidP="002340AD">
      <w:pPr>
        <w:tabs>
          <w:tab w:val="left" w:pos="5432"/>
          <w:tab w:val="left" w:pos="6252"/>
          <w:tab w:val="right" w:pos="9355"/>
        </w:tabs>
        <w:spacing w:after="0" w:line="240" w:lineRule="auto"/>
        <w:rPr>
          <w:rFonts w:ascii="Times New Roman" w:eastAsia="Times New Roman" w:hAnsi="Times New Roman" w:cs="Times New Roman"/>
          <w:b/>
          <w:sz w:val="28"/>
          <w:szCs w:val="28"/>
          <w:lang w:val="kk-KZ" w:eastAsia="ru-RU"/>
        </w:rPr>
      </w:pPr>
    </w:p>
    <w:p w:rsidR="002340AD" w:rsidRDefault="002340AD" w:rsidP="002340AD">
      <w:pPr>
        <w:tabs>
          <w:tab w:val="left" w:pos="5432"/>
          <w:tab w:val="left" w:pos="6252"/>
          <w:tab w:val="right" w:pos="9355"/>
        </w:tabs>
        <w:spacing w:after="0" w:line="240" w:lineRule="auto"/>
        <w:rPr>
          <w:rFonts w:ascii="Times New Roman" w:eastAsia="Times New Roman" w:hAnsi="Times New Roman" w:cs="Times New Roman"/>
          <w:b/>
          <w:sz w:val="28"/>
          <w:szCs w:val="28"/>
          <w:lang w:val="kk-KZ" w:eastAsia="ru-RU"/>
        </w:rPr>
      </w:pPr>
    </w:p>
    <w:p w:rsidR="002340AD" w:rsidRDefault="002340AD" w:rsidP="002340AD">
      <w:pPr>
        <w:tabs>
          <w:tab w:val="left" w:pos="5432"/>
          <w:tab w:val="left" w:pos="6252"/>
          <w:tab w:val="right" w:pos="9355"/>
        </w:tabs>
        <w:spacing w:after="0" w:line="240" w:lineRule="auto"/>
        <w:rPr>
          <w:rFonts w:ascii="Times New Roman" w:eastAsia="Times New Roman" w:hAnsi="Times New Roman" w:cs="Times New Roman"/>
          <w:b/>
          <w:sz w:val="28"/>
          <w:szCs w:val="28"/>
          <w:lang w:val="kk-KZ" w:eastAsia="ru-RU"/>
        </w:rPr>
      </w:pPr>
    </w:p>
    <w:p w:rsidR="002340AD" w:rsidRDefault="002340AD" w:rsidP="002340AD">
      <w:pPr>
        <w:tabs>
          <w:tab w:val="left" w:pos="5432"/>
          <w:tab w:val="left" w:pos="6252"/>
          <w:tab w:val="right" w:pos="9355"/>
        </w:tabs>
        <w:spacing w:after="0" w:line="240" w:lineRule="auto"/>
        <w:rPr>
          <w:rFonts w:ascii="Times New Roman" w:eastAsia="Times New Roman" w:hAnsi="Times New Roman" w:cs="Times New Roman"/>
          <w:b/>
          <w:sz w:val="28"/>
          <w:szCs w:val="28"/>
          <w:lang w:val="kk-KZ" w:eastAsia="ru-RU"/>
        </w:rPr>
      </w:pPr>
    </w:p>
    <w:p w:rsidR="002340AD" w:rsidRDefault="002340AD" w:rsidP="002340AD">
      <w:pPr>
        <w:tabs>
          <w:tab w:val="left" w:pos="5432"/>
          <w:tab w:val="left" w:pos="6252"/>
          <w:tab w:val="right" w:pos="9355"/>
        </w:tabs>
        <w:spacing w:after="0" w:line="240" w:lineRule="auto"/>
        <w:rPr>
          <w:rFonts w:ascii="Times New Roman" w:eastAsia="Times New Roman" w:hAnsi="Times New Roman" w:cs="Times New Roman"/>
          <w:b/>
          <w:sz w:val="28"/>
          <w:szCs w:val="28"/>
          <w:lang w:val="kk-KZ" w:eastAsia="ru-RU"/>
        </w:rPr>
      </w:pPr>
    </w:p>
    <w:p w:rsidR="002340AD" w:rsidRDefault="002340AD" w:rsidP="002340AD">
      <w:pPr>
        <w:tabs>
          <w:tab w:val="left" w:pos="5432"/>
          <w:tab w:val="left" w:pos="6252"/>
          <w:tab w:val="right" w:pos="9355"/>
        </w:tabs>
        <w:spacing w:after="0" w:line="240" w:lineRule="auto"/>
        <w:rPr>
          <w:rFonts w:ascii="Times New Roman" w:eastAsia="Times New Roman" w:hAnsi="Times New Roman" w:cs="Times New Roman"/>
          <w:b/>
          <w:sz w:val="28"/>
          <w:szCs w:val="28"/>
          <w:lang w:val="kk-KZ" w:eastAsia="ru-RU"/>
        </w:rPr>
      </w:pPr>
    </w:p>
    <w:p w:rsidR="002340AD" w:rsidRDefault="002340AD" w:rsidP="002340AD">
      <w:pPr>
        <w:tabs>
          <w:tab w:val="left" w:pos="5432"/>
          <w:tab w:val="left" w:pos="6252"/>
          <w:tab w:val="right" w:pos="9355"/>
        </w:tabs>
        <w:spacing w:after="0" w:line="240" w:lineRule="auto"/>
        <w:rPr>
          <w:rFonts w:ascii="Times New Roman" w:eastAsia="Times New Roman" w:hAnsi="Times New Roman" w:cs="Times New Roman"/>
          <w:b/>
          <w:sz w:val="28"/>
          <w:szCs w:val="28"/>
          <w:lang w:val="kk-KZ" w:eastAsia="ru-RU"/>
        </w:rPr>
      </w:pPr>
    </w:p>
    <w:p w:rsidR="002340AD" w:rsidRDefault="002340AD" w:rsidP="002340AD">
      <w:pPr>
        <w:tabs>
          <w:tab w:val="left" w:pos="5432"/>
          <w:tab w:val="left" w:pos="6252"/>
          <w:tab w:val="right" w:pos="9355"/>
        </w:tabs>
        <w:spacing w:after="0" w:line="240" w:lineRule="auto"/>
        <w:rPr>
          <w:rFonts w:ascii="Times New Roman" w:eastAsia="Times New Roman" w:hAnsi="Times New Roman" w:cs="Times New Roman"/>
          <w:b/>
          <w:sz w:val="28"/>
          <w:szCs w:val="28"/>
          <w:lang w:val="kk-KZ" w:eastAsia="ru-RU"/>
        </w:rPr>
      </w:pPr>
    </w:p>
    <w:p w:rsidR="00132082" w:rsidRPr="002340AD" w:rsidRDefault="00132082" w:rsidP="00132082">
      <w:pPr>
        <w:spacing w:after="0" w:line="240" w:lineRule="auto"/>
        <w:jc w:val="both"/>
        <w:rPr>
          <w:rFonts w:ascii="Times New Roman" w:eastAsia="Times New Roman" w:hAnsi="Times New Roman" w:cs="Times New Roman"/>
          <w:sz w:val="24"/>
          <w:szCs w:val="24"/>
          <w:lang w:val="kk-KZ" w:eastAsia="ru-RU"/>
        </w:rPr>
      </w:pPr>
    </w:p>
    <w:p w:rsidR="00132082" w:rsidRPr="002340AD" w:rsidRDefault="00132082" w:rsidP="00132082">
      <w:pPr>
        <w:spacing w:after="0" w:line="240" w:lineRule="auto"/>
        <w:jc w:val="both"/>
        <w:rPr>
          <w:rFonts w:ascii="Times New Roman" w:eastAsia="Times New Roman" w:hAnsi="Times New Roman" w:cs="Times New Roman"/>
          <w:sz w:val="24"/>
          <w:szCs w:val="24"/>
          <w:lang w:val="kk-KZ" w:eastAsia="ru-RU"/>
        </w:rPr>
      </w:pPr>
    </w:p>
    <w:p w:rsidR="00132082" w:rsidRPr="002340AD" w:rsidRDefault="00132082" w:rsidP="00132082">
      <w:pPr>
        <w:spacing w:after="0" w:line="240" w:lineRule="auto"/>
        <w:jc w:val="both"/>
        <w:rPr>
          <w:rFonts w:ascii="Times New Roman" w:eastAsia="Times New Roman" w:hAnsi="Times New Roman" w:cs="Times New Roman"/>
          <w:sz w:val="24"/>
          <w:szCs w:val="24"/>
          <w:lang w:val="kk-KZ" w:eastAsia="ru-RU"/>
        </w:rPr>
      </w:pPr>
    </w:p>
    <w:p w:rsidR="00132082" w:rsidRPr="002340AD" w:rsidRDefault="00132082" w:rsidP="00132082">
      <w:pPr>
        <w:spacing w:after="0" w:line="240" w:lineRule="auto"/>
        <w:jc w:val="both"/>
        <w:rPr>
          <w:rFonts w:ascii="Times New Roman" w:eastAsia="Times New Roman" w:hAnsi="Times New Roman" w:cs="Times New Roman"/>
          <w:sz w:val="24"/>
          <w:szCs w:val="24"/>
          <w:lang w:val="kk-KZ" w:eastAsia="ru-RU"/>
        </w:rPr>
      </w:pPr>
    </w:p>
    <w:p w:rsidR="00132082" w:rsidRPr="002340AD" w:rsidRDefault="00132082" w:rsidP="00132082">
      <w:pPr>
        <w:spacing w:after="0" w:line="240" w:lineRule="auto"/>
        <w:jc w:val="both"/>
        <w:rPr>
          <w:rFonts w:ascii="Times New Roman" w:eastAsia="Times New Roman" w:hAnsi="Times New Roman" w:cs="Times New Roman"/>
          <w:sz w:val="24"/>
          <w:szCs w:val="24"/>
          <w:lang w:val="kk-KZ" w:eastAsia="ru-RU"/>
        </w:rPr>
      </w:pPr>
    </w:p>
    <w:p w:rsidR="008A15EC" w:rsidRPr="008A15EC" w:rsidRDefault="008A15EC" w:rsidP="008A15EC">
      <w:pPr>
        <w:spacing w:after="0" w:line="240" w:lineRule="auto"/>
        <w:jc w:val="center"/>
        <w:rPr>
          <w:rFonts w:ascii="Times New Roman" w:eastAsia="Times New Roman" w:hAnsi="Times New Roman" w:cs="Times New Roman"/>
          <w:b/>
          <w:sz w:val="24"/>
          <w:szCs w:val="24"/>
          <w:lang w:eastAsia="ru-RU"/>
        </w:rPr>
      </w:pPr>
      <w:r w:rsidRPr="008A15EC">
        <w:rPr>
          <w:rFonts w:ascii="Times New Roman" w:eastAsia="Times New Roman" w:hAnsi="Times New Roman" w:cs="Times New Roman"/>
          <w:b/>
          <w:sz w:val="24"/>
          <w:szCs w:val="24"/>
          <w:lang w:eastAsia="ru-RU"/>
        </w:rPr>
        <w:t xml:space="preserve">Анализ деятельности ГККП  «Детского сада № 2 «Жулдыз»  </w:t>
      </w:r>
    </w:p>
    <w:p w:rsidR="008A15EC" w:rsidRPr="008A15EC" w:rsidRDefault="008A15EC" w:rsidP="008A15EC">
      <w:pPr>
        <w:spacing w:after="0" w:line="240" w:lineRule="auto"/>
        <w:ind w:firstLine="540"/>
        <w:jc w:val="center"/>
        <w:rPr>
          <w:rFonts w:ascii="Times New Roman" w:eastAsia="Times New Roman" w:hAnsi="Times New Roman" w:cs="Times New Roman"/>
          <w:b/>
          <w:sz w:val="24"/>
          <w:szCs w:val="24"/>
          <w:lang w:eastAsia="ru-RU"/>
        </w:rPr>
      </w:pPr>
      <w:r w:rsidRPr="008A15EC">
        <w:rPr>
          <w:rFonts w:ascii="Times New Roman" w:eastAsia="Times New Roman" w:hAnsi="Times New Roman" w:cs="Times New Roman"/>
          <w:b/>
          <w:sz w:val="24"/>
          <w:szCs w:val="24"/>
          <w:lang w:eastAsia="ru-RU"/>
        </w:rPr>
        <w:t xml:space="preserve"> за 2013 - 2014 учебный год</w:t>
      </w:r>
    </w:p>
    <w:p w:rsidR="008A15EC" w:rsidRPr="008A15EC" w:rsidRDefault="008A15EC" w:rsidP="008A15EC">
      <w:pPr>
        <w:spacing w:after="0" w:line="240" w:lineRule="auto"/>
        <w:ind w:firstLine="540"/>
        <w:jc w:val="center"/>
        <w:rPr>
          <w:rFonts w:ascii="Times New Roman" w:eastAsia="Times New Roman" w:hAnsi="Times New Roman" w:cs="Times New Roman"/>
          <w:b/>
          <w:sz w:val="24"/>
          <w:szCs w:val="24"/>
          <w:lang w:eastAsia="ru-RU"/>
        </w:rPr>
      </w:pPr>
    </w:p>
    <w:p w:rsidR="008A15EC" w:rsidRPr="008A15EC" w:rsidRDefault="008A15EC" w:rsidP="008A15EC">
      <w:pPr>
        <w:spacing w:after="0" w:line="240" w:lineRule="auto"/>
        <w:ind w:firstLine="540"/>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В 2013 – 2014 учебном году направление деятельности детского сада осуществлялось  в соответствии с задачами годового плана. Перед педагогическим коллективом были поставлены следующие годовые задачи:</w:t>
      </w:r>
    </w:p>
    <w:p w:rsidR="008A15EC" w:rsidRPr="008A15EC" w:rsidRDefault="008A15EC" w:rsidP="008A15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1. Формирование здорового образа жизни воспитанников через интеграцию всех видов деятельности дошкольного учреждения.</w:t>
      </w:r>
    </w:p>
    <w:p w:rsidR="008A15EC" w:rsidRPr="008A15EC" w:rsidRDefault="008A15EC" w:rsidP="008A15EC">
      <w:pPr>
        <w:spacing w:before="100" w:beforeAutospacing="1" w:after="100" w:afterAutospacing="1" w:line="240" w:lineRule="auto"/>
        <w:rPr>
          <w:rFonts w:ascii="Times New Roman" w:eastAsia="Times New Roman" w:hAnsi="Times New Roman" w:cs="Times New Roman"/>
          <w:color w:val="000000"/>
          <w:sz w:val="24"/>
          <w:szCs w:val="24"/>
          <w:lang w:eastAsia="x-none"/>
        </w:rPr>
      </w:pPr>
      <w:r w:rsidRPr="008A15EC">
        <w:rPr>
          <w:rFonts w:ascii="Times New Roman" w:eastAsia="Times New Roman" w:hAnsi="Times New Roman" w:cs="Times New Roman"/>
          <w:sz w:val="24"/>
          <w:szCs w:val="24"/>
          <w:lang w:eastAsia="ru-RU"/>
        </w:rPr>
        <w:t xml:space="preserve">2.  Совершенствовать образовательную деятельность в художественно - эстетическом направлении развитии дошкольников, используя метод проектов  и </w:t>
      </w:r>
      <w:r w:rsidRPr="008A15EC">
        <w:rPr>
          <w:rFonts w:ascii="Times New Roman" w:eastAsia="Times New Roman" w:hAnsi="Times New Roman" w:cs="Times New Roman"/>
          <w:color w:val="000000"/>
          <w:sz w:val="24"/>
          <w:szCs w:val="24"/>
          <w:lang w:eastAsia="x-none"/>
        </w:rPr>
        <w:t>инновационные технологии.</w:t>
      </w:r>
    </w:p>
    <w:p w:rsidR="008A15EC" w:rsidRPr="008A15EC" w:rsidRDefault="008A15EC" w:rsidP="008A15EC">
      <w:pPr>
        <w:spacing w:after="0" w:line="240" w:lineRule="auto"/>
        <w:jc w:val="both"/>
        <w:rPr>
          <w:rFonts w:ascii="Times New Roman" w:hAnsi="Times New Roman" w:cs="Times New Roman"/>
          <w:sz w:val="24"/>
          <w:szCs w:val="24"/>
        </w:rPr>
      </w:pPr>
      <w:r w:rsidRPr="008A15EC">
        <w:rPr>
          <w:rFonts w:ascii="Times New Roman" w:eastAsia="Times New Roman" w:hAnsi="Times New Roman" w:cs="Times New Roman"/>
          <w:color w:val="000000"/>
          <w:sz w:val="24"/>
          <w:szCs w:val="24"/>
          <w:lang w:eastAsia="x-none"/>
        </w:rPr>
        <w:t>3.</w:t>
      </w:r>
      <w:r w:rsidRPr="008A15EC">
        <w:t xml:space="preserve"> </w:t>
      </w:r>
      <w:r w:rsidRPr="008A15EC">
        <w:rPr>
          <w:rFonts w:ascii="Times New Roman" w:hAnsi="Times New Roman" w:cs="Times New Roman"/>
          <w:bCs/>
          <w:sz w:val="24"/>
          <w:szCs w:val="24"/>
        </w:rPr>
        <w:t>Формирование основ патриотизма у дошкольников через приобщение к общечеловеческим ценностям.</w:t>
      </w:r>
    </w:p>
    <w:p w:rsidR="008A15EC" w:rsidRPr="008A15EC" w:rsidRDefault="008A15EC" w:rsidP="008A15EC">
      <w:pPr>
        <w:spacing w:after="0" w:line="240" w:lineRule="auto"/>
        <w:ind w:firstLine="540"/>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За 2013 – 2014   учебный год педагогический коллектив реализовал поставленные задачи в полном объеме.</w:t>
      </w:r>
    </w:p>
    <w:p w:rsidR="008A15EC" w:rsidRPr="008A15EC" w:rsidRDefault="008A15EC" w:rsidP="008A15EC">
      <w:pPr>
        <w:spacing w:after="0" w:line="240" w:lineRule="auto"/>
        <w:jc w:val="center"/>
        <w:rPr>
          <w:rFonts w:ascii="Times New Roman" w:eastAsia="Times New Roman" w:hAnsi="Times New Roman" w:cs="Times New Roman"/>
          <w:b/>
          <w:sz w:val="24"/>
          <w:szCs w:val="24"/>
          <w:lang w:eastAsia="ru-RU"/>
        </w:rPr>
      </w:pPr>
      <w:r w:rsidRPr="008A15EC">
        <w:rPr>
          <w:rFonts w:ascii="Times New Roman" w:eastAsia="Times New Roman" w:hAnsi="Times New Roman" w:cs="Times New Roman"/>
          <w:b/>
          <w:sz w:val="24"/>
          <w:szCs w:val="24"/>
          <w:lang w:eastAsia="ru-RU"/>
        </w:rPr>
        <w:t>Состояние здоровья воспитанников.</w:t>
      </w:r>
    </w:p>
    <w:p w:rsidR="008A15EC" w:rsidRPr="008A15EC" w:rsidRDefault="008A15EC" w:rsidP="008A15EC">
      <w:pPr>
        <w:spacing w:after="0" w:line="240" w:lineRule="auto"/>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ab/>
        <w:t xml:space="preserve"> </w:t>
      </w:r>
    </w:p>
    <w:p w:rsidR="008A15EC" w:rsidRPr="008A15EC" w:rsidRDefault="008A15EC" w:rsidP="008A15EC">
      <w:pPr>
        <w:spacing w:after="0" w:line="240" w:lineRule="auto"/>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В 2013 – 2014  учебном году функционировало 12 групп,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328"/>
        <w:gridCol w:w="2082"/>
        <w:gridCol w:w="2340"/>
      </w:tblGrid>
      <w:tr w:rsidR="008A15EC" w:rsidRPr="008A15EC" w:rsidTr="008A15EC">
        <w:tc>
          <w:tcPr>
            <w:tcW w:w="0" w:type="auto"/>
          </w:tcPr>
          <w:p w:rsidR="008A15EC" w:rsidRPr="008A15EC" w:rsidRDefault="008A15EC" w:rsidP="008A15EC">
            <w:pPr>
              <w:spacing w:after="0" w:line="360" w:lineRule="auto"/>
              <w:jc w:val="both"/>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bCs/>
                <w:iCs/>
                <w:sz w:val="24"/>
                <w:szCs w:val="24"/>
                <w:lang w:eastAsia="ru-RU"/>
              </w:rPr>
              <w:t>Группа</w:t>
            </w:r>
          </w:p>
        </w:tc>
        <w:tc>
          <w:tcPr>
            <w:tcW w:w="2328" w:type="dxa"/>
          </w:tcPr>
          <w:p w:rsidR="008A15EC" w:rsidRPr="008A15EC" w:rsidRDefault="008A15EC" w:rsidP="008A15EC">
            <w:pPr>
              <w:spacing w:after="0" w:line="360" w:lineRule="auto"/>
              <w:jc w:val="both"/>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bCs/>
                <w:iCs/>
                <w:sz w:val="24"/>
                <w:szCs w:val="24"/>
                <w:lang w:eastAsia="ru-RU"/>
              </w:rPr>
              <w:t>Возраст</w:t>
            </w:r>
          </w:p>
        </w:tc>
        <w:tc>
          <w:tcPr>
            <w:tcW w:w="2082" w:type="dxa"/>
          </w:tcPr>
          <w:p w:rsidR="008A15EC" w:rsidRPr="008A15EC" w:rsidRDefault="008A15EC" w:rsidP="008A15EC">
            <w:pPr>
              <w:spacing w:after="0" w:line="360" w:lineRule="auto"/>
              <w:jc w:val="both"/>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bCs/>
                <w:iCs/>
                <w:sz w:val="24"/>
                <w:szCs w:val="24"/>
                <w:lang w:eastAsia="ru-RU"/>
              </w:rPr>
              <w:t>Количество групп</w:t>
            </w:r>
          </w:p>
        </w:tc>
        <w:tc>
          <w:tcPr>
            <w:tcW w:w="2340" w:type="dxa"/>
          </w:tcPr>
          <w:p w:rsidR="008A15EC" w:rsidRPr="008A15EC" w:rsidRDefault="008A15EC" w:rsidP="008A15EC">
            <w:pPr>
              <w:spacing w:after="0" w:line="360" w:lineRule="auto"/>
              <w:jc w:val="both"/>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bCs/>
                <w:iCs/>
                <w:sz w:val="24"/>
                <w:szCs w:val="24"/>
                <w:lang w:eastAsia="ru-RU"/>
              </w:rPr>
              <w:t>Количество детей</w:t>
            </w:r>
          </w:p>
        </w:tc>
      </w:tr>
      <w:tr w:rsidR="008A15EC" w:rsidRPr="008A15EC" w:rsidTr="008A15EC">
        <w:tc>
          <w:tcPr>
            <w:tcW w:w="0" w:type="auto"/>
          </w:tcPr>
          <w:p w:rsidR="008A15EC" w:rsidRPr="008A15EC" w:rsidRDefault="008A15EC" w:rsidP="008A15EC">
            <w:pPr>
              <w:spacing w:after="0" w:line="360" w:lineRule="auto"/>
              <w:jc w:val="both"/>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sz w:val="24"/>
                <w:szCs w:val="24"/>
                <w:lang w:val="en-US" w:eastAsia="ru-RU"/>
              </w:rPr>
              <w:t>II</w:t>
            </w:r>
            <w:r w:rsidRPr="008A15EC">
              <w:rPr>
                <w:rFonts w:ascii="Times New Roman" w:eastAsia="Times New Roman" w:hAnsi="Times New Roman" w:cs="Times New Roman"/>
                <w:sz w:val="24"/>
                <w:szCs w:val="24"/>
                <w:lang w:eastAsia="ru-RU"/>
              </w:rPr>
              <w:t xml:space="preserve"> младшая группа  </w:t>
            </w:r>
          </w:p>
        </w:tc>
        <w:tc>
          <w:tcPr>
            <w:tcW w:w="2328" w:type="dxa"/>
          </w:tcPr>
          <w:p w:rsidR="008A15EC" w:rsidRPr="008A15EC" w:rsidRDefault="008A15EC" w:rsidP="008A15EC">
            <w:pPr>
              <w:spacing w:after="0" w:line="360" w:lineRule="auto"/>
              <w:jc w:val="both"/>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sz w:val="24"/>
                <w:szCs w:val="24"/>
                <w:lang w:eastAsia="ru-RU"/>
              </w:rPr>
              <w:t>3 - 4 года</w:t>
            </w:r>
          </w:p>
        </w:tc>
        <w:tc>
          <w:tcPr>
            <w:tcW w:w="2082" w:type="dxa"/>
          </w:tcPr>
          <w:p w:rsidR="008A15EC" w:rsidRPr="008A15EC" w:rsidRDefault="008A15EC" w:rsidP="008A15EC">
            <w:pPr>
              <w:spacing w:after="0" w:line="360" w:lineRule="auto"/>
              <w:jc w:val="center"/>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bCs/>
                <w:iCs/>
                <w:sz w:val="24"/>
                <w:szCs w:val="24"/>
                <w:lang w:eastAsia="ru-RU"/>
              </w:rPr>
              <w:t>2</w:t>
            </w:r>
          </w:p>
        </w:tc>
        <w:tc>
          <w:tcPr>
            <w:tcW w:w="2340" w:type="dxa"/>
          </w:tcPr>
          <w:p w:rsidR="008A15EC" w:rsidRPr="008A15EC" w:rsidRDefault="008A15EC" w:rsidP="008A15EC">
            <w:pPr>
              <w:spacing w:after="0" w:line="360" w:lineRule="auto"/>
              <w:jc w:val="center"/>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bCs/>
                <w:iCs/>
                <w:sz w:val="24"/>
                <w:szCs w:val="24"/>
                <w:lang w:eastAsia="ru-RU"/>
              </w:rPr>
              <w:t>65</w:t>
            </w:r>
          </w:p>
        </w:tc>
      </w:tr>
      <w:tr w:rsidR="008A15EC" w:rsidRPr="008A15EC" w:rsidTr="008A15EC">
        <w:tc>
          <w:tcPr>
            <w:tcW w:w="0" w:type="auto"/>
          </w:tcPr>
          <w:p w:rsidR="008A15EC" w:rsidRPr="008A15EC" w:rsidRDefault="008A15EC" w:rsidP="008A15EC">
            <w:pPr>
              <w:spacing w:after="0" w:line="360" w:lineRule="auto"/>
              <w:jc w:val="both"/>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sz w:val="24"/>
                <w:szCs w:val="24"/>
                <w:lang w:eastAsia="ru-RU"/>
              </w:rPr>
              <w:t xml:space="preserve">средняя группа  </w:t>
            </w:r>
          </w:p>
        </w:tc>
        <w:tc>
          <w:tcPr>
            <w:tcW w:w="2328" w:type="dxa"/>
          </w:tcPr>
          <w:p w:rsidR="008A15EC" w:rsidRPr="008A15EC" w:rsidRDefault="008A15EC" w:rsidP="008A15EC">
            <w:pPr>
              <w:spacing w:after="0" w:line="360" w:lineRule="auto"/>
              <w:jc w:val="both"/>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sz w:val="24"/>
                <w:szCs w:val="24"/>
                <w:lang w:eastAsia="ru-RU"/>
              </w:rPr>
              <w:t>4 - 5 лет</w:t>
            </w:r>
          </w:p>
        </w:tc>
        <w:tc>
          <w:tcPr>
            <w:tcW w:w="2082" w:type="dxa"/>
          </w:tcPr>
          <w:p w:rsidR="008A15EC" w:rsidRPr="008A15EC" w:rsidRDefault="008A15EC" w:rsidP="008A15EC">
            <w:pPr>
              <w:spacing w:after="0" w:line="360" w:lineRule="auto"/>
              <w:jc w:val="center"/>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bCs/>
                <w:iCs/>
                <w:sz w:val="24"/>
                <w:szCs w:val="24"/>
                <w:lang w:eastAsia="ru-RU"/>
              </w:rPr>
              <w:t>4</w:t>
            </w:r>
          </w:p>
        </w:tc>
        <w:tc>
          <w:tcPr>
            <w:tcW w:w="2340" w:type="dxa"/>
          </w:tcPr>
          <w:p w:rsidR="008A15EC" w:rsidRPr="008A15EC" w:rsidRDefault="008A15EC" w:rsidP="008A15EC">
            <w:pPr>
              <w:spacing w:after="0" w:line="360" w:lineRule="auto"/>
              <w:jc w:val="center"/>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bCs/>
                <w:iCs/>
                <w:sz w:val="24"/>
                <w:szCs w:val="24"/>
                <w:lang w:eastAsia="ru-RU"/>
              </w:rPr>
              <w:t>98</w:t>
            </w:r>
          </w:p>
        </w:tc>
      </w:tr>
      <w:tr w:rsidR="008A15EC" w:rsidRPr="008A15EC" w:rsidTr="008A15EC">
        <w:tc>
          <w:tcPr>
            <w:tcW w:w="0" w:type="auto"/>
          </w:tcPr>
          <w:p w:rsidR="008A15EC" w:rsidRPr="008A15EC" w:rsidRDefault="008A15EC" w:rsidP="008A15EC">
            <w:pPr>
              <w:spacing w:after="0" w:line="360" w:lineRule="auto"/>
              <w:jc w:val="both"/>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sz w:val="24"/>
                <w:szCs w:val="24"/>
                <w:lang w:eastAsia="ru-RU"/>
              </w:rPr>
              <w:t xml:space="preserve">старшая группа  </w:t>
            </w:r>
          </w:p>
        </w:tc>
        <w:tc>
          <w:tcPr>
            <w:tcW w:w="2328" w:type="dxa"/>
          </w:tcPr>
          <w:p w:rsidR="008A15EC" w:rsidRPr="008A15EC" w:rsidRDefault="008A15EC" w:rsidP="008A15EC">
            <w:pPr>
              <w:spacing w:after="0" w:line="360" w:lineRule="auto"/>
              <w:jc w:val="both"/>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sz w:val="24"/>
                <w:szCs w:val="24"/>
                <w:lang w:eastAsia="ru-RU"/>
              </w:rPr>
              <w:t>5 - 6 лет</w:t>
            </w:r>
          </w:p>
        </w:tc>
        <w:tc>
          <w:tcPr>
            <w:tcW w:w="2082" w:type="dxa"/>
          </w:tcPr>
          <w:p w:rsidR="008A15EC" w:rsidRPr="008A15EC" w:rsidRDefault="008A15EC" w:rsidP="008A15EC">
            <w:pPr>
              <w:spacing w:after="0" w:line="360" w:lineRule="auto"/>
              <w:jc w:val="center"/>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bCs/>
                <w:iCs/>
                <w:sz w:val="24"/>
                <w:szCs w:val="24"/>
                <w:lang w:eastAsia="ru-RU"/>
              </w:rPr>
              <w:t>4</w:t>
            </w:r>
          </w:p>
        </w:tc>
        <w:tc>
          <w:tcPr>
            <w:tcW w:w="2340" w:type="dxa"/>
          </w:tcPr>
          <w:p w:rsidR="008A15EC" w:rsidRPr="008A15EC" w:rsidRDefault="008A15EC" w:rsidP="008A15EC">
            <w:pPr>
              <w:spacing w:after="0" w:line="360" w:lineRule="auto"/>
              <w:jc w:val="center"/>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bCs/>
                <w:iCs/>
                <w:sz w:val="24"/>
                <w:szCs w:val="24"/>
                <w:lang w:eastAsia="ru-RU"/>
              </w:rPr>
              <w:t>112</w:t>
            </w:r>
          </w:p>
        </w:tc>
      </w:tr>
      <w:tr w:rsidR="008A15EC" w:rsidRPr="008A15EC" w:rsidTr="008A15EC">
        <w:tc>
          <w:tcPr>
            <w:tcW w:w="0" w:type="auto"/>
          </w:tcPr>
          <w:p w:rsidR="008A15EC" w:rsidRPr="008A15EC" w:rsidRDefault="008A15EC" w:rsidP="008A15EC">
            <w:pPr>
              <w:spacing w:after="0" w:line="360" w:lineRule="auto"/>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подготовительная группа</w:t>
            </w:r>
          </w:p>
        </w:tc>
        <w:tc>
          <w:tcPr>
            <w:tcW w:w="2328" w:type="dxa"/>
          </w:tcPr>
          <w:p w:rsidR="008A15EC" w:rsidRPr="008A15EC" w:rsidRDefault="008A15EC" w:rsidP="008A15EC">
            <w:pPr>
              <w:spacing w:after="0" w:line="360" w:lineRule="auto"/>
              <w:jc w:val="both"/>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sz w:val="24"/>
                <w:szCs w:val="24"/>
                <w:lang w:eastAsia="ru-RU"/>
              </w:rPr>
              <w:t>6 - 7 лет</w:t>
            </w:r>
          </w:p>
        </w:tc>
        <w:tc>
          <w:tcPr>
            <w:tcW w:w="2082" w:type="dxa"/>
          </w:tcPr>
          <w:p w:rsidR="008A15EC" w:rsidRPr="008A15EC" w:rsidRDefault="008A15EC" w:rsidP="008A15EC">
            <w:pPr>
              <w:spacing w:after="0" w:line="360" w:lineRule="auto"/>
              <w:jc w:val="center"/>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bCs/>
                <w:iCs/>
                <w:sz w:val="24"/>
                <w:szCs w:val="24"/>
                <w:lang w:eastAsia="ru-RU"/>
              </w:rPr>
              <w:t>2</w:t>
            </w:r>
          </w:p>
        </w:tc>
        <w:tc>
          <w:tcPr>
            <w:tcW w:w="2340" w:type="dxa"/>
          </w:tcPr>
          <w:p w:rsidR="008A15EC" w:rsidRPr="008A15EC" w:rsidRDefault="008A15EC" w:rsidP="008A15EC">
            <w:pPr>
              <w:spacing w:after="0" w:line="360" w:lineRule="auto"/>
              <w:jc w:val="center"/>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bCs/>
                <w:iCs/>
                <w:sz w:val="24"/>
                <w:szCs w:val="24"/>
                <w:lang w:eastAsia="ru-RU"/>
              </w:rPr>
              <w:t>45</w:t>
            </w:r>
          </w:p>
        </w:tc>
      </w:tr>
      <w:tr w:rsidR="008A15EC" w:rsidRPr="008A15EC" w:rsidTr="008A15EC">
        <w:tc>
          <w:tcPr>
            <w:tcW w:w="5148" w:type="dxa"/>
            <w:gridSpan w:val="2"/>
          </w:tcPr>
          <w:p w:rsidR="008A15EC" w:rsidRPr="008A15EC" w:rsidRDefault="008A15EC" w:rsidP="008A15EC">
            <w:pPr>
              <w:spacing w:after="0" w:line="360" w:lineRule="auto"/>
              <w:jc w:val="center"/>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ВСЕГО</w:t>
            </w:r>
          </w:p>
        </w:tc>
        <w:tc>
          <w:tcPr>
            <w:tcW w:w="2082" w:type="dxa"/>
          </w:tcPr>
          <w:p w:rsidR="008A15EC" w:rsidRPr="008A15EC" w:rsidRDefault="008A15EC" w:rsidP="008A15EC">
            <w:pPr>
              <w:spacing w:after="0" w:line="360" w:lineRule="auto"/>
              <w:jc w:val="center"/>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bCs/>
                <w:iCs/>
                <w:sz w:val="24"/>
                <w:szCs w:val="24"/>
                <w:lang w:eastAsia="ru-RU"/>
              </w:rPr>
              <w:t>12</w:t>
            </w:r>
          </w:p>
        </w:tc>
        <w:tc>
          <w:tcPr>
            <w:tcW w:w="2340" w:type="dxa"/>
          </w:tcPr>
          <w:p w:rsidR="008A15EC" w:rsidRPr="008A15EC" w:rsidRDefault="008A15EC" w:rsidP="008A15EC">
            <w:pPr>
              <w:spacing w:after="0" w:line="360" w:lineRule="auto"/>
              <w:jc w:val="center"/>
              <w:rPr>
                <w:rFonts w:ascii="Times New Roman" w:eastAsia="Times New Roman" w:hAnsi="Times New Roman" w:cs="Times New Roman"/>
                <w:bCs/>
                <w:iCs/>
                <w:sz w:val="24"/>
                <w:szCs w:val="24"/>
                <w:lang w:eastAsia="ru-RU"/>
              </w:rPr>
            </w:pPr>
            <w:r w:rsidRPr="008A15EC">
              <w:rPr>
                <w:rFonts w:ascii="Times New Roman" w:eastAsia="Times New Roman" w:hAnsi="Times New Roman" w:cs="Times New Roman"/>
                <w:bCs/>
                <w:iCs/>
                <w:sz w:val="24"/>
                <w:szCs w:val="24"/>
                <w:lang w:eastAsia="ru-RU"/>
              </w:rPr>
              <w:t>320</w:t>
            </w:r>
          </w:p>
        </w:tc>
      </w:tr>
    </w:tbl>
    <w:p w:rsidR="008A15EC" w:rsidRPr="008A15EC" w:rsidRDefault="008A15EC" w:rsidP="008A15EC">
      <w:pPr>
        <w:spacing w:after="0" w:line="240" w:lineRule="auto"/>
        <w:jc w:val="both"/>
        <w:rPr>
          <w:rFonts w:ascii="Times New Roman" w:eastAsia="Times New Roman" w:hAnsi="Times New Roman" w:cs="Times New Roman"/>
          <w:sz w:val="24"/>
          <w:szCs w:val="24"/>
          <w:highlight w:val="lightGray"/>
          <w:lang w:eastAsia="ru-RU"/>
        </w:rPr>
      </w:pPr>
    </w:p>
    <w:p w:rsidR="008A15EC" w:rsidRPr="008A15EC" w:rsidRDefault="008A15EC" w:rsidP="008A15EC">
      <w:pPr>
        <w:spacing w:after="0" w:line="240" w:lineRule="auto"/>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 xml:space="preserve">  Списочный состав 320 ребенка. </w:t>
      </w:r>
    </w:p>
    <w:p w:rsidR="008A15EC" w:rsidRPr="008A15EC" w:rsidRDefault="008A15EC" w:rsidP="008A15EC">
      <w:pPr>
        <w:spacing w:after="0" w:line="240" w:lineRule="auto"/>
        <w:jc w:val="center"/>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Средне списочная посещаемость</w:t>
      </w:r>
    </w:p>
    <w:p w:rsidR="008A15EC" w:rsidRPr="008A15EC" w:rsidRDefault="008A15EC" w:rsidP="008A15EC">
      <w:pPr>
        <w:spacing w:after="0" w:line="240" w:lineRule="auto"/>
        <w:jc w:val="both"/>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4785"/>
        <w:gridCol w:w="4786"/>
      </w:tblGrid>
      <w:tr w:rsidR="008A15EC" w:rsidRPr="008A15EC" w:rsidTr="008A15EC">
        <w:tc>
          <w:tcPr>
            <w:tcW w:w="4785" w:type="dxa"/>
          </w:tcPr>
          <w:p w:rsidR="008A15EC" w:rsidRPr="008A15EC" w:rsidRDefault="008A15EC" w:rsidP="008A15EC">
            <w:pPr>
              <w:jc w:val="center"/>
              <w:rPr>
                <w:sz w:val="24"/>
                <w:szCs w:val="24"/>
              </w:rPr>
            </w:pPr>
            <w:r w:rsidRPr="008A15EC">
              <w:rPr>
                <w:sz w:val="24"/>
                <w:szCs w:val="24"/>
              </w:rPr>
              <w:t>2012 - 2013 учебный год</w:t>
            </w:r>
          </w:p>
        </w:tc>
        <w:tc>
          <w:tcPr>
            <w:tcW w:w="4786" w:type="dxa"/>
          </w:tcPr>
          <w:p w:rsidR="008A15EC" w:rsidRPr="008A15EC" w:rsidRDefault="008A15EC" w:rsidP="008A15EC">
            <w:pPr>
              <w:jc w:val="center"/>
              <w:rPr>
                <w:sz w:val="24"/>
                <w:szCs w:val="24"/>
              </w:rPr>
            </w:pPr>
            <w:r w:rsidRPr="008A15EC">
              <w:rPr>
                <w:sz w:val="24"/>
                <w:szCs w:val="24"/>
              </w:rPr>
              <w:t>2013 - 2014 учебный год</w:t>
            </w:r>
          </w:p>
        </w:tc>
      </w:tr>
      <w:tr w:rsidR="008A15EC" w:rsidRPr="008A15EC" w:rsidTr="008A15EC">
        <w:tc>
          <w:tcPr>
            <w:tcW w:w="4785" w:type="dxa"/>
          </w:tcPr>
          <w:p w:rsidR="008A15EC" w:rsidRPr="008A15EC" w:rsidRDefault="008A15EC" w:rsidP="008A15EC">
            <w:pPr>
              <w:jc w:val="center"/>
              <w:rPr>
                <w:sz w:val="24"/>
                <w:szCs w:val="24"/>
              </w:rPr>
            </w:pPr>
            <w:r w:rsidRPr="008A15EC">
              <w:rPr>
                <w:sz w:val="24"/>
                <w:szCs w:val="24"/>
              </w:rPr>
              <w:t>235 – 73 %</w:t>
            </w:r>
          </w:p>
        </w:tc>
        <w:tc>
          <w:tcPr>
            <w:tcW w:w="4786" w:type="dxa"/>
          </w:tcPr>
          <w:p w:rsidR="008A15EC" w:rsidRPr="008A15EC" w:rsidRDefault="008A15EC" w:rsidP="008A15EC">
            <w:pPr>
              <w:jc w:val="center"/>
              <w:rPr>
                <w:sz w:val="24"/>
                <w:szCs w:val="24"/>
              </w:rPr>
            </w:pPr>
            <w:r w:rsidRPr="008A15EC">
              <w:rPr>
                <w:sz w:val="24"/>
                <w:szCs w:val="24"/>
              </w:rPr>
              <w:t>280 – 88 %</w:t>
            </w:r>
          </w:p>
        </w:tc>
      </w:tr>
    </w:tbl>
    <w:p w:rsidR="008A15EC" w:rsidRPr="008A15EC" w:rsidRDefault="008A15EC" w:rsidP="008A15EC">
      <w:pPr>
        <w:spacing w:after="0" w:line="240" w:lineRule="auto"/>
        <w:jc w:val="both"/>
        <w:rPr>
          <w:rFonts w:ascii="Times New Roman" w:eastAsia="Times New Roman" w:hAnsi="Times New Roman" w:cs="Times New Roman"/>
          <w:sz w:val="24"/>
          <w:szCs w:val="24"/>
          <w:lang w:eastAsia="ru-RU"/>
        </w:rPr>
      </w:pPr>
    </w:p>
    <w:p w:rsidR="008A15EC" w:rsidRPr="008A15EC" w:rsidRDefault="008A15EC" w:rsidP="008A15EC">
      <w:pPr>
        <w:spacing w:after="0" w:line="240" w:lineRule="auto"/>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 xml:space="preserve">Важным показателем результатов работы дошкольного учреждения является здоровье детей. </w:t>
      </w:r>
      <w:proofErr w:type="spellStart"/>
      <w:r w:rsidRPr="008A15EC">
        <w:rPr>
          <w:rFonts w:ascii="Times New Roman" w:eastAsia="Times New Roman" w:hAnsi="Times New Roman" w:cs="Times New Roman"/>
          <w:sz w:val="24"/>
          <w:szCs w:val="24"/>
          <w:lang w:eastAsia="ru-RU"/>
        </w:rPr>
        <w:t>Здоровьесберегающий</w:t>
      </w:r>
      <w:proofErr w:type="spellEnd"/>
      <w:r w:rsidRPr="008A15EC">
        <w:rPr>
          <w:rFonts w:ascii="Times New Roman" w:eastAsia="Times New Roman" w:hAnsi="Times New Roman" w:cs="Times New Roman"/>
          <w:sz w:val="24"/>
          <w:szCs w:val="24"/>
          <w:lang w:eastAsia="ru-RU"/>
        </w:rPr>
        <w:t xml:space="preserve"> педагогический процесс в детском саду - это процесс, направленный на обеспечение физического, психического и социального благополучия детей. </w:t>
      </w:r>
      <w:r w:rsidRPr="008A15EC">
        <w:rPr>
          <w:rFonts w:ascii="Times New Roman" w:eastAsia="Times New Roman" w:hAnsi="Times New Roman" w:cs="Times New Roman"/>
          <w:sz w:val="24"/>
          <w:szCs w:val="24"/>
          <w:lang w:eastAsia="ru-RU"/>
        </w:rPr>
        <w:tab/>
        <w:t>К основным направлениям оздоровительной деятельности в нашем детском саду мы относим:</w:t>
      </w:r>
      <w:r w:rsidRPr="008A15EC">
        <w:rPr>
          <w:rFonts w:ascii="Times New Roman" w:eastAsia="Times New Roman" w:hAnsi="Times New Roman" w:cs="Times New Roman"/>
          <w:sz w:val="24"/>
          <w:szCs w:val="24"/>
          <w:lang w:eastAsia="ru-RU"/>
        </w:rPr>
        <w:br/>
        <w:t xml:space="preserve">• организацию санитарно-эпидемиологического режима и создание гигиенических условий жизнедеятельности детей; </w:t>
      </w:r>
      <w:r w:rsidRPr="008A15EC">
        <w:rPr>
          <w:rFonts w:ascii="Times New Roman" w:eastAsia="Times New Roman" w:hAnsi="Times New Roman" w:cs="Times New Roman"/>
          <w:sz w:val="24"/>
          <w:szCs w:val="24"/>
          <w:lang w:eastAsia="ru-RU"/>
        </w:rPr>
        <w:br/>
        <w:t xml:space="preserve">• организацию здорового сбалансированного питания; обеспечение психологической безопасности детей во время пребывания их в детском саду; </w:t>
      </w:r>
      <w:r w:rsidRPr="008A15EC">
        <w:rPr>
          <w:rFonts w:ascii="Times New Roman" w:eastAsia="Times New Roman" w:hAnsi="Times New Roman" w:cs="Times New Roman"/>
          <w:sz w:val="24"/>
          <w:szCs w:val="24"/>
          <w:lang w:eastAsia="ru-RU"/>
        </w:rPr>
        <w:br/>
        <w:t xml:space="preserve">• организацию лечебно-профилактической работы с детьми и сотрудниками; физическое воспитание детей. </w:t>
      </w:r>
    </w:p>
    <w:p w:rsidR="008A15EC" w:rsidRPr="008A15EC" w:rsidRDefault="008A15EC" w:rsidP="008A15EC">
      <w:pPr>
        <w:spacing w:after="0" w:line="240" w:lineRule="auto"/>
        <w:ind w:left="-540" w:firstLine="540"/>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 xml:space="preserve">Сохранение и укрепление здоровья детей – одно из основных направлений работы детского сада. Для осуществления физкультурно-оздоровительной работы с детьми в детском саду созданы необходимые условия. Материально -  техническое оснащение и оборудование, пространственная </w:t>
      </w:r>
      <w:r w:rsidRPr="008A15EC">
        <w:rPr>
          <w:rFonts w:ascii="Times New Roman" w:eastAsia="Times New Roman" w:hAnsi="Times New Roman" w:cs="Times New Roman"/>
          <w:sz w:val="24"/>
          <w:szCs w:val="24"/>
          <w:lang w:eastAsia="ru-RU"/>
        </w:rPr>
        <w:lastRenderedPageBreak/>
        <w:t xml:space="preserve">организация среды детского сада соответствуют требованиям техники безопасности, санитарно-гигиеническим нормам, физиологии детей. </w:t>
      </w:r>
    </w:p>
    <w:p w:rsidR="008A15EC" w:rsidRPr="008A15EC" w:rsidRDefault="008A15EC" w:rsidP="008A15EC">
      <w:pPr>
        <w:spacing w:after="0" w:line="240" w:lineRule="auto"/>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Наиболее эффективными формами оздоровления являются:</w:t>
      </w:r>
      <w:r w:rsidRPr="008A15EC">
        <w:rPr>
          <w:rFonts w:ascii="Times New Roman" w:eastAsia="Times New Roman" w:hAnsi="Times New Roman" w:cs="Times New Roman"/>
          <w:sz w:val="24"/>
          <w:szCs w:val="24"/>
          <w:lang w:eastAsia="ru-RU"/>
        </w:rPr>
        <w:br/>
        <w:t>• утренняя гимнастика;</w:t>
      </w:r>
      <w:r w:rsidRPr="008A15EC">
        <w:rPr>
          <w:rFonts w:ascii="Times New Roman" w:eastAsia="Times New Roman" w:hAnsi="Times New Roman" w:cs="Times New Roman"/>
          <w:sz w:val="24"/>
          <w:szCs w:val="24"/>
          <w:lang w:eastAsia="ru-RU"/>
        </w:rPr>
        <w:br/>
        <w:t xml:space="preserve">• </w:t>
      </w:r>
      <w:proofErr w:type="spellStart"/>
      <w:r w:rsidRPr="008A15EC">
        <w:rPr>
          <w:rFonts w:ascii="Times New Roman" w:eastAsia="Times New Roman" w:hAnsi="Times New Roman" w:cs="Times New Roman"/>
          <w:sz w:val="24"/>
          <w:szCs w:val="24"/>
          <w:lang w:eastAsia="ru-RU"/>
        </w:rPr>
        <w:t>физминутки</w:t>
      </w:r>
      <w:proofErr w:type="spellEnd"/>
      <w:r w:rsidRPr="008A15EC">
        <w:rPr>
          <w:rFonts w:ascii="Times New Roman" w:eastAsia="Times New Roman" w:hAnsi="Times New Roman" w:cs="Times New Roman"/>
          <w:sz w:val="24"/>
          <w:szCs w:val="24"/>
          <w:lang w:eastAsia="ru-RU"/>
        </w:rPr>
        <w:t xml:space="preserve">, динамические паузы; </w:t>
      </w:r>
      <w:r w:rsidRPr="008A15EC">
        <w:rPr>
          <w:rFonts w:ascii="Times New Roman" w:eastAsia="Times New Roman" w:hAnsi="Times New Roman" w:cs="Times New Roman"/>
          <w:sz w:val="24"/>
          <w:szCs w:val="24"/>
          <w:lang w:eastAsia="ru-RU"/>
        </w:rPr>
        <w:br/>
        <w:t xml:space="preserve">• обеспечение условий для реализации двигательной активности детей в течение дня; </w:t>
      </w:r>
      <w:r w:rsidRPr="008A15EC">
        <w:rPr>
          <w:rFonts w:ascii="Times New Roman" w:eastAsia="Times New Roman" w:hAnsi="Times New Roman" w:cs="Times New Roman"/>
          <w:sz w:val="24"/>
          <w:szCs w:val="24"/>
          <w:lang w:eastAsia="ru-RU"/>
        </w:rPr>
        <w:br/>
        <w:t xml:space="preserve">• физкультурные занятия, прогулки; </w:t>
      </w:r>
      <w:r w:rsidRPr="008A15EC">
        <w:rPr>
          <w:rFonts w:ascii="Times New Roman" w:eastAsia="Times New Roman" w:hAnsi="Times New Roman" w:cs="Times New Roman"/>
          <w:sz w:val="24"/>
          <w:szCs w:val="24"/>
          <w:lang w:eastAsia="ru-RU"/>
        </w:rPr>
        <w:br/>
        <w:t xml:space="preserve">• корригирующая, дыхательные гимнастики; </w:t>
      </w:r>
      <w:r w:rsidRPr="008A15EC">
        <w:rPr>
          <w:rFonts w:ascii="Times New Roman" w:eastAsia="Times New Roman" w:hAnsi="Times New Roman" w:cs="Times New Roman"/>
          <w:sz w:val="24"/>
          <w:szCs w:val="24"/>
          <w:lang w:eastAsia="ru-RU"/>
        </w:rPr>
        <w:br/>
        <w:t xml:space="preserve">• спортивные праздники и развлечения; </w:t>
      </w:r>
      <w:r w:rsidRPr="008A15EC">
        <w:rPr>
          <w:rFonts w:ascii="Times New Roman" w:eastAsia="Times New Roman" w:hAnsi="Times New Roman" w:cs="Times New Roman"/>
          <w:sz w:val="24"/>
          <w:szCs w:val="24"/>
          <w:lang w:eastAsia="ru-RU"/>
        </w:rPr>
        <w:br/>
      </w:r>
    </w:p>
    <w:p w:rsidR="008A15EC" w:rsidRPr="008A15EC" w:rsidRDefault="008A15EC" w:rsidP="008A15EC">
      <w:pPr>
        <w:spacing w:after="0" w:line="240" w:lineRule="auto"/>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ab/>
        <w:t>Вся физкультурно - оздоровительная работа в детском саду строится с учётом структуры двигательного режима для детей каждого возраста. Организованной формой двигательного режима являются физкультурные занятия. При проведении занятий инструктора по физической культуре использует как традиционные, так и нетрадиционные формы: сюжетные, тренировочные, контрольные, комплексные, игры-эстафеты и др. Используется принцип чередования активной деятельности с упражнениями на дыхание, релаксацию.</w:t>
      </w:r>
    </w:p>
    <w:p w:rsidR="008A15EC" w:rsidRPr="008A15EC" w:rsidRDefault="008A15EC" w:rsidP="008A15EC">
      <w:pPr>
        <w:spacing w:after="0" w:line="240" w:lineRule="auto"/>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ab/>
        <w:t xml:space="preserve">В течение года применяются различные закаливающие мероприятия: воздушные ванны, солнечные ванны в летнее время, обливание рук до локтя, утренний прием детей на свежем воздухе. Параллельно с закаливанием в течение учебного года проводятся профилактические мероприятия, разработан помесячный план, который включает в себя витаминотерапию, воздушные ванны, фитотерапию, </w:t>
      </w:r>
      <w:proofErr w:type="spellStart"/>
      <w:r w:rsidRPr="008A15EC">
        <w:rPr>
          <w:rFonts w:ascii="Times New Roman" w:eastAsia="Times New Roman" w:hAnsi="Times New Roman" w:cs="Times New Roman"/>
          <w:sz w:val="24"/>
          <w:szCs w:val="24"/>
          <w:lang w:eastAsia="ru-RU"/>
        </w:rPr>
        <w:t>кварцевание</w:t>
      </w:r>
      <w:proofErr w:type="spellEnd"/>
      <w:r w:rsidRPr="008A15EC">
        <w:rPr>
          <w:rFonts w:ascii="Times New Roman" w:eastAsia="Times New Roman" w:hAnsi="Times New Roman" w:cs="Times New Roman"/>
          <w:sz w:val="24"/>
          <w:szCs w:val="24"/>
          <w:lang w:eastAsia="ru-RU"/>
        </w:rPr>
        <w:t xml:space="preserve"> групп, </w:t>
      </w:r>
      <w:proofErr w:type="spellStart"/>
      <w:r w:rsidRPr="008A15EC">
        <w:rPr>
          <w:rFonts w:ascii="Times New Roman" w:eastAsia="Times New Roman" w:hAnsi="Times New Roman" w:cs="Times New Roman"/>
          <w:sz w:val="24"/>
          <w:szCs w:val="24"/>
          <w:lang w:eastAsia="ru-RU"/>
        </w:rPr>
        <w:t>чесночнотерапия</w:t>
      </w:r>
      <w:proofErr w:type="spellEnd"/>
      <w:r w:rsidRPr="008A15EC">
        <w:rPr>
          <w:rFonts w:ascii="Times New Roman" w:eastAsia="Times New Roman" w:hAnsi="Times New Roman" w:cs="Times New Roman"/>
          <w:sz w:val="24"/>
          <w:szCs w:val="24"/>
          <w:lang w:eastAsia="ru-RU"/>
        </w:rPr>
        <w:t>, орошение полости рта и носоглотки солёной прохладной водой.</w:t>
      </w:r>
    </w:p>
    <w:p w:rsidR="008A15EC" w:rsidRPr="008A15EC" w:rsidRDefault="008A15EC" w:rsidP="008A15EC">
      <w:pPr>
        <w:spacing w:after="0" w:line="240" w:lineRule="auto"/>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ab/>
        <w:t xml:space="preserve">На  протяжении всего учебного года осуществлялся медицинский </w:t>
      </w:r>
      <w:proofErr w:type="gramStart"/>
      <w:r w:rsidRPr="008A15EC">
        <w:rPr>
          <w:rFonts w:ascii="Times New Roman" w:eastAsia="Times New Roman" w:hAnsi="Times New Roman" w:cs="Times New Roman"/>
          <w:sz w:val="24"/>
          <w:szCs w:val="24"/>
          <w:lang w:eastAsia="ru-RU"/>
        </w:rPr>
        <w:t>контроль за</w:t>
      </w:r>
      <w:proofErr w:type="gramEnd"/>
      <w:r w:rsidRPr="008A15EC">
        <w:rPr>
          <w:rFonts w:ascii="Times New Roman" w:eastAsia="Times New Roman" w:hAnsi="Times New Roman" w:cs="Times New Roman"/>
          <w:sz w:val="24"/>
          <w:szCs w:val="24"/>
          <w:lang w:eastAsia="ru-RU"/>
        </w:rPr>
        <w:t xml:space="preserve"> физическим воспитанием который, включал:</w:t>
      </w:r>
    </w:p>
    <w:p w:rsidR="008A15EC" w:rsidRPr="008A15EC" w:rsidRDefault="008A15EC" w:rsidP="008A15EC">
      <w:pPr>
        <w:numPr>
          <w:ilvl w:val="0"/>
          <w:numId w:val="26"/>
        </w:numPr>
        <w:spacing w:after="0" w:line="240" w:lineRule="auto"/>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 xml:space="preserve">Медико-педагогическое наблюдение за организацией двигательного режима, методикой проведения и организацией занятий физическими упражнениями и их воздействием на организм ребёнка; </w:t>
      </w:r>
      <w:proofErr w:type="gramStart"/>
      <w:r w:rsidRPr="008A15EC">
        <w:rPr>
          <w:rFonts w:ascii="Times New Roman" w:eastAsia="Times New Roman" w:hAnsi="Times New Roman" w:cs="Times New Roman"/>
          <w:sz w:val="24"/>
          <w:szCs w:val="24"/>
          <w:lang w:eastAsia="ru-RU"/>
        </w:rPr>
        <w:t>контроль за</w:t>
      </w:r>
      <w:proofErr w:type="gramEnd"/>
      <w:r w:rsidRPr="008A15EC">
        <w:rPr>
          <w:rFonts w:ascii="Times New Roman" w:eastAsia="Times New Roman" w:hAnsi="Times New Roman" w:cs="Times New Roman"/>
          <w:sz w:val="24"/>
          <w:szCs w:val="24"/>
          <w:lang w:eastAsia="ru-RU"/>
        </w:rPr>
        <w:t xml:space="preserve"> осуществлением системы закаливания.</w:t>
      </w:r>
    </w:p>
    <w:p w:rsidR="008A15EC" w:rsidRPr="008A15EC" w:rsidRDefault="008A15EC" w:rsidP="008A15EC">
      <w:pPr>
        <w:numPr>
          <w:ilvl w:val="0"/>
          <w:numId w:val="26"/>
        </w:numPr>
        <w:spacing w:after="0" w:line="240" w:lineRule="auto"/>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Контроль за санитарно-гигиеническим состоянием проведения занятий, физкультурного оборудования, спортивной одежды, обуви.</w:t>
      </w:r>
    </w:p>
    <w:p w:rsidR="008A15EC" w:rsidRPr="008A15EC" w:rsidRDefault="008A15EC" w:rsidP="008A15EC">
      <w:pPr>
        <w:numPr>
          <w:ilvl w:val="0"/>
          <w:numId w:val="26"/>
        </w:numPr>
        <w:spacing w:after="0" w:line="240" w:lineRule="auto"/>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Санитарно-просветительская работа по вопросам физического воспитания дошкольников среди педагогов детского сада  и родителей.</w:t>
      </w:r>
    </w:p>
    <w:p w:rsidR="008A15EC" w:rsidRPr="008A15EC" w:rsidRDefault="008A15EC" w:rsidP="008A15EC">
      <w:pPr>
        <w:spacing w:after="0" w:line="240" w:lineRule="auto"/>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 xml:space="preserve">Все усилия, направленные на сохранение и укрепление здоровья детей, не будут иметь ожидаемых результатов без понимания и поддержки родителей наших воспитанников. </w:t>
      </w:r>
      <w:proofErr w:type="gramStart"/>
      <w:r w:rsidRPr="008A15EC">
        <w:rPr>
          <w:rFonts w:ascii="Times New Roman" w:eastAsia="Times New Roman" w:hAnsi="Times New Roman" w:cs="Times New Roman"/>
          <w:sz w:val="24"/>
          <w:szCs w:val="24"/>
          <w:lang w:eastAsia="ru-RU"/>
        </w:rPr>
        <w:t>Разнообразные формы работы: открытые занятия, спортивные праздники, дни здоровья,  досуги с участием родителей и др. Для родителей в группе оформлены уголок здоровья, папки-передвижки «Точечный массаж при ОРЗ», «К здоровью без лекарств», проводились консультации «Адаптация детей к условиям детского сада»,  «Играем дома и на свежем воздухе», «Безопасность  детей в ваших руках» и др.  Решение вопросов оздоровительной и профилактической работы в детском</w:t>
      </w:r>
      <w:proofErr w:type="gramEnd"/>
      <w:r w:rsidRPr="008A15EC">
        <w:rPr>
          <w:rFonts w:ascii="Times New Roman" w:eastAsia="Times New Roman" w:hAnsi="Times New Roman" w:cs="Times New Roman"/>
          <w:sz w:val="24"/>
          <w:szCs w:val="24"/>
          <w:lang w:eastAsia="ru-RU"/>
        </w:rPr>
        <w:t xml:space="preserve"> саду невозможно без тесного взаимодействия с медицинским персоналом. Воспитанники  постоянно находятся под наблюдением медицинской сестры.  Каждый месяц проводится анализ заболеваемости и посещаемости воспитанников. Весной и осенью – мониторинг состояния здоровья детей, уточняются диагнозы и группы здоровья. Четырех разовое питание воспитанников осуществляется в соответствии с десятидневным меню, разработанным на основе физиологических потребностей в пищевых веществах, утвержденным заведующей.</w:t>
      </w:r>
      <w:r w:rsidRPr="008A15EC">
        <w:rPr>
          <w:rFonts w:ascii="Times New Roman" w:eastAsia="Times New Roman" w:hAnsi="Times New Roman" w:cs="Times New Roman"/>
          <w:sz w:val="24"/>
          <w:szCs w:val="24"/>
          <w:lang w:eastAsia="ru-RU"/>
        </w:rPr>
        <w:tab/>
      </w:r>
    </w:p>
    <w:p w:rsidR="008A15EC" w:rsidRPr="008A15EC" w:rsidRDefault="008A15EC" w:rsidP="008A15EC">
      <w:pPr>
        <w:spacing w:after="0" w:line="240" w:lineRule="auto"/>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 xml:space="preserve">Ежегодно проводятся мониторинговые исследования по оценке динамики состояния здоровья. Анализируя распределение детей по группам здоровья необходимо отметить положительную динамику в увеличении детей с первой группой здоровья. </w:t>
      </w:r>
    </w:p>
    <w:p w:rsidR="008A15EC" w:rsidRPr="008A15EC" w:rsidRDefault="008A15EC" w:rsidP="008A15EC">
      <w:pPr>
        <w:spacing w:after="0" w:line="240" w:lineRule="auto"/>
        <w:ind w:firstLine="567"/>
        <w:jc w:val="center"/>
        <w:rPr>
          <w:rFonts w:ascii="Times New Roman" w:eastAsia="Times New Roman" w:hAnsi="Times New Roman" w:cs="Times New Roman"/>
          <w:b/>
          <w:sz w:val="24"/>
          <w:szCs w:val="24"/>
          <w:lang w:eastAsia="ru-RU"/>
        </w:rPr>
      </w:pPr>
    </w:p>
    <w:p w:rsidR="008A15EC" w:rsidRPr="008A15EC" w:rsidRDefault="008A15EC" w:rsidP="008A15EC">
      <w:pPr>
        <w:spacing w:after="0" w:line="240" w:lineRule="auto"/>
        <w:ind w:firstLine="567"/>
        <w:jc w:val="center"/>
        <w:rPr>
          <w:rFonts w:ascii="Times New Roman" w:eastAsia="Times New Roman" w:hAnsi="Times New Roman" w:cs="Times New Roman"/>
          <w:b/>
          <w:sz w:val="24"/>
          <w:szCs w:val="24"/>
          <w:lang w:eastAsia="ru-RU"/>
        </w:rPr>
      </w:pPr>
    </w:p>
    <w:p w:rsidR="008A15EC" w:rsidRDefault="008A15EC" w:rsidP="008A15EC">
      <w:pPr>
        <w:spacing w:after="0" w:line="240" w:lineRule="auto"/>
        <w:ind w:firstLine="567"/>
        <w:jc w:val="center"/>
        <w:rPr>
          <w:rFonts w:ascii="Times New Roman" w:eastAsia="Times New Roman" w:hAnsi="Times New Roman" w:cs="Times New Roman"/>
          <w:b/>
          <w:sz w:val="24"/>
          <w:szCs w:val="24"/>
          <w:lang w:val="kk-KZ" w:eastAsia="ru-RU"/>
        </w:rPr>
      </w:pPr>
    </w:p>
    <w:p w:rsidR="005857D9" w:rsidRPr="008A15EC" w:rsidRDefault="005857D9" w:rsidP="008A15EC">
      <w:pPr>
        <w:spacing w:after="0" w:line="240" w:lineRule="auto"/>
        <w:ind w:firstLine="567"/>
        <w:jc w:val="center"/>
        <w:rPr>
          <w:rFonts w:ascii="Times New Roman" w:eastAsia="Times New Roman" w:hAnsi="Times New Roman" w:cs="Times New Roman"/>
          <w:b/>
          <w:sz w:val="24"/>
          <w:szCs w:val="24"/>
          <w:lang w:val="kk-KZ" w:eastAsia="ru-RU"/>
        </w:rPr>
      </w:pPr>
    </w:p>
    <w:p w:rsidR="008A15EC" w:rsidRPr="008A15EC" w:rsidRDefault="008A15EC" w:rsidP="008A15EC">
      <w:pPr>
        <w:spacing w:after="0" w:line="240" w:lineRule="auto"/>
        <w:ind w:firstLine="567"/>
        <w:jc w:val="center"/>
        <w:rPr>
          <w:rFonts w:ascii="Times New Roman" w:eastAsia="Times New Roman" w:hAnsi="Times New Roman" w:cs="Times New Roman"/>
          <w:b/>
          <w:sz w:val="24"/>
          <w:szCs w:val="24"/>
          <w:lang w:eastAsia="ru-RU"/>
        </w:rPr>
      </w:pPr>
      <w:r w:rsidRPr="008A15EC">
        <w:rPr>
          <w:rFonts w:ascii="Times New Roman" w:eastAsia="Times New Roman" w:hAnsi="Times New Roman" w:cs="Times New Roman"/>
          <w:b/>
          <w:sz w:val="24"/>
          <w:szCs w:val="24"/>
          <w:lang w:eastAsia="ru-RU"/>
        </w:rPr>
        <w:lastRenderedPageBreak/>
        <w:t>Сравнительный анализ распределения детей по группам здоровья</w:t>
      </w:r>
    </w:p>
    <w:p w:rsidR="008A15EC" w:rsidRPr="008A15EC" w:rsidRDefault="008A15EC" w:rsidP="008A15EC">
      <w:pPr>
        <w:spacing w:after="0" w:line="240" w:lineRule="auto"/>
        <w:ind w:firstLine="567"/>
        <w:jc w:val="center"/>
        <w:rPr>
          <w:rFonts w:ascii="Times New Roman" w:eastAsia="Times New Roman" w:hAnsi="Times New Roman" w:cs="Times New Roman"/>
          <w:b/>
          <w:sz w:val="24"/>
          <w:szCs w:val="24"/>
          <w:lang w:eastAsia="ru-RU"/>
        </w:rPr>
      </w:pPr>
    </w:p>
    <w:p w:rsidR="008A15EC" w:rsidRPr="008A15EC" w:rsidRDefault="008A15EC" w:rsidP="008A15EC">
      <w:pPr>
        <w:tabs>
          <w:tab w:val="left" w:pos="342"/>
        </w:tabs>
        <w:spacing w:after="0" w:line="240" w:lineRule="auto"/>
        <w:ind w:left="-540" w:hanging="27"/>
        <w:jc w:val="center"/>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eastAsia="ru-RU"/>
        </w:rPr>
        <w:t>1. Показатели группы здоровья детей</w:t>
      </w:r>
    </w:p>
    <w:p w:rsidR="008A15EC" w:rsidRPr="008A15EC" w:rsidRDefault="008A15EC" w:rsidP="008A15EC">
      <w:pPr>
        <w:tabs>
          <w:tab w:val="left" w:pos="342"/>
        </w:tabs>
        <w:spacing w:after="0" w:line="240" w:lineRule="auto"/>
        <w:ind w:left="-540" w:hanging="27"/>
        <w:jc w:val="center"/>
        <w:rPr>
          <w:rFonts w:ascii="Times New Roman" w:eastAsia="Times New Roman" w:hAnsi="Times New Roman" w:cs="Times New Roman"/>
          <w:sz w:val="24"/>
          <w:szCs w:val="24"/>
          <w:lang w:val="kk-KZ" w:eastAsia="ru-RU"/>
        </w:rPr>
      </w:pPr>
    </w:p>
    <w:tbl>
      <w:tblPr>
        <w:tblStyle w:val="a8"/>
        <w:tblW w:w="0" w:type="auto"/>
        <w:tblInd w:w="250" w:type="dxa"/>
        <w:tblLook w:val="04A0" w:firstRow="1" w:lastRow="0" w:firstColumn="1" w:lastColumn="0" w:noHBand="0" w:noVBand="1"/>
      </w:tblPr>
      <w:tblGrid>
        <w:gridCol w:w="1843"/>
        <w:gridCol w:w="2551"/>
        <w:gridCol w:w="2268"/>
        <w:gridCol w:w="2552"/>
      </w:tblGrid>
      <w:tr w:rsidR="008A15EC" w:rsidRPr="008A15EC" w:rsidTr="005857D9">
        <w:trPr>
          <w:trHeight w:val="590"/>
        </w:trPr>
        <w:tc>
          <w:tcPr>
            <w:tcW w:w="1843" w:type="dxa"/>
          </w:tcPr>
          <w:p w:rsidR="008A15EC" w:rsidRPr="008A15EC" w:rsidRDefault="008A15EC" w:rsidP="008A15EC">
            <w:pPr>
              <w:tabs>
                <w:tab w:val="left" w:pos="342"/>
              </w:tabs>
              <w:jc w:val="center"/>
              <w:rPr>
                <w:sz w:val="24"/>
                <w:szCs w:val="24"/>
                <w:lang w:val="kk-KZ"/>
              </w:rPr>
            </w:pPr>
            <w:r w:rsidRPr="008A15EC">
              <w:rPr>
                <w:sz w:val="24"/>
                <w:szCs w:val="24"/>
                <w:lang w:val="kk-KZ"/>
              </w:rPr>
              <w:t>Возраст детей</w:t>
            </w:r>
          </w:p>
        </w:tc>
        <w:tc>
          <w:tcPr>
            <w:tcW w:w="2551" w:type="dxa"/>
          </w:tcPr>
          <w:p w:rsidR="008A15EC" w:rsidRPr="008A15EC" w:rsidRDefault="008A15EC" w:rsidP="008A15EC">
            <w:pPr>
              <w:tabs>
                <w:tab w:val="left" w:pos="342"/>
              </w:tabs>
              <w:jc w:val="center"/>
              <w:rPr>
                <w:sz w:val="24"/>
                <w:szCs w:val="24"/>
                <w:lang w:val="kk-KZ"/>
              </w:rPr>
            </w:pPr>
            <w:r w:rsidRPr="008A15EC">
              <w:rPr>
                <w:sz w:val="24"/>
                <w:szCs w:val="24"/>
                <w:lang w:val="kk-KZ"/>
              </w:rPr>
              <w:t>I группа здоровья</w:t>
            </w:r>
          </w:p>
          <w:p w:rsidR="008A15EC" w:rsidRPr="008A15EC" w:rsidRDefault="008A15EC" w:rsidP="008A15EC">
            <w:pPr>
              <w:tabs>
                <w:tab w:val="left" w:pos="342"/>
              </w:tabs>
              <w:jc w:val="center"/>
              <w:rPr>
                <w:sz w:val="24"/>
                <w:szCs w:val="24"/>
                <w:lang w:val="kk-KZ"/>
              </w:rPr>
            </w:pPr>
            <w:r w:rsidRPr="008A15EC">
              <w:rPr>
                <w:sz w:val="24"/>
                <w:szCs w:val="24"/>
                <w:lang w:val="kk-KZ"/>
              </w:rPr>
              <w:t>%</w:t>
            </w:r>
          </w:p>
        </w:tc>
        <w:tc>
          <w:tcPr>
            <w:tcW w:w="2268" w:type="dxa"/>
          </w:tcPr>
          <w:p w:rsidR="008A15EC" w:rsidRPr="008A15EC" w:rsidRDefault="008A15EC" w:rsidP="008A15EC">
            <w:pPr>
              <w:tabs>
                <w:tab w:val="left" w:pos="342"/>
              </w:tabs>
              <w:jc w:val="center"/>
              <w:rPr>
                <w:sz w:val="24"/>
                <w:szCs w:val="24"/>
                <w:lang w:val="kk-KZ"/>
              </w:rPr>
            </w:pPr>
            <w:r w:rsidRPr="008A15EC">
              <w:rPr>
                <w:sz w:val="24"/>
                <w:szCs w:val="24"/>
                <w:lang w:val="kk-KZ"/>
              </w:rPr>
              <w:t>II группа здоровья</w:t>
            </w:r>
          </w:p>
          <w:p w:rsidR="008A15EC" w:rsidRPr="008A15EC" w:rsidRDefault="008A15EC" w:rsidP="008A15EC">
            <w:pPr>
              <w:tabs>
                <w:tab w:val="left" w:pos="342"/>
              </w:tabs>
              <w:jc w:val="center"/>
              <w:rPr>
                <w:sz w:val="24"/>
                <w:szCs w:val="24"/>
                <w:lang w:val="kk-KZ"/>
              </w:rPr>
            </w:pPr>
            <w:r w:rsidRPr="008A15EC">
              <w:rPr>
                <w:sz w:val="24"/>
                <w:szCs w:val="24"/>
                <w:lang w:val="kk-KZ"/>
              </w:rPr>
              <w:t>%</w:t>
            </w:r>
          </w:p>
        </w:tc>
        <w:tc>
          <w:tcPr>
            <w:tcW w:w="2552" w:type="dxa"/>
          </w:tcPr>
          <w:p w:rsidR="008A15EC" w:rsidRPr="008A15EC" w:rsidRDefault="008A15EC" w:rsidP="008A15EC">
            <w:pPr>
              <w:tabs>
                <w:tab w:val="left" w:pos="342"/>
              </w:tabs>
              <w:jc w:val="center"/>
              <w:rPr>
                <w:sz w:val="24"/>
                <w:szCs w:val="24"/>
                <w:lang w:val="kk-KZ"/>
              </w:rPr>
            </w:pPr>
            <w:r w:rsidRPr="008A15EC">
              <w:rPr>
                <w:sz w:val="24"/>
                <w:szCs w:val="24"/>
                <w:lang w:val="kk-KZ"/>
              </w:rPr>
              <w:t>III группа здоровья</w:t>
            </w:r>
          </w:p>
          <w:p w:rsidR="008A15EC" w:rsidRPr="008A15EC" w:rsidRDefault="008A15EC" w:rsidP="008A15EC">
            <w:pPr>
              <w:tabs>
                <w:tab w:val="left" w:pos="342"/>
              </w:tabs>
              <w:jc w:val="center"/>
              <w:rPr>
                <w:sz w:val="24"/>
                <w:szCs w:val="24"/>
                <w:lang w:val="kk-KZ"/>
              </w:rPr>
            </w:pPr>
            <w:r w:rsidRPr="008A15EC">
              <w:rPr>
                <w:sz w:val="24"/>
                <w:szCs w:val="24"/>
                <w:lang w:val="kk-KZ"/>
              </w:rPr>
              <w:t>%</w:t>
            </w:r>
          </w:p>
        </w:tc>
      </w:tr>
      <w:tr w:rsidR="008A15EC" w:rsidRPr="008A15EC" w:rsidTr="005857D9">
        <w:tc>
          <w:tcPr>
            <w:tcW w:w="1843" w:type="dxa"/>
          </w:tcPr>
          <w:p w:rsidR="008A15EC" w:rsidRPr="008A15EC" w:rsidRDefault="008A15EC" w:rsidP="008A15EC">
            <w:pPr>
              <w:tabs>
                <w:tab w:val="left" w:pos="342"/>
              </w:tabs>
              <w:rPr>
                <w:sz w:val="24"/>
                <w:szCs w:val="24"/>
                <w:lang w:val="kk-KZ"/>
              </w:rPr>
            </w:pPr>
            <w:r w:rsidRPr="008A15EC">
              <w:rPr>
                <w:sz w:val="24"/>
                <w:szCs w:val="24"/>
                <w:lang w:val="kk-KZ"/>
              </w:rPr>
              <w:t>3 – 4 года</w:t>
            </w:r>
          </w:p>
        </w:tc>
        <w:tc>
          <w:tcPr>
            <w:tcW w:w="2551" w:type="dxa"/>
          </w:tcPr>
          <w:p w:rsidR="008A15EC" w:rsidRPr="008A15EC" w:rsidRDefault="008A15EC" w:rsidP="008A15EC">
            <w:pPr>
              <w:tabs>
                <w:tab w:val="left" w:pos="342"/>
              </w:tabs>
              <w:jc w:val="center"/>
              <w:rPr>
                <w:sz w:val="24"/>
                <w:szCs w:val="24"/>
                <w:lang w:val="kk-KZ"/>
              </w:rPr>
            </w:pPr>
            <w:r w:rsidRPr="008A15EC">
              <w:rPr>
                <w:sz w:val="24"/>
                <w:szCs w:val="24"/>
                <w:lang w:val="kk-KZ"/>
              </w:rPr>
              <w:t>80</w:t>
            </w:r>
          </w:p>
        </w:tc>
        <w:tc>
          <w:tcPr>
            <w:tcW w:w="2268" w:type="dxa"/>
          </w:tcPr>
          <w:p w:rsidR="008A15EC" w:rsidRPr="008A15EC" w:rsidRDefault="008A15EC" w:rsidP="008A15EC">
            <w:pPr>
              <w:tabs>
                <w:tab w:val="left" w:pos="342"/>
              </w:tabs>
              <w:jc w:val="center"/>
              <w:rPr>
                <w:sz w:val="24"/>
                <w:szCs w:val="24"/>
                <w:lang w:val="kk-KZ"/>
              </w:rPr>
            </w:pPr>
            <w:r w:rsidRPr="008A15EC">
              <w:rPr>
                <w:sz w:val="24"/>
                <w:szCs w:val="24"/>
                <w:lang w:val="kk-KZ"/>
              </w:rPr>
              <w:t>20</w:t>
            </w:r>
          </w:p>
        </w:tc>
        <w:tc>
          <w:tcPr>
            <w:tcW w:w="2552" w:type="dxa"/>
          </w:tcPr>
          <w:p w:rsidR="008A15EC" w:rsidRPr="008A15EC" w:rsidRDefault="008A15EC" w:rsidP="008A15EC">
            <w:pPr>
              <w:tabs>
                <w:tab w:val="left" w:pos="342"/>
              </w:tabs>
              <w:jc w:val="center"/>
              <w:rPr>
                <w:sz w:val="24"/>
                <w:szCs w:val="24"/>
                <w:lang w:val="kk-KZ"/>
              </w:rPr>
            </w:pPr>
            <w:r w:rsidRPr="008A15EC">
              <w:rPr>
                <w:sz w:val="24"/>
                <w:szCs w:val="24"/>
                <w:lang w:val="kk-KZ"/>
              </w:rPr>
              <w:t>-</w:t>
            </w:r>
          </w:p>
        </w:tc>
      </w:tr>
      <w:tr w:rsidR="008A15EC" w:rsidRPr="008A15EC" w:rsidTr="005857D9">
        <w:tc>
          <w:tcPr>
            <w:tcW w:w="1843" w:type="dxa"/>
          </w:tcPr>
          <w:p w:rsidR="008A15EC" w:rsidRPr="008A15EC" w:rsidRDefault="008A15EC" w:rsidP="008A15EC">
            <w:pPr>
              <w:tabs>
                <w:tab w:val="left" w:pos="342"/>
              </w:tabs>
              <w:rPr>
                <w:sz w:val="24"/>
                <w:szCs w:val="24"/>
                <w:lang w:val="kk-KZ"/>
              </w:rPr>
            </w:pPr>
            <w:r w:rsidRPr="008A15EC">
              <w:rPr>
                <w:sz w:val="24"/>
                <w:szCs w:val="24"/>
                <w:lang w:val="kk-KZ"/>
              </w:rPr>
              <w:t>4 -5 лет</w:t>
            </w:r>
          </w:p>
        </w:tc>
        <w:tc>
          <w:tcPr>
            <w:tcW w:w="2551" w:type="dxa"/>
          </w:tcPr>
          <w:p w:rsidR="008A15EC" w:rsidRPr="008A15EC" w:rsidRDefault="008A15EC" w:rsidP="008A15EC">
            <w:pPr>
              <w:tabs>
                <w:tab w:val="left" w:pos="342"/>
              </w:tabs>
              <w:jc w:val="center"/>
              <w:rPr>
                <w:sz w:val="24"/>
                <w:szCs w:val="24"/>
                <w:lang w:val="kk-KZ"/>
              </w:rPr>
            </w:pPr>
            <w:r w:rsidRPr="008A15EC">
              <w:rPr>
                <w:sz w:val="24"/>
                <w:szCs w:val="24"/>
                <w:lang w:val="kk-KZ"/>
              </w:rPr>
              <w:t>80</w:t>
            </w:r>
          </w:p>
        </w:tc>
        <w:tc>
          <w:tcPr>
            <w:tcW w:w="2268" w:type="dxa"/>
          </w:tcPr>
          <w:p w:rsidR="008A15EC" w:rsidRPr="008A15EC" w:rsidRDefault="008A15EC" w:rsidP="008A15EC">
            <w:pPr>
              <w:tabs>
                <w:tab w:val="left" w:pos="342"/>
              </w:tabs>
              <w:jc w:val="center"/>
              <w:rPr>
                <w:sz w:val="24"/>
                <w:szCs w:val="24"/>
                <w:lang w:val="kk-KZ"/>
              </w:rPr>
            </w:pPr>
            <w:r w:rsidRPr="008A15EC">
              <w:rPr>
                <w:sz w:val="24"/>
                <w:szCs w:val="24"/>
                <w:lang w:val="kk-KZ"/>
              </w:rPr>
              <w:t>20</w:t>
            </w:r>
          </w:p>
        </w:tc>
        <w:tc>
          <w:tcPr>
            <w:tcW w:w="2552" w:type="dxa"/>
          </w:tcPr>
          <w:p w:rsidR="008A15EC" w:rsidRPr="008A15EC" w:rsidRDefault="008A15EC" w:rsidP="008A15EC">
            <w:pPr>
              <w:jc w:val="center"/>
            </w:pPr>
            <w:r w:rsidRPr="008A15EC">
              <w:rPr>
                <w:sz w:val="24"/>
                <w:szCs w:val="24"/>
                <w:lang w:val="kk-KZ"/>
              </w:rPr>
              <w:t>-</w:t>
            </w:r>
          </w:p>
        </w:tc>
      </w:tr>
      <w:tr w:rsidR="008A15EC" w:rsidRPr="008A15EC" w:rsidTr="005857D9">
        <w:tc>
          <w:tcPr>
            <w:tcW w:w="1843" w:type="dxa"/>
          </w:tcPr>
          <w:p w:rsidR="008A15EC" w:rsidRPr="008A15EC" w:rsidRDefault="008A15EC" w:rsidP="008A15EC">
            <w:pPr>
              <w:tabs>
                <w:tab w:val="left" w:pos="342"/>
              </w:tabs>
              <w:rPr>
                <w:sz w:val="24"/>
                <w:szCs w:val="24"/>
                <w:lang w:val="kk-KZ"/>
              </w:rPr>
            </w:pPr>
            <w:r w:rsidRPr="008A15EC">
              <w:rPr>
                <w:sz w:val="24"/>
                <w:szCs w:val="24"/>
                <w:lang w:val="kk-KZ"/>
              </w:rPr>
              <w:t>5 – 6 лет</w:t>
            </w:r>
          </w:p>
        </w:tc>
        <w:tc>
          <w:tcPr>
            <w:tcW w:w="2551" w:type="dxa"/>
          </w:tcPr>
          <w:p w:rsidR="008A15EC" w:rsidRPr="008A15EC" w:rsidRDefault="008A15EC" w:rsidP="008A15EC">
            <w:pPr>
              <w:tabs>
                <w:tab w:val="left" w:pos="342"/>
              </w:tabs>
              <w:jc w:val="center"/>
              <w:rPr>
                <w:sz w:val="24"/>
                <w:szCs w:val="24"/>
                <w:lang w:val="kk-KZ"/>
              </w:rPr>
            </w:pPr>
            <w:r w:rsidRPr="008A15EC">
              <w:rPr>
                <w:sz w:val="24"/>
                <w:szCs w:val="24"/>
                <w:lang w:val="kk-KZ"/>
              </w:rPr>
              <w:t>90</w:t>
            </w:r>
          </w:p>
        </w:tc>
        <w:tc>
          <w:tcPr>
            <w:tcW w:w="2268" w:type="dxa"/>
          </w:tcPr>
          <w:p w:rsidR="008A15EC" w:rsidRPr="008A15EC" w:rsidRDefault="008A15EC" w:rsidP="008A15EC">
            <w:pPr>
              <w:tabs>
                <w:tab w:val="left" w:pos="342"/>
              </w:tabs>
              <w:jc w:val="center"/>
              <w:rPr>
                <w:sz w:val="24"/>
                <w:szCs w:val="24"/>
                <w:lang w:val="kk-KZ"/>
              </w:rPr>
            </w:pPr>
            <w:r w:rsidRPr="008A15EC">
              <w:rPr>
                <w:sz w:val="24"/>
                <w:szCs w:val="24"/>
                <w:lang w:val="kk-KZ"/>
              </w:rPr>
              <w:t>10</w:t>
            </w:r>
          </w:p>
        </w:tc>
        <w:tc>
          <w:tcPr>
            <w:tcW w:w="2552" w:type="dxa"/>
          </w:tcPr>
          <w:p w:rsidR="008A15EC" w:rsidRPr="008A15EC" w:rsidRDefault="008A15EC" w:rsidP="008A15EC">
            <w:pPr>
              <w:jc w:val="center"/>
            </w:pPr>
            <w:r w:rsidRPr="008A15EC">
              <w:rPr>
                <w:sz w:val="24"/>
                <w:szCs w:val="24"/>
                <w:lang w:val="kk-KZ"/>
              </w:rPr>
              <w:t>-</w:t>
            </w:r>
          </w:p>
        </w:tc>
      </w:tr>
      <w:tr w:rsidR="008A15EC" w:rsidRPr="008A15EC" w:rsidTr="005857D9">
        <w:tc>
          <w:tcPr>
            <w:tcW w:w="1843" w:type="dxa"/>
          </w:tcPr>
          <w:p w:rsidR="008A15EC" w:rsidRPr="008A15EC" w:rsidRDefault="008A15EC" w:rsidP="008A15EC">
            <w:pPr>
              <w:tabs>
                <w:tab w:val="left" w:pos="342"/>
              </w:tabs>
              <w:rPr>
                <w:sz w:val="24"/>
                <w:szCs w:val="24"/>
                <w:lang w:val="kk-KZ"/>
              </w:rPr>
            </w:pPr>
            <w:r w:rsidRPr="008A15EC">
              <w:rPr>
                <w:sz w:val="24"/>
                <w:szCs w:val="24"/>
                <w:lang w:val="kk-KZ"/>
              </w:rPr>
              <w:t>6 -7 лет</w:t>
            </w:r>
          </w:p>
        </w:tc>
        <w:tc>
          <w:tcPr>
            <w:tcW w:w="2551" w:type="dxa"/>
          </w:tcPr>
          <w:p w:rsidR="008A15EC" w:rsidRPr="008A15EC" w:rsidRDefault="008A15EC" w:rsidP="008A15EC">
            <w:pPr>
              <w:tabs>
                <w:tab w:val="left" w:pos="342"/>
              </w:tabs>
              <w:jc w:val="center"/>
              <w:rPr>
                <w:sz w:val="24"/>
                <w:szCs w:val="24"/>
                <w:lang w:val="kk-KZ"/>
              </w:rPr>
            </w:pPr>
            <w:r w:rsidRPr="008A15EC">
              <w:rPr>
                <w:sz w:val="24"/>
                <w:szCs w:val="24"/>
                <w:lang w:val="kk-KZ"/>
              </w:rPr>
              <w:t>80</w:t>
            </w:r>
          </w:p>
        </w:tc>
        <w:tc>
          <w:tcPr>
            <w:tcW w:w="2268" w:type="dxa"/>
          </w:tcPr>
          <w:p w:rsidR="008A15EC" w:rsidRPr="008A15EC" w:rsidRDefault="008A15EC" w:rsidP="008A15EC">
            <w:pPr>
              <w:tabs>
                <w:tab w:val="left" w:pos="342"/>
              </w:tabs>
              <w:jc w:val="center"/>
              <w:rPr>
                <w:sz w:val="24"/>
                <w:szCs w:val="24"/>
                <w:lang w:val="kk-KZ"/>
              </w:rPr>
            </w:pPr>
            <w:r w:rsidRPr="008A15EC">
              <w:rPr>
                <w:sz w:val="24"/>
                <w:szCs w:val="24"/>
                <w:lang w:val="kk-KZ"/>
              </w:rPr>
              <w:t>20</w:t>
            </w:r>
          </w:p>
        </w:tc>
        <w:tc>
          <w:tcPr>
            <w:tcW w:w="2552" w:type="dxa"/>
          </w:tcPr>
          <w:p w:rsidR="008A15EC" w:rsidRPr="008A15EC" w:rsidRDefault="008A15EC" w:rsidP="008A15EC">
            <w:pPr>
              <w:jc w:val="center"/>
            </w:pPr>
            <w:r w:rsidRPr="008A15EC">
              <w:rPr>
                <w:sz w:val="24"/>
                <w:szCs w:val="24"/>
                <w:lang w:val="kk-KZ"/>
              </w:rPr>
              <w:t>-</w:t>
            </w:r>
          </w:p>
        </w:tc>
      </w:tr>
    </w:tbl>
    <w:p w:rsidR="008A15EC" w:rsidRPr="008A15EC" w:rsidRDefault="008A15EC" w:rsidP="008A15EC">
      <w:pPr>
        <w:tabs>
          <w:tab w:val="left" w:pos="342"/>
        </w:tabs>
        <w:spacing w:after="0" w:line="240" w:lineRule="auto"/>
        <w:ind w:left="-540" w:firstLine="540"/>
        <w:jc w:val="both"/>
        <w:rPr>
          <w:rFonts w:ascii="Times New Roman" w:eastAsia="Times New Roman" w:hAnsi="Times New Roman" w:cs="Times New Roman"/>
          <w:sz w:val="24"/>
          <w:szCs w:val="24"/>
          <w:lang w:val="kk-KZ" w:eastAsia="ru-RU"/>
        </w:rPr>
      </w:pPr>
    </w:p>
    <w:p w:rsidR="008A15EC" w:rsidRPr="008A15EC" w:rsidRDefault="008A15EC" w:rsidP="008A15EC">
      <w:pPr>
        <w:spacing w:after="0" w:line="240" w:lineRule="auto"/>
        <w:ind w:left="-567" w:firstLine="540"/>
        <w:jc w:val="center"/>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eastAsia="ru-RU"/>
        </w:rPr>
        <w:t>Сравнительный анализ по годам</w:t>
      </w:r>
    </w:p>
    <w:p w:rsidR="008A15EC" w:rsidRPr="008A15EC" w:rsidRDefault="008A15EC" w:rsidP="008A15EC">
      <w:pPr>
        <w:spacing w:after="0" w:line="240" w:lineRule="auto"/>
        <w:ind w:left="-567" w:firstLine="540"/>
        <w:jc w:val="center"/>
        <w:rPr>
          <w:rFonts w:ascii="Times New Roman" w:eastAsia="Times New Roman" w:hAnsi="Times New Roman" w:cs="Times New Roman"/>
          <w:sz w:val="24"/>
          <w:szCs w:val="24"/>
          <w:lang w:val="kk-KZ" w:eastAsia="ru-RU"/>
        </w:rPr>
      </w:pPr>
    </w:p>
    <w:tbl>
      <w:tblPr>
        <w:tblStyle w:val="a8"/>
        <w:tblW w:w="0" w:type="auto"/>
        <w:tblInd w:w="250" w:type="dxa"/>
        <w:tblLook w:val="04A0" w:firstRow="1" w:lastRow="0" w:firstColumn="1" w:lastColumn="0" w:noHBand="0" w:noVBand="1"/>
      </w:tblPr>
      <w:tblGrid>
        <w:gridCol w:w="1276"/>
        <w:gridCol w:w="1446"/>
        <w:gridCol w:w="1595"/>
        <w:gridCol w:w="1595"/>
        <w:gridCol w:w="1595"/>
        <w:gridCol w:w="1707"/>
      </w:tblGrid>
      <w:tr w:rsidR="008A15EC" w:rsidRPr="008A15EC" w:rsidTr="005857D9">
        <w:tc>
          <w:tcPr>
            <w:tcW w:w="4317" w:type="dxa"/>
            <w:gridSpan w:val="3"/>
          </w:tcPr>
          <w:p w:rsidR="008A15EC" w:rsidRPr="008A15EC" w:rsidRDefault="008A15EC" w:rsidP="008A15EC">
            <w:pPr>
              <w:jc w:val="center"/>
              <w:rPr>
                <w:sz w:val="24"/>
                <w:szCs w:val="24"/>
                <w:lang w:val="kk-KZ"/>
              </w:rPr>
            </w:pPr>
            <w:r w:rsidRPr="008A15EC">
              <w:rPr>
                <w:sz w:val="24"/>
                <w:szCs w:val="24"/>
                <w:lang w:val="kk-KZ"/>
              </w:rPr>
              <w:t>2012 - 2013 учебный год</w:t>
            </w:r>
          </w:p>
        </w:tc>
        <w:tc>
          <w:tcPr>
            <w:tcW w:w="4897" w:type="dxa"/>
            <w:gridSpan w:val="3"/>
          </w:tcPr>
          <w:p w:rsidR="008A15EC" w:rsidRPr="008A15EC" w:rsidRDefault="008A15EC" w:rsidP="008A15EC">
            <w:pPr>
              <w:jc w:val="center"/>
              <w:rPr>
                <w:sz w:val="24"/>
                <w:szCs w:val="24"/>
                <w:lang w:val="kk-KZ"/>
              </w:rPr>
            </w:pPr>
            <w:r w:rsidRPr="008A15EC">
              <w:rPr>
                <w:sz w:val="24"/>
                <w:szCs w:val="24"/>
                <w:lang w:val="kk-KZ"/>
              </w:rPr>
              <w:t>2013 – 2014 учебный год</w:t>
            </w:r>
          </w:p>
        </w:tc>
      </w:tr>
      <w:tr w:rsidR="008A15EC" w:rsidRPr="008A15EC" w:rsidTr="005857D9">
        <w:tc>
          <w:tcPr>
            <w:tcW w:w="1276" w:type="dxa"/>
          </w:tcPr>
          <w:p w:rsidR="008A15EC" w:rsidRPr="008A15EC" w:rsidRDefault="008A15EC" w:rsidP="008A15EC">
            <w:pPr>
              <w:tabs>
                <w:tab w:val="left" w:pos="342"/>
              </w:tabs>
              <w:jc w:val="center"/>
              <w:rPr>
                <w:sz w:val="24"/>
                <w:szCs w:val="24"/>
                <w:lang w:val="kk-KZ"/>
              </w:rPr>
            </w:pPr>
            <w:r w:rsidRPr="008A15EC">
              <w:rPr>
                <w:sz w:val="24"/>
                <w:szCs w:val="24"/>
                <w:lang w:val="kk-KZ"/>
              </w:rPr>
              <w:t>I группа здоровья</w:t>
            </w:r>
          </w:p>
          <w:p w:rsidR="008A15EC" w:rsidRPr="008A15EC" w:rsidRDefault="008A15EC" w:rsidP="008A15EC">
            <w:pPr>
              <w:jc w:val="center"/>
              <w:rPr>
                <w:sz w:val="24"/>
                <w:szCs w:val="24"/>
                <w:lang w:val="kk-KZ"/>
              </w:rPr>
            </w:pPr>
            <w:r w:rsidRPr="008A15EC">
              <w:rPr>
                <w:sz w:val="24"/>
                <w:szCs w:val="24"/>
                <w:lang w:val="kk-KZ"/>
              </w:rPr>
              <w:t>%</w:t>
            </w:r>
          </w:p>
        </w:tc>
        <w:tc>
          <w:tcPr>
            <w:tcW w:w="1446" w:type="dxa"/>
          </w:tcPr>
          <w:p w:rsidR="008A15EC" w:rsidRPr="008A15EC" w:rsidRDefault="008A15EC" w:rsidP="008A15EC">
            <w:pPr>
              <w:tabs>
                <w:tab w:val="left" w:pos="342"/>
              </w:tabs>
              <w:jc w:val="center"/>
              <w:rPr>
                <w:sz w:val="24"/>
                <w:szCs w:val="24"/>
                <w:lang w:val="kk-KZ"/>
              </w:rPr>
            </w:pPr>
            <w:r w:rsidRPr="008A15EC">
              <w:rPr>
                <w:sz w:val="24"/>
                <w:szCs w:val="24"/>
                <w:lang w:val="kk-KZ"/>
              </w:rPr>
              <w:t>II группа здоровья</w:t>
            </w:r>
          </w:p>
          <w:p w:rsidR="008A15EC" w:rsidRPr="008A15EC" w:rsidRDefault="008A15EC" w:rsidP="008A15EC">
            <w:pPr>
              <w:jc w:val="center"/>
              <w:rPr>
                <w:sz w:val="24"/>
                <w:szCs w:val="24"/>
                <w:lang w:val="kk-KZ"/>
              </w:rPr>
            </w:pPr>
            <w:r w:rsidRPr="008A15EC">
              <w:rPr>
                <w:sz w:val="24"/>
                <w:szCs w:val="24"/>
                <w:lang w:val="kk-KZ"/>
              </w:rPr>
              <w:t>%</w:t>
            </w:r>
          </w:p>
        </w:tc>
        <w:tc>
          <w:tcPr>
            <w:tcW w:w="1595" w:type="dxa"/>
          </w:tcPr>
          <w:p w:rsidR="008A15EC" w:rsidRPr="008A15EC" w:rsidRDefault="008A15EC" w:rsidP="008A15EC">
            <w:pPr>
              <w:tabs>
                <w:tab w:val="left" w:pos="342"/>
              </w:tabs>
              <w:jc w:val="center"/>
              <w:rPr>
                <w:sz w:val="24"/>
                <w:szCs w:val="24"/>
                <w:lang w:val="kk-KZ"/>
              </w:rPr>
            </w:pPr>
            <w:r w:rsidRPr="008A15EC">
              <w:rPr>
                <w:sz w:val="24"/>
                <w:szCs w:val="24"/>
                <w:lang w:val="kk-KZ"/>
              </w:rPr>
              <w:t>III группа здоровья</w:t>
            </w:r>
          </w:p>
          <w:p w:rsidR="008A15EC" w:rsidRPr="008A15EC" w:rsidRDefault="008A15EC" w:rsidP="008A15EC">
            <w:pPr>
              <w:jc w:val="center"/>
              <w:rPr>
                <w:sz w:val="24"/>
                <w:szCs w:val="24"/>
                <w:lang w:val="kk-KZ"/>
              </w:rPr>
            </w:pPr>
            <w:r w:rsidRPr="008A15EC">
              <w:rPr>
                <w:sz w:val="24"/>
                <w:szCs w:val="24"/>
                <w:lang w:val="kk-KZ"/>
              </w:rPr>
              <w:t>%</w:t>
            </w:r>
          </w:p>
        </w:tc>
        <w:tc>
          <w:tcPr>
            <w:tcW w:w="1595" w:type="dxa"/>
          </w:tcPr>
          <w:p w:rsidR="008A15EC" w:rsidRPr="008A15EC" w:rsidRDefault="008A15EC" w:rsidP="008A15EC">
            <w:pPr>
              <w:tabs>
                <w:tab w:val="left" w:pos="342"/>
              </w:tabs>
              <w:jc w:val="center"/>
              <w:rPr>
                <w:sz w:val="24"/>
                <w:szCs w:val="24"/>
                <w:lang w:val="kk-KZ"/>
              </w:rPr>
            </w:pPr>
            <w:r w:rsidRPr="008A15EC">
              <w:rPr>
                <w:sz w:val="24"/>
                <w:szCs w:val="24"/>
                <w:lang w:val="kk-KZ"/>
              </w:rPr>
              <w:t>I группа здоровья</w:t>
            </w:r>
          </w:p>
          <w:p w:rsidR="008A15EC" w:rsidRPr="008A15EC" w:rsidRDefault="008A15EC" w:rsidP="008A15EC">
            <w:pPr>
              <w:jc w:val="center"/>
              <w:rPr>
                <w:sz w:val="24"/>
                <w:szCs w:val="24"/>
                <w:lang w:val="kk-KZ"/>
              </w:rPr>
            </w:pPr>
            <w:r w:rsidRPr="008A15EC">
              <w:rPr>
                <w:sz w:val="24"/>
                <w:szCs w:val="24"/>
                <w:lang w:val="kk-KZ"/>
              </w:rPr>
              <w:t>%</w:t>
            </w:r>
          </w:p>
        </w:tc>
        <w:tc>
          <w:tcPr>
            <w:tcW w:w="1595" w:type="dxa"/>
          </w:tcPr>
          <w:p w:rsidR="008A15EC" w:rsidRPr="008A15EC" w:rsidRDefault="008A15EC" w:rsidP="008A15EC">
            <w:pPr>
              <w:tabs>
                <w:tab w:val="left" w:pos="342"/>
              </w:tabs>
              <w:jc w:val="center"/>
              <w:rPr>
                <w:sz w:val="24"/>
                <w:szCs w:val="24"/>
                <w:lang w:val="kk-KZ"/>
              </w:rPr>
            </w:pPr>
            <w:r w:rsidRPr="008A15EC">
              <w:rPr>
                <w:sz w:val="24"/>
                <w:szCs w:val="24"/>
                <w:lang w:val="kk-KZ"/>
              </w:rPr>
              <w:t>II группа здоровья</w:t>
            </w:r>
          </w:p>
          <w:p w:rsidR="008A15EC" w:rsidRPr="008A15EC" w:rsidRDefault="008A15EC" w:rsidP="008A15EC">
            <w:pPr>
              <w:jc w:val="center"/>
              <w:rPr>
                <w:sz w:val="24"/>
                <w:szCs w:val="24"/>
                <w:lang w:val="kk-KZ"/>
              </w:rPr>
            </w:pPr>
            <w:r w:rsidRPr="008A15EC">
              <w:rPr>
                <w:sz w:val="24"/>
                <w:szCs w:val="24"/>
                <w:lang w:val="kk-KZ"/>
              </w:rPr>
              <w:t>%</w:t>
            </w:r>
          </w:p>
        </w:tc>
        <w:tc>
          <w:tcPr>
            <w:tcW w:w="1707" w:type="dxa"/>
          </w:tcPr>
          <w:p w:rsidR="008A15EC" w:rsidRPr="008A15EC" w:rsidRDefault="008A15EC" w:rsidP="008A15EC">
            <w:pPr>
              <w:tabs>
                <w:tab w:val="left" w:pos="342"/>
              </w:tabs>
              <w:jc w:val="center"/>
              <w:rPr>
                <w:sz w:val="24"/>
                <w:szCs w:val="24"/>
                <w:lang w:val="kk-KZ"/>
              </w:rPr>
            </w:pPr>
            <w:r w:rsidRPr="008A15EC">
              <w:rPr>
                <w:sz w:val="24"/>
                <w:szCs w:val="24"/>
                <w:lang w:val="kk-KZ"/>
              </w:rPr>
              <w:t>III группа здоровья</w:t>
            </w:r>
          </w:p>
          <w:p w:rsidR="008A15EC" w:rsidRPr="008A15EC" w:rsidRDefault="008A15EC" w:rsidP="008A15EC">
            <w:pPr>
              <w:jc w:val="center"/>
              <w:rPr>
                <w:sz w:val="24"/>
                <w:szCs w:val="24"/>
                <w:lang w:val="kk-KZ"/>
              </w:rPr>
            </w:pPr>
            <w:r w:rsidRPr="008A15EC">
              <w:rPr>
                <w:sz w:val="24"/>
                <w:szCs w:val="24"/>
                <w:lang w:val="kk-KZ"/>
              </w:rPr>
              <w:t>%</w:t>
            </w:r>
          </w:p>
        </w:tc>
      </w:tr>
      <w:tr w:rsidR="008A15EC" w:rsidRPr="008A15EC" w:rsidTr="005857D9">
        <w:tc>
          <w:tcPr>
            <w:tcW w:w="1276" w:type="dxa"/>
          </w:tcPr>
          <w:p w:rsidR="008A15EC" w:rsidRPr="008A15EC" w:rsidRDefault="008A15EC" w:rsidP="008A15EC">
            <w:pPr>
              <w:jc w:val="center"/>
              <w:rPr>
                <w:sz w:val="24"/>
                <w:szCs w:val="24"/>
                <w:lang w:val="kk-KZ"/>
              </w:rPr>
            </w:pPr>
            <w:r w:rsidRPr="008A15EC">
              <w:rPr>
                <w:sz w:val="24"/>
                <w:szCs w:val="24"/>
                <w:lang w:val="kk-KZ"/>
              </w:rPr>
              <w:t>82</w:t>
            </w:r>
          </w:p>
        </w:tc>
        <w:tc>
          <w:tcPr>
            <w:tcW w:w="1446" w:type="dxa"/>
          </w:tcPr>
          <w:p w:rsidR="008A15EC" w:rsidRPr="008A15EC" w:rsidRDefault="008A15EC" w:rsidP="008A15EC">
            <w:pPr>
              <w:jc w:val="center"/>
              <w:rPr>
                <w:sz w:val="24"/>
                <w:szCs w:val="24"/>
                <w:lang w:val="kk-KZ"/>
              </w:rPr>
            </w:pPr>
            <w:r w:rsidRPr="008A15EC">
              <w:rPr>
                <w:sz w:val="24"/>
                <w:szCs w:val="24"/>
                <w:lang w:val="kk-KZ"/>
              </w:rPr>
              <w:t>18</w:t>
            </w:r>
          </w:p>
        </w:tc>
        <w:tc>
          <w:tcPr>
            <w:tcW w:w="1595" w:type="dxa"/>
          </w:tcPr>
          <w:p w:rsidR="008A15EC" w:rsidRPr="008A15EC" w:rsidRDefault="008A15EC" w:rsidP="008A15EC">
            <w:pPr>
              <w:jc w:val="center"/>
              <w:rPr>
                <w:sz w:val="24"/>
                <w:szCs w:val="24"/>
                <w:lang w:val="kk-KZ"/>
              </w:rPr>
            </w:pPr>
            <w:r w:rsidRPr="008A15EC">
              <w:rPr>
                <w:sz w:val="24"/>
                <w:szCs w:val="24"/>
                <w:lang w:val="kk-KZ"/>
              </w:rPr>
              <w:t>-</w:t>
            </w:r>
          </w:p>
        </w:tc>
        <w:tc>
          <w:tcPr>
            <w:tcW w:w="1595" w:type="dxa"/>
          </w:tcPr>
          <w:p w:rsidR="008A15EC" w:rsidRPr="008A15EC" w:rsidRDefault="008A15EC" w:rsidP="008A15EC">
            <w:pPr>
              <w:jc w:val="center"/>
              <w:rPr>
                <w:sz w:val="24"/>
                <w:szCs w:val="24"/>
                <w:lang w:val="kk-KZ"/>
              </w:rPr>
            </w:pPr>
            <w:r w:rsidRPr="008A15EC">
              <w:rPr>
                <w:sz w:val="24"/>
                <w:szCs w:val="24"/>
                <w:lang w:val="kk-KZ"/>
              </w:rPr>
              <w:t>87</w:t>
            </w:r>
          </w:p>
        </w:tc>
        <w:tc>
          <w:tcPr>
            <w:tcW w:w="1595" w:type="dxa"/>
          </w:tcPr>
          <w:p w:rsidR="008A15EC" w:rsidRPr="008A15EC" w:rsidRDefault="008A15EC" w:rsidP="008A15EC">
            <w:pPr>
              <w:jc w:val="center"/>
              <w:rPr>
                <w:sz w:val="24"/>
                <w:szCs w:val="24"/>
                <w:lang w:val="kk-KZ"/>
              </w:rPr>
            </w:pPr>
            <w:r w:rsidRPr="008A15EC">
              <w:rPr>
                <w:sz w:val="24"/>
                <w:szCs w:val="24"/>
                <w:lang w:val="kk-KZ"/>
              </w:rPr>
              <w:t>13</w:t>
            </w:r>
          </w:p>
        </w:tc>
        <w:tc>
          <w:tcPr>
            <w:tcW w:w="1707" w:type="dxa"/>
          </w:tcPr>
          <w:p w:rsidR="008A15EC" w:rsidRPr="008A15EC" w:rsidRDefault="008A15EC" w:rsidP="008A15EC">
            <w:pPr>
              <w:jc w:val="center"/>
              <w:rPr>
                <w:sz w:val="24"/>
                <w:szCs w:val="24"/>
                <w:lang w:val="kk-KZ"/>
              </w:rPr>
            </w:pPr>
            <w:r w:rsidRPr="008A15EC">
              <w:rPr>
                <w:sz w:val="24"/>
                <w:szCs w:val="24"/>
                <w:lang w:val="kk-KZ"/>
              </w:rPr>
              <w:t>-</w:t>
            </w:r>
          </w:p>
        </w:tc>
      </w:tr>
    </w:tbl>
    <w:p w:rsidR="008A15EC" w:rsidRPr="008A15EC" w:rsidRDefault="008A15EC" w:rsidP="008A15EC">
      <w:pPr>
        <w:spacing w:after="0" w:line="240" w:lineRule="auto"/>
        <w:ind w:left="-567" w:firstLine="540"/>
        <w:jc w:val="center"/>
        <w:rPr>
          <w:rFonts w:ascii="Times New Roman" w:eastAsia="Times New Roman" w:hAnsi="Times New Roman" w:cs="Times New Roman"/>
          <w:sz w:val="24"/>
          <w:szCs w:val="24"/>
          <w:lang w:val="kk-KZ" w:eastAsia="ru-RU"/>
        </w:rPr>
      </w:pPr>
    </w:p>
    <w:p w:rsidR="008A15EC" w:rsidRPr="008A15EC" w:rsidRDefault="008A15EC" w:rsidP="008A15EC">
      <w:pPr>
        <w:numPr>
          <w:ilvl w:val="0"/>
          <w:numId w:val="2"/>
        </w:numPr>
        <w:spacing w:after="0" w:line="240" w:lineRule="auto"/>
        <w:contextualSpacing/>
        <w:jc w:val="both"/>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eastAsia="ru-RU"/>
        </w:rPr>
        <w:t>Показатели общей заболеваемости и посещаемости детей дошкольного учреждения</w:t>
      </w:r>
    </w:p>
    <w:p w:rsidR="008A15EC" w:rsidRPr="008A15EC" w:rsidRDefault="008A15EC" w:rsidP="008A15EC">
      <w:pPr>
        <w:spacing w:after="0" w:line="240" w:lineRule="auto"/>
        <w:ind w:left="927"/>
        <w:contextualSpacing/>
        <w:jc w:val="center"/>
        <w:rPr>
          <w:rFonts w:ascii="Times New Roman" w:eastAsia="Times New Roman" w:hAnsi="Times New Roman" w:cs="Times New Roman"/>
          <w:sz w:val="24"/>
          <w:szCs w:val="24"/>
          <w:lang w:val="kk-KZ" w:eastAsia="ru-RU"/>
        </w:rPr>
      </w:pPr>
    </w:p>
    <w:tbl>
      <w:tblPr>
        <w:tblStyle w:val="a8"/>
        <w:tblW w:w="0" w:type="auto"/>
        <w:tblInd w:w="250" w:type="dxa"/>
        <w:tblLook w:val="04A0" w:firstRow="1" w:lastRow="0" w:firstColumn="1" w:lastColumn="0" w:noHBand="0" w:noVBand="1"/>
      </w:tblPr>
      <w:tblGrid>
        <w:gridCol w:w="709"/>
        <w:gridCol w:w="4394"/>
        <w:gridCol w:w="2126"/>
        <w:gridCol w:w="2253"/>
      </w:tblGrid>
      <w:tr w:rsidR="008A15EC" w:rsidRPr="008A15EC" w:rsidTr="005857D9">
        <w:tc>
          <w:tcPr>
            <w:tcW w:w="709" w:type="dxa"/>
            <w:vMerge w:val="restart"/>
          </w:tcPr>
          <w:p w:rsidR="008A15EC" w:rsidRPr="008A15EC" w:rsidRDefault="008A15EC" w:rsidP="008A15EC">
            <w:pPr>
              <w:contextualSpacing/>
              <w:jc w:val="center"/>
              <w:rPr>
                <w:sz w:val="24"/>
                <w:szCs w:val="24"/>
                <w:lang w:val="kk-KZ"/>
              </w:rPr>
            </w:pPr>
            <w:r w:rsidRPr="008A15EC">
              <w:rPr>
                <w:sz w:val="24"/>
                <w:szCs w:val="24"/>
                <w:lang w:val="kk-KZ"/>
              </w:rPr>
              <w:t>№</w:t>
            </w:r>
          </w:p>
        </w:tc>
        <w:tc>
          <w:tcPr>
            <w:tcW w:w="4394" w:type="dxa"/>
            <w:vMerge w:val="restart"/>
          </w:tcPr>
          <w:p w:rsidR="008A15EC" w:rsidRPr="008A15EC" w:rsidRDefault="008A15EC" w:rsidP="008A15EC">
            <w:pPr>
              <w:contextualSpacing/>
              <w:jc w:val="center"/>
              <w:rPr>
                <w:sz w:val="24"/>
                <w:szCs w:val="24"/>
                <w:lang w:val="kk-KZ"/>
              </w:rPr>
            </w:pPr>
            <w:r w:rsidRPr="008A15EC">
              <w:rPr>
                <w:sz w:val="24"/>
                <w:szCs w:val="24"/>
                <w:lang w:val="kk-KZ"/>
              </w:rPr>
              <w:t>Показатели</w:t>
            </w:r>
          </w:p>
        </w:tc>
        <w:tc>
          <w:tcPr>
            <w:tcW w:w="4379" w:type="dxa"/>
            <w:gridSpan w:val="2"/>
          </w:tcPr>
          <w:p w:rsidR="008A15EC" w:rsidRPr="008A15EC" w:rsidRDefault="008A15EC" w:rsidP="008A15EC">
            <w:pPr>
              <w:contextualSpacing/>
              <w:jc w:val="center"/>
              <w:rPr>
                <w:sz w:val="24"/>
                <w:szCs w:val="24"/>
                <w:lang w:val="kk-KZ"/>
              </w:rPr>
            </w:pPr>
            <w:r w:rsidRPr="008A15EC">
              <w:rPr>
                <w:sz w:val="24"/>
                <w:szCs w:val="24"/>
                <w:lang w:val="kk-KZ"/>
              </w:rPr>
              <w:t xml:space="preserve"> Дошкольный возраст</w:t>
            </w:r>
          </w:p>
        </w:tc>
      </w:tr>
      <w:tr w:rsidR="008A15EC" w:rsidRPr="008A15EC" w:rsidTr="005857D9">
        <w:tc>
          <w:tcPr>
            <w:tcW w:w="709" w:type="dxa"/>
            <w:vMerge/>
          </w:tcPr>
          <w:p w:rsidR="008A15EC" w:rsidRPr="008A15EC" w:rsidRDefault="008A15EC" w:rsidP="008A15EC">
            <w:pPr>
              <w:contextualSpacing/>
              <w:jc w:val="center"/>
              <w:rPr>
                <w:sz w:val="24"/>
                <w:szCs w:val="24"/>
                <w:lang w:val="kk-KZ"/>
              </w:rPr>
            </w:pPr>
          </w:p>
        </w:tc>
        <w:tc>
          <w:tcPr>
            <w:tcW w:w="4394" w:type="dxa"/>
            <w:vMerge/>
          </w:tcPr>
          <w:p w:rsidR="008A15EC" w:rsidRPr="008A15EC" w:rsidRDefault="008A15EC" w:rsidP="008A15EC">
            <w:pPr>
              <w:contextualSpacing/>
              <w:jc w:val="center"/>
              <w:rPr>
                <w:sz w:val="24"/>
                <w:szCs w:val="24"/>
                <w:lang w:val="kk-KZ"/>
              </w:rPr>
            </w:pPr>
          </w:p>
        </w:tc>
        <w:tc>
          <w:tcPr>
            <w:tcW w:w="2126" w:type="dxa"/>
          </w:tcPr>
          <w:p w:rsidR="008A15EC" w:rsidRPr="008A15EC" w:rsidRDefault="008A15EC" w:rsidP="008A15EC">
            <w:pPr>
              <w:contextualSpacing/>
              <w:jc w:val="center"/>
              <w:rPr>
                <w:sz w:val="24"/>
                <w:szCs w:val="24"/>
                <w:lang w:val="kk-KZ"/>
              </w:rPr>
            </w:pPr>
            <w:r w:rsidRPr="008A15EC">
              <w:rPr>
                <w:sz w:val="24"/>
                <w:szCs w:val="24"/>
                <w:lang w:val="kk-KZ"/>
              </w:rPr>
              <w:t>2012 - 2013</w:t>
            </w:r>
          </w:p>
        </w:tc>
        <w:tc>
          <w:tcPr>
            <w:tcW w:w="2253" w:type="dxa"/>
          </w:tcPr>
          <w:p w:rsidR="008A15EC" w:rsidRPr="008A15EC" w:rsidRDefault="008A15EC" w:rsidP="008A15EC">
            <w:pPr>
              <w:contextualSpacing/>
              <w:jc w:val="center"/>
              <w:rPr>
                <w:sz w:val="24"/>
                <w:szCs w:val="24"/>
                <w:lang w:val="kk-KZ"/>
              </w:rPr>
            </w:pPr>
            <w:r w:rsidRPr="008A15EC">
              <w:rPr>
                <w:sz w:val="24"/>
                <w:szCs w:val="24"/>
                <w:lang w:val="kk-KZ"/>
              </w:rPr>
              <w:t>2013 - 2014</w:t>
            </w:r>
          </w:p>
        </w:tc>
      </w:tr>
      <w:tr w:rsidR="008A15EC" w:rsidRPr="008A15EC" w:rsidTr="005857D9">
        <w:tc>
          <w:tcPr>
            <w:tcW w:w="709" w:type="dxa"/>
          </w:tcPr>
          <w:p w:rsidR="008A15EC" w:rsidRPr="008A15EC" w:rsidRDefault="008A15EC" w:rsidP="008A15EC">
            <w:pPr>
              <w:contextualSpacing/>
              <w:jc w:val="center"/>
              <w:rPr>
                <w:sz w:val="24"/>
                <w:szCs w:val="24"/>
                <w:lang w:val="kk-KZ"/>
              </w:rPr>
            </w:pPr>
            <w:r w:rsidRPr="008A15EC">
              <w:rPr>
                <w:sz w:val="24"/>
                <w:szCs w:val="24"/>
                <w:lang w:val="kk-KZ"/>
              </w:rPr>
              <w:t>1.</w:t>
            </w:r>
          </w:p>
        </w:tc>
        <w:tc>
          <w:tcPr>
            <w:tcW w:w="4394" w:type="dxa"/>
          </w:tcPr>
          <w:p w:rsidR="008A15EC" w:rsidRPr="008A15EC" w:rsidRDefault="008A15EC" w:rsidP="008A15EC">
            <w:pPr>
              <w:contextualSpacing/>
              <w:rPr>
                <w:sz w:val="24"/>
                <w:szCs w:val="24"/>
                <w:lang w:val="kk-KZ"/>
              </w:rPr>
            </w:pPr>
            <w:r w:rsidRPr="008A15EC">
              <w:rPr>
                <w:sz w:val="24"/>
                <w:szCs w:val="24"/>
                <w:lang w:val="kk-KZ"/>
              </w:rPr>
              <w:t>Средне списочный состав</w:t>
            </w:r>
          </w:p>
        </w:tc>
        <w:tc>
          <w:tcPr>
            <w:tcW w:w="2126" w:type="dxa"/>
          </w:tcPr>
          <w:p w:rsidR="008A15EC" w:rsidRPr="008A15EC" w:rsidRDefault="008A15EC" w:rsidP="008A15EC">
            <w:pPr>
              <w:contextualSpacing/>
              <w:jc w:val="center"/>
              <w:rPr>
                <w:sz w:val="24"/>
                <w:szCs w:val="24"/>
                <w:lang w:val="kk-KZ"/>
              </w:rPr>
            </w:pPr>
            <w:r w:rsidRPr="008A15EC">
              <w:rPr>
                <w:sz w:val="24"/>
                <w:szCs w:val="24"/>
                <w:lang w:val="kk-KZ"/>
              </w:rPr>
              <w:t>320 детей</w:t>
            </w:r>
          </w:p>
        </w:tc>
        <w:tc>
          <w:tcPr>
            <w:tcW w:w="2253" w:type="dxa"/>
          </w:tcPr>
          <w:p w:rsidR="008A15EC" w:rsidRPr="008A15EC" w:rsidRDefault="008A15EC" w:rsidP="008A15EC">
            <w:pPr>
              <w:contextualSpacing/>
              <w:jc w:val="center"/>
              <w:rPr>
                <w:sz w:val="24"/>
                <w:szCs w:val="24"/>
                <w:lang w:val="kk-KZ"/>
              </w:rPr>
            </w:pPr>
            <w:r w:rsidRPr="008A15EC">
              <w:rPr>
                <w:sz w:val="24"/>
                <w:szCs w:val="24"/>
                <w:lang w:val="kk-KZ"/>
              </w:rPr>
              <w:t>320 детей</w:t>
            </w:r>
          </w:p>
        </w:tc>
      </w:tr>
      <w:tr w:rsidR="008A15EC" w:rsidRPr="008A15EC" w:rsidTr="005857D9">
        <w:tc>
          <w:tcPr>
            <w:tcW w:w="709" w:type="dxa"/>
          </w:tcPr>
          <w:p w:rsidR="008A15EC" w:rsidRPr="008A15EC" w:rsidRDefault="008A15EC" w:rsidP="008A15EC">
            <w:pPr>
              <w:contextualSpacing/>
              <w:jc w:val="center"/>
              <w:rPr>
                <w:sz w:val="24"/>
                <w:szCs w:val="24"/>
                <w:lang w:val="kk-KZ"/>
              </w:rPr>
            </w:pPr>
            <w:r w:rsidRPr="008A15EC">
              <w:rPr>
                <w:sz w:val="24"/>
                <w:szCs w:val="24"/>
                <w:lang w:val="kk-KZ"/>
              </w:rPr>
              <w:t>2.</w:t>
            </w:r>
          </w:p>
        </w:tc>
        <w:tc>
          <w:tcPr>
            <w:tcW w:w="4394" w:type="dxa"/>
          </w:tcPr>
          <w:p w:rsidR="008A15EC" w:rsidRPr="008A15EC" w:rsidRDefault="008A15EC" w:rsidP="008A15EC">
            <w:pPr>
              <w:contextualSpacing/>
              <w:rPr>
                <w:sz w:val="24"/>
                <w:szCs w:val="24"/>
                <w:lang w:val="kk-KZ"/>
              </w:rPr>
            </w:pPr>
            <w:r w:rsidRPr="008A15EC">
              <w:rPr>
                <w:sz w:val="24"/>
                <w:szCs w:val="24"/>
                <w:lang w:val="kk-KZ"/>
              </w:rPr>
              <w:t>Число пропусков по болезни</w:t>
            </w:r>
          </w:p>
        </w:tc>
        <w:tc>
          <w:tcPr>
            <w:tcW w:w="2126" w:type="dxa"/>
          </w:tcPr>
          <w:p w:rsidR="008A15EC" w:rsidRPr="008A15EC" w:rsidRDefault="008A15EC" w:rsidP="008A15EC">
            <w:pPr>
              <w:contextualSpacing/>
              <w:jc w:val="center"/>
              <w:rPr>
                <w:sz w:val="24"/>
                <w:szCs w:val="24"/>
                <w:lang w:val="kk-KZ"/>
              </w:rPr>
            </w:pPr>
            <w:r w:rsidRPr="008A15EC">
              <w:rPr>
                <w:sz w:val="24"/>
                <w:szCs w:val="24"/>
                <w:lang w:val="kk-KZ"/>
              </w:rPr>
              <w:t>2805</w:t>
            </w:r>
          </w:p>
        </w:tc>
        <w:tc>
          <w:tcPr>
            <w:tcW w:w="2253" w:type="dxa"/>
          </w:tcPr>
          <w:p w:rsidR="008A15EC" w:rsidRPr="008A15EC" w:rsidRDefault="008A15EC" w:rsidP="008A15EC">
            <w:pPr>
              <w:contextualSpacing/>
              <w:jc w:val="center"/>
              <w:rPr>
                <w:sz w:val="24"/>
                <w:szCs w:val="24"/>
                <w:lang w:val="kk-KZ"/>
              </w:rPr>
            </w:pPr>
            <w:r w:rsidRPr="008A15EC">
              <w:rPr>
                <w:sz w:val="24"/>
                <w:szCs w:val="24"/>
                <w:lang w:val="kk-KZ"/>
              </w:rPr>
              <w:t>1520</w:t>
            </w:r>
          </w:p>
        </w:tc>
      </w:tr>
      <w:tr w:rsidR="008A15EC" w:rsidRPr="008A15EC" w:rsidTr="005857D9">
        <w:tc>
          <w:tcPr>
            <w:tcW w:w="709" w:type="dxa"/>
          </w:tcPr>
          <w:p w:rsidR="008A15EC" w:rsidRPr="008A15EC" w:rsidRDefault="008A15EC" w:rsidP="008A15EC">
            <w:pPr>
              <w:contextualSpacing/>
              <w:jc w:val="center"/>
              <w:rPr>
                <w:sz w:val="24"/>
                <w:szCs w:val="24"/>
                <w:lang w:val="kk-KZ"/>
              </w:rPr>
            </w:pPr>
            <w:r w:rsidRPr="008A15EC">
              <w:rPr>
                <w:sz w:val="24"/>
                <w:szCs w:val="24"/>
                <w:lang w:val="kk-KZ"/>
              </w:rPr>
              <w:t>3.</w:t>
            </w:r>
          </w:p>
        </w:tc>
        <w:tc>
          <w:tcPr>
            <w:tcW w:w="4394" w:type="dxa"/>
          </w:tcPr>
          <w:p w:rsidR="008A15EC" w:rsidRPr="008A15EC" w:rsidRDefault="008A15EC" w:rsidP="008A15EC">
            <w:pPr>
              <w:contextualSpacing/>
              <w:rPr>
                <w:sz w:val="24"/>
                <w:szCs w:val="24"/>
                <w:lang w:val="kk-KZ"/>
              </w:rPr>
            </w:pPr>
            <w:r w:rsidRPr="008A15EC">
              <w:rPr>
                <w:sz w:val="24"/>
                <w:szCs w:val="24"/>
                <w:lang w:val="kk-KZ"/>
              </w:rPr>
              <w:t>Число пропусков на одного ребенка</w:t>
            </w:r>
          </w:p>
        </w:tc>
        <w:tc>
          <w:tcPr>
            <w:tcW w:w="2126" w:type="dxa"/>
          </w:tcPr>
          <w:p w:rsidR="008A15EC" w:rsidRPr="008A15EC" w:rsidRDefault="008A15EC" w:rsidP="008A15EC">
            <w:pPr>
              <w:contextualSpacing/>
              <w:jc w:val="center"/>
              <w:rPr>
                <w:sz w:val="24"/>
                <w:szCs w:val="24"/>
                <w:lang w:val="kk-KZ"/>
              </w:rPr>
            </w:pPr>
            <w:r w:rsidRPr="008A15EC">
              <w:rPr>
                <w:sz w:val="24"/>
                <w:szCs w:val="24"/>
                <w:lang w:val="kk-KZ"/>
              </w:rPr>
              <w:t>10</w:t>
            </w:r>
          </w:p>
        </w:tc>
        <w:tc>
          <w:tcPr>
            <w:tcW w:w="2253" w:type="dxa"/>
          </w:tcPr>
          <w:p w:rsidR="008A15EC" w:rsidRPr="008A15EC" w:rsidRDefault="008A15EC" w:rsidP="008A15EC">
            <w:pPr>
              <w:contextualSpacing/>
              <w:jc w:val="center"/>
              <w:rPr>
                <w:sz w:val="24"/>
                <w:szCs w:val="24"/>
                <w:lang w:val="kk-KZ"/>
              </w:rPr>
            </w:pPr>
            <w:r w:rsidRPr="008A15EC">
              <w:rPr>
                <w:sz w:val="24"/>
                <w:szCs w:val="24"/>
                <w:lang w:val="kk-KZ"/>
              </w:rPr>
              <w:t>5</w:t>
            </w:r>
          </w:p>
        </w:tc>
      </w:tr>
      <w:tr w:rsidR="008A15EC" w:rsidRPr="008A15EC" w:rsidTr="005857D9">
        <w:tc>
          <w:tcPr>
            <w:tcW w:w="709" w:type="dxa"/>
          </w:tcPr>
          <w:p w:rsidR="008A15EC" w:rsidRPr="008A15EC" w:rsidRDefault="008A15EC" w:rsidP="008A15EC">
            <w:pPr>
              <w:contextualSpacing/>
              <w:jc w:val="center"/>
              <w:rPr>
                <w:sz w:val="24"/>
                <w:szCs w:val="24"/>
                <w:lang w:val="kk-KZ"/>
              </w:rPr>
            </w:pPr>
            <w:r w:rsidRPr="008A15EC">
              <w:rPr>
                <w:sz w:val="24"/>
                <w:szCs w:val="24"/>
                <w:lang w:val="kk-KZ"/>
              </w:rPr>
              <w:t>4.</w:t>
            </w:r>
          </w:p>
        </w:tc>
        <w:tc>
          <w:tcPr>
            <w:tcW w:w="4394" w:type="dxa"/>
          </w:tcPr>
          <w:p w:rsidR="008A15EC" w:rsidRPr="008A15EC" w:rsidRDefault="008A15EC" w:rsidP="008A15EC">
            <w:pPr>
              <w:contextualSpacing/>
              <w:rPr>
                <w:sz w:val="24"/>
                <w:szCs w:val="24"/>
                <w:lang w:val="kk-KZ"/>
              </w:rPr>
            </w:pPr>
            <w:r w:rsidRPr="008A15EC">
              <w:rPr>
                <w:sz w:val="24"/>
                <w:szCs w:val="24"/>
                <w:lang w:val="kk-KZ"/>
              </w:rPr>
              <w:t>Количество случаев заболеваемости</w:t>
            </w:r>
          </w:p>
        </w:tc>
        <w:tc>
          <w:tcPr>
            <w:tcW w:w="2126" w:type="dxa"/>
          </w:tcPr>
          <w:p w:rsidR="008A15EC" w:rsidRPr="008A15EC" w:rsidRDefault="008A15EC" w:rsidP="008A15EC">
            <w:pPr>
              <w:contextualSpacing/>
              <w:jc w:val="center"/>
              <w:rPr>
                <w:sz w:val="24"/>
                <w:szCs w:val="24"/>
                <w:lang w:val="kk-KZ"/>
              </w:rPr>
            </w:pPr>
            <w:r w:rsidRPr="008A15EC">
              <w:rPr>
                <w:sz w:val="24"/>
                <w:szCs w:val="24"/>
                <w:lang w:val="kk-KZ"/>
              </w:rPr>
              <w:t>170</w:t>
            </w:r>
          </w:p>
        </w:tc>
        <w:tc>
          <w:tcPr>
            <w:tcW w:w="2253" w:type="dxa"/>
          </w:tcPr>
          <w:p w:rsidR="008A15EC" w:rsidRPr="008A15EC" w:rsidRDefault="008A15EC" w:rsidP="008A15EC">
            <w:pPr>
              <w:contextualSpacing/>
              <w:jc w:val="center"/>
              <w:rPr>
                <w:sz w:val="24"/>
                <w:szCs w:val="24"/>
                <w:lang w:val="kk-KZ"/>
              </w:rPr>
            </w:pPr>
            <w:r w:rsidRPr="008A15EC">
              <w:rPr>
                <w:sz w:val="24"/>
                <w:szCs w:val="24"/>
                <w:lang w:val="kk-KZ"/>
              </w:rPr>
              <w:t>124</w:t>
            </w:r>
          </w:p>
        </w:tc>
      </w:tr>
      <w:tr w:rsidR="008A15EC" w:rsidRPr="008A15EC" w:rsidTr="005857D9">
        <w:tc>
          <w:tcPr>
            <w:tcW w:w="709" w:type="dxa"/>
          </w:tcPr>
          <w:p w:rsidR="008A15EC" w:rsidRPr="008A15EC" w:rsidRDefault="008A15EC" w:rsidP="008A15EC">
            <w:pPr>
              <w:contextualSpacing/>
              <w:jc w:val="center"/>
              <w:rPr>
                <w:sz w:val="24"/>
                <w:szCs w:val="24"/>
                <w:lang w:val="kk-KZ"/>
              </w:rPr>
            </w:pPr>
            <w:r w:rsidRPr="008A15EC">
              <w:rPr>
                <w:sz w:val="24"/>
                <w:szCs w:val="24"/>
                <w:lang w:val="kk-KZ"/>
              </w:rPr>
              <w:t>5.</w:t>
            </w:r>
          </w:p>
        </w:tc>
        <w:tc>
          <w:tcPr>
            <w:tcW w:w="4394" w:type="dxa"/>
          </w:tcPr>
          <w:p w:rsidR="008A15EC" w:rsidRPr="008A15EC" w:rsidRDefault="008A15EC" w:rsidP="008A15EC">
            <w:pPr>
              <w:contextualSpacing/>
              <w:rPr>
                <w:sz w:val="24"/>
                <w:szCs w:val="24"/>
                <w:lang w:val="kk-KZ"/>
              </w:rPr>
            </w:pPr>
            <w:r w:rsidRPr="008A15EC">
              <w:rPr>
                <w:sz w:val="24"/>
                <w:szCs w:val="24"/>
                <w:lang w:val="kk-KZ"/>
              </w:rPr>
              <w:t>Корличество случаев на одного ребенка</w:t>
            </w:r>
          </w:p>
        </w:tc>
        <w:tc>
          <w:tcPr>
            <w:tcW w:w="2126" w:type="dxa"/>
          </w:tcPr>
          <w:p w:rsidR="008A15EC" w:rsidRPr="008A15EC" w:rsidRDefault="008A15EC" w:rsidP="008A15EC">
            <w:pPr>
              <w:contextualSpacing/>
              <w:jc w:val="center"/>
              <w:rPr>
                <w:sz w:val="24"/>
                <w:szCs w:val="24"/>
                <w:lang w:val="kk-KZ"/>
              </w:rPr>
            </w:pPr>
            <w:r w:rsidRPr="008A15EC">
              <w:rPr>
                <w:sz w:val="24"/>
                <w:szCs w:val="24"/>
                <w:lang w:val="kk-KZ"/>
              </w:rPr>
              <w:t>2</w:t>
            </w:r>
          </w:p>
        </w:tc>
        <w:tc>
          <w:tcPr>
            <w:tcW w:w="2253" w:type="dxa"/>
          </w:tcPr>
          <w:p w:rsidR="008A15EC" w:rsidRPr="008A15EC" w:rsidRDefault="008A15EC" w:rsidP="008A15EC">
            <w:pPr>
              <w:contextualSpacing/>
              <w:jc w:val="center"/>
              <w:rPr>
                <w:sz w:val="24"/>
                <w:szCs w:val="24"/>
                <w:lang w:val="kk-KZ"/>
              </w:rPr>
            </w:pPr>
            <w:r w:rsidRPr="008A15EC">
              <w:rPr>
                <w:sz w:val="24"/>
                <w:szCs w:val="24"/>
                <w:lang w:val="kk-KZ"/>
              </w:rPr>
              <w:t>2</w:t>
            </w:r>
          </w:p>
        </w:tc>
      </w:tr>
      <w:tr w:rsidR="008A15EC" w:rsidRPr="008A15EC" w:rsidTr="005857D9">
        <w:tc>
          <w:tcPr>
            <w:tcW w:w="709" w:type="dxa"/>
          </w:tcPr>
          <w:p w:rsidR="008A15EC" w:rsidRPr="008A15EC" w:rsidRDefault="008A15EC" w:rsidP="008A15EC">
            <w:pPr>
              <w:contextualSpacing/>
              <w:jc w:val="center"/>
              <w:rPr>
                <w:sz w:val="24"/>
                <w:szCs w:val="24"/>
                <w:lang w:val="kk-KZ"/>
              </w:rPr>
            </w:pPr>
            <w:r w:rsidRPr="008A15EC">
              <w:rPr>
                <w:sz w:val="24"/>
                <w:szCs w:val="24"/>
                <w:lang w:val="kk-KZ"/>
              </w:rPr>
              <w:t>6.</w:t>
            </w:r>
          </w:p>
        </w:tc>
        <w:tc>
          <w:tcPr>
            <w:tcW w:w="4394" w:type="dxa"/>
          </w:tcPr>
          <w:p w:rsidR="008A15EC" w:rsidRPr="008A15EC" w:rsidRDefault="008A15EC" w:rsidP="008A15EC">
            <w:pPr>
              <w:contextualSpacing/>
              <w:rPr>
                <w:sz w:val="24"/>
                <w:szCs w:val="24"/>
                <w:lang w:val="kk-KZ"/>
              </w:rPr>
            </w:pPr>
            <w:r w:rsidRPr="008A15EC">
              <w:rPr>
                <w:sz w:val="24"/>
                <w:szCs w:val="24"/>
                <w:lang w:val="kk-KZ"/>
              </w:rPr>
              <w:t>Часто болеющие дети</w:t>
            </w:r>
          </w:p>
        </w:tc>
        <w:tc>
          <w:tcPr>
            <w:tcW w:w="2126" w:type="dxa"/>
          </w:tcPr>
          <w:p w:rsidR="008A15EC" w:rsidRPr="008A15EC" w:rsidRDefault="008A15EC" w:rsidP="008A15EC">
            <w:pPr>
              <w:contextualSpacing/>
              <w:jc w:val="center"/>
              <w:rPr>
                <w:sz w:val="24"/>
                <w:szCs w:val="24"/>
                <w:lang w:val="kk-KZ"/>
              </w:rPr>
            </w:pPr>
            <w:r w:rsidRPr="008A15EC">
              <w:rPr>
                <w:sz w:val="24"/>
                <w:szCs w:val="24"/>
                <w:lang w:val="kk-KZ"/>
              </w:rPr>
              <w:t>22</w:t>
            </w:r>
          </w:p>
        </w:tc>
        <w:tc>
          <w:tcPr>
            <w:tcW w:w="2253" w:type="dxa"/>
          </w:tcPr>
          <w:p w:rsidR="008A15EC" w:rsidRPr="008A15EC" w:rsidRDefault="008A15EC" w:rsidP="008A15EC">
            <w:pPr>
              <w:contextualSpacing/>
              <w:jc w:val="center"/>
              <w:rPr>
                <w:sz w:val="24"/>
                <w:szCs w:val="24"/>
                <w:lang w:val="kk-KZ"/>
              </w:rPr>
            </w:pPr>
            <w:r w:rsidRPr="008A15EC">
              <w:rPr>
                <w:sz w:val="24"/>
                <w:szCs w:val="24"/>
                <w:lang w:val="kk-KZ"/>
              </w:rPr>
              <w:t>7</w:t>
            </w:r>
          </w:p>
        </w:tc>
      </w:tr>
    </w:tbl>
    <w:p w:rsidR="008A15EC" w:rsidRPr="008A15EC" w:rsidRDefault="008A15EC" w:rsidP="008A15EC">
      <w:pPr>
        <w:spacing w:after="0" w:line="240" w:lineRule="auto"/>
        <w:ind w:left="927"/>
        <w:contextualSpacing/>
        <w:jc w:val="center"/>
        <w:rPr>
          <w:rFonts w:ascii="Times New Roman" w:eastAsia="Times New Roman" w:hAnsi="Times New Roman" w:cs="Times New Roman"/>
          <w:sz w:val="24"/>
          <w:szCs w:val="24"/>
          <w:lang w:val="kk-KZ" w:eastAsia="ru-RU"/>
        </w:rPr>
      </w:pPr>
    </w:p>
    <w:p w:rsidR="008A15EC" w:rsidRPr="008A15EC" w:rsidRDefault="008A15EC" w:rsidP="008A15EC">
      <w:pPr>
        <w:spacing w:after="0" w:line="240" w:lineRule="auto"/>
        <w:jc w:val="both"/>
        <w:rPr>
          <w:rFonts w:ascii="Times New Roman" w:hAnsi="Times New Roman" w:cs="Times New Roman"/>
          <w:b/>
          <w:sz w:val="24"/>
          <w:szCs w:val="24"/>
          <w:lang w:eastAsia="ru-RU"/>
        </w:rPr>
      </w:pPr>
    </w:p>
    <w:p w:rsidR="008A15EC" w:rsidRPr="008A15EC" w:rsidRDefault="008A15EC" w:rsidP="008A15EC">
      <w:pPr>
        <w:spacing w:after="0" w:line="240" w:lineRule="auto"/>
        <w:jc w:val="center"/>
        <w:rPr>
          <w:rFonts w:ascii="Times New Roman" w:hAnsi="Times New Roman" w:cs="Times New Roman"/>
          <w:sz w:val="24"/>
          <w:szCs w:val="24"/>
          <w:lang w:val="kk-KZ" w:eastAsia="ru-RU"/>
        </w:rPr>
      </w:pPr>
      <w:r w:rsidRPr="008A15EC">
        <w:rPr>
          <w:rFonts w:ascii="Times New Roman" w:hAnsi="Times New Roman" w:cs="Times New Roman"/>
          <w:sz w:val="24"/>
          <w:szCs w:val="24"/>
          <w:lang w:val="kk-KZ" w:eastAsia="ru-RU"/>
        </w:rPr>
        <w:t>2. Показатели хронических заболеваний у детей</w:t>
      </w:r>
    </w:p>
    <w:p w:rsidR="008A15EC" w:rsidRPr="008A15EC" w:rsidRDefault="008A15EC" w:rsidP="008A15EC">
      <w:pPr>
        <w:spacing w:after="0" w:line="240" w:lineRule="auto"/>
        <w:jc w:val="center"/>
        <w:rPr>
          <w:rFonts w:ascii="Times New Roman" w:hAnsi="Times New Roman" w:cs="Times New Roman"/>
          <w:sz w:val="24"/>
          <w:szCs w:val="24"/>
          <w:lang w:val="kk-KZ" w:eastAsia="ru-RU"/>
        </w:rPr>
      </w:pPr>
    </w:p>
    <w:tbl>
      <w:tblPr>
        <w:tblStyle w:val="a8"/>
        <w:tblW w:w="0" w:type="auto"/>
        <w:tblInd w:w="250" w:type="dxa"/>
        <w:tblLook w:val="04A0" w:firstRow="1" w:lastRow="0" w:firstColumn="1" w:lastColumn="0" w:noHBand="0" w:noVBand="1"/>
      </w:tblPr>
      <w:tblGrid>
        <w:gridCol w:w="709"/>
        <w:gridCol w:w="3421"/>
        <w:gridCol w:w="2410"/>
        <w:gridCol w:w="2800"/>
      </w:tblGrid>
      <w:tr w:rsidR="008A15EC" w:rsidRPr="008A15EC" w:rsidTr="005857D9">
        <w:tc>
          <w:tcPr>
            <w:tcW w:w="709" w:type="dxa"/>
          </w:tcPr>
          <w:p w:rsidR="008A15EC" w:rsidRPr="008A15EC" w:rsidRDefault="008A15EC" w:rsidP="008A15EC">
            <w:pPr>
              <w:jc w:val="center"/>
              <w:rPr>
                <w:sz w:val="24"/>
                <w:szCs w:val="24"/>
                <w:lang w:val="kk-KZ"/>
              </w:rPr>
            </w:pPr>
            <w:r w:rsidRPr="008A15EC">
              <w:rPr>
                <w:sz w:val="24"/>
                <w:szCs w:val="24"/>
                <w:lang w:val="kk-KZ"/>
              </w:rPr>
              <w:t>№</w:t>
            </w:r>
          </w:p>
        </w:tc>
        <w:tc>
          <w:tcPr>
            <w:tcW w:w="3421" w:type="dxa"/>
          </w:tcPr>
          <w:p w:rsidR="008A15EC" w:rsidRPr="008A15EC" w:rsidRDefault="008A15EC" w:rsidP="008A15EC">
            <w:pPr>
              <w:rPr>
                <w:sz w:val="24"/>
                <w:szCs w:val="24"/>
                <w:lang w:val="kk-KZ"/>
              </w:rPr>
            </w:pPr>
            <w:r w:rsidRPr="008A15EC">
              <w:rPr>
                <w:sz w:val="24"/>
                <w:szCs w:val="24"/>
                <w:lang w:val="kk-KZ"/>
              </w:rPr>
              <w:t>Показатели</w:t>
            </w:r>
          </w:p>
        </w:tc>
        <w:tc>
          <w:tcPr>
            <w:tcW w:w="2410" w:type="dxa"/>
          </w:tcPr>
          <w:p w:rsidR="008A15EC" w:rsidRPr="008A15EC" w:rsidRDefault="008A15EC" w:rsidP="008A15EC">
            <w:pPr>
              <w:jc w:val="center"/>
              <w:rPr>
                <w:sz w:val="24"/>
                <w:szCs w:val="24"/>
                <w:lang w:val="kk-KZ"/>
              </w:rPr>
            </w:pPr>
            <w:r w:rsidRPr="008A15EC">
              <w:rPr>
                <w:sz w:val="24"/>
                <w:szCs w:val="24"/>
                <w:lang w:val="kk-KZ"/>
              </w:rPr>
              <w:t>2012 - 2013</w:t>
            </w:r>
          </w:p>
        </w:tc>
        <w:tc>
          <w:tcPr>
            <w:tcW w:w="2800" w:type="dxa"/>
          </w:tcPr>
          <w:p w:rsidR="008A15EC" w:rsidRPr="008A15EC" w:rsidRDefault="008A15EC" w:rsidP="008A15EC">
            <w:pPr>
              <w:jc w:val="center"/>
              <w:rPr>
                <w:sz w:val="24"/>
                <w:szCs w:val="24"/>
                <w:lang w:val="kk-KZ"/>
              </w:rPr>
            </w:pPr>
            <w:r w:rsidRPr="008A15EC">
              <w:rPr>
                <w:sz w:val="24"/>
                <w:szCs w:val="24"/>
                <w:lang w:val="kk-KZ"/>
              </w:rPr>
              <w:t>2013 -2014</w:t>
            </w:r>
          </w:p>
        </w:tc>
      </w:tr>
      <w:tr w:rsidR="008A15EC" w:rsidRPr="008A15EC" w:rsidTr="005857D9">
        <w:tc>
          <w:tcPr>
            <w:tcW w:w="709" w:type="dxa"/>
          </w:tcPr>
          <w:p w:rsidR="008A15EC" w:rsidRPr="008A15EC" w:rsidRDefault="008A15EC" w:rsidP="008A15EC">
            <w:pPr>
              <w:jc w:val="center"/>
              <w:rPr>
                <w:sz w:val="24"/>
                <w:szCs w:val="24"/>
                <w:lang w:val="kk-KZ"/>
              </w:rPr>
            </w:pPr>
            <w:r w:rsidRPr="008A15EC">
              <w:rPr>
                <w:sz w:val="24"/>
                <w:szCs w:val="24"/>
                <w:lang w:val="kk-KZ"/>
              </w:rPr>
              <w:t>1.</w:t>
            </w:r>
          </w:p>
        </w:tc>
        <w:tc>
          <w:tcPr>
            <w:tcW w:w="3421" w:type="dxa"/>
          </w:tcPr>
          <w:p w:rsidR="008A15EC" w:rsidRPr="008A15EC" w:rsidRDefault="008A15EC" w:rsidP="008A15EC">
            <w:pPr>
              <w:rPr>
                <w:sz w:val="24"/>
                <w:szCs w:val="24"/>
                <w:lang w:val="kk-KZ"/>
              </w:rPr>
            </w:pPr>
            <w:r w:rsidRPr="008A15EC">
              <w:rPr>
                <w:sz w:val="24"/>
                <w:szCs w:val="24"/>
                <w:lang w:val="kk-KZ"/>
              </w:rPr>
              <w:t>Органы дыхания</w:t>
            </w:r>
          </w:p>
        </w:tc>
        <w:tc>
          <w:tcPr>
            <w:tcW w:w="2410" w:type="dxa"/>
          </w:tcPr>
          <w:p w:rsidR="008A15EC" w:rsidRPr="008A15EC" w:rsidRDefault="008A15EC" w:rsidP="008A15EC">
            <w:pPr>
              <w:jc w:val="center"/>
              <w:rPr>
                <w:sz w:val="24"/>
                <w:szCs w:val="24"/>
                <w:lang w:val="kk-KZ"/>
              </w:rPr>
            </w:pPr>
            <w:r w:rsidRPr="008A15EC">
              <w:rPr>
                <w:sz w:val="24"/>
                <w:szCs w:val="24"/>
                <w:lang w:val="kk-KZ"/>
              </w:rPr>
              <w:t>4 %</w:t>
            </w:r>
          </w:p>
        </w:tc>
        <w:tc>
          <w:tcPr>
            <w:tcW w:w="2800" w:type="dxa"/>
          </w:tcPr>
          <w:p w:rsidR="008A15EC" w:rsidRPr="008A15EC" w:rsidRDefault="008A15EC" w:rsidP="008A15EC">
            <w:pPr>
              <w:jc w:val="center"/>
              <w:rPr>
                <w:sz w:val="24"/>
                <w:szCs w:val="24"/>
                <w:lang w:val="kk-KZ"/>
              </w:rPr>
            </w:pPr>
            <w:r w:rsidRPr="008A15EC">
              <w:rPr>
                <w:sz w:val="24"/>
                <w:szCs w:val="24"/>
                <w:lang w:val="kk-KZ"/>
              </w:rPr>
              <w:t>3 %</w:t>
            </w:r>
          </w:p>
        </w:tc>
      </w:tr>
      <w:tr w:rsidR="008A15EC" w:rsidRPr="008A15EC" w:rsidTr="005857D9">
        <w:tc>
          <w:tcPr>
            <w:tcW w:w="709" w:type="dxa"/>
          </w:tcPr>
          <w:p w:rsidR="008A15EC" w:rsidRPr="008A15EC" w:rsidRDefault="008A15EC" w:rsidP="008A15EC">
            <w:pPr>
              <w:jc w:val="center"/>
              <w:rPr>
                <w:sz w:val="24"/>
                <w:szCs w:val="24"/>
                <w:lang w:val="kk-KZ"/>
              </w:rPr>
            </w:pPr>
            <w:r w:rsidRPr="008A15EC">
              <w:rPr>
                <w:sz w:val="24"/>
                <w:szCs w:val="24"/>
                <w:lang w:val="kk-KZ"/>
              </w:rPr>
              <w:t>2.</w:t>
            </w:r>
          </w:p>
        </w:tc>
        <w:tc>
          <w:tcPr>
            <w:tcW w:w="3421" w:type="dxa"/>
          </w:tcPr>
          <w:p w:rsidR="008A15EC" w:rsidRPr="008A15EC" w:rsidRDefault="008A15EC" w:rsidP="008A15EC">
            <w:pPr>
              <w:rPr>
                <w:sz w:val="24"/>
                <w:szCs w:val="24"/>
                <w:lang w:val="kk-KZ"/>
              </w:rPr>
            </w:pPr>
            <w:r w:rsidRPr="008A15EC">
              <w:rPr>
                <w:sz w:val="24"/>
                <w:szCs w:val="24"/>
                <w:lang w:val="kk-KZ"/>
              </w:rPr>
              <w:t>Лор органов</w:t>
            </w:r>
          </w:p>
        </w:tc>
        <w:tc>
          <w:tcPr>
            <w:tcW w:w="2410" w:type="dxa"/>
          </w:tcPr>
          <w:p w:rsidR="008A15EC" w:rsidRPr="008A15EC" w:rsidRDefault="008A15EC" w:rsidP="008A15EC">
            <w:pPr>
              <w:jc w:val="center"/>
              <w:rPr>
                <w:sz w:val="24"/>
                <w:szCs w:val="24"/>
                <w:lang w:val="kk-KZ"/>
              </w:rPr>
            </w:pPr>
            <w:r w:rsidRPr="008A15EC">
              <w:rPr>
                <w:sz w:val="24"/>
                <w:szCs w:val="24"/>
                <w:lang w:val="kk-KZ"/>
              </w:rPr>
              <w:t>2.2 %</w:t>
            </w:r>
          </w:p>
        </w:tc>
        <w:tc>
          <w:tcPr>
            <w:tcW w:w="2800" w:type="dxa"/>
          </w:tcPr>
          <w:p w:rsidR="008A15EC" w:rsidRPr="008A15EC" w:rsidRDefault="008A15EC" w:rsidP="008A15EC">
            <w:pPr>
              <w:jc w:val="center"/>
              <w:rPr>
                <w:sz w:val="24"/>
                <w:szCs w:val="24"/>
                <w:lang w:val="kk-KZ"/>
              </w:rPr>
            </w:pPr>
            <w:r w:rsidRPr="008A15EC">
              <w:rPr>
                <w:sz w:val="24"/>
                <w:szCs w:val="24"/>
                <w:lang w:val="kk-KZ"/>
              </w:rPr>
              <w:t>1.5 %</w:t>
            </w:r>
          </w:p>
        </w:tc>
      </w:tr>
      <w:tr w:rsidR="008A15EC" w:rsidRPr="008A15EC" w:rsidTr="005857D9">
        <w:tc>
          <w:tcPr>
            <w:tcW w:w="709" w:type="dxa"/>
          </w:tcPr>
          <w:p w:rsidR="008A15EC" w:rsidRPr="008A15EC" w:rsidRDefault="008A15EC" w:rsidP="008A15EC">
            <w:pPr>
              <w:jc w:val="center"/>
              <w:rPr>
                <w:sz w:val="24"/>
                <w:szCs w:val="24"/>
                <w:lang w:val="kk-KZ"/>
              </w:rPr>
            </w:pPr>
            <w:r w:rsidRPr="008A15EC">
              <w:rPr>
                <w:sz w:val="24"/>
                <w:szCs w:val="24"/>
                <w:lang w:val="kk-KZ"/>
              </w:rPr>
              <w:t>3.</w:t>
            </w:r>
          </w:p>
        </w:tc>
        <w:tc>
          <w:tcPr>
            <w:tcW w:w="3421" w:type="dxa"/>
          </w:tcPr>
          <w:p w:rsidR="008A15EC" w:rsidRPr="008A15EC" w:rsidRDefault="008A15EC" w:rsidP="008A15EC">
            <w:pPr>
              <w:rPr>
                <w:sz w:val="24"/>
                <w:szCs w:val="24"/>
                <w:lang w:val="kk-KZ"/>
              </w:rPr>
            </w:pPr>
            <w:r w:rsidRPr="008A15EC">
              <w:rPr>
                <w:sz w:val="24"/>
                <w:szCs w:val="24"/>
                <w:lang w:val="kk-KZ"/>
              </w:rPr>
              <w:t>Органы пищеварения</w:t>
            </w:r>
          </w:p>
        </w:tc>
        <w:tc>
          <w:tcPr>
            <w:tcW w:w="2410" w:type="dxa"/>
          </w:tcPr>
          <w:p w:rsidR="008A15EC" w:rsidRPr="008A15EC" w:rsidRDefault="008A15EC" w:rsidP="008A15EC">
            <w:pPr>
              <w:jc w:val="center"/>
              <w:rPr>
                <w:sz w:val="24"/>
                <w:szCs w:val="24"/>
                <w:lang w:val="kk-KZ"/>
              </w:rPr>
            </w:pPr>
            <w:r w:rsidRPr="008A15EC">
              <w:rPr>
                <w:sz w:val="24"/>
                <w:szCs w:val="24"/>
                <w:lang w:val="kk-KZ"/>
              </w:rPr>
              <w:t>-</w:t>
            </w:r>
          </w:p>
        </w:tc>
        <w:tc>
          <w:tcPr>
            <w:tcW w:w="2800" w:type="dxa"/>
          </w:tcPr>
          <w:p w:rsidR="008A15EC" w:rsidRPr="008A15EC" w:rsidRDefault="008A15EC" w:rsidP="008A15EC">
            <w:pPr>
              <w:jc w:val="center"/>
              <w:rPr>
                <w:sz w:val="24"/>
                <w:szCs w:val="24"/>
                <w:lang w:val="kk-KZ"/>
              </w:rPr>
            </w:pPr>
            <w:r w:rsidRPr="008A15EC">
              <w:rPr>
                <w:sz w:val="24"/>
                <w:szCs w:val="24"/>
                <w:lang w:val="kk-KZ"/>
              </w:rPr>
              <w:t>1%</w:t>
            </w:r>
          </w:p>
        </w:tc>
      </w:tr>
      <w:tr w:rsidR="008A15EC" w:rsidRPr="008A15EC" w:rsidTr="005857D9">
        <w:tc>
          <w:tcPr>
            <w:tcW w:w="709" w:type="dxa"/>
          </w:tcPr>
          <w:p w:rsidR="008A15EC" w:rsidRPr="008A15EC" w:rsidRDefault="008A15EC" w:rsidP="008A15EC">
            <w:pPr>
              <w:jc w:val="center"/>
              <w:rPr>
                <w:sz w:val="24"/>
                <w:szCs w:val="24"/>
                <w:lang w:val="kk-KZ"/>
              </w:rPr>
            </w:pPr>
            <w:r w:rsidRPr="008A15EC">
              <w:rPr>
                <w:sz w:val="24"/>
                <w:szCs w:val="24"/>
                <w:lang w:val="kk-KZ"/>
              </w:rPr>
              <w:t>4.</w:t>
            </w:r>
          </w:p>
        </w:tc>
        <w:tc>
          <w:tcPr>
            <w:tcW w:w="3421" w:type="dxa"/>
          </w:tcPr>
          <w:p w:rsidR="008A15EC" w:rsidRPr="008A15EC" w:rsidRDefault="008A15EC" w:rsidP="008A15EC">
            <w:pPr>
              <w:rPr>
                <w:sz w:val="24"/>
                <w:szCs w:val="24"/>
                <w:lang w:val="kk-KZ"/>
              </w:rPr>
            </w:pPr>
            <w:r w:rsidRPr="008A15EC">
              <w:rPr>
                <w:sz w:val="24"/>
                <w:szCs w:val="24"/>
                <w:lang w:val="kk-KZ"/>
              </w:rPr>
              <w:t>Молеполовая система</w:t>
            </w:r>
          </w:p>
        </w:tc>
        <w:tc>
          <w:tcPr>
            <w:tcW w:w="2410" w:type="dxa"/>
          </w:tcPr>
          <w:p w:rsidR="008A15EC" w:rsidRPr="008A15EC" w:rsidRDefault="008A15EC" w:rsidP="008A15EC">
            <w:pPr>
              <w:jc w:val="center"/>
              <w:rPr>
                <w:sz w:val="24"/>
                <w:szCs w:val="24"/>
                <w:lang w:val="kk-KZ"/>
              </w:rPr>
            </w:pPr>
            <w:r w:rsidRPr="008A15EC">
              <w:rPr>
                <w:sz w:val="24"/>
                <w:szCs w:val="24"/>
                <w:lang w:val="kk-KZ"/>
              </w:rPr>
              <w:t>-</w:t>
            </w:r>
          </w:p>
        </w:tc>
        <w:tc>
          <w:tcPr>
            <w:tcW w:w="2800" w:type="dxa"/>
          </w:tcPr>
          <w:p w:rsidR="008A15EC" w:rsidRPr="008A15EC" w:rsidRDefault="008A15EC" w:rsidP="008A15EC">
            <w:pPr>
              <w:jc w:val="center"/>
              <w:rPr>
                <w:sz w:val="24"/>
                <w:szCs w:val="24"/>
                <w:lang w:val="kk-KZ"/>
              </w:rPr>
            </w:pPr>
            <w:r w:rsidRPr="008A15EC">
              <w:rPr>
                <w:sz w:val="24"/>
                <w:szCs w:val="24"/>
                <w:lang w:val="kk-KZ"/>
              </w:rPr>
              <w:t>-</w:t>
            </w:r>
          </w:p>
        </w:tc>
      </w:tr>
      <w:tr w:rsidR="008A15EC" w:rsidRPr="008A15EC" w:rsidTr="005857D9">
        <w:tc>
          <w:tcPr>
            <w:tcW w:w="709" w:type="dxa"/>
          </w:tcPr>
          <w:p w:rsidR="008A15EC" w:rsidRPr="008A15EC" w:rsidRDefault="008A15EC" w:rsidP="008A15EC">
            <w:pPr>
              <w:jc w:val="center"/>
              <w:rPr>
                <w:sz w:val="24"/>
                <w:szCs w:val="24"/>
                <w:lang w:val="kk-KZ"/>
              </w:rPr>
            </w:pPr>
            <w:r w:rsidRPr="008A15EC">
              <w:rPr>
                <w:sz w:val="24"/>
                <w:szCs w:val="24"/>
                <w:lang w:val="kk-KZ"/>
              </w:rPr>
              <w:t>5.</w:t>
            </w:r>
          </w:p>
        </w:tc>
        <w:tc>
          <w:tcPr>
            <w:tcW w:w="3421" w:type="dxa"/>
          </w:tcPr>
          <w:p w:rsidR="008A15EC" w:rsidRPr="008A15EC" w:rsidRDefault="008A15EC" w:rsidP="008A15EC">
            <w:pPr>
              <w:rPr>
                <w:sz w:val="24"/>
                <w:szCs w:val="24"/>
                <w:lang w:val="kk-KZ"/>
              </w:rPr>
            </w:pPr>
            <w:r w:rsidRPr="008A15EC">
              <w:rPr>
                <w:sz w:val="24"/>
                <w:szCs w:val="24"/>
                <w:lang w:val="kk-KZ"/>
              </w:rPr>
              <w:t>Болезни кожи</w:t>
            </w:r>
          </w:p>
        </w:tc>
        <w:tc>
          <w:tcPr>
            <w:tcW w:w="2410" w:type="dxa"/>
          </w:tcPr>
          <w:p w:rsidR="008A15EC" w:rsidRPr="008A15EC" w:rsidRDefault="008A15EC" w:rsidP="008A15EC">
            <w:pPr>
              <w:jc w:val="center"/>
              <w:rPr>
                <w:sz w:val="24"/>
                <w:szCs w:val="24"/>
                <w:lang w:val="kk-KZ"/>
              </w:rPr>
            </w:pPr>
            <w:r w:rsidRPr="008A15EC">
              <w:rPr>
                <w:sz w:val="24"/>
                <w:szCs w:val="24"/>
                <w:lang w:val="kk-KZ"/>
              </w:rPr>
              <w:t>0.3 %</w:t>
            </w:r>
          </w:p>
        </w:tc>
        <w:tc>
          <w:tcPr>
            <w:tcW w:w="2800" w:type="dxa"/>
          </w:tcPr>
          <w:p w:rsidR="008A15EC" w:rsidRPr="008A15EC" w:rsidRDefault="008A15EC" w:rsidP="008A15EC">
            <w:pPr>
              <w:jc w:val="center"/>
              <w:rPr>
                <w:sz w:val="24"/>
                <w:szCs w:val="24"/>
                <w:lang w:val="kk-KZ"/>
              </w:rPr>
            </w:pPr>
            <w:r w:rsidRPr="008A15EC">
              <w:rPr>
                <w:sz w:val="24"/>
                <w:szCs w:val="24"/>
                <w:lang w:val="kk-KZ"/>
              </w:rPr>
              <w:t>-</w:t>
            </w:r>
          </w:p>
        </w:tc>
      </w:tr>
    </w:tbl>
    <w:p w:rsidR="008A15EC" w:rsidRPr="008A15EC" w:rsidRDefault="008A15EC" w:rsidP="008A15EC">
      <w:pPr>
        <w:spacing w:after="0" w:line="240" w:lineRule="auto"/>
        <w:jc w:val="center"/>
        <w:rPr>
          <w:rFonts w:ascii="Times New Roman" w:hAnsi="Times New Roman" w:cs="Times New Roman"/>
          <w:sz w:val="24"/>
          <w:szCs w:val="24"/>
          <w:lang w:val="kk-KZ" w:eastAsia="ru-RU"/>
        </w:rPr>
      </w:pPr>
    </w:p>
    <w:p w:rsidR="008A15EC" w:rsidRPr="008A15EC" w:rsidRDefault="008A15EC" w:rsidP="008A15EC">
      <w:pPr>
        <w:spacing w:after="0" w:line="240" w:lineRule="auto"/>
        <w:ind w:firstLine="567"/>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 xml:space="preserve">Из сравнительного анализа групп здоровья видно, что значительно увеличилось количество детей с </w:t>
      </w:r>
      <w:r w:rsidRPr="008A15EC">
        <w:rPr>
          <w:rFonts w:ascii="Times New Roman" w:eastAsia="Times New Roman" w:hAnsi="Times New Roman" w:cs="Times New Roman"/>
          <w:sz w:val="24"/>
          <w:szCs w:val="24"/>
          <w:lang w:val="en-US" w:eastAsia="ru-RU"/>
        </w:rPr>
        <w:t>I</w:t>
      </w:r>
      <w:r w:rsidRPr="008A15EC">
        <w:rPr>
          <w:rFonts w:ascii="Times New Roman" w:eastAsia="Times New Roman" w:hAnsi="Times New Roman" w:cs="Times New Roman"/>
          <w:sz w:val="24"/>
          <w:szCs w:val="24"/>
          <w:lang w:eastAsia="ru-RU"/>
        </w:rPr>
        <w:t xml:space="preserve"> группой здоровья по сравнению с прошлым учебным годом - на 5 %.  </w:t>
      </w:r>
    </w:p>
    <w:p w:rsidR="008A15EC" w:rsidRPr="008A15EC" w:rsidRDefault="008A15EC" w:rsidP="008A15EC">
      <w:pPr>
        <w:widowControl w:val="0"/>
        <w:autoSpaceDE w:val="0"/>
        <w:autoSpaceDN w:val="0"/>
        <w:adjustRightInd w:val="0"/>
        <w:spacing w:after="0" w:line="240" w:lineRule="auto"/>
        <w:ind w:right="-6" w:firstLine="600"/>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b/>
          <w:sz w:val="24"/>
          <w:szCs w:val="24"/>
          <w:lang w:eastAsia="ru-RU"/>
        </w:rPr>
        <w:t>Вывод:</w:t>
      </w:r>
      <w:r w:rsidRPr="008A15EC">
        <w:rPr>
          <w:rFonts w:ascii="Times New Roman" w:eastAsia="Times New Roman" w:hAnsi="Times New Roman" w:cs="Times New Roman"/>
          <w:sz w:val="24"/>
          <w:szCs w:val="24"/>
          <w:lang w:eastAsia="ru-RU"/>
        </w:rPr>
        <w:t xml:space="preserve"> в детском саду  проводится большая работа по охране и укреплению здоровья воспитанников. Охват периодическим медицинским обследованием  воспитанников составляет – 100%.</w:t>
      </w:r>
    </w:p>
    <w:p w:rsidR="008A15EC" w:rsidRPr="008A15EC" w:rsidRDefault="008A15EC" w:rsidP="008A15EC">
      <w:pPr>
        <w:spacing w:after="0" w:line="240" w:lineRule="auto"/>
        <w:ind w:firstLine="540"/>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8A15EC" w:rsidRPr="008A15EC" w:rsidRDefault="008A15EC" w:rsidP="008A15EC">
      <w:pPr>
        <w:spacing w:after="0" w:line="240" w:lineRule="auto"/>
        <w:ind w:firstLine="540"/>
        <w:jc w:val="center"/>
        <w:rPr>
          <w:rFonts w:ascii="Times New Roman" w:eastAsia="Times New Roman" w:hAnsi="Times New Roman" w:cs="Times New Roman"/>
          <w:b/>
          <w:sz w:val="24"/>
          <w:szCs w:val="24"/>
          <w:lang w:eastAsia="ru-RU"/>
        </w:rPr>
      </w:pPr>
    </w:p>
    <w:p w:rsidR="005857D9" w:rsidRDefault="005857D9" w:rsidP="008A15EC">
      <w:pPr>
        <w:spacing w:after="0" w:line="240" w:lineRule="auto"/>
        <w:jc w:val="center"/>
        <w:rPr>
          <w:rFonts w:ascii="Times New Roman" w:eastAsia="Times New Roman" w:hAnsi="Times New Roman" w:cs="Times New Roman"/>
          <w:b/>
          <w:sz w:val="24"/>
          <w:szCs w:val="24"/>
          <w:lang w:eastAsia="ru-RU"/>
        </w:rPr>
      </w:pPr>
    </w:p>
    <w:p w:rsidR="005857D9" w:rsidRDefault="005857D9" w:rsidP="008A15EC">
      <w:pPr>
        <w:spacing w:after="0" w:line="240" w:lineRule="auto"/>
        <w:jc w:val="center"/>
        <w:rPr>
          <w:rFonts w:ascii="Times New Roman" w:eastAsia="Times New Roman" w:hAnsi="Times New Roman" w:cs="Times New Roman"/>
          <w:b/>
          <w:sz w:val="24"/>
          <w:szCs w:val="24"/>
          <w:lang w:eastAsia="ru-RU"/>
        </w:rPr>
      </w:pPr>
    </w:p>
    <w:p w:rsidR="008A15EC" w:rsidRPr="008A15EC" w:rsidRDefault="008A15EC" w:rsidP="008A15EC">
      <w:pPr>
        <w:spacing w:after="0" w:line="240" w:lineRule="auto"/>
        <w:jc w:val="center"/>
        <w:rPr>
          <w:rFonts w:ascii="Times New Roman" w:eastAsia="Times New Roman" w:hAnsi="Times New Roman" w:cs="Times New Roman"/>
          <w:b/>
          <w:sz w:val="24"/>
          <w:szCs w:val="24"/>
          <w:lang w:eastAsia="ru-RU"/>
        </w:rPr>
      </w:pPr>
      <w:r w:rsidRPr="008A15EC">
        <w:rPr>
          <w:rFonts w:ascii="Times New Roman" w:eastAsia="Times New Roman" w:hAnsi="Times New Roman" w:cs="Times New Roman"/>
          <w:b/>
          <w:sz w:val="24"/>
          <w:szCs w:val="24"/>
          <w:lang w:eastAsia="ru-RU"/>
        </w:rPr>
        <w:lastRenderedPageBreak/>
        <w:t>Результаты выполнения общеобразовательной программы по всем направлениям</w:t>
      </w:r>
    </w:p>
    <w:p w:rsidR="008A15EC" w:rsidRPr="008A15EC" w:rsidRDefault="008A15EC" w:rsidP="008A15EC">
      <w:pPr>
        <w:spacing w:after="0" w:line="240" w:lineRule="auto"/>
        <w:ind w:firstLine="708"/>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Содержание образования обеспечивается в соответствии с Законом РК «Об образовании», Государственным общеобязательным стандартом дошкольного воспитания и обучения, Типовым учебным планом, Уставом дошкольного учреждения, Положениями детского сада, Образовательной программой и Программой развития детского сада и включает в себя реализацию общеобразовательных программ:</w:t>
      </w:r>
    </w:p>
    <w:p w:rsidR="008A15EC" w:rsidRPr="008A15EC" w:rsidRDefault="008A15EC" w:rsidP="008A15EC">
      <w:pPr>
        <w:spacing w:after="0" w:line="240" w:lineRule="auto"/>
        <w:ind w:firstLine="708"/>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 «</w:t>
      </w:r>
      <w:proofErr w:type="spellStart"/>
      <w:r w:rsidRPr="008A15EC">
        <w:rPr>
          <w:rFonts w:ascii="Times New Roman" w:eastAsia="Times New Roman" w:hAnsi="Times New Roman" w:cs="Times New Roman"/>
          <w:sz w:val="24"/>
          <w:szCs w:val="24"/>
          <w:lang w:eastAsia="ru-RU"/>
        </w:rPr>
        <w:t>Зерек</w:t>
      </w:r>
      <w:proofErr w:type="spellEnd"/>
      <w:r w:rsidRPr="008A15EC">
        <w:rPr>
          <w:rFonts w:ascii="Times New Roman" w:eastAsia="Times New Roman" w:hAnsi="Times New Roman" w:cs="Times New Roman"/>
          <w:sz w:val="24"/>
          <w:szCs w:val="24"/>
          <w:lang w:eastAsia="ru-RU"/>
        </w:rPr>
        <w:t xml:space="preserve"> бала»;</w:t>
      </w:r>
    </w:p>
    <w:p w:rsidR="008A15EC" w:rsidRPr="008A15EC" w:rsidRDefault="008A15EC" w:rsidP="008A15EC">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eastAsia="ru-RU"/>
        </w:rPr>
        <w:t>- «</w:t>
      </w:r>
      <w:proofErr w:type="gramStart"/>
      <w:r w:rsidRPr="008A15EC">
        <w:rPr>
          <w:rFonts w:ascii="Times New Roman" w:eastAsia="Times New Roman" w:hAnsi="Times New Roman" w:cs="Times New Roman"/>
          <w:sz w:val="24"/>
          <w:szCs w:val="24"/>
          <w:lang w:eastAsia="ru-RU"/>
        </w:rPr>
        <w:t>Б</w:t>
      </w:r>
      <w:proofErr w:type="gramEnd"/>
      <w:r w:rsidRPr="008A15EC">
        <w:rPr>
          <w:rFonts w:ascii="Times New Roman" w:eastAsia="Times New Roman" w:hAnsi="Times New Roman" w:cs="Times New Roman"/>
          <w:sz w:val="24"/>
          <w:szCs w:val="24"/>
          <w:lang w:val="kk-KZ" w:eastAsia="ru-RU"/>
        </w:rPr>
        <w:t>і</w:t>
      </w:r>
      <w:r w:rsidRPr="008A15EC">
        <w:rPr>
          <w:rFonts w:ascii="Times New Roman" w:eastAsia="Times New Roman" w:hAnsi="Times New Roman" w:cs="Times New Roman"/>
          <w:sz w:val="24"/>
          <w:szCs w:val="24"/>
          <w:lang w:eastAsia="ru-RU"/>
        </w:rPr>
        <w:t xml:space="preserve">з </w:t>
      </w:r>
      <w:proofErr w:type="spellStart"/>
      <w:r w:rsidRPr="008A15EC">
        <w:rPr>
          <w:rFonts w:ascii="Times New Roman" w:eastAsia="Times New Roman" w:hAnsi="Times New Roman" w:cs="Times New Roman"/>
          <w:sz w:val="24"/>
          <w:szCs w:val="24"/>
          <w:lang w:eastAsia="ru-RU"/>
        </w:rPr>
        <w:t>мектепке</w:t>
      </w:r>
      <w:proofErr w:type="spellEnd"/>
      <w:r w:rsidRPr="008A15EC">
        <w:rPr>
          <w:rFonts w:ascii="Times New Roman" w:eastAsia="Times New Roman" w:hAnsi="Times New Roman" w:cs="Times New Roman"/>
          <w:sz w:val="24"/>
          <w:szCs w:val="24"/>
          <w:lang w:eastAsia="ru-RU"/>
        </w:rPr>
        <w:t xml:space="preserve"> </w:t>
      </w:r>
      <w:proofErr w:type="spellStart"/>
      <w:r w:rsidRPr="008A15EC">
        <w:rPr>
          <w:rFonts w:ascii="Times New Roman" w:eastAsia="Times New Roman" w:hAnsi="Times New Roman" w:cs="Times New Roman"/>
          <w:sz w:val="24"/>
          <w:szCs w:val="24"/>
          <w:lang w:eastAsia="ru-RU"/>
        </w:rPr>
        <w:t>барамыз</w:t>
      </w:r>
      <w:proofErr w:type="spellEnd"/>
      <w:r w:rsidRPr="008A15EC">
        <w:rPr>
          <w:rFonts w:ascii="Times New Roman" w:eastAsia="Times New Roman" w:hAnsi="Times New Roman" w:cs="Times New Roman"/>
          <w:sz w:val="24"/>
          <w:szCs w:val="24"/>
          <w:lang w:eastAsia="ru-RU"/>
        </w:rPr>
        <w:t>»</w:t>
      </w:r>
    </w:p>
    <w:p w:rsidR="008A15EC" w:rsidRPr="008A15EC" w:rsidRDefault="008A15EC" w:rsidP="008A15EC">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 xml:space="preserve">- </w:t>
      </w:r>
      <w:r w:rsidRPr="008A15EC">
        <w:rPr>
          <w:rFonts w:ascii="Times New Roman" w:eastAsia="Times New Roman" w:hAnsi="Times New Roman" w:cs="Times New Roman"/>
          <w:sz w:val="24"/>
          <w:szCs w:val="24"/>
          <w:lang w:val="kk-KZ" w:eastAsia="ru-RU"/>
        </w:rPr>
        <w:t xml:space="preserve">«Предшкола» </w:t>
      </w:r>
      <w:r w:rsidRPr="008A15EC">
        <w:rPr>
          <w:rFonts w:ascii="Times New Roman" w:eastAsia="Times New Roman" w:hAnsi="Times New Roman" w:cs="Times New Roman"/>
          <w:sz w:val="24"/>
          <w:szCs w:val="24"/>
          <w:lang w:eastAsia="ru-RU"/>
        </w:rPr>
        <w:t xml:space="preserve"> </w:t>
      </w:r>
    </w:p>
    <w:p w:rsidR="008A15EC" w:rsidRPr="008A15EC" w:rsidRDefault="008A15EC" w:rsidP="008A15EC">
      <w:pPr>
        <w:keepNext/>
        <w:spacing w:after="0" w:line="240" w:lineRule="auto"/>
        <w:jc w:val="both"/>
        <w:outlineLvl w:val="4"/>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Детский сад осуществляет деятельность по приоритетному направлению – художественно - эстетическому развитию детей и реализует парциальную программу: «Волшебная кисточка», «Танцевальное ассорти», студия «ТЮЗ».</w:t>
      </w:r>
    </w:p>
    <w:p w:rsidR="008A15EC" w:rsidRPr="008A15EC" w:rsidRDefault="008A15EC" w:rsidP="008A15EC">
      <w:pPr>
        <w:spacing w:after="0" w:line="240" w:lineRule="auto"/>
        <w:rPr>
          <w:rFonts w:ascii="Times New Roman" w:eastAsia="Calibri" w:hAnsi="Times New Roman" w:cs="Times New Roman"/>
          <w:sz w:val="24"/>
          <w:szCs w:val="24"/>
          <w:lang w:val="kk-KZ" w:eastAsia="ru-RU"/>
        </w:rPr>
      </w:pPr>
      <w:r w:rsidRPr="008A15EC">
        <w:rPr>
          <w:rFonts w:ascii="Times New Roman" w:eastAsia="Calibri" w:hAnsi="Times New Roman" w:cs="Times New Roman"/>
          <w:sz w:val="24"/>
          <w:szCs w:val="24"/>
          <w:lang w:eastAsia="ru-RU"/>
        </w:rPr>
        <w:t>Образовательная деятельность в дошкольных группах велась на основании утвержденного учебного</w:t>
      </w:r>
      <w:r w:rsidR="0074324C">
        <w:rPr>
          <w:rFonts w:ascii="Times New Roman" w:eastAsia="Calibri" w:hAnsi="Times New Roman" w:cs="Times New Roman"/>
          <w:sz w:val="24"/>
          <w:szCs w:val="24"/>
          <w:lang w:val="kk-KZ" w:eastAsia="ru-RU"/>
        </w:rPr>
        <w:t xml:space="preserve"> плана</w:t>
      </w:r>
      <w:r w:rsidRPr="008A15EC">
        <w:rPr>
          <w:rFonts w:ascii="Times New Roman" w:eastAsia="Calibri" w:hAnsi="Times New Roman" w:cs="Times New Roman"/>
          <w:sz w:val="24"/>
          <w:szCs w:val="24"/>
          <w:lang w:eastAsia="ru-RU"/>
        </w:rPr>
        <w:t>.</w:t>
      </w:r>
      <w:r w:rsidRPr="008A15EC">
        <w:rPr>
          <w:rFonts w:ascii="Times New Roman" w:eastAsia="Calibri" w:hAnsi="Times New Roman" w:cs="Times New Roman"/>
          <w:sz w:val="24"/>
          <w:szCs w:val="24"/>
          <w:lang w:val="kk-KZ" w:eastAsia="ru-RU"/>
        </w:rPr>
        <w:t xml:space="preserve"> </w:t>
      </w:r>
      <w:r w:rsidRPr="008A15EC">
        <w:rPr>
          <w:rFonts w:ascii="Times New Roman" w:eastAsia="Calibri" w:hAnsi="Times New Roman" w:cs="Times New Roman"/>
          <w:sz w:val="24"/>
          <w:szCs w:val="24"/>
          <w:lang w:eastAsia="ru-RU"/>
        </w:rPr>
        <w:t>В учебном плане на 201</w:t>
      </w:r>
      <w:r w:rsidRPr="008A15EC">
        <w:rPr>
          <w:rFonts w:ascii="Times New Roman" w:eastAsia="Calibri" w:hAnsi="Times New Roman" w:cs="Times New Roman"/>
          <w:sz w:val="24"/>
          <w:szCs w:val="24"/>
          <w:lang w:val="kk-KZ" w:eastAsia="ru-RU"/>
        </w:rPr>
        <w:t>3</w:t>
      </w:r>
      <w:r w:rsidRPr="008A15EC">
        <w:rPr>
          <w:rFonts w:ascii="Times New Roman" w:eastAsia="Calibri" w:hAnsi="Times New Roman" w:cs="Times New Roman"/>
          <w:sz w:val="24"/>
          <w:szCs w:val="24"/>
          <w:lang w:eastAsia="ru-RU"/>
        </w:rPr>
        <w:t>-201</w:t>
      </w:r>
      <w:r w:rsidRPr="008A15EC">
        <w:rPr>
          <w:rFonts w:ascii="Times New Roman" w:eastAsia="Calibri" w:hAnsi="Times New Roman" w:cs="Times New Roman"/>
          <w:sz w:val="24"/>
          <w:szCs w:val="24"/>
          <w:lang w:val="kk-KZ" w:eastAsia="ru-RU"/>
        </w:rPr>
        <w:t xml:space="preserve">4 </w:t>
      </w:r>
      <w:r w:rsidRPr="008A15EC">
        <w:rPr>
          <w:rFonts w:ascii="Times New Roman" w:eastAsia="Calibri" w:hAnsi="Times New Roman" w:cs="Times New Roman"/>
          <w:sz w:val="24"/>
          <w:szCs w:val="24"/>
          <w:lang w:eastAsia="ru-RU"/>
        </w:rPr>
        <w:t xml:space="preserve">учебный год отражен перечень образовательных </w:t>
      </w:r>
      <w:proofErr w:type="gramStart"/>
      <w:r w:rsidRPr="008A15EC">
        <w:rPr>
          <w:rFonts w:ascii="Times New Roman" w:eastAsia="Calibri" w:hAnsi="Times New Roman" w:cs="Times New Roman"/>
          <w:sz w:val="24"/>
          <w:szCs w:val="24"/>
          <w:lang w:eastAsia="ru-RU"/>
        </w:rPr>
        <w:t>областей</w:t>
      </w:r>
      <w:proofErr w:type="gramEnd"/>
      <w:r w:rsidRPr="008A15EC">
        <w:rPr>
          <w:rFonts w:ascii="Times New Roman" w:eastAsia="Calibri" w:hAnsi="Times New Roman" w:cs="Times New Roman"/>
          <w:sz w:val="24"/>
          <w:szCs w:val="24"/>
          <w:lang w:eastAsia="ru-RU"/>
        </w:rPr>
        <w:t xml:space="preserve"> и объем учебного времени предусмотренных </w:t>
      </w:r>
      <w:r w:rsidRPr="008A15EC">
        <w:rPr>
          <w:rFonts w:ascii="Times New Roman" w:eastAsia="Calibri" w:hAnsi="Times New Roman" w:cs="Times New Roman"/>
          <w:sz w:val="24"/>
          <w:szCs w:val="24"/>
          <w:lang w:val="kk-KZ" w:eastAsia="ru-RU"/>
        </w:rPr>
        <w:t>ГОСО РК,</w:t>
      </w:r>
      <w:r w:rsidRPr="008A15EC">
        <w:rPr>
          <w:rFonts w:ascii="Times New Roman" w:eastAsia="Calibri" w:hAnsi="Times New Roman" w:cs="Times New Roman"/>
          <w:sz w:val="24"/>
          <w:szCs w:val="24"/>
          <w:lang w:eastAsia="ru-RU"/>
        </w:rPr>
        <w:t xml:space="preserve"> рассчитан на 5-ти дневную рабочую неделю</w:t>
      </w:r>
      <w:r w:rsidRPr="008A15EC">
        <w:rPr>
          <w:rFonts w:ascii="Times New Roman" w:eastAsia="Calibri" w:hAnsi="Times New Roman" w:cs="Times New Roman"/>
          <w:sz w:val="24"/>
          <w:szCs w:val="24"/>
          <w:lang w:val="kk-KZ" w:eastAsia="ru-RU"/>
        </w:rPr>
        <w:t>. Работа над второй и третьей задачей годового плана велась планомерно в течение всего учебного года.</w:t>
      </w:r>
    </w:p>
    <w:p w:rsidR="008A15EC" w:rsidRPr="008A15EC" w:rsidRDefault="008A15EC" w:rsidP="008A15EC">
      <w:pPr>
        <w:spacing w:after="0" w:line="240" w:lineRule="auto"/>
        <w:rPr>
          <w:rFonts w:ascii="Times New Roman" w:eastAsia="Calibri" w:hAnsi="Times New Roman" w:cs="Times New Roman"/>
          <w:sz w:val="24"/>
          <w:szCs w:val="24"/>
          <w:lang w:val="kk-KZ" w:eastAsia="ru-RU"/>
        </w:rPr>
      </w:pPr>
      <w:r w:rsidRPr="008A15EC">
        <w:rPr>
          <w:rFonts w:ascii="Times New Roman" w:eastAsia="Calibri" w:hAnsi="Times New Roman" w:cs="Times New Roman"/>
          <w:sz w:val="24"/>
          <w:szCs w:val="24"/>
          <w:lang w:eastAsia="ru-RU"/>
        </w:rPr>
        <w:t xml:space="preserve">      В 2013 – 2014 учебном году программный материал по всем образовательным областям усвоен воспитанниками всех возрастных групп.  На </w:t>
      </w:r>
      <w:proofErr w:type="gramStart"/>
      <w:r w:rsidRPr="008A15EC">
        <w:rPr>
          <w:rFonts w:ascii="Times New Roman" w:eastAsia="Calibri" w:hAnsi="Times New Roman" w:cs="Times New Roman"/>
          <w:sz w:val="24"/>
          <w:szCs w:val="24"/>
          <w:lang w:eastAsia="ru-RU"/>
        </w:rPr>
        <w:t>начало</w:t>
      </w:r>
      <w:proofErr w:type="gramEnd"/>
      <w:r w:rsidRPr="008A15EC">
        <w:rPr>
          <w:rFonts w:ascii="Times New Roman" w:eastAsia="Calibri" w:hAnsi="Times New Roman" w:cs="Times New Roman"/>
          <w:sz w:val="24"/>
          <w:szCs w:val="24"/>
          <w:lang w:eastAsia="ru-RU"/>
        </w:rPr>
        <w:t xml:space="preserve"> и конец учебного года проводится диагностика с целью выявления уровня развития детей.</w:t>
      </w:r>
      <w:r w:rsidRPr="008A15EC">
        <w:rPr>
          <w:rFonts w:ascii="Times New Roman" w:eastAsia="Calibri" w:hAnsi="Times New Roman" w:cs="Times New Roman"/>
          <w:sz w:val="24"/>
          <w:szCs w:val="24"/>
        </w:rPr>
        <w:t xml:space="preserve">  </w:t>
      </w:r>
      <w:r w:rsidRPr="008A15EC">
        <w:rPr>
          <w:rFonts w:ascii="Times New Roman" w:eastAsia="Calibri" w:hAnsi="Times New Roman" w:cs="Times New Roman"/>
          <w:sz w:val="24"/>
          <w:szCs w:val="24"/>
          <w:lang w:eastAsia="ru-RU"/>
        </w:rPr>
        <w:t xml:space="preserve">Продиагностировано 320 детей.  Результаты итоговой диагностики </w:t>
      </w:r>
      <w:proofErr w:type="spellStart"/>
      <w:r w:rsidRPr="008A15EC">
        <w:rPr>
          <w:rFonts w:ascii="Times New Roman" w:eastAsia="Calibri" w:hAnsi="Times New Roman" w:cs="Times New Roman"/>
          <w:sz w:val="24"/>
          <w:szCs w:val="24"/>
          <w:lang w:eastAsia="ru-RU"/>
        </w:rPr>
        <w:t>воспитательно</w:t>
      </w:r>
      <w:proofErr w:type="spellEnd"/>
      <w:r w:rsidRPr="008A15EC">
        <w:rPr>
          <w:rFonts w:ascii="Times New Roman" w:eastAsia="Calibri" w:hAnsi="Times New Roman" w:cs="Times New Roman"/>
          <w:sz w:val="24"/>
          <w:szCs w:val="24"/>
          <w:lang w:eastAsia="ru-RU"/>
        </w:rPr>
        <w:t xml:space="preserve"> - образовательного процесса в детском саду:</w:t>
      </w:r>
    </w:p>
    <w:p w:rsidR="008A15EC" w:rsidRPr="008A15EC" w:rsidRDefault="008A15EC" w:rsidP="008A15EC">
      <w:pPr>
        <w:spacing w:after="0" w:line="240" w:lineRule="auto"/>
        <w:rPr>
          <w:rFonts w:ascii="Times New Roman" w:eastAsia="Calibri" w:hAnsi="Times New Roman" w:cs="Times New Roman"/>
          <w:sz w:val="24"/>
          <w:szCs w:val="24"/>
          <w:lang w:val="kk-KZ" w:eastAsia="ru-RU"/>
        </w:rPr>
      </w:pPr>
    </w:p>
    <w:p w:rsidR="008A15EC" w:rsidRPr="008A15EC" w:rsidRDefault="008A15EC" w:rsidP="008A15EC">
      <w:pPr>
        <w:spacing w:after="0" w:line="240" w:lineRule="auto"/>
        <w:rPr>
          <w:rFonts w:ascii="Times New Roman" w:eastAsia="Calibri" w:hAnsi="Times New Roman" w:cs="Times New Roman"/>
          <w:sz w:val="24"/>
          <w:szCs w:val="24"/>
          <w:lang w:val="kk-KZ" w:eastAsia="ru-RU"/>
        </w:rPr>
      </w:pPr>
    </w:p>
    <w:p w:rsidR="008A15EC" w:rsidRPr="008A15EC" w:rsidRDefault="008A15EC" w:rsidP="008A15EC">
      <w:pPr>
        <w:spacing w:after="0" w:line="240" w:lineRule="auto"/>
        <w:rPr>
          <w:rFonts w:ascii="Times New Roman" w:eastAsia="Calibri" w:hAnsi="Times New Roman" w:cs="Times New Roman"/>
          <w:sz w:val="24"/>
          <w:szCs w:val="24"/>
          <w:lang w:val="kk-KZ" w:eastAsia="ru-RU"/>
        </w:rPr>
      </w:pPr>
      <w:r w:rsidRPr="008A15EC">
        <w:rPr>
          <w:rFonts w:ascii="Calibri" w:eastAsia="Times New Roman" w:hAnsi="Calibri" w:cs="Calibri"/>
          <w:noProof/>
          <w:color w:val="000000"/>
          <w:lang w:eastAsia="ru-RU"/>
        </w:rPr>
        <w:drawing>
          <wp:anchor distT="0" distB="0" distL="114300" distR="114300" simplePos="0" relativeHeight="251659264" behindDoc="0" locked="0" layoutInCell="1" allowOverlap="1" wp14:anchorId="3CEA8690" wp14:editId="0C3922C0">
            <wp:simplePos x="0" y="0"/>
            <wp:positionH relativeFrom="column">
              <wp:posOffset>62865</wp:posOffset>
            </wp:positionH>
            <wp:positionV relativeFrom="paragraph">
              <wp:posOffset>12064</wp:posOffset>
            </wp:positionV>
            <wp:extent cx="5248275" cy="3228975"/>
            <wp:effectExtent l="0" t="0" r="9525" b="9525"/>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bl>
      <w:tblPr>
        <w:tblW w:w="8008" w:type="dxa"/>
        <w:tblInd w:w="108" w:type="dxa"/>
        <w:tblLook w:val="04A0" w:firstRow="1" w:lastRow="0" w:firstColumn="1" w:lastColumn="0" w:noHBand="0" w:noVBand="1"/>
      </w:tblPr>
      <w:tblGrid>
        <w:gridCol w:w="1176"/>
        <w:gridCol w:w="976"/>
        <w:gridCol w:w="976"/>
        <w:gridCol w:w="976"/>
        <w:gridCol w:w="976"/>
        <w:gridCol w:w="976"/>
        <w:gridCol w:w="976"/>
        <w:gridCol w:w="976"/>
      </w:tblGrid>
      <w:tr w:rsidR="008A15EC" w:rsidRPr="008A15EC" w:rsidTr="008A15EC">
        <w:trPr>
          <w:trHeight w:val="300"/>
        </w:trPr>
        <w:tc>
          <w:tcPr>
            <w:tcW w:w="11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r w:rsidR="008A15EC" w:rsidRPr="008A15EC" w:rsidTr="008A15EC">
        <w:trPr>
          <w:trHeight w:val="300"/>
        </w:trPr>
        <w:tc>
          <w:tcPr>
            <w:tcW w:w="11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960"/>
            </w:tblGrid>
            <w:tr w:rsidR="008A15EC" w:rsidRPr="008A15EC" w:rsidTr="008A15EC">
              <w:trPr>
                <w:trHeight w:val="300"/>
                <w:tblCellSpacing w:w="0" w:type="dxa"/>
              </w:trPr>
              <w:tc>
                <w:tcPr>
                  <w:tcW w:w="960"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bl>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r w:rsidR="008A15EC" w:rsidRPr="008A15EC" w:rsidTr="008A15EC">
        <w:trPr>
          <w:trHeight w:val="300"/>
        </w:trPr>
        <w:tc>
          <w:tcPr>
            <w:tcW w:w="11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r w:rsidR="008A15EC" w:rsidRPr="008A15EC" w:rsidTr="008A15EC">
        <w:trPr>
          <w:trHeight w:val="300"/>
        </w:trPr>
        <w:tc>
          <w:tcPr>
            <w:tcW w:w="11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r w:rsidR="008A15EC" w:rsidRPr="008A15EC" w:rsidTr="008A15EC">
        <w:trPr>
          <w:trHeight w:val="300"/>
        </w:trPr>
        <w:tc>
          <w:tcPr>
            <w:tcW w:w="11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r w:rsidR="008A15EC" w:rsidRPr="008A15EC" w:rsidTr="008A15EC">
        <w:trPr>
          <w:trHeight w:val="300"/>
        </w:trPr>
        <w:tc>
          <w:tcPr>
            <w:tcW w:w="11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r w:rsidR="008A15EC" w:rsidRPr="008A15EC" w:rsidTr="008A15EC">
        <w:trPr>
          <w:trHeight w:val="300"/>
        </w:trPr>
        <w:tc>
          <w:tcPr>
            <w:tcW w:w="11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r w:rsidR="008A15EC" w:rsidRPr="008A15EC" w:rsidTr="008A15EC">
        <w:trPr>
          <w:trHeight w:val="300"/>
        </w:trPr>
        <w:tc>
          <w:tcPr>
            <w:tcW w:w="11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r w:rsidR="008A15EC" w:rsidRPr="008A15EC" w:rsidTr="008A15EC">
        <w:trPr>
          <w:trHeight w:val="300"/>
        </w:trPr>
        <w:tc>
          <w:tcPr>
            <w:tcW w:w="11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r w:rsidR="008A15EC" w:rsidRPr="008A15EC" w:rsidTr="008A15EC">
        <w:trPr>
          <w:trHeight w:val="300"/>
        </w:trPr>
        <w:tc>
          <w:tcPr>
            <w:tcW w:w="11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r w:rsidR="008A15EC" w:rsidRPr="008A15EC" w:rsidTr="008A15EC">
        <w:trPr>
          <w:trHeight w:val="300"/>
        </w:trPr>
        <w:tc>
          <w:tcPr>
            <w:tcW w:w="11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r w:rsidR="008A15EC" w:rsidRPr="008A15EC" w:rsidTr="008A15EC">
        <w:trPr>
          <w:trHeight w:val="300"/>
        </w:trPr>
        <w:tc>
          <w:tcPr>
            <w:tcW w:w="11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r w:rsidR="008A15EC" w:rsidRPr="008A15EC" w:rsidTr="008A15EC">
        <w:trPr>
          <w:trHeight w:val="300"/>
        </w:trPr>
        <w:tc>
          <w:tcPr>
            <w:tcW w:w="11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r w:rsidR="008A15EC" w:rsidRPr="008A15EC" w:rsidTr="008A15EC">
        <w:trPr>
          <w:trHeight w:val="300"/>
        </w:trPr>
        <w:tc>
          <w:tcPr>
            <w:tcW w:w="11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r w:rsidR="008A15EC" w:rsidRPr="008A15EC" w:rsidTr="008A15EC">
        <w:trPr>
          <w:trHeight w:val="300"/>
        </w:trPr>
        <w:tc>
          <w:tcPr>
            <w:tcW w:w="11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r w:rsidR="008A15EC" w:rsidRPr="008A15EC" w:rsidTr="008A15EC">
        <w:trPr>
          <w:trHeight w:val="300"/>
        </w:trPr>
        <w:tc>
          <w:tcPr>
            <w:tcW w:w="11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c>
          <w:tcPr>
            <w:tcW w:w="976" w:type="dxa"/>
            <w:tcBorders>
              <w:top w:val="nil"/>
              <w:left w:val="nil"/>
              <w:bottom w:val="nil"/>
              <w:right w:val="nil"/>
            </w:tcBorders>
            <w:shd w:val="clear" w:color="auto" w:fill="auto"/>
            <w:noWrap/>
            <w:vAlign w:val="bottom"/>
            <w:hideMark/>
          </w:tcPr>
          <w:p w:rsidR="008A15EC" w:rsidRPr="008A15EC" w:rsidRDefault="008A15EC" w:rsidP="008A15EC">
            <w:pPr>
              <w:spacing w:after="0" w:line="240" w:lineRule="auto"/>
              <w:rPr>
                <w:rFonts w:ascii="Calibri" w:eastAsia="Times New Roman" w:hAnsi="Calibri" w:cs="Calibri"/>
                <w:color w:val="000000"/>
                <w:lang w:eastAsia="ru-RU"/>
              </w:rPr>
            </w:pPr>
          </w:p>
        </w:tc>
      </w:tr>
    </w:tbl>
    <w:p w:rsidR="008A15EC" w:rsidRPr="008A15EC" w:rsidRDefault="008A15EC" w:rsidP="008A15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В целом по результатам диагностики во всех возрастных группах уровень усвоения программы детьми по основным разделам составил выше среднего. Кроме того, во всех группах дошкольного возраста прослеживается динамика роста уровней развития по сравнению с результатами на начало учебного года, что говорит об эффективности образовательного процесса.</w:t>
      </w:r>
    </w:p>
    <w:p w:rsidR="005857D9" w:rsidRDefault="008A15EC" w:rsidP="008A15EC">
      <w:pPr>
        <w:spacing w:before="100" w:beforeAutospacing="1" w:after="100" w:afterAutospacing="1" w:line="240" w:lineRule="auto"/>
        <w:rPr>
          <w:rFonts w:ascii="Times New Roman" w:eastAsia="Times New Roman" w:hAnsi="Times New Roman" w:cs="Times New Roman"/>
          <w:b/>
          <w:sz w:val="24"/>
          <w:szCs w:val="24"/>
          <w:lang w:eastAsia="ru-RU"/>
        </w:rPr>
      </w:pPr>
      <w:r w:rsidRPr="008A15EC">
        <w:rPr>
          <w:rFonts w:ascii="Times New Roman" w:eastAsia="Times New Roman" w:hAnsi="Times New Roman" w:cs="Times New Roman"/>
          <w:b/>
          <w:sz w:val="24"/>
          <w:szCs w:val="24"/>
          <w:lang w:eastAsia="ru-RU"/>
        </w:rPr>
        <w:t xml:space="preserve"> </w:t>
      </w:r>
    </w:p>
    <w:p w:rsidR="005857D9" w:rsidRDefault="005857D9" w:rsidP="008A15EC">
      <w:pPr>
        <w:spacing w:before="100" w:beforeAutospacing="1" w:after="100" w:afterAutospacing="1" w:line="240" w:lineRule="auto"/>
        <w:rPr>
          <w:rFonts w:ascii="Times New Roman" w:eastAsia="Times New Roman" w:hAnsi="Times New Roman" w:cs="Times New Roman"/>
          <w:b/>
          <w:sz w:val="24"/>
          <w:szCs w:val="24"/>
          <w:lang w:eastAsia="ru-RU"/>
        </w:rPr>
      </w:pPr>
    </w:p>
    <w:p w:rsidR="008A15EC" w:rsidRPr="008A15EC" w:rsidRDefault="005857D9" w:rsidP="008A15EC">
      <w:pPr>
        <w:spacing w:before="100" w:beforeAutospacing="1" w:after="100" w:afterAutospacing="1"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 xml:space="preserve">     </w:t>
      </w:r>
      <w:r w:rsidR="008A15EC" w:rsidRPr="008A15EC">
        <w:rPr>
          <w:rFonts w:ascii="Times New Roman" w:eastAsia="Times New Roman" w:hAnsi="Times New Roman" w:cs="Times New Roman"/>
          <w:b/>
          <w:sz w:val="24"/>
          <w:szCs w:val="24"/>
          <w:lang w:eastAsia="ru-RU"/>
        </w:rPr>
        <w:t xml:space="preserve">Анализ уровня готовности к обучению в школе детей подготовительной группы       </w:t>
      </w:r>
    </w:p>
    <w:p w:rsidR="008A15EC" w:rsidRPr="008A15EC" w:rsidRDefault="008A15EC" w:rsidP="008A15EC">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 xml:space="preserve">Подготовка ребенка к школе является одной из важнейших задач обучения и воспитания детей дошкольного возраста, ее решение в единстве с другими задачами дошкольного образования позволяет обеспечить целостное гармоническое развитие детей этого возраста. </w:t>
      </w:r>
      <w:proofErr w:type="gramStart"/>
      <w:r w:rsidRPr="008A15EC">
        <w:rPr>
          <w:rFonts w:ascii="Times New Roman" w:eastAsia="Times New Roman" w:hAnsi="Times New Roman" w:cs="Times New Roman"/>
          <w:sz w:val="24"/>
          <w:szCs w:val="24"/>
          <w:lang w:eastAsia="ru-RU"/>
        </w:rPr>
        <w:t>В подготовительных к школе группах созданы все  необходимые условия для целенаправленной подготовки детей к обучению в школе</w:t>
      </w:r>
      <w:proofErr w:type="gramEnd"/>
      <w:r w:rsidRPr="008A15EC">
        <w:rPr>
          <w:rFonts w:ascii="Times New Roman" w:eastAsia="Times New Roman" w:hAnsi="Times New Roman" w:cs="Times New Roman"/>
          <w:sz w:val="24"/>
          <w:szCs w:val="24"/>
          <w:lang w:eastAsia="ru-RU"/>
        </w:rPr>
        <w:t xml:space="preserve">: имеется достаточное  количество развивающих  пособий и игр с различной тематической направленностью,  познавательной и  справочной литературой.  Результаты  обследования и анализ  работ воспитанников подготовительных групп показали, что процент качества подготовки детей к школьному обучению достаточно высок  и составил </w:t>
      </w:r>
      <w:r w:rsidRPr="008A15EC">
        <w:rPr>
          <w:rFonts w:ascii="Times New Roman" w:eastAsia="Times New Roman" w:hAnsi="Times New Roman" w:cs="Times New Roman"/>
          <w:sz w:val="24"/>
          <w:szCs w:val="24"/>
          <w:lang w:val="kk-KZ" w:eastAsia="ru-RU"/>
        </w:rPr>
        <w:t xml:space="preserve">82 </w:t>
      </w:r>
      <w:r w:rsidRPr="008A15EC">
        <w:rPr>
          <w:rFonts w:ascii="Times New Roman" w:eastAsia="Times New Roman" w:hAnsi="Times New Roman" w:cs="Times New Roman"/>
          <w:sz w:val="24"/>
          <w:szCs w:val="24"/>
          <w:lang w:eastAsia="ru-RU"/>
        </w:rPr>
        <w:t>%.</w:t>
      </w:r>
    </w:p>
    <w:p w:rsidR="008A15EC" w:rsidRPr="008A15EC" w:rsidRDefault="008A15EC" w:rsidP="008A15EC">
      <w:pPr>
        <w:spacing w:after="0" w:line="240" w:lineRule="auto"/>
        <w:ind w:firstLine="709"/>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 xml:space="preserve">Данные обследования детей свидетельствуют о том, что педагоги подготовительных групп ответственно подошли  к </w:t>
      </w:r>
      <w:proofErr w:type="spellStart"/>
      <w:r w:rsidRPr="008A15EC">
        <w:rPr>
          <w:rFonts w:ascii="Times New Roman" w:eastAsia="Times New Roman" w:hAnsi="Times New Roman" w:cs="Times New Roman"/>
          <w:sz w:val="24"/>
          <w:szCs w:val="24"/>
          <w:lang w:eastAsia="ru-RU"/>
        </w:rPr>
        <w:t>воспитательно</w:t>
      </w:r>
      <w:proofErr w:type="spellEnd"/>
      <w:r w:rsidRPr="008A15EC">
        <w:rPr>
          <w:rFonts w:ascii="Times New Roman" w:eastAsia="Times New Roman" w:hAnsi="Times New Roman" w:cs="Times New Roman"/>
          <w:sz w:val="24"/>
          <w:szCs w:val="24"/>
          <w:lang w:eastAsia="ru-RU"/>
        </w:rPr>
        <w:t xml:space="preserve"> - образовательному процессу и качественно подготовили детей к переходу в школу. По итогам диагностики готовность к </w:t>
      </w:r>
      <w:proofErr w:type="gramStart"/>
      <w:r w:rsidRPr="008A15EC">
        <w:rPr>
          <w:rFonts w:ascii="Times New Roman" w:eastAsia="Times New Roman" w:hAnsi="Times New Roman" w:cs="Times New Roman"/>
          <w:sz w:val="24"/>
          <w:szCs w:val="24"/>
          <w:lang w:eastAsia="ru-RU"/>
        </w:rPr>
        <w:t>школьному</w:t>
      </w:r>
      <w:proofErr w:type="gramEnd"/>
      <w:r w:rsidRPr="008A15EC">
        <w:rPr>
          <w:rFonts w:ascii="Times New Roman" w:eastAsia="Times New Roman" w:hAnsi="Times New Roman" w:cs="Times New Roman"/>
          <w:sz w:val="24"/>
          <w:szCs w:val="24"/>
          <w:lang w:eastAsia="ru-RU"/>
        </w:rPr>
        <w:t xml:space="preserve"> обучения показали 46 детей:</w:t>
      </w:r>
    </w:p>
    <w:p w:rsidR="008A15EC" w:rsidRPr="008A15EC" w:rsidRDefault="008A15EC" w:rsidP="008A15EC">
      <w:pPr>
        <w:spacing w:after="0" w:line="240" w:lineRule="auto"/>
        <w:jc w:val="center"/>
        <w:rPr>
          <w:rFonts w:ascii="Times New Roman" w:hAnsi="Times New Roman" w:cs="Times New Roman"/>
          <w:b/>
          <w:sz w:val="24"/>
          <w:szCs w:val="24"/>
          <w:lang w:val="kk-KZ" w:eastAsia="ru-RU"/>
        </w:rPr>
      </w:pPr>
      <w:r w:rsidRPr="008A15EC">
        <w:rPr>
          <w:rFonts w:ascii="Times New Roman" w:hAnsi="Times New Roman" w:cs="Times New Roman"/>
          <w:b/>
          <w:sz w:val="24"/>
          <w:szCs w:val="24"/>
          <w:lang w:val="kk-KZ" w:eastAsia="ru-RU"/>
        </w:rPr>
        <w:t>Уровень готовности детей к обучению в школе</w:t>
      </w:r>
    </w:p>
    <w:p w:rsidR="008A15EC" w:rsidRPr="008A15EC" w:rsidRDefault="008A15EC" w:rsidP="008A15EC">
      <w:pPr>
        <w:spacing w:after="0" w:line="240" w:lineRule="auto"/>
        <w:jc w:val="both"/>
        <w:rPr>
          <w:rFonts w:ascii="Times New Roman" w:hAnsi="Times New Roman" w:cs="Times New Roman"/>
          <w:b/>
          <w:sz w:val="24"/>
          <w:szCs w:val="24"/>
          <w:lang w:val="kk-KZ" w:eastAsia="ru-RU"/>
        </w:rPr>
      </w:pPr>
    </w:p>
    <w:tbl>
      <w:tblPr>
        <w:tblStyle w:val="a8"/>
        <w:tblW w:w="0" w:type="auto"/>
        <w:tblLook w:val="04A0" w:firstRow="1" w:lastRow="0" w:firstColumn="1" w:lastColumn="0" w:noHBand="0" w:noVBand="1"/>
      </w:tblPr>
      <w:tblGrid>
        <w:gridCol w:w="2392"/>
        <w:gridCol w:w="2393"/>
        <w:gridCol w:w="2393"/>
        <w:gridCol w:w="2393"/>
      </w:tblGrid>
      <w:tr w:rsidR="008A15EC" w:rsidRPr="008A15EC" w:rsidTr="008A15EC">
        <w:tc>
          <w:tcPr>
            <w:tcW w:w="2392" w:type="dxa"/>
          </w:tcPr>
          <w:p w:rsidR="008A15EC" w:rsidRPr="008A15EC" w:rsidRDefault="008A15EC" w:rsidP="008A15EC">
            <w:pPr>
              <w:jc w:val="center"/>
              <w:rPr>
                <w:sz w:val="24"/>
                <w:szCs w:val="24"/>
                <w:lang w:val="kk-KZ"/>
              </w:rPr>
            </w:pPr>
            <w:r w:rsidRPr="008A15EC">
              <w:rPr>
                <w:sz w:val="24"/>
                <w:szCs w:val="24"/>
                <w:lang w:val="kk-KZ"/>
              </w:rPr>
              <w:t>Всего</w:t>
            </w:r>
          </w:p>
        </w:tc>
        <w:tc>
          <w:tcPr>
            <w:tcW w:w="2393" w:type="dxa"/>
          </w:tcPr>
          <w:p w:rsidR="008A15EC" w:rsidRPr="008A15EC" w:rsidRDefault="008A15EC" w:rsidP="008A15EC">
            <w:pPr>
              <w:jc w:val="center"/>
              <w:rPr>
                <w:sz w:val="24"/>
                <w:szCs w:val="24"/>
                <w:lang w:val="kk-KZ"/>
              </w:rPr>
            </w:pPr>
            <w:r w:rsidRPr="008A15EC">
              <w:rPr>
                <w:sz w:val="24"/>
                <w:szCs w:val="24"/>
                <w:lang w:val="kk-KZ"/>
              </w:rPr>
              <w:t>Высокий уровень</w:t>
            </w:r>
          </w:p>
        </w:tc>
        <w:tc>
          <w:tcPr>
            <w:tcW w:w="2393" w:type="dxa"/>
          </w:tcPr>
          <w:p w:rsidR="008A15EC" w:rsidRPr="008A15EC" w:rsidRDefault="008A15EC" w:rsidP="008A15EC">
            <w:pPr>
              <w:jc w:val="center"/>
              <w:rPr>
                <w:sz w:val="24"/>
                <w:szCs w:val="24"/>
                <w:lang w:val="kk-KZ"/>
              </w:rPr>
            </w:pPr>
            <w:r w:rsidRPr="008A15EC">
              <w:rPr>
                <w:sz w:val="24"/>
                <w:szCs w:val="24"/>
                <w:lang w:val="kk-KZ"/>
              </w:rPr>
              <w:t>Средний уровень</w:t>
            </w:r>
          </w:p>
        </w:tc>
        <w:tc>
          <w:tcPr>
            <w:tcW w:w="2393" w:type="dxa"/>
          </w:tcPr>
          <w:p w:rsidR="008A15EC" w:rsidRPr="008A15EC" w:rsidRDefault="008A15EC" w:rsidP="008A15EC">
            <w:pPr>
              <w:jc w:val="center"/>
              <w:rPr>
                <w:sz w:val="24"/>
                <w:szCs w:val="24"/>
                <w:lang w:val="kk-KZ"/>
              </w:rPr>
            </w:pPr>
            <w:r w:rsidRPr="008A15EC">
              <w:rPr>
                <w:sz w:val="24"/>
                <w:szCs w:val="24"/>
                <w:lang w:val="kk-KZ"/>
              </w:rPr>
              <w:t>Низкий уровень</w:t>
            </w:r>
          </w:p>
        </w:tc>
      </w:tr>
      <w:tr w:rsidR="008A15EC" w:rsidRPr="008A15EC" w:rsidTr="008A15EC">
        <w:tc>
          <w:tcPr>
            <w:tcW w:w="2392" w:type="dxa"/>
          </w:tcPr>
          <w:p w:rsidR="008A15EC" w:rsidRPr="008A15EC" w:rsidRDefault="008A15EC" w:rsidP="008A15EC">
            <w:pPr>
              <w:jc w:val="center"/>
              <w:rPr>
                <w:sz w:val="24"/>
                <w:szCs w:val="24"/>
                <w:lang w:val="kk-KZ"/>
              </w:rPr>
            </w:pPr>
            <w:r w:rsidRPr="008A15EC">
              <w:rPr>
                <w:sz w:val="24"/>
                <w:szCs w:val="24"/>
                <w:lang w:val="kk-KZ"/>
              </w:rPr>
              <w:t>45 выпускников</w:t>
            </w:r>
          </w:p>
        </w:tc>
        <w:tc>
          <w:tcPr>
            <w:tcW w:w="2393" w:type="dxa"/>
          </w:tcPr>
          <w:p w:rsidR="008A15EC" w:rsidRPr="008A15EC" w:rsidRDefault="008A15EC" w:rsidP="008A15EC">
            <w:pPr>
              <w:jc w:val="center"/>
              <w:rPr>
                <w:sz w:val="24"/>
                <w:szCs w:val="24"/>
                <w:lang w:val="kk-KZ"/>
              </w:rPr>
            </w:pPr>
            <w:r w:rsidRPr="008A15EC">
              <w:rPr>
                <w:sz w:val="24"/>
                <w:szCs w:val="24"/>
                <w:lang w:val="kk-KZ"/>
              </w:rPr>
              <w:t>85 %</w:t>
            </w:r>
          </w:p>
        </w:tc>
        <w:tc>
          <w:tcPr>
            <w:tcW w:w="2393" w:type="dxa"/>
          </w:tcPr>
          <w:p w:rsidR="008A15EC" w:rsidRPr="008A15EC" w:rsidRDefault="008A15EC" w:rsidP="008A15EC">
            <w:pPr>
              <w:jc w:val="center"/>
              <w:rPr>
                <w:sz w:val="24"/>
                <w:szCs w:val="24"/>
                <w:lang w:val="kk-KZ"/>
              </w:rPr>
            </w:pPr>
            <w:r w:rsidRPr="008A15EC">
              <w:rPr>
                <w:sz w:val="24"/>
                <w:szCs w:val="24"/>
                <w:lang w:val="kk-KZ"/>
              </w:rPr>
              <w:t>18%</w:t>
            </w:r>
          </w:p>
        </w:tc>
        <w:tc>
          <w:tcPr>
            <w:tcW w:w="2393" w:type="dxa"/>
          </w:tcPr>
          <w:p w:rsidR="008A15EC" w:rsidRPr="008A15EC" w:rsidRDefault="008A15EC" w:rsidP="008A15EC">
            <w:pPr>
              <w:jc w:val="center"/>
              <w:rPr>
                <w:sz w:val="24"/>
                <w:szCs w:val="24"/>
                <w:lang w:val="kk-KZ"/>
              </w:rPr>
            </w:pPr>
            <w:r w:rsidRPr="008A15EC">
              <w:rPr>
                <w:sz w:val="24"/>
                <w:szCs w:val="24"/>
                <w:lang w:val="kk-KZ"/>
              </w:rPr>
              <w:t>-</w:t>
            </w:r>
          </w:p>
        </w:tc>
      </w:tr>
    </w:tbl>
    <w:p w:rsidR="008A15EC" w:rsidRPr="008A15EC" w:rsidRDefault="008A15EC" w:rsidP="008A15EC">
      <w:pPr>
        <w:spacing w:after="0" w:line="240" w:lineRule="auto"/>
        <w:jc w:val="both"/>
        <w:rPr>
          <w:rFonts w:ascii="Times New Roman" w:hAnsi="Times New Roman" w:cs="Times New Roman"/>
          <w:b/>
          <w:sz w:val="24"/>
          <w:szCs w:val="24"/>
          <w:lang w:val="kk-KZ" w:eastAsia="ru-RU"/>
        </w:rPr>
      </w:pPr>
    </w:p>
    <w:p w:rsidR="008A15EC" w:rsidRPr="008A15EC" w:rsidRDefault="008A15EC" w:rsidP="008A15EC">
      <w:pPr>
        <w:spacing w:after="0" w:line="240" w:lineRule="auto"/>
        <w:jc w:val="center"/>
        <w:rPr>
          <w:rFonts w:ascii="Times New Roman" w:hAnsi="Times New Roman" w:cs="Times New Roman"/>
          <w:b/>
          <w:sz w:val="24"/>
          <w:szCs w:val="24"/>
          <w:lang w:val="kk-KZ" w:eastAsia="ru-RU"/>
        </w:rPr>
      </w:pPr>
      <w:r w:rsidRPr="008A15EC">
        <w:rPr>
          <w:rFonts w:ascii="Times New Roman" w:hAnsi="Times New Roman" w:cs="Times New Roman"/>
          <w:b/>
          <w:sz w:val="24"/>
          <w:szCs w:val="24"/>
          <w:lang w:val="kk-KZ" w:eastAsia="ru-RU"/>
        </w:rPr>
        <w:t>Сравнительный анализ по годам</w:t>
      </w:r>
    </w:p>
    <w:p w:rsidR="008A15EC" w:rsidRPr="008A15EC" w:rsidRDefault="008A15EC" w:rsidP="008A15EC">
      <w:pPr>
        <w:spacing w:after="0" w:line="240" w:lineRule="auto"/>
        <w:jc w:val="center"/>
        <w:rPr>
          <w:rFonts w:ascii="Times New Roman" w:hAnsi="Times New Roman" w:cs="Times New Roman"/>
          <w:b/>
          <w:sz w:val="24"/>
          <w:szCs w:val="24"/>
          <w:lang w:val="kk-KZ" w:eastAsia="ru-RU"/>
        </w:rPr>
      </w:pPr>
    </w:p>
    <w:tbl>
      <w:tblPr>
        <w:tblStyle w:val="a8"/>
        <w:tblW w:w="0" w:type="auto"/>
        <w:tblInd w:w="-34" w:type="dxa"/>
        <w:tblLook w:val="04A0" w:firstRow="1" w:lastRow="0" w:firstColumn="1" w:lastColumn="0" w:noHBand="0" w:noVBand="1"/>
      </w:tblPr>
      <w:tblGrid>
        <w:gridCol w:w="1809"/>
        <w:gridCol w:w="1190"/>
        <w:gridCol w:w="1111"/>
        <w:gridCol w:w="1034"/>
        <w:gridCol w:w="1569"/>
        <w:gridCol w:w="1138"/>
        <w:gridCol w:w="1111"/>
        <w:gridCol w:w="1034"/>
      </w:tblGrid>
      <w:tr w:rsidR="008A15EC" w:rsidRPr="008A15EC" w:rsidTr="005857D9">
        <w:tc>
          <w:tcPr>
            <w:tcW w:w="1418" w:type="dxa"/>
          </w:tcPr>
          <w:p w:rsidR="008A15EC" w:rsidRPr="008A15EC" w:rsidRDefault="008A15EC" w:rsidP="008A15EC">
            <w:pPr>
              <w:jc w:val="center"/>
              <w:rPr>
                <w:sz w:val="24"/>
                <w:szCs w:val="24"/>
                <w:lang w:val="kk-KZ"/>
              </w:rPr>
            </w:pPr>
            <w:r w:rsidRPr="008A15EC">
              <w:rPr>
                <w:sz w:val="24"/>
                <w:szCs w:val="24"/>
                <w:lang w:val="kk-KZ"/>
              </w:rPr>
              <w:t>Всего</w:t>
            </w:r>
          </w:p>
        </w:tc>
        <w:tc>
          <w:tcPr>
            <w:tcW w:w="3335" w:type="dxa"/>
            <w:gridSpan w:val="3"/>
          </w:tcPr>
          <w:p w:rsidR="008A15EC" w:rsidRPr="008A15EC" w:rsidRDefault="008A15EC" w:rsidP="008A15EC">
            <w:pPr>
              <w:jc w:val="center"/>
              <w:rPr>
                <w:sz w:val="24"/>
                <w:szCs w:val="24"/>
                <w:lang w:val="kk-KZ"/>
              </w:rPr>
            </w:pPr>
            <w:r w:rsidRPr="008A15EC">
              <w:rPr>
                <w:sz w:val="24"/>
                <w:szCs w:val="24"/>
                <w:lang w:val="kk-KZ"/>
              </w:rPr>
              <w:t>2012 – 2013 учебный год</w:t>
            </w:r>
          </w:p>
        </w:tc>
        <w:tc>
          <w:tcPr>
            <w:tcW w:w="1569" w:type="dxa"/>
          </w:tcPr>
          <w:p w:rsidR="008A15EC" w:rsidRPr="008A15EC" w:rsidRDefault="008A15EC" w:rsidP="008A15EC">
            <w:pPr>
              <w:jc w:val="center"/>
              <w:rPr>
                <w:sz w:val="24"/>
                <w:szCs w:val="24"/>
                <w:lang w:val="kk-KZ"/>
              </w:rPr>
            </w:pPr>
            <w:r w:rsidRPr="008A15EC">
              <w:rPr>
                <w:sz w:val="24"/>
                <w:szCs w:val="24"/>
                <w:lang w:val="kk-KZ"/>
              </w:rPr>
              <w:t>Всего</w:t>
            </w:r>
          </w:p>
        </w:tc>
        <w:tc>
          <w:tcPr>
            <w:tcW w:w="3283" w:type="dxa"/>
            <w:gridSpan w:val="3"/>
          </w:tcPr>
          <w:p w:rsidR="008A15EC" w:rsidRPr="008A15EC" w:rsidRDefault="008A15EC" w:rsidP="008A15EC">
            <w:pPr>
              <w:jc w:val="center"/>
              <w:rPr>
                <w:sz w:val="24"/>
                <w:szCs w:val="24"/>
                <w:lang w:val="kk-KZ"/>
              </w:rPr>
            </w:pPr>
            <w:r w:rsidRPr="008A15EC">
              <w:rPr>
                <w:sz w:val="24"/>
                <w:szCs w:val="24"/>
                <w:lang w:val="kk-KZ"/>
              </w:rPr>
              <w:t>2013 – 2014 учебный год</w:t>
            </w:r>
          </w:p>
        </w:tc>
      </w:tr>
      <w:tr w:rsidR="008A15EC" w:rsidRPr="008A15EC" w:rsidTr="005857D9">
        <w:tc>
          <w:tcPr>
            <w:tcW w:w="1418" w:type="dxa"/>
            <w:vMerge w:val="restart"/>
          </w:tcPr>
          <w:p w:rsidR="008A15EC" w:rsidRPr="008A15EC" w:rsidRDefault="008A15EC" w:rsidP="008A15EC">
            <w:pPr>
              <w:jc w:val="center"/>
              <w:rPr>
                <w:sz w:val="24"/>
                <w:szCs w:val="24"/>
                <w:lang w:val="kk-KZ"/>
              </w:rPr>
            </w:pPr>
            <w:r w:rsidRPr="008A15EC">
              <w:rPr>
                <w:sz w:val="24"/>
                <w:szCs w:val="24"/>
                <w:lang w:val="kk-KZ"/>
              </w:rPr>
              <w:t>47выпускников</w:t>
            </w:r>
          </w:p>
        </w:tc>
        <w:tc>
          <w:tcPr>
            <w:tcW w:w="1190" w:type="dxa"/>
          </w:tcPr>
          <w:p w:rsidR="008A15EC" w:rsidRPr="008A15EC" w:rsidRDefault="008A15EC" w:rsidP="008A15EC">
            <w:pPr>
              <w:jc w:val="center"/>
              <w:rPr>
                <w:sz w:val="24"/>
                <w:szCs w:val="24"/>
                <w:lang w:val="kk-KZ"/>
              </w:rPr>
            </w:pPr>
            <w:r w:rsidRPr="008A15EC">
              <w:rPr>
                <w:sz w:val="24"/>
                <w:szCs w:val="24"/>
                <w:lang w:val="kk-KZ"/>
              </w:rPr>
              <w:t>Высокий уровень</w:t>
            </w:r>
          </w:p>
        </w:tc>
        <w:tc>
          <w:tcPr>
            <w:tcW w:w="1111" w:type="dxa"/>
          </w:tcPr>
          <w:p w:rsidR="008A15EC" w:rsidRPr="008A15EC" w:rsidRDefault="008A15EC" w:rsidP="008A15EC">
            <w:pPr>
              <w:jc w:val="center"/>
              <w:rPr>
                <w:sz w:val="24"/>
                <w:szCs w:val="24"/>
                <w:lang w:val="kk-KZ"/>
              </w:rPr>
            </w:pPr>
            <w:r w:rsidRPr="008A15EC">
              <w:rPr>
                <w:sz w:val="24"/>
                <w:szCs w:val="24"/>
                <w:lang w:val="kk-KZ"/>
              </w:rPr>
              <w:t>Средний уровень</w:t>
            </w:r>
          </w:p>
        </w:tc>
        <w:tc>
          <w:tcPr>
            <w:tcW w:w="1034" w:type="dxa"/>
          </w:tcPr>
          <w:p w:rsidR="008A15EC" w:rsidRPr="008A15EC" w:rsidRDefault="008A15EC" w:rsidP="008A15EC">
            <w:pPr>
              <w:jc w:val="center"/>
              <w:rPr>
                <w:sz w:val="24"/>
                <w:szCs w:val="24"/>
                <w:lang w:val="kk-KZ"/>
              </w:rPr>
            </w:pPr>
            <w:r w:rsidRPr="008A15EC">
              <w:rPr>
                <w:sz w:val="24"/>
                <w:szCs w:val="24"/>
                <w:lang w:val="kk-KZ"/>
              </w:rPr>
              <w:t>Низкий уровень</w:t>
            </w:r>
          </w:p>
        </w:tc>
        <w:tc>
          <w:tcPr>
            <w:tcW w:w="1569" w:type="dxa"/>
            <w:vMerge w:val="restart"/>
          </w:tcPr>
          <w:p w:rsidR="008A15EC" w:rsidRPr="008A15EC" w:rsidRDefault="008A15EC" w:rsidP="008A15EC">
            <w:pPr>
              <w:jc w:val="center"/>
              <w:rPr>
                <w:sz w:val="24"/>
                <w:szCs w:val="24"/>
                <w:lang w:val="kk-KZ"/>
              </w:rPr>
            </w:pPr>
            <w:r w:rsidRPr="008A15EC">
              <w:rPr>
                <w:sz w:val="24"/>
                <w:szCs w:val="24"/>
                <w:lang w:val="kk-KZ"/>
              </w:rPr>
              <w:t>45 выпускников</w:t>
            </w:r>
          </w:p>
        </w:tc>
        <w:tc>
          <w:tcPr>
            <w:tcW w:w="1138" w:type="dxa"/>
          </w:tcPr>
          <w:p w:rsidR="008A15EC" w:rsidRPr="008A15EC" w:rsidRDefault="008A15EC" w:rsidP="008A15EC">
            <w:pPr>
              <w:jc w:val="center"/>
              <w:rPr>
                <w:sz w:val="24"/>
                <w:szCs w:val="24"/>
                <w:lang w:val="kk-KZ"/>
              </w:rPr>
            </w:pPr>
            <w:r w:rsidRPr="008A15EC">
              <w:rPr>
                <w:sz w:val="24"/>
                <w:szCs w:val="24"/>
                <w:lang w:val="kk-KZ"/>
              </w:rPr>
              <w:t>Высокий уровень</w:t>
            </w:r>
          </w:p>
        </w:tc>
        <w:tc>
          <w:tcPr>
            <w:tcW w:w="1111" w:type="dxa"/>
          </w:tcPr>
          <w:p w:rsidR="008A15EC" w:rsidRPr="008A15EC" w:rsidRDefault="008A15EC" w:rsidP="008A15EC">
            <w:pPr>
              <w:jc w:val="center"/>
              <w:rPr>
                <w:sz w:val="24"/>
                <w:szCs w:val="24"/>
                <w:lang w:val="kk-KZ"/>
              </w:rPr>
            </w:pPr>
            <w:r w:rsidRPr="008A15EC">
              <w:rPr>
                <w:sz w:val="24"/>
                <w:szCs w:val="24"/>
                <w:lang w:val="kk-KZ"/>
              </w:rPr>
              <w:t>Средний уровень</w:t>
            </w:r>
          </w:p>
        </w:tc>
        <w:tc>
          <w:tcPr>
            <w:tcW w:w="1034" w:type="dxa"/>
          </w:tcPr>
          <w:p w:rsidR="008A15EC" w:rsidRPr="008A15EC" w:rsidRDefault="008A15EC" w:rsidP="008A15EC">
            <w:pPr>
              <w:jc w:val="center"/>
              <w:rPr>
                <w:sz w:val="24"/>
                <w:szCs w:val="24"/>
                <w:lang w:val="kk-KZ"/>
              </w:rPr>
            </w:pPr>
            <w:r w:rsidRPr="008A15EC">
              <w:rPr>
                <w:sz w:val="24"/>
                <w:szCs w:val="24"/>
                <w:lang w:val="kk-KZ"/>
              </w:rPr>
              <w:t>Низкий уровень</w:t>
            </w:r>
          </w:p>
        </w:tc>
      </w:tr>
      <w:tr w:rsidR="008A15EC" w:rsidRPr="008A15EC" w:rsidTr="005857D9">
        <w:tc>
          <w:tcPr>
            <w:tcW w:w="1418" w:type="dxa"/>
            <w:vMerge/>
          </w:tcPr>
          <w:p w:rsidR="008A15EC" w:rsidRPr="008A15EC" w:rsidRDefault="008A15EC" w:rsidP="008A15EC">
            <w:pPr>
              <w:jc w:val="center"/>
              <w:rPr>
                <w:sz w:val="24"/>
                <w:szCs w:val="24"/>
                <w:lang w:val="kk-KZ"/>
              </w:rPr>
            </w:pPr>
          </w:p>
        </w:tc>
        <w:tc>
          <w:tcPr>
            <w:tcW w:w="1190" w:type="dxa"/>
          </w:tcPr>
          <w:p w:rsidR="008A15EC" w:rsidRPr="008A15EC" w:rsidRDefault="008A15EC" w:rsidP="008A15EC">
            <w:pPr>
              <w:jc w:val="center"/>
              <w:rPr>
                <w:sz w:val="24"/>
                <w:szCs w:val="24"/>
                <w:lang w:val="kk-KZ"/>
              </w:rPr>
            </w:pPr>
            <w:r w:rsidRPr="008A15EC">
              <w:rPr>
                <w:sz w:val="24"/>
                <w:szCs w:val="24"/>
                <w:lang w:val="kk-KZ"/>
              </w:rPr>
              <w:t>82 %</w:t>
            </w:r>
          </w:p>
        </w:tc>
        <w:tc>
          <w:tcPr>
            <w:tcW w:w="1111" w:type="dxa"/>
          </w:tcPr>
          <w:p w:rsidR="008A15EC" w:rsidRPr="008A15EC" w:rsidRDefault="008A15EC" w:rsidP="008A15EC">
            <w:pPr>
              <w:jc w:val="center"/>
              <w:rPr>
                <w:sz w:val="24"/>
                <w:szCs w:val="24"/>
                <w:lang w:val="kk-KZ"/>
              </w:rPr>
            </w:pPr>
            <w:r w:rsidRPr="008A15EC">
              <w:rPr>
                <w:sz w:val="24"/>
                <w:szCs w:val="24"/>
                <w:lang w:val="kk-KZ"/>
              </w:rPr>
              <w:t>15 %</w:t>
            </w:r>
          </w:p>
        </w:tc>
        <w:tc>
          <w:tcPr>
            <w:tcW w:w="1034" w:type="dxa"/>
          </w:tcPr>
          <w:p w:rsidR="008A15EC" w:rsidRPr="008A15EC" w:rsidRDefault="008A15EC" w:rsidP="008A15EC">
            <w:pPr>
              <w:jc w:val="center"/>
              <w:rPr>
                <w:sz w:val="24"/>
                <w:szCs w:val="24"/>
                <w:lang w:val="kk-KZ"/>
              </w:rPr>
            </w:pPr>
            <w:r w:rsidRPr="008A15EC">
              <w:rPr>
                <w:sz w:val="24"/>
                <w:szCs w:val="24"/>
                <w:lang w:val="kk-KZ"/>
              </w:rPr>
              <w:t>-</w:t>
            </w:r>
          </w:p>
        </w:tc>
        <w:tc>
          <w:tcPr>
            <w:tcW w:w="1569" w:type="dxa"/>
            <w:vMerge/>
          </w:tcPr>
          <w:p w:rsidR="008A15EC" w:rsidRPr="008A15EC" w:rsidRDefault="008A15EC" w:rsidP="008A15EC">
            <w:pPr>
              <w:jc w:val="center"/>
              <w:rPr>
                <w:sz w:val="24"/>
                <w:szCs w:val="24"/>
                <w:lang w:val="kk-KZ"/>
              </w:rPr>
            </w:pPr>
          </w:p>
        </w:tc>
        <w:tc>
          <w:tcPr>
            <w:tcW w:w="1138" w:type="dxa"/>
          </w:tcPr>
          <w:p w:rsidR="008A15EC" w:rsidRPr="008A15EC" w:rsidRDefault="008A15EC" w:rsidP="008A15EC">
            <w:pPr>
              <w:jc w:val="center"/>
              <w:rPr>
                <w:sz w:val="24"/>
                <w:szCs w:val="24"/>
                <w:lang w:val="kk-KZ"/>
              </w:rPr>
            </w:pPr>
            <w:r w:rsidRPr="008A15EC">
              <w:rPr>
                <w:sz w:val="24"/>
                <w:szCs w:val="24"/>
                <w:lang w:val="kk-KZ"/>
              </w:rPr>
              <w:t>85%</w:t>
            </w:r>
          </w:p>
        </w:tc>
        <w:tc>
          <w:tcPr>
            <w:tcW w:w="1111" w:type="dxa"/>
          </w:tcPr>
          <w:p w:rsidR="008A15EC" w:rsidRPr="008A15EC" w:rsidRDefault="008A15EC" w:rsidP="008A15EC">
            <w:pPr>
              <w:jc w:val="center"/>
              <w:rPr>
                <w:sz w:val="24"/>
                <w:szCs w:val="24"/>
                <w:lang w:val="kk-KZ"/>
              </w:rPr>
            </w:pPr>
            <w:r w:rsidRPr="008A15EC">
              <w:rPr>
                <w:sz w:val="24"/>
                <w:szCs w:val="24"/>
                <w:lang w:val="kk-KZ"/>
              </w:rPr>
              <w:t>18%</w:t>
            </w:r>
          </w:p>
        </w:tc>
        <w:tc>
          <w:tcPr>
            <w:tcW w:w="1034" w:type="dxa"/>
          </w:tcPr>
          <w:p w:rsidR="008A15EC" w:rsidRPr="008A15EC" w:rsidRDefault="008A15EC" w:rsidP="008A15EC">
            <w:pPr>
              <w:jc w:val="center"/>
              <w:rPr>
                <w:sz w:val="24"/>
                <w:szCs w:val="24"/>
                <w:lang w:val="kk-KZ"/>
              </w:rPr>
            </w:pPr>
            <w:r w:rsidRPr="008A15EC">
              <w:rPr>
                <w:sz w:val="24"/>
                <w:szCs w:val="24"/>
                <w:lang w:val="kk-KZ"/>
              </w:rPr>
              <w:t>-</w:t>
            </w:r>
          </w:p>
        </w:tc>
      </w:tr>
    </w:tbl>
    <w:p w:rsidR="005857D9" w:rsidRDefault="008A15EC" w:rsidP="005857D9">
      <w:pPr>
        <w:spacing w:after="0" w:line="240" w:lineRule="auto"/>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Показатели уровня и качества подготовки выпускников к началу школьного обучения вырос</w:t>
      </w:r>
    </w:p>
    <w:p w:rsidR="008A15EC" w:rsidRPr="008A15EC" w:rsidRDefault="008A15EC" w:rsidP="005857D9">
      <w:pPr>
        <w:spacing w:after="0" w:line="240" w:lineRule="auto"/>
        <w:jc w:val="both"/>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 xml:space="preserve"> на </w:t>
      </w:r>
      <w:r w:rsidRPr="008A15EC">
        <w:rPr>
          <w:rFonts w:ascii="Times New Roman" w:eastAsia="Times New Roman" w:hAnsi="Times New Roman" w:cs="Times New Roman"/>
          <w:sz w:val="24"/>
          <w:szCs w:val="24"/>
          <w:lang w:val="kk-KZ" w:eastAsia="ru-RU"/>
        </w:rPr>
        <w:t>3</w:t>
      </w:r>
      <w:r w:rsidRPr="008A15EC">
        <w:rPr>
          <w:rFonts w:ascii="Times New Roman" w:eastAsia="Times New Roman" w:hAnsi="Times New Roman" w:cs="Times New Roman"/>
          <w:sz w:val="24"/>
          <w:szCs w:val="24"/>
          <w:lang w:eastAsia="ru-RU"/>
        </w:rPr>
        <w:t xml:space="preserve"> %.</w:t>
      </w:r>
    </w:p>
    <w:p w:rsidR="005857D9" w:rsidRDefault="008A15EC" w:rsidP="005857D9">
      <w:pPr>
        <w:spacing w:before="100" w:beforeAutospacing="1" w:after="100" w:afterAutospacing="1" w:line="240" w:lineRule="auto"/>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 xml:space="preserve">Вывод: </w:t>
      </w:r>
    </w:p>
    <w:p w:rsidR="008A15EC" w:rsidRPr="005857D9" w:rsidRDefault="008A15EC" w:rsidP="005857D9">
      <w:pPr>
        <w:pStyle w:val="af2"/>
        <w:rPr>
          <w:rFonts w:ascii="Times New Roman" w:hAnsi="Times New Roman" w:cs="Times New Roman"/>
          <w:sz w:val="24"/>
          <w:szCs w:val="24"/>
          <w:lang w:eastAsia="ru-RU"/>
        </w:rPr>
      </w:pPr>
      <w:r w:rsidRPr="005857D9">
        <w:rPr>
          <w:rFonts w:ascii="Times New Roman" w:hAnsi="Times New Roman" w:cs="Times New Roman"/>
          <w:sz w:val="24"/>
          <w:szCs w:val="24"/>
          <w:lang w:eastAsia="ru-RU"/>
        </w:rPr>
        <w:t>Можно отметить, что в образовательном процессе намечена позитивная динамика усвоения программного содержания детьми.</w:t>
      </w:r>
      <w:r w:rsidR="005857D9" w:rsidRPr="005857D9">
        <w:rPr>
          <w:rFonts w:ascii="Times New Roman" w:hAnsi="Times New Roman" w:cs="Times New Roman"/>
          <w:sz w:val="24"/>
          <w:szCs w:val="24"/>
          <w:lang w:eastAsia="ru-RU"/>
        </w:rPr>
        <w:t xml:space="preserve"> </w:t>
      </w:r>
      <w:r w:rsidRPr="005857D9">
        <w:rPr>
          <w:rFonts w:ascii="Times New Roman" w:hAnsi="Times New Roman" w:cs="Times New Roman"/>
          <w:sz w:val="24"/>
          <w:szCs w:val="24"/>
          <w:lang w:eastAsia="ru-RU"/>
        </w:rPr>
        <w:t xml:space="preserve">Успешное усвоение детьми всех образовательных областей педагоги  видят </w:t>
      </w:r>
      <w:proofErr w:type="gramStart"/>
      <w:r w:rsidRPr="005857D9">
        <w:rPr>
          <w:rFonts w:ascii="Times New Roman" w:hAnsi="Times New Roman" w:cs="Times New Roman"/>
          <w:sz w:val="24"/>
          <w:szCs w:val="24"/>
          <w:lang w:eastAsia="ru-RU"/>
        </w:rPr>
        <w:t>в</w:t>
      </w:r>
      <w:proofErr w:type="gramEnd"/>
      <w:r w:rsidRPr="005857D9">
        <w:rPr>
          <w:rFonts w:ascii="Times New Roman" w:hAnsi="Times New Roman" w:cs="Times New Roman"/>
          <w:sz w:val="24"/>
          <w:szCs w:val="24"/>
          <w:lang w:eastAsia="ru-RU"/>
        </w:rPr>
        <w:t xml:space="preserve">:    </w:t>
      </w:r>
    </w:p>
    <w:p w:rsidR="008A15EC" w:rsidRPr="005857D9" w:rsidRDefault="008A15EC" w:rsidP="005857D9">
      <w:pPr>
        <w:pStyle w:val="af2"/>
        <w:rPr>
          <w:rFonts w:ascii="Times New Roman" w:hAnsi="Times New Roman" w:cs="Times New Roman"/>
          <w:sz w:val="24"/>
          <w:szCs w:val="24"/>
          <w:lang w:eastAsia="ru-RU"/>
        </w:rPr>
      </w:pPr>
      <w:r w:rsidRPr="005857D9">
        <w:rPr>
          <w:rFonts w:ascii="Times New Roman" w:hAnsi="Times New Roman" w:cs="Times New Roman"/>
          <w:sz w:val="24"/>
          <w:szCs w:val="24"/>
          <w:lang w:eastAsia="ru-RU"/>
        </w:rPr>
        <w:t xml:space="preserve">- Творческом </w:t>
      </w:r>
      <w:proofErr w:type="gramStart"/>
      <w:r w:rsidRPr="005857D9">
        <w:rPr>
          <w:rFonts w:ascii="Times New Roman" w:hAnsi="Times New Roman" w:cs="Times New Roman"/>
          <w:sz w:val="24"/>
          <w:szCs w:val="24"/>
          <w:lang w:eastAsia="ru-RU"/>
        </w:rPr>
        <w:t>подходе</w:t>
      </w:r>
      <w:proofErr w:type="gramEnd"/>
      <w:r w:rsidRPr="005857D9">
        <w:rPr>
          <w:rFonts w:ascii="Times New Roman" w:hAnsi="Times New Roman" w:cs="Times New Roman"/>
          <w:sz w:val="24"/>
          <w:szCs w:val="24"/>
          <w:lang w:eastAsia="ru-RU"/>
        </w:rPr>
        <w:t xml:space="preserve"> к </w:t>
      </w:r>
      <w:proofErr w:type="spellStart"/>
      <w:r w:rsidRPr="005857D9">
        <w:rPr>
          <w:rFonts w:ascii="Times New Roman" w:hAnsi="Times New Roman" w:cs="Times New Roman"/>
          <w:sz w:val="24"/>
          <w:szCs w:val="24"/>
          <w:lang w:eastAsia="ru-RU"/>
        </w:rPr>
        <w:t>воспитательно</w:t>
      </w:r>
      <w:proofErr w:type="spellEnd"/>
      <w:r w:rsidRPr="005857D9">
        <w:rPr>
          <w:rFonts w:ascii="Times New Roman" w:hAnsi="Times New Roman" w:cs="Times New Roman"/>
          <w:sz w:val="24"/>
          <w:szCs w:val="24"/>
          <w:lang w:eastAsia="ru-RU"/>
        </w:rPr>
        <w:t xml:space="preserve"> – образовательному процессу;</w:t>
      </w:r>
    </w:p>
    <w:p w:rsidR="008A15EC" w:rsidRPr="008A15EC" w:rsidRDefault="008A15EC" w:rsidP="008A15EC">
      <w:pPr>
        <w:spacing w:after="0" w:line="240" w:lineRule="auto"/>
        <w:rPr>
          <w:rFonts w:ascii="Times New Roman" w:eastAsia="Calibri" w:hAnsi="Times New Roman" w:cs="Times New Roman"/>
          <w:lang w:eastAsia="ru-RU"/>
        </w:rPr>
      </w:pPr>
      <w:r w:rsidRPr="008A15EC">
        <w:rPr>
          <w:rFonts w:ascii="Times New Roman" w:eastAsia="Calibri" w:hAnsi="Times New Roman" w:cs="Times New Roman"/>
          <w:lang w:eastAsia="ru-RU"/>
        </w:rPr>
        <w:t>- Индивидуальной работе с детьми;</w:t>
      </w:r>
    </w:p>
    <w:p w:rsidR="008A15EC" w:rsidRPr="008A15EC" w:rsidRDefault="008A15EC" w:rsidP="008A15EC">
      <w:pPr>
        <w:spacing w:after="0" w:line="240" w:lineRule="auto"/>
        <w:rPr>
          <w:rFonts w:ascii="Times New Roman" w:eastAsia="Calibri" w:hAnsi="Times New Roman" w:cs="Times New Roman"/>
          <w:lang w:eastAsia="ru-RU"/>
        </w:rPr>
      </w:pPr>
      <w:r w:rsidRPr="008A15EC">
        <w:rPr>
          <w:rFonts w:ascii="Times New Roman" w:eastAsia="Calibri" w:hAnsi="Times New Roman" w:cs="Times New Roman"/>
          <w:lang w:eastAsia="ru-RU"/>
        </w:rPr>
        <w:t xml:space="preserve">- </w:t>
      </w:r>
      <w:proofErr w:type="gramStart"/>
      <w:r w:rsidRPr="008A15EC">
        <w:rPr>
          <w:rFonts w:ascii="Times New Roman" w:eastAsia="Calibri" w:hAnsi="Times New Roman" w:cs="Times New Roman"/>
          <w:lang w:eastAsia="ru-RU"/>
        </w:rPr>
        <w:t>Пополнении</w:t>
      </w:r>
      <w:proofErr w:type="gramEnd"/>
      <w:r w:rsidRPr="008A15EC">
        <w:rPr>
          <w:rFonts w:ascii="Times New Roman" w:eastAsia="Calibri" w:hAnsi="Times New Roman" w:cs="Times New Roman"/>
          <w:lang w:eastAsia="ru-RU"/>
        </w:rPr>
        <w:t xml:space="preserve"> групп дидактическими играми и пособиями, соответствующими  </w:t>
      </w:r>
    </w:p>
    <w:p w:rsidR="008A15EC" w:rsidRPr="008A15EC" w:rsidRDefault="008A15EC" w:rsidP="008A15EC">
      <w:pPr>
        <w:spacing w:after="0" w:line="240" w:lineRule="auto"/>
        <w:rPr>
          <w:rFonts w:ascii="Times New Roman" w:eastAsia="Calibri" w:hAnsi="Times New Roman" w:cs="Times New Roman"/>
          <w:lang w:eastAsia="ru-RU"/>
        </w:rPr>
      </w:pPr>
      <w:r w:rsidRPr="008A15EC">
        <w:rPr>
          <w:rFonts w:ascii="Times New Roman" w:eastAsia="Calibri" w:hAnsi="Times New Roman" w:cs="Times New Roman"/>
          <w:lang w:eastAsia="ru-RU"/>
        </w:rPr>
        <w:t xml:space="preserve">   возрастным особенностям детей.</w:t>
      </w:r>
    </w:p>
    <w:p w:rsidR="008A15EC" w:rsidRPr="008A15EC" w:rsidRDefault="008A15EC" w:rsidP="008A15EC">
      <w:pPr>
        <w:spacing w:after="0" w:line="240" w:lineRule="auto"/>
        <w:rPr>
          <w:rFonts w:ascii="Times New Roman" w:eastAsia="Calibri" w:hAnsi="Times New Roman" w:cs="Times New Roman"/>
          <w:lang w:eastAsia="ru-RU"/>
        </w:rPr>
      </w:pPr>
      <w:r w:rsidRPr="008A15EC">
        <w:rPr>
          <w:rFonts w:ascii="Times New Roman" w:eastAsia="Calibri" w:hAnsi="Times New Roman" w:cs="Times New Roman"/>
          <w:lang w:eastAsia="ru-RU"/>
        </w:rPr>
        <w:t>- Использование разнообразных форм работы с детьми.</w:t>
      </w:r>
    </w:p>
    <w:p w:rsidR="008A15EC" w:rsidRPr="008A15EC" w:rsidRDefault="008A15EC" w:rsidP="008A15EC">
      <w:pPr>
        <w:spacing w:after="0" w:line="240" w:lineRule="auto"/>
        <w:rPr>
          <w:rFonts w:ascii="Times New Roman" w:eastAsia="Calibri" w:hAnsi="Times New Roman" w:cs="Times New Roman"/>
          <w:sz w:val="24"/>
          <w:szCs w:val="24"/>
          <w:lang w:val="kk-KZ" w:eastAsia="ru-RU"/>
        </w:rPr>
      </w:pPr>
      <w:r w:rsidRPr="008A15EC">
        <w:rPr>
          <w:rFonts w:ascii="Times New Roman" w:eastAsia="Calibri" w:hAnsi="Times New Roman" w:cs="Times New Roman"/>
          <w:sz w:val="24"/>
          <w:szCs w:val="24"/>
          <w:lang w:val="kk-KZ" w:eastAsia="ru-RU"/>
        </w:rPr>
        <w:t>В течение года для реализации годовых задач с педагогами проводилась разносторонняя методическая работа, направленная на повышение профессиональной компетенции педагогов:</w:t>
      </w:r>
    </w:p>
    <w:p w:rsidR="008A15EC" w:rsidRPr="008A15EC" w:rsidRDefault="008A15EC" w:rsidP="008A15EC">
      <w:pPr>
        <w:spacing w:after="0" w:line="240" w:lineRule="auto"/>
        <w:rPr>
          <w:rFonts w:ascii="Times New Roman" w:eastAsia="Calibri" w:hAnsi="Times New Roman" w:cs="Times New Roman"/>
          <w:sz w:val="24"/>
          <w:szCs w:val="24"/>
          <w:lang w:val="kk-KZ"/>
        </w:rPr>
      </w:pPr>
      <w:proofErr w:type="spellStart"/>
      <w:r w:rsidRPr="008A15EC">
        <w:rPr>
          <w:rFonts w:ascii="Times New Roman" w:eastAsia="Calibri" w:hAnsi="Times New Roman" w:cs="Times New Roman"/>
          <w:sz w:val="24"/>
          <w:szCs w:val="24"/>
          <w:lang w:eastAsia="ru-RU"/>
        </w:rPr>
        <w:t>Консультаци</w:t>
      </w:r>
      <w:proofErr w:type="spellEnd"/>
      <w:r w:rsidRPr="008A15EC">
        <w:rPr>
          <w:rFonts w:ascii="Times New Roman" w:eastAsia="Calibri" w:hAnsi="Times New Roman" w:cs="Times New Roman"/>
          <w:sz w:val="24"/>
          <w:szCs w:val="24"/>
          <w:lang w:val="kk-KZ" w:eastAsia="ru-RU"/>
        </w:rPr>
        <w:t>и</w:t>
      </w:r>
      <w:r w:rsidRPr="008A15EC">
        <w:rPr>
          <w:rFonts w:ascii="Times New Roman" w:eastAsia="Calibri" w:hAnsi="Times New Roman" w:cs="Times New Roman"/>
          <w:sz w:val="24"/>
          <w:szCs w:val="24"/>
          <w:lang w:eastAsia="ru-RU"/>
        </w:rPr>
        <w:t xml:space="preserve"> </w:t>
      </w:r>
      <w:r w:rsidRPr="008A15EC">
        <w:rPr>
          <w:rFonts w:ascii="Times New Roman" w:eastAsia="Calibri" w:hAnsi="Times New Roman" w:cs="Times New Roman"/>
          <w:sz w:val="24"/>
          <w:szCs w:val="24"/>
        </w:rPr>
        <w:t>«Новая форма планирования по     требованиям ГОСО»</w:t>
      </w:r>
      <w:r w:rsidRPr="008A15EC">
        <w:rPr>
          <w:rFonts w:ascii="Times New Roman" w:eastAsia="Calibri" w:hAnsi="Times New Roman" w:cs="Times New Roman"/>
          <w:sz w:val="24"/>
          <w:szCs w:val="24"/>
          <w:lang w:val="kk-KZ"/>
        </w:rPr>
        <w:t xml:space="preserve">,  </w:t>
      </w:r>
    </w:p>
    <w:p w:rsidR="008A15EC" w:rsidRPr="008A15EC" w:rsidRDefault="008A15EC" w:rsidP="008A15EC">
      <w:pPr>
        <w:spacing w:after="0" w:line="240" w:lineRule="auto"/>
        <w:rPr>
          <w:rFonts w:ascii="Times New Roman" w:eastAsia="Calibri" w:hAnsi="Times New Roman" w:cs="Times New Roman"/>
          <w:sz w:val="24"/>
          <w:szCs w:val="24"/>
          <w:lang w:val="kk-KZ"/>
        </w:rPr>
      </w:pPr>
      <w:r w:rsidRPr="008A15EC">
        <w:rPr>
          <w:rFonts w:ascii="Times New Roman" w:eastAsia="Calibri" w:hAnsi="Times New Roman" w:cs="Times New Roman"/>
          <w:sz w:val="24"/>
          <w:szCs w:val="24"/>
        </w:rPr>
        <w:t>«Адаптация детей к условиям</w:t>
      </w:r>
      <w:r w:rsidRPr="008A15EC">
        <w:rPr>
          <w:rFonts w:ascii="Times New Roman" w:eastAsia="Calibri" w:hAnsi="Times New Roman" w:cs="Times New Roman"/>
          <w:sz w:val="24"/>
          <w:szCs w:val="24"/>
          <w:lang w:val="kk-KZ"/>
        </w:rPr>
        <w:t xml:space="preserve"> </w:t>
      </w:r>
      <w:r w:rsidRPr="008A15EC">
        <w:rPr>
          <w:rFonts w:ascii="Times New Roman" w:eastAsia="Calibri" w:hAnsi="Times New Roman" w:cs="Times New Roman"/>
          <w:sz w:val="24"/>
          <w:szCs w:val="24"/>
        </w:rPr>
        <w:t xml:space="preserve">  детского сада»</w:t>
      </w:r>
      <w:r w:rsidRPr="008A15EC">
        <w:rPr>
          <w:rFonts w:ascii="Times New Roman" w:eastAsia="Calibri" w:hAnsi="Times New Roman" w:cs="Times New Roman"/>
          <w:sz w:val="24"/>
          <w:szCs w:val="24"/>
          <w:lang w:val="kk-KZ"/>
        </w:rPr>
        <w:t xml:space="preserve">, «Обзор        программы </w:t>
      </w:r>
    </w:p>
    <w:p w:rsidR="008A15EC" w:rsidRPr="008A15EC" w:rsidRDefault="008A15EC" w:rsidP="008A15EC">
      <w:pPr>
        <w:spacing w:after="0" w:line="240" w:lineRule="auto"/>
        <w:rPr>
          <w:rFonts w:ascii="Times New Roman" w:eastAsia="Calibri" w:hAnsi="Times New Roman" w:cs="Times New Roman"/>
          <w:sz w:val="24"/>
          <w:szCs w:val="24"/>
          <w:lang w:val="kk-KZ"/>
        </w:rPr>
      </w:pPr>
      <w:r w:rsidRPr="008A15EC">
        <w:rPr>
          <w:rFonts w:ascii="Times New Roman" w:eastAsia="Calibri" w:hAnsi="Times New Roman" w:cs="Times New Roman"/>
          <w:sz w:val="24"/>
          <w:szCs w:val="24"/>
          <w:lang w:val="kk-KZ"/>
        </w:rPr>
        <w:t xml:space="preserve">«Предшкола», «Система работы ДОУ по формированию   патриотизма у   </w:t>
      </w:r>
    </w:p>
    <w:p w:rsidR="008A15EC" w:rsidRPr="008A15EC" w:rsidRDefault="008A15EC" w:rsidP="008A15EC">
      <w:pPr>
        <w:spacing w:after="0" w:line="240" w:lineRule="auto"/>
        <w:rPr>
          <w:rFonts w:ascii="Times New Roman" w:eastAsia="Calibri" w:hAnsi="Times New Roman" w:cs="Times New Roman"/>
          <w:sz w:val="24"/>
          <w:szCs w:val="24"/>
          <w:lang w:val="kk-KZ"/>
        </w:rPr>
      </w:pPr>
      <w:r w:rsidRPr="008A15EC">
        <w:rPr>
          <w:rFonts w:ascii="Times New Roman" w:eastAsia="Calibri" w:hAnsi="Times New Roman" w:cs="Times New Roman"/>
          <w:sz w:val="24"/>
          <w:szCs w:val="24"/>
          <w:lang w:val="kk-KZ"/>
        </w:rPr>
        <w:t xml:space="preserve"> дошкольников»,</w:t>
      </w:r>
      <w:r w:rsidRPr="008A15EC">
        <w:rPr>
          <w:rFonts w:ascii="Times New Roman" w:eastAsia="Calibri" w:hAnsi="Times New Roman" w:cs="Times New Roman"/>
          <w:sz w:val="24"/>
          <w:szCs w:val="24"/>
        </w:rPr>
        <w:t xml:space="preserve"> </w:t>
      </w:r>
      <w:r w:rsidRPr="008A15EC">
        <w:rPr>
          <w:rFonts w:ascii="Times New Roman" w:eastAsia="Calibri" w:hAnsi="Times New Roman" w:cs="Times New Roman"/>
          <w:sz w:val="24"/>
          <w:szCs w:val="24"/>
          <w:lang w:val="kk-KZ"/>
        </w:rPr>
        <w:t xml:space="preserve"> «Проектная деятельность в ДОУ», «Формирование культуры     </w:t>
      </w:r>
    </w:p>
    <w:p w:rsidR="008A15EC" w:rsidRPr="008A15EC" w:rsidRDefault="008A15EC" w:rsidP="008A15EC">
      <w:pPr>
        <w:spacing w:after="0" w:line="240" w:lineRule="auto"/>
        <w:rPr>
          <w:rFonts w:ascii="Times New Roman" w:eastAsia="Calibri" w:hAnsi="Times New Roman" w:cs="Times New Roman"/>
          <w:sz w:val="24"/>
          <w:szCs w:val="24"/>
          <w:lang w:val="kk-KZ"/>
        </w:rPr>
      </w:pPr>
      <w:r w:rsidRPr="008A15EC">
        <w:rPr>
          <w:rFonts w:ascii="Times New Roman" w:eastAsia="Calibri" w:hAnsi="Times New Roman" w:cs="Times New Roman"/>
          <w:sz w:val="24"/>
          <w:szCs w:val="24"/>
          <w:lang w:val="kk-KZ"/>
        </w:rPr>
        <w:t xml:space="preserve"> трапезы», «Оздоровительные возможности  логомассажа»,  «Готовность  </w:t>
      </w:r>
    </w:p>
    <w:p w:rsidR="008A15EC" w:rsidRPr="008A15EC" w:rsidRDefault="008A15EC" w:rsidP="008A15EC">
      <w:pPr>
        <w:spacing w:after="0" w:line="240" w:lineRule="auto"/>
        <w:rPr>
          <w:rFonts w:ascii="Times New Roman" w:eastAsia="Times New Roman" w:hAnsi="Times New Roman" w:cs="Times New Roman"/>
          <w:sz w:val="24"/>
          <w:szCs w:val="24"/>
          <w:lang w:eastAsia="ru-RU"/>
        </w:rPr>
      </w:pPr>
      <w:r w:rsidRPr="008A15EC">
        <w:rPr>
          <w:rFonts w:ascii="Times New Roman" w:eastAsia="Calibri" w:hAnsi="Times New Roman" w:cs="Times New Roman"/>
          <w:sz w:val="24"/>
          <w:szCs w:val="24"/>
          <w:lang w:val="kk-KZ"/>
        </w:rPr>
        <w:t xml:space="preserve"> ребенока  к  школе» </w:t>
      </w:r>
      <w:r w:rsidRPr="008A15EC">
        <w:rPr>
          <w:rFonts w:ascii="Times New Roman" w:eastAsia="Times New Roman" w:hAnsi="Times New Roman" w:cs="Times New Roman"/>
          <w:sz w:val="24"/>
          <w:szCs w:val="24"/>
          <w:lang w:eastAsia="ru-RU"/>
        </w:rPr>
        <w:t>;</w:t>
      </w:r>
    </w:p>
    <w:p w:rsidR="008A15EC" w:rsidRPr="008A15EC" w:rsidRDefault="008A15EC" w:rsidP="008A15EC">
      <w:pPr>
        <w:spacing w:after="0" w:line="240" w:lineRule="auto"/>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eastAsia="ru-RU"/>
        </w:rPr>
        <w:t xml:space="preserve"> Анкетирование родителей «Особенности общения родителей </w:t>
      </w:r>
    </w:p>
    <w:p w:rsidR="008A15EC" w:rsidRPr="008A15EC" w:rsidRDefault="008A15EC" w:rsidP="008A15EC">
      <w:pPr>
        <w:spacing w:after="0" w:line="240" w:lineRule="auto"/>
        <w:rPr>
          <w:rFonts w:ascii="Times New Roman" w:hAnsi="Times New Roman" w:cs="Times New Roman"/>
          <w:sz w:val="24"/>
          <w:szCs w:val="24"/>
          <w:lang w:val="kk-KZ" w:eastAsia="ar-SA"/>
        </w:rPr>
      </w:pPr>
      <w:r w:rsidRPr="008A15EC">
        <w:rPr>
          <w:rFonts w:ascii="Times New Roman" w:eastAsia="Times New Roman" w:hAnsi="Times New Roman" w:cs="Times New Roman"/>
          <w:sz w:val="24"/>
          <w:szCs w:val="24"/>
          <w:lang w:eastAsia="ru-RU"/>
        </w:rPr>
        <w:t xml:space="preserve"> с детьми»</w:t>
      </w:r>
      <w:r w:rsidRPr="008A15EC">
        <w:rPr>
          <w:rFonts w:ascii="Times New Roman" w:eastAsia="Times New Roman" w:hAnsi="Times New Roman" w:cs="Times New Roman"/>
          <w:sz w:val="24"/>
          <w:szCs w:val="24"/>
          <w:lang w:val="kk-KZ" w:eastAsia="ru-RU"/>
        </w:rPr>
        <w:t xml:space="preserve">, «Патриотическое воспитание», </w:t>
      </w:r>
      <w:r w:rsidRPr="008A15EC">
        <w:rPr>
          <w:rFonts w:ascii="Times New Roman" w:hAnsi="Times New Roman" w:cs="Times New Roman"/>
          <w:sz w:val="24"/>
          <w:szCs w:val="24"/>
          <w:lang w:eastAsia="ar-SA"/>
        </w:rPr>
        <w:t>«Развитие речи дошкольников»</w:t>
      </w:r>
      <w:r w:rsidRPr="008A15EC">
        <w:rPr>
          <w:rFonts w:ascii="Times New Roman" w:hAnsi="Times New Roman" w:cs="Times New Roman"/>
          <w:sz w:val="24"/>
          <w:szCs w:val="24"/>
          <w:lang w:val="kk-KZ" w:eastAsia="ar-SA"/>
        </w:rPr>
        <w:t xml:space="preserve">,   </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hAnsi="Times New Roman" w:cs="Times New Roman"/>
          <w:sz w:val="24"/>
          <w:szCs w:val="24"/>
          <w:lang w:val="kk-KZ" w:eastAsia="ar-SA"/>
        </w:rPr>
        <w:t xml:space="preserve"> «Оценка по итогам деятельности ДОУ»</w:t>
      </w:r>
      <w:r w:rsidRPr="008A15EC">
        <w:rPr>
          <w:rFonts w:ascii="Times New Roman" w:eastAsia="Times New Roman" w:hAnsi="Times New Roman" w:cs="Times New Roman"/>
          <w:sz w:val="24"/>
          <w:szCs w:val="24"/>
          <w:lang w:eastAsia="ru-RU"/>
        </w:rPr>
        <w:t>;</w:t>
      </w:r>
      <w:r w:rsidRPr="008A15EC">
        <w:rPr>
          <w:rFonts w:ascii="Times New Roman" w:eastAsia="Times New Roman" w:hAnsi="Times New Roman" w:cs="Times New Roman"/>
          <w:sz w:val="24"/>
          <w:szCs w:val="24"/>
          <w:lang w:val="kk-KZ" w:eastAsia="ru-RU"/>
        </w:rPr>
        <w:t xml:space="preserve"> для педагогов «Стиль работы </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 xml:space="preserve">  руководителя».</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lastRenderedPageBreak/>
        <w:t xml:space="preserve">  Смотр-конкурс «Готовность групп к  учебному году», «Осенний букет», «Грин – </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 xml:space="preserve">  фентези», «Новогодняя гостиная», «Символ года».</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 xml:space="preserve">  Семинар-практикум для педагогов ДОУ «Стили  педагогического общения»;  </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 xml:space="preserve">  «Проектная деятельность в ДОУ».</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eastAsia="ru-RU"/>
        </w:rPr>
        <w:t xml:space="preserve">   Презентация отчетов </w:t>
      </w:r>
      <w:r w:rsidRPr="008A15EC">
        <w:rPr>
          <w:rFonts w:ascii="Times New Roman" w:eastAsia="Times New Roman" w:hAnsi="Times New Roman" w:cs="Times New Roman"/>
          <w:sz w:val="24"/>
          <w:szCs w:val="24"/>
          <w:lang w:val="kk-KZ" w:eastAsia="ru-RU"/>
        </w:rPr>
        <w:t xml:space="preserve">педагогов </w:t>
      </w:r>
      <w:r w:rsidRPr="008A15EC">
        <w:rPr>
          <w:rFonts w:ascii="Times New Roman" w:eastAsia="Times New Roman" w:hAnsi="Times New Roman" w:cs="Times New Roman"/>
          <w:sz w:val="24"/>
          <w:szCs w:val="24"/>
          <w:lang w:eastAsia="ru-RU"/>
        </w:rPr>
        <w:t>за 2013 – 2014 учебный  год</w:t>
      </w:r>
      <w:r w:rsidRPr="008A15EC">
        <w:rPr>
          <w:rFonts w:ascii="Times New Roman" w:eastAsia="Times New Roman" w:hAnsi="Times New Roman" w:cs="Times New Roman"/>
          <w:sz w:val="24"/>
          <w:szCs w:val="24"/>
          <w:lang w:val="kk-KZ" w:eastAsia="ru-RU"/>
        </w:rPr>
        <w:t xml:space="preserve">, перзентация  </w:t>
      </w:r>
    </w:p>
    <w:p w:rsidR="008A15EC" w:rsidRPr="008A15EC" w:rsidRDefault="008A15EC" w:rsidP="008A15EC">
      <w:pPr>
        <w:spacing w:after="0" w:line="240" w:lineRule="auto"/>
        <w:rPr>
          <w:rFonts w:ascii="Times New Roman" w:eastAsia="Times New Roman" w:hAnsi="Times New Roman" w:cs="Times New Roman"/>
          <w:sz w:val="24"/>
          <w:szCs w:val="24"/>
          <w:lang w:eastAsia="ru-RU"/>
        </w:rPr>
      </w:pPr>
      <w:r w:rsidRPr="008A15EC">
        <w:rPr>
          <w:rFonts w:ascii="Times New Roman" w:eastAsia="Times New Roman" w:hAnsi="Times New Roman" w:cs="Times New Roman"/>
          <w:sz w:val="24"/>
          <w:szCs w:val="24"/>
          <w:lang w:val="kk-KZ" w:eastAsia="ru-RU"/>
        </w:rPr>
        <w:t xml:space="preserve">   инновационных проектов</w:t>
      </w:r>
      <w:r w:rsidRPr="008A15EC">
        <w:rPr>
          <w:rFonts w:ascii="Times New Roman" w:eastAsia="Times New Roman" w:hAnsi="Times New Roman" w:cs="Times New Roman"/>
          <w:sz w:val="24"/>
          <w:szCs w:val="24"/>
          <w:lang w:eastAsia="ru-RU"/>
        </w:rPr>
        <w:t>;</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eastAsia="ru-RU"/>
        </w:rPr>
        <w:t>  </w:t>
      </w:r>
      <w:r w:rsidRPr="008A15EC">
        <w:rPr>
          <w:rFonts w:ascii="Times New Roman" w:eastAsia="Times New Roman" w:hAnsi="Times New Roman" w:cs="Times New Roman"/>
          <w:sz w:val="24"/>
          <w:szCs w:val="24"/>
          <w:lang w:val="kk-KZ" w:eastAsia="ru-RU"/>
        </w:rPr>
        <w:t xml:space="preserve"> </w:t>
      </w:r>
      <w:r w:rsidRPr="008A15EC">
        <w:rPr>
          <w:rFonts w:ascii="Times New Roman" w:eastAsia="Times New Roman" w:hAnsi="Times New Roman" w:cs="Times New Roman"/>
          <w:sz w:val="24"/>
          <w:szCs w:val="24"/>
          <w:lang w:eastAsia="ru-RU"/>
        </w:rPr>
        <w:t>Педагогический совет № 1, установочный</w:t>
      </w:r>
      <w:r w:rsidRPr="008A15EC">
        <w:rPr>
          <w:rFonts w:ascii="Times New Roman" w:eastAsia="Times New Roman" w:hAnsi="Times New Roman" w:cs="Times New Roman"/>
          <w:sz w:val="24"/>
          <w:szCs w:val="24"/>
          <w:lang w:val="kk-KZ" w:eastAsia="ru-RU"/>
        </w:rPr>
        <w:t xml:space="preserve">; № 2  «Система работы с детьми </w:t>
      </w:r>
      <w:proofErr w:type="gramStart"/>
      <w:r w:rsidRPr="008A15EC">
        <w:rPr>
          <w:rFonts w:ascii="Times New Roman" w:eastAsia="Times New Roman" w:hAnsi="Times New Roman" w:cs="Times New Roman"/>
          <w:sz w:val="24"/>
          <w:szCs w:val="24"/>
          <w:lang w:val="kk-KZ" w:eastAsia="ru-RU"/>
        </w:rPr>
        <w:t>по</w:t>
      </w:r>
      <w:proofErr w:type="gramEnd"/>
      <w:r w:rsidRPr="008A15EC">
        <w:rPr>
          <w:rFonts w:ascii="Times New Roman" w:eastAsia="Times New Roman" w:hAnsi="Times New Roman" w:cs="Times New Roman"/>
          <w:sz w:val="24"/>
          <w:szCs w:val="24"/>
          <w:lang w:val="kk-KZ" w:eastAsia="ru-RU"/>
        </w:rPr>
        <w:t xml:space="preserve"> </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 xml:space="preserve">   вопросам патриотического воспитания»; № 3 «Построение процесса обучения  </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 xml:space="preserve">   на основе инновационных технологий» (проектная деятельность); </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 xml:space="preserve">   № 4.  Итоговый «Результативность работы  детского сада за 2013 - 2014»;</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 xml:space="preserve">   Тематический, оперативный, предупредительные контроли учебно – </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 xml:space="preserve">     воспитательной работы;</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 xml:space="preserve">     Неделя открытых дверей для родителей.</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eastAsia="ru-RU"/>
        </w:rPr>
        <w:t xml:space="preserve">С целью изучения и совершенствования образовательного процесса были проведены </w:t>
      </w:r>
      <w:r w:rsidRPr="008A15EC">
        <w:rPr>
          <w:rFonts w:ascii="Times New Roman" w:eastAsia="Times New Roman" w:hAnsi="Times New Roman" w:cs="Times New Roman"/>
          <w:sz w:val="24"/>
          <w:szCs w:val="24"/>
          <w:lang w:val="kk-KZ" w:eastAsia="ru-RU"/>
        </w:rPr>
        <w:t xml:space="preserve">27 </w:t>
      </w:r>
      <w:r w:rsidRPr="008A15EC">
        <w:rPr>
          <w:rFonts w:ascii="Times New Roman" w:eastAsia="Times New Roman" w:hAnsi="Times New Roman" w:cs="Times New Roman"/>
          <w:sz w:val="24"/>
          <w:szCs w:val="24"/>
          <w:lang w:eastAsia="ru-RU"/>
        </w:rPr>
        <w:t xml:space="preserve"> </w:t>
      </w:r>
      <w:proofErr w:type="gramStart"/>
      <w:r w:rsidRPr="008A15EC">
        <w:rPr>
          <w:rFonts w:ascii="Times New Roman" w:eastAsia="Times New Roman" w:hAnsi="Times New Roman" w:cs="Times New Roman"/>
          <w:sz w:val="24"/>
          <w:szCs w:val="24"/>
          <w:lang w:eastAsia="ru-RU"/>
        </w:rPr>
        <w:t>открыты</w:t>
      </w:r>
      <w:r w:rsidRPr="008A15EC">
        <w:rPr>
          <w:rFonts w:ascii="Times New Roman" w:eastAsia="Times New Roman" w:hAnsi="Times New Roman" w:cs="Times New Roman"/>
          <w:sz w:val="24"/>
          <w:szCs w:val="24"/>
          <w:lang w:val="kk-KZ" w:eastAsia="ru-RU"/>
        </w:rPr>
        <w:t>х</w:t>
      </w:r>
      <w:proofErr w:type="gramEnd"/>
      <w:r w:rsidRPr="008A15EC">
        <w:rPr>
          <w:rFonts w:ascii="Times New Roman" w:eastAsia="Times New Roman" w:hAnsi="Times New Roman" w:cs="Times New Roman"/>
          <w:sz w:val="24"/>
          <w:szCs w:val="24"/>
          <w:lang w:val="kk-KZ" w:eastAsia="ru-RU"/>
        </w:rPr>
        <w:t xml:space="preserve"> </w:t>
      </w:r>
      <w:r w:rsidRPr="008A15EC">
        <w:rPr>
          <w:rFonts w:ascii="Times New Roman" w:eastAsia="Times New Roman" w:hAnsi="Times New Roman" w:cs="Times New Roman"/>
          <w:sz w:val="24"/>
          <w:szCs w:val="24"/>
          <w:lang w:eastAsia="ru-RU"/>
        </w:rPr>
        <w:t xml:space="preserve"> </w:t>
      </w:r>
      <w:proofErr w:type="spellStart"/>
      <w:r w:rsidRPr="008A15EC">
        <w:rPr>
          <w:rFonts w:ascii="Times New Roman" w:eastAsia="Times New Roman" w:hAnsi="Times New Roman" w:cs="Times New Roman"/>
          <w:sz w:val="24"/>
          <w:szCs w:val="24"/>
          <w:lang w:eastAsia="ru-RU"/>
        </w:rPr>
        <w:t>заняти</w:t>
      </w:r>
      <w:proofErr w:type="spellEnd"/>
      <w:r w:rsidRPr="008A15EC">
        <w:rPr>
          <w:rFonts w:ascii="Times New Roman" w:eastAsia="Times New Roman" w:hAnsi="Times New Roman" w:cs="Times New Roman"/>
          <w:sz w:val="24"/>
          <w:szCs w:val="24"/>
          <w:lang w:val="kk-KZ" w:eastAsia="ru-RU"/>
        </w:rPr>
        <w:t>и.</w:t>
      </w:r>
      <w:r w:rsidRPr="008A15EC">
        <w:t xml:space="preserve"> </w:t>
      </w:r>
      <w:r w:rsidRPr="008A15EC">
        <w:rPr>
          <w:rFonts w:ascii="Times New Roman" w:eastAsia="Times New Roman" w:hAnsi="Times New Roman" w:cs="Times New Roman"/>
          <w:sz w:val="24"/>
          <w:szCs w:val="24"/>
          <w:lang w:val="kk-KZ" w:eastAsia="ru-RU"/>
        </w:rPr>
        <w:t>Педагоги  постоянно повышают уровень своего саморазвития: изучают методическую литературу, издания периодической печати: журналы «Дошкольное образование»,  «Дошкольное воспитание», «Ребенок в детском саду», «Воспитательные мероприятия», «Детский сад». В образовательный процесс педагоги активно внедрили  современные инновационные  технологии:</w:t>
      </w:r>
      <w:r w:rsidRPr="008A15EC">
        <w:t xml:space="preserve"> </w:t>
      </w:r>
      <w:r w:rsidRPr="008A15EC">
        <w:rPr>
          <w:rFonts w:ascii="Times New Roman" w:eastAsia="Times New Roman" w:hAnsi="Times New Roman" w:cs="Times New Roman"/>
          <w:sz w:val="24"/>
          <w:szCs w:val="24"/>
          <w:lang w:val="kk-KZ" w:eastAsia="ru-RU"/>
        </w:rPr>
        <w:t xml:space="preserve"> проектная, </w:t>
      </w:r>
      <w:proofErr w:type="spellStart"/>
      <w:r w:rsidRPr="008A15EC">
        <w:rPr>
          <w:rFonts w:ascii="Times New Roman" w:eastAsia="Times New Roman" w:hAnsi="Times New Roman" w:cs="Times New Roman"/>
          <w:sz w:val="24"/>
          <w:szCs w:val="24"/>
          <w:lang w:eastAsia="ru-RU"/>
        </w:rPr>
        <w:t>здоровьесберегающая</w:t>
      </w:r>
      <w:proofErr w:type="spellEnd"/>
      <w:r w:rsidRPr="008A15EC">
        <w:rPr>
          <w:rFonts w:ascii="Times New Roman" w:eastAsia="Times New Roman" w:hAnsi="Times New Roman" w:cs="Times New Roman"/>
          <w:sz w:val="24"/>
          <w:szCs w:val="24"/>
          <w:lang w:val="kk-KZ" w:eastAsia="ru-RU"/>
        </w:rPr>
        <w:t xml:space="preserve">  </w:t>
      </w:r>
      <w:r w:rsidRPr="008A15EC">
        <w:rPr>
          <w:rFonts w:ascii="Times New Roman" w:eastAsia="Times New Roman" w:hAnsi="Times New Roman" w:cs="Times New Roman"/>
          <w:sz w:val="24"/>
          <w:szCs w:val="24"/>
          <w:lang w:eastAsia="ru-RU"/>
        </w:rPr>
        <w:t>технология</w:t>
      </w:r>
      <w:r w:rsidRPr="008A15EC">
        <w:rPr>
          <w:rFonts w:ascii="Times New Roman" w:eastAsia="Times New Roman" w:hAnsi="Times New Roman" w:cs="Times New Roman"/>
          <w:sz w:val="24"/>
          <w:szCs w:val="24"/>
          <w:lang w:val="kk-KZ" w:eastAsia="ru-RU"/>
        </w:rPr>
        <w:t xml:space="preserve">, </w:t>
      </w:r>
      <w:r w:rsidRPr="008A15EC">
        <w:rPr>
          <w:rFonts w:ascii="Times New Roman" w:eastAsia="Times New Roman" w:hAnsi="Times New Roman" w:cs="Times New Roman"/>
          <w:sz w:val="24"/>
          <w:szCs w:val="24"/>
          <w:lang w:eastAsia="ru-RU"/>
        </w:rPr>
        <w:t xml:space="preserve"> исследовательская и экспериментальная деятельность </w:t>
      </w:r>
      <w:r w:rsidRPr="008A15EC">
        <w:rPr>
          <w:rFonts w:ascii="Times New Roman" w:eastAsia="Times New Roman" w:hAnsi="Times New Roman" w:cs="Times New Roman"/>
          <w:sz w:val="24"/>
          <w:szCs w:val="24"/>
          <w:lang w:val="kk-KZ" w:eastAsia="ru-RU"/>
        </w:rPr>
        <w:t xml:space="preserve"> осуществлялась всеми педагогами детского сада.  Данные технологии позволяют успешно реализовать задачи познавательного  развития детей, обеспечивают формирование ключевых компетентностей воспитанников.</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 xml:space="preserve">За истекший период педагоги   приняли участие в семинарах:    республиканский  конкурс «Технология М.Монтессории» 17 – 18.10.2013 год – педагог – психолог Абилова А.М. </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Республиканский дистанционный конкурс  «Современный инновационный урок: эффективная организация учебного процесса» 1 – 14.05.2014 – методист Малдыбаева К.А.</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 xml:space="preserve">II Международный конкурс педагогического мастерства «Моя педагогическая профессия» </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1 – 25.04.2014 – методист Рахимжанова А.К. В мае 2014 году учитель казахского языка Токсанбаева З.Е. приняла участие в IV Международной ярмарке социально – педагогических идей по теме «Ойын барысында мектеп жасына дейінгі балаларды қазақ тіліне үйрету», воспитатель Ганненко И.В. с презентацией своего проекта «Зимующие птицы», воспитатели  Омарова А.З., Бисембаева С.К. с презентацией проекта «Ас атасы - нан».</w:t>
      </w:r>
    </w:p>
    <w:p w:rsidR="008A15EC" w:rsidRPr="008A15EC" w:rsidRDefault="008A15EC" w:rsidP="008A15EC">
      <w:pPr>
        <w:spacing w:after="0" w:line="240" w:lineRule="auto"/>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В 2013 – 2014 учебном году был обобщен опыт  работы воспитателей Ганненко И.В. сборник методических рекомендации «Зимующие птицы», Байгенжина А.Ж. по теме «Ұлттық ойындар», учителя казахского и английского языка Токсанбаевой З.Е по теме «Ойын барысында мектеп жасына дейінгі балаларды қазақ тіліне үйрету», методистов Малдыбаевой К.А. и Рахимжановой А.К. по теме «Локальные акты в ДОУ».</w:t>
      </w:r>
    </w:p>
    <w:p w:rsidR="008A15EC" w:rsidRPr="008A15EC" w:rsidRDefault="008A15EC" w:rsidP="008A15EC">
      <w:pPr>
        <w:spacing w:after="0" w:line="240" w:lineRule="auto"/>
        <w:contextualSpacing/>
        <w:jc w:val="both"/>
        <w:rPr>
          <w:rFonts w:ascii="Times New Roman" w:hAnsi="Times New Roman" w:cs="Times New Roman"/>
          <w:sz w:val="24"/>
          <w:szCs w:val="24"/>
          <w:lang w:val="kk-KZ"/>
        </w:rPr>
      </w:pPr>
      <w:r w:rsidRPr="008A15EC">
        <w:rPr>
          <w:rFonts w:ascii="Times New Roman" w:hAnsi="Times New Roman" w:cs="Times New Roman"/>
          <w:sz w:val="24"/>
          <w:szCs w:val="24"/>
          <w:lang w:val="kk-KZ"/>
        </w:rPr>
        <w:t>В период с 2013 -  2014 учебного года коллектив детского сада становились участниками и победителями многих конкурсов городского и областного, рес публиканского  масштаба. Педагогическая  активность нашего коллектива представлена в категории «Участие в мероприятиях». Наиболее значимыми для нашего стали следующие мероприятия различных уровней:</w:t>
      </w:r>
    </w:p>
    <w:tbl>
      <w:tblPr>
        <w:tblStyle w:val="a8"/>
        <w:tblW w:w="0" w:type="auto"/>
        <w:tblInd w:w="108" w:type="dxa"/>
        <w:tblLook w:val="04A0" w:firstRow="1" w:lastRow="0" w:firstColumn="1" w:lastColumn="0" w:noHBand="0" w:noVBand="1"/>
      </w:tblPr>
      <w:tblGrid>
        <w:gridCol w:w="567"/>
        <w:gridCol w:w="3374"/>
        <w:gridCol w:w="2013"/>
        <w:gridCol w:w="1843"/>
        <w:gridCol w:w="2126"/>
      </w:tblGrid>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t>№</w:t>
            </w:r>
          </w:p>
        </w:tc>
        <w:tc>
          <w:tcPr>
            <w:tcW w:w="3374" w:type="dxa"/>
          </w:tcPr>
          <w:p w:rsidR="008A15EC" w:rsidRPr="008A15EC" w:rsidRDefault="008A15EC" w:rsidP="008A15EC">
            <w:pPr>
              <w:contextualSpacing/>
              <w:jc w:val="both"/>
              <w:rPr>
                <w:sz w:val="24"/>
                <w:szCs w:val="24"/>
                <w:lang w:val="kk-KZ"/>
              </w:rPr>
            </w:pPr>
            <w:r w:rsidRPr="008A15EC">
              <w:rPr>
                <w:sz w:val="24"/>
                <w:szCs w:val="24"/>
                <w:lang w:val="kk-KZ"/>
              </w:rPr>
              <w:t xml:space="preserve">Мероприятия </w:t>
            </w:r>
          </w:p>
        </w:tc>
        <w:tc>
          <w:tcPr>
            <w:tcW w:w="2013" w:type="dxa"/>
          </w:tcPr>
          <w:p w:rsidR="008A15EC" w:rsidRPr="008A15EC" w:rsidRDefault="008A15EC" w:rsidP="008A15EC">
            <w:pPr>
              <w:contextualSpacing/>
              <w:jc w:val="both"/>
              <w:rPr>
                <w:sz w:val="24"/>
                <w:szCs w:val="24"/>
                <w:lang w:val="kk-KZ"/>
              </w:rPr>
            </w:pPr>
            <w:r w:rsidRPr="008A15EC">
              <w:rPr>
                <w:sz w:val="24"/>
                <w:szCs w:val="24"/>
                <w:lang w:val="kk-KZ"/>
              </w:rPr>
              <w:t>Уровень</w:t>
            </w: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Участники</w:t>
            </w:r>
          </w:p>
        </w:tc>
        <w:tc>
          <w:tcPr>
            <w:tcW w:w="2126" w:type="dxa"/>
          </w:tcPr>
          <w:p w:rsidR="008A15EC" w:rsidRPr="008A15EC" w:rsidRDefault="008A15EC" w:rsidP="008A15EC">
            <w:pPr>
              <w:contextualSpacing/>
              <w:jc w:val="both"/>
              <w:rPr>
                <w:sz w:val="24"/>
                <w:szCs w:val="24"/>
                <w:lang w:val="kk-KZ"/>
              </w:rPr>
            </w:pPr>
            <w:r w:rsidRPr="008A15EC">
              <w:rPr>
                <w:sz w:val="24"/>
                <w:szCs w:val="24"/>
                <w:lang w:val="kk-KZ"/>
              </w:rPr>
              <w:t>Результат</w:t>
            </w:r>
          </w:p>
        </w:tc>
      </w:tr>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t>1.</w:t>
            </w:r>
          </w:p>
        </w:tc>
        <w:tc>
          <w:tcPr>
            <w:tcW w:w="3374" w:type="dxa"/>
          </w:tcPr>
          <w:p w:rsidR="008A15EC" w:rsidRPr="008A15EC" w:rsidRDefault="008A15EC" w:rsidP="008A15EC">
            <w:pPr>
              <w:contextualSpacing/>
              <w:rPr>
                <w:sz w:val="24"/>
                <w:szCs w:val="24"/>
                <w:lang w:val="kk-KZ"/>
              </w:rPr>
            </w:pPr>
            <w:r w:rsidRPr="008A15EC">
              <w:rPr>
                <w:sz w:val="24"/>
                <w:szCs w:val="24"/>
                <w:lang w:val="kk-KZ"/>
              </w:rPr>
              <w:t xml:space="preserve">«За высокие показатели в учебно – воспитательной работе» среди детских   </w:t>
            </w:r>
          </w:p>
          <w:p w:rsidR="008A15EC" w:rsidRPr="008A15EC" w:rsidRDefault="008A15EC" w:rsidP="008A15EC">
            <w:pPr>
              <w:contextualSpacing/>
              <w:rPr>
                <w:sz w:val="24"/>
                <w:szCs w:val="24"/>
                <w:lang w:val="kk-KZ"/>
              </w:rPr>
            </w:pPr>
            <w:r w:rsidRPr="008A15EC">
              <w:rPr>
                <w:sz w:val="24"/>
                <w:szCs w:val="24"/>
                <w:lang w:val="kk-KZ"/>
              </w:rPr>
              <w:t xml:space="preserve">   дошкольных учреждений в 2012 -2013 учебном году.</w:t>
            </w:r>
          </w:p>
        </w:tc>
        <w:tc>
          <w:tcPr>
            <w:tcW w:w="2013" w:type="dxa"/>
          </w:tcPr>
          <w:p w:rsidR="008A15EC" w:rsidRPr="008A15EC" w:rsidRDefault="008A15EC" w:rsidP="008A15EC">
            <w:pPr>
              <w:contextualSpacing/>
              <w:jc w:val="both"/>
              <w:rPr>
                <w:sz w:val="24"/>
                <w:szCs w:val="24"/>
                <w:lang w:val="kk-KZ"/>
              </w:rPr>
            </w:pPr>
            <w:r w:rsidRPr="008A15EC">
              <w:rPr>
                <w:sz w:val="24"/>
                <w:szCs w:val="24"/>
                <w:lang w:val="kk-KZ"/>
              </w:rPr>
              <w:t>Городской конкурс</w:t>
            </w: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Коллектив ДОУ</w:t>
            </w:r>
          </w:p>
        </w:tc>
        <w:tc>
          <w:tcPr>
            <w:tcW w:w="2126" w:type="dxa"/>
          </w:tcPr>
          <w:p w:rsidR="008A15EC" w:rsidRPr="008A15EC" w:rsidRDefault="008A15EC" w:rsidP="008A15EC">
            <w:pPr>
              <w:autoSpaceDE w:val="0"/>
              <w:autoSpaceDN w:val="0"/>
              <w:adjustRightInd w:val="0"/>
              <w:jc w:val="both"/>
              <w:rPr>
                <w:sz w:val="24"/>
                <w:szCs w:val="24"/>
                <w:lang w:val="kk-KZ"/>
              </w:rPr>
            </w:pPr>
            <w:r w:rsidRPr="008A15EC">
              <w:rPr>
                <w:sz w:val="24"/>
                <w:szCs w:val="24"/>
                <w:lang w:val="kk-KZ"/>
              </w:rPr>
              <w:t>Диплом</w:t>
            </w:r>
            <w:r w:rsidRPr="008A15EC">
              <w:rPr>
                <w:rFonts w:ascii="Calibri" w:hAnsi="Calibri" w:cs="Calibri"/>
                <w:lang w:val="kk-KZ"/>
              </w:rPr>
              <w:t xml:space="preserve"> </w:t>
            </w:r>
            <w:r w:rsidRPr="008A15EC">
              <w:rPr>
                <w:sz w:val="24"/>
                <w:szCs w:val="24"/>
                <w:lang w:val="kk-KZ"/>
              </w:rPr>
              <w:t>I степени.</w:t>
            </w:r>
          </w:p>
          <w:p w:rsidR="008A15EC" w:rsidRPr="008A15EC" w:rsidRDefault="008A15EC" w:rsidP="008A15EC">
            <w:pPr>
              <w:contextualSpacing/>
              <w:rPr>
                <w:sz w:val="24"/>
                <w:szCs w:val="24"/>
                <w:lang w:val="kk-KZ"/>
              </w:rPr>
            </w:pPr>
          </w:p>
        </w:tc>
      </w:tr>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t>2.</w:t>
            </w:r>
          </w:p>
        </w:tc>
        <w:tc>
          <w:tcPr>
            <w:tcW w:w="3374" w:type="dxa"/>
          </w:tcPr>
          <w:p w:rsidR="008A15EC" w:rsidRPr="008A15EC" w:rsidRDefault="008A15EC" w:rsidP="008A15EC">
            <w:pPr>
              <w:contextualSpacing/>
              <w:jc w:val="both"/>
              <w:rPr>
                <w:sz w:val="24"/>
                <w:szCs w:val="24"/>
                <w:lang w:val="kk-KZ"/>
              </w:rPr>
            </w:pPr>
            <w:r w:rsidRPr="008A15EC">
              <w:rPr>
                <w:sz w:val="24"/>
                <w:szCs w:val="24"/>
                <w:lang w:val="kk-KZ"/>
              </w:rPr>
              <w:t>«Лучший Интернет - ресурс» среди дошкольных учреждений</w:t>
            </w:r>
          </w:p>
        </w:tc>
        <w:tc>
          <w:tcPr>
            <w:tcW w:w="2013" w:type="dxa"/>
          </w:tcPr>
          <w:p w:rsidR="008A15EC" w:rsidRPr="008A15EC" w:rsidRDefault="008A15EC" w:rsidP="008A15EC">
            <w:pPr>
              <w:contextualSpacing/>
              <w:jc w:val="both"/>
              <w:rPr>
                <w:sz w:val="24"/>
                <w:szCs w:val="24"/>
                <w:lang w:val="kk-KZ"/>
              </w:rPr>
            </w:pPr>
            <w:r w:rsidRPr="008A15EC">
              <w:rPr>
                <w:sz w:val="24"/>
                <w:szCs w:val="24"/>
                <w:lang w:val="kk-KZ"/>
              </w:rPr>
              <w:t>Городской, областной конкурс</w:t>
            </w: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Администратор сайта Малдыбаева К.А.</w:t>
            </w:r>
          </w:p>
        </w:tc>
        <w:tc>
          <w:tcPr>
            <w:tcW w:w="2126" w:type="dxa"/>
          </w:tcPr>
          <w:p w:rsidR="008A15EC" w:rsidRPr="008A15EC" w:rsidRDefault="008A15EC" w:rsidP="008A15EC">
            <w:pPr>
              <w:autoSpaceDE w:val="0"/>
              <w:autoSpaceDN w:val="0"/>
              <w:adjustRightInd w:val="0"/>
              <w:jc w:val="both"/>
              <w:rPr>
                <w:sz w:val="24"/>
                <w:szCs w:val="24"/>
                <w:lang w:val="kk-KZ"/>
              </w:rPr>
            </w:pPr>
            <w:r w:rsidRPr="008A15EC">
              <w:rPr>
                <w:sz w:val="24"/>
                <w:szCs w:val="24"/>
                <w:lang w:val="kk-KZ"/>
              </w:rPr>
              <w:t>Диплом</w:t>
            </w:r>
            <w:r w:rsidRPr="008A15EC">
              <w:rPr>
                <w:rFonts w:ascii="Calibri" w:hAnsi="Calibri" w:cs="Calibri"/>
                <w:lang w:val="kk-KZ"/>
              </w:rPr>
              <w:t xml:space="preserve"> </w:t>
            </w:r>
            <w:r w:rsidRPr="008A15EC">
              <w:rPr>
                <w:sz w:val="24"/>
                <w:szCs w:val="24"/>
                <w:lang w:val="kk-KZ"/>
              </w:rPr>
              <w:t>I степени.</w:t>
            </w:r>
          </w:p>
          <w:p w:rsidR="008A15EC" w:rsidRPr="008A15EC" w:rsidRDefault="008A15EC" w:rsidP="008A15EC">
            <w:pPr>
              <w:contextualSpacing/>
              <w:jc w:val="both"/>
              <w:rPr>
                <w:sz w:val="24"/>
                <w:szCs w:val="24"/>
                <w:lang w:val="kk-KZ"/>
              </w:rPr>
            </w:pPr>
          </w:p>
        </w:tc>
      </w:tr>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lastRenderedPageBreak/>
              <w:t>3.</w:t>
            </w:r>
          </w:p>
        </w:tc>
        <w:tc>
          <w:tcPr>
            <w:tcW w:w="3374" w:type="dxa"/>
          </w:tcPr>
          <w:p w:rsidR="008A15EC" w:rsidRPr="008A15EC" w:rsidRDefault="008A15EC" w:rsidP="008A15EC">
            <w:pPr>
              <w:contextualSpacing/>
              <w:jc w:val="both"/>
              <w:rPr>
                <w:sz w:val="24"/>
                <w:szCs w:val="24"/>
                <w:lang w:val="kk-KZ"/>
              </w:rPr>
            </w:pPr>
            <w:r w:rsidRPr="008A15EC">
              <w:rPr>
                <w:sz w:val="24"/>
                <w:szCs w:val="24"/>
                <w:lang w:val="kk-KZ"/>
              </w:rPr>
              <w:t>«Эстетическое оформление и красочное освещение фасада зданий к  празднику Дня Независимости и Нового года»</w:t>
            </w:r>
          </w:p>
        </w:tc>
        <w:tc>
          <w:tcPr>
            <w:tcW w:w="2013" w:type="dxa"/>
          </w:tcPr>
          <w:p w:rsidR="008A15EC" w:rsidRPr="008A15EC" w:rsidRDefault="008A15EC" w:rsidP="008A15EC">
            <w:pPr>
              <w:contextualSpacing/>
              <w:jc w:val="both"/>
              <w:rPr>
                <w:sz w:val="24"/>
                <w:szCs w:val="24"/>
                <w:lang w:val="kk-KZ"/>
              </w:rPr>
            </w:pP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Учреждение</w:t>
            </w:r>
          </w:p>
        </w:tc>
        <w:tc>
          <w:tcPr>
            <w:tcW w:w="2126" w:type="dxa"/>
          </w:tcPr>
          <w:p w:rsidR="008A15EC" w:rsidRPr="008A15EC" w:rsidRDefault="008A15EC" w:rsidP="008A15EC">
            <w:pPr>
              <w:contextualSpacing/>
              <w:rPr>
                <w:sz w:val="24"/>
                <w:szCs w:val="24"/>
                <w:lang w:val="kk-KZ"/>
              </w:rPr>
            </w:pPr>
            <w:r w:rsidRPr="008A15EC">
              <w:rPr>
                <w:sz w:val="24"/>
                <w:szCs w:val="24"/>
                <w:lang w:val="kk-KZ"/>
              </w:rPr>
              <w:t>Диплом II степени</w:t>
            </w:r>
          </w:p>
        </w:tc>
      </w:tr>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t>4.</w:t>
            </w:r>
          </w:p>
        </w:tc>
        <w:tc>
          <w:tcPr>
            <w:tcW w:w="3374" w:type="dxa"/>
          </w:tcPr>
          <w:p w:rsidR="008A15EC" w:rsidRPr="008A15EC" w:rsidRDefault="008A15EC" w:rsidP="008A15EC">
            <w:pPr>
              <w:contextualSpacing/>
              <w:jc w:val="both"/>
              <w:rPr>
                <w:sz w:val="24"/>
                <w:szCs w:val="24"/>
                <w:lang w:val="kk-KZ"/>
              </w:rPr>
            </w:pPr>
            <w:r w:rsidRPr="008A15EC">
              <w:rPr>
                <w:sz w:val="24"/>
                <w:szCs w:val="24"/>
                <w:lang w:val="kk-KZ"/>
              </w:rPr>
              <w:t>«Ақмола жұлдыздары»</w:t>
            </w:r>
          </w:p>
        </w:tc>
        <w:tc>
          <w:tcPr>
            <w:tcW w:w="2013" w:type="dxa"/>
          </w:tcPr>
          <w:p w:rsidR="008A15EC" w:rsidRPr="008A15EC" w:rsidRDefault="008A15EC" w:rsidP="008A15EC">
            <w:r w:rsidRPr="008A15EC">
              <w:rPr>
                <w:sz w:val="24"/>
                <w:szCs w:val="24"/>
                <w:lang w:val="kk-KZ"/>
              </w:rPr>
              <w:t>Городской конкурс</w:t>
            </w: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 xml:space="preserve">Коллектив и воспитанники </w:t>
            </w:r>
          </w:p>
        </w:tc>
        <w:tc>
          <w:tcPr>
            <w:tcW w:w="2126" w:type="dxa"/>
          </w:tcPr>
          <w:p w:rsidR="008A15EC" w:rsidRPr="008A15EC" w:rsidRDefault="008A15EC" w:rsidP="008A15EC">
            <w:pPr>
              <w:contextualSpacing/>
              <w:jc w:val="both"/>
              <w:rPr>
                <w:sz w:val="24"/>
                <w:szCs w:val="24"/>
                <w:lang w:val="kk-KZ"/>
              </w:rPr>
            </w:pPr>
            <w:r w:rsidRPr="008A15EC">
              <w:rPr>
                <w:sz w:val="24"/>
                <w:szCs w:val="24"/>
                <w:lang w:val="kk-KZ"/>
              </w:rPr>
              <w:t xml:space="preserve">Диплом </w:t>
            </w:r>
            <w:r w:rsidRPr="008A15EC">
              <w:rPr>
                <w:sz w:val="24"/>
                <w:szCs w:val="24"/>
                <w:lang w:val="en-US"/>
              </w:rPr>
              <w:t>III</w:t>
            </w:r>
            <w:r w:rsidRPr="008A15EC">
              <w:rPr>
                <w:sz w:val="24"/>
                <w:szCs w:val="24"/>
                <w:lang w:val="kk-KZ"/>
              </w:rPr>
              <w:t xml:space="preserve"> степени</w:t>
            </w:r>
          </w:p>
        </w:tc>
      </w:tr>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t>5.</w:t>
            </w:r>
          </w:p>
        </w:tc>
        <w:tc>
          <w:tcPr>
            <w:tcW w:w="3374" w:type="dxa"/>
          </w:tcPr>
          <w:p w:rsidR="008A15EC" w:rsidRPr="008A15EC" w:rsidRDefault="008A15EC" w:rsidP="008A15EC">
            <w:pPr>
              <w:contextualSpacing/>
              <w:jc w:val="both"/>
              <w:rPr>
                <w:sz w:val="24"/>
                <w:szCs w:val="24"/>
                <w:lang w:val="kk-KZ"/>
              </w:rPr>
            </w:pPr>
            <w:r w:rsidRPr="008A15EC">
              <w:rPr>
                <w:sz w:val="24"/>
                <w:szCs w:val="24"/>
                <w:lang w:val="kk-KZ"/>
              </w:rPr>
              <w:t>«Знаток казахского языка»</w:t>
            </w:r>
          </w:p>
        </w:tc>
        <w:tc>
          <w:tcPr>
            <w:tcW w:w="2013" w:type="dxa"/>
          </w:tcPr>
          <w:p w:rsidR="008A15EC" w:rsidRPr="008A15EC" w:rsidRDefault="008A15EC" w:rsidP="008A15EC">
            <w:r w:rsidRPr="008A15EC">
              <w:rPr>
                <w:sz w:val="24"/>
                <w:szCs w:val="24"/>
                <w:lang w:val="kk-KZ"/>
              </w:rPr>
              <w:t>Городской конкурс</w:t>
            </w: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Заведующая Пилипенко Л.Ю.</w:t>
            </w:r>
          </w:p>
        </w:tc>
        <w:tc>
          <w:tcPr>
            <w:tcW w:w="2126" w:type="dxa"/>
          </w:tcPr>
          <w:p w:rsidR="008A15EC" w:rsidRPr="008A15EC" w:rsidRDefault="008A15EC" w:rsidP="008A15EC">
            <w:pPr>
              <w:contextualSpacing/>
              <w:jc w:val="both"/>
              <w:rPr>
                <w:sz w:val="24"/>
                <w:szCs w:val="24"/>
                <w:lang w:val="kk-KZ"/>
              </w:rPr>
            </w:pPr>
            <w:r w:rsidRPr="008A15EC">
              <w:rPr>
                <w:sz w:val="24"/>
                <w:szCs w:val="24"/>
                <w:lang w:val="kk-KZ"/>
              </w:rPr>
              <w:t>Диплом II</w:t>
            </w:r>
            <w:r w:rsidRPr="008A15EC">
              <w:rPr>
                <w:sz w:val="24"/>
                <w:szCs w:val="24"/>
                <w:lang w:val="en-US"/>
              </w:rPr>
              <w:t>I</w:t>
            </w:r>
            <w:r w:rsidRPr="008A15EC">
              <w:rPr>
                <w:sz w:val="24"/>
                <w:szCs w:val="24"/>
                <w:lang w:val="kk-KZ"/>
              </w:rPr>
              <w:t xml:space="preserve"> степени</w:t>
            </w:r>
          </w:p>
        </w:tc>
      </w:tr>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t>6.</w:t>
            </w:r>
          </w:p>
        </w:tc>
        <w:tc>
          <w:tcPr>
            <w:tcW w:w="3374" w:type="dxa"/>
          </w:tcPr>
          <w:p w:rsidR="008A15EC" w:rsidRPr="008A15EC" w:rsidRDefault="008A15EC" w:rsidP="008A15EC">
            <w:pPr>
              <w:contextualSpacing/>
              <w:jc w:val="both"/>
              <w:rPr>
                <w:sz w:val="24"/>
                <w:szCs w:val="24"/>
                <w:lang w:val="kk-KZ"/>
              </w:rPr>
            </w:pPr>
            <w:r w:rsidRPr="008A15EC">
              <w:rPr>
                <w:sz w:val="24"/>
                <w:szCs w:val="24"/>
                <w:lang w:val="kk-KZ"/>
              </w:rPr>
              <w:t>«Балауса - 2014»</w:t>
            </w:r>
          </w:p>
        </w:tc>
        <w:tc>
          <w:tcPr>
            <w:tcW w:w="2013" w:type="dxa"/>
          </w:tcPr>
          <w:p w:rsidR="008A15EC" w:rsidRPr="008A15EC" w:rsidRDefault="008A15EC" w:rsidP="008A15EC">
            <w:pPr>
              <w:contextualSpacing/>
              <w:jc w:val="both"/>
              <w:rPr>
                <w:sz w:val="24"/>
                <w:szCs w:val="24"/>
                <w:lang w:val="kk-KZ"/>
              </w:rPr>
            </w:pPr>
            <w:r w:rsidRPr="008A15EC">
              <w:rPr>
                <w:sz w:val="24"/>
                <w:szCs w:val="24"/>
                <w:lang w:val="kk-KZ"/>
              </w:rPr>
              <w:t>Городской конкурс</w:t>
            </w: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 xml:space="preserve">Воспитанники </w:t>
            </w:r>
          </w:p>
        </w:tc>
        <w:tc>
          <w:tcPr>
            <w:tcW w:w="2126" w:type="dxa"/>
          </w:tcPr>
          <w:p w:rsidR="008A15EC" w:rsidRPr="008A15EC" w:rsidRDefault="008A15EC" w:rsidP="008A15EC">
            <w:pPr>
              <w:contextualSpacing/>
              <w:jc w:val="both"/>
              <w:rPr>
                <w:sz w:val="24"/>
                <w:szCs w:val="24"/>
                <w:lang w:val="kk-KZ"/>
              </w:rPr>
            </w:pPr>
            <w:r w:rsidRPr="008A15EC">
              <w:rPr>
                <w:sz w:val="24"/>
                <w:szCs w:val="24"/>
                <w:lang w:val="kk-KZ"/>
              </w:rPr>
              <w:t>Диплом II</w:t>
            </w:r>
            <w:r w:rsidRPr="008A15EC">
              <w:rPr>
                <w:sz w:val="24"/>
                <w:szCs w:val="24"/>
                <w:lang w:val="en-US"/>
              </w:rPr>
              <w:t>I</w:t>
            </w:r>
            <w:r w:rsidRPr="008A15EC">
              <w:rPr>
                <w:sz w:val="24"/>
                <w:szCs w:val="24"/>
                <w:lang w:val="kk-KZ"/>
              </w:rPr>
              <w:t xml:space="preserve"> степени</w:t>
            </w:r>
          </w:p>
        </w:tc>
      </w:tr>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t>7.</w:t>
            </w:r>
          </w:p>
        </w:tc>
        <w:tc>
          <w:tcPr>
            <w:tcW w:w="3374" w:type="dxa"/>
          </w:tcPr>
          <w:p w:rsidR="008A15EC" w:rsidRPr="008A15EC" w:rsidRDefault="008A15EC" w:rsidP="008A15EC">
            <w:pPr>
              <w:contextualSpacing/>
              <w:jc w:val="both"/>
              <w:rPr>
                <w:sz w:val="24"/>
                <w:szCs w:val="24"/>
                <w:lang w:val="kk-KZ"/>
              </w:rPr>
            </w:pPr>
            <w:r w:rsidRPr="008A15EC">
              <w:rPr>
                <w:sz w:val="24"/>
                <w:szCs w:val="24"/>
                <w:lang w:val="kk-KZ"/>
              </w:rPr>
              <w:t>«Үздік педагог - 2014»</w:t>
            </w:r>
          </w:p>
        </w:tc>
        <w:tc>
          <w:tcPr>
            <w:tcW w:w="2013" w:type="dxa"/>
          </w:tcPr>
          <w:p w:rsidR="008A15EC" w:rsidRPr="008A15EC" w:rsidRDefault="008A15EC" w:rsidP="008A15EC">
            <w:pPr>
              <w:contextualSpacing/>
              <w:jc w:val="both"/>
              <w:rPr>
                <w:sz w:val="24"/>
                <w:szCs w:val="24"/>
                <w:lang w:val="kk-KZ"/>
              </w:rPr>
            </w:pPr>
            <w:r w:rsidRPr="008A15EC">
              <w:rPr>
                <w:sz w:val="24"/>
                <w:szCs w:val="24"/>
                <w:lang w:val="kk-KZ"/>
              </w:rPr>
              <w:t>Городской конкурс</w:t>
            </w: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Воспитетль Бисембаева С.К.</w:t>
            </w:r>
          </w:p>
        </w:tc>
        <w:tc>
          <w:tcPr>
            <w:tcW w:w="2126" w:type="dxa"/>
          </w:tcPr>
          <w:p w:rsidR="008A15EC" w:rsidRPr="008A15EC" w:rsidRDefault="008A15EC" w:rsidP="008A15EC">
            <w:pPr>
              <w:contextualSpacing/>
              <w:rPr>
                <w:sz w:val="24"/>
                <w:szCs w:val="24"/>
                <w:lang w:val="kk-KZ"/>
              </w:rPr>
            </w:pPr>
            <w:r w:rsidRPr="008A15EC">
              <w:rPr>
                <w:sz w:val="24"/>
                <w:szCs w:val="24"/>
                <w:lang w:val="kk-KZ"/>
              </w:rPr>
              <w:t>Грамота за участие в номинации</w:t>
            </w:r>
          </w:p>
        </w:tc>
      </w:tr>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t>8.</w:t>
            </w:r>
          </w:p>
        </w:tc>
        <w:tc>
          <w:tcPr>
            <w:tcW w:w="3374" w:type="dxa"/>
          </w:tcPr>
          <w:p w:rsidR="008A15EC" w:rsidRPr="008A15EC" w:rsidRDefault="008A15EC" w:rsidP="008A15EC">
            <w:pPr>
              <w:contextualSpacing/>
              <w:jc w:val="both"/>
              <w:rPr>
                <w:sz w:val="24"/>
                <w:szCs w:val="24"/>
                <w:lang w:val="kk-KZ"/>
              </w:rPr>
            </w:pPr>
            <w:r w:rsidRPr="008A15EC">
              <w:rPr>
                <w:sz w:val="24"/>
                <w:szCs w:val="24"/>
                <w:lang w:val="kk-KZ"/>
              </w:rPr>
              <w:t>«Балғыншақ - 2014»</w:t>
            </w:r>
          </w:p>
        </w:tc>
        <w:tc>
          <w:tcPr>
            <w:tcW w:w="2013" w:type="dxa"/>
          </w:tcPr>
          <w:p w:rsidR="008A15EC" w:rsidRPr="008A15EC" w:rsidRDefault="008A15EC" w:rsidP="008A15EC">
            <w:pPr>
              <w:contextualSpacing/>
              <w:jc w:val="both"/>
              <w:rPr>
                <w:sz w:val="24"/>
                <w:szCs w:val="24"/>
                <w:lang w:val="kk-KZ"/>
              </w:rPr>
            </w:pPr>
            <w:r w:rsidRPr="008A15EC">
              <w:rPr>
                <w:sz w:val="24"/>
                <w:szCs w:val="24"/>
                <w:lang w:val="kk-KZ"/>
              </w:rPr>
              <w:t>Городской конкурс</w:t>
            </w: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Воспитанница группы «Балапан» Трайгель Кира</w:t>
            </w:r>
          </w:p>
        </w:tc>
        <w:tc>
          <w:tcPr>
            <w:tcW w:w="2126" w:type="dxa"/>
          </w:tcPr>
          <w:p w:rsidR="008A15EC" w:rsidRPr="008A15EC" w:rsidRDefault="008A15EC" w:rsidP="008A15EC">
            <w:pPr>
              <w:contextualSpacing/>
              <w:jc w:val="both"/>
              <w:rPr>
                <w:sz w:val="24"/>
                <w:szCs w:val="24"/>
                <w:lang w:val="kk-KZ"/>
              </w:rPr>
            </w:pPr>
          </w:p>
        </w:tc>
      </w:tr>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t>9.</w:t>
            </w:r>
          </w:p>
        </w:tc>
        <w:tc>
          <w:tcPr>
            <w:tcW w:w="3374" w:type="dxa"/>
          </w:tcPr>
          <w:p w:rsidR="008A15EC" w:rsidRPr="008A15EC" w:rsidRDefault="008A15EC" w:rsidP="008A15EC">
            <w:pPr>
              <w:contextualSpacing/>
              <w:jc w:val="both"/>
              <w:rPr>
                <w:sz w:val="24"/>
                <w:szCs w:val="24"/>
                <w:lang w:val="kk-KZ"/>
              </w:rPr>
            </w:pPr>
            <w:r w:rsidRPr="008A15EC">
              <w:rPr>
                <w:sz w:val="24"/>
                <w:szCs w:val="24"/>
                <w:lang w:val="kk-KZ"/>
              </w:rPr>
              <w:t>«Кішкентай ханзада»</w:t>
            </w:r>
          </w:p>
        </w:tc>
        <w:tc>
          <w:tcPr>
            <w:tcW w:w="2013" w:type="dxa"/>
          </w:tcPr>
          <w:p w:rsidR="008A15EC" w:rsidRPr="008A15EC" w:rsidRDefault="008A15EC" w:rsidP="008A15EC">
            <w:pPr>
              <w:contextualSpacing/>
              <w:jc w:val="both"/>
              <w:rPr>
                <w:sz w:val="24"/>
                <w:szCs w:val="24"/>
                <w:lang w:val="kk-KZ"/>
              </w:rPr>
            </w:pPr>
            <w:r w:rsidRPr="008A15EC">
              <w:rPr>
                <w:sz w:val="24"/>
                <w:szCs w:val="24"/>
                <w:lang w:val="kk-KZ"/>
              </w:rPr>
              <w:t>Городской конкурс</w:t>
            </w: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Воспитанник группы «Ботақан» Болатжан Аблай</w:t>
            </w:r>
          </w:p>
        </w:tc>
        <w:tc>
          <w:tcPr>
            <w:tcW w:w="2126" w:type="dxa"/>
          </w:tcPr>
          <w:p w:rsidR="008A15EC" w:rsidRPr="008A15EC" w:rsidRDefault="008A15EC" w:rsidP="008A15EC">
            <w:pPr>
              <w:contextualSpacing/>
              <w:jc w:val="both"/>
              <w:rPr>
                <w:sz w:val="24"/>
                <w:szCs w:val="24"/>
                <w:lang w:val="kk-KZ"/>
              </w:rPr>
            </w:pPr>
            <w:r w:rsidRPr="008A15EC">
              <w:rPr>
                <w:sz w:val="24"/>
                <w:szCs w:val="24"/>
                <w:lang w:val="kk-KZ"/>
              </w:rPr>
              <w:t xml:space="preserve">Диплом </w:t>
            </w:r>
            <w:r w:rsidRPr="008A15EC">
              <w:rPr>
                <w:sz w:val="24"/>
                <w:szCs w:val="24"/>
                <w:lang w:val="en-US"/>
              </w:rPr>
              <w:t>III</w:t>
            </w:r>
            <w:r w:rsidRPr="008A15EC">
              <w:rPr>
                <w:sz w:val="24"/>
                <w:szCs w:val="24"/>
              </w:rPr>
              <w:t xml:space="preserve"> </w:t>
            </w:r>
            <w:r w:rsidRPr="008A15EC">
              <w:rPr>
                <w:sz w:val="24"/>
                <w:szCs w:val="24"/>
                <w:lang w:val="kk-KZ"/>
              </w:rPr>
              <w:t>степени</w:t>
            </w:r>
          </w:p>
        </w:tc>
      </w:tr>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t>10.</w:t>
            </w:r>
          </w:p>
        </w:tc>
        <w:tc>
          <w:tcPr>
            <w:tcW w:w="3374" w:type="dxa"/>
          </w:tcPr>
          <w:p w:rsidR="008A15EC" w:rsidRPr="008A15EC" w:rsidRDefault="008A15EC" w:rsidP="008A15EC">
            <w:pPr>
              <w:contextualSpacing/>
              <w:jc w:val="both"/>
              <w:rPr>
                <w:sz w:val="24"/>
                <w:szCs w:val="24"/>
                <w:lang w:val="kk-KZ"/>
              </w:rPr>
            </w:pPr>
            <w:r w:rsidRPr="008A15EC">
              <w:rPr>
                <w:sz w:val="24"/>
                <w:szCs w:val="24"/>
                <w:lang w:val="kk-KZ"/>
              </w:rPr>
              <w:t>«Художественная гимнастика»</w:t>
            </w:r>
          </w:p>
        </w:tc>
        <w:tc>
          <w:tcPr>
            <w:tcW w:w="2013" w:type="dxa"/>
          </w:tcPr>
          <w:p w:rsidR="008A15EC" w:rsidRPr="008A15EC" w:rsidRDefault="008A15EC" w:rsidP="008A15EC">
            <w:pPr>
              <w:contextualSpacing/>
              <w:jc w:val="both"/>
              <w:rPr>
                <w:sz w:val="24"/>
                <w:szCs w:val="24"/>
                <w:lang w:val="kk-KZ"/>
              </w:rPr>
            </w:pPr>
            <w:r w:rsidRPr="008A15EC">
              <w:rPr>
                <w:sz w:val="24"/>
                <w:szCs w:val="24"/>
                <w:lang w:val="kk-KZ"/>
              </w:rPr>
              <w:t>Городской конкурс</w:t>
            </w: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Воспитанница группы «Ботақан» Туранова Тасним</w:t>
            </w:r>
          </w:p>
        </w:tc>
        <w:tc>
          <w:tcPr>
            <w:tcW w:w="2126" w:type="dxa"/>
          </w:tcPr>
          <w:p w:rsidR="008A15EC" w:rsidRPr="008A15EC" w:rsidRDefault="008A15EC" w:rsidP="008A15EC">
            <w:pPr>
              <w:contextualSpacing/>
              <w:jc w:val="both"/>
              <w:rPr>
                <w:sz w:val="24"/>
                <w:szCs w:val="24"/>
                <w:lang w:val="kk-KZ"/>
              </w:rPr>
            </w:pPr>
            <w:r w:rsidRPr="008A15EC">
              <w:rPr>
                <w:sz w:val="24"/>
                <w:szCs w:val="24"/>
                <w:lang w:val="kk-KZ"/>
              </w:rPr>
              <w:t xml:space="preserve">Диплом </w:t>
            </w:r>
            <w:r w:rsidRPr="008A15EC">
              <w:rPr>
                <w:sz w:val="24"/>
                <w:szCs w:val="24"/>
                <w:lang w:val="en-US"/>
              </w:rPr>
              <w:t>II</w:t>
            </w:r>
            <w:r w:rsidRPr="008A15EC">
              <w:rPr>
                <w:sz w:val="24"/>
                <w:szCs w:val="24"/>
              </w:rPr>
              <w:t xml:space="preserve"> </w:t>
            </w:r>
            <w:r w:rsidRPr="008A15EC">
              <w:rPr>
                <w:sz w:val="24"/>
                <w:szCs w:val="24"/>
                <w:lang w:val="kk-KZ"/>
              </w:rPr>
              <w:t>степени</w:t>
            </w:r>
          </w:p>
        </w:tc>
      </w:tr>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t>11.</w:t>
            </w:r>
          </w:p>
        </w:tc>
        <w:tc>
          <w:tcPr>
            <w:tcW w:w="3374" w:type="dxa"/>
          </w:tcPr>
          <w:p w:rsidR="008A15EC" w:rsidRPr="008A15EC" w:rsidRDefault="008A15EC" w:rsidP="008A15EC">
            <w:pPr>
              <w:contextualSpacing/>
              <w:jc w:val="both"/>
              <w:rPr>
                <w:sz w:val="24"/>
                <w:szCs w:val="24"/>
                <w:lang w:val="kk-KZ"/>
              </w:rPr>
            </w:pPr>
            <w:r w:rsidRPr="008A15EC">
              <w:rPr>
                <w:sz w:val="24"/>
                <w:szCs w:val="24"/>
                <w:lang w:val="kk-KZ"/>
              </w:rPr>
              <w:t>«Компьютер и я – мы друзья, но важнее – здоровье, семья!»</w:t>
            </w:r>
          </w:p>
        </w:tc>
        <w:tc>
          <w:tcPr>
            <w:tcW w:w="2013" w:type="dxa"/>
          </w:tcPr>
          <w:p w:rsidR="008A15EC" w:rsidRPr="008A15EC" w:rsidRDefault="008A15EC" w:rsidP="008A15EC">
            <w:pPr>
              <w:contextualSpacing/>
              <w:jc w:val="both"/>
              <w:rPr>
                <w:sz w:val="24"/>
                <w:szCs w:val="24"/>
                <w:lang w:val="kk-KZ"/>
              </w:rPr>
            </w:pPr>
            <w:r w:rsidRPr="008A15EC">
              <w:rPr>
                <w:sz w:val="24"/>
                <w:szCs w:val="24"/>
                <w:lang w:val="kk-KZ"/>
              </w:rPr>
              <w:t>Городской конкурс</w:t>
            </w: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Воспитанники</w:t>
            </w:r>
          </w:p>
        </w:tc>
        <w:tc>
          <w:tcPr>
            <w:tcW w:w="2126" w:type="dxa"/>
          </w:tcPr>
          <w:p w:rsidR="008A15EC" w:rsidRPr="008A15EC" w:rsidRDefault="008A15EC" w:rsidP="008A15EC">
            <w:pPr>
              <w:contextualSpacing/>
              <w:jc w:val="both"/>
              <w:rPr>
                <w:sz w:val="24"/>
                <w:szCs w:val="24"/>
                <w:lang w:val="kk-KZ"/>
              </w:rPr>
            </w:pPr>
            <w:r w:rsidRPr="008A15EC">
              <w:rPr>
                <w:sz w:val="24"/>
                <w:szCs w:val="24"/>
                <w:lang w:val="kk-KZ"/>
              </w:rPr>
              <w:t>Грамота за участие</w:t>
            </w:r>
          </w:p>
        </w:tc>
      </w:tr>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t>12.</w:t>
            </w:r>
          </w:p>
        </w:tc>
        <w:tc>
          <w:tcPr>
            <w:tcW w:w="3374" w:type="dxa"/>
          </w:tcPr>
          <w:p w:rsidR="008A15EC" w:rsidRPr="008A15EC" w:rsidRDefault="008A15EC" w:rsidP="008A15EC">
            <w:pPr>
              <w:contextualSpacing/>
              <w:jc w:val="both"/>
              <w:rPr>
                <w:sz w:val="24"/>
                <w:szCs w:val="24"/>
                <w:lang w:val="kk-KZ"/>
              </w:rPr>
            </w:pPr>
            <w:r w:rsidRPr="008A15EC">
              <w:rPr>
                <w:sz w:val="24"/>
                <w:szCs w:val="24"/>
                <w:lang w:val="kk-KZ"/>
              </w:rPr>
              <w:t>Международной акции «Кормушка для пижужки»</w:t>
            </w:r>
          </w:p>
        </w:tc>
        <w:tc>
          <w:tcPr>
            <w:tcW w:w="2013" w:type="dxa"/>
          </w:tcPr>
          <w:p w:rsidR="008A15EC" w:rsidRPr="008A15EC" w:rsidRDefault="008A15EC" w:rsidP="008A15EC">
            <w:pPr>
              <w:contextualSpacing/>
              <w:jc w:val="both"/>
              <w:rPr>
                <w:sz w:val="24"/>
                <w:szCs w:val="24"/>
                <w:lang w:val="kk-KZ"/>
              </w:rPr>
            </w:pPr>
            <w:r w:rsidRPr="008A15EC">
              <w:rPr>
                <w:sz w:val="24"/>
                <w:szCs w:val="24"/>
                <w:lang w:val="kk-KZ"/>
              </w:rPr>
              <w:t>Республиканский конкурс</w:t>
            </w: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Воспитатель Ганненко И.В.</w:t>
            </w:r>
          </w:p>
        </w:tc>
        <w:tc>
          <w:tcPr>
            <w:tcW w:w="2126" w:type="dxa"/>
          </w:tcPr>
          <w:p w:rsidR="008A15EC" w:rsidRPr="008A15EC" w:rsidRDefault="008A15EC" w:rsidP="008A15EC">
            <w:pPr>
              <w:contextualSpacing/>
              <w:jc w:val="both"/>
              <w:rPr>
                <w:sz w:val="24"/>
                <w:szCs w:val="24"/>
                <w:lang w:val="kk-KZ"/>
              </w:rPr>
            </w:pPr>
            <w:r w:rsidRPr="008A15EC">
              <w:rPr>
                <w:sz w:val="24"/>
                <w:szCs w:val="24"/>
                <w:lang w:val="kk-KZ"/>
              </w:rPr>
              <w:t>Сертификат</w:t>
            </w:r>
          </w:p>
        </w:tc>
      </w:tr>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t>13.</w:t>
            </w:r>
          </w:p>
        </w:tc>
        <w:tc>
          <w:tcPr>
            <w:tcW w:w="3374" w:type="dxa"/>
          </w:tcPr>
          <w:p w:rsidR="008A15EC" w:rsidRPr="008A15EC" w:rsidRDefault="008A15EC" w:rsidP="008A15EC">
            <w:pPr>
              <w:contextualSpacing/>
              <w:jc w:val="both"/>
              <w:rPr>
                <w:sz w:val="24"/>
                <w:szCs w:val="24"/>
                <w:lang w:val="kk-KZ"/>
              </w:rPr>
            </w:pPr>
            <w:r w:rsidRPr="008A15EC">
              <w:rPr>
                <w:sz w:val="24"/>
                <w:szCs w:val="24"/>
                <w:lang w:val="kk-KZ"/>
              </w:rPr>
              <w:t>«Лучшая методическая разработка»</w:t>
            </w:r>
          </w:p>
        </w:tc>
        <w:tc>
          <w:tcPr>
            <w:tcW w:w="2013" w:type="dxa"/>
          </w:tcPr>
          <w:p w:rsidR="008A15EC" w:rsidRPr="008A15EC" w:rsidRDefault="008A15EC" w:rsidP="008A15EC">
            <w:pPr>
              <w:contextualSpacing/>
              <w:jc w:val="both"/>
              <w:rPr>
                <w:sz w:val="24"/>
                <w:szCs w:val="24"/>
                <w:lang w:val="kk-KZ"/>
              </w:rPr>
            </w:pPr>
            <w:r w:rsidRPr="008A15EC">
              <w:rPr>
                <w:sz w:val="24"/>
                <w:szCs w:val="24"/>
                <w:lang w:val="kk-KZ"/>
              </w:rPr>
              <w:t>Республиканский конкурс</w:t>
            </w: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Воспитатель Ганненко И.В.</w:t>
            </w:r>
          </w:p>
        </w:tc>
        <w:tc>
          <w:tcPr>
            <w:tcW w:w="2126" w:type="dxa"/>
          </w:tcPr>
          <w:p w:rsidR="008A15EC" w:rsidRPr="008A15EC" w:rsidRDefault="008A15EC" w:rsidP="008A15EC">
            <w:pPr>
              <w:contextualSpacing/>
              <w:jc w:val="both"/>
              <w:rPr>
                <w:sz w:val="24"/>
                <w:szCs w:val="24"/>
                <w:lang w:val="kk-KZ"/>
              </w:rPr>
            </w:pPr>
            <w:r w:rsidRPr="008A15EC">
              <w:rPr>
                <w:sz w:val="24"/>
                <w:szCs w:val="24"/>
                <w:lang w:val="kk-KZ"/>
              </w:rPr>
              <w:t>Сертификат</w:t>
            </w:r>
          </w:p>
        </w:tc>
      </w:tr>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t>14.</w:t>
            </w:r>
          </w:p>
        </w:tc>
        <w:tc>
          <w:tcPr>
            <w:tcW w:w="3374" w:type="dxa"/>
          </w:tcPr>
          <w:p w:rsidR="008A15EC" w:rsidRPr="008A15EC" w:rsidRDefault="008A15EC" w:rsidP="008A15EC">
            <w:pPr>
              <w:autoSpaceDE w:val="0"/>
              <w:autoSpaceDN w:val="0"/>
              <w:adjustRightInd w:val="0"/>
              <w:jc w:val="both"/>
              <w:rPr>
                <w:sz w:val="24"/>
                <w:szCs w:val="24"/>
                <w:lang w:val="kk-KZ"/>
              </w:rPr>
            </w:pPr>
            <w:r w:rsidRPr="008A15EC">
              <w:rPr>
                <w:sz w:val="24"/>
                <w:szCs w:val="24"/>
                <w:lang w:val="kk-KZ"/>
              </w:rPr>
              <w:t xml:space="preserve">«Современный </w:t>
            </w:r>
          </w:p>
          <w:p w:rsidR="008A15EC" w:rsidRPr="008A15EC" w:rsidRDefault="008A15EC" w:rsidP="008A15EC">
            <w:pPr>
              <w:contextualSpacing/>
              <w:jc w:val="both"/>
              <w:rPr>
                <w:sz w:val="24"/>
                <w:szCs w:val="24"/>
                <w:lang w:val="kk-KZ"/>
              </w:rPr>
            </w:pPr>
            <w:r w:rsidRPr="008A15EC">
              <w:rPr>
                <w:sz w:val="24"/>
                <w:szCs w:val="24"/>
                <w:lang w:val="kk-KZ"/>
              </w:rPr>
              <w:t xml:space="preserve">    инновационный урок:  эффективная организация учебного процесса»</w:t>
            </w:r>
          </w:p>
        </w:tc>
        <w:tc>
          <w:tcPr>
            <w:tcW w:w="2013" w:type="dxa"/>
          </w:tcPr>
          <w:p w:rsidR="008A15EC" w:rsidRPr="008A15EC" w:rsidRDefault="008A15EC" w:rsidP="008A15EC">
            <w:pPr>
              <w:contextualSpacing/>
              <w:jc w:val="both"/>
              <w:rPr>
                <w:sz w:val="24"/>
                <w:szCs w:val="24"/>
                <w:lang w:val="kk-KZ"/>
              </w:rPr>
            </w:pPr>
            <w:r w:rsidRPr="008A15EC">
              <w:rPr>
                <w:sz w:val="24"/>
                <w:szCs w:val="24"/>
                <w:lang w:val="kk-KZ"/>
              </w:rPr>
              <w:t>Республиканский дистанционный конкурс</w:t>
            </w: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Методист Малдыбаева К.А.</w:t>
            </w:r>
          </w:p>
        </w:tc>
        <w:tc>
          <w:tcPr>
            <w:tcW w:w="2126" w:type="dxa"/>
          </w:tcPr>
          <w:p w:rsidR="008A15EC" w:rsidRPr="008A15EC" w:rsidRDefault="008A15EC" w:rsidP="008A15EC">
            <w:pPr>
              <w:contextualSpacing/>
              <w:jc w:val="both"/>
              <w:rPr>
                <w:sz w:val="24"/>
                <w:szCs w:val="24"/>
                <w:lang w:val="kk-KZ"/>
              </w:rPr>
            </w:pPr>
            <w:r w:rsidRPr="008A15EC">
              <w:rPr>
                <w:sz w:val="24"/>
                <w:szCs w:val="24"/>
                <w:lang w:val="kk-KZ"/>
              </w:rPr>
              <w:t>Грамота</w:t>
            </w:r>
          </w:p>
        </w:tc>
      </w:tr>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t>15.</w:t>
            </w:r>
          </w:p>
        </w:tc>
        <w:tc>
          <w:tcPr>
            <w:tcW w:w="3374" w:type="dxa"/>
          </w:tcPr>
          <w:p w:rsidR="008A15EC" w:rsidRPr="008A15EC" w:rsidRDefault="008A15EC" w:rsidP="008A15EC">
            <w:pPr>
              <w:autoSpaceDE w:val="0"/>
              <w:autoSpaceDN w:val="0"/>
              <w:adjustRightInd w:val="0"/>
              <w:rPr>
                <w:sz w:val="24"/>
                <w:szCs w:val="24"/>
                <w:lang w:val="kk-KZ"/>
              </w:rPr>
            </w:pPr>
            <w:r w:rsidRPr="008A15EC">
              <w:rPr>
                <w:sz w:val="24"/>
                <w:szCs w:val="24"/>
                <w:lang w:val="kk-KZ"/>
              </w:rPr>
              <w:t>«Моя педагогическая  профессия»</w:t>
            </w:r>
          </w:p>
        </w:tc>
        <w:tc>
          <w:tcPr>
            <w:tcW w:w="2013" w:type="dxa"/>
          </w:tcPr>
          <w:p w:rsidR="008A15EC" w:rsidRPr="008A15EC" w:rsidRDefault="008A15EC" w:rsidP="008A15EC">
            <w:pPr>
              <w:contextualSpacing/>
              <w:rPr>
                <w:sz w:val="24"/>
                <w:szCs w:val="24"/>
                <w:lang w:val="kk-KZ"/>
              </w:rPr>
            </w:pPr>
            <w:r w:rsidRPr="008A15EC">
              <w:rPr>
                <w:sz w:val="24"/>
                <w:szCs w:val="24"/>
                <w:lang w:val="kk-KZ"/>
              </w:rPr>
              <w:t>II Международный конкурс педагогического мастерства</w:t>
            </w: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Методист Рахимжанова А.К.</w:t>
            </w:r>
          </w:p>
        </w:tc>
        <w:tc>
          <w:tcPr>
            <w:tcW w:w="2126" w:type="dxa"/>
          </w:tcPr>
          <w:p w:rsidR="008A15EC" w:rsidRPr="008A15EC" w:rsidRDefault="008A15EC" w:rsidP="008A15EC">
            <w:pPr>
              <w:autoSpaceDE w:val="0"/>
              <w:autoSpaceDN w:val="0"/>
              <w:adjustRightInd w:val="0"/>
              <w:rPr>
                <w:sz w:val="24"/>
                <w:szCs w:val="24"/>
                <w:lang w:val="kk-KZ"/>
              </w:rPr>
            </w:pPr>
            <w:r w:rsidRPr="008A15EC">
              <w:rPr>
                <w:sz w:val="24"/>
                <w:szCs w:val="24"/>
                <w:lang w:val="en-US"/>
              </w:rPr>
              <w:t xml:space="preserve">I - </w:t>
            </w:r>
            <w:r w:rsidRPr="008A15EC">
              <w:rPr>
                <w:sz w:val="24"/>
                <w:szCs w:val="24"/>
                <w:lang w:val="kk-KZ"/>
              </w:rPr>
              <w:t xml:space="preserve">место Грамота </w:t>
            </w:r>
          </w:p>
          <w:p w:rsidR="008A15EC" w:rsidRPr="008A15EC" w:rsidRDefault="008A15EC" w:rsidP="008A15EC">
            <w:pPr>
              <w:contextualSpacing/>
              <w:jc w:val="both"/>
              <w:rPr>
                <w:sz w:val="24"/>
                <w:szCs w:val="24"/>
                <w:lang w:val="kk-KZ"/>
              </w:rPr>
            </w:pPr>
          </w:p>
        </w:tc>
      </w:tr>
      <w:tr w:rsidR="008A15EC" w:rsidRPr="008A15EC" w:rsidTr="005857D9">
        <w:tc>
          <w:tcPr>
            <w:tcW w:w="567" w:type="dxa"/>
          </w:tcPr>
          <w:p w:rsidR="008A15EC" w:rsidRPr="008A15EC" w:rsidRDefault="008A15EC" w:rsidP="008A15EC">
            <w:pPr>
              <w:contextualSpacing/>
              <w:jc w:val="both"/>
              <w:rPr>
                <w:sz w:val="24"/>
                <w:szCs w:val="24"/>
                <w:lang w:val="kk-KZ"/>
              </w:rPr>
            </w:pPr>
            <w:r w:rsidRPr="008A15EC">
              <w:rPr>
                <w:sz w:val="24"/>
                <w:szCs w:val="24"/>
                <w:lang w:val="kk-KZ"/>
              </w:rPr>
              <w:t>16.</w:t>
            </w:r>
          </w:p>
        </w:tc>
        <w:tc>
          <w:tcPr>
            <w:tcW w:w="3374" w:type="dxa"/>
          </w:tcPr>
          <w:p w:rsidR="008A15EC" w:rsidRPr="008A15EC" w:rsidRDefault="008A15EC" w:rsidP="008A15EC">
            <w:pPr>
              <w:autoSpaceDE w:val="0"/>
              <w:autoSpaceDN w:val="0"/>
              <w:adjustRightInd w:val="0"/>
              <w:rPr>
                <w:sz w:val="24"/>
                <w:szCs w:val="24"/>
                <w:lang w:val="kk-KZ"/>
              </w:rPr>
            </w:pPr>
            <w:r w:rsidRPr="008A15EC">
              <w:rPr>
                <w:sz w:val="24"/>
                <w:szCs w:val="24"/>
                <w:lang w:val="kk-KZ"/>
              </w:rPr>
              <w:t>«Шығармашылық қабілеттерін дамытқан үшін»</w:t>
            </w:r>
          </w:p>
        </w:tc>
        <w:tc>
          <w:tcPr>
            <w:tcW w:w="2013" w:type="dxa"/>
          </w:tcPr>
          <w:p w:rsidR="008A15EC" w:rsidRPr="008A15EC" w:rsidRDefault="008A15EC" w:rsidP="008A15EC">
            <w:pPr>
              <w:contextualSpacing/>
              <w:rPr>
                <w:sz w:val="24"/>
                <w:szCs w:val="24"/>
                <w:lang w:val="kk-KZ"/>
              </w:rPr>
            </w:pPr>
            <w:r w:rsidRPr="008A15EC">
              <w:rPr>
                <w:sz w:val="24"/>
                <w:szCs w:val="24"/>
                <w:lang w:val="kk-KZ"/>
              </w:rPr>
              <w:t>IV Халықаралаық әлеуметтік – педагогикалық инновациялар Жәрменкесі</w:t>
            </w:r>
          </w:p>
        </w:tc>
        <w:tc>
          <w:tcPr>
            <w:tcW w:w="1843" w:type="dxa"/>
          </w:tcPr>
          <w:p w:rsidR="008A15EC" w:rsidRPr="008A15EC" w:rsidRDefault="008A15EC" w:rsidP="008A15EC">
            <w:pPr>
              <w:contextualSpacing/>
              <w:jc w:val="both"/>
              <w:rPr>
                <w:sz w:val="24"/>
                <w:szCs w:val="24"/>
                <w:lang w:val="kk-KZ"/>
              </w:rPr>
            </w:pPr>
            <w:r w:rsidRPr="008A15EC">
              <w:rPr>
                <w:sz w:val="24"/>
                <w:szCs w:val="24"/>
                <w:lang w:val="kk-KZ"/>
              </w:rPr>
              <w:t>Воспитатель Ганненко И.В.</w:t>
            </w:r>
          </w:p>
        </w:tc>
        <w:tc>
          <w:tcPr>
            <w:tcW w:w="2126" w:type="dxa"/>
          </w:tcPr>
          <w:p w:rsidR="008A15EC" w:rsidRPr="008A15EC" w:rsidRDefault="008A15EC" w:rsidP="008A15EC">
            <w:pPr>
              <w:autoSpaceDE w:val="0"/>
              <w:autoSpaceDN w:val="0"/>
              <w:adjustRightInd w:val="0"/>
              <w:jc w:val="both"/>
              <w:rPr>
                <w:sz w:val="24"/>
                <w:szCs w:val="24"/>
                <w:lang w:val="kk-KZ"/>
              </w:rPr>
            </w:pPr>
            <w:r w:rsidRPr="008A15EC">
              <w:rPr>
                <w:sz w:val="24"/>
                <w:szCs w:val="24"/>
                <w:lang w:val="kk-KZ"/>
              </w:rPr>
              <w:t>Грамота</w:t>
            </w:r>
          </w:p>
        </w:tc>
      </w:tr>
      <w:tr w:rsidR="002B74E0" w:rsidRPr="008A15EC" w:rsidTr="005857D9">
        <w:tc>
          <w:tcPr>
            <w:tcW w:w="567" w:type="dxa"/>
          </w:tcPr>
          <w:p w:rsidR="002B74E0" w:rsidRPr="008A15EC" w:rsidRDefault="002B74E0" w:rsidP="00057571">
            <w:pPr>
              <w:contextualSpacing/>
              <w:jc w:val="both"/>
              <w:rPr>
                <w:sz w:val="24"/>
                <w:szCs w:val="24"/>
                <w:lang w:val="kk-KZ"/>
              </w:rPr>
            </w:pPr>
            <w:r>
              <w:rPr>
                <w:sz w:val="24"/>
                <w:szCs w:val="24"/>
                <w:lang w:val="kk-KZ"/>
              </w:rPr>
              <w:t>17.</w:t>
            </w:r>
          </w:p>
        </w:tc>
        <w:tc>
          <w:tcPr>
            <w:tcW w:w="3374" w:type="dxa"/>
          </w:tcPr>
          <w:p w:rsidR="002B74E0" w:rsidRPr="004A40AB" w:rsidRDefault="002B74E0" w:rsidP="00057571">
            <w:pPr>
              <w:autoSpaceDE w:val="0"/>
              <w:autoSpaceDN w:val="0"/>
              <w:adjustRightInd w:val="0"/>
              <w:rPr>
                <w:sz w:val="24"/>
                <w:szCs w:val="24"/>
                <w:lang w:val="kk-KZ"/>
              </w:rPr>
            </w:pPr>
            <w:r>
              <w:rPr>
                <w:sz w:val="24"/>
                <w:szCs w:val="24"/>
                <w:lang w:val="kk-KZ"/>
              </w:rPr>
              <w:t xml:space="preserve">«Менің үздік презентациялық </w:t>
            </w:r>
            <w:r>
              <w:rPr>
                <w:sz w:val="24"/>
                <w:szCs w:val="24"/>
                <w:lang w:val="kk-KZ"/>
              </w:rPr>
              <w:lastRenderedPageBreak/>
              <w:t>сабағым»</w:t>
            </w:r>
          </w:p>
        </w:tc>
        <w:tc>
          <w:tcPr>
            <w:tcW w:w="2013" w:type="dxa"/>
          </w:tcPr>
          <w:p w:rsidR="002B74E0" w:rsidRPr="008A15EC" w:rsidRDefault="002B74E0" w:rsidP="00057571">
            <w:pPr>
              <w:contextualSpacing/>
              <w:rPr>
                <w:sz w:val="24"/>
                <w:szCs w:val="24"/>
                <w:lang w:val="kk-KZ"/>
              </w:rPr>
            </w:pPr>
            <w:r>
              <w:rPr>
                <w:sz w:val="24"/>
                <w:szCs w:val="24"/>
                <w:lang w:val="kk-KZ"/>
              </w:rPr>
              <w:lastRenderedPageBreak/>
              <w:t xml:space="preserve">Республикалық </w:t>
            </w:r>
            <w:r>
              <w:rPr>
                <w:sz w:val="24"/>
                <w:szCs w:val="24"/>
                <w:lang w:val="kk-KZ"/>
              </w:rPr>
              <w:lastRenderedPageBreak/>
              <w:t>сайыс</w:t>
            </w:r>
          </w:p>
        </w:tc>
        <w:tc>
          <w:tcPr>
            <w:tcW w:w="1843" w:type="dxa"/>
          </w:tcPr>
          <w:p w:rsidR="002B74E0" w:rsidRPr="008A15EC" w:rsidRDefault="002B74E0" w:rsidP="00057571">
            <w:pPr>
              <w:contextualSpacing/>
              <w:jc w:val="both"/>
              <w:rPr>
                <w:sz w:val="24"/>
                <w:szCs w:val="24"/>
                <w:lang w:val="kk-KZ"/>
              </w:rPr>
            </w:pPr>
            <w:r>
              <w:rPr>
                <w:sz w:val="24"/>
                <w:szCs w:val="24"/>
                <w:lang w:val="kk-KZ"/>
              </w:rPr>
              <w:lastRenderedPageBreak/>
              <w:t xml:space="preserve">Бисембаева </w:t>
            </w:r>
            <w:r>
              <w:rPr>
                <w:sz w:val="24"/>
                <w:szCs w:val="24"/>
                <w:lang w:val="kk-KZ"/>
              </w:rPr>
              <w:lastRenderedPageBreak/>
              <w:t>С.Қ.</w:t>
            </w:r>
          </w:p>
        </w:tc>
        <w:tc>
          <w:tcPr>
            <w:tcW w:w="2126" w:type="dxa"/>
          </w:tcPr>
          <w:p w:rsidR="002B74E0" w:rsidRDefault="002B74E0" w:rsidP="00057571">
            <w:pPr>
              <w:autoSpaceDE w:val="0"/>
              <w:autoSpaceDN w:val="0"/>
              <w:adjustRightInd w:val="0"/>
              <w:jc w:val="both"/>
              <w:rPr>
                <w:sz w:val="24"/>
                <w:szCs w:val="24"/>
                <w:lang w:val="kk-KZ"/>
              </w:rPr>
            </w:pPr>
            <w:r w:rsidRPr="008A15EC">
              <w:rPr>
                <w:sz w:val="24"/>
                <w:szCs w:val="24"/>
                <w:lang w:val="en-US"/>
              </w:rPr>
              <w:lastRenderedPageBreak/>
              <w:t xml:space="preserve">I </w:t>
            </w:r>
            <w:r>
              <w:rPr>
                <w:sz w:val="24"/>
                <w:szCs w:val="24"/>
                <w:lang w:val="en-US"/>
              </w:rPr>
              <w:t>–</w:t>
            </w:r>
            <w:r w:rsidRPr="008A15EC">
              <w:rPr>
                <w:sz w:val="24"/>
                <w:szCs w:val="24"/>
                <w:lang w:val="en-US"/>
              </w:rPr>
              <w:t xml:space="preserve"> </w:t>
            </w:r>
            <w:r w:rsidRPr="008A15EC">
              <w:rPr>
                <w:sz w:val="24"/>
                <w:szCs w:val="24"/>
                <w:lang w:val="kk-KZ"/>
              </w:rPr>
              <w:t>место</w:t>
            </w:r>
          </w:p>
          <w:p w:rsidR="002B74E0" w:rsidRPr="008A15EC" w:rsidRDefault="002B74E0" w:rsidP="00057571">
            <w:pPr>
              <w:autoSpaceDE w:val="0"/>
              <w:autoSpaceDN w:val="0"/>
              <w:adjustRightInd w:val="0"/>
              <w:jc w:val="both"/>
              <w:rPr>
                <w:sz w:val="24"/>
                <w:szCs w:val="24"/>
                <w:lang w:val="kk-KZ"/>
              </w:rPr>
            </w:pPr>
            <w:r>
              <w:rPr>
                <w:sz w:val="24"/>
                <w:szCs w:val="24"/>
                <w:lang w:val="kk-KZ"/>
              </w:rPr>
              <w:lastRenderedPageBreak/>
              <w:t>Диплом</w:t>
            </w:r>
          </w:p>
        </w:tc>
      </w:tr>
      <w:tr w:rsidR="002B74E0" w:rsidRPr="008A15EC" w:rsidTr="005857D9">
        <w:tc>
          <w:tcPr>
            <w:tcW w:w="567" w:type="dxa"/>
          </w:tcPr>
          <w:p w:rsidR="002B74E0" w:rsidRPr="008A15EC" w:rsidRDefault="002B74E0" w:rsidP="00057571">
            <w:pPr>
              <w:contextualSpacing/>
              <w:jc w:val="both"/>
              <w:rPr>
                <w:sz w:val="24"/>
                <w:szCs w:val="24"/>
                <w:lang w:val="kk-KZ"/>
              </w:rPr>
            </w:pPr>
            <w:r>
              <w:rPr>
                <w:sz w:val="24"/>
                <w:szCs w:val="24"/>
                <w:lang w:val="kk-KZ"/>
              </w:rPr>
              <w:lastRenderedPageBreak/>
              <w:t>18.</w:t>
            </w:r>
          </w:p>
        </w:tc>
        <w:tc>
          <w:tcPr>
            <w:tcW w:w="3374" w:type="dxa"/>
          </w:tcPr>
          <w:p w:rsidR="002B74E0" w:rsidRDefault="002B74E0" w:rsidP="00057571">
            <w:r w:rsidRPr="00336C6B">
              <w:rPr>
                <w:sz w:val="24"/>
                <w:szCs w:val="24"/>
                <w:lang w:val="kk-KZ"/>
              </w:rPr>
              <w:t>«Менің үздік презентациялық сабағым»</w:t>
            </w:r>
          </w:p>
        </w:tc>
        <w:tc>
          <w:tcPr>
            <w:tcW w:w="2013" w:type="dxa"/>
          </w:tcPr>
          <w:p w:rsidR="002B74E0" w:rsidRDefault="002B74E0" w:rsidP="00057571">
            <w:r w:rsidRPr="00532A1F">
              <w:rPr>
                <w:sz w:val="24"/>
                <w:szCs w:val="24"/>
                <w:lang w:val="kk-KZ"/>
              </w:rPr>
              <w:t>Республикалық сайыс</w:t>
            </w:r>
          </w:p>
        </w:tc>
        <w:tc>
          <w:tcPr>
            <w:tcW w:w="1843" w:type="dxa"/>
          </w:tcPr>
          <w:p w:rsidR="002B74E0" w:rsidRPr="008A15EC" w:rsidRDefault="002B74E0" w:rsidP="00057571">
            <w:pPr>
              <w:contextualSpacing/>
              <w:jc w:val="both"/>
              <w:rPr>
                <w:sz w:val="24"/>
                <w:szCs w:val="24"/>
                <w:lang w:val="kk-KZ"/>
              </w:rPr>
            </w:pPr>
            <w:r>
              <w:rPr>
                <w:sz w:val="24"/>
                <w:szCs w:val="24"/>
                <w:lang w:val="kk-KZ"/>
              </w:rPr>
              <w:t>Ганненко И.В.</w:t>
            </w:r>
          </w:p>
        </w:tc>
        <w:tc>
          <w:tcPr>
            <w:tcW w:w="2126" w:type="dxa"/>
          </w:tcPr>
          <w:p w:rsidR="002B74E0" w:rsidRDefault="002B74E0" w:rsidP="00057571">
            <w:pPr>
              <w:autoSpaceDE w:val="0"/>
              <w:autoSpaceDN w:val="0"/>
              <w:adjustRightInd w:val="0"/>
              <w:jc w:val="both"/>
              <w:rPr>
                <w:sz w:val="24"/>
                <w:szCs w:val="24"/>
                <w:lang w:val="kk-KZ"/>
              </w:rPr>
            </w:pPr>
            <w:r w:rsidRPr="00BD2113">
              <w:rPr>
                <w:sz w:val="24"/>
                <w:szCs w:val="24"/>
                <w:lang w:val="en-US"/>
              </w:rPr>
              <w:t xml:space="preserve">I – </w:t>
            </w:r>
            <w:r>
              <w:rPr>
                <w:sz w:val="24"/>
                <w:szCs w:val="24"/>
                <w:lang w:val="kk-KZ"/>
              </w:rPr>
              <w:t>место</w:t>
            </w:r>
          </w:p>
          <w:p w:rsidR="002B74E0" w:rsidRPr="00BD2113" w:rsidRDefault="002B74E0" w:rsidP="00057571">
            <w:pPr>
              <w:autoSpaceDE w:val="0"/>
              <w:autoSpaceDN w:val="0"/>
              <w:adjustRightInd w:val="0"/>
              <w:jc w:val="both"/>
              <w:rPr>
                <w:sz w:val="24"/>
                <w:szCs w:val="24"/>
                <w:lang w:val="kk-KZ"/>
              </w:rPr>
            </w:pPr>
            <w:r w:rsidRPr="00BD2113">
              <w:rPr>
                <w:sz w:val="24"/>
                <w:szCs w:val="24"/>
                <w:lang w:val="kk-KZ"/>
              </w:rPr>
              <w:t xml:space="preserve"> Диплом</w:t>
            </w:r>
          </w:p>
        </w:tc>
      </w:tr>
      <w:tr w:rsidR="002B74E0" w:rsidRPr="008A15EC" w:rsidTr="005857D9">
        <w:tc>
          <w:tcPr>
            <w:tcW w:w="567" w:type="dxa"/>
          </w:tcPr>
          <w:p w:rsidR="002B74E0" w:rsidRPr="008A15EC" w:rsidRDefault="002B74E0" w:rsidP="00057571">
            <w:pPr>
              <w:contextualSpacing/>
              <w:jc w:val="both"/>
              <w:rPr>
                <w:sz w:val="24"/>
                <w:szCs w:val="24"/>
                <w:lang w:val="kk-KZ"/>
              </w:rPr>
            </w:pPr>
            <w:r>
              <w:rPr>
                <w:sz w:val="24"/>
                <w:szCs w:val="24"/>
                <w:lang w:val="kk-KZ"/>
              </w:rPr>
              <w:t>19.</w:t>
            </w:r>
          </w:p>
        </w:tc>
        <w:tc>
          <w:tcPr>
            <w:tcW w:w="3374" w:type="dxa"/>
          </w:tcPr>
          <w:p w:rsidR="002B74E0" w:rsidRDefault="002B74E0" w:rsidP="00057571">
            <w:r w:rsidRPr="00336C6B">
              <w:rPr>
                <w:sz w:val="24"/>
                <w:szCs w:val="24"/>
                <w:lang w:val="kk-KZ"/>
              </w:rPr>
              <w:t>«Менің үздік презентациялық сабағым»</w:t>
            </w:r>
          </w:p>
        </w:tc>
        <w:tc>
          <w:tcPr>
            <w:tcW w:w="2013" w:type="dxa"/>
          </w:tcPr>
          <w:p w:rsidR="002B74E0" w:rsidRDefault="002B74E0" w:rsidP="00057571">
            <w:r w:rsidRPr="00532A1F">
              <w:rPr>
                <w:sz w:val="24"/>
                <w:szCs w:val="24"/>
                <w:lang w:val="kk-KZ"/>
              </w:rPr>
              <w:t>Республикалық сайыс</w:t>
            </w:r>
          </w:p>
        </w:tc>
        <w:tc>
          <w:tcPr>
            <w:tcW w:w="1843" w:type="dxa"/>
          </w:tcPr>
          <w:p w:rsidR="002B74E0" w:rsidRPr="008A15EC" w:rsidRDefault="002B74E0" w:rsidP="00057571">
            <w:pPr>
              <w:contextualSpacing/>
              <w:jc w:val="both"/>
              <w:rPr>
                <w:sz w:val="24"/>
                <w:szCs w:val="24"/>
                <w:lang w:val="kk-KZ"/>
              </w:rPr>
            </w:pPr>
            <w:r>
              <w:rPr>
                <w:sz w:val="24"/>
                <w:szCs w:val="24"/>
                <w:lang w:val="kk-KZ"/>
              </w:rPr>
              <w:t>Омарова А.З.</w:t>
            </w:r>
          </w:p>
        </w:tc>
        <w:tc>
          <w:tcPr>
            <w:tcW w:w="2126" w:type="dxa"/>
          </w:tcPr>
          <w:p w:rsidR="002B74E0" w:rsidRDefault="002B74E0" w:rsidP="00057571">
            <w:pPr>
              <w:autoSpaceDE w:val="0"/>
              <w:autoSpaceDN w:val="0"/>
              <w:adjustRightInd w:val="0"/>
              <w:jc w:val="both"/>
              <w:rPr>
                <w:sz w:val="24"/>
                <w:szCs w:val="24"/>
                <w:lang w:val="kk-KZ"/>
              </w:rPr>
            </w:pPr>
            <w:r w:rsidRPr="00BD2113">
              <w:rPr>
                <w:sz w:val="24"/>
                <w:szCs w:val="24"/>
                <w:lang w:val="en-US"/>
              </w:rPr>
              <w:t xml:space="preserve">I – </w:t>
            </w:r>
            <w:r>
              <w:rPr>
                <w:sz w:val="24"/>
                <w:szCs w:val="24"/>
                <w:lang w:val="kk-KZ"/>
              </w:rPr>
              <w:t>место</w:t>
            </w:r>
          </w:p>
          <w:p w:rsidR="002B74E0" w:rsidRDefault="002B74E0" w:rsidP="00057571">
            <w:r w:rsidRPr="00BD2113">
              <w:rPr>
                <w:sz w:val="24"/>
                <w:szCs w:val="24"/>
                <w:lang w:val="kk-KZ"/>
              </w:rPr>
              <w:t xml:space="preserve"> Диплом</w:t>
            </w:r>
          </w:p>
        </w:tc>
      </w:tr>
      <w:tr w:rsidR="002B74E0" w:rsidRPr="008A15EC" w:rsidTr="005857D9">
        <w:tc>
          <w:tcPr>
            <w:tcW w:w="567" w:type="dxa"/>
          </w:tcPr>
          <w:p w:rsidR="002B74E0" w:rsidRPr="008A15EC" w:rsidRDefault="002B74E0" w:rsidP="00057571">
            <w:pPr>
              <w:contextualSpacing/>
              <w:jc w:val="both"/>
              <w:rPr>
                <w:sz w:val="24"/>
                <w:szCs w:val="24"/>
                <w:lang w:val="kk-KZ"/>
              </w:rPr>
            </w:pPr>
            <w:r>
              <w:rPr>
                <w:sz w:val="24"/>
                <w:szCs w:val="24"/>
                <w:lang w:val="kk-KZ"/>
              </w:rPr>
              <w:t>20.</w:t>
            </w:r>
          </w:p>
        </w:tc>
        <w:tc>
          <w:tcPr>
            <w:tcW w:w="3374" w:type="dxa"/>
          </w:tcPr>
          <w:p w:rsidR="002B74E0" w:rsidRDefault="002B74E0" w:rsidP="00057571">
            <w:r w:rsidRPr="00336C6B">
              <w:rPr>
                <w:sz w:val="24"/>
                <w:szCs w:val="24"/>
                <w:lang w:val="kk-KZ"/>
              </w:rPr>
              <w:t>«Менің үздік презентациялық сабағым»</w:t>
            </w:r>
          </w:p>
        </w:tc>
        <w:tc>
          <w:tcPr>
            <w:tcW w:w="2013" w:type="dxa"/>
          </w:tcPr>
          <w:p w:rsidR="002B74E0" w:rsidRDefault="002B74E0" w:rsidP="00057571">
            <w:r w:rsidRPr="00532A1F">
              <w:rPr>
                <w:sz w:val="24"/>
                <w:szCs w:val="24"/>
                <w:lang w:val="kk-KZ"/>
              </w:rPr>
              <w:t>Республикалық сайыс</w:t>
            </w:r>
          </w:p>
        </w:tc>
        <w:tc>
          <w:tcPr>
            <w:tcW w:w="1843" w:type="dxa"/>
          </w:tcPr>
          <w:p w:rsidR="002B74E0" w:rsidRPr="004A40AB" w:rsidRDefault="002B74E0" w:rsidP="00057571">
            <w:pPr>
              <w:contextualSpacing/>
              <w:jc w:val="both"/>
              <w:rPr>
                <w:sz w:val="24"/>
                <w:szCs w:val="24"/>
                <w:lang w:val="kk-KZ"/>
              </w:rPr>
            </w:pPr>
            <w:r>
              <w:rPr>
                <w:sz w:val="24"/>
                <w:szCs w:val="24"/>
                <w:lang w:val="kk-KZ"/>
              </w:rPr>
              <w:t>Молдахметова Г.Т.</w:t>
            </w:r>
          </w:p>
        </w:tc>
        <w:tc>
          <w:tcPr>
            <w:tcW w:w="2126" w:type="dxa"/>
          </w:tcPr>
          <w:p w:rsidR="002B74E0" w:rsidRDefault="002B74E0" w:rsidP="00057571">
            <w:pPr>
              <w:autoSpaceDE w:val="0"/>
              <w:autoSpaceDN w:val="0"/>
              <w:adjustRightInd w:val="0"/>
              <w:jc w:val="both"/>
              <w:rPr>
                <w:sz w:val="24"/>
                <w:szCs w:val="24"/>
                <w:lang w:val="kk-KZ"/>
              </w:rPr>
            </w:pPr>
            <w:r w:rsidRPr="00BD2113">
              <w:rPr>
                <w:sz w:val="24"/>
                <w:szCs w:val="24"/>
                <w:lang w:val="en-US"/>
              </w:rPr>
              <w:t>I</w:t>
            </w:r>
            <w:r>
              <w:rPr>
                <w:sz w:val="24"/>
                <w:szCs w:val="24"/>
                <w:lang w:val="en-US"/>
              </w:rPr>
              <w:t>I</w:t>
            </w:r>
            <w:r w:rsidRPr="00BD2113">
              <w:rPr>
                <w:sz w:val="24"/>
                <w:szCs w:val="24"/>
                <w:lang w:val="en-US"/>
              </w:rPr>
              <w:t xml:space="preserve"> – </w:t>
            </w:r>
            <w:r>
              <w:rPr>
                <w:sz w:val="24"/>
                <w:szCs w:val="24"/>
                <w:lang w:val="kk-KZ"/>
              </w:rPr>
              <w:t>место</w:t>
            </w:r>
          </w:p>
          <w:p w:rsidR="002B74E0" w:rsidRPr="008A15EC" w:rsidRDefault="002B74E0" w:rsidP="00057571">
            <w:pPr>
              <w:autoSpaceDE w:val="0"/>
              <w:autoSpaceDN w:val="0"/>
              <w:adjustRightInd w:val="0"/>
              <w:jc w:val="both"/>
              <w:rPr>
                <w:sz w:val="24"/>
                <w:szCs w:val="24"/>
                <w:lang w:val="kk-KZ"/>
              </w:rPr>
            </w:pPr>
            <w:r w:rsidRPr="00BD2113">
              <w:rPr>
                <w:sz w:val="24"/>
                <w:szCs w:val="24"/>
                <w:lang w:val="kk-KZ"/>
              </w:rPr>
              <w:t xml:space="preserve"> Диплом</w:t>
            </w:r>
          </w:p>
        </w:tc>
      </w:tr>
      <w:tr w:rsidR="002B74E0" w:rsidRPr="008A15EC" w:rsidTr="005857D9">
        <w:tc>
          <w:tcPr>
            <w:tcW w:w="567" w:type="dxa"/>
          </w:tcPr>
          <w:p w:rsidR="002B74E0" w:rsidRPr="008A15EC" w:rsidRDefault="002B74E0" w:rsidP="00057571">
            <w:pPr>
              <w:contextualSpacing/>
              <w:jc w:val="both"/>
              <w:rPr>
                <w:sz w:val="24"/>
                <w:szCs w:val="24"/>
                <w:lang w:val="kk-KZ"/>
              </w:rPr>
            </w:pPr>
            <w:r>
              <w:rPr>
                <w:sz w:val="24"/>
                <w:szCs w:val="24"/>
                <w:lang w:val="kk-KZ"/>
              </w:rPr>
              <w:t>21.</w:t>
            </w:r>
          </w:p>
        </w:tc>
        <w:tc>
          <w:tcPr>
            <w:tcW w:w="3374" w:type="dxa"/>
          </w:tcPr>
          <w:p w:rsidR="002B74E0" w:rsidRDefault="002B74E0" w:rsidP="00057571">
            <w:r w:rsidRPr="00336C6B">
              <w:rPr>
                <w:sz w:val="24"/>
                <w:szCs w:val="24"/>
                <w:lang w:val="kk-KZ"/>
              </w:rPr>
              <w:t>«Менің үздік презентациялық сабағым»</w:t>
            </w:r>
          </w:p>
        </w:tc>
        <w:tc>
          <w:tcPr>
            <w:tcW w:w="2013" w:type="dxa"/>
          </w:tcPr>
          <w:p w:rsidR="002B74E0" w:rsidRDefault="002B74E0" w:rsidP="00057571">
            <w:r w:rsidRPr="00532A1F">
              <w:rPr>
                <w:sz w:val="24"/>
                <w:szCs w:val="24"/>
                <w:lang w:val="kk-KZ"/>
              </w:rPr>
              <w:t>Республикалық сайыс</w:t>
            </w:r>
          </w:p>
        </w:tc>
        <w:tc>
          <w:tcPr>
            <w:tcW w:w="1843" w:type="dxa"/>
          </w:tcPr>
          <w:p w:rsidR="002B74E0" w:rsidRPr="008A15EC" w:rsidRDefault="002B74E0" w:rsidP="00057571">
            <w:pPr>
              <w:contextualSpacing/>
              <w:jc w:val="both"/>
              <w:rPr>
                <w:sz w:val="24"/>
                <w:szCs w:val="24"/>
                <w:lang w:val="kk-KZ"/>
              </w:rPr>
            </w:pPr>
            <w:r>
              <w:rPr>
                <w:sz w:val="24"/>
                <w:szCs w:val="24"/>
                <w:lang w:val="kk-KZ"/>
              </w:rPr>
              <w:t>Мукашова Ж.У.</w:t>
            </w:r>
          </w:p>
        </w:tc>
        <w:tc>
          <w:tcPr>
            <w:tcW w:w="2126" w:type="dxa"/>
          </w:tcPr>
          <w:p w:rsidR="002B74E0" w:rsidRDefault="002B74E0" w:rsidP="00057571">
            <w:pPr>
              <w:autoSpaceDE w:val="0"/>
              <w:autoSpaceDN w:val="0"/>
              <w:adjustRightInd w:val="0"/>
              <w:jc w:val="both"/>
              <w:rPr>
                <w:sz w:val="24"/>
                <w:szCs w:val="24"/>
                <w:lang w:val="kk-KZ"/>
              </w:rPr>
            </w:pPr>
            <w:r w:rsidRPr="00BD2113">
              <w:rPr>
                <w:sz w:val="24"/>
                <w:szCs w:val="24"/>
                <w:lang w:val="en-US"/>
              </w:rPr>
              <w:t>I</w:t>
            </w:r>
            <w:r>
              <w:rPr>
                <w:sz w:val="24"/>
                <w:szCs w:val="24"/>
                <w:lang w:val="en-US"/>
              </w:rPr>
              <w:t>II</w:t>
            </w:r>
            <w:r w:rsidRPr="00BD2113">
              <w:rPr>
                <w:sz w:val="24"/>
                <w:szCs w:val="24"/>
                <w:lang w:val="en-US"/>
              </w:rPr>
              <w:t xml:space="preserve"> – </w:t>
            </w:r>
            <w:r>
              <w:rPr>
                <w:sz w:val="24"/>
                <w:szCs w:val="24"/>
                <w:lang w:val="kk-KZ"/>
              </w:rPr>
              <w:t>место</w:t>
            </w:r>
          </w:p>
          <w:p w:rsidR="002B74E0" w:rsidRPr="008A15EC" w:rsidRDefault="002B74E0" w:rsidP="00057571">
            <w:pPr>
              <w:autoSpaceDE w:val="0"/>
              <w:autoSpaceDN w:val="0"/>
              <w:adjustRightInd w:val="0"/>
              <w:jc w:val="both"/>
              <w:rPr>
                <w:sz w:val="24"/>
                <w:szCs w:val="24"/>
                <w:lang w:val="kk-KZ"/>
              </w:rPr>
            </w:pPr>
            <w:r w:rsidRPr="00BD2113">
              <w:rPr>
                <w:sz w:val="24"/>
                <w:szCs w:val="24"/>
                <w:lang w:val="kk-KZ"/>
              </w:rPr>
              <w:t xml:space="preserve"> Диплом</w:t>
            </w:r>
          </w:p>
        </w:tc>
      </w:tr>
    </w:tbl>
    <w:p w:rsidR="008A15EC" w:rsidRPr="008A15EC" w:rsidRDefault="008A15EC" w:rsidP="008A15EC">
      <w:pPr>
        <w:spacing w:after="0" w:line="240" w:lineRule="auto"/>
        <w:contextualSpacing/>
        <w:jc w:val="both"/>
        <w:rPr>
          <w:rFonts w:ascii="Times New Roman" w:hAnsi="Times New Roman" w:cs="Times New Roman"/>
          <w:sz w:val="24"/>
          <w:szCs w:val="24"/>
          <w:lang w:val="kk-KZ"/>
        </w:rPr>
      </w:pPr>
    </w:p>
    <w:p w:rsidR="008A15EC" w:rsidRPr="008A15EC" w:rsidRDefault="008A15EC" w:rsidP="008A15EC">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Сравнительный показатель по годам:</w:t>
      </w:r>
    </w:p>
    <w:p w:rsidR="008A15EC" w:rsidRPr="008A15EC" w:rsidRDefault="008A15EC" w:rsidP="008A15EC">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tbl>
      <w:tblPr>
        <w:tblStyle w:val="a8"/>
        <w:tblW w:w="0" w:type="auto"/>
        <w:tblLook w:val="04A0" w:firstRow="1" w:lastRow="0" w:firstColumn="1" w:lastColumn="0" w:noHBand="0" w:noVBand="1"/>
      </w:tblPr>
      <w:tblGrid>
        <w:gridCol w:w="4785"/>
        <w:gridCol w:w="4786"/>
      </w:tblGrid>
      <w:tr w:rsidR="008A15EC" w:rsidRPr="008A15EC" w:rsidTr="008A15EC">
        <w:tc>
          <w:tcPr>
            <w:tcW w:w="4785" w:type="dxa"/>
          </w:tcPr>
          <w:p w:rsidR="008A15EC" w:rsidRPr="008A15EC" w:rsidRDefault="008A15EC" w:rsidP="008A15EC">
            <w:pPr>
              <w:autoSpaceDE w:val="0"/>
              <w:autoSpaceDN w:val="0"/>
              <w:adjustRightInd w:val="0"/>
              <w:jc w:val="center"/>
              <w:rPr>
                <w:sz w:val="24"/>
                <w:szCs w:val="24"/>
                <w:lang w:val="kk-KZ"/>
              </w:rPr>
            </w:pPr>
            <w:r w:rsidRPr="008A15EC">
              <w:rPr>
                <w:sz w:val="24"/>
                <w:szCs w:val="24"/>
                <w:lang w:val="kk-KZ"/>
              </w:rPr>
              <w:t>2012 – 2013 учебный год</w:t>
            </w:r>
          </w:p>
        </w:tc>
        <w:tc>
          <w:tcPr>
            <w:tcW w:w="4786" w:type="dxa"/>
          </w:tcPr>
          <w:p w:rsidR="008A15EC" w:rsidRPr="008A15EC" w:rsidRDefault="008A15EC" w:rsidP="008A15EC">
            <w:pPr>
              <w:autoSpaceDE w:val="0"/>
              <w:autoSpaceDN w:val="0"/>
              <w:adjustRightInd w:val="0"/>
              <w:jc w:val="center"/>
              <w:rPr>
                <w:sz w:val="24"/>
                <w:szCs w:val="24"/>
                <w:lang w:val="kk-KZ"/>
              </w:rPr>
            </w:pPr>
            <w:r w:rsidRPr="008A15EC">
              <w:rPr>
                <w:sz w:val="24"/>
                <w:szCs w:val="24"/>
                <w:lang w:val="kk-KZ"/>
              </w:rPr>
              <w:t>2013 – 2014 учебный год</w:t>
            </w:r>
          </w:p>
        </w:tc>
      </w:tr>
      <w:tr w:rsidR="008A15EC" w:rsidRPr="008A15EC" w:rsidTr="008A15EC">
        <w:tc>
          <w:tcPr>
            <w:tcW w:w="4785" w:type="dxa"/>
          </w:tcPr>
          <w:p w:rsidR="008A15EC" w:rsidRPr="008A15EC" w:rsidRDefault="008A15EC" w:rsidP="008A15EC">
            <w:pPr>
              <w:autoSpaceDE w:val="0"/>
              <w:autoSpaceDN w:val="0"/>
              <w:adjustRightInd w:val="0"/>
              <w:jc w:val="center"/>
              <w:rPr>
                <w:sz w:val="24"/>
                <w:szCs w:val="24"/>
                <w:lang w:val="kk-KZ"/>
              </w:rPr>
            </w:pPr>
            <w:r w:rsidRPr="008A15EC">
              <w:rPr>
                <w:sz w:val="24"/>
                <w:szCs w:val="24"/>
                <w:lang w:val="kk-KZ"/>
              </w:rPr>
              <w:t>12 достижений</w:t>
            </w:r>
          </w:p>
        </w:tc>
        <w:tc>
          <w:tcPr>
            <w:tcW w:w="4786" w:type="dxa"/>
          </w:tcPr>
          <w:p w:rsidR="008A15EC" w:rsidRPr="008A15EC" w:rsidRDefault="002B74E0" w:rsidP="008A15EC">
            <w:pPr>
              <w:autoSpaceDE w:val="0"/>
              <w:autoSpaceDN w:val="0"/>
              <w:adjustRightInd w:val="0"/>
              <w:jc w:val="center"/>
              <w:rPr>
                <w:sz w:val="24"/>
                <w:szCs w:val="24"/>
                <w:lang w:val="kk-KZ"/>
              </w:rPr>
            </w:pPr>
            <w:r>
              <w:rPr>
                <w:sz w:val="24"/>
                <w:szCs w:val="24"/>
                <w:lang w:val="kk-KZ"/>
              </w:rPr>
              <w:t>21</w:t>
            </w:r>
            <w:r w:rsidR="008A15EC" w:rsidRPr="008A15EC">
              <w:rPr>
                <w:sz w:val="24"/>
                <w:szCs w:val="24"/>
                <w:lang w:val="kk-KZ"/>
              </w:rPr>
              <w:t xml:space="preserve"> достижений</w:t>
            </w:r>
          </w:p>
        </w:tc>
      </w:tr>
    </w:tbl>
    <w:p w:rsidR="008A15EC" w:rsidRPr="008A15EC" w:rsidRDefault="008A15EC" w:rsidP="008A15E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rsidR="008A15EC" w:rsidRPr="008A15EC" w:rsidRDefault="008A15EC" w:rsidP="008A15EC">
      <w:pPr>
        <w:spacing w:after="0" w:line="240" w:lineRule="auto"/>
        <w:rPr>
          <w:rFonts w:ascii="Times New Roman" w:eastAsia="Calibri" w:hAnsi="Times New Roman" w:cs="Times New Roman"/>
          <w:b/>
          <w:lang w:eastAsia="ru-RU"/>
        </w:rPr>
      </w:pPr>
      <w:r w:rsidRPr="008A15EC">
        <w:rPr>
          <w:rFonts w:ascii="Times New Roman" w:eastAsia="Calibri" w:hAnsi="Times New Roman" w:cs="Times New Roman"/>
          <w:b/>
          <w:lang w:eastAsia="ru-RU"/>
        </w:rPr>
        <w:t>Итоги аттестации педагогов за 201</w:t>
      </w:r>
      <w:r w:rsidRPr="008A15EC">
        <w:rPr>
          <w:rFonts w:ascii="Times New Roman" w:eastAsia="Calibri" w:hAnsi="Times New Roman" w:cs="Times New Roman"/>
          <w:b/>
          <w:lang w:val="kk-KZ" w:eastAsia="ru-RU"/>
        </w:rPr>
        <w:t xml:space="preserve">3 </w:t>
      </w:r>
      <w:r w:rsidRPr="008A15EC">
        <w:rPr>
          <w:rFonts w:ascii="Times New Roman" w:eastAsia="Calibri" w:hAnsi="Times New Roman" w:cs="Times New Roman"/>
          <w:b/>
          <w:lang w:eastAsia="ru-RU"/>
        </w:rPr>
        <w:t>-</w:t>
      </w:r>
      <w:r w:rsidRPr="008A15EC">
        <w:rPr>
          <w:rFonts w:ascii="Times New Roman" w:eastAsia="Calibri" w:hAnsi="Times New Roman" w:cs="Times New Roman"/>
          <w:b/>
          <w:lang w:val="kk-KZ" w:eastAsia="ru-RU"/>
        </w:rPr>
        <w:t xml:space="preserve"> </w:t>
      </w:r>
      <w:r w:rsidRPr="008A15EC">
        <w:rPr>
          <w:rFonts w:ascii="Times New Roman" w:eastAsia="Calibri" w:hAnsi="Times New Roman" w:cs="Times New Roman"/>
          <w:b/>
          <w:lang w:eastAsia="ru-RU"/>
        </w:rPr>
        <w:t>201</w:t>
      </w:r>
      <w:r w:rsidRPr="008A15EC">
        <w:rPr>
          <w:rFonts w:ascii="Times New Roman" w:eastAsia="Calibri" w:hAnsi="Times New Roman" w:cs="Times New Roman"/>
          <w:b/>
          <w:lang w:val="kk-KZ" w:eastAsia="ru-RU"/>
        </w:rPr>
        <w:t>4</w:t>
      </w:r>
      <w:r w:rsidRPr="008A15EC">
        <w:rPr>
          <w:rFonts w:ascii="Times New Roman" w:eastAsia="Calibri" w:hAnsi="Times New Roman" w:cs="Times New Roman"/>
          <w:b/>
          <w:lang w:eastAsia="ru-RU"/>
        </w:rPr>
        <w:t xml:space="preserve"> учебный год показали положительную динамику в прохождении аттестации. </w:t>
      </w:r>
    </w:p>
    <w:p w:rsidR="008A15EC" w:rsidRPr="008A15EC" w:rsidRDefault="008A15EC" w:rsidP="008A15EC">
      <w:pPr>
        <w:spacing w:after="0" w:line="240" w:lineRule="auto"/>
        <w:rPr>
          <w:rFonts w:ascii="Times New Roman" w:eastAsia="Calibri" w:hAnsi="Times New Roman" w:cs="Times New Roman"/>
          <w:lang w:eastAsia="ru-RU"/>
        </w:rPr>
      </w:pPr>
      <w:r w:rsidRPr="008A15EC">
        <w:rPr>
          <w:rFonts w:ascii="Times New Roman" w:eastAsia="Calibri" w:hAnsi="Times New Roman" w:cs="Times New Roman"/>
          <w:lang w:val="kk-KZ" w:eastAsia="ru-RU"/>
        </w:rPr>
        <w:t>4</w:t>
      </w:r>
      <w:r w:rsidRPr="008A15EC">
        <w:rPr>
          <w:rFonts w:ascii="Times New Roman" w:eastAsia="Calibri" w:hAnsi="Times New Roman" w:cs="Times New Roman"/>
          <w:lang w:eastAsia="ru-RU"/>
        </w:rPr>
        <w:t xml:space="preserve"> педагога подали заявление на прохождении аттестации в данном  учебном году и успешно прошли аттестацию: </w:t>
      </w:r>
      <w:r w:rsidRPr="008A15EC">
        <w:rPr>
          <w:rFonts w:ascii="Times New Roman" w:eastAsia="Calibri" w:hAnsi="Times New Roman" w:cs="Times New Roman"/>
          <w:lang w:val="kk-KZ" w:eastAsia="ru-RU"/>
        </w:rPr>
        <w:t>Пилипенко Л.Ю. – подтверждение высшей категории</w:t>
      </w:r>
      <w:r w:rsidRPr="008A15EC">
        <w:rPr>
          <w:rFonts w:ascii="Times New Roman" w:eastAsia="Calibri" w:hAnsi="Times New Roman" w:cs="Times New Roman"/>
          <w:lang w:eastAsia="ru-RU"/>
        </w:rPr>
        <w:t xml:space="preserve">, </w:t>
      </w:r>
      <w:r w:rsidRPr="008A15EC">
        <w:rPr>
          <w:rFonts w:ascii="Times New Roman" w:eastAsia="Calibri" w:hAnsi="Times New Roman" w:cs="Times New Roman"/>
          <w:lang w:val="kk-KZ" w:eastAsia="ru-RU"/>
        </w:rPr>
        <w:t xml:space="preserve">Рахимжанова А.К. – присвоение </w:t>
      </w:r>
      <w:r w:rsidRPr="008A15EC">
        <w:rPr>
          <w:rFonts w:ascii="Times New Roman" w:eastAsia="Calibri" w:hAnsi="Times New Roman" w:cs="Times New Roman"/>
          <w:lang w:eastAsia="ru-RU"/>
        </w:rPr>
        <w:t xml:space="preserve"> </w:t>
      </w:r>
      <w:r w:rsidRPr="008A15EC">
        <w:rPr>
          <w:rFonts w:ascii="Times New Roman" w:eastAsia="Calibri" w:hAnsi="Times New Roman" w:cs="Times New Roman"/>
          <w:lang w:val="en-US" w:eastAsia="ru-RU"/>
        </w:rPr>
        <w:t>I</w:t>
      </w:r>
      <w:r w:rsidRPr="008A15EC">
        <w:rPr>
          <w:rFonts w:ascii="Times New Roman" w:eastAsia="Calibri" w:hAnsi="Times New Roman" w:cs="Times New Roman"/>
          <w:lang w:eastAsia="ru-RU"/>
        </w:rPr>
        <w:t xml:space="preserve"> </w:t>
      </w:r>
      <w:proofErr w:type="spellStart"/>
      <w:r w:rsidRPr="008A15EC">
        <w:rPr>
          <w:rFonts w:ascii="Times New Roman" w:eastAsia="Calibri" w:hAnsi="Times New Roman" w:cs="Times New Roman"/>
          <w:lang w:eastAsia="ru-RU"/>
        </w:rPr>
        <w:t>категори</w:t>
      </w:r>
      <w:proofErr w:type="spellEnd"/>
      <w:r w:rsidRPr="008A15EC">
        <w:rPr>
          <w:rFonts w:ascii="Times New Roman" w:eastAsia="Calibri" w:hAnsi="Times New Roman" w:cs="Times New Roman"/>
          <w:lang w:val="kk-KZ" w:eastAsia="ru-RU"/>
        </w:rPr>
        <w:t xml:space="preserve">и, Белицкая Н.В., Абилова А.М.  – присвоение </w:t>
      </w:r>
      <w:r w:rsidRPr="008A15EC">
        <w:rPr>
          <w:rFonts w:ascii="Times New Roman" w:eastAsia="Calibri" w:hAnsi="Times New Roman" w:cs="Times New Roman"/>
          <w:lang w:val="en-US" w:eastAsia="ru-RU"/>
        </w:rPr>
        <w:t>II</w:t>
      </w:r>
      <w:r w:rsidRPr="008A15EC">
        <w:rPr>
          <w:rFonts w:ascii="Times New Roman" w:eastAsia="Calibri" w:hAnsi="Times New Roman" w:cs="Times New Roman"/>
          <w:lang w:val="kk-KZ" w:eastAsia="ru-RU"/>
        </w:rPr>
        <w:t xml:space="preserve"> категории</w:t>
      </w:r>
      <w:r w:rsidRPr="008A15EC">
        <w:rPr>
          <w:rFonts w:ascii="Times New Roman" w:eastAsia="Calibri" w:hAnsi="Times New Roman" w:cs="Times New Roman"/>
          <w:lang w:eastAsia="ru-RU"/>
        </w:rPr>
        <w:t>.</w:t>
      </w:r>
      <w:r w:rsidRPr="008A15EC">
        <w:rPr>
          <w:rFonts w:ascii="Times New Roman" w:eastAsia="Calibri" w:hAnsi="Times New Roman" w:cs="Times New Roman"/>
          <w:b/>
          <w:lang w:eastAsia="ru-RU"/>
        </w:rPr>
        <w:tab/>
      </w:r>
      <w:r w:rsidRPr="008A15EC">
        <w:rPr>
          <w:rFonts w:ascii="Times New Roman" w:eastAsia="Calibri" w:hAnsi="Times New Roman" w:cs="Times New Roman"/>
          <w:lang w:eastAsia="ru-RU"/>
        </w:rPr>
        <w:t xml:space="preserve"> В ДОУ около </w:t>
      </w:r>
      <w:r w:rsidRPr="008A15EC">
        <w:rPr>
          <w:rFonts w:ascii="Times New Roman" w:eastAsia="Calibri" w:hAnsi="Times New Roman" w:cs="Times New Roman"/>
          <w:lang w:val="kk-KZ" w:eastAsia="ru-RU"/>
        </w:rPr>
        <w:t xml:space="preserve">83 </w:t>
      </w:r>
      <w:r w:rsidRPr="008A15EC">
        <w:rPr>
          <w:rFonts w:ascii="Times New Roman" w:eastAsia="Calibri" w:hAnsi="Times New Roman" w:cs="Times New Roman"/>
          <w:lang w:eastAsia="ru-RU"/>
        </w:rPr>
        <w:t xml:space="preserve">% педагогов аттестовано на высшую и первую квалификационную категорию, </w:t>
      </w:r>
      <w:r w:rsidRPr="008A15EC">
        <w:rPr>
          <w:rFonts w:ascii="Times New Roman" w:eastAsia="Calibri" w:hAnsi="Times New Roman" w:cs="Times New Roman"/>
          <w:lang w:val="kk-KZ" w:eastAsia="ru-RU"/>
        </w:rPr>
        <w:t xml:space="preserve">7 </w:t>
      </w:r>
      <w:r w:rsidRPr="008A15EC">
        <w:rPr>
          <w:rFonts w:ascii="Times New Roman" w:eastAsia="Calibri" w:hAnsi="Times New Roman" w:cs="Times New Roman"/>
          <w:lang w:eastAsia="ru-RU"/>
        </w:rPr>
        <w:t xml:space="preserve"> воспитателей не имеют квалификационной категории. </w:t>
      </w:r>
    </w:p>
    <w:p w:rsidR="008A15EC" w:rsidRPr="008A15EC" w:rsidRDefault="008A15EC" w:rsidP="008A15EC">
      <w:pPr>
        <w:spacing w:after="0" w:line="240" w:lineRule="auto"/>
        <w:rPr>
          <w:rFonts w:ascii="Times New Roman" w:eastAsia="Calibri" w:hAnsi="Times New Roman" w:cs="Times New Roman"/>
          <w:lang w:eastAsia="ru-RU"/>
        </w:rPr>
      </w:pPr>
      <w:r w:rsidRPr="008A15EC">
        <w:rPr>
          <w:rFonts w:ascii="Times New Roman" w:eastAsia="Calibri" w:hAnsi="Times New Roman" w:cs="Times New Roman"/>
          <w:lang w:eastAsia="ru-RU"/>
        </w:rPr>
        <w:t xml:space="preserve">На будущий учебный год составлен перспективный план повышения педагогической квалификации педагогов и ведется четкий контроль по прохождению курсов повышения квалификации. </w:t>
      </w:r>
    </w:p>
    <w:p w:rsidR="008A15EC" w:rsidRPr="008A15EC" w:rsidRDefault="008A15EC" w:rsidP="008A15EC">
      <w:pPr>
        <w:spacing w:after="0" w:line="240" w:lineRule="auto"/>
        <w:ind w:firstLine="720"/>
        <w:jc w:val="both"/>
        <w:rPr>
          <w:rFonts w:ascii="Times New Roman" w:eastAsia="Times New Roman" w:hAnsi="Times New Roman" w:cs="Times New Roman"/>
          <w:sz w:val="24"/>
          <w:szCs w:val="24"/>
          <w:lang w:eastAsia="ru-RU"/>
        </w:rPr>
      </w:pPr>
    </w:p>
    <w:p w:rsidR="008A15EC" w:rsidRPr="008A15EC" w:rsidRDefault="008A15EC" w:rsidP="008A15EC">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rsidR="008A15EC" w:rsidRPr="008A15EC" w:rsidRDefault="008A15EC" w:rsidP="008A15EC">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Сравнительный показатель по годам:</w:t>
      </w:r>
    </w:p>
    <w:p w:rsidR="008A15EC" w:rsidRPr="008A15EC" w:rsidRDefault="008A15EC" w:rsidP="008A15EC">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tbl>
      <w:tblPr>
        <w:tblStyle w:val="a8"/>
        <w:tblW w:w="0" w:type="auto"/>
        <w:tblInd w:w="-34" w:type="dxa"/>
        <w:tblLook w:val="04A0" w:firstRow="1" w:lastRow="0" w:firstColumn="1" w:lastColumn="0" w:noHBand="0" w:noVBand="1"/>
      </w:tblPr>
      <w:tblGrid>
        <w:gridCol w:w="2552"/>
        <w:gridCol w:w="2126"/>
        <w:gridCol w:w="2552"/>
        <w:gridCol w:w="2375"/>
      </w:tblGrid>
      <w:tr w:rsidR="008A15EC" w:rsidRPr="008A15EC" w:rsidTr="005857D9">
        <w:tc>
          <w:tcPr>
            <w:tcW w:w="4678" w:type="dxa"/>
            <w:gridSpan w:val="2"/>
          </w:tcPr>
          <w:p w:rsidR="008A15EC" w:rsidRPr="008A15EC" w:rsidRDefault="008A15EC" w:rsidP="008A15EC">
            <w:pPr>
              <w:autoSpaceDE w:val="0"/>
              <w:autoSpaceDN w:val="0"/>
              <w:adjustRightInd w:val="0"/>
              <w:jc w:val="center"/>
              <w:rPr>
                <w:sz w:val="24"/>
                <w:szCs w:val="24"/>
                <w:lang w:val="kk-KZ"/>
              </w:rPr>
            </w:pPr>
            <w:r w:rsidRPr="008A15EC">
              <w:rPr>
                <w:sz w:val="24"/>
                <w:szCs w:val="24"/>
                <w:lang w:val="kk-KZ"/>
              </w:rPr>
              <w:t>2012 – 2013 учебный год</w:t>
            </w:r>
          </w:p>
        </w:tc>
        <w:tc>
          <w:tcPr>
            <w:tcW w:w="4927" w:type="dxa"/>
            <w:gridSpan w:val="2"/>
          </w:tcPr>
          <w:p w:rsidR="008A15EC" w:rsidRPr="008A15EC" w:rsidRDefault="008A15EC" w:rsidP="008A15EC">
            <w:pPr>
              <w:autoSpaceDE w:val="0"/>
              <w:autoSpaceDN w:val="0"/>
              <w:adjustRightInd w:val="0"/>
              <w:jc w:val="center"/>
              <w:rPr>
                <w:sz w:val="24"/>
                <w:szCs w:val="24"/>
                <w:lang w:val="kk-KZ"/>
              </w:rPr>
            </w:pPr>
            <w:r w:rsidRPr="008A15EC">
              <w:rPr>
                <w:sz w:val="24"/>
                <w:szCs w:val="24"/>
                <w:lang w:val="kk-KZ"/>
              </w:rPr>
              <w:t>2013 – 2014 учебный год</w:t>
            </w:r>
          </w:p>
        </w:tc>
      </w:tr>
      <w:tr w:rsidR="008A15EC" w:rsidRPr="008A15EC" w:rsidTr="005857D9">
        <w:tc>
          <w:tcPr>
            <w:tcW w:w="2552" w:type="dxa"/>
            <w:tcBorders>
              <w:right w:val="single" w:sz="4" w:space="0" w:color="0070C0"/>
            </w:tcBorders>
          </w:tcPr>
          <w:p w:rsidR="008A15EC" w:rsidRPr="008A15EC" w:rsidRDefault="008A15EC" w:rsidP="008A15EC">
            <w:pPr>
              <w:autoSpaceDE w:val="0"/>
              <w:autoSpaceDN w:val="0"/>
              <w:adjustRightInd w:val="0"/>
              <w:rPr>
                <w:sz w:val="24"/>
                <w:szCs w:val="24"/>
                <w:lang w:val="kk-KZ"/>
              </w:rPr>
            </w:pPr>
            <w:r w:rsidRPr="008A15EC">
              <w:rPr>
                <w:sz w:val="24"/>
                <w:szCs w:val="24"/>
                <w:lang w:val="kk-KZ"/>
              </w:rPr>
              <w:t>Высшая категория</w:t>
            </w:r>
          </w:p>
        </w:tc>
        <w:tc>
          <w:tcPr>
            <w:tcW w:w="2126" w:type="dxa"/>
            <w:tcBorders>
              <w:left w:val="single" w:sz="4" w:space="0" w:color="0070C0"/>
            </w:tcBorders>
          </w:tcPr>
          <w:p w:rsidR="008A15EC" w:rsidRPr="008A15EC" w:rsidRDefault="008A15EC" w:rsidP="008A15EC">
            <w:pPr>
              <w:autoSpaceDE w:val="0"/>
              <w:autoSpaceDN w:val="0"/>
              <w:adjustRightInd w:val="0"/>
              <w:jc w:val="center"/>
              <w:rPr>
                <w:sz w:val="24"/>
                <w:szCs w:val="24"/>
              </w:rPr>
            </w:pPr>
            <w:r w:rsidRPr="008A15EC">
              <w:rPr>
                <w:sz w:val="24"/>
                <w:szCs w:val="24"/>
                <w:lang w:val="kk-KZ"/>
              </w:rPr>
              <w:t xml:space="preserve">15 </w:t>
            </w:r>
            <w:r w:rsidRPr="008A15EC">
              <w:rPr>
                <w:sz w:val="24"/>
                <w:szCs w:val="24"/>
              </w:rPr>
              <w:t>%</w:t>
            </w:r>
          </w:p>
        </w:tc>
        <w:tc>
          <w:tcPr>
            <w:tcW w:w="2552" w:type="dxa"/>
            <w:tcBorders>
              <w:right w:val="single" w:sz="4" w:space="0" w:color="0070C0"/>
            </w:tcBorders>
          </w:tcPr>
          <w:p w:rsidR="008A15EC" w:rsidRPr="008A15EC" w:rsidRDefault="008A15EC" w:rsidP="008A15EC">
            <w:pPr>
              <w:autoSpaceDE w:val="0"/>
              <w:autoSpaceDN w:val="0"/>
              <w:adjustRightInd w:val="0"/>
              <w:rPr>
                <w:sz w:val="24"/>
                <w:szCs w:val="24"/>
                <w:lang w:val="kk-KZ"/>
              </w:rPr>
            </w:pPr>
            <w:r w:rsidRPr="008A15EC">
              <w:rPr>
                <w:sz w:val="24"/>
                <w:szCs w:val="24"/>
                <w:lang w:val="kk-KZ"/>
              </w:rPr>
              <w:t>Высшая категория</w:t>
            </w:r>
          </w:p>
        </w:tc>
        <w:tc>
          <w:tcPr>
            <w:tcW w:w="2375" w:type="dxa"/>
            <w:tcBorders>
              <w:left w:val="single" w:sz="4" w:space="0" w:color="0070C0"/>
            </w:tcBorders>
          </w:tcPr>
          <w:p w:rsidR="008A15EC" w:rsidRPr="008A15EC" w:rsidRDefault="008A15EC" w:rsidP="008A15EC">
            <w:pPr>
              <w:autoSpaceDE w:val="0"/>
              <w:autoSpaceDN w:val="0"/>
              <w:adjustRightInd w:val="0"/>
              <w:jc w:val="center"/>
              <w:rPr>
                <w:sz w:val="24"/>
                <w:szCs w:val="24"/>
                <w:lang w:val="kk-KZ"/>
              </w:rPr>
            </w:pPr>
            <w:r w:rsidRPr="008A15EC">
              <w:rPr>
                <w:sz w:val="24"/>
                <w:szCs w:val="24"/>
                <w:lang w:val="kk-KZ"/>
              </w:rPr>
              <w:t xml:space="preserve">15 </w:t>
            </w:r>
            <w:r w:rsidRPr="008A15EC">
              <w:rPr>
                <w:sz w:val="24"/>
                <w:szCs w:val="24"/>
              </w:rPr>
              <w:t>%</w:t>
            </w:r>
          </w:p>
        </w:tc>
      </w:tr>
      <w:tr w:rsidR="008A15EC" w:rsidRPr="008A15EC" w:rsidTr="005857D9">
        <w:tc>
          <w:tcPr>
            <w:tcW w:w="2552" w:type="dxa"/>
            <w:tcBorders>
              <w:right w:val="single" w:sz="4" w:space="0" w:color="0070C0"/>
            </w:tcBorders>
          </w:tcPr>
          <w:p w:rsidR="008A15EC" w:rsidRPr="008A15EC" w:rsidRDefault="008A15EC" w:rsidP="008A15EC">
            <w:pPr>
              <w:autoSpaceDE w:val="0"/>
              <w:autoSpaceDN w:val="0"/>
              <w:adjustRightInd w:val="0"/>
              <w:rPr>
                <w:sz w:val="24"/>
                <w:szCs w:val="24"/>
                <w:lang w:val="kk-KZ"/>
              </w:rPr>
            </w:pPr>
            <w:r w:rsidRPr="008A15EC">
              <w:rPr>
                <w:sz w:val="24"/>
                <w:szCs w:val="24"/>
                <w:lang w:val="kk-KZ"/>
              </w:rPr>
              <w:t>Первая категория</w:t>
            </w:r>
          </w:p>
        </w:tc>
        <w:tc>
          <w:tcPr>
            <w:tcW w:w="2126" w:type="dxa"/>
            <w:tcBorders>
              <w:left w:val="single" w:sz="4" w:space="0" w:color="0070C0"/>
            </w:tcBorders>
          </w:tcPr>
          <w:p w:rsidR="008A15EC" w:rsidRPr="008A15EC" w:rsidRDefault="008A15EC" w:rsidP="008A15EC">
            <w:pPr>
              <w:autoSpaceDE w:val="0"/>
              <w:autoSpaceDN w:val="0"/>
              <w:adjustRightInd w:val="0"/>
              <w:jc w:val="center"/>
              <w:rPr>
                <w:sz w:val="24"/>
                <w:szCs w:val="24"/>
                <w:lang w:val="kk-KZ"/>
              </w:rPr>
            </w:pPr>
            <w:r w:rsidRPr="008A15EC">
              <w:rPr>
                <w:sz w:val="24"/>
                <w:szCs w:val="24"/>
                <w:lang w:val="kk-KZ"/>
              </w:rPr>
              <w:t>20 %</w:t>
            </w:r>
          </w:p>
        </w:tc>
        <w:tc>
          <w:tcPr>
            <w:tcW w:w="2552" w:type="dxa"/>
            <w:tcBorders>
              <w:right w:val="single" w:sz="4" w:space="0" w:color="0070C0"/>
            </w:tcBorders>
          </w:tcPr>
          <w:p w:rsidR="008A15EC" w:rsidRPr="008A15EC" w:rsidRDefault="008A15EC" w:rsidP="008A15EC">
            <w:pPr>
              <w:autoSpaceDE w:val="0"/>
              <w:autoSpaceDN w:val="0"/>
              <w:adjustRightInd w:val="0"/>
              <w:rPr>
                <w:sz w:val="24"/>
                <w:szCs w:val="24"/>
                <w:lang w:val="kk-KZ"/>
              </w:rPr>
            </w:pPr>
            <w:r w:rsidRPr="008A15EC">
              <w:rPr>
                <w:sz w:val="24"/>
                <w:szCs w:val="24"/>
                <w:lang w:val="kk-KZ"/>
              </w:rPr>
              <w:t>Первая категория</w:t>
            </w:r>
          </w:p>
        </w:tc>
        <w:tc>
          <w:tcPr>
            <w:tcW w:w="2375" w:type="dxa"/>
            <w:tcBorders>
              <w:left w:val="single" w:sz="4" w:space="0" w:color="0070C0"/>
            </w:tcBorders>
          </w:tcPr>
          <w:p w:rsidR="008A15EC" w:rsidRPr="008A15EC" w:rsidRDefault="008A15EC" w:rsidP="008A15EC">
            <w:pPr>
              <w:autoSpaceDE w:val="0"/>
              <w:autoSpaceDN w:val="0"/>
              <w:adjustRightInd w:val="0"/>
              <w:jc w:val="center"/>
              <w:rPr>
                <w:sz w:val="24"/>
                <w:szCs w:val="24"/>
                <w:lang w:val="kk-KZ"/>
              </w:rPr>
            </w:pPr>
            <w:r w:rsidRPr="008A15EC">
              <w:rPr>
                <w:sz w:val="24"/>
                <w:szCs w:val="24"/>
                <w:lang w:val="kk-KZ"/>
              </w:rPr>
              <w:t>22 %</w:t>
            </w:r>
          </w:p>
        </w:tc>
      </w:tr>
      <w:tr w:rsidR="008A15EC" w:rsidRPr="008A15EC" w:rsidTr="005857D9">
        <w:tc>
          <w:tcPr>
            <w:tcW w:w="2552" w:type="dxa"/>
            <w:tcBorders>
              <w:right w:val="single" w:sz="4" w:space="0" w:color="0070C0"/>
            </w:tcBorders>
          </w:tcPr>
          <w:p w:rsidR="008A15EC" w:rsidRPr="008A15EC" w:rsidRDefault="008A15EC" w:rsidP="008A15EC">
            <w:pPr>
              <w:autoSpaceDE w:val="0"/>
              <w:autoSpaceDN w:val="0"/>
              <w:adjustRightInd w:val="0"/>
              <w:rPr>
                <w:sz w:val="24"/>
                <w:szCs w:val="24"/>
                <w:lang w:val="kk-KZ"/>
              </w:rPr>
            </w:pPr>
            <w:r w:rsidRPr="008A15EC">
              <w:rPr>
                <w:sz w:val="24"/>
                <w:szCs w:val="24"/>
                <w:lang w:val="kk-KZ"/>
              </w:rPr>
              <w:t>Вторая категория</w:t>
            </w:r>
          </w:p>
        </w:tc>
        <w:tc>
          <w:tcPr>
            <w:tcW w:w="2126" w:type="dxa"/>
            <w:tcBorders>
              <w:left w:val="single" w:sz="4" w:space="0" w:color="0070C0"/>
            </w:tcBorders>
          </w:tcPr>
          <w:p w:rsidR="008A15EC" w:rsidRPr="008A15EC" w:rsidRDefault="008A15EC" w:rsidP="008A15EC">
            <w:pPr>
              <w:autoSpaceDE w:val="0"/>
              <w:autoSpaceDN w:val="0"/>
              <w:adjustRightInd w:val="0"/>
              <w:jc w:val="center"/>
              <w:rPr>
                <w:sz w:val="24"/>
                <w:szCs w:val="24"/>
                <w:lang w:val="kk-KZ"/>
              </w:rPr>
            </w:pPr>
            <w:r w:rsidRPr="008A15EC">
              <w:rPr>
                <w:sz w:val="24"/>
                <w:szCs w:val="24"/>
                <w:lang w:val="kk-KZ"/>
              </w:rPr>
              <w:t>46 %</w:t>
            </w:r>
          </w:p>
        </w:tc>
        <w:tc>
          <w:tcPr>
            <w:tcW w:w="2552" w:type="dxa"/>
            <w:tcBorders>
              <w:right w:val="single" w:sz="4" w:space="0" w:color="0070C0"/>
            </w:tcBorders>
          </w:tcPr>
          <w:p w:rsidR="008A15EC" w:rsidRPr="008A15EC" w:rsidRDefault="008A15EC" w:rsidP="008A15EC">
            <w:pPr>
              <w:autoSpaceDE w:val="0"/>
              <w:autoSpaceDN w:val="0"/>
              <w:adjustRightInd w:val="0"/>
              <w:rPr>
                <w:sz w:val="24"/>
                <w:szCs w:val="24"/>
                <w:lang w:val="kk-KZ"/>
              </w:rPr>
            </w:pPr>
            <w:r w:rsidRPr="008A15EC">
              <w:rPr>
                <w:sz w:val="24"/>
                <w:szCs w:val="24"/>
                <w:lang w:val="kk-KZ"/>
              </w:rPr>
              <w:t>Вторая категория</w:t>
            </w:r>
          </w:p>
        </w:tc>
        <w:tc>
          <w:tcPr>
            <w:tcW w:w="2375" w:type="dxa"/>
            <w:tcBorders>
              <w:left w:val="single" w:sz="4" w:space="0" w:color="0070C0"/>
            </w:tcBorders>
          </w:tcPr>
          <w:p w:rsidR="008A15EC" w:rsidRPr="008A15EC" w:rsidRDefault="008A15EC" w:rsidP="008A15EC">
            <w:pPr>
              <w:autoSpaceDE w:val="0"/>
              <w:autoSpaceDN w:val="0"/>
              <w:adjustRightInd w:val="0"/>
              <w:jc w:val="center"/>
              <w:rPr>
                <w:sz w:val="24"/>
                <w:szCs w:val="24"/>
                <w:lang w:val="kk-KZ"/>
              </w:rPr>
            </w:pPr>
            <w:r w:rsidRPr="008A15EC">
              <w:rPr>
                <w:sz w:val="24"/>
                <w:szCs w:val="24"/>
                <w:lang w:val="kk-KZ"/>
              </w:rPr>
              <w:t>42 %</w:t>
            </w:r>
          </w:p>
        </w:tc>
      </w:tr>
      <w:tr w:rsidR="008A15EC" w:rsidRPr="008A15EC" w:rsidTr="005857D9">
        <w:tc>
          <w:tcPr>
            <w:tcW w:w="2552" w:type="dxa"/>
            <w:tcBorders>
              <w:right w:val="single" w:sz="4" w:space="0" w:color="0070C0"/>
            </w:tcBorders>
          </w:tcPr>
          <w:p w:rsidR="008A15EC" w:rsidRPr="008A15EC" w:rsidRDefault="008A15EC" w:rsidP="008A15EC">
            <w:pPr>
              <w:autoSpaceDE w:val="0"/>
              <w:autoSpaceDN w:val="0"/>
              <w:adjustRightInd w:val="0"/>
              <w:rPr>
                <w:sz w:val="24"/>
                <w:szCs w:val="24"/>
                <w:lang w:val="kk-KZ"/>
              </w:rPr>
            </w:pPr>
            <w:r w:rsidRPr="008A15EC">
              <w:rPr>
                <w:sz w:val="24"/>
                <w:szCs w:val="24"/>
                <w:lang w:val="kk-KZ"/>
              </w:rPr>
              <w:t>Без категории</w:t>
            </w:r>
          </w:p>
        </w:tc>
        <w:tc>
          <w:tcPr>
            <w:tcW w:w="2126" w:type="dxa"/>
            <w:tcBorders>
              <w:left w:val="single" w:sz="4" w:space="0" w:color="0070C0"/>
            </w:tcBorders>
          </w:tcPr>
          <w:p w:rsidR="008A15EC" w:rsidRPr="008A15EC" w:rsidRDefault="008A15EC" w:rsidP="008A15EC">
            <w:pPr>
              <w:autoSpaceDE w:val="0"/>
              <w:autoSpaceDN w:val="0"/>
              <w:adjustRightInd w:val="0"/>
              <w:jc w:val="center"/>
              <w:rPr>
                <w:sz w:val="24"/>
                <w:szCs w:val="24"/>
                <w:lang w:val="kk-KZ"/>
              </w:rPr>
            </w:pPr>
            <w:r w:rsidRPr="008A15EC">
              <w:rPr>
                <w:sz w:val="24"/>
                <w:szCs w:val="24"/>
                <w:lang w:val="kk-KZ"/>
              </w:rPr>
              <w:t>24 %</w:t>
            </w:r>
          </w:p>
        </w:tc>
        <w:tc>
          <w:tcPr>
            <w:tcW w:w="2552" w:type="dxa"/>
            <w:tcBorders>
              <w:right w:val="single" w:sz="4" w:space="0" w:color="0070C0"/>
            </w:tcBorders>
          </w:tcPr>
          <w:p w:rsidR="008A15EC" w:rsidRPr="008A15EC" w:rsidRDefault="008A15EC" w:rsidP="008A15EC">
            <w:pPr>
              <w:autoSpaceDE w:val="0"/>
              <w:autoSpaceDN w:val="0"/>
              <w:adjustRightInd w:val="0"/>
              <w:rPr>
                <w:sz w:val="24"/>
                <w:szCs w:val="24"/>
                <w:lang w:val="kk-KZ"/>
              </w:rPr>
            </w:pPr>
            <w:r w:rsidRPr="008A15EC">
              <w:rPr>
                <w:sz w:val="24"/>
                <w:szCs w:val="24"/>
                <w:lang w:val="kk-KZ"/>
              </w:rPr>
              <w:t>Без категории</w:t>
            </w:r>
          </w:p>
        </w:tc>
        <w:tc>
          <w:tcPr>
            <w:tcW w:w="2375" w:type="dxa"/>
            <w:tcBorders>
              <w:left w:val="single" w:sz="4" w:space="0" w:color="0070C0"/>
            </w:tcBorders>
          </w:tcPr>
          <w:p w:rsidR="008A15EC" w:rsidRPr="008A15EC" w:rsidRDefault="008A15EC" w:rsidP="008A15EC">
            <w:pPr>
              <w:autoSpaceDE w:val="0"/>
              <w:autoSpaceDN w:val="0"/>
              <w:adjustRightInd w:val="0"/>
              <w:jc w:val="center"/>
              <w:rPr>
                <w:sz w:val="24"/>
                <w:szCs w:val="24"/>
                <w:lang w:val="kk-KZ"/>
              </w:rPr>
            </w:pPr>
            <w:r w:rsidRPr="008A15EC">
              <w:rPr>
                <w:sz w:val="24"/>
                <w:szCs w:val="24"/>
                <w:lang w:val="kk-KZ"/>
              </w:rPr>
              <w:t>17 %</w:t>
            </w:r>
          </w:p>
        </w:tc>
      </w:tr>
    </w:tbl>
    <w:p w:rsidR="008A15EC" w:rsidRPr="008A15EC" w:rsidRDefault="008A15EC" w:rsidP="008A15E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rsidR="008A15EC" w:rsidRPr="008A15EC" w:rsidRDefault="008A15EC" w:rsidP="008A15EC">
      <w:pPr>
        <w:spacing w:after="0" w:line="240" w:lineRule="auto"/>
        <w:ind w:left="142"/>
        <w:rPr>
          <w:rFonts w:ascii="Times New Roman" w:hAnsi="Times New Roman" w:cs="Times New Roman"/>
          <w:sz w:val="24"/>
          <w:szCs w:val="24"/>
          <w:lang w:val="kk-KZ"/>
        </w:rPr>
      </w:pPr>
      <w:r w:rsidRPr="008A15EC">
        <w:rPr>
          <w:rFonts w:ascii="Times New Roman" w:hAnsi="Times New Roman" w:cs="Times New Roman"/>
          <w:sz w:val="24"/>
          <w:szCs w:val="24"/>
          <w:lang w:val="kk-KZ"/>
        </w:rPr>
        <w:t>За 2013 -2014 учебный год информация о работе детского сада была опубликована в местных, областных, республиканских печатных изданиях:</w:t>
      </w:r>
    </w:p>
    <w:p w:rsidR="008A15EC" w:rsidRPr="008A15EC" w:rsidRDefault="008A15EC" w:rsidP="008A15EC">
      <w:pPr>
        <w:spacing w:after="0" w:line="240" w:lineRule="auto"/>
        <w:ind w:left="502"/>
        <w:rPr>
          <w:rFonts w:ascii="Times New Roman" w:hAnsi="Times New Roman" w:cs="Times New Roman"/>
          <w:sz w:val="24"/>
          <w:szCs w:val="24"/>
        </w:rPr>
      </w:pPr>
      <w:r w:rsidRPr="008A15EC">
        <w:rPr>
          <w:rFonts w:ascii="Times New Roman" w:hAnsi="Times New Roman" w:cs="Times New Roman"/>
          <w:sz w:val="24"/>
          <w:szCs w:val="24"/>
        </w:rPr>
        <w:t xml:space="preserve">  </w:t>
      </w:r>
    </w:p>
    <w:tbl>
      <w:tblPr>
        <w:tblStyle w:val="14"/>
        <w:tblW w:w="9923" w:type="dxa"/>
        <w:tblInd w:w="-34" w:type="dxa"/>
        <w:tblLook w:val="04A0" w:firstRow="1" w:lastRow="0" w:firstColumn="1" w:lastColumn="0" w:noHBand="0" w:noVBand="1"/>
      </w:tblPr>
      <w:tblGrid>
        <w:gridCol w:w="709"/>
        <w:gridCol w:w="2182"/>
        <w:gridCol w:w="2915"/>
        <w:gridCol w:w="1848"/>
        <w:gridCol w:w="2269"/>
      </w:tblGrid>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Название СМИ</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Тема</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СМИ</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Авторы публикаций</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1.</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Степной маяк</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Мы со спортом дружим</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36, 12.09.2013</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Мозер Н.И.</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Степной маяк</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Побежденных нет</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37, 2013</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Ганненко И.В.</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2.</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Педагогический вестник</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Салауатты өмір салты – денсаулық кепілі</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10, 2013</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Рахимжанова А.К.</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3.</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Мектепке дейінгі тәрбие</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Путешествие в страну букв</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5, 2013</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Ганненко И.В.</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4.</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Мектепке дейінгі тәрбие</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Мектеп жасына дейінгі балаларға рухани- патриоттық сезімді баулу.</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6, 2013</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Малдыбаева К.А.</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5.</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Степной маяк</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Папа, мама, я..</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xml:space="preserve">№1, 2014 </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Нурланова Р.Б.</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6.</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Педагогический вестник</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xml:space="preserve">Балалардың бойына рухани – патриоттық сана </w:t>
            </w:r>
            <w:r w:rsidRPr="008A15EC">
              <w:rPr>
                <w:rFonts w:eastAsia="Lucida Sans Unicode"/>
                <w:kern w:val="3"/>
                <w:sz w:val="24"/>
                <w:szCs w:val="24"/>
                <w:lang w:val="kk-KZ"/>
              </w:rPr>
              <w:lastRenderedPageBreak/>
              <w:t>– сезімді қалыптастыру</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lastRenderedPageBreak/>
              <w:t>№1, 2014</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xml:space="preserve">Малдыбаева К.А. </w:t>
            </w:r>
          </w:p>
          <w:p w:rsidR="008A15EC" w:rsidRPr="008A15EC" w:rsidRDefault="008A15EC" w:rsidP="008A15EC">
            <w:pPr>
              <w:suppressAutoHyphens/>
              <w:autoSpaceDN w:val="0"/>
              <w:rPr>
                <w:rFonts w:eastAsia="Lucida Sans Unicode"/>
                <w:kern w:val="3"/>
                <w:sz w:val="24"/>
                <w:szCs w:val="24"/>
                <w:lang w:val="kk-KZ"/>
              </w:rPr>
            </w:pP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lastRenderedPageBreak/>
              <w:t>7.</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Мектепке дейінгі тәрбие</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Таңғажайып  теңіз әлеміне саяхат</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6, 2013</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Омарова А.З.</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8.</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Бала мен балабақша</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Оазис сұлулығы</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11,  2013</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Рахимжанова А.К.</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9.</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Ребенок в детском саду</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Экологическое воспитание дошкольников</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1,  2014</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Белицкая Н.В.</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10.</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Ребенок в детском саду</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Формирование основ экологической культуры и природоохранного сознания дошкольников</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1,  2014</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Нурланова Р.Б.</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11.</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Мектепке дейінгі тәрбие</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Ойын арқылы мектеп жасына дейінгі балалардың интеллектуалды ой – өрісін дамыту</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1,  2014</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Рахимжанова А.К.</w:t>
            </w:r>
          </w:p>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Малдыбаева К.А.</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12.</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Көкшетау</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Жұлдыздай жарқыра!</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7,  2014</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Рахимжанова А.К.</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13.</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Педагогический вестник</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Игра как средство обучения языкам</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3, 2014</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Малдыбаева К.А.</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14.</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Тәрбиелік іс - шаралар</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Байтақ елім - Қазақстаным</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3, 2014</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Бисембаева С.К.</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15.</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Воспитательные мероприятия</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Красивый ковер</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3, 2014</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Ладан О.В.</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16.</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Педагогический вестник</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Тілді үйретудің тиімді әдіс тәсілдері</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5, 2014</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Тоқсанбаева З.Е.</w:t>
            </w:r>
          </w:p>
        </w:tc>
      </w:tr>
      <w:tr w:rsidR="008A15EC" w:rsidRPr="008A15EC" w:rsidTr="005857D9">
        <w:tc>
          <w:tcPr>
            <w:tcW w:w="70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17.</w:t>
            </w:r>
          </w:p>
        </w:tc>
        <w:tc>
          <w:tcPr>
            <w:tcW w:w="2182"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Тәрбиелік іс - шаралар</w:t>
            </w:r>
          </w:p>
        </w:tc>
        <w:tc>
          <w:tcPr>
            <w:tcW w:w="2915"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Су – тіршілік көзі</w:t>
            </w:r>
          </w:p>
        </w:tc>
        <w:tc>
          <w:tcPr>
            <w:tcW w:w="1848"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 4, 2014</w:t>
            </w:r>
          </w:p>
        </w:tc>
        <w:tc>
          <w:tcPr>
            <w:tcW w:w="2269" w:type="dxa"/>
          </w:tcPr>
          <w:p w:rsidR="008A15EC" w:rsidRPr="008A15EC" w:rsidRDefault="008A15EC" w:rsidP="008A15EC">
            <w:pPr>
              <w:suppressAutoHyphens/>
              <w:autoSpaceDN w:val="0"/>
              <w:rPr>
                <w:rFonts w:eastAsia="Lucida Sans Unicode"/>
                <w:kern w:val="3"/>
                <w:sz w:val="24"/>
                <w:szCs w:val="24"/>
                <w:lang w:val="kk-KZ"/>
              </w:rPr>
            </w:pPr>
            <w:r w:rsidRPr="008A15EC">
              <w:rPr>
                <w:rFonts w:eastAsia="Lucida Sans Unicode"/>
                <w:kern w:val="3"/>
                <w:sz w:val="24"/>
                <w:szCs w:val="24"/>
                <w:lang w:val="kk-KZ"/>
              </w:rPr>
              <w:t>Сұрағанова С.А.</w:t>
            </w:r>
          </w:p>
        </w:tc>
      </w:tr>
    </w:tbl>
    <w:p w:rsidR="008A15EC" w:rsidRPr="008A15EC" w:rsidRDefault="008A15EC" w:rsidP="008A15E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rsidR="008A15EC" w:rsidRPr="008A15EC" w:rsidRDefault="008A15EC" w:rsidP="008A15E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rsidR="008A15EC" w:rsidRPr="008A15EC" w:rsidRDefault="008A15EC" w:rsidP="008A15EC">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Сравнительный показатель по годам:</w:t>
      </w:r>
    </w:p>
    <w:p w:rsidR="008A15EC" w:rsidRPr="008A15EC" w:rsidRDefault="008A15EC" w:rsidP="008A15E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tbl>
      <w:tblPr>
        <w:tblStyle w:val="a8"/>
        <w:tblW w:w="0" w:type="auto"/>
        <w:tblLook w:val="04A0" w:firstRow="1" w:lastRow="0" w:firstColumn="1" w:lastColumn="0" w:noHBand="0" w:noVBand="1"/>
      </w:tblPr>
      <w:tblGrid>
        <w:gridCol w:w="4785"/>
        <w:gridCol w:w="4786"/>
      </w:tblGrid>
      <w:tr w:rsidR="008A15EC" w:rsidRPr="008A15EC" w:rsidTr="008A15EC">
        <w:tc>
          <w:tcPr>
            <w:tcW w:w="4785" w:type="dxa"/>
          </w:tcPr>
          <w:p w:rsidR="008A15EC" w:rsidRPr="008A15EC" w:rsidRDefault="008A15EC" w:rsidP="008A15EC">
            <w:pPr>
              <w:autoSpaceDE w:val="0"/>
              <w:autoSpaceDN w:val="0"/>
              <w:adjustRightInd w:val="0"/>
              <w:jc w:val="center"/>
              <w:rPr>
                <w:sz w:val="24"/>
                <w:szCs w:val="24"/>
                <w:lang w:val="kk-KZ"/>
              </w:rPr>
            </w:pPr>
            <w:r w:rsidRPr="008A15EC">
              <w:rPr>
                <w:sz w:val="24"/>
                <w:szCs w:val="24"/>
                <w:lang w:val="kk-KZ"/>
              </w:rPr>
              <w:t>2012 – 2013 учебный год</w:t>
            </w:r>
          </w:p>
        </w:tc>
        <w:tc>
          <w:tcPr>
            <w:tcW w:w="4786" w:type="dxa"/>
          </w:tcPr>
          <w:p w:rsidR="008A15EC" w:rsidRPr="008A15EC" w:rsidRDefault="008A15EC" w:rsidP="008A15EC">
            <w:pPr>
              <w:autoSpaceDE w:val="0"/>
              <w:autoSpaceDN w:val="0"/>
              <w:adjustRightInd w:val="0"/>
              <w:jc w:val="center"/>
              <w:rPr>
                <w:sz w:val="24"/>
                <w:szCs w:val="24"/>
                <w:lang w:val="kk-KZ"/>
              </w:rPr>
            </w:pPr>
            <w:r w:rsidRPr="008A15EC">
              <w:rPr>
                <w:sz w:val="24"/>
                <w:szCs w:val="24"/>
                <w:lang w:val="kk-KZ"/>
              </w:rPr>
              <w:t>2013 – 2014 учебный год</w:t>
            </w:r>
          </w:p>
        </w:tc>
      </w:tr>
      <w:tr w:rsidR="008A15EC" w:rsidRPr="008A15EC" w:rsidTr="008A15EC">
        <w:tc>
          <w:tcPr>
            <w:tcW w:w="4785" w:type="dxa"/>
          </w:tcPr>
          <w:p w:rsidR="008A15EC" w:rsidRPr="008A15EC" w:rsidRDefault="008A15EC" w:rsidP="008A15EC">
            <w:pPr>
              <w:autoSpaceDE w:val="0"/>
              <w:autoSpaceDN w:val="0"/>
              <w:adjustRightInd w:val="0"/>
              <w:jc w:val="center"/>
              <w:rPr>
                <w:sz w:val="24"/>
                <w:szCs w:val="24"/>
                <w:lang w:val="kk-KZ"/>
              </w:rPr>
            </w:pPr>
            <w:r w:rsidRPr="008A15EC">
              <w:rPr>
                <w:sz w:val="24"/>
                <w:szCs w:val="24"/>
                <w:lang w:val="kk-KZ"/>
              </w:rPr>
              <w:t>12 публикации</w:t>
            </w:r>
          </w:p>
        </w:tc>
        <w:tc>
          <w:tcPr>
            <w:tcW w:w="4786" w:type="dxa"/>
          </w:tcPr>
          <w:p w:rsidR="008A15EC" w:rsidRPr="008A15EC" w:rsidRDefault="008A15EC" w:rsidP="008A15EC">
            <w:pPr>
              <w:autoSpaceDE w:val="0"/>
              <w:autoSpaceDN w:val="0"/>
              <w:adjustRightInd w:val="0"/>
              <w:jc w:val="center"/>
              <w:rPr>
                <w:sz w:val="24"/>
                <w:szCs w:val="24"/>
                <w:lang w:val="kk-KZ"/>
              </w:rPr>
            </w:pPr>
            <w:r w:rsidRPr="008A15EC">
              <w:rPr>
                <w:sz w:val="24"/>
                <w:szCs w:val="24"/>
                <w:lang w:val="kk-KZ"/>
              </w:rPr>
              <w:t>17 публикации</w:t>
            </w:r>
          </w:p>
        </w:tc>
      </w:tr>
    </w:tbl>
    <w:p w:rsidR="008A15EC" w:rsidRPr="008A15EC" w:rsidRDefault="008A15EC" w:rsidP="008A15E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rsidR="008A15EC" w:rsidRPr="008A15EC" w:rsidRDefault="008A15EC" w:rsidP="008A15EC">
      <w:pPr>
        <w:spacing w:after="0" w:line="240" w:lineRule="auto"/>
        <w:ind w:left="-142"/>
        <w:contextualSpacing/>
        <w:jc w:val="both"/>
        <w:rPr>
          <w:rFonts w:ascii="Times New Roman" w:hAnsi="Times New Roman" w:cs="Times New Roman"/>
          <w:sz w:val="24"/>
          <w:szCs w:val="24"/>
          <w:lang w:val="kk-KZ"/>
        </w:rPr>
      </w:pPr>
      <w:r w:rsidRPr="008A15EC">
        <w:rPr>
          <w:rFonts w:ascii="Times New Roman" w:hAnsi="Times New Roman" w:cs="Times New Roman"/>
          <w:sz w:val="24"/>
          <w:szCs w:val="24"/>
          <w:lang w:val="kk-KZ"/>
        </w:rPr>
        <w:t>Информация на сайт детского сада располагается еженедельно 3 - 4 раза. По мониторингу сайтов дошкольных организации образования сайт детского сада один из лучших среди дошкольных организации.</w:t>
      </w:r>
    </w:p>
    <w:p w:rsidR="008A15EC" w:rsidRPr="008A15EC" w:rsidRDefault="008A15EC" w:rsidP="008A15EC">
      <w:pPr>
        <w:autoSpaceDE w:val="0"/>
        <w:autoSpaceDN w:val="0"/>
        <w:adjustRightInd w:val="0"/>
        <w:spacing w:after="0" w:line="240" w:lineRule="auto"/>
        <w:ind w:left="-142"/>
        <w:jc w:val="both"/>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b/>
          <w:sz w:val="24"/>
          <w:szCs w:val="24"/>
          <w:lang w:val="kk-KZ" w:eastAsia="ru-RU"/>
        </w:rPr>
        <w:t>По реализаци «Закона о языках» РК</w:t>
      </w:r>
      <w:r w:rsidRPr="008A15EC">
        <w:rPr>
          <w:rFonts w:ascii="Times New Roman" w:eastAsia="Times New Roman" w:hAnsi="Times New Roman" w:cs="Times New Roman"/>
          <w:sz w:val="24"/>
          <w:szCs w:val="24"/>
          <w:lang w:val="kk-KZ" w:eastAsia="ru-RU"/>
        </w:rPr>
        <w:t xml:space="preserve"> в нашем детском саду в 2013 – 2014 учебном году была открыта группа с государственным языком обучения.  Делопроизводство, проведение утренников, развлечений и различных мероприятий  постоянно ведется на  двух языках. Государственный язык изучают во всех возрастных группах с русским языком воспитания и обучения. Для сотрудников некоренной национальности ведется два раза в неделю кружок по изучению государственного языка. День общения на государственном языке каждую среду недели. В учебном году была проведена декада языков «Тіл – ұлттың  тірегі» и к Дню Независимости фестиваль «Независимость нашей Республики». Был проведен конкурс чтецов среди старших и предшкольных групп «Тіл – халық қазынасы». В течение учебного года воспитанники и сотрудники детского сада принимали активное участие в городских, областных конкурсах «Қазақ тілінің білгірі - 2014», «Воспитатель года - 2014», «Балғын шақ - 2014» среди некоренной национальности.</w:t>
      </w:r>
    </w:p>
    <w:p w:rsidR="008A15EC" w:rsidRPr="008A15EC" w:rsidRDefault="008A15EC" w:rsidP="008A15EC">
      <w:pPr>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r w:rsidRPr="008A15EC">
        <w:rPr>
          <w:rFonts w:ascii="Times New Roman" w:eastAsia="Times New Roman" w:hAnsi="Times New Roman" w:cs="Times New Roman"/>
          <w:b/>
          <w:sz w:val="24"/>
          <w:szCs w:val="24"/>
          <w:lang w:val="kk-KZ" w:eastAsia="ru-RU"/>
        </w:rPr>
        <w:t xml:space="preserve">Работа с родителями и общественностью </w:t>
      </w:r>
    </w:p>
    <w:p w:rsidR="008A15EC" w:rsidRPr="008A15EC" w:rsidRDefault="008A15EC" w:rsidP="008A15E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lastRenderedPageBreak/>
        <w:t>В течение всего учебного года педагогический коллектив детского сада работает в социуме с УДП Акмолинской области, СШ № 17, ведется тесное сотрудничество детского сада с ДК «Достар», ДК «Көкшетау», казахским драматическим театром им. Ш.Кусаинова.</w:t>
      </w:r>
    </w:p>
    <w:p w:rsidR="008A15EC" w:rsidRPr="008A15EC" w:rsidRDefault="008A15EC" w:rsidP="008A15E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Одной из важнейших задач повышения качества дошкольного образования является участие родителей в жизни детского сада. Взаимодействие педагогов с семьей является одним из приоритетных направлений деятельности нашего детского сада. Стали традиционными конкурсы, выставки  проводимые для улучшения качества взаимодействия детского сада  с семьями наших воспитанников. Поддерживалось взаимодействие с семьями воспитанников по принципу диалога и сотрудничества.</w:t>
      </w:r>
    </w:p>
    <w:p w:rsidR="008A15EC" w:rsidRPr="008A15EC" w:rsidRDefault="008A15EC" w:rsidP="008A15E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w:t>
      </w:r>
      <w:r w:rsidRPr="008A15EC">
        <w:rPr>
          <w:rFonts w:ascii="Times New Roman" w:eastAsia="Times New Roman" w:hAnsi="Times New Roman" w:cs="Times New Roman"/>
          <w:sz w:val="24"/>
          <w:szCs w:val="24"/>
          <w:lang w:val="kk-KZ" w:eastAsia="ru-RU"/>
        </w:rPr>
        <w:tab/>
        <w:t>Проводились общие и групповые родительские собрания,</w:t>
      </w:r>
    </w:p>
    <w:p w:rsidR="008A15EC" w:rsidRPr="008A15EC" w:rsidRDefault="008A15EC" w:rsidP="008A15E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w:t>
      </w:r>
      <w:r w:rsidRPr="008A15EC">
        <w:rPr>
          <w:rFonts w:ascii="Times New Roman" w:eastAsia="Times New Roman" w:hAnsi="Times New Roman" w:cs="Times New Roman"/>
          <w:sz w:val="24"/>
          <w:szCs w:val="24"/>
          <w:lang w:val="kk-KZ" w:eastAsia="ru-RU"/>
        </w:rPr>
        <w:tab/>
        <w:t>Анкетирование и тестирование родителей,</w:t>
      </w:r>
    </w:p>
    <w:p w:rsidR="008A15EC" w:rsidRPr="008A15EC" w:rsidRDefault="008A15EC" w:rsidP="008A15E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w:t>
      </w:r>
      <w:r w:rsidRPr="008A15EC">
        <w:rPr>
          <w:rFonts w:ascii="Times New Roman" w:eastAsia="Times New Roman" w:hAnsi="Times New Roman" w:cs="Times New Roman"/>
          <w:sz w:val="24"/>
          <w:szCs w:val="24"/>
          <w:lang w:val="kk-KZ" w:eastAsia="ru-RU"/>
        </w:rPr>
        <w:tab/>
        <w:t>Индивидуальное консультирование родителей специалистами детского сада.</w:t>
      </w:r>
    </w:p>
    <w:p w:rsidR="008A15EC" w:rsidRPr="008A15EC" w:rsidRDefault="008A15EC" w:rsidP="008A15E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w:t>
      </w:r>
      <w:r w:rsidRPr="008A15EC">
        <w:rPr>
          <w:rFonts w:ascii="Times New Roman" w:eastAsia="Times New Roman" w:hAnsi="Times New Roman" w:cs="Times New Roman"/>
          <w:sz w:val="24"/>
          <w:szCs w:val="24"/>
          <w:lang w:val="kk-KZ" w:eastAsia="ru-RU"/>
        </w:rPr>
        <w:tab/>
        <w:t xml:space="preserve">Оформление информационных материалов для родителей (папок-передвижек, </w:t>
      </w:r>
    </w:p>
    <w:p w:rsidR="008A15EC" w:rsidRPr="008A15EC" w:rsidRDefault="008A15EC" w:rsidP="008A15E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 xml:space="preserve">            родительских уголков, газет для родителей, буклетов)</w:t>
      </w:r>
    </w:p>
    <w:p w:rsidR="008A15EC" w:rsidRPr="008A15EC" w:rsidRDefault="008A15EC" w:rsidP="008A15E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w:t>
      </w:r>
      <w:r w:rsidRPr="008A15EC">
        <w:rPr>
          <w:rFonts w:ascii="Times New Roman" w:eastAsia="Times New Roman" w:hAnsi="Times New Roman" w:cs="Times New Roman"/>
          <w:sz w:val="24"/>
          <w:szCs w:val="24"/>
          <w:lang w:val="kk-KZ" w:eastAsia="ru-RU"/>
        </w:rPr>
        <w:tab/>
        <w:t>Профилактическая работа по проблемам нарушения прав ребенка в семье</w:t>
      </w:r>
    </w:p>
    <w:p w:rsidR="008A15EC" w:rsidRPr="008A15EC" w:rsidRDefault="008A15EC" w:rsidP="008A15E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w:t>
      </w:r>
      <w:r w:rsidRPr="008A15EC">
        <w:rPr>
          <w:rFonts w:ascii="Times New Roman" w:eastAsia="Times New Roman" w:hAnsi="Times New Roman" w:cs="Times New Roman"/>
          <w:sz w:val="24"/>
          <w:szCs w:val="24"/>
          <w:lang w:val="kk-KZ" w:eastAsia="ru-RU"/>
        </w:rPr>
        <w:tab/>
        <w:t>Коррекционная работа с проблемными семьями</w:t>
      </w:r>
    </w:p>
    <w:p w:rsidR="008A15EC" w:rsidRDefault="008A15EC" w:rsidP="008A15E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A15EC">
        <w:rPr>
          <w:rFonts w:ascii="Times New Roman" w:eastAsia="Times New Roman" w:hAnsi="Times New Roman" w:cs="Times New Roman"/>
          <w:sz w:val="24"/>
          <w:szCs w:val="24"/>
          <w:lang w:val="kk-KZ" w:eastAsia="ru-RU"/>
        </w:rPr>
        <w:t>•</w:t>
      </w:r>
      <w:r w:rsidRPr="008A15EC">
        <w:rPr>
          <w:rFonts w:ascii="Times New Roman" w:eastAsia="Times New Roman" w:hAnsi="Times New Roman" w:cs="Times New Roman"/>
          <w:sz w:val="24"/>
          <w:szCs w:val="24"/>
          <w:lang w:val="kk-KZ" w:eastAsia="ru-RU"/>
        </w:rPr>
        <w:tab/>
        <w:t>День открытых дверей.</w:t>
      </w:r>
    </w:p>
    <w:p w:rsidR="008A15EC" w:rsidRPr="008A15EC" w:rsidRDefault="008A15EC" w:rsidP="008A15EC">
      <w:pPr>
        <w:autoSpaceDE w:val="0"/>
        <w:autoSpaceDN w:val="0"/>
        <w:adjustRightInd w:val="0"/>
        <w:spacing w:after="0" w:line="240" w:lineRule="auto"/>
        <w:jc w:val="both"/>
        <w:rPr>
          <w:rFonts w:ascii="Times New Roman" w:hAnsi="Times New Roman" w:cs="Times New Roman"/>
          <w:sz w:val="24"/>
          <w:szCs w:val="24"/>
          <w:lang w:val="kk-KZ"/>
        </w:rPr>
      </w:pPr>
      <w:r w:rsidRPr="008A15EC">
        <w:rPr>
          <w:rFonts w:ascii="Times New Roman" w:hAnsi="Times New Roman" w:cs="Times New Roman"/>
          <w:sz w:val="28"/>
          <w:szCs w:val="28"/>
          <w:lang w:val="kk-KZ"/>
        </w:rPr>
        <w:t xml:space="preserve"> </w:t>
      </w:r>
      <w:r w:rsidRPr="008A15EC">
        <w:rPr>
          <w:rFonts w:ascii="Times New Roman" w:hAnsi="Times New Roman" w:cs="Times New Roman"/>
          <w:sz w:val="24"/>
          <w:szCs w:val="24"/>
          <w:lang w:val="kk-KZ"/>
        </w:rPr>
        <w:t xml:space="preserve">Успешное достижение целей реализуемой программы осуществляется во многом за  </w:t>
      </w:r>
    </w:p>
    <w:p w:rsidR="008A15EC" w:rsidRPr="008A15EC" w:rsidRDefault="008A15EC" w:rsidP="008A15EC">
      <w:pPr>
        <w:autoSpaceDE w:val="0"/>
        <w:autoSpaceDN w:val="0"/>
        <w:adjustRightInd w:val="0"/>
        <w:spacing w:after="0" w:line="240" w:lineRule="auto"/>
        <w:jc w:val="both"/>
        <w:rPr>
          <w:rFonts w:ascii="Times New Roman" w:hAnsi="Times New Roman" w:cs="Times New Roman"/>
          <w:sz w:val="24"/>
          <w:szCs w:val="24"/>
          <w:lang w:val="kk-KZ"/>
        </w:rPr>
      </w:pPr>
      <w:r w:rsidRPr="008A15EC">
        <w:rPr>
          <w:rFonts w:ascii="Times New Roman" w:hAnsi="Times New Roman" w:cs="Times New Roman"/>
          <w:sz w:val="24"/>
          <w:szCs w:val="24"/>
          <w:lang w:val="kk-KZ"/>
        </w:rPr>
        <w:t xml:space="preserve"> счет соответствующего подбора педагогических кадров. За 2013 – 2014 учебный год</w:t>
      </w:r>
    </w:p>
    <w:p w:rsidR="008A15EC" w:rsidRPr="008A15EC" w:rsidRDefault="008A15EC" w:rsidP="008A15EC">
      <w:pPr>
        <w:autoSpaceDE w:val="0"/>
        <w:autoSpaceDN w:val="0"/>
        <w:adjustRightInd w:val="0"/>
        <w:spacing w:after="0" w:line="240" w:lineRule="auto"/>
        <w:jc w:val="both"/>
        <w:rPr>
          <w:rFonts w:ascii="Times New Roman" w:hAnsi="Times New Roman" w:cs="Times New Roman"/>
          <w:sz w:val="24"/>
          <w:szCs w:val="24"/>
          <w:lang w:val="kk-KZ"/>
        </w:rPr>
      </w:pPr>
      <w:r w:rsidRPr="008A15EC">
        <w:rPr>
          <w:rFonts w:ascii="Times New Roman" w:hAnsi="Times New Roman" w:cs="Times New Roman"/>
          <w:sz w:val="24"/>
          <w:szCs w:val="24"/>
          <w:lang w:val="kk-KZ"/>
        </w:rPr>
        <w:t xml:space="preserve"> 11 педагогов повысили свой профессиональный уровень: прошли курсы в Филиале </w:t>
      </w:r>
    </w:p>
    <w:p w:rsidR="008A15EC" w:rsidRPr="008A15EC" w:rsidRDefault="008A15EC" w:rsidP="008A15EC">
      <w:pPr>
        <w:autoSpaceDE w:val="0"/>
        <w:autoSpaceDN w:val="0"/>
        <w:adjustRightInd w:val="0"/>
        <w:spacing w:after="0" w:line="240" w:lineRule="auto"/>
        <w:jc w:val="both"/>
        <w:rPr>
          <w:rFonts w:ascii="Times New Roman" w:hAnsi="Times New Roman" w:cs="Times New Roman"/>
          <w:sz w:val="24"/>
          <w:szCs w:val="24"/>
          <w:lang w:val="kk-KZ"/>
        </w:rPr>
      </w:pPr>
      <w:r w:rsidRPr="008A15EC">
        <w:rPr>
          <w:rFonts w:ascii="Times New Roman" w:hAnsi="Times New Roman" w:cs="Times New Roman"/>
          <w:sz w:val="24"/>
          <w:szCs w:val="24"/>
          <w:lang w:val="kk-KZ"/>
        </w:rPr>
        <w:t xml:space="preserve"> «НЦПК «Өрлеу» «ИПКПР по Акмолинской области». </w:t>
      </w:r>
    </w:p>
    <w:p w:rsidR="008A15EC" w:rsidRPr="008A15EC" w:rsidRDefault="008A15EC" w:rsidP="008A15EC">
      <w:pPr>
        <w:spacing w:after="0" w:line="240" w:lineRule="auto"/>
        <w:contextualSpacing/>
        <w:rPr>
          <w:rFonts w:ascii="Times New Roman" w:hAnsi="Times New Roman" w:cs="Times New Roman"/>
          <w:sz w:val="24"/>
          <w:szCs w:val="24"/>
          <w:lang w:val="kk-KZ"/>
        </w:rPr>
      </w:pPr>
      <w:r w:rsidRPr="008A15EC">
        <w:rPr>
          <w:rFonts w:ascii="Times New Roman" w:hAnsi="Times New Roman" w:cs="Times New Roman"/>
          <w:sz w:val="24"/>
          <w:szCs w:val="24"/>
          <w:lang w:val="kk-KZ"/>
        </w:rPr>
        <w:t xml:space="preserve"> В 2013 – 2014 учебном году успешно проведена государственная аттестация учреждения.</w:t>
      </w:r>
    </w:p>
    <w:p w:rsidR="008A15EC" w:rsidRPr="008A15EC" w:rsidRDefault="008A15EC" w:rsidP="008A15EC">
      <w:pPr>
        <w:spacing w:after="0" w:line="240" w:lineRule="auto"/>
        <w:rPr>
          <w:rFonts w:ascii="Times New Roman" w:eastAsia="Calibri" w:hAnsi="Times New Roman" w:cs="Times New Roman"/>
          <w:b/>
          <w:sz w:val="24"/>
          <w:szCs w:val="24"/>
          <w:lang w:eastAsia="ru-RU"/>
        </w:rPr>
      </w:pPr>
      <w:r w:rsidRPr="008A15EC">
        <w:rPr>
          <w:rFonts w:ascii="Times New Roman" w:eastAsia="Calibri" w:hAnsi="Times New Roman" w:cs="Times New Roman"/>
          <w:b/>
          <w:sz w:val="24"/>
          <w:szCs w:val="24"/>
          <w:lang w:eastAsia="ru-RU"/>
        </w:rPr>
        <w:t xml:space="preserve">Заключение </w:t>
      </w:r>
    </w:p>
    <w:p w:rsidR="008A15EC" w:rsidRPr="008A15EC" w:rsidRDefault="008A15EC" w:rsidP="008A15EC">
      <w:pPr>
        <w:spacing w:after="0" w:line="240" w:lineRule="auto"/>
        <w:rPr>
          <w:rFonts w:ascii="Times New Roman" w:eastAsia="Calibri" w:hAnsi="Times New Roman" w:cs="Times New Roman"/>
          <w:b/>
          <w:sz w:val="24"/>
          <w:szCs w:val="24"/>
          <w:lang w:eastAsia="ru-RU"/>
        </w:rPr>
      </w:pPr>
      <w:r w:rsidRPr="008A15EC">
        <w:rPr>
          <w:rFonts w:ascii="Times New Roman" w:eastAsia="Calibri" w:hAnsi="Times New Roman" w:cs="Times New Roman"/>
          <w:sz w:val="24"/>
          <w:szCs w:val="24"/>
          <w:lang w:eastAsia="ru-RU"/>
        </w:rPr>
        <w:t xml:space="preserve">Исходя из анализа деятельности </w:t>
      </w:r>
      <w:r w:rsidRPr="008A15EC">
        <w:rPr>
          <w:rFonts w:ascii="Times New Roman" w:eastAsia="Calibri" w:hAnsi="Times New Roman" w:cs="Times New Roman"/>
          <w:sz w:val="24"/>
          <w:szCs w:val="24"/>
          <w:lang w:val="kk-KZ" w:eastAsia="ru-RU"/>
        </w:rPr>
        <w:t>детского сада</w:t>
      </w:r>
      <w:r w:rsidRPr="008A15EC">
        <w:rPr>
          <w:rFonts w:ascii="Times New Roman" w:eastAsia="Calibri" w:hAnsi="Times New Roman" w:cs="Times New Roman"/>
          <w:sz w:val="24"/>
          <w:szCs w:val="24"/>
          <w:lang w:eastAsia="ru-RU"/>
        </w:rPr>
        <w:t>, можно сказать, что в 201</w:t>
      </w:r>
      <w:r w:rsidRPr="008A15EC">
        <w:rPr>
          <w:rFonts w:ascii="Times New Roman" w:eastAsia="Calibri" w:hAnsi="Times New Roman" w:cs="Times New Roman"/>
          <w:sz w:val="24"/>
          <w:szCs w:val="24"/>
          <w:lang w:val="kk-KZ" w:eastAsia="ru-RU"/>
        </w:rPr>
        <w:t>3</w:t>
      </w:r>
      <w:r w:rsidRPr="008A15EC">
        <w:rPr>
          <w:rFonts w:ascii="Times New Roman" w:eastAsia="Calibri" w:hAnsi="Times New Roman" w:cs="Times New Roman"/>
          <w:sz w:val="24"/>
          <w:szCs w:val="24"/>
          <w:lang w:eastAsia="ru-RU"/>
        </w:rPr>
        <w:t xml:space="preserve"> – 201</w:t>
      </w:r>
      <w:r w:rsidRPr="008A15EC">
        <w:rPr>
          <w:rFonts w:ascii="Times New Roman" w:eastAsia="Calibri" w:hAnsi="Times New Roman" w:cs="Times New Roman"/>
          <w:sz w:val="24"/>
          <w:szCs w:val="24"/>
          <w:lang w:val="kk-KZ" w:eastAsia="ru-RU"/>
        </w:rPr>
        <w:t>4</w:t>
      </w:r>
      <w:r w:rsidRPr="008A15EC">
        <w:rPr>
          <w:rFonts w:ascii="Times New Roman" w:eastAsia="Calibri" w:hAnsi="Times New Roman" w:cs="Times New Roman"/>
          <w:sz w:val="24"/>
          <w:szCs w:val="24"/>
          <w:lang w:eastAsia="ru-RU"/>
        </w:rPr>
        <w:t xml:space="preserve"> учебном году учреждение работало  стабильно. Достигнутые результаты соответствуют поставленным в начале года целям и задачам, и удовлетворяют педагогический коллектив. </w:t>
      </w:r>
      <w:r w:rsidRPr="008A15EC">
        <w:rPr>
          <w:rFonts w:ascii="Times New Roman" w:eastAsia="Calibri" w:hAnsi="Times New Roman" w:cs="Times New Roman"/>
          <w:b/>
          <w:sz w:val="24"/>
          <w:szCs w:val="24"/>
          <w:lang w:eastAsia="ru-RU"/>
        </w:rPr>
        <w:t>Необходимо продолжить:</w:t>
      </w:r>
    </w:p>
    <w:p w:rsidR="008A15EC" w:rsidRPr="008A15EC" w:rsidRDefault="008A15EC" w:rsidP="008A15EC">
      <w:pPr>
        <w:numPr>
          <w:ilvl w:val="0"/>
          <w:numId w:val="27"/>
        </w:numPr>
        <w:spacing w:after="0" w:line="240" w:lineRule="auto"/>
        <w:rPr>
          <w:rFonts w:ascii="Times New Roman" w:eastAsia="Calibri" w:hAnsi="Times New Roman" w:cs="Times New Roman"/>
          <w:sz w:val="24"/>
          <w:szCs w:val="24"/>
          <w:lang w:eastAsia="ru-RU"/>
        </w:rPr>
      </w:pPr>
      <w:r w:rsidRPr="008A15EC">
        <w:rPr>
          <w:rFonts w:ascii="Times New Roman" w:eastAsia="Calibri" w:hAnsi="Times New Roman" w:cs="Times New Roman"/>
          <w:sz w:val="24"/>
          <w:szCs w:val="24"/>
          <w:lang w:eastAsia="ru-RU"/>
        </w:rPr>
        <w:t>Продолжить систематическую работу по сохранению и укреплению здоровья воспитанников.</w:t>
      </w:r>
    </w:p>
    <w:p w:rsidR="008A15EC" w:rsidRPr="008A15EC" w:rsidRDefault="008A15EC" w:rsidP="008A15EC">
      <w:pPr>
        <w:numPr>
          <w:ilvl w:val="0"/>
          <w:numId w:val="28"/>
        </w:numPr>
        <w:spacing w:after="0" w:line="240" w:lineRule="auto"/>
        <w:rPr>
          <w:rFonts w:ascii="Times New Roman" w:eastAsia="Calibri" w:hAnsi="Times New Roman" w:cs="Times New Roman"/>
          <w:sz w:val="24"/>
          <w:szCs w:val="24"/>
          <w:lang w:eastAsia="ru-RU"/>
        </w:rPr>
      </w:pPr>
      <w:r w:rsidRPr="008A15EC">
        <w:rPr>
          <w:rFonts w:ascii="Times New Roman" w:eastAsia="Calibri" w:hAnsi="Times New Roman" w:cs="Times New Roman"/>
          <w:sz w:val="24"/>
          <w:szCs w:val="24"/>
          <w:lang w:eastAsia="ru-RU"/>
        </w:rPr>
        <w:t>Повысить уровень компетентности детей в познавательно – речевом развитии детей.</w:t>
      </w:r>
    </w:p>
    <w:p w:rsidR="008A15EC" w:rsidRPr="008A15EC" w:rsidRDefault="008A15EC" w:rsidP="008A15EC">
      <w:pPr>
        <w:numPr>
          <w:ilvl w:val="0"/>
          <w:numId w:val="28"/>
        </w:numPr>
        <w:spacing w:after="0" w:line="240" w:lineRule="auto"/>
        <w:rPr>
          <w:rFonts w:ascii="Times New Roman" w:eastAsia="Calibri" w:hAnsi="Times New Roman" w:cs="Times New Roman"/>
          <w:sz w:val="24"/>
          <w:szCs w:val="24"/>
          <w:lang w:eastAsia="ru-RU"/>
        </w:rPr>
      </w:pPr>
      <w:r w:rsidRPr="008A15EC">
        <w:rPr>
          <w:rFonts w:ascii="Times New Roman" w:eastAsia="Calibri" w:hAnsi="Times New Roman" w:cs="Times New Roman"/>
          <w:sz w:val="24"/>
          <w:szCs w:val="24"/>
          <w:lang w:eastAsia="ru-RU"/>
        </w:rPr>
        <w:t xml:space="preserve">Обновить  предметно – развивающую среду в каждой возрастной группе согласно </w:t>
      </w:r>
      <w:proofErr w:type="gramStart"/>
      <w:r w:rsidRPr="008A15EC">
        <w:rPr>
          <w:rFonts w:ascii="Times New Roman" w:eastAsia="Calibri" w:hAnsi="Times New Roman" w:cs="Times New Roman"/>
          <w:sz w:val="24"/>
          <w:szCs w:val="24"/>
          <w:lang w:eastAsia="ru-RU"/>
        </w:rPr>
        <w:t>современным</w:t>
      </w:r>
      <w:proofErr w:type="gramEnd"/>
      <w:r w:rsidRPr="008A15EC">
        <w:rPr>
          <w:rFonts w:ascii="Times New Roman" w:eastAsia="Calibri" w:hAnsi="Times New Roman" w:cs="Times New Roman"/>
          <w:sz w:val="24"/>
          <w:szCs w:val="24"/>
          <w:lang w:eastAsia="ru-RU"/>
        </w:rPr>
        <w:t xml:space="preserve"> </w:t>
      </w:r>
      <w:r w:rsidRPr="008A15EC">
        <w:rPr>
          <w:rFonts w:ascii="Times New Roman" w:eastAsia="Calibri" w:hAnsi="Times New Roman" w:cs="Times New Roman"/>
          <w:sz w:val="24"/>
          <w:szCs w:val="24"/>
          <w:lang w:val="kk-KZ" w:eastAsia="ru-RU"/>
        </w:rPr>
        <w:t>ГОСО РК</w:t>
      </w:r>
      <w:r w:rsidRPr="008A15EC">
        <w:rPr>
          <w:rFonts w:ascii="Times New Roman" w:eastAsia="Calibri" w:hAnsi="Times New Roman" w:cs="Times New Roman"/>
          <w:sz w:val="24"/>
          <w:szCs w:val="24"/>
          <w:lang w:eastAsia="ru-RU"/>
        </w:rPr>
        <w:t>.</w:t>
      </w:r>
    </w:p>
    <w:p w:rsidR="008A15EC" w:rsidRPr="008A15EC" w:rsidRDefault="008A15EC" w:rsidP="008A15EC">
      <w:pPr>
        <w:numPr>
          <w:ilvl w:val="0"/>
          <w:numId w:val="29"/>
        </w:numPr>
        <w:spacing w:after="0" w:line="240" w:lineRule="auto"/>
        <w:rPr>
          <w:rFonts w:ascii="Times New Roman" w:eastAsia="Calibri" w:hAnsi="Times New Roman" w:cs="Times New Roman"/>
          <w:sz w:val="24"/>
          <w:szCs w:val="24"/>
          <w:lang w:eastAsia="ru-RU"/>
        </w:rPr>
      </w:pPr>
      <w:r w:rsidRPr="008A15EC">
        <w:rPr>
          <w:rFonts w:ascii="Times New Roman" w:eastAsia="Calibri" w:hAnsi="Times New Roman" w:cs="Times New Roman"/>
          <w:sz w:val="24"/>
          <w:szCs w:val="24"/>
          <w:lang w:eastAsia="ru-RU"/>
        </w:rPr>
        <w:t>Пополнить методический кабинет дидактическими пособиями для совершенствования учебно – воспитательной работы с детьми в соответствии с современными требованиями.</w:t>
      </w:r>
    </w:p>
    <w:p w:rsidR="008A15EC" w:rsidRPr="008A15EC" w:rsidRDefault="008A15EC" w:rsidP="008A15EC">
      <w:pPr>
        <w:numPr>
          <w:ilvl w:val="0"/>
          <w:numId w:val="30"/>
        </w:numPr>
        <w:spacing w:after="0" w:line="240" w:lineRule="auto"/>
        <w:rPr>
          <w:rFonts w:ascii="Times New Roman" w:eastAsia="Calibri" w:hAnsi="Times New Roman" w:cs="Times New Roman"/>
          <w:sz w:val="24"/>
          <w:szCs w:val="24"/>
          <w:lang w:eastAsia="ru-RU"/>
        </w:rPr>
      </w:pPr>
      <w:r w:rsidRPr="008A15EC">
        <w:rPr>
          <w:rFonts w:ascii="Times New Roman" w:eastAsia="Calibri" w:hAnsi="Times New Roman" w:cs="Times New Roman"/>
          <w:sz w:val="24"/>
          <w:szCs w:val="24"/>
          <w:lang w:eastAsia="ru-RU"/>
        </w:rPr>
        <w:t xml:space="preserve">Принимать активное участие педагогам и их воспитанникам в различных конкурсах </w:t>
      </w:r>
      <w:r w:rsidRPr="008A15EC">
        <w:rPr>
          <w:rFonts w:ascii="Times New Roman" w:eastAsia="Calibri" w:hAnsi="Times New Roman" w:cs="Times New Roman"/>
          <w:sz w:val="24"/>
          <w:szCs w:val="24"/>
          <w:lang w:val="kk-KZ" w:eastAsia="ru-RU"/>
        </w:rPr>
        <w:t>города</w:t>
      </w:r>
      <w:r w:rsidRPr="008A15EC">
        <w:rPr>
          <w:rFonts w:ascii="Times New Roman" w:eastAsia="Calibri" w:hAnsi="Times New Roman" w:cs="Times New Roman"/>
          <w:sz w:val="24"/>
          <w:szCs w:val="24"/>
          <w:lang w:eastAsia="ru-RU"/>
        </w:rPr>
        <w:t xml:space="preserve">, </w:t>
      </w:r>
      <w:r w:rsidRPr="008A15EC">
        <w:rPr>
          <w:rFonts w:ascii="Times New Roman" w:eastAsia="Calibri" w:hAnsi="Times New Roman" w:cs="Times New Roman"/>
          <w:sz w:val="24"/>
          <w:szCs w:val="24"/>
          <w:lang w:val="kk-KZ" w:eastAsia="ru-RU"/>
        </w:rPr>
        <w:t>области, республики</w:t>
      </w:r>
      <w:r w:rsidRPr="008A15EC">
        <w:rPr>
          <w:rFonts w:ascii="Times New Roman" w:eastAsia="Calibri" w:hAnsi="Times New Roman" w:cs="Times New Roman"/>
          <w:sz w:val="24"/>
          <w:szCs w:val="24"/>
          <w:lang w:eastAsia="ru-RU"/>
        </w:rPr>
        <w:t>.</w:t>
      </w:r>
    </w:p>
    <w:p w:rsidR="008A15EC" w:rsidRPr="008A15EC" w:rsidRDefault="008A15EC" w:rsidP="008A15EC">
      <w:pPr>
        <w:numPr>
          <w:ilvl w:val="0"/>
          <w:numId w:val="31"/>
        </w:numPr>
        <w:spacing w:after="0" w:line="240" w:lineRule="auto"/>
        <w:rPr>
          <w:rFonts w:ascii="Times New Roman" w:eastAsia="Calibri" w:hAnsi="Times New Roman" w:cs="Times New Roman"/>
          <w:sz w:val="24"/>
          <w:szCs w:val="24"/>
          <w:lang w:eastAsia="ru-RU"/>
        </w:rPr>
      </w:pPr>
      <w:r w:rsidRPr="008A15EC">
        <w:rPr>
          <w:rFonts w:ascii="Times New Roman" w:eastAsia="Calibri" w:hAnsi="Times New Roman" w:cs="Times New Roman"/>
          <w:sz w:val="24"/>
          <w:szCs w:val="24"/>
          <w:lang w:eastAsia="ru-RU"/>
        </w:rPr>
        <w:t>Продолжить работу «Педагогической гостиной молодого воспитателя».</w:t>
      </w:r>
    </w:p>
    <w:p w:rsidR="008A15EC" w:rsidRDefault="008A15EC" w:rsidP="008A15EC">
      <w:pPr>
        <w:numPr>
          <w:ilvl w:val="0"/>
          <w:numId w:val="32"/>
        </w:numPr>
        <w:spacing w:after="0" w:line="240" w:lineRule="auto"/>
        <w:rPr>
          <w:rFonts w:ascii="Times New Roman" w:eastAsia="Calibri" w:hAnsi="Times New Roman" w:cs="Times New Roman"/>
          <w:sz w:val="24"/>
          <w:szCs w:val="24"/>
          <w:lang w:eastAsia="ru-RU"/>
        </w:rPr>
      </w:pPr>
      <w:r w:rsidRPr="008A15EC">
        <w:rPr>
          <w:rFonts w:ascii="Times New Roman" w:eastAsia="Calibri" w:hAnsi="Times New Roman" w:cs="Times New Roman"/>
          <w:sz w:val="24"/>
          <w:szCs w:val="24"/>
          <w:lang w:eastAsia="ru-RU"/>
        </w:rPr>
        <w:t>Внедрять  в работу с родителями разнообразные инновационные формы.</w:t>
      </w:r>
    </w:p>
    <w:p w:rsidR="00E3005F" w:rsidRDefault="00E3005F" w:rsidP="00E3005F">
      <w:pPr>
        <w:spacing w:after="0" w:line="240" w:lineRule="auto"/>
        <w:ind w:left="720"/>
        <w:rPr>
          <w:rFonts w:ascii="Times New Roman" w:eastAsia="Calibri" w:hAnsi="Times New Roman" w:cs="Times New Roman"/>
          <w:sz w:val="24"/>
          <w:szCs w:val="24"/>
          <w:lang w:eastAsia="ru-RU"/>
        </w:rPr>
      </w:pPr>
    </w:p>
    <w:p w:rsidR="00E3005F" w:rsidRPr="005857D9" w:rsidRDefault="008A15EC" w:rsidP="00E3005F">
      <w:pPr>
        <w:spacing w:after="0" w:line="240" w:lineRule="auto"/>
        <w:rPr>
          <w:rFonts w:ascii="Times New Roman" w:eastAsia="Times New Roman" w:hAnsi="Times New Roman" w:cs="Times New Roman"/>
          <w:b/>
          <w:sz w:val="24"/>
          <w:szCs w:val="24"/>
          <w:lang w:eastAsia="ru-RU"/>
        </w:rPr>
      </w:pPr>
      <w:r w:rsidRPr="008A15EC">
        <w:rPr>
          <w:rFonts w:ascii="Times New Roman" w:eastAsia="Calibri" w:hAnsi="Times New Roman" w:cs="Times New Roman"/>
          <w:sz w:val="24"/>
          <w:szCs w:val="24"/>
          <w:lang w:eastAsia="ru-RU"/>
        </w:rPr>
        <w:t> </w:t>
      </w:r>
      <w:r w:rsidR="00E3005F" w:rsidRPr="005857D9">
        <w:rPr>
          <w:rFonts w:ascii="Times New Roman" w:eastAsia="Times New Roman" w:hAnsi="Times New Roman" w:cs="Times New Roman"/>
          <w:b/>
          <w:sz w:val="24"/>
          <w:szCs w:val="24"/>
          <w:lang w:eastAsia="ru-RU"/>
        </w:rPr>
        <w:t>Обобщение:</w:t>
      </w:r>
    </w:p>
    <w:p w:rsidR="00E3005F" w:rsidRPr="009E0558" w:rsidRDefault="00E3005F" w:rsidP="00E3005F">
      <w:pPr>
        <w:spacing w:after="0" w:line="240" w:lineRule="auto"/>
        <w:rPr>
          <w:rFonts w:ascii="Times New Roman" w:eastAsia="Times New Roman" w:hAnsi="Times New Roman" w:cs="Times New Roman"/>
          <w:sz w:val="24"/>
          <w:szCs w:val="24"/>
          <w:lang w:eastAsia="ru-RU"/>
        </w:rPr>
      </w:pPr>
      <w:r w:rsidRPr="009E0558">
        <w:rPr>
          <w:rFonts w:ascii="Times New Roman" w:eastAsia="Times New Roman" w:hAnsi="Times New Roman" w:cs="Times New Roman"/>
          <w:sz w:val="24"/>
          <w:szCs w:val="24"/>
          <w:lang w:eastAsia="ru-RU"/>
        </w:rPr>
        <w:t>Таким образом, подводя итоги образовательной деятельности за 201</w:t>
      </w:r>
      <w:r>
        <w:rPr>
          <w:rFonts w:ascii="Times New Roman" w:eastAsia="Times New Roman" w:hAnsi="Times New Roman" w:cs="Times New Roman"/>
          <w:sz w:val="24"/>
          <w:szCs w:val="24"/>
          <w:lang w:eastAsia="ru-RU"/>
        </w:rPr>
        <w:t>3 –</w:t>
      </w:r>
      <w:r w:rsidRPr="009E0558">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 xml:space="preserve">4 </w:t>
      </w:r>
      <w:r w:rsidRPr="009E0558">
        <w:rPr>
          <w:rFonts w:ascii="Times New Roman" w:eastAsia="Times New Roman" w:hAnsi="Times New Roman" w:cs="Times New Roman"/>
          <w:sz w:val="24"/>
          <w:szCs w:val="24"/>
          <w:lang w:eastAsia="ru-RU"/>
        </w:rPr>
        <w:t xml:space="preserve"> учебный год, следует отметить, что в целом работа коллектива характеризуется положительной результативностью, продолжается рост профессионального мастерства педагогов, материально - техническая, нормативно - правовая, методическая база постоянно пополняется</w:t>
      </w:r>
      <w:r>
        <w:rPr>
          <w:rFonts w:ascii="Times New Roman" w:eastAsia="Times New Roman" w:hAnsi="Times New Roman" w:cs="Times New Roman"/>
          <w:sz w:val="24"/>
          <w:szCs w:val="24"/>
          <w:lang w:eastAsia="ru-RU"/>
        </w:rPr>
        <w:t xml:space="preserve">. </w:t>
      </w:r>
    </w:p>
    <w:p w:rsidR="00D8639F" w:rsidRPr="00D8639F" w:rsidRDefault="00D8639F" w:rsidP="00D8639F">
      <w:pPr>
        <w:pStyle w:val="af2"/>
        <w:jc w:val="both"/>
        <w:rPr>
          <w:rFonts w:ascii="Times New Roman" w:hAnsi="Times New Roman" w:cs="Times New Roman"/>
          <w:bCs/>
          <w:sz w:val="24"/>
          <w:szCs w:val="24"/>
          <w:lang w:eastAsia="ru-RU"/>
        </w:rPr>
      </w:pPr>
      <w:r w:rsidRPr="00D8639F">
        <w:rPr>
          <w:rFonts w:ascii="Times New Roman" w:hAnsi="Times New Roman" w:cs="Times New Roman"/>
          <w:bCs/>
          <w:sz w:val="24"/>
          <w:szCs w:val="24"/>
          <w:lang w:eastAsia="ru-RU"/>
        </w:rPr>
        <w:t>На основании выводов и результатов анализа деятельности учреждения за прошлый год определены цели и задачи учреждения на 201</w:t>
      </w:r>
      <w:r>
        <w:rPr>
          <w:rFonts w:ascii="Times New Roman" w:hAnsi="Times New Roman" w:cs="Times New Roman"/>
          <w:bCs/>
          <w:sz w:val="24"/>
          <w:szCs w:val="24"/>
          <w:lang w:eastAsia="ru-RU"/>
        </w:rPr>
        <w:t>4</w:t>
      </w:r>
      <w:r w:rsidRPr="00D8639F">
        <w:rPr>
          <w:rFonts w:ascii="Times New Roman" w:hAnsi="Times New Roman" w:cs="Times New Roman"/>
          <w:bCs/>
          <w:sz w:val="24"/>
          <w:szCs w:val="24"/>
          <w:lang w:eastAsia="ru-RU"/>
        </w:rPr>
        <w:t xml:space="preserve"> – 201</w:t>
      </w:r>
      <w:r>
        <w:rPr>
          <w:rFonts w:ascii="Times New Roman" w:hAnsi="Times New Roman" w:cs="Times New Roman"/>
          <w:bCs/>
          <w:sz w:val="24"/>
          <w:szCs w:val="24"/>
          <w:lang w:eastAsia="ru-RU"/>
        </w:rPr>
        <w:t>5</w:t>
      </w:r>
      <w:r w:rsidRPr="00D8639F">
        <w:rPr>
          <w:rFonts w:ascii="Times New Roman" w:hAnsi="Times New Roman" w:cs="Times New Roman"/>
          <w:bCs/>
          <w:sz w:val="24"/>
          <w:szCs w:val="24"/>
          <w:lang w:eastAsia="ru-RU"/>
        </w:rPr>
        <w:t xml:space="preserve"> учебный год:</w:t>
      </w:r>
    </w:p>
    <w:p w:rsidR="00D8639F" w:rsidRPr="005857D9" w:rsidRDefault="00D8639F" w:rsidP="00D8639F">
      <w:pPr>
        <w:pStyle w:val="af2"/>
        <w:jc w:val="both"/>
        <w:rPr>
          <w:rFonts w:ascii="Times New Roman" w:hAnsi="Times New Roman" w:cs="Times New Roman"/>
          <w:b/>
          <w:bCs/>
          <w:sz w:val="24"/>
          <w:szCs w:val="24"/>
          <w:lang w:eastAsia="ru-RU"/>
        </w:rPr>
      </w:pPr>
      <w:r w:rsidRPr="005857D9">
        <w:rPr>
          <w:rFonts w:ascii="Times New Roman" w:hAnsi="Times New Roman" w:cs="Times New Roman"/>
          <w:b/>
          <w:bCs/>
          <w:sz w:val="24"/>
          <w:szCs w:val="24"/>
          <w:lang w:eastAsia="ru-RU"/>
        </w:rPr>
        <w:t>Цель работы:</w:t>
      </w:r>
    </w:p>
    <w:p w:rsidR="00D8639F" w:rsidRPr="00D8639F" w:rsidRDefault="00D8639F" w:rsidP="00D8639F">
      <w:pPr>
        <w:pStyle w:val="af2"/>
        <w:jc w:val="both"/>
        <w:rPr>
          <w:rFonts w:ascii="Times New Roman" w:hAnsi="Times New Roman" w:cs="Times New Roman"/>
          <w:bCs/>
          <w:sz w:val="24"/>
          <w:szCs w:val="24"/>
          <w:lang w:eastAsia="ru-RU"/>
        </w:rPr>
      </w:pPr>
      <w:r w:rsidRPr="00D8639F">
        <w:rPr>
          <w:rFonts w:ascii="Times New Roman" w:hAnsi="Times New Roman" w:cs="Times New Roman"/>
          <w:bCs/>
          <w:sz w:val="24"/>
          <w:szCs w:val="24"/>
          <w:lang w:eastAsia="ru-RU"/>
        </w:rPr>
        <w:t xml:space="preserve">    Создание целостного педагогического пространства и гармоничных условий </w:t>
      </w:r>
      <w:proofErr w:type="gramStart"/>
      <w:r w:rsidRPr="00D8639F">
        <w:rPr>
          <w:rFonts w:ascii="Times New Roman" w:hAnsi="Times New Roman" w:cs="Times New Roman"/>
          <w:bCs/>
          <w:sz w:val="24"/>
          <w:szCs w:val="24"/>
          <w:lang w:eastAsia="ru-RU"/>
        </w:rPr>
        <w:t>для</w:t>
      </w:r>
      <w:proofErr w:type="gramEnd"/>
    </w:p>
    <w:p w:rsidR="00D8639F" w:rsidRPr="00D8639F" w:rsidRDefault="00D8639F" w:rsidP="00D8639F">
      <w:pPr>
        <w:pStyle w:val="af2"/>
        <w:jc w:val="both"/>
        <w:rPr>
          <w:rFonts w:ascii="Times New Roman" w:hAnsi="Times New Roman" w:cs="Times New Roman"/>
          <w:bCs/>
          <w:sz w:val="24"/>
          <w:szCs w:val="24"/>
          <w:lang w:eastAsia="ru-RU"/>
        </w:rPr>
      </w:pPr>
      <w:r w:rsidRPr="00D8639F">
        <w:rPr>
          <w:rFonts w:ascii="Times New Roman" w:hAnsi="Times New Roman" w:cs="Times New Roman"/>
          <w:bCs/>
          <w:sz w:val="24"/>
          <w:szCs w:val="24"/>
          <w:lang w:eastAsia="ru-RU"/>
        </w:rPr>
        <w:t>формирования интегративных качеств дошкольника и подготовки  ребенка к обучению в школе</w:t>
      </w:r>
    </w:p>
    <w:p w:rsidR="00D8639F" w:rsidRDefault="00D8639F" w:rsidP="00D8639F">
      <w:pPr>
        <w:pStyle w:val="af2"/>
        <w:jc w:val="both"/>
        <w:rPr>
          <w:rFonts w:ascii="Times New Roman" w:hAnsi="Times New Roman" w:cs="Times New Roman"/>
          <w:bCs/>
          <w:sz w:val="24"/>
          <w:szCs w:val="24"/>
          <w:lang w:eastAsia="ru-RU"/>
        </w:rPr>
      </w:pPr>
      <w:r w:rsidRPr="00D8639F">
        <w:rPr>
          <w:rFonts w:ascii="Times New Roman" w:hAnsi="Times New Roman" w:cs="Times New Roman"/>
          <w:bCs/>
          <w:sz w:val="24"/>
          <w:szCs w:val="24"/>
          <w:lang w:eastAsia="ru-RU"/>
        </w:rPr>
        <w:t xml:space="preserve">в соответствии с </w:t>
      </w:r>
      <w:r>
        <w:rPr>
          <w:rFonts w:ascii="Times New Roman" w:hAnsi="Times New Roman" w:cs="Times New Roman"/>
          <w:bCs/>
          <w:sz w:val="24"/>
          <w:szCs w:val="24"/>
          <w:lang w:eastAsia="ru-RU"/>
        </w:rPr>
        <w:t>ГОСО РК</w:t>
      </w:r>
    </w:p>
    <w:p w:rsidR="00D8639F" w:rsidRDefault="00D8639F" w:rsidP="00D8639F">
      <w:pPr>
        <w:pStyle w:val="af2"/>
        <w:jc w:val="both"/>
        <w:rPr>
          <w:rFonts w:ascii="Times New Roman" w:hAnsi="Times New Roman" w:cs="Times New Roman"/>
          <w:bCs/>
          <w:sz w:val="24"/>
          <w:szCs w:val="24"/>
          <w:lang w:eastAsia="ru-RU"/>
        </w:rPr>
      </w:pPr>
    </w:p>
    <w:p w:rsidR="00CD790C" w:rsidRPr="00D664C7" w:rsidRDefault="008A15EC" w:rsidP="00CD790C">
      <w:pPr>
        <w:spacing w:after="0" w:line="240" w:lineRule="auto"/>
        <w:jc w:val="center"/>
        <w:rPr>
          <w:rFonts w:ascii="Times New Roman" w:eastAsia="Times New Roman" w:hAnsi="Times New Roman" w:cs="Times New Roman"/>
          <w:sz w:val="28"/>
          <w:szCs w:val="28"/>
          <w:lang w:eastAsia="ru-RU"/>
        </w:rPr>
      </w:pPr>
      <w:r w:rsidRPr="00E3005F">
        <w:rPr>
          <w:rFonts w:ascii="Times New Roman" w:eastAsia="Times New Roman" w:hAnsi="Times New Roman" w:cs="Times New Roman"/>
          <w:bCs/>
          <w:sz w:val="24"/>
          <w:szCs w:val="24"/>
          <w:lang w:val="kk-KZ" w:eastAsia="ru-RU"/>
        </w:rPr>
        <w:lastRenderedPageBreak/>
        <w:t>З</w:t>
      </w:r>
      <w:proofErr w:type="spellStart"/>
      <w:r w:rsidR="00CD790C" w:rsidRPr="00D664C7">
        <w:rPr>
          <w:rFonts w:ascii="Times New Roman" w:eastAsia="Times New Roman" w:hAnsi="Times New Roman" w:cs="Times New Roman"/>
          <w:sz w:val="28"/>
          <w:szCs w:val="28"/>
          <w:lang w:eastAsia="ru-RU"/>
        </w:rPr>
        <w:t>адачи</w:t>
      </w:r>
      <w:proofErr w:type="spellEnd"/>
    </w:p>
    <w:p w:rsidR="00CD790C" w:rsidRPr="00D664C7" w:rsidRDefault="00CD790C" w:rsidP="00CD790C">
      <w:pPr>
        <w:spacing w:after="0" w:line="240" w:lineRule="auto"/>
        <w:jc w:val="center"/>
        <w:rPr>
          <w:rFonts w:ascii="Times New Roman" w:eastAsia="Times New Roman" w:hAnsi="Times New Roman" w:cs="Times New Roman"/>
          <w:sz w:val="28"/>
          <w:szCs w:val="28"/>
          <w:lang w:val="kk-KZ" w:eastAsia="ru-RU"/>
        </w:rPr>
      </w:pPr>
      <w:r w:rsidRPr="00D664C7">
        <w:rPr>
          <w:rFonts w:ascii="Times New Roman" w:eastAsia="Times New Roman" w:hAnsi="Times New Roman" w:cs="Times New Roman"/>
          <w:sz w:val="28"/>
          <w:szCs w:val="28"/>
          <w:lang w:eastAsia="ru-RU"/>
        </w:rPr>
        <w:t xml:space="preserve"> на 201</w:t>
      </w:r>
      <w:r w:rsidR="008A15EC">
        <w:rPr>
          <w:rFonts w:ascii="Times New Roman" w:eastAsia="Times New Roman" w:hAnsi="Times New Roman" w:cs="Times New Roman"/>
          <w:sz w:val="28"/>
          <w:szCs w:val="28"/>
          <w:lang w:val="kk-KZ" w:eastAsia="ru-RU"/>
        </w:rPr>
        <w:t>4</w:t>
      </w:r>
      <w:r w:rsidRPr="00D664C7">
        <w:rPr>
          <w:rFonts w:ascii="Times New Roman" w:eastAsia="Times New Roman" w:hAnsi="Times New Roman" w:cs="Times New Roman"/>
          <w:sz w:val="28"/>
          <w:szCs w:val="28"/>
          <w:lang w:eastAsia="ru-RU"/>
        </w:rPr>
        <w:t xml:space="preserve"> -201</w:t>
      </w:r>
      <w:r w:rsidR="008A15EC">
        <w:rPr>
          <w:rFonts w:ascii="Times New Roman" w:eastAsia="Times New Roman" w:hAnsi="Times New Roman" w:cs="Times New Roman"/>
          <w:sz w:val="28"/>
          <w:szCs w:val="28"/>
          <w:lang w:val="kk-KZ" w:eastAsia="ru-RU"/>
        </w:rPr>
        <w:t>5</w:t>
      </w:r>
      <w:r w:rsidRPr="00D664C7">
        <w:rPr>
          <w:rFonts w:ascii="Times New Roman" w:eastAsia="Times New Roman" w:hAnsi="Times New Roman" w:cs="Times New Roman"/>
          <w:sz w:val="28"/>
          <w:szCs w:val="28"/>
          <w:lang w:eastAsia="ru-RU"/>
        </w:rPr>
        <w:t xml:space="preserve"> учебный год:</w:t>
      </w:r>
    </w:p>
    <w:p w:rsidR="008A15EC" w:rsidRPr="00346376" w:rsidRDefault="00CD790C" w:rsidP="008A15EC">
      <w:pPr>
        <w:pStyle w:val="af2"/>
        <w:rPr>
          <w:rFonts w:ascii="Times New Roman" w:hAnsi="Times New Roman" w:cs="Times New Roman"/>
          <w:sz w:val="24"/>
          <w:szCs w:val="24"/>
          <w:lang w:val="kk-KZ" w:eastAsia="ru-RU"/>
        </w:rPr>
      </w:pPr>
      <w:r w:rsidRPr="00346376">
        <w:rPr>
          <w:rFonts w:ascii="Times New Roman" w:hAnsi="Times New Roman" w:cs="Times New Roman"/>
          <w:sz w:val="24"/>
          <w:szCs w:val="24"/>
          <w:lang w:eastAsia="ru-RU"/>
        </w:rPr>
        <w:t xml:space="preserve">1. </w:t>
      </w:r>
      <w:r w:rsidR="008A15EC" w:rsidRPr="00346376">
        <w:rPr>
          <w:rFonts w:ascii="Times New Roman" w:hAnsi="Times New Roman" w:cs="Times New Roman"/>
          <w:sz w:val="24"/>
          <w:szCs w:val="24"/>
          <w:lang w:eastAsia="ru-RU"/>
        </w:rPr>
        <w:t xml:space="preserve">Укрепление здоровья детей и создание необходимых условий для их физического развития </w:t>
      </w:r>
      <w:proofErr w:type="gramStart"/>
      <w:r w:rsidR="008A15EC" w:rsidRPr="00346376">
        <w:rPr>
          <w:rFonts w:ascii="Times New Roman" w:hAnsi="Times New Roman" w:cs="Times New Roman"/>
          <w:sz w:val="24"/>
          <w:szCs w:val="24"/>
          <w:lang w:eastAsia="ru-RU"/>
        </w:rPr>
        <w:t>в</w:t>
      </w:r>
      <w:proofErr w:type="gramEnd"/>
      <w:r w:rsidR="008A15EC" w:rsidRPr="00346376">
        <w:rPr>
          <w:rFonts w:ascii="Times New Roman" w:hAnsi="Times New Roman" w:cs="Times New Roman"/>
          <w:sz w:val="24"/>
          <w:szCs w:val="24"/>
          <w:lang w:eastAsia="ru-RU"/>
        </w:rPr>
        <w:t xml:space="preserve"> </w:t>
      </w:r>
    </w:p>
    <w:p w:rsidR="00FA1442" w:rsidRDefault="008A15EC" w:rsidP="008A15EC">
      <w:pPr>
        <w:pStyle w:val="af2"/>
        <w:rPr>
          <w:rFonts w:ascii="Times New Roman" w:hAnsi="Times New Roman" w:cs="Times New Roman"/>
          <w:sz w:val="24"/>
          <w:szCs w:val="24"/>
          <w:lang w:eastAsia="ru-RU"/>
        </w:rPr>
      </w:pPr>
      <w:r w:rsidRPr="00346376">
        <w:rPr>
          <w:rFonts w:ascii="Times New Roman" w:hAnsi="Times New Roman" w:cs="Times New Roman"/>
          <w:sz w:val="24"/>
          <w:szCs w:val="24"/>
          <w:lang w:val="kk-KZ" w:eastAsia="ru-RU"/>
        </w:rPr>
        <w:t xml:space="preserve">    </w:t>
      </w:r>
      <w:proofErr w:type="gramStart"/>
      <w:r w:rsidRPr="00346376">
        <w:rPr>
          <w:rFonts w:ascii="Times New Roman" w:hAnsi="Times New Roman" w:cs="Times New Roman"/>
          <w:sz w:val="24"/>
          <w:szCs w:val="24"/>
          <w:lang w:eastAsia="ru-RU"/>
        </w:rPr>
        <w:t>соответствии</w:t>
      </w:r>
      <w:proofErr w:type="gramEnd"/>
      <w:r w:rsidRPr="00346376">
        <w:rPr>
          <w:rFonts w:ascii="Times New Roman" w:hAnsi="Times New Roman" w:cs="Times New Roman"/>
          <w:sz w:val="24"/>
          <w:szCs w:val="24"/>
          <w:lang w:eastAsia="ru-RU"/>
        </w:rPr>
        <w:t xml:space="preserve"> с </w:t>
      </w:r>
      <w:r w:rsidRPr="00346376">
        <w:rPr>
          <w:rFonts w:ascii="Times New Roman" w:hAnsi="Times New Roman" w:cs="Times New Roman"/>
          <w:sz w:val="24"/>
          <w:szCs w:val="24"/>
          <w:lang w:val="kk-KZ" w:eastAsia="ru-RU"/>
        </w:rPr>
        <w:t>ГОСО РК.</w:t>
      </w:r>
      <w:r w:rsidR="00FA1442">
        <w:rPr>
          <w:rFonts w:ascii="Times New Roman" w:hAnsi="Times New Roman" w:cs="Times New Roman"/>
          <w:sz w:val="24"/>
          <w:szCs w:val="24"/>
          <w:lang w:val="kk-KZ" w:eastAsia="ru-RU"/>
        </w:rPr>
        <w:t xml:space="preserve"> </w:t>
      </w:r>
      <w:r w:rsidRPr="00346376">
        <w:rPr>
          <w:rFonts w:ascii="Times New Roman" w:hAnsi="Times New Roman" w:cs="Times New Roman"/>
          <w:sz w:val="24"/>
          <w:szCs w:val="24"/>
          <w:lang w:eastAsia="ru-RU"/>
        </w:rPr>
        <w:t xml:space="preserve">Формировать здоровый   и безопасный  образ жизни детей </w:t>
      </w:r>
      <w:proofErr w:type="gramStart"/>
      <w:r w:rsidRPr="00346376">
        <w:rPr>
          <w:rFonts w:ascii="Times New Roman" w:hAnsi="Times New Roman" w:cs="Times New Roman"/>
          <w:sz w:val="24"/>
          <w:szCs w:val="24"/>
          <w:lang w:eastAsia="ru-RU"/>
        </w:rPr>
        <w:t>через</w:t>
      </w:r>
      <w:proofErr w:type="gramEnd"/>
      <w:r w:rsidRPr="00346376">
        <w:rPr>
          <w:rFonts w:ascii="Times New Roman" w:hAnsi="Times New Roman" w:cs="Times New Roman"/>
          <w:sz w:val="24"/>
          <w:szCs w:val="24"/>
          <w:lang w:eastAsia="ru-RU"/>
        </w:rPr>
        <w:t xml:space="preserve">  </w:t>
      </w:r>
    </w:p>
    <w:p w:rsidR="008A15EC" w:rsidRPr="00346376" w:rsidRDefault="00FA1442" w:rsidP="008A15EC">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A15EC" w:rsidRPr="00346376">
        <w:rPr>
          <w:rFonts w:ascii="Times New Roman" w:hAnsi="Times New Roman" w:cs="Times New Roman"/>
          <w:sz w:val="24"/>
          <w:szCs w:val="24"/>
          <w:lang w:eastAsia="ru-RU"/>
        </w:rPr>
        <w:t xml:space="preserve">активное взаимодействие </w:t>
      </w:r>
      <w:r w:rsidR="008A15EC" w:rsidRPr="00346376">
        <w:rPr>
          <w:rFonts w:ascii="Times New Roman" w:hAnsi="Times New Roman" w:cs="Times New Roman"/>
          <w:sz w:val="24"/>
          <w:szCs w:val="24"/>
          <w:lang w:val="kk-KZ" w:eastAsia="ru-RU"/>
        </w:rPr>
        <w:t xml:space="preserve">  </w:t>
      </w:r>
      <w:r w:rsidR="008A15EC" w:rsidRPr="00346376">
        <w:rPr>
          <w:rFonts w:ascii="Times New Roman" w:hAnsi="Times New Roman" w:cs="Times New Roman"/>
          <w:sz w:val="24"/>
          <w:szCs w:val="24"/>
          <w:lang w:eastAsia="ru-RU"/>
        </w:rPr>
        <w:t xml:space="preserve">педагогов и родителей.  </w:t>
      </w:r>
    </w:p>
    <w:p w:rsidR="00FA1442" w:rsidRDefault="00CD790C" w:rsidP="008A15EC">
      <w:pPr>
        <w:pStyle w:val="af2"/>
        <w:rPr>
          <w:rFonts w:ascii="Times New Roman" w:hAnsi="Times New Roman" w:cs="Times New Roman"/>
          <w:sz w:val="24"/>
          <w:szCs w:val="24"/>
        </w:rPr>
      </w:pPr>
      <w:r w:rsidRPr="00346376">
        <w:rPr>
          <w:rFonts w:ascii="Times New Roman" w:hAnsi="Times New Roman" w:cs="Times New Roman"/>
          <w:sz w:val="24"/>
          <w:szCs w:val="24"/>
          <w:lang w:eastAsia="ru-RU"/>
        </w:rPr>
        <w:t>2.</w:t>
      </w:r>
      <w:r w:rsidR="00E46559" w:rsidRPr="00346376">
        <w:rPr>
          <w:rFonts w:ascii="Times New Roman" w:hAnsi="Times New Roman" w:cs="Times New Roman"/>
          <w:sz w:val="24"/>
          <w:szCs w:val="24"/>
          <w:lang w:eastAsia="ru-RU"/>
        </w:rPr>
        <w:t xml:space="preserve"> </w:t>
      </w:r>
      <w:r w:rsidR="008A15EC" w:rsidRPr="00346376">
        <w:rPr>
          <w:rFonts w:ascii="Times New Roman" w:hAnsi="Times New Roman" w:cs="Times New Roman"/>
          <w:sz w:val="24"/>
          <w:szCs w:val="24"/>
          <w:lang w:eastAsia="ru-RU"/>
        </w:rPr>
        <w:t xml:space="preserve">Систематизировать работу </w:t>
      </w:r>
      <w:r w:rsidR="008A15EC" w:rsidRPr="00346376">
        <w:rPr>
          <w:rFonts w:ascii="Times New Roman" w:hAnsi="Times New Roman" w:cs="Times New Roman"/>
          <w:sz w:val="24"/>
          <w:szCs w:val="24"/>
          <w:lang w:val="kk-KZ" w:eastAsia="ru-RU"/>
        </w:rPr>
        <w:t xml:space="preserve"> </w:t>
      </w:r>
      <w:r w:rsidR="008A15EC" w:rsidRPr="00346376">
        <w:rPr>
          <w:rFonts w:ascii="Times New Roman" w:hAnsi="Times New Roman" w:cs="Times New Roman"/>
          <w:sz w:val="24"/>
          <w:szCs w:val="24"/>
          <w:lang w:eastAsia="ru-RU"/>
        </w:rPr>
        <w:t xml:space="preserve">по художественно – эстетическому направлению </w:t>
      </w:r>
      <w:proofErr w:type="gramStart"/>
      <w:r w:rsidR="00FA1442" w:rsidRPr="00346376">
        <w:rPr>
          <w:rFonts w:ascii="Times New Roman" w:hAnsi="Times New Roman" w:cs="Times New Roman"/>
          <w:sz w:val="24"/>
          <w:szCs w:val="24"/>
        </w:rPr>
        <w:t>через</w:t>
      </w:r>
      <w:proofErr w:type="gramEnd"/>
      <w:r w:rsidR="00FA1442" w:rsidRPr="00346376">
        <w:rPr>
          <w:rFonts w:ascii="Times New Roman" w:hAnsi="Times New Roman" w:cs="Times New Roman"/>
          <w:sz w:val="24"/>
          <w:szCs w:val="24"/>
        </w:rPr>
        <w:t xml:space="preserve"> </w:t>
      </w:r>
    </w:p>
    <w:p w:rsidR="008A15EC" w:rsidRPr="00346376" w:rsidRDefault="00FA1442" w:rsidP="00FA1442">
      <w:pPr>
        <w:pStyle w:val="af2"/>
        <w:rPr>
          <w:rFonts w:ascii="Times New Roman" w:hAnsi="Times New Roman" w:cs="Times New Roman"/>
          <w:sz w:val="24"/>
          <w:szCs w:val="24"/>
          <w:lang w:eastAsia="ru-RU"/>
        </w:rPr>
      </w:pPr>
      <w:r>
        <w:rPr>
          <w:rFonts w:ascii="Times New Roman" w:hAnsi="Times New Roman" w:cs="Times New Roman"/>
          <w:sz w:val="24"/>
          <w:szCs w:val="24"/>
          <w:lang w:val="kk-KZ"/>
        </w:rPr>
        <w:t xml:space="preserve">    </w:t>
      </w:r>
      <w:r w:rsidRPr="00346376">
        <w:rPr>
          <w:rFonts w:ascii="Times New Roman" w:hAnsi="Times New Roman" w:cs="Times New Roman"/>
          <w:sz w:val="24"/>
          <w:szCs w:val="24"/>
          <w:lang w:val="kk-KZ"/>
        </w:rPr>
        <w:t>инновационные технологии.</w:t>
      </w:r>
      <w:r>
        <w:rPr>
          <w:rFonts w:ascii="Times New Roman" w:hAnsi="Times New Roman" w:cs="Times New Roman"/>
          <w:sz w:val="24"/>
          <w:szCs w:val="24"/>
          <w:lang w:val="kk-KZ"/>
        </w:rPr>
        <w:t xml:space="preserve"> </w:t>
      </w:r>
    </w:p>
    <w:p w:rsidR="00FA1442" w:rsidRDefault="00EB532F" w:rsidP="00FA1442">
      <w:pPr>
        <w:pStyle w:val="af2"/>
        <w:jc w:val="both"/>
        <w:rPr>
          <w:rFonts w:ascii="Times New Roman" w:hAnsi="Times New Roman" w:cs="Times New Roman"/>
          <w:sz w:val="24"/>
          <w:szCs w:val="24"/>
        </w:rPr>
      </w:pPr>
      <w:r w:rsidRPr="00346376">
        <w:rPr>
          <w:rFonts w:ascii="Times New Roman" w:eastAsia="Times New Roman" w:hAnsi="Times New Roman" w:cs="Times New Roman"/>
          <w:color w:val="000000"/>
          <w:sz w:val="24"/>
          <w:szCs w:val="24"/>
          <w:lang w:eastAsia="x-none"/>
        </w:rPr>
        <w:t>3.</w:t>
      </w:r>
      <w:r w:rsidR="00FA1442" w:rsidRPr="00FA1442">
        <w:rPr>
          <w:rFonts w:ascii="Times New Roman" w:eastAsia="Times New Roman" w:hAnsi="Times New Roman" w:cs="Times New Roman"/>
          <w:color w:val="000000"/>
          <w:sz w:val="24"/>
          <w:szCs w:val="24"/>
          <w:lang w:eastAsia="x-none"/>
        </w:rPr>
        <w:t>О</w:t>
      </w:r>
      <w:r w:rsidR="00FA1442" w:rsidRPr="00FA1442">
        <w:rPr>
          <w:rFonts w:ascii="Times New Roman" w:hAnsi="Times New Roman" w:cs="Times New Roman"/>
          <w:sz w:val="24"/>
          <w:szCs w:val="24"/>
        </w:rPr>
        <w:t>беспечени</w:t>
      </w:r>
      <w:r w:rsidR="00FA1442">
        <w:rPr>
          <w:rFonts w:ascii="Times New Roman" w:hAnsi="Times New Roman" w:cs="Times New Roman"/>
          <w:sz w:val="24"/>
          <w:szCs w:val="24"/>
        </w:rPr>
        <w:t>е</w:t>
      </w:r>
      <w:r w:rsidR="00FA1442" w:rsidRPr="00FA1442">
        <w:rPr>
          <w:rFonts w:ascii="Times New Roman" w:hAnsi="Times New Roman" w:cs="Times New Roman"/>
          <w:sz w:val="24"/>
          <w:szCs w:val="24"/>
        </w:rPr>
        <w:t xml:space="preserve"> благоприятных условий для повышения педагогической культуры родителей, </w:t>
      </w:r>
    </w:p>
    <w:p w:rsidR="00FE2EA1" w:rsidRPr="00FA1442" w:rsidRDefault="00FA1442" w:rsidP="00FA1442">
      <w:pPr>
        <w:pStyle w:val="af2"/>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Pr="00FA1442">
        <w:rPr>
          <w:rFonts w:ascii="Times New Roman" w:hAnsi="Times New Roman" w:cs="Times New Roman"/>
          <w:sz w:val="24"/>
          <w:szCs w:val="24"/>
        </w:rPr>
        <w:t>посредством использования разнообразных форм взаимодействия.</w:t>
      </w:r>
    </w:p>
    <w:p w:rsidR="00F372EF" w:rsidRDefault="00FE2EA1" w:rsidP="00FE2EA1">
      <w:pPr>
        <w:spacing w:before="100" w:beforeAutospacing="1" w:after="100" w:afterAutospacing="1" w:line="240" w:lineRule="auto"/>
        <w:rPr>
          <w:rFonts w:ascii="Times New Roman" w:eastAsia="Times New Roman" w:hAnsi="Times New Roman" w:cs="Times New Roman"/>
          <w:b/>
          <w:sz w:val="24"/>
          <w:szCs w:val="24"/>
          <w:lang w:val="kk-KZ" w:eastAsia="ru-RU"/>
        </w:rPr>
      </w:pPr>
      <w:r w:rsidRPr="00FE2EA1">
        <w:rPr>
          <w:rFonts w:ascii="Times New Roman" w:eastAsia="Times New Roman" w:hAnsi="Times New Roman" w:cs="Times New Roman"/>
          <w:sz w:val="24"/>
          <w:szCs w:val="24"/>
          <w:lang w:eastAsia="ru-RU"/>
        </w:rPr>
        <w:t> </w:t>
      </w:r>
      <w:r w:rsidR="00F372EF" w:rsidRPr="000C3992">
        <w:rPr>
          <w:rFonts w:ascii="Times New Roman" w:eastAsia="Times New Roman" w:hAnsi="Times New Roman" w:cs="Times New Roman"/>
          <w:b/>
          <w:sz w:val="24"/>
          <w:szCs w:val="24"/>
          <w:lang w:eastAsia="ru-RU"/>
        </w:rPr>
        <w:t>Сентябрь 201</w:t>
      </w:r>
      <w:r w:rsidR="00244ACC">
        <w:rPr>
          <w:rFonts w:ascii="Times New Roman" w:eastAsia="Times New Roman" w:hAnsi="Times New Roman" w:cs="Times New Roman"/>
          <w:b/>
          <w:sz w:val="24"/>
          <w:szCs w:val="24"/>
          <w:lang w:val="kk-KZ" w:eastAsia="ru-RU"/>
        </w:rPr>
        <w:t>4</w:t>
      </w:r>
      <w:r w:rsidR="00F372EF" w:rsidRPr="000C3992">
        <w:rPr>
          <w:rFonts w:ascii="Times New Roman" w:eastAsia="Times New Roman" w:hAnsi="Times New Roman" w:cs="Times New Roman"/>
          <w:b/>
          <w:sz w:val="24"/>
          <w:szCs w:val="24"/>
          <w:lang w:eastAsia="ru-RU"/>
        </w:rPr>
        <w:t xml:space="preserve"> года</w:t>
      </w:r>
    </w:p>
    <w:tbl>
      <w:tblPr>
        <w:tblStyle w:val="a8"/>
        <w:tblW w:w="10206" w:type="dxa"/>
        <w:tblInd w:w="250" w:type="dxa"/>
        <w:tblLook w:val="04A0" w:firstRow="1" w:lastRow="0" w:firstColumn="1" w:lastColumn="0" w:noHBand="0" w:noVBand="1"/>
      </w:tblPr>
      <w:tblGrid>
        <w:gridCol w:w="6662"/>
        <w:gridCol w:w="3544"/>
      </w:tblGrid>
      <w:tr w:rsidR="00AB12E6" w:rsidTr="005857D9">
        <w:tc>
          <w:tcPr>
            <w:tcW w:w="6662" w:type="dxa"/>
          </w:tcPr>
          <w:p w:rsidR="00AB12E6" w:rsidRDefault="00AB12E6" w:rsidP="00AB12E6">
            <w:pPr>
              <w:jc w:val="center"/>
              <w:rPr>
                <w:b/>
                <w:sz w:val="24"/>
                <w:szCs w:val="24"/>
                <w:lang w:val="kk-KZ"/>
              </w:rPr>
            </w:pPr>
            <w:r w:rsidRPr="00AB12E6">
              <w:rPr>
                <w:b/>
                <w:sz w:val="24"/>
                <w:szCs w:val="24"/>
                <w:lang w:val="kk-KZ"/>
              </w:rPr>
              <w:t>Вид деятельности</w:t>
            </w:r>
          </w:p>
        </w:tc>
        <w:tc>
          <w:tcPr>
            <w:tcW w:w="3544" w:type="dxa"/>
          </w:tcPr>
          <w:p w:rsidR="00AB12E6" w:rsidRDefault="00AB12E6" w:rsidP="00AB12E6">
            <w:pPr>
              <w:jc w:val="center"/>
              <w:rPr>
                <w:b/>
                <w:sz w:val="24"/>
                <w:szCs w:val="24"/>
                <w:lang w:val="kk-KZ"/>
              </w:rPr>
            </w:pPr>
            <w:r w:rsidRPr="00AB12E6">
              <w:rPr>
                <w:b/>
                <w:sz w:val="24"/>
                <w:szCs w:val="24"/>
                <w:lang w:val="kk-KZ"/>
              </w:rPr>
              <w:t>Ответственный</w:t>
            </w:r>
          </w:p>
        </w:tc>
      </w:tr>
      <w:tr w:rsidR="00AB12E6" w:rsidTr="005857D9">
        <w:tc>
          <w:tcPr>
            <w:tcW w:w="10206" w:type="dxa"/>
            <w:gridSpan w:val="2"/>
          </w:tcPr>
          <w:p w:rsidR="00AB12E6" w:rsidRPr="001665C8" w:rsidRDefault="00AB12E6" w:rsidP="00AB12E6">
            <w:pPr>
              <w:pStyle w:val="a7"/>
              <w:numPr>
                <w:ilvl w:val="0"/>
                <w:numId w:val="20"/>
              </w:numPr>
              <w:ind w:left="171" w:firstLine="0"/>
              <w:jc w:val="both"/>
              <w:rPr>
                <w:b/>
                <w:bCs/>
                <w:sz w:val="24"/>
                <w:szCs w:val="24"/>
              </w:rPr>
            </w:pPr>
            <w:r w:rsidRPr="001665C8">
              <w:rPr>
                <w:b/>
                <w:bCs/>
                <w:sz w:val="24"/>
                <w:szCs w:val="24"/>
              </w:rPr>
              <w:t>Работа с кадрами</w:t>
            </w:r>
          </w:p>
          <w:p w:rsidR="00AB12E6" w:rsidRDefault="00AB12E6" w:rsidP="00AB12E6">
            <w:pPr>
              <w:jc w:val="both"/>
              <w:rPr>
                <w:b/>
                <w:sz w:val="24"/>
                <w:szCs w:val="24"/>
                <w:lang w:val="kk-KZ"/>
              </w:rPr>
            </w:pPr>
            <w:r w:rsidRPr="001665C8">
              <w:rPr>
                <w:b/>
                <w:sz w:val="24"/>
                <w:szCs w:val="24"/>
              </w:rPr>
              <w:t>Цель:</w:t>
            </w:r>
            <w:r>
              <w:rPr>
                <w:sz w:val="24"/>
                <w:szCs w:val="24"/>
              </w:rPr>
              <w:t xml:space="preserve"> </w:t>
            </w:r>
            <w:r w:rsidR="00D8639F" w:rsidRPr="00D8639F">
              <w:rPr>
                <w:sz w:val="24"/>
                <w:szCs w:val="24"/>
              </w:rPr>
              <w:t>создание системы методической работы по повышению профессионального уровня педагогических кадров</w:t>
            </w:r>
            <w:r w:rsidR="00D8639F">
              <w:rPr>
                <w:sz w:val="24"/>
                <w:szCs w:val="24"/>
              </w:rPr>
              <w:t xml:space="preserve"> через инновационную технологию.</w:t>
            </w:r>
          </w:p>
        </w:tc>
      </w:tr>
      <w:tr w:rsidR="00AB12E6" w:rsidTr="005857D9">
        <w:tc>
          <w:tcPr>
            <w:tcW w:w="6662" w:type="dxa"/>
          </w:tcPr>
          <w:p w:rsidR="00AB12E6" w:rsidRDefault="00AB12E6" w:rsidP="00AB12E6">
            <w:pPr>
              <w:rPr>
                <w:sz w:val="24"/>
                <w:szCs w:val="24"/>
              </w:rPr>
            </w:pPr>
            <w:r w:rsidRPr="000C3992">
              <w:rPr>
                <w:sz w:val="24"/>
                <w:szCs w:val="24"/>
              </w:rPr>
              <w:t>1.1.</w:t>
            </w:r>
            <w:r w:rsidRPr="002617B7">
              <w:rPr>
                <w:sz w:val="24"/>
                <w:szCs w:val="24"/>
              </w:rPr>
              <w:t xml:space="preserve"> Текущие инструктажи по </w:t>
            </w:r>
            <w:r>
              <w:rPr>
                <w:sz w:val="24"/>
                <w:szCs w:val="24"/>
              </w:rPr>
              <w:t>охране труда</w:t>
            </w:r>
            <w:r w:rsidRPr="002617B7">
              <w:rPr>
                <w:sz w:val="24"/>
                <w:szCs w:val="24"/>
              </w:rPr>
              <w:t xml:space="preserve"> и </w:t>
            </w:r>
          </w:p>
          <w:p w:rsidR="00AB12E6" w:rsidRDefault="00AB12E6" w:rsidP="00AB12E6">
            <w:pPr>
              <w:rPr>
                <w:rFonts w:ascii="Calibri" w:hAnsi="Calibri"/>
                <w:sz w:val="28"/>
                <w:szCs w:val="28"/>
              </w:rPr>
            </w:pPr>
            <w:r>
              <w:rPr>
                <w:sz w:val="24"/>
                <w:szCs w:val="24"/>
              </w:rPr>
              <w:t xml:space="preserve">        </w:t>
            </w:r>
            <w:r w:rsidRPr="002617B7">
              <w:rPr>
                <w:sz w:val="24"/>
                <w:szCs w:val="24"/>
              </w:rPr>
              <w:t>охране жизни и  здоровья детей</w:t>
            </w:r>
            <w:r>
              <w:rPr>
                <w:sz w:val="24"/>
                <w:szCs w:val="24"/>
              </w:rPr>
              <w:t>.</w:t>
            </w:r>
          </w:p>
        </w:tc>
        <w:tc>
          <w:tcPr>
            <w:tcW w:w="3544" w:type="dxa"/>
          </w:tcPr>
          <w:p w:rsidR="00AB12E6" w:rsidRPr="00AB12E6" w:rsidRDefault="00AB12E6" w:rsidP="00AB12E6">
            <w:pPr>
              <w:rPr>
                <w:rFonts w:ascii="Calibri" w:hAnsi="Calibri"/>
                <w:sz w:val="28"/>
                <w:szCs w:val="28"/>
                <w:lang w:val="kk-KZ"/>
              </w:rPr>
            </w:pPr>
            <w:r>
              <w:rPr>
                <w:sz w:val="24"/>
                <w:szCs w:val="24"/>
                <w:lang w:val="kk-KZ"/>
              </w:rPr>
              <w:t>Зам</w:t>
            </w:r>
            <w:r>
              <w:rPr>
                <w:sz w:val="24"/>
                <w:szCs w:val="24"/>
              </w:rPr>
              <w:t xml:space="preserve"> по АХЧ</w:t>
            </w:r>
            <w:r>
              <w:rPr>
                <w:sz w:val="24"/>
                <w:szCs w:val="24"/>
                <w:lang w:val="kk-KZ"/>
              </w:rPr>
              <w:t xml:space="preserve"> Бут А.Н.</w:t>
            </w:r>
          </w:p>
        </w:tc>
      </w:tr>
      <w:tr w:rsidR="00AB12E6" w:rsidTr="005857D9">
        <w:tc>
          <w:tcPr>
            <w:tcW w:w="6662" w:type="dxa"/>
          </w:tcPr>
          <w:p w:rsidR="00AB12E6" w:rsidRPr="00F96E28" w:rsidRDefault="00AB12E6" w:rsidP="00AB12E6">
            <w:pPr>
              <w:pStyle w:val="a7"/>
              <w:ind w:left="420" w:hanging="391"/>
              <w:rPr>
                <w:sz w:val="24"/>
                <w:szCs w:val="24"/>
              </w:rPr>
            </w:pPr>
            <w:r>
              <w:rPr>
                <w:sz w:val="24"/>
                <w:szCs w:val="24"/>
              </w:rPr>
              <w:t xml:space="preserve">1.2. </w:t>
            </w:r>
            <w:r w:rsidRPr="00F96E28">
              <w:rPr>
                <w:sz w:val="24"/>
                <w:szCs w:val="24"/>
              </w:rPr>
              <w:t>ШМС:</w:t>
            </w:r>
          </w:p>
          <w:p w:rsidR="00AB12E6" w:rsidRPr="00F96E28" w:rsidRDefault="00DC5839" w:rsidP="00D57295">
            <w:pPr>
              <w:pStyle w:val="a7"/>
              <w:ind w:left="175"/>
              <w:jc w:val="both"/>
              <w:rPr>
                <w:sz w:val="24"/>
                <w:szCs w:val="24"/>
              </w:rPr>
            </w:pPr>
            <w:r>
              <w:rPr>
                <w:sz w:val="24"/>
                <w:szCs w:val="24"/>
              </w:rPr>
              <w:t>-</w:t>
            </w:r>
            <w:r w:rsidR="00D57295">
              <w:rPr>
                <w:sz w:val="24"/>
                <w:szCs w:val="24"/>
              </w:rPr>
              <w:t xml:space="preserve"> </w:t>
            </w:r>
            <w:r w:rsidR="00AB12E6" w:rsidRPr="00F96E28">
              <w:rPr>
                <w:sz w:val="24"/>
                <w:szCs w:val="24"/>
              </w:rPr>
              <w:t xml:space="preserve">Составление плана оказания помощи молодым специалистам </w:t>
            </w:r>
          </w:p>
          <w:p w:rsidR="00D57295" w:rsidRDefault="00DC5839" w:rsidP="00D57295">
            <w:pPr>
              <w:ind w:firstLine="33"/>
              <w:jc w:val="both"/>
              <w:rPr>
                <w:sz w:val="24"/>
                <w:szCs w:val="24"/>
              </w:rPr>
            </w:pPr>
            <w:r>
              <w:rPr>
                <w:sz w:val="24"/>
                <w:szCs w:val="24"/>
              </w:rPr>
              <w:t xml:space="preserve">- </w:t>
            </w:r>
            <w:r w:rsidR="00AB12E6" w:rsidRPr="00DC5839">
              <w:rPr>
                <w:sz w:val="24"/>
                <w:szCs w:val="24"/>
              </w:rPr>
              <w:t xml:space="preserve">Консультирование молодых специалистов </w:t>
            </w:r>
            <w:r w:rsidR="00AB12E6">
              <w:rPr>
                <w:sz w:val="24"/>
                <w:szCs w:val="24"/>
              </w:rPr>
              <w:t xml:space="preserve"> </w:t>
            </w:r>
            <w:r w:rsidR="00AB12E6" w:rsidRPr="00F96E28">
              <w:rPr>
                <w:sz w:val="24"/>
                <w:szCs w:val="24"/>
              </w:rPr>
              <w:t xml:space="preserve">по </w:t>
            </w:r>
            <w:r w:rsidR="00AB12E6">
              <w:rPr>
                <w:sz w:val="24"/>
                <w:szCs w:val="24"/>
              </w:rPr>
              <w:t xml:space="preserve">программе </w:t>
            </w:r>
          </w:p>
          <w:p w:rsidR="00AB12E6" w:rsidRDefault="00D57295" w:rsidP="00D57295">
            <w:pPr>
              <w:ind w:firstLine="33"/>
              <w:jc w:val="both"/>
              <w:rPr>
                <w:b/>
                <w:sz w:val="24"/>
                <w:szCs w:val="24"/>
                <w:lang w:val="kk-KZ"/>
              </w:rPr>
            </w:pPr>
            <w:r>
              <w:rPr>
                <w:sz w:val="24"/>
                <w:szCs w:val="24"/>
              </w:rPr>
              <w:t xml:space="preserve">  </w:t>
            </w:r>
            <w:r w:rsidR="00AB12E6">
              <w:rPr>
                <w:sz w:val="24"/>
                <w:szCs w:val="24"/>
              </w:rPr>
              <w:t>«</w:t>
            </w:r>
            <w:proofErr w:type="spellStart"/>
            <w:r w:rsidR="00AB12E6">
              <w:rPr>
                <w:sz w:val="24"/>
                <w:szCs w:val="24"/>
              </w:rPr>
              <w:t>Зерек</w:t>
            </w:r>
            <w:proofErr w:type="spellEnd"/>
            <w:r w:rsidR="00AB12E6">
              <w:rPr>
                <w:sz w:val="24"/>
                <w:szCs w:val="24"/>
              </w:rPr>
              <w:t xml:space="preserve"> бала», </w:t>
            </w:r>
            <w:r w:rsidR="00AB12E6">
              <w:rPr>
                <w:sz w:val="24"/>
                <w:szCs w:val="24"/>
                <w:lang w:val="kk-KZ"/>
              </w:rPr>
              <w:t>«Біз мектепке  барамыз».</w:t>
            </w:r>
          </w:p>
        </w:tc>
        <w:tc>
          <w:tcPr>
            <w:tcW w:w="3544" w:type="dxa"/>
          </w:tcPr>
          <w:p w:rsidR="00AB12E6" w:rsidRPr="00AB12E6" w:rsidRDefault="00AB12E6" w:rsidP="00F372EF">
            <w:pPr>
              <w:rPr>
                <w:sz w:val="24"/>
                <w:szCs w:val="24"/>
                <w:lang w:val="kk-KZ"/>
              </w:rPr>
            </w:pPr>
            <w:r w:rsidRPr="00AB12E6">
              <w:rPr>
                <w:sz w:val="24"/>
                <w:szCs w:val="24"/>
                <w:lang w:val="kk-KZ"/>
              </w:rPr>
              <w:t>Методисты</w:t>
            </w:r>
            <w:r>
              <w:rPr>
                <w:sz w:val="24"/>
                <w:szCs w:val="24"/>
                <w:lang w:val="kk-KZ"/>
              </w:rPr>
              <w:t xml:space="preserve"> Малдыбаева К.А., Рахимжанова А.К.</w:t>
            </w:r>
          </w:p>
        </w:tc>
      </w:tr>
      <w:tr w:rsidR="00AB12E6" w:rsidTr="005857D9">
        <w:tc>
          <w:tcPr>
            <w:tcW w:w="6662" w:type="dxa"/>
          </w:tcPr>
          <w:p w:rsidR="00AB12E6" w:rsidRDefault="00AB12E6" w:rsidP="00AB12E6">
            <w:pPr>
              <w:rPr>
                <w:rFonts w:ascii="Calibri" w:hAnsi="Calibri"/>
                <w:sz w:val="28"/>
                <w:szCs w:val="28"/>
              </w:rPr>
            </w:pPr>
            <w:r w:rsidRPr="006703CF">
              <w:rPr>
                <w:sz w:val="24"/>
                <w:szCs w:val="24"/>
              </w:rPr>
              <w:t xml:space="preserve">1.3. Составление графика аттестации, план работы по </w:t>
            </w:r>
            <w:r>
              <w:rPr>
                <w:sz w:val="24"/>
                <w:szCs w:val="24"/>
              </w:rPr>
              <w:t xml:space="preserve"> аттестации</w:t>
            </w:r>
          </w:p>
        </w:tc>
        <w:tc>
          <w:tcPr>
            <w:tcW w:w="3544" w:type="dxa"/>
          </w:tcPr>
          <w:p w:rsidR="00AB12E6" w:rsidRDefault="00AB12E6" w:rsidP="00AB12E6">
            <w:pPr>
              <w:rPr>
                <w:rFonts w:ascii="Calibri" w:hAnsi="Calibri"/>
                <w:sz w:val="28"/>
                <w:szCs w:val="28"/>
              </w:rPr>
            </w:pPr>
            <w:r>
              <w:rPr>
                <w:sz w:val="24"/>
                <w:szCs w:val="24"/>
              </w:rPr>
              <w:t>Методист Малдыбаева К.А.</w:t>
            </w:r>
          </w:p>
        </w:tc>
      </w:tr>
      <w:tr w:rsidR="00490A8E" w:rsidTr="005857D9">
        <w:tc>
          <w:tcPr>
            <w:tcW w:w="6662" w:type="dxa"/>
          </w:tcPr>
          <w:p w:rsidR="00490A8E" w:rsidRPr="0070110D" w:rsidRDefault="00490A8E" w:rsidP="00AB12E6">
            <w:pPr>
              <w:rPr>
                <w:sz w:val="24"/>
                <w:szCs w:val="24"/>
              </w:rPr>
            </w:pPr>
            <w:r>
              <w:rPr>
                <w:sz w:val="24"/>
                <w:szCs w:val="24"/>
              </w:rPr>
              <w:t>1.4.</w:t>
            </w:r>
            <w:r w:rsidRPr="0070110D">
              <w:rPr>
                <w:sz w:val="24"/>
                <w:szCs w:val="24"/>
              </w:rPr>
              <w:t xml:space="preserve">Отчетно выборное профсоюзное собрание </w:t>
            </w:r>
          </w:p>
          <w:p w:rsidR="00490A8E" w:rsidRDefault="00B12F4E" w:rsidP="00AB12E6">
            <w:pPr>
              <w:rPr>
                <w:rFonts w:ascii="Calibri" w:hAnsi="Calibri"/>
                <w:sz w:val="28"/>
                <w:szCs w:val="28"/>
              </w:rPr>
            </w:pPr>
            <w:r>
              <w:rPr>
                <w:sz w:val="24"/>
                <w:szCs w:val="24"/>
              </w:rPr>
              <w:t xml:space="preserve">      </w:t>
            </w:r>
            <w:r w:rsidR="00490A8E" w:rsidRPr="00A970B2">
              <w:rPr>
                <w:sz w:val="24"/>
                <w:szCs w:val="24"/>
              </w:rPr>
              <w:t xml:space="preserve">«Утверждение плана </w:t>
            </w:r>
            <w:r w:rsidR="00490A8E">
              <w:rPr>
                <w:sz w:val="24"/>
                <w:szCs w:val="24"/>
              </w:rPr>
              <w:t xml:space="preserve">  </w:t>
            </w:r>
            <w:r w:rsidR="00490A8E" w:rsidRPr="006703CF">
              <w:rPr>
                <w:sz w:val="24"/>
                <w:szCs w:val="24"/>
              </w:rPr>
              <w:t>работы. Выбор профкома»</w:t>
            </w:r>
            <w:r w:rsidR="00490A8E">
              <w:rPr>
                <w:sz w:val="24"/>
                <w:szCs w:val="24"/>
              </w:rPr>
              <w:t>.</w:t>
            </w:r>
          </w:p>
        </w:tc>
        <w:tc>
          <w:tcPr>
            <w:tcW w:w="3544" w:type="dxa"/>
            <w:vMerge w:val="restart"/>
          </w:tcPr>
          <w:p w:rsidR="00490A8E" w:rsidRDefault="00490A8E" w:rsidP="00AB12E6">
            <w:pPr>
              <w:rPr>
                <w:sz w:val="24"/>
                <w:szCs w:val="24"/>
              </w:rPr>
            </w:pPr>
            <w:r>
              <w:rPr>
                <w:sz w:val="24"/>
                <w:szCs w:val="24"/>
              </w:rPr>
              <w:t xml:space="preserve">Председатель ПК </w:t>
            </w:r>
          </w:p>
          <w:p w:rsidR="00490A8E" w:rsidRPr="00490A8E" w:rsidRDefault="00490A8E" w:rsidP="00490A8E">
            <w:pPr>
              <w:rPr>
                <w:rFonts w:ascii="Calibri" w:hAnsi="Calibri"/>
                <w:sz w:val="28"/>
                <w:szCs w:val="28"/>
                <w:lang w:val="kk-KZ"/>
              </w:rPr>
            </w:pPr>
            <w:r>
              <w:rPr>
                <w:sz w:val="24"/>
                <w:szCs w:val="24"/>
                <w:lang w:val="kk-KZ"/>
              </w:rPr>
              <w:t>Уфимцева Н.Ф.</w:t>
            </w:r>
          </w:p>
        </w:tc>
      </w:tr>
      <w:tr w:rsidR="00490A8E" w:rsidTr="005857D9">
        <w:tc>
          <w:tcPr>
            <w:tcW w:w="6662" w:type="dxa"/>
          </w:tcPr>
          <w:p w:rsidR="00B12F4E" w:rsidRDefault="00490A8E" w:rsidP="00F372EF">
            <w:pPr>
              <w:rPr>
                <w:sz w:val="24"/>
                <w:szCs w:val="24"/>
              </w:rPr>
            </w:pPr>
            <w:r>
              <w:rPr>
                <w:sz w:val="24"/>
                <w:szCs w:val="24"/>
              </w:rPr>
              <w:t>1.5.</w:t>
            </w:r>
            <w:r w:rsidRPr="0070110D">
              <w:rPr>
                <w:sz w:val="24"/>
                <w:szCs w:val="24"/>
              </w:rPr>
              <w:t xml:space="preserve">Заседание Профкома «Планирование работы на </w:t>
            </w:r>
            <w:r>
              <w:rPr>
                <w:sz w:val="24"/>
                <w:szCs w:val="24"/>
              </w:rPr>
              <w:t xml:space="preserve"> </w:t>
            </w:r>
            <w:proofErr w:type="gramStart"/>
            <w:r w:rsidRPr="0070110D">
              <w:rPr>
                <w:sz w:val="24"/>
                <w:szCs w:val="24"/>
              </w:rPr>
              <w:t>новый</w:t>
            </w:r>
            <w:proofErr w:type="gramEnd"/>
            <w:r w:rsidRPr="0070110D">
              <w:rPr>
                <w:sz w:val="24"/>
                <w:szCs w:val="24"/>
              </w:rPr>
              <w:t xml:space="preserve"> </w:t>
            </w:r>
          </w:p>
          <w:p w:rsidR="00490A8E" w:rsidRDefault="00B12F4E" w:rsidP="00F372EF">
            <w:pPr>
              <w:rPr>
                <w:b/>
                <w:sz w:val="24"/>
                <w:szCs w:val="24"/>
                <w:lang w:val="kk-KZ"/>
              </w:rPr>
            </w:pPr>
            <w:r>
              <w:rPr>
                <w:sz w:val="24"/>
                <w:szCs w:val="24"/>
              </w:rPr>
              <w:t xml:space="preserve">      </w:t>
            </w:r>
            <w:r w:rsidR="00490A8E" w:rsidRPr="0070110D">
              <w:rPr>
                <w:sz w:val="24"/>
                <w:szCs w:val="24"/>
              </w:rPr>
              <w:t>учебный год.</w:t>
            </w:r>
          </w:p>
        </w:tc>
        <w:tc>
          <w:tcPr>
            <w:tcW w:w="3544" w:type="dxa"/>
            <w:vMerge/>
          </w:tcPr>
          <w:p w:rsidR="00490A8E" w:rsidRDefault="00490A8E" w:rsidP="00F372EF">
            <w:pPr>
              <w:rPr>
                <w:b/>
                <w:sz w:val="24"/>
                <w:szCs w:val="24"/>
                <w:lang w:val="kk-KZ"/>
              </w:rPr>
            </w:pPr>
          </w:p>
        </w:tc>
      </w:tr>
      <w:tr w:rsidR="00490A8E" w:rsidTr="005857D9">
        <w:tc>
          <w:tcPr>
            <w:tcW w:w="6662" w:type="dxa"/>
          </w:tcPr>
          <w:p w:rsidR="00490A8E" w:rsidRDefault="00490A8E" w:rsidP="00FD71C3">
            <w:pPr>
              <w:rPr>
                <w:sz w:val="24"/>
                <w:szCs w:val="24"/>
              </w:rPr>
            </w:pPr>
            <w:r>
              <w:rPr>
                <w:sz w:val="24"/>
                <w:szCs w:val="24"/>
              </w:rPr>
              <w:t>1.6</w:t>
            </w:r>
            <w:r w:rsidRPr="006703CF">
              <w:rPr>
                <w:sz w:val="24"/>
                <w:szCs w:val="24"/>
              </w:rPr>
              <w:t xml:space="preserve">. Инструктаж с </w:t>
            </w:r>
            <w:r>
              <w:rPr>
                <w:sz w:val="24"/>
                <w:szCs w:val="24"/>
              </w:rPr>
              <w:t xml:space="preserve">сотрудниками </w:t>
            </w:r>
            <w:r w:rsidRPr="006703CF">
              <w:rPr>
                <w:sz w:val="24"/>
                <w:szCs w:val="24"/>
              </w:rPr>
              <w:t xml:space="preserve"> «</w:t>
            </w:r>
            <w:proofErr w:type="gramStart"/>
            <w:r w:rsidRPr="006703CF">
              <w:rPr>
                <w:sz w:val="24"/>
                <w:szCs w:val="24"/>
              </w:rPr>
              <w:t>Должностные</w:t>
            </w:r>
            <w:proofErr w:type="gramEnd"/>
            <w:r w:rsidRPr="006703CF">
              <w:rPr>
                <w:sz w:val="24"/>
                <w:szCs w:val="24"/>
              </w:rPr>
              <w:t xml:space="preserve"> </w:t>
            </w:r>
          </w:p>
          <w:p w:rsidR="00490A8E" w:rsidRDefault="00490A8E" w:rsidP="00FD71C3">
            <w:pPr>
              <w:rPr>
                <w:rFonts w:ascii="Calibri" w:hAnsi="Calibri"/>
                <w:sz w:val="28"/>
                <w:szCs w:val="28"/>
              </w:rPr>
            </w:pPr>
            <w:r>
              <w:rPr>
                <w:sz w:val="24"/>
                <w:szCs w:val="24"/>
              </w:rPr>
              <w:t xml:space="preserve">       </w:t>
            </w:r>
            <w:r w:rsidRPr="006703CF">
              <w:rPr>
                <w:sz w:val="24"/>
                <w:szCs w:val="24"/>
              </w:rPr>
              <w:t>инструкции»</w:t>
            </w:r>
            <w:r>
              <w:rPr>
                <w:sz w:val="24"/>
                <w:szCs w:val="24"/>
              </w:rPr>
              <w:t>.</w:t>
            </w:r>
          </w:p>
        </w:tc>
        <w:tc>
          <w:tcPr>
            <w:tcW w:w="3544" w:type="dxa"/>
          </w:tcPr>
          <w:p w:rsidR="00490A8E" w:rsidRPr="00490A8E" w:rsidRDefault="00490A8E" w:rsidP="00FD71C3">
            <w:pPr>
              <w:rPr>
                <w:rFonts w:ascii="Calibri" w:hAnsi="Calibri"/>
                <w:sz w:val="28"/>
                <w:szCs w:val="28"/>
                <w:lang w:val="kk-KZ"/>
              </w:rPr>
            </w:pPr>
            <w:r>
              <w:rPr>
                <w:sz w:val="24"/>
                <w:szCs w:val="24"/>
              </w:rPr>
              <w:t>Заведующая</w:t>
            </w:r>
            <w:r>
              <w:rPr>
                <w:sz w:val="24"/>
                <w:szCs w:val="24"/>
                <w:lang w:val="kk-KZ"/>
              </w:rPr>
              <w:t xml:space="preserve"> Пилипенко Л.Ю.</w:t>
            </w:r>
            <w:r>
              <w:rPr>
                <w:sz w:val="24"/>
                <w:szCs w:val="24"/>
              </w:rPr>
              <w:t>, зам по АХЧ</w:t>
            </w:r>
            <w:r>
              <w:rPr>
                <w:sz w:val="24"/>
                <w:szCs w:val="24"/>
                <w:lang w:val="kk-KZ"/>
              </w:rPr>
              <w:t xml:space="preserve"> Бут А.Н.</w:t>
            </w:r>
          </w:p>
        </w:tc>
      </w:tr>
      <w:tr w:rsidR="00490A8E" w:rsidTr="005857D9">
        <w:tc>
          <w:tcPr>
            <w:tcW w:w="6662" w:type="dxa"/>
          </w:tcPr>
          <w:p w:rsidR="00490A8E" w:rsidRDefault="00490A8E" w:rsidP="00FD71C3">
            <w:pPr>
              <w:rPr>
                <w:rFonts w:ascii="Calibri" w:hAnsi="Calibri"/>
                <w:sz w:val="28"/>
                <w:szCs w:val="28"/>
              </w:rPr>
            </w:pPr>
            <w:r>
              <w:rPr>
                <w:sz w:val="24"/>
                <w:szCs w:val="24"/>
              </w:rPr>
              <w:t>1.7</w:t>
            </w:r>
            <w:r w:rsidRPr="006703CF">
              <w:rPr>
                <w:sz w:val="24"/>
                <w:szCs w:val="24"/>
              </w:rPr>
              <w:t>. Правила обработки посуды, смена белья и прочее</w:t>
            </w:r>
            <w:r>
              <w:rPr>
                <w:sz w:val="24"/>
                <w:szCs w:val="24"/>
              </w:rPr>
              <w:t>.</w:t>
            </w:r>
          </w:p>
        </w:tc>
        <w:tc>
          <w:tcPr>
            <w:tcW w:w="3544" w:type="dxa"/>
          </w:tcPr>
          <w:p w:rsidR="00490A8E" w:rsidRPr="00490A8E" w:rsidRDefault="00490A8E" w:rsidP="00FD71C3">
            <w:pPr>
              <w:rPr>
                <w:rFonts w:ascii="Calibri" w:hAnsi="Calibri"/>
                <w:sz w:val="28"/>
                <w:szCs w:val="28"/>
                <w:lang w:val="kk-KZ"/>
              </w:rPr>
            </w:pPr>
            <w:r>
              <w:rPr>
                <w:sz w:val="24"/>
                <w:szCs w:val="24"/>
              </w:rPr>
              <w:t>М</w:t>
            </w:r>
            <w:r w:rsidRPr="006703CF">
              <w:rPr>
                <w:sz w:val="24"/>
                <w:szCs w:val="24"/>
              </w:rPr>
              <w:t>едсестра</w:t>
            </w:r>
            <w:r>
              <w:rPr>
                <w:sz w:val="24"/>
                <w:szCs w:val="24"/>
                <w:lang w:val="kk-KZ"/>
              </w:rPr>
              <w:t xml:space="preserve"> Темиргалиева Г.А.</w:t>
            </w:r>
          </w:p>
        </w:tc>
      </w:tr>
      <w:tr w:rsidR="00C526CA" w:rsidTr="005857D9">
        <w:tc>
          <w:tcPr>
            <w:tcW w:w="6662" w:type="dxa"/>
          </w:tcPr>
          <w:p w:rsidR="00C526CA" w:rsidRDefault="00C526CA" w:rsidP="00FD71C3">
            <w:pPr>
              <w:rPr>
                <w:sz w:val="24"/>
                <w:szCs w:val="24"/>
              </w:rPr>
            </w:pPr>
            <w:r>
              <w:rPr>
                <w:sz w:val="24"/>
                <w:szCs w:val="24"/>
              </w:rPr>
              <w:t>1.8</w:t>
            </w:r>
            <w:r w:rsidRPr="00F96E28">
              <w:rPr>
                <w:sz w:val="24"/>
                <w:szCs w:val="24"/>
              </w:rPr>
              <w:t>.</w:t>
            </w:r>
            <w:r>
              <w:rPr>
                <w:sz w:val="24"/>
                <w:szCs w:val="24"/>
              </w:rPr>
              <w:t xml:space="preserve"> </w:t>
            </w:r>
            <w:r w:rsidRPr="00C526CA">
              <w:rPr>
                <w:sz w:val="24"/>
                <w:szCs w:val="24"/>
              </w:rPr>
              <w:t xml:space="preserve">Производственное  собрание «О готовности учреждения </w:t>
            </w:r>
            <w:proofErr w:type="gramStart"/>
            <w:r w:rsidRPr="00C526CA">
              <w:rPr>
                <w:sz w:val="24"/>
                <w:szCs w:val="24"/>
              </w:rPr>
              <w:t>к</w:t>
            </w:r>
            <w:proofErr w:type="gramEnd"/>
            <w:r w:rsidRPr="00C526CA">
              <w:rPr>
                <w:sz w:val="24"/>
                <w:szCs w:val="24"/>
              </w:rPr>
              <w:t xml:space="preserve"> </w:t>
            </w:r>
          </w:p>
          <w:p w:rsidR="00C526CA" w:rsidRDefault="00C526CA" w:rsidP="00FD71C3">
            <w:pPr>
              <w:rPr>
                <w:sz w:val="24"/>
                <w:szCs w:val="24"/>
              </w:rPr>
            </w:pPr>
            <w:r>
              <w:rPr>
                <w:sz w:val="24"/>
                <w:szCs w:val="24"/>
              </w:rPr>
              <w:t xml:space="preserve">       </w:t>
            </w:r>
            <w:r w:rsidRPr="00C526CA">
              <w:rPr>
                <w:sz w:val="24"/>
                <w:szCs w:val="24"/>
              </w:rPr>
              <w:t>новому учебному году»</w:t>
            </w:r>
          </w:p>
        </w:tc>
        <w:tc>
          <w:tcPr>
            <w:tcW w:w="3544" w:type="dxa"/>
          </w:tcPr>
          <w:p w:rsidR="00C526CA" w:rsidRDefault="00C526CA" w:rsidP="00FD71C3">
            <w:pPr>
              <w:rPr>
                <w:sz w:val="24"/>
                <w:szCs w:val="24"/>
              </w:rPr>
            </w:pPr>
            <w:r>
              <w:rPr>
                <w:sz w:val="24"/>
                <w:szCs w:val="24"/>
              </w:rPr>
              <w:t>Администрация</w:t>
            </w:r>
          </w:p>
        </w:tc>
      </w:tr>
      <w:tr w:rsidR="00490A8E" w:rsidTr="005857D9">
        <w:tc>
          <w:tcPr>
            <w:tcW w:w="6662" w:type="dxa"/>
          </w:tcPr>
          <w:p w:rsidR="00B12F4E" w:rsidRPr="00A84561" w:rsidRDefault="00490A8E" w:rsidP="00FD71C3">
            <w:pPr>
              <w:rPr>
                <w:sz w:val="24"/>
                <w:szCs w:val="24"/>
              </w:rPr>
            </w:pPr>
            <w:r w:rsidRPr="00A84561">
              <w:rPr>
                <w:sz w:val="24"/>
                <w:szCs w:val="24"/>
              </w:rPr>
              <w:t>Смотр - конкурс «О готовности к новому учебному</w:t>
            </w:r>
            <w:r w:rsidRPr="00A84561">
              <w:rPr>
                <w:sz w:val="24"/>
                <w:szCs w:val="24"/>
                <w:lang w:val="kk-KZ"/>
              </w:rPr>
              <w:t xml:space="preserve">  </w:t>
            </w:r>
            <w:r w:rsidRPr="00A84561">
              <w:rPr>
                <w:sz w:val="24"/>
                <w:szCs w:val="24"/>
              </w:rPr>
              <w:t>году»</w:t>
            </w:r>
          </w:p>
          <w:p w:rsidR="00B12F4E" w:rsidRPr="00A84561" w:rsidRDefault="00B12F4E" w:rsidP="00FD71C3">
            <w:pPr>
              <w:rPr>
                <w:sz w:val="24"/>
                <w:szCs w:val="24"/>
              </w:rPr>
            </w:pPr>
            <w:r w:rsidRPr="00A84561">
              <w:rPr>
                <w:sz w:val="24"/>
                <w:szCs w:val="24"/>
              </w:rPr>
              <w:t xml:space="preserve">     </w:t>
            </w:r>
            <w:r w:rsidR="00490A8E" w:rsidRPr="00A84561">
              <w:rPr>
                <w:sz w:val="24"/>
                <w:szCs w:val="24"/>
              </w:rPr>
              <w:t xml:space="preserve">   </w:t>
            </w:r>
            <w:proofErr w:type="gramStart"/>
            <w:r w:rsidR="00490A8E" w:rsidRPr="00A84561">
              <w:rPr>
                <w:sz w:val="24"/>
                <w:szCs w:val="24"/>
              </w:rPr>
              <w:t xml:space="preserve">(разработка критериев, предварительный </w:t>
            </w:r>
            <w:r w:rsidR="00490A8E" w:rsidRPr="00A84561">
              <w:rPr>
                <w:sz w:val="24"/>
                <w:szCs w:val="24"/>
                <w:lang w:val="kk-KZ"/>
              </w:rPr>
              <w:t xml:space="preserve"> </w:t>
            </w:r>
            <w:r w:rsidR="00490A8E" w:rsidRPr="00A84561">
              <w:rPr>
                <w:sz w:val="24"/>
                <w:szCs w:val="24"/>
              </w:rPr>
              <w:t xml:space="preserve">смотр,  </w:t>
            </w:r>
            <w:r w:rsidRPr="00A84561">
              <w:rPr>
                <w:sz w:val="24"/>
                <w:szCs w:val="24"/>
              </w:rPr>
              <w:t xml:space="preserve"> </w:t>
            </w:r>
            <w:proofErr w:type="gramEnd"/>
          </w:p>
          <w:p w:rsidR="00490A8E" w:rsidRPr="00A84561" w:rsidRDefault="00B12F4E" w:rsidP="00FD71C3">
            <w:pPr>
              <w:rPr>
                <w:rFonts w:ascii="Calibri" w:hAnsi="Calibri"/>
                <w:sz w:val="28"/>
                <w:szCs w:val="28"/>
              </w:rPr>
            </w:pPr>
            <w:r w:rsidRPr="00A84561">
              <w:rPr>
                <w:sz w:val="24"/>
                <w:szCs w:val="24"/>
              </w:rPr>
              <w:t xml:space="preserve">        </w:t>
            </w:r>
            <w:r w:rsidR="00490A8E" w:rsidRPr="00A84561">
              <w:rPr>
                <w:sz w:val="24"/>
                <w:szCs w:val="24"/>
              </w:rPr>
              <w:t>рекомендации).</w:t>
            </w:r>
          </w:p>
        </w:tc>
        <w:tc>
          <w:tcPr>
            <w:tcW w:w="3544" w:type="dxa"/>
          </w:tcPr>
          <w:p w:rsidR="00490A8E" w:rsidRPr="00A84561" w:rsidRDefault="00490A8E" w:rsidP="00490A8E">
            <w:pPr>
              <w:rPr>
                <w:sz w:val="24"/>
                <w:szCs w:val="24"/>
                <w:lang w:val="kk-KZ"/>
              </w:rPr>
            </w:pPr>
            <w:r w:rsidRPr="00A84561">
              <w:rPr>
                <w:sz w:val="24"/>
                <w:szCs w:val="24"/>
              </w:rPr>
              <w:t>Заведующая</w:t>
            </w:r>
            <w:r w:rsidRPr="00A84561">
              <w:rPr>
                <w:sz w:val="24"/>
                <w:szCs w:val="24"/>
                <w:lang w:val="kk-KZ"/>
              </w:rPr>
              <w:t xml:space="preserve"> Пилипенко Л.Ю.</w:t>
            </w:r>
            <w:r w:rsidRPr="00A84561">
              <w:rPr>
                <w:sz w:val="24"/>
                <w:szCs w:val="24"/>
              </w:rPr>
              <w:t xml:space="preserve">, </w:t>
            </w:r>
            <w:r w:rsidRPr="00A84561">
              <w:rPr>
                <w:sz w:val="24"/>
                <w:szCs w:val="24"/>
                <w:lang w:val="kk-KZ"/>
              </w:rPr>
              <w:t xml:space="preserve">методист Рахимжанова А.К., председатель ПК </w:t>
            </w:r>
          </w:p>
          <w:p w:rsidR="00490A8E" w:rsidRPr="00A84561" w:rsidRDefault="00490A8E" w:rsidP="00490A8E">
            <w:pPr>
              <w:rPr>
                <w:sz w:val="24"/>
                <w:szCs w:val="24"/>
                <w:lang w:val="kk-KZ"/>
              </w:rPr>
            </w:pPr>
            <w:r w:rsidRPr="00A84561">
              <w:rPr>
                <w:sz w:val="24"/>
                <w:szCs w:val="24"/>
                <w:lang w:val="kk-KZ"/>
              </w:rPr>
              <w:t>Уфимцева Н.Ф., медсестра</w:t>
            </w:r>
          </w:p>
          <w:p w:rsidR="00490A8E" w:rsidRPr="00A84561" w:rsidRDefault="00490A8E" w:rsidP="00490A8E">
            <w:pPr>
              <w:rPr>
                <w:rFonts w:ascii="Calibri" w:hAnsi="Calibri"/>
                <w:sz w:val="28"/>
                <w:szCs w:val="28"/>
                <w:lang w:val="kk-KZ"/>
              </w:rPr>
            </w:pPr>
            <w:r w:rsidRPr="00A84561">
              <w:rPr>
                <w:sz w:val="24"/>
                <w:szCs w:val="24"/>
                <w:lang w:val="kk-KZ"/>
              </w:rPr>
              <w:t>Темиргалиева Г.А.</w:t>
            </w:r>
          </w:p>
        </w:tc>
      </w:tr>
      <w:tr w:rsidR="00891D20" w:rsidTr="005857D9">
        <w:tc>
          <w:tcPr>
            <w:tcW w:w="6662" w:type="dxa"/>
          </w:tcPr>
          <w:p w:rsidR="00891D20" w:rsidRPr="00A84561" w:rsidRDefault="00891D20" w:rsidP="00891D20">
            <w:pPr>
              <w:pStyle w:val="af2"/>
              <w:spacing w:line="276" w:lineRule="auto"/>
              <w:rPr>
                <w:sz w:val="24"/>
                <w:szCs w:val="24"/>
                <w:lang w:val="kk-KZ"/>
              </w:rPr>
            </w:pPr>
            <w:r w:rsidRPr="00A84561">
              <w:rPr>
                <w:sz w:val="24"/>
                <w:szCs w:val="24"/>
                <w:lang w:val="kk-KZ"/>
              </w:rPr>
              <w:t xml:space="preserve">1.9. </w:t>
            </w:r>
            <w:r w:rsidRPr="00A84561">
              <w:rPr>
                <w:sz w:val="24"/>
                <w:szCs w:val="24"/>
              </w:rPr>
              <w:t xml:space="preserve">Проверка знаний у </w:t>
            </w:r>
            <w:r w:rsidRPr="00A84561">
              <w:rPr>
                <w:sz w:val="24"/>
                <w:szCs w:val="24"/>
                <w:lang w:val="kk-KZ"/>
              </w:rPr>
              <w:t>сотрудников</w:t>
            </w:r>
            <w:r w:rsidRPr="00A84561">
              <w:rPr>
                <w:sz w:val="24"/>
                <w:szCs w:val="24"/>
              </w:rPr>
              <w:t>, инструкции по охране жизни</w:t>
            </w:r>
            <w:r w:rsidR="00057571">
              <w:rPr>
                <w:sz w:val="24"/>
                <w:szCs w:val="24"/>
              </w:rPr>
              <w:t xml:space="preserve"> </w:t>
            </w:r>
            <w:r w:rsidRPr="00A84561">
              <w:rPr>
                <w:sz w:val="24"/>
                <w:szCs w:val="24"/>
                <w:lang w:val="kk-KZ"/>
              </w:rPr>
              <w:t xml:space="preserve"> </w:t>
            </w:r>
            <w:r w:rsidRPr="00A84561">
              <w:rPr>
                <w:sz w:val="24"/>
                <w:szCs w:val="24"/>
              </w:rPr>
              <w:t xml:space="preserve"> и здоровья детей, действия персонала </w:t>
            </w:r>
            <w:proofErr w:type="gramStart"/>
            <w:r w:rsidRPr="00A84561">
              <w:rPr>
                <w:sz w:val="24"/>
                <w:szCs w:val="24"/>
              </w:rPr>
              <w:t>в</w:t>
            </w:r>
            <w:proofErr w:type="gramEnd"/>
            <w:r w:rsidRPr="00A84561">
              <w:rPr>
                <w:sz w:val="24"/>
                <w:szCs w:val="24"/>
              </w:rPr>
              <w:t xml:space="preserve"> чрезвычайных </w:t>
            </w:r>
            <w:r w:rsidRPr="00A84561">
              <w:rPr>
                <w:sz w:val="24"/>
                <w:szCs w:val="24"/>
                <w:lang w:val="kk-KZ"/>
              </w:rPr>
              <w:t xml:space="preserve"> </w:t>
            </w:r>
          </w:p>
          <w:p w:rsidR="00891D20" w:rsidRPr="00A84561" w:rsidRDefault="00891D20" w:rsidP="00057571">
            <w:pPr>
              <w:rPr>
                <w:sz w:val="24"/>
                <w:szCs w:val="24"/>
                <w:lang w:val="kk-KZ"/>
              </w:rPr>
            </w:pPr>
            <w:proofErr w:type="gramStart"/>
            <w:r w:rsidRPr="00A84561">
              <w:rPr>
                <w:sz w:val="24"/>
                <w:szCs w:val="24"/>
              </w:rPr>
              <w:t>ситуациях</w:t>
            </w:r>
            <w:proofErr w:type="gramEnd"/>
            <w:r w:rsidRPr="00A84561">
              <w:rPr>
                <w:sz w:val="24"/>
                <w:szCs w:val="24"/>
              </w:rPr>
              <w:t>.</w:t>
            </w:r>
          </w:p>
        </w:tc>
        <w:tc>
          <w:tcPr>
            <w:tcW w:w="3544" w:type="dxa"/>
          </w:tcPr>
          <w:p w:rsidR="00891D20" w:rsidRPr="00A84561" w:rsidRDefault="00891D20" w:rsidP="00490A8E">
            <w:pPr>
              <w:rPr>
                <w:sz w:val="24"/>
                <w:szCs w:val="24"/>
              </w:rPr>
            </w:pPr>
            <w:r w:rsidRPr="00A84561">
              <w:rPr>
                <w:sz w:val="24"/>
                <w:szCs w:val="24"/>
                <w:lang w:val="kk-KZ"/>
              </w:rPr>
              <w:t>З</w:t>
            </w:r>
            <w:proofErr w:type="spellStart"/>
            <w:r w:rsidRPr="00A84561">
              <w:rPr>
                <w:sz w:val="24"/>
                <w:szCs w:val="24"/>
              </w:rPr>
              <w:t>ам</w:t>
            </w:r>
            <w:proofErr w:type="spellEnd"/>
            <w:r w:rsidRPr="00A84561">
              <w:rPr>
                <w:sz w:val="24"/>
                <w:szCs w:val="24"/>
              </w:rPr>
              <w:t xml:space="preserve"> по АХЧ</w:t>
            </w:r>
            <w:r w:rsidRPr="00A84561">
              <w:rPr>
                <w:sz w:val="24"/>
                <w:szCs w:val="24"/>
                <w:lang w:val="kk-KZ"/>
              </w:rPr>
              <w:t xml:space="preserve"> Бут А.Н.</w:t>
            </w:r>
          </w:p>
        </w:tc>
      </w:tr>
      <w:tr w:rsidR="00490A8E" w:rsidTr="005857D9">
        <w:trPr>
          <w:trHeight w:val="291"/>
        </w:trPr>
        <w:tc>
          <w:tcPr>
            <w:tcW w:w="10206" w:type="dxa"/>
            <w:gridSpan w:val="2"/>
          </w:tcPr>
          <w:p w:rsidR="00490A8E" w:rsidRDefault="00490A8E" w:rsidP="00490A8E">
            <w:pPr>
              <w:pStyle w:val="a7"/>
              <w:ind w:left="420"/>
              <w:rPr>
                <w:b/>
                <w:sz w:val="24"/>
                <w:szCs w:val="24"/>
                <w:lang w:val="kk-KZ"/>
              </w:rPr>
            </w:pPr>
            <w:r w:rsidRPr="007B656C">
              <w:rPr>
                <w:b/>
                <w:sz w:val="24"/>
                <w:szCs w:val="24"/>
              </w:rPr>
              <w:t>2.</w:t>
            </w:r>
            <w:r w:rsidRPr="00721D86">
              <w:rPr>
                <w:b/>
                <w:bCs/>
                <w:sz w:val="24"/>
                <w:szCs w:val="24"/>
              </w:rPr>
              <w:t xml:space="preserve"> Организационно</w:t>
            </w:r>
            <w:r w:rsidR="004D0169">
              <w:rPr>
                <w:b/>
                <w:bCs/>
                <w:sz w:val="24"/>
                <w:szCs w:val="24"/>
              </w:rPr>
              <w:t xml:space="preserve"> </w:t>
            </w:r>
            <w:r w:rsidRPr="00721D86">
              <w:rPr>
                <w:b/>
                <w:bCs/>
                <w:sz w:val="24"/>
                <w:szCs w:val="24"/>
              </w:rPr>
              <w:t>-</w:t>
            </w:r>
            <w:r w:rsidR="004D0169">
              <w:rPr>
                <w:b/>
                <w:bCs/>
                <w:sz w:val="24"/>
                <w:szCs w:val="24"/>
              </w:rPr>
              <w:t xml:space="preserve"> </w:t>
            </w:r>
            <w:r w:rsidRPr="00721D86">
              <w:rPr>
                <w:b/>
                <w:bCs/>
                <w:sz w:val="24"/>
                <w:szCs w:val="24"/>
              </w:rPr>
              <w:t>педагогическая работа</w:t>
            </w:r>
          </w:p>
        </w:tc>
      </w:tr>
      <w:tr w:rsidR="00DC5839" w:rsidTr="005857D9">
        <w:trPr>
          <w:trHeight w:val="1260"/>
        </w:trPr>
        <w:tc>
          <w:tcPr>
            <w:tcW w:w="10206" w:type="dxa"/>
            <w:gridSpan w:val="2"/>
          </w:tcPr>
          <w:p w:rsidR="00DC5839" w:rsidRPr="00721D86" w:rsidRDefault="00DC5839" w:rsidP="00490A8E">
            <w:pPr>
              <w:pStyle w:val="a7"/>
              <w:ind w:left="420"/>
              <w:rPr>
                <w:sz w:val="24"/>
                <w:szCs w:val="24"/>
              </w:rPr>
            </w:pPr>
            <w:r w:rsidRPr="00721D86">
              <w:rPr>
                <w:b/>
                <w:sz w:val="24"/>
                <w:szCs w:val="24"/>
              </w:rPr>
              <w:t>Методическая тема:</w:t>
            </w:r>
            <w:r w:rsidRPr="00721D86">
              <w:rPr>
                <w:sz w:val="24"/>
                <w:szCs w:val="24"/>
              </w:rPr>
              <w:t xml:space="preserve"> «</w:t>
            </w:r>
            <w:r w:rsidR="00736F1A">
              <w:rPr>
                <w:sz w:val="24"/>
                <w:szCs w:val="24"/>
              </w:rPr>
              <w:t>Х</w:t>
            </w:r>
            <w:r w:rsidRPr="00721D86">
              <w:rPr>
                <w:sz w:val="24"/>
                <w:szCs w:val="24"/>
              </w:rPr>
              <w:t xml:space="preserve">удожественно </w:t>
            </w:r>
            <w:r w:rsidR="00736F1A">
              <w:rPr>
                <w:sz w:val="24"/>
                <w:szCs w:val="24"/>
              </w:rPr>
              <w:t>–</w:t>
            </w:r>
            <w:r w:rsidRPr="00721D86">
              <w:rPr>
                <w:sz w:val="24"/>
                <w:szCs w:val="24"/>
              </w:rPr>
              <w:t xml:space="preserve"> эстетическо</w:t>
            </w:r>
            <w:r w:rsidR="00736F1A">
              <w:rPr>
                <w:sz w:val="24"/>
                <w:szCs w:val="24"/>
              </w:rPr>
              <w:t xml:space="preserve">е </w:t>
            </w:r>
            <w:r w:rsidRPr="00721D86">
              <w:rPr>
                <w:sz w:val="24"/>
                <w:szCs w:val="24"/>
              </w:rPr>
              <w:t xml:space="preserve"> воспитани</w:t>
            </w:r>
            <w:r w:rsidR="00736F1A">
              <w:rPr>
                <w:sz w:val="24"/>
                <w:szCs w:val="24"/>
              </w:rPr>
              <w:t xml:space="preserve">е </w:t>
            </w:r>
            <w:r w:rsidRPr="00721D86">
              <w:rPr>
                <w:sz w:val="24"/>
                <w:szCs w:val="24"/>
              </w:rPr>
              <w:t xml:space="preserve">дошкольников посредством </w:t>
            </w:r>
            <w:r>
              <w:rPr>
                <w:sz w:val="24"/>
                <w:szCs w:val="24"/>
                <w:lang w:val="kk-KZ"/>
              </w:rPr>
              <w:t>инновационных технологии</w:t>
            </w:r>
            <w:r w:rsidRPr="00721D86">
              <w:rPr>
                <w:sz w:val="24"/>
                <w:szCs w:val="24"/>
              </w:rPr>
              <w:t>»</w:t>
            </w:r>
          </w:p>
          <w:p w:rsidR="00C24D44" w:rsidRDefault="00B83077" w:rsidP="00A84561">
            <w:pPr>
              <w:rPr>
                <w:sz w:val="24"/>
                <w:szCs w:val="24"/>
                <w:lang w:val="kk-KZ"/>
              </w:rPr>
            </w:pPr>
            <w:r>
              <w:rPr>
                <w:sz w:val="24"/>
                <w:szCs w:val="24"/>
              </w:rPr>
              <w:t xml:space="preserve">     </w:t>
            </w:r>
            <w:r w:rsidR="00DC5839" w:rsidRPr="00721D86">
              <w:rPr>
                <w:sz w:val="24"/>
                <w:szCs w:val="24"/>
              </w:rPr>
              <w:t xml:space="preserve"> </w:t>
            </w:r>
            <w:r w:rsidR="00DC5839" w:rsidRPr="00721D86">
              <w:rPr>
                <w:b/>
                <w:sz w:val="24"/>
                <w:szCs w:val="24"/>
              </w:rPr>
              <w:t>Цель:</w:t>
            </w:r>
            <w:r w:rsidR="00DC5839" w:rsidRPr="00721D86">
              <w:rPr>
                <w:sz w:val="24"/>
                <w:szCs w:val="24"/>
              </w:rPr>
              <w:t xml:space="preserve">  </w:t>
            </w:r>
            <w:r w:rsidR="00A84561">
              <w:rPr>
                <w:sz w:val="24"/>
                <w:szCs w:val="24"/>
              </w:rPr>
              <w:t xml:space="preserve">Развитие художественно – эстетических способностей дошкольников, подготовка </w:t>
            </w:r>
            <w:proofErr w:type="gramStart"/>
            <w:r w:rsidR="00A84561">
              <w:rPr>
                <w:sz w:val="24"/>
                <w:szCs w:val="24"/>
              </w:rPr>
              <w:t>к</w:t>
            </w:r>
            <w:proofErr w:type="gramEnd"/>
            <w:r w:rsidR="00A84561">
              <w:rPr>
                <w:sz w:val="24"/>
                <w:szCs w:val="24"/>
              </w:rPr>
              <w:t xml:space="preserve"> </w:t>
            </w:r>
            <w:r w:rsidR="00C24D44">
              <w:rPr>
                <w:sz w:val="24"/>
                <w:szCs w:val="24"/>
                <w:lang w:val="kk-KZ"/>
              </w:rPr>
              <w:t xml:space="preserve"> </w:t>
            </w:r>
          </w:p>
          <w:p w:rsidR="00DC5839" w:rsidRPr="007B656C" w:rsidRDefault="00C24D44" w:rsidP="00C24D44">
            <w:pPr>
              <w:rPr>
                <w:b/>
                <w:sz w:val="24"/>
                <w:szCs w:val="24"/>
              </w:rPr>
            </w:pPr>
            <w:r>
              <w:rPr>
                <w:sz w:val="24"/>
                <w:szCs w:val="24"/>
                <w:lang w:val="kk-KZ"/>
              </w:rPr>
              <w:t xml:space="preserve">                  </w:t>
            </w:r>
            <w:r w:rsidR="00A84561">
              <w:rPr>
                <w:sz w:val="24"/>
                <w:szCs w:val="24"/>
              </w:rPr>
              <w:t xml:space="preserve">социуму </w:t>
            </w:r>
            <w:proofErr w:type="gramStart"/>
            <w:r w:rsidR="00A84561">
              <w:rPr>
                <w:sz w:val="24"/>
                <w:szCs w:val="24"/>
              </w:rPr>
              <w:t>через</w:t>
            </w:r>
            <w:proofErr w:type="gramEnd"/>
            <w:r w:rsidR="00A84561">
              <w:rPr>
                <w:sz w:val="24"/>
                <w:szCs w:val="24"/>
              </w:rPr>
              <w:t xml:space="preserve"> педагогических технологий в </w:t>
            </w:r>
            <w:proofErr w:type="spellStart"/>
            <w:r w:rsidR="00A84561">
              <w:rPr>
                <w:sz w:val="24"/>
                <w:szCs w:val="24"/>
              </w:rPr>
              <w:t>воспитательно</w:t>
            </w:r>
            <w:proofErr w:type="spellEnd"/>
            <w:r w:rsidR="00A84561">
              <w:rPr>
                <w:sz w:val="24"/>
                <w:szCs w:val="24"/>
              </w:rPr>
              <w:t xml:space="preserve"> – образовательном процессе.</w:t>
            </w:r>
          </w:p>
        </w:tc>
      </w:tr>
      <w:tr w:rsidR="00FD71C3" w:rsidTr="005857D9">
        <w:tc>
          <w:tcPr>
            <w:tcW w:w="10206" w:type="dxa"/>
            <w:gridSpan w:val="2"/>
          </w:tcPr>
          <w:p w:rsidR="00FD71C3" w:rsidRDefault="00FD71C3" w:rsidP="00FD71C3">
            <w:pPr>
              <w:rPr>
                <w:rFonts w:ascii="Calibri" w:hAnsi="Calibri"/>
                <w:sz w:val="28"/>
                <w:szCs w:val="28"/>
              </w:rPr>
            </w:pPr>
            <w:r w:rsidRPr="00FB109E">
              <w:rPr>
                <w:b/>
                <w:sz w:val="24"/>
                <w:szCs w:val="24"/>
              </w:rPr>
              <w:t>Подготовка к педсовету</w:t>
            </w:r>
          </w:p>
        </w:tc>
      </w:tr>
      <w:tr w:rsidR="00FB109E" w:rsidTr="005857D9">
        <w:tc>
          <w:tcPr>
            <w:tcW w:w="6662" w:type="dxa"/>
          </w:tcPr>
          <w:p w:rsidR="00FB109E" w:rsidRDefault="00FB109E" w:rsidP="00FD71C3">
            <w:pPr>
              <w:rPr>
                <w:sz w:val="24"/>
                <w:szCs w:val="24"/>
              </w:rPr>
            </w:pPr>
            <w:r>
              <w:rPr>
                <w:sz w:val="24"/>
                <w:szCs w:val="24"/>
              </w:rPr>
              <w:t xml:space="preserve">2.1. Изучение  программ </w:t>
            </w:r>
            <w:proofErr w:type="gramStart"/>
            <w:r>
              <w:rPr>
                <w:sz w:val="24"/>
                <w:szCs w:val="24"/>
              </w:rPr>
              <w:t>по</w:t>
            </w:r>
            <w:proofErr w:type="gramEnd"/>
            <w:r>
              <w:rPr>
                <w:sz w:val="24"/>
                <w:szCs w:val="24"/>
              </w:rPr>
              <w:t xml:space="preserve"> своим возрастным </w:t>
            </w:r>
          </w:p>
          <w:p w:rsidR="00FB109E" w:rsidRDefault="00FB109E" w:rsidP="00FD71C3">
            <w:pPr>
              <w:rPr>
                <w:rFonts w:ascii="Calibri" w:hAnsi="Calibri"/>
                <w:sz w:val="28"/>
                <w:szCs w:val="28"/>
              </w:rPr>
            </w:pPr>
            <w:r>
              <w:rPr>
                <w:sz w:val="24"/>
                <w:szCs w:val="24"/>
              </w:rPr>
              <w:lastRenderedPageBreak/>
              <w:t xml:space="preserve">        группам.</w:t>
            </w:r>
          </w:p>
        </w:tc>
        <w:tc>
          <w:tcPr>
            <w:tcW w:w="3544" w:type="dxa"/>
          </w:tcPr>
          <w:p w:rsidR="00FB109E" w:rsidRDefault="00FB109E" w:rsidP="00FD71C3">
            <w:pPr>
              <w:rPr>
                <w:rFonts w:ascii="Calibri" w:hAnsi="Calibri"/>
                <w:sz w:val="28"/>
                <w:szCs w:val="28"/>
              </w:rPr>
            </w:pPr>
            <w:r>
              <w:rPr>
                <w:sz w:val="24"/>
                <w:szCs w:val="24"/>
              </w:rPr>
              <w:lastRenderedPageBreak/>
              <w:t>Воспитатели групп</w:t>
            </w:r>
          </w:p>
        </w:tc>
      </w:tr>
      <w:tr w:rsidR="00FB109E" w:rsidTr="005857D9">
        <w:tc>
          <w:tcPr>
            <w:tcW w:w="6662" w:type="dxa"/>
          </w:tcPr>
          <w:p w:rsidR="00FB109E" w:rsidRDefault="00FB109E" w:rsidP="00FD71C3">
            <w:pPr>
              <w:rPr>
                <w:rFonts w:ascii="Calibri" w:hAnsi="Calibri"/>
                <w:sz w:val="28"/>
                <w:szCs w:val="28"/>
              </w:rPr>
            </w:pPr>
            <w:r>
              <w:rPr>
                <w:sz w:val="24"/>
                <w:szCs w:val="24"/>
              </w:rPr>
              <w:lastRenderedPageBreak/>
              <w:t>2.2. Подготовка и оформление документации в группах.</w:t>
            </w:r>
          </w:p>
        </w:tc>
        <w:tc>
          <w:tcPr>
            <w:tcW w:w="3544" w:type="dxa"/>
          </w:tcPr>
          <w:p w:rsidR="00FB109E" w:rsidRDefault="00FB109E" w:rsidP="00FD71C3">
            <w:pPr>
              <w:rPr>
                <w:rFonts w:ascii="Calibri" w:hAnsi="Calibri"/>
                <w:sz w:val="28"/>
                <w:szCs w:val="28"/>
              </w:rPr>
            </w:pPr>
            <w:r>
              <w:rPr>
                <w:sz w:val="24"/>
                <w:szCs w:val="24"/>
              </w:rPr>
              <w:t>Воспитатели групп</w:t>
            </w:r>
          </w:p>
        </w:tc>
      </w:tr>
      <w:tr w:rsidR="00FB109E" w:rsidTr="005857D9">
        <w:tc>
          <w:tcPr>
            <w:tcW w:w="6662" w:type="dxa"/>
          </w:tcPr>
          <w:p w:rsidR="00A84561" w:rsidRDefault="00FB109E" w:rsidP="00A84561">
            <w:pPr>
              <w:rPr>
                <w:sz w:val="24"/>
                <w:szCs w:val="24"/>
                <w:lang w:val="kk-KZ"/>
              </w:rPr>
            </w:pPr>
            <w:r>
              <w:rPr>
                <w:sz w:val="24"/>
                <w:szCs w:val="24"/>
              </w:rPr>
              <w:t xml:space="preserve">2.3. </w:t>
            </w:r>
            <w:r w:rsidR="00A84561" w:rsidRPr="00FB109E">
              <w:rPr>
                <w:sz w:val="24"/>
                <w:szCs w:val="24"/>
                <w:lang w:val="kk-KZ"/>
              </w:rPr>
              <w:t xml:space="preserve">Ознакомление  с новинками периодической печати и </w:t>
            </w:r>
          </w:p>
          <w:p w:rsidR="00FB109E" w:rsidRDefault="00A84561" w:rsidP="00BC6F29">
            <w:pPr>
              <w:rPr>
                <w:rFonts w:ascii="Calibri" w:hAnsi="Calibri"/>
                <w:sz w:val="28"/>
                <w:szCs w:val="28"/>
              </w:rPr>
            </w:pPr>
            <w:r>
              <w:rPr>
                <w:sz w:val="24"/>
                <w:szCs w:val="24"/>
                <w:lang w:val="kk-KZ"/>
              </w:rPr>
              <w:t xml:space="preserve">       </w:t>
            </w:r>
            <w:r w:rsidRPr="00FB109E">
              <w:rPr>
                <w:sz w:val="24"/>
                <w:szCs w:val="24"/>
                <w:lang w:val="kk-KZ"/>
              </w:rPr>
              <w:t>методической литературы.</w:t>
            </w:r>
          </w:p>
        </w:tc>
        <w:tc>
          <w:tcPr>
            <w:tcW w:w="3544" w:type="dxa"/>
          </w:tcPr>
          <w:p w:rsidR="00FB109E" w:rsidRDefault="00C81328" w:rsidP="00C81328">
            <w:pPr>
              <w:rPr>
                <w:rFonts w:ascii="Calibri" w:hAnsi="Calibri"/>
                <w:sz w:val="28"/>
                <w:szCs w:val="28"/>
              </w:rPr>
            </w:pPr>
            <w:r w:rsidRPr="00AB12E6">
              <w:rPr>
                <w:sz w:val="24"/>
                <w:szCs w:val="24"/>
                <w:lang w:val="kk-KZ"/>
              </w:rPr>
              <w:t>Методист</w:t>
            </w:r>
            <w:r w:rsidR="000863CB">
              <w:rPr>
                <w:sz w:val="24"/>
                <w:szCs w:val="24"/>
                <w:lang w:val="kk-KZ"/>
              </w:rPr>
              <w:t>ы</w:t>
            </w:r>
            <w:r>
              <w:rPr>
                <w:sz w:val="24"/>
                <w:szCs w:val="24"/>
                <w:lang w:val="kk-KZ"/>
              </w:rPr>
              <w:t xml:space="preserve"> Малдыбаева К.А. Рахимжанова А.К.</w:t>
            </w:r>
          </w:p>
        </w:tc>
      </w:tr>
      <w:tr w:rsidR="00FB109E" w:rsidTr="005857D9">
        <w:tc>
          <w:tcPr>
            <w:tcW w:w="6662" w:type="dxa"/>
          </w:tcPr>
          <w:p w:rsidR="00FB109E" w:rsidRPr="00FB109E" w:rsidRDefault="00FB109E" w:rsidP="00BC6F29">
            <w:pPr>
              <w:rPr>
                <w:sz w:val="24"/>
                <w:szCs w:val="24"/>
                <w:lang w:val="kk-KZ"/>
              </w:rPr>
            </w:pPr>
            <w:r>
              <w:rPr>
                <w:sz w:val="24"/>
                <w:szCs w:val="24"/>
                <w:lang w:val="kk-KZ"/>
              </w:rPr>
              <w:t>2.4.</w:t>
            </w:r>
            <w:r>
              <w:t xml:space="preserve"> </w:t>
            </w:r>
            <w:r w:rsidR="00BC6F29">
              <w:rPr>
                <w:rFonts w:eastAsia="Lucida Sans Unicode" w:cs="Tahoma"/>
                <w:color w:val="000000"/>
                <w:sz w:val="24"/>
                <w:szCs w:val="24"/>
              </w:rPr>
              <w:t>Подготовка наглядной информации к педсовету</w:t>
            </w:r>
          </w:p>
        </w:tc>
        <w:tc>
          <w:tcPr>
            <w:tcW w:w="3544" w:type="dxa"/>
          </w:tcPr>
          <w:p w:rsidR="00FB109E" w:rsidRPr="00C81328" w:rsidRDefault="00BC6F29" w:rsidP="00C81328">
            <w:pPr>
              <w:rPr>
                <w:sz w:val="24"/>
                <w:szCs w:val="24"/>
              </w:rPr>
            </w:pPr>
            <w:r w:rsidRPr="00C81328">
              <w:rPr>
                <w:sz w:val="24"/>
                <w:szCs w:val="24"/>
                <w:lang w:val="kk-KZ"/>
              </w:rPr>
              <w:t>Методист Малдыбаева К.А.</w:t>
            </w:r>
          </w:p>
        </w:tc>
      </w:tr>
      <w:tr w:rsidR="00FB109E" w:rsidTr="005857D9">
        <w:tc>
          <w:tcPr>
            <w:tcW w:w="6662" w:type="dxa"/>
          </w:tcPr>
          <w:p w:rsidR="00FB109E" w:rsidRPr="00FB109E" w:rsidRDefault="00FB109E" w:rsidP="00BC6F29">
            <w:pPr>
              <w:rPr>
                <w:sz w:val="24"/>
                <w:szCs w:val="24"/>
                <w:lang w:val="kk-KZ"/>
              </w:rPr>
            </w:pPr>
            <w:r>
              <w:rPr>
                <w:sz w:val="24"/>
                <w:szCs w:val="24"/>
                <w:lang w:val="kk-KZ"/>
              </w:rPr>
              <w:t xml:space="preserve">2.5. </w:t>
            </w:r>
            <w:r w:rsidR="00BC6F29" w:rsidRPr="00FB109E">
              <w:rPr>
                <w:sz w:val="24"/>
                <w:szCs w:val="24"/>
                <w:lang w:val="kk-KZ"/>
              </w:rPr>
              <w:t xml:space="preserve">Смотр-конкурс </w:t>
            </w:r>
            <w:r w:rsidR="00BC6F29">
              <w:rPr>
                <w:sz w:val="24"/>
                <w:szCs w:val="24"/>
                <w:lang w:val="kk-KZ"/>
              </w:rPr>
              <w:t>«</w:t>
            </w:r>
            <w:r w:rsidR="00BC6F29" w:rsidRPr="00FB109E">
              <w:rPr>
                <w:sz w:val="24"/>
                <w:szCs w:val="24"/>
                <w:lang w:val="kk-KZ"/>
              </w:rPr>
              <w:t>Готовность групп к  учебному году</w:t>
            </w:r>
            <w:r w:rsidR="00BC6F29">
              <w:rPr>
                <w:sz w:val="24"/>
                <w:szCs w:val="24"/>
                <w:lang w:val="kk-KZ"/>
              </w:rPr>
              <w:t>»</w:t>
            </w:r>
          </w:p>
        </w:tc>
        <w:tc>
          <w:tcPr>
            <w:tcW w:w="3544" w:type="dxa"/>
          </w:tcPr>
          <w:p w:rsidR="00FB109E" w:rsidRPr="00C81328" w:rsidRDefault="00BC6F29" w:rsidP="00FD71C3">
            <w:pPr>
              <w:rPr>
                <w:sz w:val="24"/>
                <w:szCs w:val="24"/>
                <w:lang w:val="kk-KZ"/>
              </w:rPr>
            </w:pPr>
            <w:r w:rsidRPr="00C81328">
              <w:rPr>
                <w:sz w:val="24"/>
                <w:szCs w:val="24"/>
              </w:rPr>
              <w:t xml:space="preserve">Педагог – организатор </w:t>
            </w:r>
            <w:proofErr w:type="spellStart"/>
            <w:r w:rsidRPr="00C81328">
              <w:rPr>
                <w:sz w:val="24"/>
                <w:szCs w:val="24"/>
              </w:rPr>
              <w:t>Ахметжанова</w:t>
            </w:r>
            <w:proofErr w:type="spellEnd"/>
            <w:r w:rsidRPr="00C81328">
              <w:rPr>
                <w:sz w:val="24"/>
                <w:szCs w:val="24"/>
              </w:rPr>
              <w:t xml:space="preserve"> И.Р.</w:t>
            </w:r>
          </w:p>
        </w:tc>
      </w:tr>
      <w:tr w:rsidR="004D0169" w:rsidTr="005857D9">
        <w:trPr>
          <w:trHeight w:val="840"/>
        </w:trPr>
        <w:tc>
          <w:tcPr>
            <w:tcW w:w="6662" w:type="dxa"/>
          </w:tcPr>
          <w:p w:rsidR="004D0169" w:rsidRPr="004D0169" w:rsidRDefault="004D0169" w:rsidP="00BC6F29">
            <w:pPr>
              <w:rPr>
                <w:sz w:val="24"/>
                <w:szCs w:val="24"/>
              </w:rPr>
            </w:pPr>
            <w:r w:rsidRPr="004D0169">
              <w:rPr>
                <w:sz w:val="24"/>
                <w:szCs w:val="24"/>
              </w:rPr>
              <w:t>2.6. Педагогический совет № 1</w:t>
            </w:r>
          </w:p>
          <w:p w:rsidR="004D0169" w:rsidRPr="004D0169" w:rsidRDefault="004D0169" w:rsidP="00BC6F29">
            <w:pPr>
              <w:rPr>
                <w:sz w:val="24"/>
                <w:szCs w:val="24"/>
              </w:rPr>
            </w:pPr>
            <w:r w:rsidRPr="004D0169">
              <w:rPr>
                <w:sz w:val="24"/>
                <w:szCs w:val="24"/>
              </w:rPr>
              <w:t xml:space="preserve">      «Перспективы работы на 2014 -2015 учебный год»  </w:t>
            </w:r>
          </w:p>
          <w:p w:rsidR="004D0169" w:rsidRPr="00BC6F29" w:rsidRDefault="004D0169" w:rsidP="00BC6F29">
            <w:pPr>
              <w:rPr>
                <w:rFonts w:ascii="Calibri" w:hAnsi="Calibri"/>
                <w:sz w:val="28"/>
                <w:szCs w:val="28"/>
              </w:rPr>
            </w:pPr>
            <w:r>
              <w:rPr>
                <w:b/>
                <w:sz w:val="24"/>
                <w:szCs w:val="24"/>
              </w:rPr>
              <w:t xml:space="preserve">       </w:t>
            </w:r>
            <w:r w:rsidRPr="004D0169">
              <w:rPr>
                <w:sz w:val="24"/>
                <w:szCs w:val="24"/>
              </w:rPr>
              <w:t>(</w:t>
            </w:r>
            <w:r w:rsidRPr="00BC6F29">
              <w:rPr>
                <w:sz w:val="24"/>
                <w:szCs w:val="24"/>
              </w:rPr>
              <w:t>установочный</w:t>
            </w:r>
            <w:r>
              <w:rPr>
                <w:sz w:val="24"/>
                <w:szCs w:val="24"/>
              </w:rPr>
              <w:t>)</w:t>
            </w:r>
          </w:p>
        </w:tc>
        <w:tc>
          <w:tcPr>
            <w:tcW w:w="3544" w:type="dxa"/>
          </w:tcPr>
          <w:p w:rsidR="004D0169" w:rsidRDefault="004D0169">
            <w:pPr>
              <w:rPr>
                <w:rFonts w:ascii="Calibri" w:hAnsi="Calibri"/>
                <w:sz w:val="28"/>
                <w:szCs w:val="28"/>
              </w:rPr>
            </w:pPr>
            <w:r>
              <w:rPr>
                <w:sz w:val="24"/>
                <w:szCs w:val="24"/>
                <w:lang w:val="kk-KZ"/>
              </w:rPr>
              <w:t xml:space="preserve">Методист </w:t>
            </w:r>
            <w:r>
              <w:rPr>
                <w:sz w:val="24"/>
                <w:szCs w:val="24"/>
              </w:rPr>
              <w:t>Малдыбаев</w:t>
            </w:r>
            <w:r>
              <w:rPr>
                <w:sz w:val="24"/>
                <w:szCs w:val="24"/>
                <w:lang w:val="kk-KZ"/>
              </w:rPr>
              <w:t>а</w:t>
            </w:r>
            <w:r>
              <w:rPr>
                <w:sz w:val="24"/>
                <w:szCs w:val="24"/>
              </w:rPr>
              <w:t xml:space="preserve"> К.А.</w:t>
            </w:r>
          </w:p>
          <w:p w:rsidR="004D0169" w:rsidRDefault="004D0169">
            <w:pPr>
              <w:rPr>
                <w:rFonts w:ascii="Calibri" w:hAnsi="Calibri"/>
                <w:sz w:val="28"/>
                <w:szCs w:val="28"/>
              </w:rPr>
            </w:pPr>
          </w:p>
          <w:p w:rsidR="004D0169" w:rsidRPr="00BC6F29" w:rsidRDefault="004D0169" w:rsidP="004D0169">
            <w:pPr>
              <w:rPr>
                <w:rFonts w:ascii="Calibri" w:hAnsi="Calibri"/>
                <w:sz w:val="28"/>
                <w:szCs w:val="28"/>
              </w:rPr>
            </w:pPr>
          </w:p>
        </w:tc>
      </w:tr>
      <w:tr w:rsidR="00C81328" w:rsidTr="005857D9">
        <w:tc>
          <w:tcPr>
            <w:tcW w:w="6662" w:type="dxa"/>
          </w:tcPr>
          <w:p w:rsidR="00C81328" w:rsidRPr="006703CF" w:rsidRDefault="00C81328" w:rsidP="00FD71C3">
            <w:pPr>
              <w:rPr>
                <w:sz w:val="24"/>
                <w:szCs w:val="24"/>
              </w:rPr>
            </w:pPr>
            <w:r w:rsidRPr="006703CF">
              <w:rPr>
                <w:sz w:val="24"/>
                <w:szCs w:val="24"/>
              </w:rPr>
              <w:t>1) Анализ работы за летне</w:t>
            </w:r>
            <w:r>
              <w:rPr>
                <w:sz w:val="24"/>
                <w:szCs w:val="24"/>
              </w:rPr>
              <w:t xml:space="preserve"> </w:t>
            </w:r>
            <w:r w:rsidRPr="006703CF">
              <w:rPr>
                <w:sz w:val="24"/>
                <w:szCs w:val="24"/>
              </w:rPr>
              <w:t>-</w:t>
            </w:r>
            <w:r>
              <w:rPr>
                <w:sz w:val="24"/>
                <w:szCs w:val="24"/>
              </w:rPr>
              <w:t xml:space="preserve"> </w:t>
            </w:r>
            <w:r w:rsidRPr="006703CF">
              <w:rPr>
                <w:sz w:val="24"/>
                <w:szCs w:val="24"/>
              </w:rPr>
              <w:t>оздоровительный период</w:t>
            </w:r>
            <w:r>
              <w:rPr>
                <w:sz w:val="24"/>
                <w:szCs w:val="24"/>
              </w:rPr>
              <w:t>.</w:t>
            </w:r>
          </w:p>
        </w:tc>
        <w:tc>
          <w:tcPr>
            <w:tcW w:w="3544" w:type="dxa"/>
          </w:tcPr>
          <w:p w:rsidR="00C81328" w:rsidRPr="00C81328" w:rsidRDefault="00C81328" w:rsidP="00FD71C3">
            <w:pPr>
              <w:rPr>
                <w:sz w:val="24"/>
                <w:szCs w:val="24"/>
                <w:lang w:val="kk-KZ"/>
              </w:rPr>
            </w:pPr>
            <w:r>
              <w:rPr>
                <w:sz w:val="24"/>
                <w:szCs w:val="24"/>
              </w:rPr>
              <w:t xml:space="preserve"> </w:t>
            </w:r>
            <w:r w:rsidR="00FD71C3">
              <w:rPr>
                <w:sz w:val="24"/>
                <w:szCs w:val="24"/>
                <w:lang w:val="kk-KZ"/>
              </w:rPr>
              <w:t>Методист Рахимжанова А.К.</w:t>
            </w:r>
          </w:p>
        </w:tc>
      </w:tr>
      <w:tr w:rsidR="00FD71C3" w:rsidTr="005857D9">
        <w:tc>
          <w:tcPr>
            <w:tcW w:w="6662" w:type="dxa"/>
          </w:tcPr>
          <w:p w:rsidR="00B12F4E" w:rsidRDefault="00FD71C3" w:rsidP="00FD71C3">
            <w:pPr>
              <w:rPr>
                <w:sz w:val="24"/>
                <w:szCs w:val="24"/>
              </w:rPr>
            </w:pPr>
            <w:r w:rsidRPr="006703CF">
              <w:rPr>
                <w:sz w:val="24"/>
                <w:szCs w:val="24"/>
              </w:rPr>
              <w:t>2) Ознакомление пед</w:t>
            </w:r>
            <w:r>
              <w:rPr>
                <w:sz w:val="24"/>
                <w:szCs w:val="24"/>
              </w:rPr>
              <w:t xml:space="preserve">агогического </w:t>
            </w:r>
            <w:r w:rsidRPr="006703CF">
              <w:rPr>
                <w:sz w:val="24"/>
                <w:szCs w:val="24"/>
              </w:rPr>
              <w:t xml:space="preserve">коллектива с годовым </w:t>
            </w:r>
            <w:r>
              <w:rPr>
                <w:sz w:val="24"/>
                <w:szCs w:val="24"/>
              </w:rPr>
              <w:t xml:space="preserve"> </w:t>
            </w:r>
            <w:r w:rsidRPr="006703CF">
              <w:rPr>
                <w:sz w:val="24"/>
                <w:szCs w:val="24"/>
              </w:rPr>
              <w:t xml:space="preserve">планом </w:t>
            </w:r>
          </w:p>
          <w:p w:rsidR="00FD71C3" w:rsidRPr="006703CF" w:rsidRDefault="00B12F4E" w:rsidP="009A6F82">
            <w:pPr>
              <w:rPr>
                <w:sz w:val="24"/>
                <w:szCs w:val="24"/>
              </w:rPr>
            </w:pPr>
            <w:r>
              <w:rPr>
                <w:sz w:val="24"/>
                <w:szCs w:val="24"/>
              </w:rPr>
              <w:t xml:space="preserve">  </w:t>
            </w:r>
            <w:r w:rsidR="00FD71C3">
              <w:rPr>
                <w:sz w:val="24"/>
                <w:szCs w:val="24"/>
              </w:rPr>
              <w:t xml:space="preserve"> </w:t>
            </w:r>
            <w:r>
              <w:rPr>
                <w:sz w:val="24"/>
                <w:szCs w:val="24"/>
              </w:rPr>
              <w:t xml:space="preserve"> </w:t>
            </w:r>
            <w:r w:rsidR="00FD71C3">
              <w:rPr>
                <w:sz w:val="24"/>
                <w:szCs w:val="24"/>
              </w:rPr>
              <w:t xml:space="preserve">детского сада </w:t>
            </w:r>
            <w:r w:rsidR="00FD71C3" w:rsidRPr="006703CF">
              <w:rPr>
                <w:sz w:val="24"/>
                <w:szCs w:val="24"/>
              </w:rPr>
              <w:t xml:space="preserve"> на 20</w:t>
            </w:r>
            <w:r w:rsidR="00FD71C3">
              <w:rPr>
                <w:sz w:val="24"/>
                <w:szCs w:val="24"/>
              </w:rPr>
              <w:t>1</w:t>
            </w:r>
            <w:r w:rsidR="009A6F82">
              <w:rPr>
                <w:sz w:val="24"/>
                <w:szCs w:val="24"/>
              </w:rPr>
              <w:t xml:space="preserve">4 </w:t>
            </w:r>
            <w:r w:rsidR="00FD71C3" w:rsidRPr="006703CF">
              <w:rPr>
                <w:sz w:val="24"/>
                <w:szCs w:val="24"/>
              </w:rPr>
              <w:t>-20</w:t>
            </w:r>
            <w:r w:rsidR="00FD71C3">
              <w:rPr>
                <w:sz w:val="24"/>
                <w:szCs w:val="24"/>
              </w:rPr>
              <w:t>1</w:t>
            </w:r>
            <w:r w:rsidR="009A6F82">
              <w:rPr>
                <w:sz w:val="24"/>
                <w:szCs w:val="24"/>
              </w:rPr>
              <w:t>5</w:t>
            </w:r>
            <w:r w:rsidR="00FD71C3" w:rsidRPr="006703CF">
              <w:rPr>
                <w:sz w:val="24"/>
                <w:szCs w:val="24"/>
              </w:rPr>
              <w:t xml:space="preserve"> уч. </w:t>
            </w:r>
            <w:r w:rsidR="00FD71C3">
              <w:rPr>
                <w:sz w:val="24"/>
                <w:szCs w:val="24"/>
              </w:rPr>
              <w:t>год.</w:t>
            </w:r>
          </w:p>
        </w:tc>
        <w:tc>
          <w:tcPr>
            <w:tcW w:w="3544" w:type="dxa"/>
          </w:tcPr>
          <w:p w:rsidR="00FD71C3" w:rsidRPr="006703CF" w:rsidRDefault="00FD71C3" w:rsidP="00FD71C3">
            <w:pPr>
              <w:rPr>
                <w:sz w:val="24"/>
                <w:szCs w:val="24"/>
              </w:rPr>
            </w:pPr>
            <w:r>
              <w:rPr>
                <w:sz w:val="24"/>
                <w:szCs w:val="24"/>
              </w:rPr>
              <w:t xml:space="preserve"> Методист Малдыбаев</w:t>
            </w:r>
            <w:r>
              <w:rPr>
                <w:sz w:val="24"/>
                <w:szCs w:val="24"/>
                <w:lang w:val="kk-KZ"/>
              </w:rPr>
              <w:t>а</w:t>
            </w:r>
            <w:r>
              <w:rPr>
                <w:sz w:val="24"/>
                <w:szCs w:val="24"/>
              </w:rPr>
              <w:t xml:space="preserve"> К.А.</w:t>
            </w:r>
          </w:p>
        </w:tc>
      </w:tr>
      <w:tr w:rsidR="00FD71C3" w:rsidTr="005857D9">
        <w:tc>
          <w:tcPr>
            <w:tcW w:w="6662" w:type="dxa"/>
          </w:tcPr>
          <w:p w:rsidR="00FD71C3" w:rsidRDefault="00FD71C3" w:rsidP="00FD71C3">
            <w:pPr>
              <w:rPr>
                <w:sz w:val="24"/>
                <w:szCs w:val="24"/>
              </w:rPr>
            </w:pPr>
            <w:r w:rsidRPr="006703CF">
              <w:rPr>
                <w:sz w:val="24"/>
                <w:szCs w:val="24"/>
              </w:rPr>
              <w:t xml:space="preserve">3) Аннотация и утверждение перечня программ и </w:t>
            </w:r>
          </w:p>
          <w:p w:rsidR="00FD71C3" w:rsidRPr="006703CF" w:rsidRDefault="00FD71C3" w:rsidP="00B12F4E">
            <w:pPr>
              <w:rPr>
                <w:sz w:val="24"/>
                <w:szCs w:val="24"/>
              </w:rPr>
            </w:pPr>
            <w:r>
              <w:rPr>
                <w:sz w:val="24"/>
                <w:szCs w:val="24"/>
              </w:rPr>
              <w:t xml:space="preserve">   </w:t>
            </w:r>
            <w:r w:rsidRPr="006703CF">
              <w:rPr>
                <w:sz w:val="24"/>
                <w:szCs w:val="24"/>
              </w:rPr>
              <w:t xml:space="preserve">технологий, используемых в работе </w:t>
            </w:r>
            <w:r>
              <w:rPr>
                <w:sz w:val="24"/>
                <w:szCs w:val="24"/>
              </w:rPr>
              <w:t>детского</w:t>
            </w:r>
            <w:r w:rsidR="00B12F4E">
              <w:rPr>
                <w:sz w:val="24"/>
                <w:szCs w:val="24"/>
              </w:rPr>
              <w:t xml:space="preserve"> </w:t>
            </w:r>
            <w:r>
              <w:rPr>
                <w:sz w:val="24"/>
                <w:szCs w:val="24"/>
              </w:rPr>
              <w:t xml:space="preserve"> сада.</w:t>
            </w:r>
          </w:p>
        </w:tc>
        <w:tc>
          <w:tcPr>
            <w:tcW w:w="3544" w:type="dxa"/>
          </w:tcPr>
          <w:p w:rsidR="00FD71C3" w:rsidRPr="006703CF" w:rsidRDefault="00FD71C3" w:rsidP="00FD71C3">
            <w:pPr>
              <w:rPr>
                <w:sz w:val="24"/>
                <w:szCs w:val="24"/>
              </w:rPr>
            </w:pPr>
            <w:r>
              <w:rPr>
                <w:sz w:val="24"/>
                <w:szCs w:val="24"/>
              </w:rPr>
              <w:t xml:space="preserve"> </w:t>
            </w:r>
            <w:r>
              <w:rPr>
                <w:sz w:val="24"/>
                <w:szCs w:val="24"/>
                <w:lang w:val="kk-KZ"/>
              </w:rPr>
              <w:t>Методист Рахимжанова А.К.</w:t>
            </w:r>
          </w:p>
        </w:tc>
      </w:tr>
      <w:tr w:rsidR="00FD71C3" w:rsidTr="005857D9">
        <w:tc>
          <w:tcPr>
            <w:tcW w:w="6662" w:type="dxa"/>
          </w:tcPr>
          <w:p w:rsidR="00FD71C3" w:rsidRPr="006703CF" w:rsidRDefault="00FD71C3" w:rsidP="004D0169">
            <w:pPr>
              <w:rPr>
                <w:sz w:val="24"/>
                <w:szCs w:val="24"/>
              </w:rPr>
            </w:pPr>
            <w:r w:rsidRPr="006703CF">
              <w:rPr>
                <w:sz w:val="24"/>
                <w:szCs w:val="24"/>
              </w:rPr>
              <w:t>4) Утверждение</w:t>
            </w:r>
            <w:r w:rsidR="00A97F9E">
              <w:rPr>
                <w:sz w:val="24"/>
                <w:szCs w:val="24"/>
                <w:lang w:val="kk-KZ"/>
              </w:rPr>
              <w:t xml:space="preserve"> годового плана,</w:t>
            </w:r>
            <w:r w:rsidRPr="006703CF">
              <w:rPr>
                <w:sz w:val="24"/>
                <w:szCs w:val="24"/>
              </w:rPr>
              <w:t xml:space="preserve"> </w:t>
            </w:r>
            <w:r>
              <w:rPr>
                <w:sz w:val="24"/>
                <w:szCs w:val="24"/>
              </w:rPr>
              <w:t>сеток занятий.</w:t>
            </w:r>
          </w:p>
        </w:tc>
        <w:tc>
          <w:tcPr>
            <w:tcW w:w="3544" w:type="dxa"/>
          </w:tcPr>
          <w:p w:rsidR="00FD71C3" w:rsidRPr="00696A5D" w:rsidRDefault="00FD71C3" w:rsidP="00FD71C3">
            <w:pPr>
              <w:rPr>
                <w:sz w:val="24"/>
                <w:szCs w:val="24"/>
                <w:lang w:val="kk-KZ"/>
              </w:rPr>
            </w:pPr>
            <w:r>
              <w:rPr>
                <w:sz w:val="24"/>
                <w:szCs w:val="24"/>
              </w:rPr>
              <w:t xml:space="preserve"> </w:t>
            </w:r>
            <w:r>
              <w:rPr>
                <w:sz w:val="24"/>
                <w:szCs w:val="24"/>
                <w:lang w:val="kk-KZ"/>
              </w:rPr>
              <w:t xml:space="preserve">Методист </w:t>
            </w:r>
            <w:r>
              <w:rPr>
                <w:sz w:val="24"/>
                <w:szCs w:val="24"/>
              </w:rPr>
              <w:t>Малдыбаев</w:t>
            </w:r>
            <w:r>
              <w:rPr>
                <w:sz w:val="24"/>
                <w:szCs w:val="24"/>
                <w:lang w:val="kk-KZ"/>
              </w:rPr>
              <w:t>а</w:t>
            </w:r>
            <w:r>
              <w:rPr>
                <w:sz w:val="24"/>
                <w:szCs w:val="24"/>
              </w:rPr>
              <w:t xml:space="preserve"> К.А.</w:t>
            </w:r>
          </w:p>
        </w:tc>
      </w:tr>
      <w:tr w:rsidR="00FD71C3" w:rsidTr="005857D9">
        <w:trPr>
          <w:trHeight w:val="659"/>
        </w:trPr>
        <w:tc>
          <w:tcPr>
            <w:tcW w:w="6662" w:type="dxa"/>
          </w:tcPr>
          <w:p w:rsidR="004D0169" w:rsidRDefault="005A43D8" w:rsidP="004D0169">
            <w:pPr>
              <w:rPr>
                <w:sz w:val="24"/>
                <w:szCs w:val="24"/>
              </w:rPr>
            </w:pPr>
            <w:r w:rsidRPr="005A43D8">
              <w:rPr>
                <w:sz w:val="24"/>
                <w:szCs w:val="24"/>
              </w:rPr>
              <w:t>5)</w:t>
            </w:r>
            <w:r>
              <w:rPr>
                <w:b/>
                <w:sz w:val="24"/>
                <w:szCs w:val="24"/>
              </w:rPr>
              <w:t xml:space="preserve"> </w:t>
            </w:r>
            <w:r w:rsidR="004D0169" w:rsidRPr="005A43D8">
              <w:rPr>
                <w:sz w:val="24"/>
                <w:szCs w:val="24"/>
              </w:rPr>
              <w:t xml:space="preserve">Консультация для воспитателей </w:t>
            </w:r>
            <w:r w:rsidR="004D0169">
              <w:rPr>
                <w:sz w:val="24"/>
                <w:szCs w:val="24"/>
              </w:rPr>
              <w:t xml:space="preserve"> </w:t>
            </w:r>
            <w:r w:rsidR="004D0169" w:rsidRPr="005A43D8">
              <w:rPr>
                <w:sz w:val="24"/>
                <w:szCs w:val="24"/>
              </w:rPr>
              <w:t xml:space="preserve">«Адаптация детей к условиям </w:t>
            </w:r>
          </w:p>
          <w:p w:rsidR="00FD71C3" w:rsidRPr="005A43D8" w:rsidRDefault="004D0169" w:rsidP="004D0169">
            <w:pPr>
              <w:rPr>
                <w:b/>
                <w:sz w:val="24"/>
                <w:szCs w:val="24"/>
              </w:rPr>
            </w:pPr>
            <w:r>
              <w:rPr>
                <w:sz w:val="24"/>
                <w:szCs w:val="24"/>
              </w:rPr>
              <w:t xml:space="preserve">    </w:t>
            </w:r>
            <w:r w:rsidRPr="005A43D8">
              <w:rPr>
                <w:sz w:val="24"/>
                <w:szCs w:val="24"/>
              </w:rPr>
              <w:t>детского</w:t>
            </w:r>
            <w:r>
              <w:rPr>
                <w:sz w:val="24"/>
                <w:szCs w:val="24"/>
              </w:rPr>
              <w:t xml:space="preserve"> </w:t>
            </w:r>
            <w:r w:rsidRPr="005A43D8">
              <w:rPr>
                <w:sz w:val="24"/>
                <w:szCs w:val="24"/>
              </w:rPr>
              <w:t>сада».</w:t>
            </w:r>
          </w:p>
        </w:tc>
        <w:tc>
          <w:tcPr>
            <w:tcW w:w="3544" w:type="dxa"/>
          </w:tcPr>
          <w:p w:rsidR="004D0169" w:rsidRDefault="004D0169" w:rsidP="004D0169">
            <w:pPr>
              <w:rPr>
                <w:sz w:val="24"/>
                <w:szCs w:val="24"/>
              </w:rPr>
            </w:pPr>
            <w:r>
              <w:rPr>
                <w:sz w:val="24"/>
                <w:szCs w:val="24"/>
              </w:rPr>
              <w:t xml:space="preserve">Педагог – психолог </w:t>
            </w:r>
          </w:p>
          <w:p w:rsidR="00FD71C3" w:rsidRDefault="004D0169" w:rsidP="004D0169">
            <w:pPr>
              <w:rPr>
                <w:sz w:val="24"/>
                <w:szCs w:val="24"/>
              </w:rPr>
            </w:pPr>
            <w:proofErr w:type="spellStart"/>
            <w:r>
              <w:rPr>
                <w:sz w:val="24"/>
                <w:szCs w:val="24"/>
              </w:rPr>
              <w:t>Абилова</w:t>
            </w:r>
            <w:proofErr w:type="spellEnd"/>
            <w:r>
              <w:rPr>
                <w:sz w:val="24"/>
                <w:szCs w:val="24"/>
              </w:rPr>
              <w:t xml:space="preserve"> А.М.</w:t>
            </w:r>
          </w:p>
        </w:tc>
      </w:tr>
      <w:tr w:rsidR="00FD71C3" w:rsidTr="005857D9">
        <w:tc>
          <w:tcPr>
            <w:tcW w:w="6662" w:type="dxa"/>
          </w:tcPr>
          <w:p w:rsidR="004D0169" w:rsidRPr="006703CF" w:rsidRDefault="004D0169" w:rsidP="004D0169">
            <w:pPr>
              <w:rPr>
                <w:sz w:val="24"/>
                <w:szCs w:val="24"/>
              </w:rPr>
            </w:pPr>
            <w:r>
              <w:rPr>
                <w:sz w:val="24"/>
                <w:szCs w:val="24"/>
              </w:rPr>
              <w:t>2.7.</w:t>
            </w:r>
            <w:r w:rsidRPr="006703CF">
              <w:rPr>
                <w:sz w:val="24"/>
                <w:szCs w:val="24"/>
              </w:rPr>
              <w:t xml:space="preserve"> </w:t>
            </w:r>
            <w:r>
              <w:rPr>
                <w:sz w:val="24"/>
                <w:szCs w:val="24"/>
              </w:rPr>
              <w:t>Проведение праздника</w:t>
            </w:r>
            <w:r w:rsidRPr="006703CF">
              <w:rPr>
                <w:sz w:val="24"/>
                <w:szCs w:val="24"/>
              </w:rPr>
              <w:t>, посвящённое</w:t>
            </w:r>
            <w:r>
              <w:rPr>
                <w:sz w:val="24"/>
                <w:szCs w:val="24"/>
              </w:rPr>
              <w:t xml:space="preserve">   </w:t>
            </w:r>
            <w:r w:rsidRPr="006703CF">
              <w:rPr>
                <w:sz w:val="24"/>
                <w:szCs w:val="24"/>
              </w:rPr>
              <w:t xml:space="preserve"> Дню Знаний</w:t>
            </w:r>
            <w:r>
              <w:rPr>
                <w:sz w:val="24"/>
                <w:szCs w:val="24"/>
              </w:rPr>
              <w:t>.</w:t>
            </w:r>
          </w:p>
          <w:p w:rsidR="00FD71C3" w:rsidRPr="006703CF" w:rsidRDefault="00FD71C3" w:rsidP="00303734">
            <w:pPr>
              <w:rPr>
                <w:sz w:val="24"/>
                <w:szCs w:val="24"/>
              </w:rPr>
            </w:pPr>
          </w:p>
        </w:tc>
        <w:tc>
          <w:tcPr>
            <w:tcW w:w="3544" w:type="dxa"/>
          </w:tcPr>
          <w:p w:rsidR="004D0169" w:rsidRDefault="004D0169" w:rsidP="004D0169">
            <w:pPr>
              <w:rPr>
                <w:sz w:val="24"/>
                <w:szCs w:val="24"/>
              </w:rPr>
            </w:pPr>
            <w:r>
              <w:rPr>
                <w:sz w:val="24"/>
                <w:szCs w:val="24"/>
              </w:rPr>
              <w:t xml:space="preserve">Музыкальные  руководители </w:t>
            </w:r>
            <w:proofErr w:type="spellStart"/>
            <w:r>
              <w:rPr>
                <w:sz w:val="24"/>
                <w:szCs w:val="24"/>
              </w:rPr>
              <w:t>Боранбаева</w:t>
            </w:r>
            <w:proofErr w:type="spellEnd"/>
            <w:r>
              <w:rPr>
                <w:sz w:val="24"/>
                <w:szCs w:val="24"/>
              </w:rPr>
              <w:t xml:space="preserve"> Г.М., </w:t>
            </w:r>
          </w:p>
          <w:p w:rsidR="00FD71C3" w:rsidRDefault="004D0169" w:rsidP="004D0169">
            <w:pPr>
              <w:rPr>
                <w:sz w:val="24"/>
                <w:szCs w:val="24"/>
              </w:rPr>
            </w:pPr>
            <w:r>
              <w:rPr>
                <w:sz w:val="24"/>
                <w:szCs w:val="24"/>
              </w:rPr>
              <w:t>Анашкина Е.А.</w:t>
            </w:r>
          </w:p>
        </w:tc>
      </w:tr>
      <w:tr w:rsidR="004D0169" w:rsidTr="005857D9">
        <w:tc>
          <w:tcPr>
            <w:tcW w:w="6662" w:type="dxa"/>
          </w:tcPr>
          <w:p w:rsidR="004D0169" w:rsidRDefault="004D0169" w:rsidP="004D0169">
            <w:pPr>
              <w:rPr>
                <w:sz w:val="24"/>
                <w:szCs w:val="24"/>
              </w:rPr>
            </w:pPr>
            <w:r>
              <w:rPr>
                <w:sz w:val="24"/>
                <w:szCs w:val="24"/>
              </w:rPr>
              <w:t xml:space="preserve">2.8. </w:t>
            </w:r>
            <w:r w:rsidRPr="006A773D">
              <w:rPr>
                <w:sz w:val="24"/>
                <w:szCs w:val="24"/>
              </w:rPr>
              <w:t>Первичная диагностика детей на начало учебного года.</w:t>
            </w:r>
          </w:p>
        </w:tc>
        <w:tc>
          <w:tcPr>
            <w:tcW w:w="3544" w:type="dxa"/>
          </w:tcPr>
          <w:p w:rsidR="004D0169" w:rsidRDefault="004D0169" w:rsidP="004D0169">
            <w:pPr>
              <w:rPr>
                <w:sz w:val="24"/>
                <w:szCs w:val="24"/>
              </w:rPr>
            </w:pPr>
            <w:r>
              <w:rPr>
                <w:sz w:val="24"/>
                <w:szCs w:val="24"/>
              </w:rPr>
              <w:t>Педагоги детского сада</w:t>
            </w:r>
          </w:p>
        </w:tc>
      </w:tr>
      <w:tr w:rsidR="009A7CFE" w:rsidTr="005857D9">
        <w:tc>
          <w:tcPr>
            <w:tcW w:w="10206" w:type="dxa"/>
            <w:gridSpan w:val="2"/>
          </w:tcPr>
          <w:p w:rsidR="009A7CFE" w:rsidRDefault="009A7CFE" w:rsidP="005307F0">
            <w:pPr>
              <w:rPr>
                <w:sz w:val="24"/>
                <w:szCs w:val="24"/>
              </w:rPr>
            </w:pPr>
            <w:r w:rsidRPr="009A7CFE">
              <w:rPr>
                <w:b/>
                <w:sz w:val="24"/>
                <w:szCs w:val="24"/>
              </w:rPr>
              <w:t>3. Контроль и руководство</w:t>
            </w:r>
            <w:r>
              <w:rPr>
                <w:b/>
                <w:sz w:val="24"/>
                <w:szCs w:val="24"/>
              </w:rPr>
              <w:t xml:space="preserve"> </w:t>
            </w:r>
          </w:p>
        </w:tc>
      </w:tr>
      <w:tr w:rsidR="002B13A7" w:rsidTr="005857D9">
        <w:tc>
          <w:tcPr>
            <w:tcW w:w="6662" w:type="dxa"/>
          </w:tcPr>
          <w:p w:rsidR="002B13A7" w:rsidRDefault="002B13A7" w:rsidP="009A7CFE">
            <w:pPr>
              <w:rPr>
                <w:sz w:val="24"/>
                <w:szCs w:val="24"/>
              </w:rPr>
            </w:pPr>
            <w:r>
              <w:rPr>
                <w:sz w:val="24"/>
                <w:szCs w:val="24"/>
              </w:rPr>
              <w:t xml:space="preserve">3.1. Эстетическое оформление групповых помещений  </w:t>
            </w:r>
          </w:p>
          <w:p w:rsidR="002B13A7" w:rsidRPr="006703CF" w:rsidRDefault="002B13A7" w:rsidP="009A7CFE">
            <w:pPr>
              <w:rPr>
                <w:sz w:val="24"/>
                <w:szCs w:val="24"/>
              </w:rPr>
            </w:pPr>
            <w:r>
              <w:rPr>
                <w:sz w:val="24"/>
                <w:szCs w:val="24"/>
              </w:rPr>
              <w:t xml:space="preserve">        (персональный)</w:t>
            </w:r>
          </w:p>
        </w:tc>
        <w:tc>
          <w:tcPr>
            <w:tcW w:w="3544" w:type="dxa"/>
            <w:vMerge w:val="restart"/>
          </w:tcPr>
          <w:p w:rsidR="002B13A7" w:rsidRDefault="002B13A7" w:rsidP="00FD71C3">
            <w:pPr>
              <w:rPr>
                <w:sz w:val="24"/>
                <w:szCs w:val="24"/>
              </w:rPr>
            </w:pPr>
            <w:r>
              <w:rPr>
                <w:sz w:val="24"/>
                <w:szCs w:val="24"/>
              </w:rPr>
              <w:t>Заведующая Пилипенко Л.Ю.</w:t>
            </w:r>
          </w:p>
        </w:tc>
      </w:tr>
      <w:tr w:rsidR="002B13A7" w:rsidTr="005857D9">
        <w:tc>
          <w:tcPr>
            <w:tcW w:w="6662" w:type="dxa"/>
          </w:tcPr>
          <w:p w:rsidR="002B13A7" w:rsidRDefault="002B13A7" w:rsidP="009A7CFE">
            <w:pPr>
              <w:rPr>
                <w:sz w:val="24"/>
                <w:szCs w:val="24"/>
              </w:rPr>
            </w:pPr>
            <w:r>
              <w:rPr>
                <w:sz w:val="24"/>
                <w:szCs w:val="24"/>
              </w:rPr>
              <w:t xml:space="preserve">3.2. </w:t>
            </w:r>
            <w:r w:rsidRPr="00656114">
              <w:rPr>
                <w:sz w:val="26"/>
                <w:szCs w:val="26"/>
              </w:rPr>
              <w:t>Соблюдение правил внутреннего распорядка</w:t>
            </w:r>
          </w:p>
        </w:tc>
        <w:tc>
          <w:tcPr>
            <w:tcW w:w="3544" w:type="dxa"/>
            <w:vMerge/>
          </w:tcPr>
          <w:p w:rsidR="002B13A7" w:rsidRDefault="002B13A7" w:rsidP="00FD71C3">
            <w:pPr>
              <w:rPr>
                <w:sz w:val="24"/>
                <w:szCs w:val="24"/>
              </w:rPr>
            </w:pPr>
          </w:p>
        </w:tc>
      </w:tr>
      <w:tr w:rsidR="005307F0" w:rsidTr="005857D9">
        <w:tc>
          <w:tcPr>
            <w:tcW w:w="6662" w:type="dxa"/>
          </w:tcPr>
          <w:p w:rsidR="005307F0" w:rsidRPr="006703CF" w:rsidRDefault="002B13A7" w:rsidP="002B13A7">
            <w:pPr>
              <w:rPr>
                <w:sz w:val="24"/>
                <w:szCs w:val="24"/>
              </w:rPr>
            </w:pPr>
            <w:r>
              <w:rPr>
                <w:sz w:val="24"/>
                <w:szCs w:val="24"/>
              </w:rPr>
              <w:t>3.3.</w:t>
            </w:r>
            <w:r w:rsidR="005307F0" w:rsidRPr="009A7CFE">
              <w:rPr>
                <w:sz w:val="24"/>
                <w:szCs w:val="24"/>
              </w:rPr>
              <w:t xml:space="preserve"> </w:t>
            </w:r>
            <w:r>
              <w:rPr>
                <w:sz w:val="24"/>
                <w:szCs w:val="24"/>
              </w:rPr>
              <w:t>С</w:t>
            </w:r>
            <w:r w:rsidR="005307F0" w:rsidRPr="009A7CFE">
              <w:rPr>
                <w:sz w:val="24"/>
                <w:szCs w:val="24"/>
              </w:rPr>
              <w:t xml:space="preserve">остояние </w:t>
            </w:r>
            <w:r w:rsidR="005307F0">
              <w:rPr>
                <w:sz w:val="24"/>
                <w:szCs w:val="24"/>
              </w:rPr>
              <w:t>групповых участков</w:t>
            </w:r>
          </w:p>
        </w:tc>
        <w:tc>
          <w:tcPr>
            <w:tcW w:w="3544" w:type="dxa"/>
          </w:tcPr>
          <w:p w:rsidR="005307F0" w:rsidRDefault="002B13A7" w:rsidP="00FA1442">
            <w:pPr>
              <w:rPr>
                <w:sz w:val="24"/>
                <w:szCs w:val="24"/>
              </w:rPr>
            </w:pPr>
            <w:r>
              <w:rPr>
                <w:sz w:val="24"/>
                <w:szCs w:val="24"/>
                <w:lang w:val="kk-KZ"/>
              </w:rPr>
              <w:t>Методист Рахимжанова А.К.</w:t>
            </w:r>
          </w:p>
        </w:tc>
      </w:tr>
      <w:tr w:rsidR="005307F0" w:rsidTr="005857D9">
        <w:tc>
          <w:tcPr>
            <w:tcW w:w="6662" w:type="dxa"/>
          </w:tcPr>
          <w:p w:rsidR="005307F0" w:rsidRPr="006703CF" w:rsidRDefault="002B13A7" w:rsidP="00FD71C3">
            <w:pPr>
              <w:rPr>
                <w:sz w:val="24"/>
                <w:szCs w:val="24"/>
              </w:rPr>
            </w:pPr>
            <w:r>
              <w:rPr>
                <w:sz w:val="24"/>
                <w:szCs w:val="24"/>
              </w:rPr>
              <w:t>3.4.</w:t>
            </w:r>
            <w:r w:rsidR="005307F0">
              <w:rPr>
                <w:sz w:val="24"/>
                <w:szCs w:val="24"/>
              </w:rPr>
              <w:t xml:space="preserve"> </w:t>
            </w:r>
            <w:r>
              <w:rPr>
                <w:sz w:val="24"/>
                <w:szCs w:val="24"/>
              </w:rPr>
              <w:t>П</w:t>
            </w:r>
            <w:r w:rsidR="005307F0" w:rsidRPr="009A7CFE">
              <w:rPr>
                <w:sz w:val="24"/>
                <w:szCs w:val="24"/>
              </w:rPr>
              <w:t>роверка качества оформления документации</w:t>
            </w:r>
            <w:r w:rsidR="005307F0">
              <w:rPr>
                <w:sz w:val="24"/>
                <w:szCs w:val="24"/>
              </w:rPr>
              <w:t xml:space="preserve"> групп</w:t>
            </w:r>
          </w:p>
        </w:tc>
        <w:tc>
          <w:tcPr>
            <w:tcW w:w="3544" w:type="dxa"/>
            <w:vMerge w:val="restart"/>
          </w:tcPr>
          <w:p w:rsidR="002B13A7" w:rsidRDefault="005307F0" w:rsidP="00FD71C3">
            <w:pPr>
              <w:rPr>
                <w:sz w:val="24"/>
                <w:szCs w:val="24"/>
              </w:rPr>
            </w:pPr>
            <w:r>
              <w:rPr>
                <w:sz w:val="24"/>
                <w:szCs w:val="24"/>
              </w:rPr>
              <w:t xml:space="preserve">Методист </w:t>
            </w:r>
            <w:r w:rsidR="002B13A7">
              <w:rPr>
                <w:sz w:val="24"/>
                <w:szCs w:val="24"/>
              </w:rPr>
              <w:t>Малдыбаева К.А.</w:t>
            </w:r>
          </w:p>
          <w:p w:rsidR="005307F0" w:rsidRDefault="005307F0" w:rsidP="00FD71C3">
            <w:pPr>
              <w:rPr>
                <w:sz w:val="24"/>
                <w:szCs w:val="24"/>
              </w:rPr>
            </w:pPr>
            <w:proofErr w:type="spellStart"/>
            <w:r>
              <w:rPr>
                <w:sz w:val="24"/>
                <w:szCs w:val="24"/>
              </w:rPr>
              <w:t>Рахимжанова</w:t>
            </w:r>
            <w:proofErr w:type="spellEnd"/>
            <w:r>
              <w:rPr>
                <w:sz w:val="24"/>
                <w:szCs w:val="24"/>
              </w:rPr>
              <w:t xml:space="preserve"> А.К.</w:t>
            </w:r>
          </w:p>
        </w:tc>
      </w:tr>
      <w:tr w:rsidR="005307F0" w:rsidTr="005857D9">
        <w:tc>
          <w:tcPr>
            <w:tcW w:w="6662" w:type="dxa"/>
          </w:tcPr>
          <w:p w:rsidR="005307F0" w:rsidRPr="006703CF" w:rsidRDefault="002B13A7" w:rsidP="002B13A7">
            <w:pPr>
              <w:rPr>
                <w:sz w:val="24"/>
                <w:szCs w:val="24"/>
              </w:rPr>
            </w:pPr>
            <w:r>
              <w:rPr>
                <w:sz w:val="24"/>
                <w:szCs w:val="24"/>
              </w:rPr>
              <w:t>3.5. В</w:t>
            </w:r>
            <w:r w:rsidR="005307F0" w:rsidRPr="009A7CFE">
              <w:rPr>
                <w:sz w:val="24"/>
                <w:szCs w:val="24"/>
              </w:rPr>
              <w:t>едение документации</w:t>
            </w:r>
            <w:r w:rsidR="005307F0">
              <w:rPr>
                <w:sz w:val="24"/>
                <w:szCs w:val="24"/>
              </w:rPr>
              <w:t xml:space="preserve"> узких специалистов</w:t>
            </w:r>
          </w:p>
        </w:tc>
        <w:tc>
          <w:tcPr>
            <w:tcW w:w="3544" w:type="dxa"/>
            <w:vMerge/>
          </w:tcPr>
          <w:p w:rsidR="005307F0" w:rsidRDefault="005307F0" w:rsidP="00FD71C3">
            <w:pPr>
              <w:rPr>
                <w:sz w:val="24"/>
                <w:szCs w:val="24"/>
              </w:rPr>
            </w:pPr>
          </w:p>
        </w:tc>
      </w:tr>
      <w:tr w:rsidR="005307F0" w:rsidTr="005857D9">
        <w:tc>
          <w:tcPr>
            <w:tcW w:w="6662" w:type="dxa"/>
          </w:tcPr>
          <w:p w:rsidR="005307F0" w:rsidRPr="006703CF" w:rsidRDefault="002B13A7" w:rsidP="002B13A7">
            <w:pPr>
              <w:rPr>
                <w:sz w:val="24"/>
                <w:szCs w:val="24"/>
              </w:rPr>
            </w:pPr>
            <w:r>
              <w:rPr>
                <w:sz w:val="24"/>
                <w:szCs w:val="24"/>
              </w:rPr>
              <w:t>3.6.О</w:t>
            </w:r>
            <w:r w:rsidR="005307F0" w:rsidRPr="009A7CFE">
              <w:rPr>
                <w:sz w:val="24"/>
                <w:szCs w:val="24"/>
              </w:rPr>
              <w:t>рганизация питания</w:t>
            </w:r>
          </w:p>
        </w:tc>
        <w:tc>
          <w:tcPr>
            <w:tcW w:w="3544" w:type="dxa"/>
          </w:tcPr>
          <w:p w:rsidR="005307F0" w:rsidRDefault="005307F0" w:rsidP="00FD71C3">
            <w:pPr>
              <w:rPr>
                <w:sz w:val="24"/>
                <w:szCs w:val="24"/>
              </w:rPr>
            </w:pPr>
            <w:r>
              <w:rPr>
                <w:sz w:val="24"/>
                <w:szCs w:val="24"/>
              </w:rPr>
              <w:t>Диетсестра Уфимцева Н.Ф.</w:t>
            </w:r>
          </w:p>
        </w:tc>
      </w:tr>
      <w:tr w:rsidR="005307F0" w:rsidTr="005857D9">
        <w:tc>
          <w:tcPr>
            <w:tcW w:w="10206" w:type="dxa"/>
            <w:gridSpan w:val="2"/>
          </w:tcPr>
          <w:p w:rsidR="005307F0" w:rsidRDefault="005307F0" w:rsidP="00140C44">
            <w:pPr>
              <w:rPr>
                <w:sz w:val="24"/>
                <w:szCs w:val="24"/>
              </w:rPr>
            </w:pPr>
            <w:r w:rsidRPr="00755921">
              <w:rPr>
                <w:b/>
                <w:sz w:val="24"/>
                <w:szCs w:val="24"/>
              </w:rPr>
              <w:t xml:space="preserve">4. </w:t>
            </w:r>
            <w:r w:rsidRPr="006703CF">
              <w:rPr>
                <w:b/>
                <w:bCs/>
                <w:sz w:val="24"/>
                <w:szCs w:val="24"/>
              </w:rPr>
              <w:t>Работа с родителями</w:t>
            </w:r>
            <w:r>
              <w:rPr>
                <w:b/>
                <w:bCs/>
                <w:sz w:val="24"/>
                <w:szCs w:val="24"/>
              </w:rPr>
              <w:t xml:space="preserve"> и социумом</w:t>
            </w:r>
          </w:p>
        </w:tc>
      </w:tr>
      <w:tr w:rsidR="005307F0" w:rsidTr="005857D9">
        <w:tc>
          <w:tcPr>
            <w:tcW w:w="10206" w:type="dxa"/>
            <w:gridSpan w:val="2"/>
          </w:tcPr>
          <w:p w:rsidR="00DA34E0" w:rsidRPr="00DA34E0" w:rsidRDefault="005307F0" w:rsidP="00DA34E0">
            <w:pPr>
              <w:pStyle w:val="af2"/>
              <w:rPr>
                <w:sz w:val="24"/>
                <w:szCs w:val="24"/>
              </w:rPr>
            </w:pPr>
            <w:r>
              <w:rPr>
                <w:b/>
                <w:bCs/>
                <w:sz w:val="24"/>
                <w:szCs w:val="24"/>
              </w:rPr>
              <w:t xml:space="preserve">     Цель: </w:t>
            </w:r>
            <w:r w:rsidR="00DA34E0" w:rsidRPr="00DA34E0">
              <w:rPr>
                <w:sz w:val="24"/>
                <w:szCs w:val="24"/>
              </w:rPr>
              <w:t xml:space="preserve">установить партнерские отношения с семьей ребенка, объединить усилия для развития </w:t>
            </w:r>
          </w:p>
          <w:p w:rsidR="00DA34E0" w:rsidRPr="00DA34E0" w:rsidRDefault="00DA34E0" w:rsidP="00DA34E0">
            <w:pPr>
              <w:pStyle w:val="af2"/>
              <w:rPr>
                <w:sz w:val="24"/>
                <w:szCs w:val="24"/>
              </w:rPr>
            </w:pPr>
            <w:r w:rsidRPr="00DA34E0">
              <w:rPr>
                <w:sz w:val="24"/>
                <w:szCs w:val="24"/>
              </w:rPr>
              <w:t xml:space="preserve">                и воспитания детей, создать атмосферу общности интересов, эмоциональной поддержки;</w:t>
            </w:r>
          </w:p>
          <w:p w:rsidR="00DA34E0" w:rsidRPr="00DA34E0" w:rsidRDefault="00DA34E0" w:rsidP="00DA34E0">
            <w:pPr>
              <w:pStyle w:val="af2"/>
              <w:rPr>
                <w:sz w:val="24"/>
                <w:szCs w:val="24"/>
              </w:rPr>
            </w:pPr>
            <w:r w:rsidRPr="00DA34E0">
              <w:rPr>
                <w:sz w:val="24"/>
                <w:szCs w:val="24"/>
              </w:rPr>
              <w:t xml:space="preserve">                научить родителей жить и быть счастливыми вместе с детьми в современных условиях </w:t>
            </w:r>
          </w:p>
          <w:p w:rsidR="005307F0" w:rsidRDefault="00DA34E0" w:rsidP="00140C44">
            <w:pPr>
              <w:pStyle w:val="af2"/>
              <w:rPr>
                <w:sz w:val="24"/>
                <w:szCs w:val="24"/>
              </w:rPr>
            </w:pPr>
            <w:r w:rsidRPr="00DA34E0">
              <w:rPr>
                <w:sz w:val="24"/>
                <w:szCs w:val="24"/>
              </w:rPr>
              <w:t xml:space="preserve">              </w:t>
            </w:r>
            <w:r w:rsidR="00140C44">
              <w:rPr>
                <w:sz w:val="24"/>
                <w:szCs w:val="24"/>
              </w:rPr>
              <w:t xml:space="preserve"> </w:t>
            </w:r>
            <w:r w:rsidRPr="00DA34E0">
              <w:rPr>
                <w:sz w:val="24"/>
                <w:szCs w:val="24"/>
              </w:rPr>
              <w:t xml:space="preserve"> </w:t>
            </w:r>
            <w:r w:rsidR="00140C44">
              <w:rPr>
                <w:sz w:val="24"/>
                <w:szCs w:val="24"/>
              </w:rPr>
              <w:t>социума.</w:t>
            </w:r>
          </w:p>
        </w:tc>
      </w:tr>
      <w:tr w:rsidR="005307F0" w:rsidTr="005857D9">
        <w:tc>
          <w:tcPr>
            <w:tcW w:w="6662" w:type="dxa"/>
          </w:tcPr>
          <w:p w:rsidR="00140C44" w:rsidRPr="006A773D" w:rsidRDefault="005307F0" w:rsidP="006D1BA8">
            <w:pPr>
              <w:rPr>
                <w:sz w:val="24"/>
                <w:szCs w:val="24"/>
              </w:rPr>
            </w:pPr>
            <w:r w:rsidRPr="006A773D">
              <w:rPr>
                <w:sz w:val="24"/>
                <w:szCs w:val="24"/>
              </w:rPr>
              <w:t xml:space="preserve">4.1. </w:t>
            </w:r>
            <w:r w:rsidR="00140C44" w:rsidRPr="006A773D">
              <w:rPr>
                <w:sz w:val="24"/>
                <w:szCs w:val="24"/>
              </w:rPr>
              <w:t xml:space="preserve">Оформление паспорта  безопасности ребенка, </w:t>
            </w:r>
            <w:proofErr w:type="gramStart"/>
            <w:r w:rsidR="00140C44" w:rsidRPr="006A773D">
              <w:rPr>
                <w:sz w:val="24"/>
                <w:szCs w:val="24"/>
              </w:rPr>
              <w:t>семейных</w:t>
            </w:r>
            <w:proofErr w:type="gramEnd"/>
          </w:p>
          <w:p w:rsidR="005307F0" w:rsidRPr="006A773D" w:rsidRDefault="00140C44" w:rsidP="006D1BA8">
            <w:pPr>
              <w:rPr>
                <w:sz w:val="24"/>
                <w:szCs w:val="24"/>
              </w:rPr>
            </w:pPr>
            <w:r w:rsidRPr="006A773D">
              <w:rPr>
                <w:sz w:val="24"/>
                <w:szCs w:val="24"/>
              </w:rPr>
              <w:t xml:space="preserve">       паспортов, сведений о родителях</w:t>
            </w:r>
          </w:p>
        </w:tc>
        <w:tc>
          <w:tcPr>
            <w:tcW w:w="3544" w:type="dxa"/>
          </w:tcPr>
          <w:p w:rsidR="005307F0" w:rsidRDefault="00140C44" w:rsidP="00FD71C3">
            <w:pPr>
              <w:rPr>
                <w:sz w:val="24"/>
                <w:szCs w:val="24"/>
              </w:rPr>
            </w:pPr>
            <w:r>
              <w:rPr>
                <w:sz w:val="24"/>
                <w:szCs w:val="24"/>
              </w:rPr>
              <w:t>Воспитатели групп</w:t>
            </w:r>
          </w:p>
        </w:tc>
      </w:tr>
      <w:tr w:rsidR="005307F0" w:rsidTr="005857D9">
        <w:tc>
          <w:tcPr>
            <w:tcW w:w="6662" w:type="dxa"/>
          </w:tcPr>
          <w:p w:rsidR="00140C44" w:rsidRPr="006A773D" w:rsidRDefault="005307F0" w:rsidP="00140C44">
            <w:pPr>
              <w:rPr>
                <w:sz w:val="24"/>
                <w:szCs w:val="24"/>
              </w:rPr>
            </w:pPr>
            <w:r w:rsidRPr="006A773D">
              <w:rPr>
                <w:sz w:val="24"/>
                <w:szCs w:val="24"/>
              </w:rPr>
              <w:t xml:space="preserve">4.2. </w:t>
            </w:r>
            <w:r w:rsidR="00140C44" w:rsidRPr="006A773D">
              <w:rPr>
                <w:sz w:val="24"/>
                <w:szCs w:val="24"/>
              </w:rPr>
              <w:t>Составление социального паспорта ДОУ</w:t>
            </w:r>
          </w:p>
          <w:p w:rsidR="005307F0" w:rsidRPr="006A773D" w:rsidRDefault="005307F0" w:rsidP="00DC5839">
            <w:pPr>
              <w:rPr>
                <w:sz w:val="24"/>
                <w:szCs w:val="24"/>
              </w:rPr>
            </w:pPr>
          </w:p>
        </w:tc>
        <w:tc>
          <w:tcPr>
            <w:tcW w:w="3544" w:type="dxa"/>
          </w:tcPr>
          <w:p w:rsidR="005307F0" w:rsidRDefault="00140C44" w:rsidP="00140C44">
            <w:pPr>
              <w:rPr>
                <w:sz w:val="24"/>
                <w:szCs w:val="24"/>
              </w:rPr>
            </w:pPr>
            <w:r>
              <w:rPr>
                <w:sz w:val="24"/>
                <w:szCs w:val="24"/>
              </w:rPr>
              <w:t xml:space="preserve">Педагог – организатор </w:t>
            </w:r>
            <w:proofErr w:type="spellStart"/>
            <w:r>
              <w:rPr>
                <w:sz w:val="24"/>
                <w:szCs w:val="24"/>
              </w:rPr>
              <w:t>Ахметжанова</w:t>
            </w:r>
            <w:proofErr w:type="spellEnd"/>
            <w:r>
              <w:rPr>
                <w:sz w:val="24"/>
                <w:szCs w:val="24"/>
              </w:rPr>
              <w:t xml:space="preserve"> И.Р., в</w:t>
            </w:r>
            <w:r w:rsidR="005307F0">
              <w:rPr>
                <w:sz w:val="24"/>
                <w:szCs w:val="24"/>
              </w:rPr>
              <w:t>оспитатели групп</w:t>
            </w:r>
          </w:p>
        </w:tc>
      </w:tr>
      <w:tr w:rsidR="005307F0" w:rsidTr="005857D9">
        <w:tc>
          <w:tcPr>
            <w:tcW w:w="6662" w:type="dxa"/>
          </w:tcPr>
          <w:p w:rsidR="000D00AB" w:rsidRPr="006A773D" w:rsidRDefault="005307F0" w:rsidP="00140C44">
            <w:pPr>
              <w:rPr>
                <w:sz w:val="24"/>
                <w:szCs w:val="24"/>
              </w:rPr>
            </w:pPr>
            <w:r w:rsidRPr="006A773D">
              <w:rPr>
                <w:sz w:val="24"/>
                <w:szCs w:val="24"/>
              </w:rPr>
              <w:t xml:space="preserve">4.3. </w:t>
            </w:r>
            <w:r w:rsidR="00140C44" w:rsidRPr="006A773D">
              <w:rPr>
                <w:sz w:val="24"/>
                <w:szCs w:val="24"/>
              </w:rPr>
              <w:t>Проведение обще родительских и групповых собраний</w:t>
            </w:r>
            <w:r w:rsidR="000D00AB" w:rsidRPr="006A773D">
              <w:rPr>
                <w:sz w:val="24"/>
                <w:szCs w:val="24"/>
              </w:rPr>
              <w:t xml:space="preserve"> </w:t>
            </w:r>
          </w:p>
          <w:p w:rsidR="000D00AB" w:rsidRPr="006A773D" w:rsidRDefault="000D00AB" w:rsidP="00140C44">
            <w:pPr>
              <w:rPr>
                <w:sz w:val="24"/>
                <w:szCs w:val="24"/>
              </w:rPr>
            </w:pPr>
            <w:r w:rsidRPr="006A773D">
              <w:rPr>
                <w:sz w:val="24"/>
                <w:szCs w:val="24"/>
              </w:rPr>
              <w:t xml:space="preserve">      «Задачи </w:t>
            </w:r>
            <w:proofErr w:type="spellStart"/>
            <w:r w:rsidRPr="006A773D">
              <w:rPr>
                <w:sz w:val="24"/>
                <w:szCs w:val="24"/>
              </w:rPr>
              <w:t>воспитательно</w:t>
            </w:r>
            <w:proofErr w:type="spellEnd"/>
            <w:r w:rsidRPr="006A773D">
              <w:rPr>
                <w:sz w:val="24"/>
                <w:szCs w:val="24"/>
              </w:rPr>
              <w:t xml:space="preserve">-образовательной работы </w:t>
            </w:r>
          </w:p>
          <w:p w:rsidR="005307F0" w:rsidRPr="006A773D" w:rsidRDefault="000D00AB" w:rsidP="00140C44">
            <w:pPr>
              <w:rPr>
                <w:sz w:val="24"/>
                <w:szCs w:val="24"/>
              </w:rPr>
            </w:pPr>
            <w:r w:rsidRPr="006A773D">
              <w:rPr>
                <w:sz w:val="24"/>
                <w:szCs w:val="24"/>
              </w:rPr>
              <w:t xml:space="preserve">       на 2014 – 2015 учебный год»</w:t>
            </w:r>
          </w:p>
        </w:tc>
        <w:tc>
          <w:tcPr>
            <w:tcW w:w="3544" w:type="dxa"/>
          </w:tcPr>
          <w:p w:rsidR="005307F0" w:rsidRDefault="00140C44" w:rsidP="00FD71C3">
            <w:pPr>
              <w:rPr>
                <w:sz w:val="24"/>
                <w:szCs w:val="24"/>
              </w:rPr>
            </w:pPr>
            <w:r>
              <w:rPr>
                <w:sz w:val="24"/>
                <w:szCs w:val="24"/>
              </w:rPr>
              <w:t xml:space="preserve">Педагог – организатор </w:t>
            </w:r>
            <w:proofErr w:type="spellStart"/>
            <w:r>
              <w:rPr>
                <w:sz w:val="24"/>
                <w:szCs w:val="24"/>
              </w:rPr>
              <w:t>Ахметжанова</w:t>
            </w:r>
            <w:proofErr w:type="spellEnd"/>
            <w:r>
              <w:rPr>
                <w:sz w:val="24"/>
                <w:szCs w:val="24"/>
              </w:rPr>
              <w:t xml:space="preserve"> И.Р., воспитатели групп</w:t>
            </w:r>
          </w:p>
        </w:tc>
      </w:tr>
      <w:tr w:rsidR="005307F0" w:rsidTr="005857D9">
        <w:tc>
          <w:tcPr>
            <w:tcW w:w="6662" w:type="dxa"/>
          </w:tcPr>
          <w:p w:rsidR="005307F0" w:rsidRPr="006703CF" w:rsidRDefault="005307F0" w:rsidP="00FD71C3">
            <w:pPr>
              <w:rPr>
                <w:sz w:val="24"/>
                <w:szCs w:val="24"/>
              </w:rPr>
            </w:pPr>
            <w:r>
              <w:rPr>
                <w:sz w:val="24"/>
                <w:szCs w:val="24"/>
              </w:rPr>
              <w:t>4</w:t>
            </w:r>
            <w:r w:rsidRPr="00DC5839">
              <w:rPr>
                <w:sz w:val="24"/>
                <w:szCs w:val="24"/>
              </w:rPr>
              <w:t>.</w:t>
            </w:r>
            <w:r>
              <w:rPr>
                <w:sz w:val="24"/>
                <w:szCs w:val="24"/>
              </w:rPr>
              <w:t>4</w:t>
            </w:r>
            <w:r w:rsidRPr="00DC5839">
              <w:rPr>
                <w:sz w:val="24"/>
                <w:szCs w:val="24"/>
              </w:rPr>
              <w:t>. Составление плана работы родительского комитета</w:t>
            </w:r>
          </w:p>
        </w:tc>
        <w:tc>
          <w:tcPr>
            <w:tcW w:w="3544" w:type="dxa"/>
          </w:tcPr>
          <w:p w:rsidR="005307F0" w:rsidRDefault="005307F0" w:rsidP="00FD71C3">
            <w:pPr>
              <w:rPr>
                <w:sz w:val="24"/>
                <w:szCs w:val="24"/>
              </w:rPr>
            </w:pPr>
            <w:r>
              <w:rPr>
                <w:sz w:val="24"/>
                <w:szCs w:val="24"/>
              </w:rPr>
              <w:t xml:space="preserve">Педагог – организатор </w:t>
            </w:r>
            <w:proofErr w:type="spellStart"/>
            <w:r>
              <w:rPr>
                <w:sz w:val="24"/>
                <w:szCs w:val="24"/>
              </w:rPr>
              <w:t>Ахметжанова</w:t>
            </w:r>
            <w:proofErr w:type="spellEnd"/>
            <w:r>
              <w:rPr>
                <w:sz w:val="24"/>
                <w:szCs w:val="24"/>
              </w:rPr>
              <w:t xml:space="preserve"> И.Р.</w:t>
            </w:r>
          </w:p>
        </w:tc>
      </w:tr>
      <w:tr w:rsidR="005307F0" w:rsidTr="005857D9">
        <w:tc>
          <w:tcPr>
            <w:tcW w:w="6662" w:type="dxa"/>
          </w:tcPr>
          <w:p w:rsidR="005307F0" w:rsidRPr="006703CF" w:rsidRDefault="005307F0" w:rsidP="00FD71C3">
            <w:pPr>
              <w:rPr>
                <w:sz w:val="24"/>
                <w:szCs w:val="24"/>
              </w:rPr>
            </w:pPr>
            <w:r>
              <w:rPr>
                <w:sz w:val="24"/>
                <w:szCs w:val="24"/>
              </w:rPr>
              <w:t>4</w:t>
            </w:r>
            <w:r w:rsidRPr="00DC5839">
              <w:rPr>
                <w:sz w:val="24"/>
                <w:szCs w:val="24"/>
              </w:rPr>
              <w:t>.</w:t>
            </w:r>
            <w:r>
              <w:rPr>
                <w:sz w:val="24"/>
                <w:szCs w:val="24"/>
              </w:rPr>
              <w:t>5</w:t>
            </w:r>
            <w:r w:rsidRPr="00DC5839">
              <w:rPr>
                <w:sz w:val="24"/>
                <w:szCs w:val="24"/>
              </w:rPr>
              <w:t>. Заключение договоров с родителями</w:t>
            </w:r>
          </w:p>
        </w:tc>
        <w:tc>
          <w:tcPr>
            <w:tcW w:w="3544" w:type="dxa"/>
          </w:tcPr>
          <w:p w:rsidR="005307F0" w:rsidRDefault="005307F0" w:rsidP="00FD71C3">
            <w:pPr>
              <w:rPr>
                <w:sz w:val="24"/>
                <w:szCs w:val="24"/>
              </w:rPr>
            </w:pPr>
            <w:r>
              <w:rPr>
                <w:sz w:val="24"/>
                <w:szCs w:val="24"/>
              </w:rPr>
              <w:t>Заведующая Пилипенко Л.Ю.</w:t>
            </w:r>
          </w:p>
        </w:tc>
      </w:tr>
      <w:tr w:rsidR="005307F0" w:rsidTr="005857D9">
        <w:tc>
          <w:tcPr>
            <w:tcW w:w="10206" w:type="dxa"/>
            <w:gridSpan w:val="2"/>
          </w:tcPr>
          <w:p w:rsidR="005307F0" w:rsidRDefault="005307F0" w:rsidP="00610036">
            <w:pPr>
              <w:rPr>
                <w:sz w:val="24"/>
                <w:szCs w:val="24"/>
              </w:rPr>
            </w:pPr>
            <w:r w:rsidRPr="00DC5839">
              <w:rPr>
                <w:b/>
                <w:sz w:val="24"/>
                <w:szCs w:val="24"/>
              </w:rPr>
              <w:t>5. Административно</w:t>
            </w:r>
            <w:r>
              <w:rPr>
                <w:b/>
                <w:sz w:val="24"/>
                <w:szCs w:val="24"/>
              </w:rPr>
              <w:t xml:space="preserve"> </w:t>
            </w:r>
            <w:r w:rsidRPr="00DC5839">
              <w:rPr>
                <w:b/>
                <w:sz w:val="24"/>
                <w:szCs w:val="24"/>
              </w:rPr>
              <w:t>-</w:t>
            </w:r>
            <w:r>
              <w:rPr>
                <w:b/>
                <w:sz w:val="24"/>
                <w:szCs w:val="24"/>
              </w:rPr>
              <w:t xml:space="preserve"> </w:t>
            </w:r>
            <w:r w:rsidRPr="00DC5839">
              <w:rPr>
                <w:b/>
                <w:sz w:val="24"/>
                <w:szCs w:val="24"/>
              </w:rPr>
              <w:t>хозяйственная работа</w:t>
            </w:r>
          </w:p>
        </w:tc>
      </w:tr>
      <w:tr w:rsidR="005307F0" w:rsidTr="005857D9">
        <w:tc>
          <w:tcPr>
            <w:tcW w:w="10206" w:type="dxa"/>
            <w:gridSpan w:val="2"/>
          </w:tcPr>
          <w:p w:rsidR="0033713E" w:rsidRDefault="005307F0" w:rsidP="00610036">
            <w:pPr>
              <w:rPr>
                <w:sz w:val="24"/>
                <w:szCs w:val="24"/>
              </w:rPr>
            </w:pPr>
            <w:r w:rsidRPr="00D57295">
              <w:rPr>
                <w:b/>
                <w:sz w:val="24"/>
                <w:szCs w:val="24"/>
              </w:rPr>
              <w:lastRenderedPageBreak/>
              <w:t>Цель:</w:t>
            </w:r>
            <w:r>
              <w:rPr>
                <w:sz w:val="24"/>
                <w:szCs w:val="24"/>
              </w:rPr>
              <w:t xml:space="preserve"> </w:t>
            </w:r>
            <w:r w:rsidR="0033713E" w:rsidRPr="0033713E">
              <w:rPr>
                <w:sz w:val="24"/>
                <w:szCs w:val="24"/>
              </w:rPr>
              <w:t xml:space="preserve">Обеспечение соответствия режима работы детского сада </w:t>
            </w:r>
            <w:proofErr w:type="gramStart"/>
            <w:r w:rsidR="0033713E" w:rsidRPr="0033713E">
              <w:rPr>
                <w:sz w:val="24"/>
                <w:szCs w:val="24"/>
              </w:rPr>
              <w:t>действующим</w:t>
            </w:r>
            <w:r w:rsidR="0033713E">
              <w:rPr>
                <w:sz w:val="24"/>
                <w:szCs w:val="24"/>
              </w:rPr>
              <w:t>и</w:t>
            </w:r>
            <w:proofErr w:type="gramEnd"/>
            <w:r w:rsidR="0033713E">
              <w:rPr>
                <w:sz w:val="24"/>
                <w:szCs w:val="24"/>
              </w:rPr>
              <w:t xml:space="preserve"> </w:t>
            </w:r>
            <w:r w:rsidR="0033713E" w:rsidRPr="0033713E">
              <w:rPr>
                <w:sz w:val="24"/>
                <w:szCs w:val="24"/>
              </w:rPr>
              <w:t xml:space="preserve"> нормативным</w:t>
            </w:r>
            <w:r w:rsidR="0033713E">
              <w:rPr>
                <w:sz w:val="24"/>
                <w:szCs w:val="24"/>
              </w:rPr>
              <w:t>и</w:t>
            </w:r>
            <w:r w:rsidR="0033713E" w:rsidRPr="0033713E">
              <w:rPr>
                <w:sz w:val="24"/>
                <w:szCs w:val="24"/>
              </w:rPr>
              <w:t xml:space="preserve"> </w:t>
            </w:r>
          </w:p>
          <w:p w:rsidR="005307F0" w:rsidRDefault="0033713E" w:rsidP="00610036">
            <w:pPr>
              <w:rPr>
                <w:sz w:val="24"/>
                <w:szCs w:val="24"/>
              </w:rPr>
            </w:pPr>
            <w:r>
              <w:rPr>
                <w:sz w:val="24"/>
                <w:szCs w:val="24"/>
              </w:rPr>
              <w:t xml:space="preserve">           документами РК.</w:t>
            </w:r>
          </w:p>
        </w:tc>
      </w:tr>
      <w:tr w:rsidR="005307F0" w:rsidTr="005857D9">
        <w:tc>
          <w:tcPr>
            <w:tcW w:w="6662" w:type="dxa"/>
          </w:tcPr>
          <w:p w:rsidR="005307F0" w:rsidRPr="006703CF" w:rsidRDefault="005307F0" w:rsidP="00E43142">
            <w:pPr>
              <w:rPr>
                <w:sz w:val="24"/>
                <w:szCs w:val="24"/>
              </w:rPr>
            </w:pPr>
            <w:r>
              <w:rPr>
                <w:sz w:val="24"/>
                <w:szCs w:val="24"/>
              </w:rPr>
              <w:t xml:space="preserve"> 5</w:t>
            </w:r>
            <w:r w:rsidRPr="006703CF">
              <w:rPr>
                <w:sz w:val="24"/>
                <w:szCs w:val="24"/>
              </w:rPr>
              <w:t>.1. Работа по благоустройству территории</w:t>
            </w:r>
            <w:r>
              <w:rPr>
                <w:sz w:val="24"/>
                <w:szCs w:val="24"/>
              </w:rPr>
              <w:t xml:space="preserve">. </w:t>
            </w:r>
            <w:r w:rsidRPr="00D57295">
              <w:rPr>
                <w:sz w:val="24"/>
                <w:szCs w:val="24"/>
              </w:rPr>
              <w:t xml:space="preserve">Составление плана </w:t>
            </w:r>
            <w:r>
              <w:rPr>
                <w:sz w:val="24"/>
                <w:szCs w:val="24"/>
              </w:rPr>
              <w:t xml:space="preserve">   </w:t>
            </w:r>
            <w:r w:rsidRPr="00D57295">
              <w:rPr>
                <w:sz w:val="24"/>
                <w:szCs w:val="24"/>
              </w:rPr>
              <w:t>развития МТБ</w:t>
            </w:r>
          </w:p>
        </w:tc>
        <w:tc>
          <w:tcPr>
            <w:tcW w:w="3544" w:type="dxa"/>
          </w:tcPr>
          <w:p w:rsidR="005307F0" w:rsidRPr="006703CF" w:rsidRDefault="005307F0" w:rsidP="00610036">
            <w:pPr>
              <w:rPr>
                <w:sz w:val="24"/>
                <w:szCs w:val="24"/>
              </w:rPr>
            </w:pPr>
            <w:r>
              <w:rPr>
                <w:sz w:val="24"/>
                <w:szCs w:val="24"/>
              </w:rPr>
              <w:t xml:space="preserve"> З</w:t>
            </w:r>
            <w:r w:rsidRPr="006703CF">
              <w:rPr>
                <w:sz w:val="24"/>
                <w:szCs w:val="24"/>
              </w:rPr>
              <w:t xml:space="preserve">ам. </w:t>
            </w:r>
            <w:r>
              <w:rPr>
                <w:sz w:val="24"/>
                <w:szCs w:val="24"/>
              </w:rPr>
              <w:t>п</w:t>
            </w:r>
            <w:r w:rsidRPr="006703CF">
              <w:rPr>
                <w:sz w:val="24"/>
                <w:szCs w:val="24"/>
              </w:rPr>
              <w:t>о АХ</w:t>
            </w:r>
            <w:r>
              <w:rPr>
                <w:sz w:val="24"/>
                <w:szCs w:val="24"/>
              </w:rPr>
              <w:t>Ч Бут А.Н.</w:t>
            </w:r>
          </w:p>
        </w:tc>
      </w:tr>
      <w:tr w:rsidR="005307F0" w:rsidTr="005857D9">
        <w:tc>
          <w:tcPr>
            <w:tcW w:w="6662" w:type="dxa"/>
          </w:tcPr>
          <w:p w:rsidR="005307F0" w:rsidRPr="006703CF" w:rsidRDefault="005307F0" w:rsidP="00610036">
            <w:pPr>
              <w:rPr>
                <w:sz w:val="24"/>
                <w:szCs w:val="24"/>
              </w:rPr>
            </w:pPr>
            <w:r>
              <w:rPr>
                <w:sz w:val="24"/>
                <w:szCs w:val="24"/>
              </w:rPr>
              <w:t xml:space="preserve"> 5</w:t>
            </w:r>
            <w:r w:rsidRPr="006703CF">
              <w:rPr>
                <w:sz w:val="24"/>
                <w:szCs w:val="24"/>
              </w:rPr>
              <w:t>.2. Анализ маркировки мебе</w:t>
            </w:r>
            <w:r>
              <w:rPr>
                <w:sz w:val="24"/>
                <w:szCs w:val="24"/>
              </w:rPr>
              <w:t xml:space="preserve">ли и подбора мебели в группах. </w:t>
            </w:r>
          </w:p>
        </w:tc>
        <w:tc>
          <w:tcPr>
            <w:tcW w:w="3544" w:type="dxa"/>
          </w:tcPr>
          <w:p w:rsidR="005307F0" w:rsidRPr="006703CF" w:rsidRDefault="005307F0" w:rsidP="00610036">
            <w:pPr>
              <w:rPr>
                <w:sz w:val="24"/>
                <w:szCs w:val="24"/>
              </w:rPr>
            </w:pPr>
            <w:r>
              <w:rPr>
                <w:sz w:val="24"/>
                <w:szCs w:val="24"/>
              </w:rPr>
              <w:t xml:space="preserve"> М</w:t>
            </w:r>
            <w:r w:rsidRPr="006703CF">
              <w:rPr>
                <w:sz w:val="24"/>
                <w:szCs w:val="24"/>
              </w:rPr>
              <w:t>едсестра</w:t>
            </w:r>
            <w:r>
              <w:rPr>
                <w:sz w:val="24"/>
                <w:szCs w:val="24"/>
              </w:rPr>
              <w:t xml:space="preserve"> </w:t>
            </w:r>
            <w:proofErr w:type="spellStart"/>
            <w:r>
              <w:rPr>
                <w:sz w:val="24"/>
                <w:szCs w:val="24"/>
              </w:rPr>
              <w:t>Темиргалиева</w:t>
            </w:r>
            <w:proofErr w:type="spellEnd"/>
            <w:r>
              <w:rPr>
                <w:sz w:val="24"/>
                <w:szCs w:val="24"/>
              </w:rPr>
              <w:t xml:space="preserve"> Г.А.</w:t>
            </w:r>
          </w:p>
        </w:tc>
      </w:tr>
      <w:tr w:rsidR="00244ACC" w:rsidTr="005857D9">
        <w:trPr>
          <w:trHeight w:val="556"/>
        </w:trPr>
        <w:tc>
          <w:tcPr>
            <w:tcW w:w="6662" w:type="dxa"/>
          </w:tcPr>
          <w:p w:rsidR="00244ACC" w:rsidRDefault="00244ACC" w:rsidP="00610036">
            <w:pPr>
              <w:rPr>
                <w:sz w:val="24"/>
                <w:szCs w:val="24"/>
              </w:rPr>
            </w:pPr>
            <w:r>
              <w:rPr>
                <w:sz w:val="24"/>
                <w:szCs w:val="24"/>
              </w:rPr>
              <w:t xml:space="preserve"> 5</w:t>
            </w:r>
            <w:r w:rsidRPr="006703CF">
              <w:rPr>
                <w:sz w:val="24"/>
                <w:szCs w:val="24"/>
              </w:rPr>
              <w:t xml:space="preserve">.3. Оперативное совещание по подготовке ДОУ к </w:t>
            </w:r>
            <w:r>
              <w:rPr>
                <w:sz w:val="24"/>
                <w:szCs w:val="24"/>
              </w:rPr>
              <w:t xml:space="preserve"> </w:t>
            </w:r>
            <w:r w:rsidRPr="006703CF">
              <w:rPr>
                <w:sz w:val="24"/>
                <w:szCs w:val="24"/>
              </w:rPr>
              <w:t>новому</w:t>
            </w:r>
          </w:p>
          <w:p w:rsidR="00244ACC" w:rsidRPr="006703CF" w:rsidRDefault="00244ACC" w:rsidP="00244ACC">
            <w:pPr>
              <w:rPr>
                <w:sz w:val="24"/>
                <w:szCs w:val="24"/>
              </w:rPr>
            </w:pPr>
            <w:r>
              <w:rPr>
                <w:sz w:val="24"/>
                <w:szCs w:val="24"/>
              </w:rPr>
              <w:t xml:space="preserve">       </w:t>
            </w:r>
            <w:r w:rsidRPr="006703CF">
              <w:rPr>
                <w:sz w:val="24"/>
                <w:szCs w:val="24"/>
              </w:rPr>
              <w:t xml:space="preserve"> учебному году</w:t>
            </w:r>
            <w:r>
              <w:rPr>
                <w:sz w:val="24"/>
                <w:szCs w:val="24"/>
              </w:rPr>
              <w:t xml:space="preserve">. </w:t>
            </w:r>
          </w:p>
        </w:tc>
        <w:tc>
          <w:tcPr>
            <w:tcW w:w="3544" w:type="dxa"/>
          </w:tcPr>
          <w:p w:rsidR="00244ACC" w:rsidRPr="006703CF" w:rsidRDefault="00244ACC" w:rsidP="00610036">
            <w:pPr>
              <w:rPr>
                <w:sz w:val="24"/>
                <w:szCs w:val="24"/>
              </w:rPr>
            </w:pPr>
            <w:r>
              <w:rPr>
                <w:sz w:val="24"/>
                <w:szCs w:val="24"/>
              </w:rPr>
              <w:t xml:space="preserve"> </w:t>
            </w:r>
            <w:r w:rsidRPr="006703CF">
              <w:rPr>
                <w:sz w:val="24"/>
                <w:szCs w:val="24"/>
              </w:rPr>
              <w:t>Заведующая</w:t>
            </w:r>
            <w:r>
              <w:rPr>
                <w:sz w:val="24"/>
                <w:szCs w:val="24"/>
              </w:rPr>
              <w:t xml:space="preserve"> Пилипенко Л.Ю.</w:t>
            </w:r>
          </w:p>
        </w:tc>
      </w:tr>
      <w:tr w:rsidR="005307F0" w:rsidTr="005857D9">
        <w:tc>
          <w:tcPr>
            <w:tcW w:w="6662" w:type="dxa"/>
          </w:tcPr>
          <w:p w:rsidR="005307F0" w:rsidRDefault="005307F0" w:rsidP="00244ACC">
            <w:pPr>
              <w:rPr>
                <w:b/>
                <w:sz w:val="24"/>
                <w:szCs w:val="24"/>
                <w:lang w:val="kk-KZ"/>
              </w:rPr>
            </w:pPr>
            <w:r w:rsidRPr="00B24292">
              <w:rPr>
                <w:sz w:val="24"/>
                <w:szCs w:val="24"/>
                <w:lang w:val="kk-KZ"/>
              </w:rPr>
              <w:t>5.</w:t>
            </w:r>
            <w:r w:rsidR="00244ACC">
              <w:rPr>
                <w:sz w:val="24"/>
                <w:szCs w:val="24"/>
                <w:lang w:val="kk-KZ"/>
              </w:rPr>
              <w:t>4</w:t>
            </w:r>
            <w:r w:rsidRPr="00B24292">
              <w:rPr>
                <w:sz w:val="24"/>
                <w:szCs w:val="24"/>
                <w:lang w:val="kk-KZ"/>
              </w:rPr>
              <w:t>.</w:t>
            </w:r>
            <w:r w:rsidRPr="009C52C2">
              <w:rPr>
                <w:sz w:val="24"/>
                <w:szCs w:val="24"/>
              </w:rPr>
              <w:t xml:space="preserve"> Обновление сайта 2 раза в неделю</w:t>
            </w:r>
          </w:p>
        </w:tc>
        <w:tc>
          <w:tcPr>
            <w:tcW w:w="3544" w:type="dxa"/>
          </w:tcPr>
          <w:p w:rsidR="005307F0" w:rsidRPr="00B24292" w:rsidRDefault="005307F0" w:rsidP="00FC6541">
            <w:pPr>
              <w:rPr>
                <w:sz w:val="24"/>
                <w:szCs w:val="24"/>
                <w:lang w:val="kk-KZ"/>
              </w:rPr>
            </w:pPr>
            <w:r w:rsidRPr="00B24292">
              <w:rPr>
                <w:sz w:val="24"/>
                <w:szCs w:val="24"/>
                <w:lang w:val="kk-KZ"/>
              </w:rPr>
              <w:t>Администратор сайта Малдыбаева К.А.</w:t>
            </w:r>
          </w:p>
        </w:tc>
      </w:tr>
    </w:tbl>
    <w:p w:rsidR="00AB12E6" w:rsidRDefault="005857D9" w:rsidP="00F372EF">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D57295" w:rsidRPr="00D57295">
        <w:rPr>
          <w:rFonts w:ascii="Times New Roman" w:eastAsia="Times New Roman" w:hAnsi="Times New Roman" w:cs="Times New Roman"/>
          <w:b/>
          <w:sz w:val="24"/>
          <w:szCs w:val="24"/>
          <w:lang w:val="kk-KZ" w:eastAsia="ru-RU"/>
        </w:rPr>
        <w:t>Октябрь 201</w:t>
      </w:r>
      <w:r w:rsidR="00244ACC">
        <w:rPr>
          <w:rFonts w:ascii="Times New Roman" w:eastAsia="Times New Roman" w:hAnsi="Times New Roman" w:cs="Times New Roman"/>
          <w:b/>
          <w:sz w:val="24"/>
          <w:szCs w:val="24"/>
          <w:lang w:val="kk-KZ" w:eastAsia="ru-RU"/>
        </w:rPr>
        <w:t>4</w:t>
      </w:r>
      <w:r w:rsidR="00D57295" w:rsidRPr="00D57295">
        <w:rPr>
          <w:rFonts w:ascii="Times New Roman" w:eastAsia="Times New Roman" w:hAnsi="Times New Roman" w:cs="Times New Roman"/>
          <w:b/>
          <w:sz w:val="24"/>
          <w:szCs w:val="24"/>
          <w:lang w:val="kk-KZ" w:eastAsia="ru-RU"/>
        </w:rPr>
        <w:t xml:space="preserve"> года</w:t>
      </w:r>
    </w:p>
    <w:tbl>
      <w:tblPr>
        <w:tblStyle w:val="a8"/>
        <w:tblW w:w="10206" w:type="dxa"/>
        <w:tblInd w:w="250" w:type="dxa"/>
        <w:tblLook w:val="04A0" w:firstRow="1" w:lastRow="0" w:firstColumn="1" w:lastColumn="0" w:noHBand="0" w:noVBand="1"/>
      </w:tblPr>
      <w:tblGrid>
        <w:gridCol w:w="6662"/>
        <w:gridCol w:w="3544"/>
      </w:tblGrid>
      <w:tr w:rsidR="008F6E0B" w:rsidTr="005857D9">
        <w:tc>
          <w:tcPr>
            <w:tcW w:w="6662" w:type="dxa"/>
          </w:tcPr>
          <w:p w:rsidR="008F6E0B" w:rsidRPr="006703CF" w:rsidRDefault="008F6E0B" w:rsidP="008F6E0B">
            <w:pPr>
              <w:jc w:val="center"/>
              <w:rPr>
                <w:sz w:val="24"/>
                <w:szCs w:val="24"/>
              </w:rPr>
            </w:pPr>
            <w:r w:rsidRPr="006703CF">
              <w:rPr>
                <w:b/>
                <w:bCs/>
                <w:sz w:val="24"/>
                <w:szCs w:val="24"/>
              </w:rPr>
              <w:t>Вид деятельности</w:t>
            </w:r>
          </w:p>
        </w:tc>
        <w:tc>
          <w:tcPr>
            <w:tcW w:w="3544" w:type="dxa"/>
          </w:tcPr>
          <w:p w:rsidR="008F6E0B" w:rsidRPr="006703CF" w:rsidRDefault="008F6E0B" w:rsidP="008F6E0B">
            <w:pPr>
              <w:jc w:val="center"/>
              <w:rPr>
                <w:b/>
                <w:bCs/>
                <w:sz w:val="24"/>
                <w:szCs w:val="24"/>
              </w:rPr>
            </w:pPr>
            <w:r w:rsidRPr="006703CF">
              <w:rPr>
                <w:b/>
                <w:bCs/>
                <w:sz w:val="24"/>
                <w:szCs w:val="24"/>
              </w:rPr>
              <w:t>Ответственный</w:t>
            </w:r>
          </w:p>
        </w:tc>
      </w:tr>
      <w:tr w:rsidR="008F6E0B" w:rsidTr="005857D9">
        <w:tc>
          <w:tcPr>
            <w:tcW w:w="10206" w:type="dxa"/>
            <w:gridSpan w:val="2"/>
          </w:tcPr>
          <w:p w:rsidR="008F6E0B" w:rsidRDefault="008F6E0B" w:rsidP="008F6E0B">
            <w:pPr>
              <w:rPr>
                <w:b/>
                <w:sz w:val="24"/>
                <w:szCs w:val="24"/>
                <w:lang w:val="kk-KZ"/>
              </w:rPr>
            </w:pPr>
            <w:r w:rsidRPr="008F6E0B">
              <w:rPr>
                <w:b/>
                <w:sz w:val="24"/>
                <w:szCs w:val="24"/>
                <w:lang w:val="kk-KZ"/>
              </w:rPr>
              <w:t>1. Работа с кадрами</w:t>
            </w:r>
          </w:p>
        </w:tc>
      </w:tr>
      <w:tr w:rsidR="008F6E0B" w:rsidTr="005857D9">
        <w:tc>
          <w:tcPr>
            <w:tcW w:w="6662" w:type="dxa"/>
          </w:tcPr>
          <w:p w:rsidR="008F6E0B" w:rsidRPr="0040729E" w:rsidRDefault="0040729E" w:rsidP="008F6E0B">
            <w:pPr>
              <w:rPr>
                <w:sz w:val="24"/>
                <w:szCs w:val="24"/>
                <w:lang w:val="kk-KZ"/>
              </w:rPr>
            </w:pPr>
            <w:r w:rsidRPr="0040729E">
              <w:rPr>
                <w:sz w:val="24"/>
                <w:szCs w:val="24"/>
                <w:lang w:val="kk-KZ"/>
              </w:rPr>
              <w:t>1.1. Рейд комиссии по охране труда, аттестация рабочих мест</w:t>
            </w:r>
          </w:p>
        </w:tc>
        <w:tc>
          <w:tcPr>
            <w:tcW w:w="3544" w:type="dxa"/>
          </w:tcPr>
          <w:p w:rsidR="008F6E0B" w:rsidRDefault="0040729E" w:rsidP="008F6E0B">
            <w:pPr>
              <w:rPr>
                <w:b/>
                <w:sz w:val="24"/>
                <w:szCs w:val="24"/>
                <w:lang w:val="kk-KZ"/>
              </w:rPr>
            </w:pPr>
            <w:r>
              <w:rPr>
                <w:sz w:val="24"/>
                <w:szCs w:val="24"/>
              </w:rPr>
              <w:t>З</w:t>
            </w:r>
            <w:r w:rsidRPr="006703CF">
              <w:rPr>
                <w:sz w:val="24"/>
                <w:szCs w:val="24"/>
              </w:rPr>
              <w:t xml:space="preserve">ам. </w:t>
            </w:r>
            <w:r>
              <w:rPr>
                <w:sz w:val="24"/>
                <w:szCs w:val="24"/>
              </w:rPr>
              <w:t>п</w:t>
            </w:r>
            <w:r w:rsidRPr="006703CF">
              <w:rPr>
                <w:sz w:val="24"/>
                <w:szCs w:val="24"/>
              </w:rPr>
              <w:t>о АХ</w:t>
            </w:r>
            <w:r>
              <w:rPr>
                <w:sz w:val="24"/>
                <w:szCs w:val="24"/>
              </w:rPr>
              <w:t>Ч Бут А.Н.</w:t>
            </w:r>
          </w:p>
        </w:tc>
      </w:tr>
      <w:tr w:rsidR="008F6E0B" w:rsidTr="005857D9">
        <w:tc>
          <w:tcPr>
            <w:tcW w:w="6662" w:type="dxa"/>
          </w:tcPr>
          <w:p w:rsidR="00A37806" w:rsidRDefault="0040729E" w:rsidP="008A4AE3">
            <w:pPr>
              <w:rPr>
                <w:sz w:val="24"/>
                <w:szCs w:val="24"/>
                <w:lang w:val="kk-KZ"/>
              </w:rPr>
            </w:pPr>
            <w:r w:rsidRPr="0040729E">
              <w:rPr>
                <w:sz w:val="24"/>
                <w:szCs w:val="24"/>
                <w:lang w:val="kk-KZ"/>
              </w:rPr>
              <w:t xml:space="preserve">1.2. Подготовка групп ДОУ к зиме, оклейка окон, уборка </w:t>
            </w:r>
          </w:p>
          <w:p w:rsidR="008A4AE3" w:rsidRPr="0040729E" w:rsidRDefault="00A37806" w:rsidP="008A4AE3">
            <w:pPr>
              <w:rPr>
                <w:sz w:val="24"/>
                <w:szCs w:val="24"/>
                <w:lang w:val="kk-KZ"/>
              </w:rPr>
            </w:pPr>
            <w:r>
              <w:rPr>
                <w:sz w:val="24"/>
                <w:szCs w:val="24"/>
                <w:lang w:val="kk-KZ"/>
              </w:rPr>
              <w:t xml:space="preserve">       </w:t>
            </w:r>
            <w:r w:rsidR="0040729E" w:rsidRPr="0040729E">
              <w:rPr>
                <w:sz w:val="24"/>
                <w:szCs w:val="24"/>
                <w:lang w:val="kk-KZ"/>
              </w:rPr>
              <w:t>территории</w:t>
            </w:r>
            <w:r w:rsidR="008A4AE3">
              <w:rPr>
                <w:sz w:val="24"/>
                <w:szCs w:val="24"/>
                <w:lang w:val="kk-KZ"/>
              </w:rPr>
              <w:t>.</w:t>
            </w:r>
          </w:p>
        </w:tc>
        <w:tc>
          <w:tcPr>
            <w:tcW w:w="3544" w:type="dxa"/>
          </w:tcPr>
          <w:p w:rsidR="008F6E0B" w:rsidRDefault="008A4AE3" w:rsidP="008F6E0B">
            <w:pPr>
              <w:rPr>
                <w:b/>
                <w:sz w:val="24"/>
                <w:szCs w:val="24"/>
                <w:lang w:val="kk-KZ"/>
              </w:rPr>
            </w:pPr>
            <w:r>
              <w:rPr>
                <w:sz w:val="24"/>
                <w:szCs w:val="24"/>
              </w:rPr>
              <w:t>З</w:t>
            </w:r>
            <w:r w:rsidRPr="006703CF">
              <w:rPr>
                <w:sz w:val="24"/>
                <w:szCs w:val="24"/>
              </w:rPr>
              <w:t xml:space="preserve">ам. </w:t>
            </w:r>
            <w:r>
              <w:rPr>
                <w:sz w:val="24"/>
                <w:szCs w:val="24"/>
              </w:rPr>
              <w:t>п</w:t>
            </w:r>
            <w:r w:rsidRPr="006703CF">
              <w:rPr>
                <w:sz w:val="24"/>
                <w:szCs w:val="24"/>
              </w:rPr>
              <w:t>о АХ</w:t>
            </w:r>
            <w:r>
              <w:rPr>
                <w:sz w:val="24"/>
                <w:szCs w:val="24"/>
              </w:rPr>
              <w:t>Ч Бут А.Н.</w:t>
            </w:r>
          </w:p>
        </w:tc>
      </w:tr>
      <w:tr w:rsidR="008F6E0B" w:rsidTr="005857D9">
        <w:tc>
          <w:tcPr>
            <w:tcW w:w="6662" w:type="dxa"/>
          </w:tcPr>
          <w:p w:rsidR="00A37806" w:rsidRDefault="008A4AE3" w:rsidP="008A4AE3">
            <w:pPr>
              <w:rPr>
                <w:color w:val="262626" w:themeColor="text1" w:themeTint="D9"/>
                <w:sz w:val="24"/>
                <w:szCs w:val="24"/>
              </w:rPr>
            </w:pPr>
            <w:r w:rsidRPr="008A4AE3">
              <w:rPr>
                <w:sz w:val="24"/>
                <w:szCs w:val="24"/>
                <w:lang w:val="kk-KZ"/>
              </w:rPr>
              <w:t>1.3.</w:t>
            </w:r>
            <w:r>
              <w:rPr>
                <w:b/>
                <w:sz w:val="24"/>
                <w:szCs w:val="24"/>
                <w:lang w:val="kk-KZ"/>
              </w:rPr>
              <w:t xml:space="preserve"> </w:t>
            </w:r>
            <w:r w:rsidRPr="008A4AE3">
              <w:rPr>
                <w:color w:val="262626" w:themeColor="text1" w:themeTint="D9"/>
                <w:sz w:val="24"/>
                <w:szCs w:val="24"/>
              </w:rPr>
              <w:t xml:space="preserve">ТБ на кухне, работа с электроприборами. Прачечная, </w:t>
            </w:r>
            <w:r w:rsidR="00A37806">
              <w:rPr>
                <w:color w:val="262626" w:themeColor="text1" w:themeTint="D9"/>
                <w:sz w:val="24"/>
                <w:szCs w:val="24"/>
              </w:rPr>
              <w:t xml:space="preserve">  </w:t>
            </w:r>
          </w:p>
          <w:p w:rsidR="008F6E0B" w:rsidRDefault="00A37806" w:rsidP="008A4AE3">
            <w:pPr>
              <w:rPr>
                <w:b/>
                <w:sz w:val="24"/>
                <w:szCs w:val="24"/>
                <w:lang w:val="kk-KZ"/>
              </w:rPr>
            </w:pPr>
            <w:r>
              <w:rPr>
                <w:color w:val="262626" w:themeColor="text1" w:themeTint="D9"/>
                <w:sz w:val="24"/>
                <w:szCs w:val="24"/>
              </w:rPr>
              <w:t xml:space="preserve">       </w:t>
            </w:r>
            <w:r w:rsidR="008A4AE3" w:rsidRPr="008A4AE3">
              <w:rPr>
                <w:color w:val="262626" w:themeColor="text1" w:themeTint="D9"/>
                <w:sz w:val="24"/>
                <w:szCs w:val="24"/>
              </w:rPr>
              <w:t>электромашины</w:t>
            </w:r>
            <w:r w:rsidR="008A4AE3">
              <w:rPr>
                <w:color w:val="262626" w:themeColor="text1" w:themeTint="D9"/>
                <w:sz w:val="24"/>
                <w:szCs w:val="24"/>
              </w:rPr>
              <w:t>.</w:t>
            </w:r>
          </w:p>
        </w:tc>
        <w:tc>
          <w:tcPr>
            <w:tcW w:w="3544" w:type="dxa"/>
          </w:tcPr>
          <w:p w:rsidR="008F6E0B" w:rsidRDefault="008A4AE3" w:rsidP="008F6E0B">
            <w:pPr>
              <w:rPr>
                <w:b/>
                <w:sz w:val="24"/>
                <w:szCs w:val="24"/>
                <w:lang w:val="kk-KZ"/>
              </w:rPr>
            </w:pPr>
            <w:r>
              <w:rPr>
                <w:sz w:val="24"/>
                <w:szCs w:val="24"/>
              </w:rPr>
              <w:t>З</w:t>
            </w:r>
            <w:r w:rsidRPr="006703CF">
              <w:rPr>
                <w:sz w:val="24"/>
                <w:szCs w:val="24"/>
              </w:rPr>
              <w:t xml:space="preserve">ам. </w:t>
            </w:r>
            <w:r>
              <w:rPr>
                <w:sz w:val="24"/>
                <w:szCs w:val="24"/>
              </w:rPr>
              <w:t>п</w:t>
            </w:r>
            <w:r w:rsidRPr="006703CF">
              <w:rPr>
                <w:sz w:val="24"/>
                <w:szCs w:val="24"/>
              </w:rPr>
              <w:t>о АХ</w:t>
            </w:r>
            <w:r>
              <w:rPr>
                <w:sz w:val="24"/>
                <w:szCs w:val="24"/>
              </w:rPr>
              <w:t>Ч Бут А.Н.</w:t>
            </w:r>
          </w:p>
        </w:tc>
      </w:tr>
      <w:tr w:rsidR="008F6E0B" w:rsidTr="005857D9">
        <w:tc>
          <w:tcPr>
            <w:tcW w:w="6662" w:type="dxa"/>
          </w:tcPr>
          <w:p w:rsidR="008F6E0B" w:rsidRPr="008A4AE3" w:rsidRDefault="008A4AE3" w:rsidP="008F6E0B">
            <w:pPr>
              <w:rPr>
                <w:sz w:val="24"/>
                <w:szCs w:val="24"/>
                <w:lang w:val="kk-KZ"/>
              </w:rPr>
            </w:pPr>
            <w:r w:rsidRPr="008A4AE3">
              <w:rPr>
                <w:sz w:val="24"/>
                <w:szCs w:val="24"/>
                <w:lang w:val="kk-KZ"/>
              </w:rPr>
              <w:t>1.4.</w:t>
            </w:r>
            <w:r>
              <w:rPr>
                <w:color w:val="262626" w:themeColor="text1" w:themeTint="D9"/>
              </w:rPr>
              <w:t xml:space="preserve"> </w:t>
            </w:r>
            <w:r w:rsidRPr="008A4AE3">
              <w:rPr>
                <w:color w:val="262626" w:themeColor="text1" w:themeTint="D9"/>
                <w:sz w:val="24"/>
                <w:szCs w:val="24"/>
              </w:rPr>
              <w:t>Помощь воспитателям по подготовке материалов к аттестации</w:t>
            </w:r>
          </w:p>
        </w:tc>
        <w:tc>
          <w:tcPr>
            <w:tcW w:w="3544" w:type="dxa"/>
          </w:tcPr>
          <w:p w:rsidR="008F6E0B" w:rsidRDefault="008A4AE3" w:rsidP="008F6E0B">
            <w:pPr>
              <w:rPr>
                <w:b/>
                <w:sz w:val="24"/>
                <w:szCs w:val="24"/>
                <w:lang w:val="kk-KZ"/>
              </w:rPr>
            </w:pPr>
            <w:r>
              <w:rPr>
                <w:sz w:val="24"/>
                <w:szCs w:val="24"/>
                <w:lang w:val="kk-KZ"/>
              </w:rPr>
              <w:t xml:space="preserve">Методист </w:t>
            </w:r>
            <w:r>
              <w:rPr>
                <w:sz w:val="24"/>
                <w:szCs w:val="24"/>
              </w:rPr>
              <w:t>Малдыбаев</w:t>
            </w:r>
            <w:r>
              <w:rPr>
                <w:sz w:val="24"/>
                <w:szCs w:val="24"/>
                <w:lang w:val="kk-KZ"/>
              </w:rPr>
              <w:t>а</w:t>
            </w:r>
            <w:r>
              <w:rPr>
                <w:sz w:val="24"/>
                <w:szCs w:val="24"/>
              </w:rPr>
              <w:t xml:space="preserve"> К.А.</w:t>
            </w:r>
          </w:p>
        </w:tc>
      </w:tr>
      <w:tr w:rsidR="00992088" w:rsidTr="005857D9">
        <w:tc>
          <w:tcPr>
            <w:tcW w:w="10206" w:type="dxa"/>
            <w:gridSpan w:val="2"/>
          </w:tcPr>
          <w:p w:rsidR="00992088" w:rsidRDefault="00992088" w:rsidP="008F6E0B">
            <w:pPr>
              <w:rPr>
                <w:b/>
                <w:sz w:val="24"/>
                <w:szCs w:val="24"/>
                <w:lang w:val="kk-KZ"/>
              </w:rPr>
            </w:pPr>
            <w:r w:rsidRPr="006703CF">
              <w:rPr>
                <w:b/>
                <w:bCs/>
                <w:sz w:val="24"/>
                <w:szCs w:val="24"/>
              </w:rPr>
              <w:t>2. Организационно</w:t>
            </w:r>
            <w:r>
              <w:rPr>
                <w:b/>
                <w:bCs/>
                <w:sz w:val="24"/>
                <w:szCs w:val="24"/>
                <w:lang w:val="kk-KZ"/>
              </w:rPr>
              <w:t xml:space="preserve"> </w:t>
            </w:r>
            <w:r>
              <w:rPr>
                <w:b/>
                <w:bCs/>
                <w:sz w:val="24"/>
                <w:szCs w:val="24"/>
              </w:rPr>
              <w:t>–</w:t>
            </w:r>
            <w:r>
              <w:rPr>
                <w:b/>
                <w:bCs/>
                <w:sz w:val="24"/>
                <w:szCs w:val="24"/>
                <w:lang w:val="kk-KZ"/>
              </w:rPr>
              <w:t xml:space="preserve"> </w:t>
            </w:r>
            <w:r w:rsidRPr="006703CF">
              <w:rPr>
                <w:b/>
                <w:bCs/>
                <w:sz w:val="24"/>
                <w:szCs w:val="24"/>
              </w:rPr>
              <w:t>педагогическая работа</w:t>
            </w:r>
          </w:p>
        </w:tc>
      </w:tr>
      <w:tr w:rsidR="008F6E0B" w:rsidTr="005857D9">
        <w:tc>
          <w:tcPr>
            <w:tcW w:w="6662" w:type="dxa"/>
          </w:tcPr>
          <w:p w:rsidR="008F6E0B" w:rsidRDefault="00992088" w:rsidP="00057571">
            <w:pPr>
              <w:jc w:val="both"/>
              <w:rPr>
                <w:b/>
                <w:sz w:val="24"/>
                <w:szCs w:val="24"/>
                <w:lang w:val="kk-KZ"/>
              </w:rPr>
            </w:pPr>
            <w:r w:rsidRPr="006703CF">
              <w:rPr>
                <w:sz w:val="24"/>
                <w:szCs w:val="24"/>
              </w:rPr>
              <w:t xml:space="preserve">2.1. </w:t>
            </w:r>
            <w:r w:rsidRPr="00FD2E23">
              <w:rPr>
                <w:sz w:val="24"/>
                <w:szCs w:val="24"/>
              </w:rPr>
              <w:t>Подготовка к педсовету № 2</w:t>
            </w:r>
            <w:r>
              <w:rPr>
                <w:sz w:val="24"/>
                <w:szCs w:val="24"/>
              </w:rPr>
              <w:t xml:space="preserve"> «</w:t>
            </w:r>
            <w:r w:rsidR="00A06FFF">
              <w:rPr>
                <w:sz w:val="24"/>
                <w:szCs w:val="24"/>
                <w:lang w:val="kk-KZ"/>
              </w:rPr>
              <w:t>Детский сад и семья: аспекты</w:t>
            </w:r>
            <w:r w:rsidR="00057571">
              <w:rPr>
                <w:sz w:val="24"/>
                <w:szCs w:val="24"/>
                <w:lang w:val="kk-KZ"/>
              </w:rPr>
              <w:t xml:space="preserve"> </w:t>
            </w:r>
            <w:r w:rsidR="00A06FFF">
              <w:rPr>
                <w:sz w:val="24"/>
                <w:szCs w:val="24"/>
                <w:lang w:val="kk-KZ"/>
              </w:rPr>
              <w:t xml:space="preserve">  взаимодействия</w:t>
            </w:r>
            <w:r>
              <w:rPr>
                <w:sz w:val="24"/>
                <w:szCs w:val="24"/>
                <w:lang w:val="kk-KZ"/>
              </w:rPr>
              <w:t xml:space="preserve">» </w:t>
            </w:r>
            <w:r>
              <w:rPr>
                <w:sz w:val="24"/>
                <w:szCs w:val="24"/>
              </w:rPr>
              <w:t xml:space="preserve"> (тематический)</w:t>
            </w:r>
          </w:p>
        </w:tc>
        <w:tc>
          <w:tcPr>
            <w:tcW w:w="3544" w:type="dxa"/>
          </w:tcPr>
          <w:p w:rsidR="008F6E0B" w:rsidRDefault="00B12F4E" w:rsidP="008F6E0B">
            <w:pPr>
              <w:rPr>
                <w:sz w:val="24"/>
                <w:szCs w:val="24"/>
              </w:rPr>
            </w:pPr>
            <w:r>
              <w:rPr>
                <w:sz w:val="24"/>
                <w:szCs w:val="24"/>
                <w:lang w:val="kk-KZ"/>
              </w:rPr>
              <w:t xml:space="preserve">Методисты </w:t>
            </w:r>
            <w:r>
              <w:rPr>
                <w:sz w:val="24"/>
                <w:szCs w:val="24"/>
              </w:rPr>
              <w:t>Малдыбаев</w:t>
            </w:r>
            <w:r>
              <w:rPr>
                <w:sz w:val="24"/>
                <w:szCs w:val="24"/>
                <w:lang w:val="kk-KZ"/>
              </w:rPr>
              <w:t>а</w:t>
            </w:r>
            <w:r>
              <w:rPr>
                <w:sz w:val="24"/>
                <w:szCs w:val="24"/>
              </w:rPr>
              <w:t xml:space="preserve"> К.А.,</w:t>
            </w:r>
          </w:p>
          <w:p w:rsidR="00B12F4E" w:rsidRDefault="00B12F4E" w:rsidP="008F6E0B">
            <w:pPr>
              <w:rPr>
                <w:b/>
                <w:sz w:val="24"/>
                <w:szCs w:val="24"/>
                <w:lang w:val="kk-KZ"/>
              </w:rPr>
            </w:pPr>
            <w:proofErr w:type="spellStart"/>
            <w:r>
              <w:rPr>
                <w:sz w:val="24"/>
                <w:szCs w:val="24"/>
              </w:rPr>
              <w:t>Рахимжанова</w:t>
            </w:r>
            <w:proofErr w:type="spellEnd"/>
            <w:r>
              <w:rPr>
                <w:sz w:val="24"/>
                <w:szCs w:val="24"/>
              </w:rPr>
              <w:t xml:space="preserve"> А.К.</w:t>
            </w:r>
          </w:p>
        </w:tc>
      </w:tr>
      <w:tr w:rsidR="008F6E0B" w:rsidTr="005857D9">
        <w:tc>
          <w:tcPr>
            <w:tcW w:w="6662" w:type="dxa"/>
          </w:tcPr>
          <w:p w:rsidR="00F011C0" w:rsidRDefault="00A37806" w:rsidP="00F011C0">
            <w:pPr>
              <w:jc w:val="both"/>
              <w:rPr>
                <w:color w:val="000000"/>
                <w:sz w:val="24"/>
                <w:szCs w:val="24"/>
                <w:lang w:val="kk-KZ"/>
              </w:rPr>
            </w:pPr>
            <w:r>
              <w:rPr>
                <w:color w:val="000000"/>
                <w:sz w:val="24"/>
                <w:szCs w:val="24"/>
              </w:rPr>
              <w:t>2.2.</w:t>
            </w:r>
            <w:r w:rsidR="00F011C0">
              <w:t xml:space="preserve"> </w:t>
            </w:r>
            <w:r w:rsidR="008A0FE5">
              <w:rPr>
                <w:color w:val="000000"/>
                <w:sz w:val="24"/>
                <w:szCs w:val="24"/>
              </w:rPr>
              <w:t>Система работы по взаимодействию с родителями</w:t>
            </w:r>
            <w:r w:rsidR="00F011C0" w:rsidRPr="00F011C0">
              <w:rPr>
                <w:color w:val="000000"/>
                <w:sz w:val="24"/>
                <w:szCs w:val="24"/>
              </w:rPr>
              <w:t>:</w:t>
            </w:r>
            <w:r w:rsidR="008A0FE5">
              <w:rPr>
                <w:color w:val="000000"/>
                <w:sz w:val="24"/>
                <w:szCs w:val="24"/>
              </w:rPr>
              <w:t xml:space="preserve"> (месячник)</w:t>
            </w:r>
          </w:p>
          <w:p w:rsidR="00722473" w:rsidRDefault="00F011C0" w:rsidP="00F011C0">
            <w:pPr>
              <w:jc w:val="both"/>
              <w:rPr>
                <w:color w:val="000000"/>
                <w:sz w:val="24"/>
                <w:szCs w:val="24"/>
                <w:lang w:val="kk-KZ"/>
              </w:rPr>
            </w:pPr>
            <w:r w:rsidRPr="00F011C0">
              <w:rPr>
                <w:color w:val="000000"/>
                <w:sz w:val="24"/>
                <w:szCs w:val="24"/>
              </w:rPr>
              <w:t>-</w:t>
            </w:r>
            <w:r>
              <w:rPr>
                <w:color w:val="000000"/>
                <w:sz w:val="24"/>
                <w:szCs w:val="24"/>
              </w:rPr>
              <w:t xml:space="preserve"> </w:t>
            </w:r>
            <w:r w:rsidR="00722473">
              <w:rPr>
                <w:color w:val="000000"/>
                <w:sz w:val="24"/>
                <w:szCs w:val="24"/>
                <w:lang w:val="kk-KZ"/>
              </w:rPr>
              <w:t xml:space="preserve">смотр – конкурс «Лучший информационный центр </w:t>
            </w:r>
            <w:proofErr w:type="gramStart"/>
            <w:r w:rsidR="00722473">
              <w:rPr>
                <w:color w:val="000000"/>
                <w:sz w:val="24"/>
                <w:szCs w:val="24"/>
                <w:lang w:val="kk-KZ"/>
              </w:rPr>
              <w:t>для</w:t>
            </w:r>
            <w:proofErr w:type="gramEnd"/>
          </w:p>
          <w:p w:rsidR="00F011C0" w:rsidRPr="00F011C0" w:rsidRDefault="00722473" w:rsidP="00F011C0">
            <w:pPr>
              <w:jc w:val="both"/>
              <w:rPr>
                <w:color w:val="000000"/>
                <w:sz w:val="24"/>
                <w:szCs w:val="24"/>
              </w:rPr>
            </w:pPr>
            <w:r>
              <w:rPr>
                <w:color w:val="000000"/>
                <w:sz w:val="24"/>
                <w:szCs w:val="24"/>
                <w:lang w:val="kk-KZ"/>
              </w:rPr>
              <w:t xml:space="preserve">   родителей»</w:t>
            </w:r>
            <w:r w:rsidR="00F011C0" w:rsidRPr="00F011C0">
              <w:rPr>
                <w:color w:val="000000"/>
                <w:sz w:val="24"/>
                <w:szCs w:val="24"/>
              </w:rPr>
              <w:t>;</w:t>
            </w:r>
          </w:p>
          <w:p w:rsidR="00EF0EFB" w:rsidRDefault="00F011C0" w:rsidP="00F011C0">
            <w:pPr>
              <w:jc w:val="both"/>
              <w:rPr>
                <w:color w:val="000000"/>
                <w:sz w:val="24"/>
                <w:szCs w:val="24"/>
                <w:lang w:val="kk-KZ"/>
              </w:rPr>
            </w:pPr>
            <w:r w:rsidRPr="00F011C0">
              <w:rPr>
                <w:color w:val="000000"/>
                <w:sz w:val="24"/>
                <w:szCs w:val="24"/>
              </w:rPr>
              <w:t>-</w:t>
            </w:r>
            <w:r>
              <w:rPr>
                <w:color w:val="000000"/>
                <w:sz w:val="24"/>
                <w:szCs w:val="24"/>
              </w:rPr>
              <w:t xml:space="preserve"> </w:t>
            </w:r>
            <w:r w:rsidR="00EF0EFB">
              <w:rPr>
                <w:color w:val="000000"/>
                <w:sz w:val="24"/>
                <w:szCs w:val="24"/>
                <w:lang w:val="kk-KZ"/>
              </w:rPr>
              <w:t xml:space="preserve">родительское собрание во </w:t>
            </w:r>
            <w:r w:rsidR="00EF0EFB">
              <w:rPr>
                <w:color w:val="000000"/>
                <w:sz w:val="24"/>
                <w:szCs w:val="24"/>
                <w:lang w:val="en-US"/>
              </w:rPr>
              <w:t>II</w:t>
            </w:r>
            <w:r w:rsidR="00EF0EFB">
              <w:rPr>
                <w:color w:val="000000"/>
                <w:sz w:val="24"/>
                <w:szCs w:val="24"/>
                <w:lang w:val="kk-KZ"/>
              </w:rPr>
              <w:t xml:space="preserve"> младшей группе «Развитие речи</w:t>
            </w:r>
          </w:p>
          <w:p w:rsidR="00F011C0" w:rsidRPr="00EF0EFB" w:rsidRDefault="00EF0EFB" w:rsidP="00F011C0">
            <w:pPr>
              <w:jc w:val="both"/>
              <w:rPr>
                <w:color w:val="000000"/>
                <w:sz w:val="24"/>
                <w:szCs w:val="24"/>
                <w:lang w:val="kk-KZ"/>
              </w:rPr>
            </w:pPr>
            <w:r>
              <w:rPr>
                <w:color w:val="000000"/>
                <w:sz w:val="24"/>
                <w:szCs w:val="24"/>
                <w:lang w:val="kk-KZ"/>
              </w:rPr>
              <w:t xml:space="preserve">   младших дошкольников»</w:t>
            </w:r>
            <w:r w:rsidR="00F011C0" w:rsidRPr="00F011C0">
              <w:rPr>
                <w:color w:val="000000"/>
                <w:sz w:val="24"/>
                <w:szCs w:val="24"/>
              </w:rPr>
              <w:t>;</w:t>
            </w:r>
            <w:r>
              <w:rPr>
                <w:color w:val="000000"/>
                <w:sz w:val="24"/>
                <w:szCs w:val="24"/>
                <w:lang w:val="kk-KZ"/>
              </w:rPr>
              <w:t xml:space="preserve"> (Маслова И.Н.)</w:t>
            </w:r>
          </w:p>
          <w:p w:rsidR="00EF0EFB" w:rsidRDefault="00F011C0" w:rsidP="00F011C0">
            <w:pPr>
              <w:jc w:val="both"/>
              <w:rPr>
                <w:color w:val="000000"/>
                <w:sz w:val="24"/>
                <w:szCs w:val="24"/>
                <w:lang w:val="kk-KZ"/>
              </w:rPr>
            </w:pPr>
            <w:r w:rsidRPr="00F011C0">
              <w:rPr>
                <w:color w:val="000000"/>
                <w:sz w:val="24"/>
                <w:szCs w:val="24"/>
              </w:rPr>
              <w:t>-</w:t>
            </w:r>
            <w:r>
              <w:rPr>
                <w:color w:val="000000"/>
                <w:sz w:val="24"/>
                <w:szCs w:val="24"/>
              </w:rPr>
              <w:t xml:space="preserve"> </w:t>
            </w:r>
            <w:r w:rsidR="00EF0EFB">
              <w:rPr>
                <w:color w:val="000000"/>
                <w:sz w:val="24"/>
                <w:szCs w:val="24"/>
                <w:lang w:val="kk-KZ"/>
              </w:rPr>
              <w:t xml:space="preserve">родительское собрание во </w:t>
            </w:r>
            <w:r w:rsidR="00EF0EFB">
              <w:rPr>
                <w:color w:val="000000"/>
                <w:sz w:val="24"/>
                <w:szCs w:val="24"/>
                <w:lang w:val="en-US"/>
              </w:rPr>
              <w:t>II</w:t>
            </w:r>
            <w:r w:rsidR="00EF0EFB">
              <w:rPr>
                <w:color w:val="000000"/>
                <w:sz w:val="24"/>
                <w:szCs w:val="24"/>
                <w:lang w:val="kk-KZ"/>
              </w:rPr>
              <w:t xml:space="preserve"> младшей группе «Воспитание</w:t>
            </w:r>
          </w:p>
          <w:p w:rsidR="00EF0EFB" w:rsidRDefault="00EF0EFB" w:rsidP="00F011C0">
            <w:pPr>
              <w:jc w:val="both"/>
              <w:rPr>
                <w:color w:val="000000"/>
                <w:sz w:val="24"/>
                <w:szCs w:val="24"/>
                <w:lang w:val="kk-KZ"/>
              </w:rPr>
            </w:pPr>
            <w:r>
              <w:rPr>
                <w:color w:val="000000"/>
                <w:sz w:val="24"/>
                <w:szCs w:val="24"/>
                <w:lang w:val="kk-KZ"/>
              </w:rPr>
              <w:t xml:space="preserve">   самостоятельности у детей младших дошкольников»</w:t>
            </w:r>
            <w:r w:rsidR="00F011C0" w:rsidRPr="00F011C0">
              <w:rPr>
                <w:color w:val="000000"/>
                <w:sz w:val="24"/>
                <w:szCs w:val="24"/>
              </w:rPr>
              <w:t>;</w:t>
            </w:r>
          </w:p>
          <w:p w:rsidR="00F011C0" w:rsidRPr="00EF0EFB" w:rsidRDefault="00EF0EFB" w:rsidP="00F011C0">
            <w:pPr>
              <w:jc w:val="both"/>
              <w:rPr>
                <w:color w:val="000000"/>
                <w:sz w:val="24"/>
                <w:szCs w:val="24"/>
                <w:lang w:val="kk-KZ"/>
              </w:rPr>
            </w:pPr>
            <w:r>
              <w:rPr>
                <w:color w:val="000000"/>
                <w:sz w:val="24"/>
                <w:szCs w:val="24"/>
                <w:lang w:val="kk-KZ"/>
              </w:rPr>
              <w:t xml:space="preserve">   (Байгенжина А.Ж.)</w:t>
            </w:r>
          </w:p>
          <w:p w:rsidR="009975F1" w:rsidRDefault="00F011C0" w:rsidP="00EF0EFB">
            <w:pPr>
              <w:jc w:val="both"/>
              <w:rPr>
                <w:color w:val="000000"/>
                <w:sz w:val="24"/>
                <w:szCs w:val="24"/>
                <w:lang w:val="kk-KZ"/>
              </w:rPr>
            </w:pPr>
            <w:r w:rsidRPr="00F011C0">
              <w:rPr>
                <w:color w:val="000000"/>
                <w:sz w:val="24"/>
                <w:szCs w:val="24"/>
              </w:rPr>
              <w:t>-</w:t>
            </w:r>
            <w:r>
              <w:rPr>
                <w:color w:val="000000"/>
                <w:sz w:val="24"/>
                <w:szCs w:val="24"/>
              </w:rPr>
              <w:t xml:space="preserve"> </w:t>
            </w:r>
            <w:r w:rsidR="009975F1">
              <w:rPr>
                <w:color w:val="000000"/>
                <w:sz w:val="24"/>
                <w:szCs w:val="24"/>
                <w:lang w:val="kk-KZ"/>
              </w:rPr>
              <w:t>семинар «Тәрбие сабағы» - ата – аналармен жұмыс</w:t>
            </w:r>
          </w:p>
          <w:p w:rsidR="009975F1" w:rsidRPr="009975F1" w:rsidRDefault="009975F1" w:rsidP="00EF0EFB">
            <w:pPr>
              <w:jc w:val="both"/>
              <w:rPr>
                <w:color w:val="000000"/>
                <w:sz w:val="24"/>
                <w:szCs w:val="24"/>
                <w:lang w:val="kk-KZ"/>
              </w:rPr>
            </w:pPr>
            <w:r>
              <w:rPr>
                <w:color w:val="000000"/>
                <w:sz w:val="24"/>
                <w:szCs w:val="24"/>
                <w:lang w:val="kk-KZ"/>
              </w:rPr>
              <w:t xml:space="preserve">   (Шерьязова М.А.)</w:t>
            </w:r>
          </w:p>
          <w:p w:rsidR="008F6E0B" w:rsidRPr="00A37806" w:rsidRDefault="009975F1" w:rsidP="00EF0EFB">
            <w:pPr>
              <w:jc w:val="both"/>
              <w:rPr>
                <w:sz w:val="24"/>
                <w:szCs w:val="24"/>
                <w:lang w:val="kk-KZ"/>
              </w:rPr>
            </w:pPr>
            <w:r>
              <w:rPr>
                <w:color w:val="000000"/>
                <w:sz w:val="24"/>
                <w:szCs w:val="24"/>
              </w:rPr>
              <w:t xml:space="preserve">- </w:t>
            </w:r>
            <w:r w:rsidR="00EF0EFB">
              <w:rPr>
                <w:color w:val="000000"/>
                <w:sz w:val="24"/>
                <w:szCs w:val="24"/>
                <w:lang w:val="kk-KZ"/>
              </w:rPr>
              <w:t>семейные альбомы, фоторепортажи</w:t>
            </w:r>
            <w:r w:rsidR="00F011C0" w:rsidRPr="00F011C0">
              <w:rPr>
                <w:color w:val="000000"/>
                <w:sz w:val="24"/>
                <w:szCs w:val="24"/>
              </w:rPr>
              <w:t>;</w:t>
            </w:r>
          </w:p>
        </w:tc>
        <w:tc>
          <w:tcPr>
            <w:tcW w:w="3544" w:type="dxa"/>
          </w:tcPr>
          <w:p w:rsidR="008F6E0B" w:rsidRDefault="00F011C0" w:rsidP="008F6E0B">
            <w:pPr>
              <w:rPr>
                <w:b/>
                <w:sz w:val="24"/>
                <w:szCs w:val="24"/>
                <w:lang w:val="kk-KZ"/>
              </w:rPr>
            </w:pPr>
            <w:r>
              <w:rPr>
                <w:sz w:val="24"/>
                <w:szCs w:val="24"/>
                <w:lang w:val="kk-KZ"/>
              </w:rPr>
              <w:t>Воспитатели, специалисты</w:t>
            </w:r>
          </w:p>
        </w:tc>
      </w:tr>
      <w:tr w:rsidR="008F6E0B" w:rsidTr="005857D9">
        <w:tc>
          <w:tcPr>
            <w:tcW w:w="6662" w:type="dxa"/>
          </w:tcPr>
          <w:p w:rsidR="008F6E0B" w:rsidRPr="00A37806" w:rsidRDefault="00A37806" w:rsidP="00057571">
            <w:pPr>
              <w:jc w:val="both"/>
              <w:rPr>
                <w:sz w:val="24"/>
                <w:szCs w:val="24"/>
                <w:lang w:val="kk-KZ"/>
              </w:rPr>
            </w:pPr>
            <w:r>
              <w:rPr>
                <w:color w:val="000000"/>
                <w:sz w:val="24"/>
                <w:szCs w:val="24"/>
              </w:rPr>
              <w:t xml:space="preserve">2.3. </w:t>
            </w:r>
            <w:r w:rsidRPr="00A37806">
              <w:rPr>
                <w:color w:val="000000"/>
                <w:sz w:val="24"/>
                <w:szCs w:val="24"/>
              </w:rPr>
              <w:t>Консультация «</w:t>
            </w:r>
            <w:r w:rsidR="00EF0EFB">
              <w:rPr>
                <w:color w:val="000000"/>
                <w:sz w:val="24"/>
                <w:szCs w:val="24"/>
                <w:lang w:val="kk-KZ"/>
              </w:rPr>
              <w:t>Как научить детей дошкольного возраста с</w:t>
            </w:r>
            <w:r w:rsidR="00057571">
              <w:rPr>
                <w:color w:val="000000"/>
                <w:sz w:val="24"/>
                <w:szCs w:val="24"/>
                <w:lang w:val="kk-KZ"/>
              </w:rPr>
              <w:t xml:space="preserve"> </w:t>
            </w:r>
            <w:r w:rsidR="00EF0EFB">
              <w:rPr>
                <w:color w:val="000000"/>
                <w:sz w:val="24"/>
                <w:szCs w:val="24"/>
                <w:lang w:val="kk-KZ"/>
              </w:rPr>
              <w:t xml:space="preserve"> нарушением речи употреблять предлоги</w:t>
            </w:r>
            <w:r w:rsidRPr="00A37806">
              <w:rPr>
                <w:color w:val="000000"/>
                <w:sz w:val="24"/>
                <w:szCs w:val="24"/>
              </w:rPr>
              <w:t>»</w:t>
            </w:r>
          </w:p>
        </w:tc>
        <w:tc>
          <w:tcPr>
            <w:tcW w:w="3544" w:type="dxa"/>
          </w:tcPr>
          <w:p w:rsidR="008F6E0B" w:rsidRDefault="00EF0EFB" w:rsidP="009021A9">
            <w:pPr>
              <w:rPr>
                <w:b/>
                <w:sz w:val="24"/>
                <w:szCs w:val="24"/>
                <w:lang w:val="kk-KZ"/>
              </w:rPr>
            </w:pPr>
            <w:r>
              <w:rPr>
                <w:sz w:val="24"/>
                <w:szCs w:val="24"/>
                <w:lang w:val="kk-KZ"/>
              </w:rPr>
              <w:t>Логопед Тажибаева З.К.</w:t>
            </w:r>
          </w:p>
        </w:tc>
      </w:tr>
      <w:tr w:rsidR="008F6E0B" w:rsidTr="005857D9">
        <w:tc>
          <w:tcPr>
            <w:tcW w:w="6662" w:type="dxa"/>
          </w:tcPr>
          <w:p w:rsidR="008F6E0B" w:rsidRPr="00A37806" w:rsidRDefault="00A37806" w:rsidP="00EF0EFB">
            <w:pPr>
              <w:jc w:val="both"/>
              <w:rPr>
                <w:sz w:val="24"/>
                <w:szCs w:val="24"/>
                <w:lang w:val="kk-KZ"/>
              </w:rPr>
            </w:pPr>
            <w:r w:rsidRPr="00471555">
              <w:rPr>
                <w:sz w:val="24"/>
                <w:szCs w:val="24"/>
                <w:lang w:val="kk-KZ"/>
              </w:rPr>
              <w:t>2.4.</w:t>
            </w:r>
            <w:r w:rsidR="00471555">
              <w:rPr>
                <w:sz w:val="24"/>
                <w:szCs w:val="24"/>
                <w:lang w:val="kk-KZ"/>
              </w:rPr>
              <w:t xml:space="preserve"> Мастер – класс для родителей «Сказка спешит на помощь»</w:t>
            </w:r>
          </w:p>
        </w:tc>
        <w:tc>
          <w:tcPr>
            <w:tcW w:w="3544" w:type="dxa"/>
          </w:tcPr>
          <w:p w:rsidR="008F6E0B" w:rsidRDefault="009021A9" w:rsidP="00471555">
            <w:pPr>
              <w:rPr>
                <w:b/>
                <w:sz w:val="24"/>
                <w:szCs w:val="24"/>
                <w:lang w:val="kk-KZ"/>
              </w:rPr>
            </w:pPr>
            <w:r>
              <w:rPr>
                <w:sz w:val="24"/>
                <w:szCs w:val="24"/>
                <w:lang w:val="kk-KZ"/>
              </w:rPr>
              <w:t>Воспитател</w:t>
            </w:r>
            <w:r w:rsidR="00471555">
              <w:rPr>
                <w:sz w:val="24"/>
                <w:szCs w:val="24"/>
                <w:lang w:val="kk-KZ"/>
              </w:rPr>
              <w:t>ь Ганненко И.В.</w:t>
            </w:r>
          </w:p>
        </w:tc>
      </w:tr>
      <w:tr w:rsidR="008F6E0B" w:rsidTr="005857D9">
        <w:tc>
          <w:tcPr>
            <w:tcW w:w="6662" w:type="dxa"/>
          </w:tcPr>
          <w:p w:rsidR="005C7BF9" w:rsidRPr="00B12F4E" w:rsidRDefault="00B12F4E" w:rsidP="005C7BF9">
            <w:pPr>
              <w:rPr>
                <w:sz w:val="24"/>
                <w:szCs w:val="24"/>
                <w:lang w:val="kk-KZ"/>
              </w:rPr>
            </w:pPr>
            <w:r w:rsidRPr="00B12F4E">
              <w:rPr>
                <w:sz w:val="24"/>
                <w:szCs w:val="24"/>
                <w:lang w:val="kk-KZ"/>
              </w:rPr>
              <w:t>2.5.</w:t>
            </w:r>
            <w:r>
              <w:t xml:space="preserve"> </w:t>
            </w:r>
            <w:r w:rsidRPr="00B12F4E">
              <w:rPr>
                <w:sz w:val="24"/>
                <w:szCs w:val="24"/>
                <w:lang w:val="kk-KZ"/>
              </w:rPr>
              <w:t>Открытые просмотры</w:t>
            </w:r>
            <w:r>
              <w:rPr>
                <w:sz w:val="24"/>
                <w:szCs w:val="24"/>
                <w:lang w:val="kk-KZ"/>
              </w:rPr>
              <w:t xml:space="preserve"> по теме педсовета </w:t>
            </w:r>
            <w:r w:rsidR="005C7BF9">
              <w:rPr>
                <w:sz w:val="24"/>
                <w:szCs w:val="24"/>
                <w:lang w:val="kk-KZ"/>
              </w:rPr>
              <w:t>для родителей</w:t>
            </w:r>
          </w:p>
          <w:p w:rsidR="008F6E0B" w:rsidRPr="00B12F4E" w:rsidRDefault="008F6E0B" w:rsidP="00D7611B">
            <w:pPr>
              <w:rPr>
                <w:sz w:val="24"/>
                <w:szCs w:val="24"/>
                <w:lang w:val="kk-KZ"/>
              </w:rPr>
            </w:pPr>
          </w:p>
        </w:tc>
        <w:tc>
          <w:tcPr>
            <w:tcW w:w="3544" w:type="dxa"/>
          </w:tcPr>
          <w:p w:rsidR="009021A9" w:rsidRDefault="009021A9" w:rsidP="008F6E0B">
            <w:pPr>
              <w:rPr>
                <w:sz w:val="24"/>
                <w:szCs w:val="24"/>
                <w:lang w:val="kk-KZ"/>
              </w:rPr>
            </w:pPr>
            <w:r w:rsidRPr="009021A9">
              <w:rPr>
                <w:sz w:val="24"/>
                <w:szCs w:val="24"/>
                <w:lang w:val="kk-KZ"/>
              </w:rPr>
              <w:t>Воспитатели</w:t>
            </w:r>
            <w:r>
              <w:rPr>
                <w:sz w:val="24"/>
                <w:szCs w:val="24"/>
                <w:lang w:val="kk-KZ"/>
              </w:rPr>
              <w:t xml:space="preserve">: </w:t>
            </w:r>
          </w:p>
          <w:p w:rsidR="00D7611B" w:rsidRDefault="009021A9" w:rsidP="008F6E0B">
            <w:pPr>
              <w:rPr>
                <w:sz w:val="24"/>
                <w:szCs w:val="24"/>
                <w:lang w:val="kk-KZ"/>
              </w:rPr>
            </w:pPr>
            <w:r>
              <w:rPr>
                <w:sz w:val="24"/>
                <w:szCs w:val="24"/>
                <w:lang w:val="kk-KZ"/>
              </w:rPr>
              <w:t>Омарова А.З.</w:t>
            </w:r>
          </w:p>
          <w:p w:rsidR="008F6E0B" w:rsidRDefault="005C7BF9" w:rsidP="008F6E0B">
            <w:pPr>
              <w:rPr>
                <w:sz w:val="24"/>
                <w:szCs w:val="24"/>
                <w:lang w:val="kk-KZ"/>
              </w:rPr>
            </w:pPr>
            <w:r>
              <w:rPr>
                <w:sz w:val="24"/>
                <w:szCs w:val="24"/>
                <w:lang w:val="kk-KZ"/>
              </w:rPr>
              <w:t>Зыбина Е.Ю.</w:t>
            </w:r>
          </w:p>
          <w:p w:rsidR="00D7611B" w:rsidRDefault="005C7BF9" w:rsidP="008F6E0B">
            <w:pPr>
              <w:rPr>
                <w:sz w:val="24"/>
                <w:szCs w:val="24"/>
                <w:lang w:val="kk-KZ"/>
              </w:rPr>
            </w:pPr>
            <w:r>
              <w:rPr>
                <w:sz w:val="24"/>
                <w:szCs w:val="24"/>
                <w:lang w:val="kk-KZ"/>
              </w:rPr>
              <w:t>Меркушина Г.В.</w:t>
            </w:r>
          </w:p>
          <w:p w:rsidR="00D7611B" w:rsidRPr="009021A9" w:rsidRDefault="005C7BF9" w:rsidP="005C7BF9">
            <w:pPr>
              <w:rPr>
                <w:sz w:val="24"/>
                <w:szCs w:val="24"/>
                <w:lang w:val="kk-KZ"/>
              </w:rPr>
            </w:pPr>
            <w:r>
              <w:rPr>
                <w:sz w:val="24"/>
                <w:szCs w:val="24"/>
                <w:lang w:val="kk-KZ"/>
              </w:rPr>
              <w:t>Турганбаева Г.Ш.</w:t>
            </w:r>
          </w:p>
        </w:tc>
      </w:tr>
      <w:tr w:rsidR="006F29E4" w:rsidTr="005857D9">
        <w:tc>
          <w:tcPr>
            <w:tcW w:w="6662" w:type="dxa"/>
          </w:tcPr>
          <w:p w:rsidR="005C7BF9" w:rsidRDefault="006F29E4" w:rsidP="006F29E4">
            <w:pPr>
              <w:rPr>
                <w:bCs/>
                <w:sz w:val="24"/>
                <w:szCs w:val="24"/>
              </w:rPr>
            </w:pPr>
            <w:r w:rsidRPr="00D7611B">
              <w:rPr>
                <w:sz w:val="24"/>
                <w:szCs w:val="24"/>
                <w:lang w:val="kk-KZ"/>
              </w:rPr>
              <w:t>2.</w:t>
            </w:r>
            <w:r>
              <w:rPr>
                <w:sz w:val="24"/>
                <w:szCs w:val="24"/>
                <w:lang w:val="kk-KZ"/>
              </w:rPr>
              <w:t>6</w:t>
            </w:r>
            <w:r w:rsidRPr="00D7611B">
              <w:rPr>
                <w:sz w:val="24"/>
                <w:szCs w:val="24"/>
                <w:lang w:val="kk-KZ"/>
              </w:rPr>
              <w:t>.</w:t>
            </w:r>
            <w:r>
              <w:rPr>
                <w:sz w:val="24"/>
                <w:szCs w:val="24"/>
                <w:lang w:val="kk-KZ"/>
              </w:rPr>
              <w:t xml:space="preserve"> </w:t>
            </w:r>
            <w:r w:rsidRPr="006717BD">
              <w:rPr>
                <w:sz w:val="24"/>
                <w:szCs w:val="24"/>
                <w:lang w:val="kk-KZ"/>
              </w:rPr>
              <w:t>Ярмарка "Дары природы"</w:t>
            </w:r>
            <w:r>
              <w:rPr>
                <w:sz w:val="24"/>
                <w:szCs w:val="24"/>
                <w:lang w:val="kk-KZ"/>
              </w:rPr>
              <w:t>.</w:t>
            </w:r>
            <w:r w:rsidRPr="00D074E7">
              <w:rPr>
                <w:bCs/>
                <w:sz w:val="24"/>
                <w:szCs w:val="24"/>
              </w:rPr>
              <w:t xml:space="preserve"> Выставка детских рисунков </w:t>
            </w:r>
          </w:p>
          <w:p w:rsidR="006F29E4" w:rsidRPr="00D7611B" w:rsidRDefault="005C7BF9" w:rsidP="006F29E4">
            <w:pPr>
              <w:rPr>
                <w:sz w:val="24"/>
                <w:szCs w:val="24"/>
                <w:lang w:val="kk-KZ"/>
              </w:rPr>
            </w:pPr>
            <w:r>
              <w:rPr>
                <w:bCs/>
                <w:sz w:val="24"/>
                <w:szCs w:val="24"/>
              </w:rPr>
              <w:t xml:space="preserve">      </w:t>
            </w:r>
            <w:r w:rsidR="006F29E4" w:rsidRPr="00D074E7">
              <w:rPr>
                <w:bCs/>
                <w:sz w:val="24"/>
                <w:szCs w:val="24"/>
              </w:rPr>
              <w:t>«Осенний букет»</w:t>
            </w:r>
          </w:p>
        </w:tc>
        <w:tc>
          <w:tcPr>
            <w:tcW w:w="3544" w:type="dxa"/>
          </w:tcPr>
          <w:p w:rsidR="006F29E4" w:rsidRPr="006717BD" w:rsidRDefault="006F29E4" w:rsidP="006F29E4">
            <w:pPr>
              <w:rPr>
                <w:sz w:val="24"/>
                <w:szCs w:val="24"/>
                <w:lang w:val="kk-KZ"/>
              </w:rPr>
            </w:pPr>
            <w:r w:rsidRPr="006717BD">
              <w:rPr>
                <w:sz w:val="24"/>
                <w:szCs w:val="24"/>
                <w:lang w:val="kk-KZ"/>
              </w:rPr>
              <w:t xml:space="preserve">Педагог </w:t>
            </w:r>
            <w:r>
              <w:rPr>
                <w:sz w:val="24"/>
                <w:szCs w:val="24"/>
                <w:lang w:val="kk-KZ"/>
              </w:rPr>
              <w:t>–</w:t>
            </w:r>
            <w:r w:rsidRPr="006717BD">
              <w:rPr>
                <w:sz w:val="24"/>
                <w:szCs w:val="24"/>
                <w:lang w:val="kk-KZ"/>
              </w:rPr>
              <w:t xml:space="preserve"> организатор</w:t>
            </w:r>
            <w:r>
              <w:rPr>
                <w:sz w:val="24"/>
                <w:szCs w:val="24"/>
                <w:lang w:val="kk-KZ"/>
              </w:rPr>
              <w:t xml:space="preserve"> Ахметжанова И.Р.</w:t>
            </w:r>
          </w:p>
        </w:tc>
      </w:tr>
      <w:tr w:rsidR="006F29E4" w:rsidTr="005857D9">
        <w:tc>
          <w:tcPr>
            <w:tcW w:w="6662" w:type="dxa"/>
          </w:tcPr>
          <w:p w:rsidR="006F29E4" w:rsidRPr="006717BD" w:rsidRDefault="006F29E4" w:rsidP="006F29E4">
            <w:pPr>
              <w:rPr>
                <w:sz w:val="24"/>
                <w:szCs w:val="24"/>
              </w:rPr>
            </w:pPr>
            <w:r>
              <w:rPr>
                <w:sz w:val="24"/>
                <w:szCs w:val="24"/>
              </w:rPr>
              <w:t xml:space="preserve">2.7. </w:t>
            </w:r>
            <w:r w:rsidRPr="006717BD">
              <w:rPr>
                <w:sz w:val="24"/>
                <w:szCs w:val="24"/>
              </w:rPr>
              <w:t>Тематические осенние развлечения во всех возрастных</w:t>
            </w:r>
          </w:p>
          <w:p w:rsidR="006F29E4" w:rsidRPr="00D7611B" w:rsidRDefault="006F29E4" w:rsidP="006F29E4">
            <w:pPr>
              <w:rPr>
                <w:sz w:val="24"/>
                <w:szCs w:val="24"/>
                <w:lang w:val="kk-KZ"/>
              </w:rPr>
            </w:pPr>
            <w:r w:rsidRPr="006717BD">
              <w:rPr>
                <w:sz w:val="24"/>
                <w:szCs w:val="24"/>
              </w:rPr>
              <w:t xml:space="preserve">         </w:t>
            </w:r>
            <w:proofErr w:type="gramStart"/>
            <w:r w:rsidRPr="006717BD">
              <w:rPr>
                <w:sz w:val="24"/>
                <w:szCs w:val="24"/>
              </w:rPr>
              <w:t>группах</w:t>
            </w:r>
            <w:proofErr w:type="gramEnd"/>
            <w:r w:rsidRPr="006717BD">
              <w:rPr>
                <w:sz w:val="24"/>
                <w:szCs w:val="24"/>
              </w:rPr>
              <w:t>.</w:t>
            </w:r>
          </w:p>
        </w:tc>
        <w:tc>
          <w:tcPr>
            <w:tcW w:w="3544" w:type="dxa"/>
          </w:tcPr>
          <w:p w:rsidR="006F29E4" w:rsidRDefault="006F29E4" w:rsidP="006F29E4">
            <w:pPr>
              <w:rPr>
                <w:sz w:val="24"/>
                <w:szCs w:val="24"/>
              </w:rPr>
            </w:pPr>
            <w:r>
              <w:rPr>
                <w:sz w:val="24"/>
                <w:szCs w:val="24"/>
              </w:rPr>
              <w:t xml:space="preserve">Музыкальные  руководители </w:t>
            </w:r>
            <w:proofErr w:type="spellStart"/>
            <w:r>
              <w:rPr>
                <w:sz w:val="24"/>
                <w:szCs w:val="24"/>
              </w:rPr>
              <w:t>Боранбаева</w:t>
            </w:r>
            <w:proofErr w:type="spellEnd"/>
            <w:r>
              <w:rPr>
                <w:sz w:val="24"/>
                <w:szCs w:val="24"/>
              </w:rPr>
              <w:t xml:space="preserve"> Г.М., </w:t>
            </w:r>
          </w:p>
          <w:p w:rsidR="006F29E4" w:rsidRPr="006717BD" w:rsidRDefault="006F29E4" w:rsidP="006F29E4">
            <w:pPr>
              <w:rPr>
                <w:sz w:val="24"/>
                <w:szCs w:val="24"/>
                <w:lang w:val="kk-KZ"/>
              </w:rPr>
            </w:pPr>
            <w:r>
              <w:rPr>
                <w:sz w:val="24"/>
                <w:szCs w:val="24"/>
              </w:rPr>
              <w:t>Анашкина Е.А.</w:t>
            </w:r>
          </w:p>
        </w:tc>
      </w:tr>
      <w:tr w:rsidR="006F29E4" w:rsidTr="005857D9">
        <w:tc>
          <w:tcPr>
            <w:tcW w:w="6662" w:type="dxa"/>
          </w:tcPr>
          <w:p w:rsidR="00A16FCD" w:rsidRDefault="006F29E4" w:rsidP="00A16FCD">
            <w:pPr>
              <w:rPr>
                <w:sz w:val="24"/>
                <w:szCs w:val="24"/>
              </w:rPr>
            </w:pPr>
            <w:r>
              <w:rPr>
                <w:sz w:val="24"/>
                <w:szCs w:val="24"/>
              </w:rPr>
              <w:t>2.8</w:t>
            </w:r>
            <w:r w:rsidRPr="001151CE">
              <w:rPr>
                <w:sz w:val="24"/>
                <w:szCs w:val="24"/>
              </w:rPr>
              <w:t xml:space="preserve">. </w:t>
            </w:r>
            <w:r w:rsidR="00A16FCD">
              <w:rPr>
                <w:sz w:val="24"/>
                <w:szCs w:val="24"/>
              </w:rPr>
              <w:t>«</w:t>
            </w:r>
            <w:r w:rsidR="00A16FCD" w:rsidRPr="00B13759">
              <w:rPr>
                <w:sz w:val="24"/>
                <w:szCs w:val="24"/>
              </w:rPr>
              <w:t>Сундучок педагогических находок</w:t>
            </w:r>
            <w:r w:rsidR="00A16FCD">
              <w:rPr>
                <w:sz w:val="24"/>
                <w:szCs w:val="24"/>
              </w:rPr>
              <w:t xml:space="preserve">» домашнее задание </w:t>
            </w:r>
          </w:p>
          <w:p w:rsidR="006F29E4" w:rsidRDefault="00A16FCD" w:rsidP="00A16FCD">
            <w:pPr>
              <w:rPr>
                <w:sz w:val="24"/>
                <w:szCs w:val="24"/>
              </w:rPr>
            </w:pPr>
            <w:r>
              <w:rPr>
                <w:sz w:val="24"/>
                <w:szCs w:val="24"/>
              </w:rPr>
              <w:t xml:space="preserve">          педагогам.</w:t>
            </w:r>
          </w:p>
        </w:tc>
        <w:tc>
          <w:tcPr>
            <w:tcW w:w="3544" w:type="dxa"/>
          </w:tcPr>
          <w:p w:rsidR="006F29E4" w:rsidRDefault="00A16FCD" w:rsidP="006F29E4">
            <w:pPr>
              <w:rPr>
                <w:sz w:val="24"/>
                <w:szCs w:val="24"/>
              </w:rPr>
            </w:pPr>
            <w:r>
              <w:rPr>
                <w:sz w:val="24"/>
                <w:szCs w:val="24"/>
                <w:lang w:val="kk-KZ"/>
              </w:rPr>
              <w:t>Педагоги</w:t>
            </w:r>
          </w:p>
        </w:tc>
      </w:tr>
      <w:tr w:rsidR="006F29E4" w:rsidTr="005857D9">
        <w:tc>
          <w:tcPr>
            <w:tcW w:w="10206" w:type="dxa"/>
            <w:gridSpan w:val="2"/>
          </w:tcPr>
          <w:p w:rsidR="006F29E4" w:rsidRDefault="006F29E4" w:rsidP="005C7BF9">
            <w:pPr>
              <w:rPr>
                <w:b/>
                <w:sz w:val="24"/>
                <w:szCs w:val="24"/>
                <w:lang w:val="kk-KZ"/>
              </w:rPr>
            </w:pPr>
            <w:r w:rsidRPr="006703CF">
              <w:rPr>
                <w:b/>
                <w:bCs/>
                <w:sz w:val="24"/>
                <w:szCs w:val="24"/>
              </w:rPr>
              <w:lastRenderedPageBreak/>
              <w:t>3.</w:t>
            </w:r>
            <w:r>
              <w:rPr>
                <w:b/>
                <w:bCs/>
                <w:sz w:val="24"/>
                <w:szCs w:val="24"/>
              </w:rPr>
              <w:t xml:space="preserve"> Контроль и руководство </w:t>
            </w:r>
          </w:p>
        </w:tc>
      </w:tr>
      <w:tr w:rsidR="006F29E4" w:rsidTr="005857D9">
        <w:tc>
          <w:tcPr>
            <w:tcW w:w="6662" w:type="dxa"/>
          </w:tcPr>
          <w:p w:rsidR="006F29E4" w:rsidRPr="005C7BF9" w:rsidRDefault="005C7BF9" w:rsidP="006717BD">
            <w:pPr>
              <w:spacing w:before="100" w:beforeAutospacing="1" w:after="100" w:afterAutospacing="1" w:line="294" w:lineRule="atLeast"/>
              <w:rPr>
                <w:sz w:val="24"/>
                <w:szCs w:val="24"/>
                <w:lang w:val="kk-KZ"/>
              </w:rPr>
            </w:pPr>
            <w:r w:rsidRPr="005C7BF9">
              <w:rPr>
                <w:sz w:val="24"/>
                <w:szCs w:val="24"/>
                <w:lang w:val="kk-KZ"/>
              </w:rPr>
              <w:t>3.1.</w:t>
            </w:r>
            <w:r>
              <w:rPr>
                <w:sz w:val="24"/>
                <w:szCs w:val="24"/>
                <w:lang w:val="kk-KZ"/>
              </w:rPr>
              <w:t xml:space="preserve"> Организация сотрудничества с родителями (тематический)</w:t>
            </w:r>
          </w:p>
        </w:tc>
        <w:tc>
          <w:tcPr>
            <w:tcW w:w="3544" w:type="dxa"/>
          </w:tcPr>
          <w:p w:rsidR="006F29E4" w:rsidRPr="006717BD" w:rsidRDefault="005C7BF9" w:rsidP="008F6E0B">
            <w:pPr>
              <w:rPr>
                <w:sz w:val="24"/>
                <w:szCs w:val="24"/>
                <w:lang w:val="kk-KZ"/>
              </w:rPr>
            </w:pPr>
            <w:r w:rsidRPr="005C7BF9">
              <w:rPr>
                <w:sz w:val="24"/>
                <w:szCs w:val="24"/>
                <w:lang w:val="kk-KZ"/>
              </w:rPr>
              <w:t>Методист Рахимжанова А.К.</w:t>
            </w:r>
          </w:p>
        </w:tc>
      </w:tr>
      <w:tr w:rsidR="005C7BF9" w:rsidTr="005857D9">
        <w:tc>
          <w:tcPr>
            <w:tcW w:w="6662" w:type="dxa"/>
          </w:tcPr>
          <w:p w:rsidR="005C7BF9" w:rsidRPr="001151CE" w:rsidRDefault="005C7BF9" w:rsidP="00471555">
            <w:pPr>
              <w:spacing w:before="100" w:beforeAutospacing="1" w:after="100" w:afterAutospacing="1" w:line="294" w:lineRule="atLeast"/>
              <w:rPr>
                <w:b/>
                <w:bCs/>
                <w:sz w:val="24"/>
                <w:szCs w:val="24"/>
              </w:rPr>
            </w:pPr>
            <w:r w:rsidRPr="005C7BF9">
              <w:rPr>
                <w:bCs/>
                <w:sz w:val="24"/>
                <w:szCs w:val="24"/>
              </w:rPr>
              <w:t>3.2.</w:t>
            </w:r>
            <w:r>
              <w:rPr>
                <w:b/>
                <w:bCs/>
                <w:sz w:val="24"/>
                <w:szCs w:val="24"/>
              </w:rPr>
              <w:t xml:space="preserve"> </w:t>
            </w:r>
            <w:r w:rsidR="00471555" w:rsidRPr="00471555">
              <w:rPr>
                <w:bCs/>
                <w:sz w:val="24"/>
                <w:szCs w:val="24"/>
              </w:rPr>
              <w:t>О</w:t>
            </w:r>
            <w:r w:rsidRPr="001151CE">
              <w:rPr>
                <w:sz w:val="24"/>
                <w:szCs w:val="24"/>
              </w:rPr>
              <w:t>рганизация питания</w:t>
            </w:r>
            <w:r w:rsidR="00471555">
              <w:rPr>
                <w:sz w:val="24"/>
                <w:szCs w:val="24"/>
              </w:rPr>
              <w:t xml:space="preserve"> (</w:t>
            </w:r>
            <w:proofErr w:type="gramStart"/>
            <w:r w:rsidR="00471555">
              <w:rPr>
                <w:sz w:val="24"/>
                <w:szCs w:val="24"/>
              </w:rPr>
              <w:t>оперативный</w:t>
            </w:r>
            <w:proofErr w:type="gramEnd"/>
            <w:r w:rsidR="00471555">
              <w:rPr>
                <w:sz w:val="24"/>
                <w:szCs w:val="24"/>
              </w:rPr>
              <w:t>)</w:t>
            </w:r>
          </w:p>
        </w:tc>
        <w:tc>
          <w:tcPr>
            <w:tcW w:w="3544" w:type="dxa"/>
          </w:tcPr>
          <w:p w:rsidR="005C7BF9" w:rsidRPr="006717BD" w:rsidRDefault="005C7BF9" w:rsidP="005C7BF9">
            <w:pPr>
              <w:rPr>
                <w:sz w:val="24"/>
                <w:szCs w:val="24"/>
                <w:lang w:val="kk-KZ"/>
              </w:rPr>
            </w:pPr>
            <w:r w:rsidRPr="006717BD">
              <w:rPr>
                <w:sz w:val="24"/>
                <w:szCs w:val="24"/>
                <w:lang w:val="kk-KZ"/>
              </w:rPr>
              <w:t>Диетсестра Уфимцева Н.Ф.</w:t>
            </w:r>
          </w:p>
        </w:tc>
      </w:tr>
      <w:tr w:rsidR="005C7BF9" w:rsidTr="005857D9">
        <w:tc>
          <w:tcPr>
            <w:tcW w:w="6662" w:type="dxa"/>
          </w:tcPr>
          <w:p w:rsidR="00471555" w:rsidRDefault="00471555" w:rsidP="00471555">
            <w:pPr>
              <w:pStyle w:val="af2"/>
              <w:rPr>
                <w:sz w:val="24"/>
                <w:szCs w:val="24"/>
              </w:rPr>
            </w:pPr>
            <w:r w:rsidRPr="00471555">
              <w:rPr>
                <w:bCs/>
                <w:sz w:val="24"/>
                <w:szCs w:val="24"/>
              </w:rPr>
              <w:t>3.3.</w:t>
            </w:r>
            <w:r>
              <w:rPr>
                <w:b/>
                <w:bCs/>
              </w:rPr>
              <w:t xml:space="preserve"> </w:t>
            </w:r>
            <w:r>
              <w:rPr>
                <w:sz w:val="24"/>
                <w:szCs w:val="24"/>
              </w:rPr>
              <w:t>П</w:t>
            </w:r>
            <w:r w:rsidR="005C7BF9" w:rsidRPr="006717BD">
              <w:rPr>
                <w:sz w:val="24"/>
                <w:szCs w:val="24"/>
              </w:rPr>
              <w:t>ланирование и п</w:t>
            </w:r>
            <w:r>
              <w:rPr>
                <w:sz w:val="24"/>
                <w:szCs w:val="24"/>
              </w:rPr>
              <w:t>р</w:t>
            </w:r>
            <w:r w:rsidR="005C7BF9" w:rsidRPr="006717BD">
              <w:rPr>
                <w:sz w:val="24"/>
                <w:szCs w:val="24"/>
              </w:rPr>
              <w:t xml:space="preserve">оведение утренней гимнастики и </w:t>
            </w:r>
          </w:p>
          <w:p w:rsidR="005C7BF9" w:rsidRPr="006717BD" w:rsidRDefault="00471555" w:rsidP="00471555">
            <w:pPr>
              <w:pStyle w:val="af2"/>
              <w:rPr>
                <w:b/>
                <w:lang w:val="kk-KZ"/>
              </w:rPr>
            </w:pPr>
            <w:r>
              <w:rPr>
                <w:sz w:val="24"/>
                <w:szCs w:val="24"/>
              </w:rPr>
              <w:t xml:space="preserve">      </w:t>
            </w:r>
            <w:r w:rsidR="005C7BF9" w:rsidRPr="006717BD">
              <w:rPr>
                <w:sz w:val="24"/>
                <w:szCs w:val="24"/>
              </w:rPr>
              <w:t>гимнастики</w:t>
            </w:r>
            <w:r>
              <w:rPr>
                <w:sz w:val="24"/>
                <w:szCs w:val="24"/>
              </w:rPr>
              <w:t xml:space="preserve"> </w:t>
            </w:r>
            <w:r w:rsidR="005C7BF9" w:rsidRPr="006717BD">
              <w:rPr>
                <w:sz w:val="24"/>
                <w:szCs w:val="24"/>
              </w:rPr>
              <w:t xml:space="preserve">   пробуждения</w:t>
            </w:r>
          </w:p>
        </w:tc>
        <w:tc>
          <w:tcPr>
            <w:tcW w:w="3544" w:type="dxa"/>
          </w:tcPr>
          <w:p w:rsidR="005C7BF9" w:rsidRPr="006717BD" w:rsidRDefault="005C7BF9" w:rsidP="008F6E0B">
            <w:pPr>
              <w:rPr>
                <w:sz w:val="24"/>
                <w:szCs w:val="24"/>
                <w:lang w:val="kk-KZ"/>
              </w:rPr>
            </w:pPr>
            <w:r w:rsidRPr="006717BD">
              <w:rPr>
                <w:sz w:val="24"/>
                <w:szCs w:val="24"/>
                <w:lang w:val="kk-KZ"/>
              </w:rPr>
              <w:t>Педагог – организатор Ахметжанова И.Р.</w:t>
            </w:r>
          </w:p>
        </w:tc>
      </w:tr>
      <w:tr w:rsidR="005C7BF9" w:rsidTr="005857D9">
        <w:tc>
          <w:tcPr>
            <w:tcW w:w="10206" w:type="dxa"/>
            <w:gridSpan w:val="2"/>
          </w:tcPr>
          <w:p w:rsidR="005C7BF9" w:rsidRDefault="005C7BF9" w:rsidP="008F6E0B">
            <w:pPr>
              <w:rPr>
                <w:b/>
                <w:sz w:val="24"/>
                <w:szCs w:val="24"/>
                <w:lang w:val="kk-KZ"/>
              </w:rPr>
            </w:pPr>
            <w:r>
              <w:rPr>
                <w:b/>
                <w:bCs/>
                <w:sz w:val="24"/>
                <w:szCs w:val="24"/>
              </w:rPr>
              <w:t>4</w:t>
            </w:r>
            <w:r w:rsidRPr="006703CF">
              <w:rPr>
                <w:b/>
                <w:bCs/>
                <w:sz w:val="24"/>
                <w:szCs w:val="24"/>
              </w:rPr>
              <w:t>. Работа с родителями</w:t>
            </w:r>
            <w:r>
              <w:rPr>
                <w:b/>
                <w:bCs/>
                <w:sz w:val="24"/>
                <w:szCs w:val="24"/>
              </w:rPr>
              <w:t xml:space="preserve"> и социумом</w:t>
            </w:r>
          </w:p>
        </w:tc>
      </w:tr>
      <w:tr w:rsidR="005C7BF9" w:rsidTr="005857D9">
        <w:tc>
          <w:tcPr>
            <w:tcW w:w="6662" w:type="dxa"/>
          </w:tcPr>
          <w:p w:rsidR="005C7BF9" w:rsidRPr="00610036" w:rsidRDefault="005C7BF9" w:rsidP="00610036">
            <w:pPr>
              <w:rPr>
                <w:sz w:val="24"/>
                <w:szCs w:val="24"/>
                <w:lang w:val="kk-KZ"/>
              </w:rPr>
            </w:pPr>
            <w:r w:rsidRPr="00610036">
              <w:rPr>
                <w:sz w:val="24"/>
                <w:szCs w:val="24"/>
                <w:lang w:val="kk-KZ"/>
              </w:rPr>
              <w:t xml:space="preserve">4.1. </w:t>
            </w:r>
            <w:r w:rsidRPr="00610036">
              <w:rPr>
                <w:sz w:val="24"/>
                <w:szCs w:val="24"/>
              </w:rPr>
              <w:t>Участие в ярмарке "Дары природы".</w:t>
            </w:r>
          </w:p>
        </w:tc>
        <w:tc>
          <w:tcPr>
            <w:tcW w:w="3544" w:type="dxa"/>
          </w:tcPr>
          <w:p w:rsidR="005C7BF9" w:rsidRDefault="005C7BF9" w:rsidP="008F6E0B">
            <w:pPr>
              <w:rPr>
                <w:b/>
                <w:sz w:val="24"/>
                <w:szCs w:val="24"/>
                <w:lang w:val="kk-KZ"/>
              </w:rPr>
            </w:pPr>
            <w:r w:rsidRPr="006717BD">
              <w:rPr>
                <w:sz w:val="24"/>
                <w:szCs w:val="24"/>
                <w:lang w:val="kk-KZ"/>
              </w:rPr>
              <w:t>Педагог – организатор Ахметжанова И.Р.</w:t>
            </w:r>
            <w:r>
              <w:rPr>
                <w:sz w:val="24"/>
                <w:szCs w:val="24"/>
                <w:lang w:val="kk-KZ"/>
              </w:rPr>
              <w:t>, воспитатели групп.</w:t>
            </w:r>
          </w:p>
        </w:tc>
      </w:tr>
      <w:tr w:rsidR="005C7BF9" w:rsidTr="005857D9">
        <w:tc>
          <w:tcPr>
            <w:tcW w:w="6662" w:type="dxa"/>
          </w:tcPr>
          <w:p w:rsidR="005C7BF9" w:rsidRPr="005C7BF9" w:rsidRDefault="005C7BF9" w:rsidP="005C7BF9">
            <w:pPr>
              <w:pStyle w:val="af2"/>
              <w:rPr>
                <w:sz w:val="24"/>
                <w:szCs w:val="24"/>
              </w:rPr>
            </w:pPr>
            <w:r w:rsidRPr="00D074E7">
              <w:rPr>
                <w:sz w:val="24"/>
                <w:szCs w:val="24"/>
                <w:lang w:val="kk-KZ"/>
              </w:rPr>
              <w:t>4.2.</w:t>
            </w:r>
            <w:r w:rsidRPr="00F24DAB">
              <w:rPr>
                <w:b/>
              </w:rPr>
              <w:t xml:space="preserve"> </w:t>
            </w:r>
            <w:r w:rsidRPr="005C7BF9">
              <w:rPr>
                <w:sz w:val="24"/>
                <w:szCs w:val="24"/>
              </w:rPr>
              <w:t xml:space="preserve">Анкета для родителей «Качество работы </w:t>
            </w:r>
            <w:proofErr w:type="gramStart"/>
            <w:r w:rsidRPr="005C7BF9">
              <w:rPr>
                <w:sz w:val="24"/>
                <w:szCs w:val="24"/>
              </w:rPr>
              <w:t>дошкольного</w:t>
            </w:r>
            <w:proofErr w:type="gramEnd"/>
          </w:p>
          <w:p w:rsidR="005C7BF9" w:rsidRPr="00D074E7" w:rsidRDefault="005C7BF9" w:rsidP="005C7BF9">
            <w:pPr>
              <w:pStyle w:val="af2"/>
              <w:rPr>
                <w:sz w:val="24"/>
                <w:szCs w:val="24"/>
              </w:rPr>
            </w:pPr>
            <w:r w:rsidRPr="005C7BF9">
              <w:rPr>
                <w:sz w:val="24"/>
                <w:szCs w:val="24"/>
              </w:rPr>
              <w:t xml:space="preserve">       учреждения».</w:t>
            </w:r>
          </w:p>
        </w:tc>
        <w:tc>
          <w:tcPr>
            <w:tcW w:w="3544" w:type="dxa"/>
          </w:tcPr>
          <w:p w:rsidR="005C7BF9" w:rsidRPr="00D074E7" w:rsidRDefault="005C7BF9" w:rsidP="008F6E0B">
            <w:pPr>
              <w:rPr>
                <w:sz w:val="24"/>
                <w:szCs w:val="24"/>
                <w:lang w:val="kk-KZ"/>
              </w:rPr>
            </w:pPr>
            <w:r w:rsidRPr="00D074E7">
              <w:rPr>
                <w:sz w:val="24"/>
                <w:szCs w:val="24"/>
                <w:lang w:val="kk-KZ"/>
              </w:rPr>
              <w:t>Воспитатели групп</w:t>
            </w:r>
          </w:p>
        </w:tc>
      </w:tr>
      <w:tr w:rsidR="005C7BF9" w:rsidTr="005857D9">
        <w:tc>
          <w:tcPr>
            <w:tcW w:w="6662" w:type="dxa"/>
          </w:tcPr>
          <w:p w:rsidR="005C7BF9" w:rsidRDefault="005C7BF9" w:rsidP="005C7BF9">
            <w:pPr>
              <w:rPr>
                <w:sz w:val="24"/>
                <w:szCs w:val="24"/>
              </w:rPr>
            </w:pPr>
            <w:r w:rsidRPr="00D074E7">
              <w:rPr>
                <w:sz w:val="24"/>
                <w:szCs w:val="24"/>
                <w:lang w:val="kk-KZ"/>
              </w:rPr>
              <w:t>4.3</w:t>
            </w:r>
            <w:r w:rsidRPr="005C7BF9">
              <w:rPr>
                <w:sz w:val="24"/>
                <w:szCs w:val="24"/>
                <w:lang w:val="kk-KZ"/>
              </w:rPr>
              <w:t>.</w:t>
            </w:r>
            <w:r w:rsidRPr="005C7BF9">
              <w:rPr>
                <w:sz w:val="24"/>
                <w:szCs w:val="24"/>
              </w:rPr>
              <w:t xml:space="preserve"> Встреча с родителями дошкольников «Роль этикета </w:t>
            </w:r>
            <w:proofErr w:type="gramStart"/>
            <w:r w:rsidRPr="005C7BF9">
              <w:rPr>
                <w:sz w:val="24"/>
                <w:szCs w:val="24"/>
              </w:rPr>
              <w:t>в</w:t>
            </w:r>
            <w:proofErr w:type="gramEnd"/>
            <w:r w:rsidRPr="005C7BF9">
              <w:rPr>
                <w:sz w:val="24"/>
                <w:szCs w:val="24"/>
              </w:rPr>
              <w:t xml:space="preserve"> </w:t>
            </w:r>
            <w:r>
              <w:rPr>
                <w:sz w:val="24"/>
                <w:szCs w:val="24"/>
              </w:rPr>
              <w:t xml:space="preserve"> </w:t>
            </w:r>
          </w:p>
          <w:p w:rsidR="005C7BF9" w:rsidRPr="00D074E7" w:rsidRDefault="005C7BF9" w:rsidP="00471555">
            <w:pPr>
              <w:rPr>
                <w:sz w:val="24"/>
                <w:szCs w:val="24"/>
              </w:rPr>
            </w:pPr>
            <w:r>
              <w:rPr>
                <w:sz w:val="24"/>
                <w:szCs w:val="24"/>
              </w:rPr>
              <w:t xml:space="preserve">        </w:t>
            </w:r>
            <w:proofErr w:type="gramStart"/>
            <w:r w:rsidRPr="005C7BF9">
              <w:rPr>
                <w:sz w:val="24"/>
                <w:szCs w:val="24"/>
              </w:rPr>
              <w:t>воспитании</w:t>
            </w:r>
            <w:proofErr w:type="gramEnd"/>
            <w:r w:rsidRPr="005C7BF9">
              <w:rPr>
                <w:sz w:val="24"/>
                <w:szCs w:val="24"/>
              </w:rPr>
              <w:t xml:space="preserve"> детей»</w:t>
            </w:r>
            <w:r w:rsidR="00471555">
              <w:rPr>
                <w:sz w:val="24"/>
                <w:szCs w:val="24"/>
              </w:rPr>
              <w:t>.</w:t>
            </w:r>
          </w:p>
        </w:tc>
        <w:tc>
          <w:tcPr>
            <w:tcW w:w="3544" w:type="dxa"/>
          </w:tcPr>
          <w:p w:rsidR="005C7BF9" w:rsidRDefault="005C7BF9" w:rsidP="006F29E4">
            <w:pPr>
              <w:rPr>
                <w:b/>
                <w:sz w:val="24"/>
                <w:szCs w:val="24"/>
                <w:lang w:val="kk-KZ"/>
              </w:rPr>
            </w:pPr>
            <w:r>
              <w:rPr>
                <w:sz w:val="24"/>
                <w:szCs w:val="24"/>
                <w:lang w:val="kk-KZ"/>
              </w:rPr>
              <w:t>Учитель этики Кажгалиева Д.Г.</w:t>
            </w:r>
          </w:p>
        </w:tc>
      </w:tr>
      <w:tr w:rsidR="005C7BF9" w:rsidTr="005857D9">
        <w:tc>
          <w:tcPr>
            <w:tcW w:w="10206" w:type="dxa"/>
            <w:gridSpan w:val="2"/>
          </w:tcPr>
          <w:p w:rsidR="005C7BF9" w:rsidRPr="009C52C2" w:rsidRDefault="005C7BF9" w:rsidP="006F29E4">
            <w:pPr>
              <w:rPr>
                <w:sz w:val="24"/>
                <w:szCs w:val="24"/>
              </w:rPr>
            </w:pPr>
            <w:r>
              <w:rPr>
                <w:b/>
                <w:bCs/>
                <w:sz w:val="24"/>
                <w:szCs w:val="24"/>
              </w:rPr>
              <w:t>5</w:t>
            </w:r>
            <w:r w:rsidRPr="006703CF">
              <w:rPr>
                <w:b/>
                <w:bCs/>
                <w:sz w:val="24"/>
                <w:szCs w:val="24"/>
              </w:rPr>
              <w:t>. Административно</w:t>
            </w:r>
            <w:r>
              <w:rPr>
                <w:b/>
                <w:bCs/>
                <w:sz w:val="24"/>
                <w:szCs w:val="24"/>
              </w:rPr>
              <w:t xml:space="preserve"> </w:t>
            </w:r>
            <w:r w:rsidRPr="006703CF">
              <w:rPr>
                <w:b/>
                <w:bCs/>
                <w:sz w:val="24"/>
                <w:szCs w:val="24"/>
              </w:rPr>
              <w:t>-</w:t>
            </w:r>
            <w:r>
              <w:rPr>
                <w:b/>
                <w:bCs/>
                <w:sz w:val="24"/>
                <w:szCs w:val="24"/>
              </w:rPr>
              <w:t xml:space="preserve"> </w:t>
            </w:r>
            <w:r w:rsidRPr="006703CF">
              <w:rPr>
                <w:b/>
                <w:bCs/>
                <w:sz w:val="24"/>
                <w:szCs w:val="24"/>
              </w:rPr>
              <w:t>хозяйственная работа</w:t>
            </w:r>
          </w:p>
        </w:tc>
      </w:tr>
      <w:tr w:rsidR="005C7BF9" w:rsidTr="005857D9">
        <w:tc>
          <w:tcPr>
            <w:tcW w:w="6662" w:type="dxa"/>
          </w:tcPr>
          <w:p w:rsidR="005C7BF9" w:rsidRPr="006703CF" w:rsidRDefault="005C7BF9" w:rsidP="00D7659C">
            <w:pPr>
              <w:rPr>
                <w:sz w:val="24"/>
                <w:szCs w:val="24"/>
              </w:rPr>
            </w:pPr>
            <w:r>
              <w:rPr>
                <w:sz w:val="24"/>
                <w:szCs w:val="24"/>
              </w:rPr>
              <w:t xml:space="preserve"> 5</w:t>
            </w:r>
            <w:r w:rsidRPr="006703CF">
              <w:rPr>
                <w:sz w:val="24"/>
                <w:szCs w:val="24"/>
              </w:rPr>
              <w:t>.1. Подача заявок на курсы повышения квалификации.</w:t>
            </w:r>
          </w:p>
        </w:tc>
        <w:tc>
          <w:tcPr>
            <w:tcW w:w="3544" w:type="dxa"/>
          </w:tcPr>
          <w:p w:rsidR="005C7BF9" w:rsidRPr="006E7B64" w:rsidRDefault="005C7BF9" w:rsidP="006F29E4">
            <w:pPr>
              <w:rPr>
                <w:sz w:val="24"/>
                <w:szCs w:val="24"/>
                <w:lang w:val="kk-KZ"/>
              </w:rPr>
            </w:pPr>
            <w:r>
              <w:rPr>
                <w:sz w:val="24"/>
                <w:szCs w:val="24"/>
                <w:lang w:val="kk-KZ"/>
              </w:rPr>
              <w:t xml:space="preserve"> </w:t>
            </w:r>
            <w:r w:rsidRPr="006703CF">
              <w:rPr>
                <w:sz w:val="24"/>
                <w:szCs w:val="24"/>
              </w:rPr>
              <w:t>Заведующая</w:t>
            </w:r>
            <w:r>
              <w:rPr>
                <w:sz w:val="24"/>
                <w:szCs w:val="24"/>
                <w:lang w:val="kk-KZ"/>
              </w:rPr>
              <w:t xml:space="preserve"> </w:t>
            </w:r>
            <w:r>
              <w:rPr>
                <w:sz w:val="24"/>
                <w:szCs w:val="24"/>
              </w:rPr>
              <w:t>Пилипенко Л.Ю.</w:t>
            </w:r>
          </w:p>
        </w:tc>
      </w:tr>
      <w:tr w:rsidR="005C7BF9" w:rsidTr="005857D9">
        <w:tc>
          <w:tcPr>
            <w:tcW w:w="6662" w:type="dxa"/>
          </w:tcPr>
          <w:p w:rsidR="005C7BF9" w:rsidRPr="006703CF" w:rsidRDefault="005C7BF9" w:rsidP="00D7659C">
            <w:pPr>
              <w:rPr>
                <w:sz w:val="24"/>
                <w:szCs w:val="24"/>
              </w:rPr>
            </w:pPr>
            <w:r>
              <w:rPr>
                <w:sz w:val="24"/>
                <w:szCs w:val="24"/>
              </w:rPr>
              <w:t xml:space="preserve"> 5</w:t>
            </w:r>
            <w:r w:rsidRPr="006703CF">
              <w:rPr>
                <w:sz w:val="24"/>
                <w:szCs w:val="24"/>
              </w:rPr>
              <w:t>.2. Рейд по проверке санитарного состояния групп</w:t>
            </w:r>
            <w:r>
              <w:rPr>
                <w:sz w:val="24"/>
                <w:szCs w:val="24"/>
                <w:lang w:val="kk-KZ"/>
              </w:rPr>
              <w:t>.</w:t>
            </w:r>
          </w:p>
        </w:tc>
        <w:tc>
          <w:tcPr>
            <w:tcW w:w="3544" w:type="dxa"/>
          </w:tcPr>
          <w:p w:rsidR="005C7BF9" w:rsidRDefault="005C7BF9" w:rsidP="00C5597C">
            <w:pPr>
              <w:rPr>
                <w:sz w:val="24"/>
                <w:szCs w:val="24"/>
                <w:lang w:val="kk-KZ"/>
              </w:rPr>
            </w:pPr>
            <w:r>
              <w:rPr>
                <w:sz w:val="24"/>
                <w:szCs w:val="24"/>
                <w:lang w:val="kk-KZ"/>
              </w:rPr>
              <w:t xml:space="preserve"> Медсестра </w:t>
            </w:r>
          </w:p>
          <w:p w:rsidR="005C7BF9" w:rsidRDefault="005C7BF9" w:rsidP="00C5597C">
            <w:pPr>
              <w:rPr>
                <w:sz w:val="24"/>
                <w:szCs w:val="24"/>
                <w:lang w:val="kk-KZ"/>
              </w:rPr>
            </w:pPr>
            <w:r>
              <w:rPr>
                <w:sz w:val="24"/>
                <w:szCs w:val="24"/>
                <w:lang w:val="kk-KZ"/>
              </w:rPr>
              <w:t xml:space="preserve">Темиргалиева Г.А., председатель ПК. </w:t>
            </w:r>
          </w:p>
          <w:p w:rsidR="005C7BF9" w:rsidRDefault="005C7BF9" w:rsidP="00C5597C">
            <w:pPr>
              <w:rPr>
                <w:sz w:val="24"/>
                <w:szCs w:val="24"/>
                <w:lang w:val="kk-KZ"/>
              </w:rPr>
            </w:pPr>
            <w:r>
              <w:rPr>
                <w:sz w:val="24"/>
                <w:szCs w:val="24"/>
                <w:lang w:val="kk-KZ"/>
              </w:rPr>
              <w:t>Уфимцева Н.Ф.</w:t>
            </w:r>
          </w:p>
          <w:p w:rsidR="005C7BF9" w:rsidRPr="006703CF" w:rsidRDefault="005C7BF9" w:rsidP="00C5597C">
            <w:pPr>
              <w:rPr>
                <w:sz w:val="24"/>
                <w:szCs w:val="24"/>
              </w:rPr>
            </w:pPr>
            <w:r>
              <w:rPr>
                <w:sz w:val="24"/>
                <w:szCs w:val="24"/>
                <w:lang w:val="kk-KZ"/>
              </w:rPr>
              <w:t>Методист Рахимжанова А.К.</w:t>
            </w:r>
          </w:p>
        </w:tc>
      </w:tr>
      <w:tr w:rsidR="005C7BF9" w:rsidTr="005857D9">
        <w:tc>
          <w:tcPr>
            <w:tcW w:w="6662" w:type="dxa"/>
          </w:tcPr>
          <w:p w:rsidR="005C7BF9" w:rsidRDefault="005C7BF9" w:rsidP="006F29E4">
            <w:pPr>
              <w:rPr>
                <w:sz w:val="24"/>
                <w:szCs w:val="24"/>
                <w:lang w:val="kk-KZ"/>
              </w:rPr>
            </w:pPr>
            <w:r>
              <w:rPr>
                <w:sz w:val="24"/>
                <w:szCs w:val="24"/>
              </w:rPr>
              <w:t xml:space="preserve"> 5</w:t>
            </w:r>
            <w:r w:rsidRPr="006703CF">
              <w:rPr>
                <w:sz w:val="24"/>
                <w:szCs w:val="24"/>
              </w:rPr>
              <w:t>.</w:t>
            </w:r>
            <w:r>
              <w:rPr>
                <w:sz w:val="24"/>
                <w:szCs w:val="24"/>
                <w:lang w:val="kk-KZ"/>
              </w:rPr>
              <w:t>3</w:t>
            </w:r>
            <w:r w:rsidRPr="006703CF">
              <w:rPr>
                <w:sz w:val="24"/>
                <w:szCs w:val="24"/>
              </w:rPr>
              <w:t xml:space="preserve">. Инвентаризация в ДОУ. Списание </w:t>
            </w:r>
            <w:proofErr w:type="gramStart"/>
            <w:r w:rsidRPr="006703CF">
              <w:rPr>
                <w:sz w:val="24"/>
                <w:szCs w:val="24"/>
              </w:rPr>
              <w:t>малоценного</w:t>
            </w:r>
            <w:proofErr w:type="gramEnd"/>
            <w:r w:rsidRPr="006703CF">
              <w:rPr>
                <w:sz w:val="24"/>
                <w:szCs w:val="24"/>
              </w:rPr>
              <w:t xml:space="preserve"> </w:t>
            </w:r>
            <w:r>
              <w:rPr>
                <w:sz w:val="24"/>
                <w:szCs w:val="24"/>
              </w:rPr>
              <w:t xml:space="preserve"> </w:t>
            </w:r>
            <w:r w:rsidRPr="006703CF">
              <w:rPr>
                <w:sz w:val="24"/>
                <w:szCs w:val="24"/>
              </w:rPr>
              <w:t xml:space="preserve">и </w:t>
            </w:r>
          </w:p>
          <w:p w:rsidR="005C7BF9" w:rsidRPr="006703CF" w:rsidRDefault="005C7BF9" w:rsidP="006F29E4">
            <w:pPr>
              <w:rPr>
                <w:sz w:val="24"/>
                <w:szCs w:val="24"/>
              </w:rPr>
            </w:pPr>
            <w:r>
              <w:rPr>
                <w:sz w:val="24"/>
                <w:szCs w:val="24"/>
                <w:lang w:val="kk-KZ"/>
              </w:rPr>
              <w:t xml:space="preserve">        </w:t>
            </w:r>
            <w:r w:rsidRPr="006703CF">
              <w:rPr>
                <w:sz w:val="24"/>
                <w:szCs w:val="24"/>
              </w:rPr>
              <w:t>ценного инвентаря</w:t>
            </w:r>
          </w:p>
        </w:tc>
        <w:tc>
          <w:tcPr>
            <w:tcW w:w="3544" w:type="dxa"/>
          </w:tcPr>
          <w:p w:rsidR="005C7BF9" w:rsidRDefault="005C7BF9" w:rsidP="00C5597C">
            <w:pPr>
              <w:rPr>
                <w:sz w:val="24"/>
                <w:szCs w:val="24"/>
                <w:lang w:val="kk-KZ"/>
              </w:rPr>
            </w:pPr>
            <w:r>
              <w:rPr>
                <w:sz w:val="24"/>
                <w:szCs w:val="24"/>
              </w:rPr>
              <w:t xml:space="preserve"> </w:t>
            </w:r>
            <w:r w:rsidRPr="006703CF">
              <w:rPr>
                <w:sz w:val="24"/>
                <w:szCs w:val="24"/>
              </w:rPr>
              <w:t>Зам. по АХ</w:t>
            </w:r>
            <w:r>
              <w:rPr>
                <w:sz w:val="24"/>
                <w:szCs w:val="24"/>
                <w:lang w:val="kk-KZ"/>
              </w:rPr>
              <w:t>Ч Бут А.Н.</w:t>
            </w:r>
          </w:p>
        </w:tc>
      </w:tr>
      <w:tr w:rsidR="005C7BF9" w:rsidTr="005857D9">
        <w:tc>
          <w:tcPr>
            <w:tcW w:w="6662" w:type="dxa"/>
          </w:tcPr>
          <w:p w:rsidR="005C7BF9" w:rsidRDefault="005C7BF9" w:rsidP="00FC6541">
            <w:pPr>
              <w:rPr>
                <w:b/>
                <w:sz w:val="24"/>
                <w:szCs w:val="24"/>
                <w:lang w:val="kk-KZ"/>
              </w:rPr>
            </w:pPr>
            <w:r w:rsidRPr="00B24292">
              <w:rPr>
                <w:sz w:val="24"/>
                <w:szCs w:val="24"/>
                <w:lang w:val="kk-KZ"/>
              </w:rPr>
              <w:t>5.4.</w:t>
            </w:r>
            <w:r w:rsidRPr="009C52C2">
              <w:rPr>
                <w:sz w:val="24"/>
                <w:szCs w:val="24"/>
              </w:rPr>
              <w:t xml:space="preserve"> Обновление сайта 2 раза в неделю</w:t>
            </w:r>
          </w:p>
        </w:tc>
        <w:tc>
          <w:tcPr>
            <w:tcW w:w="3544" w:type="dxa"/>
          </w:tcPr>
          <w:p w:rsidR="005C7BF9" w:rsidRPr="00B24292" w:rsidRDefault="005C7BF9" w:rsidP="00FC6541">
            <w:pPr>
              <w:rPr>
                <w:sz w:val="24"/>
                <w:szCs w:val="24"/>
                <w:lang w:val="kk-KZ"/>
              </w:rPr>
            </w:pPr>
            <w:r w:rsidRPr="00B24292">
              <w:rPr>
                <w:sz w:val="24"/>
                <w:szCs w:val="24"/>
                <w:lang w:val="kk-KZ"/>
              </w:rPr>
              <w:t>Администратор сайта Малдыбаева К.А.</w:t>
            </w:r>
          </w:p>
        </w:tc>
      </w:tr>
    </w:tbl>
    <w:p w:rsidR="00D57295" w:rsidRPr="009718AF" w:rsidRDefault="005857D9" w:rsidP="00F372EF">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6A4CE8" w:rsidRPr="009718AF">
        <w:rPr>
          <w:rFonts w:ascii="Times New Roman" w:eastAsia="Times New Roman" w:hAnsi="Times New Roman" w:cs="Times New Roman"/>
          <w:b/>
          <w:sz w:val="24"/>
          <w:szCs w:val="24"/>
          <w:lang w:val="kk-KZ" w:eastAsia="ru-RU"/>
        </w:rPr>
        <w:t>Ноябрь 201</w:t>
      </w:r>
      <w:r w:rsidR="00244ACC" w:rsidRPr="009718AF">
        <w:rPr>
          <w:rFonts w:ascii="Times New Roman" w:eastAsia="Times New Roman" w:hAnsi="Times New Roman" w:cs="Times New Roman"/>
          <w:b/>
          <w:sz w:val="24"/>
          <w:szCs w:val="24"/>
          <w:lang w:val="kk-KZ" w:eastAsia="ru-RU"/>
        </w:rPr>
        <w:t>4</w:t>
      </w:r>
      <w:r w:rsidR="006A4CE8" w:rsidRPr="009718AF">
        <w:rPr>
          <w:rFonts w:ascii="Times New Roman" w:eastAsia="Times New Roman" w:hAnsi="Times New Roman" w:cs="Times New Roman"/>
          <w:b/>
          <w:sz w:val="24"/>
          <w:szCs w:val="24"/>
          <w:lang w:val="kk-KZ" w:eastAsia="ru-RU"/>
        </w:rPr>
        <w:t xml:space="preserve"> года</w:t>
      </w:r>
    </w:p>
    <w:tbl>
      <w:tblPr>
        <w:tblStyle w:val="a8"/>
        <w:tblW w:w="10206" w:type="dxa"/>
        <w:tblInd w:w="250" w:type="dxa"/>
        <w:tblLook w:val="04A0" w:firstRow="1" w:lastRow="0" w:firstColumn="1" w:lastColumn="0" w:noHBand="0" w:noVBand="1"/>
      </w:tblPr>
      <w:tblGrid>
        <w:gridCol w:w="6662"/>
        <w:gridCol w:w="3544"/>
      </w:tblGrid>
      <w:tr w:rsidR="006A4CE8" w:rsidTr="005857D9">
        <w:tc>
          <w:tcPr>
            <w:tcW w:w="6662" w:type="dxa"/>
          </w:tcPr>
          <w:p w:rsidR="006A4CE8" w:rsidRPr="006703CF" w:rsidRDefault="006A4CE8" w:rsidP="006F29E4">
            <w:pPr>
              <w:jc w:val="center"/>
              <w:rPr>
                <w:sz w:val="24"/>
                <w:szCs w:val="24"/>
              </w:rPr>
            </w:pPr>
            <w:r w:rsidRPr="006703CF">
              <w:rPr>
                <w:b/>
                <w:bCs/>
                <w:sz w:val="24"/>
                <w:szCs w:val="24"/>
              </w:rPr>
              <w:t>Вид деятельности</w:t>
            </w:r>
          </w:p>
        </w:tc>
        <w:tc>
          <w:tcPr>
            <w:tcW w:w="3544" w:type="dxa"/>
          </w:tcPr>
          <w:p w:rsidR="006A4CE8" w:rsidRPr="006703CF" w:rsidRDefault="006A4CE8" w:rsidP="006F29E4">
            <w:pPr>
              <w:jc w:val="center"/>
              <w:rPr>
                <w:b/>
                <w:bCs/>
                <w:sz w:val="24"/>
                <w:szCs w:val="24"/>
              </w:rPr>
            </w:pPr>
            <w:r w:rsidRPr="006703CF">
              <w:rPr>
                <w:b/>
                <w:bCs/>
                <w:sz w:val="24"/>
                <w:szCs w:val="24"/>
              </w:rPr>
              <w:t>Ответственный</w:t>
            </w:r>
          </w:p>
        </w:tc>
      </w:tr>
      <w:tr w:rsidR="006A4CE8" w:rsidTr="005857D9">
        <w:tc>
          <w:tcPr>
            <w:tcW w:w="6662" w:type="dxa"/>
          </w:tcPr>
          <w:p w:rsidR="006A4CE8" w:rsidRDefault="006A4CE8" w:rsidP="006F29E4">
            <w:pPr>
              <w:rPr>
                <w:b/>
                <w:bCs/>
                <w:sz w:val="24"/>
                <w:szCs w:val="24"/>
                <w:lang w:val="kk-KZ"/>
              </w:rPr>
            </w:pPr>
            <w:r>
              <w:rPr>
                <w:b/>
                <w:bCs/>
                <w:sz w:val="24"/>
                <w:szCs w:val="24"/>
              </w:rPr>
              <w:t xml:space="preserve"> </w:t>
            </w:r>
            <w:r w:rsidRPr="006703CF">
              <w:rPr>
                <w:b/>
                <w:bCs/>
                <w:sz w:val="24"/>
                <w:szCs w:val="24"/>
              </w:rPr>
              <w:t>1. Работа с кадрами</w:t>
            </w:r>
          </w:p>
        </w:tc>
        <w:tc>
          <w:tcPr>
            <w:tcW w:w="3544" w:type="dxa"/>
          </w:tcPr>
          <w:p w:rsidR="006A4CE8" w:rsidRDefault="006A4CE8" w:rsidP="00DC7271">
            <w:pPr>
              <w:rPr>
                <w:lang w:val="kk-KZ"/>
              </w:rPr>
            </w:pPr>
          </w:p>
        </w:tc>
      </w:tr>
      <w:tr w:rsidR="006A4CE8" w:rsidTr="005857D9">
        <w:tc>
          <w:tcPr>
            <w:tcW w:w="6662" w:type="dxa"/>
          </w:tcPr>
          <w:p w:rsidR="008E70C3" w:rsidRDefault="006A4CE8" w:rsidP="008E70C3">
            <w:pPr>
              <w:rPr>
                <w:sz w:val="24"/>
                <w:szCs w:val="24"/>
              </w:rPr>
            </w:pPr>
            <w:r w:rsidRPr="006A4CE8">
              <w:rPr>
                <w:sz w:val="24"/>
                <w:szCs w:val="24"/>
              </w:rPr>
              <w:t xml:space="preserve">1.1. </w:t>
            </w:r>
            <w:r w:rsidR="008E70C3" w:rsidRPr="00491023">
              <w:rPr>
                <w:sz w:val="24"/>
                <w:szCs w:val="24"/>
              </w:rPr>
              <w:t xml:space="preserve">Постоянный контроль за </w:t>
            </w:r>
            <w:proofErr w:type="gramStart"/>
            <w:r w:rsidR="008E70C3" w:rsidRPr="00491023">
              <w:rPr>
                <w:sz w:val="24"/>
                <w:szCs w:val="24"/>
              </w:rPr>
              <w:t>своевременной</w:t>
            </w:r>
            <w:proofErr w:type="gramEnd"/>
            <w:r w:rsidR="008E70C3" w:rsidRPr="00491023">
              <w:rPr>
                <w:sz w:val="24"/>
                <w:szCs w:val="24"/>
              </w:rPr>
              <w:t xml:space="preserve">  родительской </w:t>
            </w:r>
          </w:p>
          <w:p w:rsidR="008E70C3" w:rsidRDefault="008E70C3" w:rsidP="008E70C3">
            <w:pPr>
              <w:rPr>
                <w:sz w:val="24"/>
                <w:szCs w:val="24"/>
              </w:rPr>
            </w:pPr>
            <w:r>
              <w:rPr>
                <w:sz w:val="24"/>
                <w:szCs w:val="24"/>
              </w:rPr>
              <w:t xml:space="preserve">       </w:t>
            </w:r>
            <w:r w:rsidRPr="00491023">
              <w:rPr>
                <w:sz w:val="24"/>
                <w:szCs w:val="24"/>
              </w:rPr>
              <w:t xml:space="preserve">платой, выполнением </w:t>
            </w:r>
            <w:proofErr w:type="spellStart"/>
            <w:r w:rsidRPr="00491023">
              <w:rPr>
                <w:sz w:val="24"/>
                <w:szCs w:val="24"/>
              </w:rPr>
              <w:t>детодней</w:t>
            </w:r>
            <w:proofErr w:type="spellEnd"/>
            <w:r w:rsidRPr="00491023">
              <w:rPr>
                <w:sz w:val="24"/>
                <w:szCs w:val="24"/>
              </w:rPr>
              <w:t xml:space="preserve">; уровнем заболеваемости </w:t>
            </w:r>
            <w:r>
              <w:rPr>
                <w:sz w:val="24"/>
                <w:szCs w:val="24"/>
              </w:rPr>
              <w:t xml:space="preserve"> </w:t>
            </w:r>
          </w:p>
          <w:p w:rsidR="006A4CE8" w:rsidRPr="006A4CE8" w:rsidRDefault="008E70C3" w:rsidP="008E70C3">
            <w:pPr>
              <w:rPr>
                <w:sz w:val="24"/>
                <w:szCs w:val="24"/>
                <w:lang w:val="kk-KZ"/>
              </w:rPr>
            </w:pPr>
            <w:r>
              <w:rPr>
                <w:sz w:val="24"/>
                <w:szCs w:val="24"/>
              </w:rPr>
              <w:t xml:space="preserve">       </w:t>
            </w:r>
            <w:r w:rsidRPr="00491023">
              <w:rPr>
                <w:sz w:val="24"/>
                <w:szCs w:val="24"/>
              </w:rPr>
              <w:t>воспитанников и сотрудников</w:t>
            </w:r>
            <w:r>
              <w:rPr>
                <w:sz w:val="24"/>
                <w:szCs w:val="24"/>
              </w:rPr>
              <w:t>.</w:t>
            </w:r>
          </w:p>
        </w:tc>
        <w:tc>
          <w:tcPr>
            <w:tcW w:w="3544" w:type="dxa"/>
          </w:tcPr>
          <w:p w:rsidR="006A4CE8" w:rsidRDefault="008E70C3" w:rsidP="00DC7271">
            <w:pPr>
              <w:rPr>
                <w:lang w:val="kk-KZ"/>
              </w:rPr>
            </w:pPr>
            <w:r w:rsidRPr="00491023">
              <w:rPr>
                <w:sz w:val="24"/>
                <w:szCs w:val="24"/>
                <w:lang w:val="kk-KZ"/>
              </w:rPr>
              <w:t>Заведующая Пилипенко Л.Ю.</w:t>
            </w:r>
          </w:p>
        </w:tc>
      </w:tr>
      <w:tr w:rsidR="006A4CE8" w:rsidTr="005857D9">
        <w:tc>
          <w:tcPr>
            <w:tcW w:w="6662" w:type="dxa"/>
          </w:tcPr>
          <w:p w:rsidR="008E70C3" w:rsidRPr="00491023" w:rsidRDefault="00491023" w:rsidP="008E70C3">
            <w:pPr>
              <w:rPr>
                <w:sz w:val="24"/>
                <w:szCs w:val="24"/>
                <w:lang w:val="kk-KZ"/>
              </w:rPr>
            </w:pPr>
            <w:r w:rsidRPr="00491023">
              <w:rPr>
                <w:sz w:val="24"/>
                <w:szCs w:val="24"/>
                <w:lang w:val="kk-KZ"/>
              </w:rPr>
              <w:t>1.2.</w:t>
            </w:r>
            <w:r w:rsidRPr="00491023">
              <w:rPr>
                <w:sz w:val="24"/>
                <w:szCs w:val="24"/>
              </w:rPr>
              <w:t xml:space="preserve"> </w:t>
            </w:r>
            <w:r w:rsidR="008E70C3" w:rsidRPr="00491023">
              <w:rPr>
                <w:sz w:val="24"/>
                <w:szCs w:val="24"/>
              </w:rPr>
              <w:t>Санитарное состояние групп</w:t>
            </w:r>
            <w:r w:rsidR="008E70C3">
              <w:rPr>
                <w:sz w:val="24"/>
                <w:szCs w:val="24"/>
              </w:rPr>
              <w:t>.</w:t>
            </w:r>
          </w:p>
          <w:p w:rsidR="006A4CE8" w:rsidRPr="00491023" w:rsidRDefault="006A4CE8" w:rsidP="00DC7271">
            <w:pPr>
              <w:rPr>
                <w:sz w:val="24"/>
                <w:szCs w:val="24"/>
                <w:lang w:val="kk-KZ"/>
              </w:rPr>
            </w:pPr>
          </w:p>
        </w:tc>
        <w:tc>
          <w:tcPr>
            <w:tcW w:w="3544" w:type="dxa"/>
          </w:tcPr>
          <w:p w:rsidR="008E70C3" w:rsidRPr="00FE0C7C" w:rsidRDefault="008E70C3" w:rsidP="008E70C3">
            <w:pPr>
              <w:rPr>
                <w:sz w:val="24"/>
                <w:szCs w:val="24"/>
                <w:lang w:val="kk-KZ"/>
              </w:rPr>
            </w:pPr>
            <w:r w:rsidRPr="00FE0C7C">
              <w:rPr>
                <w:sz w:val="24"/>
                <w:szCs w:val="24"/>
                <w:lang w:val="kk-KZ"/>
              </w:rPr>
              <w:t>Медсестра Темиргалиева Г.А.</w:t>
            </w:r>
          </w:p>
          <w:p w:rsidR="006A4CE8" w:rsidRPr="00491023" w:rsidRDefault="006A4CE8" w:rsidP="00DC7271">
            <w:pPr>
              <w:rPr>
                <w:sz w:val="24"/>
                <w:szCs w:val="24"/>
                <w:lang w:val="kk-KZ"/>
              </w:rPr>
            </w:pPr>
          </w:p>
        </w:tc>
      </w:tr>
      <w:tr w:rsidR="006A4CE8" w:rsidTr="005857D9">
        <w:tc>
          <w:tcPr>
            <w:tcW w:w="6662" w:type="dxa"/>
          </w:tcPr>
          <w:p w:rsidR="008E70C3" w:rsidRDefault="00491023" w:rsidP="008E70C3">
            <w:pPr>
              <w:rPr>
                <w:sz w:val="24"/>
                <w:szCs w:val="24"/>
              </w:rPr>
            </w:pPr>
            <w:r>
              <w:rPr>
                <w:sz w:val="24"/>
                <w:szCs w:val="24"/>
                <w:lang w:val="kk-KZ"/>
              </w:rPr>
              <w:t>1.3.</w:t>
            </w:r>
            <w:r>
              <w:t xml:space="preserve"> </w:t>
            </w:r>
            <w:r w:rsidR="008E70C3" w:rsidRPr="00D72AF2">
              <w:rPr>
                <w:sz w:val="24"/>
                <w:szCs w:val="24"/>
              </w:rPr>
              <w:t xml:space="preserve">Помощь воспитателям в подготовке материалов </w:t>
            </w:r>
          </w:p>
          <w:p w:rsidR="006A4CE8" w:rsidRPr="00491023" w:rsidRDefault="008E70C3" w:rsidP="008E70C3">
            <w:pPr>
              <w:rPr>
                <w:sz w:val="24"/>
                <w:szCs w:val="24"/>
                <w:lang w:val="kk-KZ"/>
              </w:rPr>
            </w:pPr>
            <w:r>
              <w:rPr>
                <w:sz w:val="24"/>
                <w:szCs w:val="24"/>
              </w:rPr>
              <w:t xml:space="preserve">      </w:t>
            </w:r>
            <w:r w:rsidRPr="00D72AF2">
              <w:rPr>
                <w:sz w:val="24"/>
                <w:szCs w:val="24"/>
              </w:rPr>
              <w:t>по</w:t>
            </w:r>
            <w:r>
              <w:rPr>
                <w:sz w:val="24"/>
                <w:szCs w:val="24"/>
              </w:rPr>
              <w:t xml:space="preserve"> </w:t>
            </w:r>
            <w:r w:rsidRPr="006E7B64">
              <w:rPr>
                <w:sz w:val="24"/>
                <w:szCs w:val="24"/>
              </w:rPr>
              <w:t>аттестации</w:t>
            </w:r>
            <w:r>
              <w:rPr>
                <w:sz w:val="24"/>
                <w:szCs w:val="24"/>
              </w:rPr>
              <w:t>.</w:t>
            </w:r>
          </w:p>
        </w:tc>
        <w:tc>
          <w:tcPr>
            <w:tcW w:w="3544" w:type="dxa"/>
          </w:tcPr>
          <w:p w:rsidR="002B2A4B" w:rsidRDefault="008E70C3" w:rsidP="008E70C3">
            <w:pPr>
              <w:rPr>
                <w:lang w:val="kk-KZ"/>
              </w:rPr>
            </w:pPr>
            <w:r>
              <w:rPr>
                <w:sz w:val="24"/>
                <w:szCs w:val="24"/>
              </w:rPr>
              <w:t>Методист Малдыбаев</w:t>
            </w:r>
            <w:r>
              <w:rPr>
                <w:sz w:val="24"/>
                <w:szCs w:val="24"/>
                <w:lang w:val="kk-KZ"/>
              </w:rPr>
              <w:t>а</w:t>
            </w:r>
            <w:r>
              <w:rPr>
                <w:sz w:val="24"/>
                <w:szCs w:val="24"/>
              </w:rPr>
              <w:t xml:space="preserve"> К.А.</w:t>
            </w:r>
          </w:p>
        </w:tc>
      </w:tr>
      <w:tr w:rsidR="00FE0C7C" w:rsidTr="005857D9">
        <w:tc>
          <w:tcPr>
            <w:tcW w:w="6662" w:type="dxa"/>
          </w:tcPr>
          <w:p w:rsidR="008E70C3" w:rsidRPr="006E7B64" w:rsidRDefault="00FE0C7C" w:rsidP="008E70C3">
            <w:pPr>
              <w:rPr>
                <w:sz w:val="24"/>
                <w:szCs w:val="24"/>
              </w:rPr>
            </w:pPr>
            <w:r>
              <w:rPr>
                <w:sz w:val="24"/>
                <w:szCs w:val="24"/>
              </w:rPr>
              <w:t>1.4.</w:t>
            </w:r>
            <w:r w:rsidR="008E70C3" w:rsidRPr="006703CF">
              <w:rPr>
                <w:sz w:val="24"/>
                <w:szCs w:val="24"/>
              </w:rPr>
              <w:t xml:space="preserve"> Работа воспитателей по самообразованию</w:t>
            </w:r>
            <w:r w:rsidR="008E70C3">
              <w:rPr>
                <w:sz w:val="24"/>
                <w:szCs w:val="24"/>
              </w:rPr>
              <w:t>.</w:t>
            </w:r>
          </w:p>
          <w:p w:rsidR="00FE0C7C" w:rsidRPr="006E7B64" w:rsidRDefault="00FE0C7C" w:rsidP="006F29E4">
            <w:pPr>
              <w:rPr>
                <w:sz w:val="24"/>
                <w:szCs w:val="24"/>
              </w:rPr>
            </w:pPr>
          </w:p>
        </w:tc>
        <w:tc>
          <w:tcPr>
            <w:tcW w:w="3544" w:type="dxa"/>
          </w:tcPr>
          <w:p w:rsidR="008E70C3" w:rsidRDefault="00FE0C7C" w:rsidP="008E70C3">
            <w:pPr>
              <w:rPr>
                <w:sz w:val="24"/>
                <w:szCs w:val="24"/>
                <w:lang w:val="kk-KZ"/>
              </w:rPr>
            </w:pPr>
            <w:r>
              <w:rPr>
                <w:sz w:val="24"/>
                <w:szCs w:val="24"/>
                <w:lang w:val="kk-KZ"/>
              </w:rPr>
              <w:t xml:space="preserve"> </w:t>
            </w:r>
            <w:r w:rsidR="008E70C3">
              <w:rPr>
                <w:sz w:val="24"/>
                <w:szCs w:val="24"/>
              </w:rPr>
              <w:t xml:space="preserve">Методист </w:t>
            </w:r>
            <w:proofErr w:type="spellStart"/>
            <w:r w:rsidR="008E70C3">
              <w:rPr>
                <w:sz w:val="24"/>
                <w:szCs w:val="24"/>
              </w:rPr>
              <w:t>Рахимжанова</w:t>
            </w:r>
            <w:proofErr w:type="spellEnd"/>
            <w:r w:rsidR="008E70C3">
              <w:rPr>
                <w:sz w:val="24"/>
                <w:szCs w:val="24"/>
              </w:rPr>
              <w:t xml:space="preserve"> А.К.</w:t>
            </w:r>
            <w:r w:rsidR="008E70C3">
              <w:rPr>
                <w:sz w:val="24"/>
                <w:szCs w:val="24"/>
                <w:lang w:val="kk-KZ"/>
              </w:rPr>
              <w:t xml:space="preserve">, </w:t>
            </w:r>
          </w:p>
          <w:p w:rsidR="00FE0C7C" w:rsidRPr="006703CF" w:rsidRDefault="008E70C3" w:rsidP="008E70C3">
            <w:pPr>
              <w:rPr>
                <w:sz w:val="24"/>
                <w:szCs w:val="24"/>
              </w:rPr>
            </w:pPr>
            <w:r>
              <w:rPr>
                <w:sz w:val="24"/>
                <w:szCs w:val="24"/>
                <w:lang w:val="kk-KZ"/>
              </w:rPr>
              <w:t xml:space="preserve"> воспитатели.</w:t>
            </w:r>
          </w:p>
        </w:tc>
      </w:tr>
      <w:tr w:rsidR="00FE0C7C" w:rsidTr="005857D9">
        <w:tc>
          <w:tcPr>
            <w:tcW w:w="10206" w:type="dxa"/>
            <w:gridSpan w:val="2"/>
          </w:tcPr>
          <w:p w:rsidR="00FE0C7C" w:rsidRDefault="00FE0C7C" w:rsidP="00DC7271">
            <w:pPr>
              <w:rPr>
                <w:lang w:val="kk-KZ"/>
              </w:rPr>
            </w:pPr>
            <w:r w:rsidRPr="006703CF">
              <w:rPr>
                <w:b/>
                <w:bCs/>
                <w:sz w:val="24"/>
                <w:szCs w:val="24"/>
              </w:rPr>
              <w:t>2. Организационно</w:t>
            </w:r>
            <w:r>
              <w:rPr>
                <w:b/>
                <w:bCs/>
                <w:sz w:val="24"/>
                <w:szCs w:val="24"/>
                <w:lang w:val="kk-KZ"/>
              </w:rPr>
              <w:t xml:space="preserve"> </w:t>
            </w:r>
            <w:r w:rsidRPr="006703CF">
              <w:rPr>
                <w:b/>
                <w:bCs/>
                <w:sz w:val="24"/>
                <w:szCs w:val="24"/>
              </w:rPr>
              <w:t>-</w:t>
            </w:r>
            <w:r>
              <w:rPr>
                <w:b/>
                <w:bCs/>
                <w:sz w:val="24"/>
                <w:szCs w:val="24"/>
                <w:lang w:val="kk-KZ"/>
              </w:rPr>
              <w:t xml:space="preserve"> </w:t>
            </w:r>
            <w:r w:rsidRPr="006703CF">
              <w:rPr>
                <w:b/>
                <w:bCs/>
                <w:sz w:val="24"/>
                <w:szCs w:val="24"/>
              </w:rPr>
              <w:t>педагогическая работа</w:t>
            </w:r>
          </w:p>
        </w:tc>
      </w:tr>
      <w:tr w:rsidR="00FE0C7C" w:rsidTr="005857D9">
        <w:tc>
          <w:tcPr>
            <w:tcW w:w="6662" w:type="dxa"/>
          </w:tcPr>
          <w:p w:rsidR="008E70C3" w:rsidRPr="008E70C3" w:rsidRDefault="00FE0C7C" w:rsidP="008E70C3">
            <w:pPr>
              <w:rPr>
                <w:sz w:val="24"/>
                <w:szCs w:val="24"/>
              </w:rPr>
            </w:pPr>
            <w:r>
              <w:rPr>
                <w:sz w:val="24"/>
                <w:szCs w:val="24"/>
              </w:rPr>
              <w:t>Педсовет № 2</w:t>
            </w:r>
            <w:r w:rsidR="007E4A1C">
              <w:rPr>
                <w:sz w:val="24"/>
                <w:szCs w:val="24"/>
              </w:rPr>
              <w:t xml:space="preserve"> </w:t>
            </w:r>
            <w:r w:rsidRPr="00F43D69">
              <w:rPr>
                <w:sz w:val="24"/>
                <w:szCs w:val="24"/>
              </w:rPr>
              <w:t xml:space="preserve"> </w:t>
            </w:r>
            <w:r w:rsidR="008E70C3" w:rsidRPr="008E70C3">
              <w:rPr>
                <w:sz w:val="24"/>
                <w:szCs w:val="24"/>
              </w:rPr>
              <w:t>«Детский сад и семья: аспекты</w:t>
            </w:r>
          </w:p>
          <w:p w:rsidR="00FE0C7C" w:rsidRPr="00FE0C7C" w:rsidRDefault="008E70C3" w:rsidP="008E70C3">
            <w:pPr>
              <w:rPr>
                <w:lang w:val="x-none"/>
              </w:rPr>
            </w:pPr>
            <w:r w:rsidRPr="008E70C3">
              <w:rPr>
                <w:sz w:val="24"/>
                <w:szCs w:val="24"/>
              </w:rPr>
              <w:t xml:space="preserve">      взаимодействия»  (</w:t>
            </w:r>
            <w:proofErr w:type="gramStart"/>
            <w:r w:rsidRPr="008E70C3">
              <w:rPr>
                <w:sz w:val="24"/>
                <w:szCs w:val="24"/>
              </w:rPr>
              <w:t>тематический</w:t>
            </w:r>
            <w:proofErr w:type="gramEnd"/>
            <w:r w:rsidRPr="008E70C3">
              <w:rPr>
                <w:sz w:val="24"/>
                <w:szCs w:val="24"/>
              </w:rPr>
              <w:t>)</w:t>
            </w:r>
            <w:r w:rsidR="007E4A1C">
              <w:rPr>
                <w:sz w:val="24"/>
                <w:szCs w:val="24"/>
              </w:rPr>
              <w:t>»</w:t>
            </w:r>
            <w:r w:rsidR="00FE0C7C" w:rsidRPr="00F43D69">
              <w:rPr>
                <w:sz w:val="24"/>
                <w:szCs w:val="24"/>
              </w:rPr>
              <w:t xml:space="preserve"> </w:t>
            </w:r>
          </w:p>
        </w:tc>
        <w:tc>
          <w:tcPr>
            <w:tcW w:w="3544" w:type="dxa"/>
          </w:tcPr>
          <w:p w:rsidR="00FE0C7C" w:rsidRDefault="00FE0C7C" w:rsidP="00DC7271">
            <w:pPr>
              <w:rPr>
                <w:lang w:val="kk-KZ"/>
              </w:rPr>
            </w:pPr>
          </w:p>
        </w:tc>
      </w:tr>
      <w:tr w:rsidR="00FE0C7C" w:rsidTr="005857D9">
        <w:tc>
          <w:tcPr>
            <w:tcW w:w="6662" w:type="dxa"/>
          </w:tcPr>
          <w:p w:rsidR="008E70C3" w:rsidRDefault="007E4A1C" w:rsidP="00DC7271">
            <w:pPr>
              <w:rPr>
                <w:sz w:val="24"/>
                <w:szCs w:val="24"/>
                <w:lang w:eastAsia="x-none"/>
              </w:rPr>
            </w:pPr>
            <w:r w:rsidRPr="007E4A1C">
              <w:rPr>
                <w:b/>
                <w:sz w:val="24"/>
                <w:szCs w:val="24"/>
                <w:lang w:val="x-none" w:eastAsia="x-none"/>
              </w:rPr>
              <w:t>Цель:</w:t>
            </w:r>
            <w:r w:rsidRPr="007E4A1C">
              <w:rPr>
                <w:sz w:val="24"/>
                <w:szCs w:val="24"/>
                <w:lang w:val="x-none" w:eastAsia="x-none"/>
              </w:rPr>
              <w:t xml:space="preserve"> </w:t>
            </w:r>
            <w:r w:rsidR="008E70C3" w:rsidRPr="008E70C3">
              <w:rPr>
                <w:sz w:val="24"/>
                <w:szCs w:val="24"/>
                <w:lang w:val="x-none" w:eastAsia="x-none"/>
              </w:rPr>
              <w:t xml:space="preserve">Повысить уровень профессионального мастерства </w:t>
            </w:r>
          </w:p>
          <w:p w:rsidR="008E70C3" w:rsidRDefault="008E70C3" w:rsidP="00DC7271">
            <w:pPr>
              <w:rPr>
                <w:sz w:val="24"/>
                <w:szCs w:val="24"/>
                <w:lang w:eastAsia="x-none"/>
              </w:rPr>
            </w:pPr>
            <w:r>
              <w:rPr>
                <w:sz w:val="24"/>
                <w:szCs w:val="24"/>
                <w:lang w:eastAsia="x-none"/>
              </w:rPr>
              <w:t xml:space="preserve">           </w:t>
            </w:r>
            <w:r w:rsidRPr="008E70C3">
              <w:rPr>
                <w:sz w:val="24"/>
                <w:szCs w:val="24"/>
                <w:lang w:val="x-none" w:eastAsia="x-none"/>
              </w:rPr>
              <w:t xml:space="preserve">педагогов ДОУ в вопросах взаимодействия с семьями </w:t>
            </w:r>
          </w:p>
          <w:p w:rsidR="00FE0C7C" w:rsidRPr="007E4A1C" w:rsidRDefault="008E70C3" w:rsidP="008E70C3">
            <w:pPr>
              <w:rPr>
                <w:lang w:val="x-none"/>
              </w:rPr>
            </w:pPr>
            <w:r>
              <w:rPr>
                <w:sz w:val="24"/>
                <w:szCs w:val="24"/>
                <w:lang w:eastAsia="x-none"/>
              </w:rPr>
              <w:t xml:space="preserve">           </w:t>
            </w:r>
            <w:r w:rsidRPr="008E70C3">
              <w:rPr>
                <w:sz w:val="24"/>
                <w:szCs w:val="24"/>
                <w:lang w:val="x-none" w:eastAsia="x-none"/>
              </w:rPr>
              <w:t>воспитанников.</w:t>
            </w:r>
          </w:p>
        </w:tc>
        <w:tc>
          <w:tcPr>
            <w:tcW w:w="3544" w:type="dxa"/>
          </w:tcPr>
          <w:p w:rsidR="00FE0C7C" w:rsidRDefault="00FE0C7C" w:rsidP="00DC7271">
            <w:pPr>
              <w:rPr>
                <w:lang w:val="kk-KZ"/>
              </w:rPr>
            </w:pPr>
          </w:p>
        </w:tc>
      </w:tr>
      <w:tr w:rsidR="00FE0C7C" w:rsidTr="005857D9">
        <w:tc>
          <w:tcPr>
            <w:tcW w:w="6662" w:type="dxa"/>
          </w:tcPr>
          <w:p w:rsidR="00FE0C7C" w:rsidRPr="007E4A1C" w:rsidRDefault="007E4A1C" w:rsidP="007E4A1C">
            <w:pPr>
              <w:spacing w:before="100" w:beforeAutospacing="1" w:after="100" w:afterAutospacing="1"/>
            </w:pPr>
            <w:r>
              <w:rPr>
                <w:sz w:val="24"/>
                <w:szCs w:val="24"/>
              </w:rPr>
              <w:t>2.</w:t>
            </w:r>
            <w:r w:rsidRPr="007E4A1C">
              <w:rPr>
                <w:sz w:val="24"/>
                <w:szCs w:val="24"/>
              </w:rPr>
              <w:t xml:space="preserve">1. </w:t>
            </w:r>
            <w:r w:rsidR="00011812" w:rsidRPr="00B13759">
              <w:rPr>
                <w:sz w:val="24"/>
                <w:szCs w:val="24"/>
              </w:rPr>
              <w:t>Вступительное слово</w:t>
            </w:r>
            <w:r w:rsidR="00011812">
              <w:rPr>
                <w:sz w:val="24"/>
                <w:szCs w:val="24"/>
              </w:rPr>
              <w:t xml:space="preserve"> методиста</w:t>
            </w:r>
            <w:r w:rsidRPr="007E4A1C">
              <w:rPr>
                <w:sz w:val="24"/>
                <w:szCs w:val="24"/>
              </w:rPr>
              <w:t xml:space="preserve">. </w:t>
            </w:r>
          </w:p>
        </w:tc>
        <w:tc>
          <w:tcPr>
            <w:tcW w:w="3544" w:type="dxa"/>
          </w:tcPr>
          <w:p w:rsidR="00FE0C7C" w:rsidRDefault="009E4405" w:rsidP="00DC7271">
            <w:pPr>
              <w:rPr>
                <w:lang w:val="kk-KZ"/>
              </w:rPr>
            </w:pPr>
            <w:r>
              <w:rPr>
                <w:sz w:val="24"/>
                <w:szCs w:val="24"/>
              </w:rPr>
              <w:t xml:space="preserve">Методист </w:t>
            </w:r>
            <w:r w:rsidR="00011812">
              <w:rPr>
                <w:sz w:val="24"/>
                <w:szCs w:val="24"/>
              </w:rPr>
              <w:t>Малдыбаев</w:t>
            </w:r>
            <w:r w:rsidR="00011812">
              <w:rPr>
                <w:sz w:val="24"/>
                <w:szCs w:val="24"/>
                <w:lang w:val="kk-KZ"/>
              </w:rPr>
              <w:t>а</w:t>
            </w:r>
            <w:r w:rsidR="00011812">
              <w:rPr>
                <w:sz w:val="24"/>
                <w:szCs w:val="24"/>
              </w:rPr>
              <w:t xml:space="preserve"> К.А.</w:t>
            </w:r>
          </w:p>
        </w:tc>
      </w:tr>
      <w:tr w:rsidR="00FE0C7C" w:rsidTr="005857D9">
        <w:tc>
          <w:tcPr>
            <w:tcW w:w="6662" w:type="dxa"/>
          </w:tcPr>
          <w:p w:rsidR="00462AC3" w:rsidRPr="00CC4382" w:rsidRDefault="007E4A1C" w:rsidP="00011812">
            <w:pPr>
              <w:rPr>
                <w:sz w:val="24"/>
                <w:szCs w:val="24"/>
                <w:lang w:val="kk-KZ"/>
              </w:rPr>
            </w:pPr>
            <w:r>
              <w:rPr>
                <w:sz w:val="24"/>
                <w:szCs w:val="24"/>
              </w:rPr>
              <w:t>2.</w:t>
            </w:r>
            <w:r w:rsidRPr="007E4A1C">
              <w:rPr>
                <w:sz w:val="24"/>
                <w:szCs w:val="24"/>
              </w:rPr>
              <w:t>2</w:t>
            </w:r>
            <w:r w:rsidR="00CC4382">
              <w:rPr>
                <w:sz w:val="24"/>
                <w:szCs w:val="24"/>
              </w:rPr>
              <w:t>.</w:t>
            </w:r>
            <w:r w:rsidRPr="007E4A1C">
              <w:rPr>
                <w:sz w:val="24"/>
                <w:szCs w:val="24"/>
              </w:rPr>
              <w:t xml:space="preserve"> </w:t>
            </w:r>
            <w:r w:rsidR="00011812" w:rsidRPr="00011812">
              <w:rPr>
                <w:bCs/>
                <w:sz w:val="24"/>
                <w:szCs w:val="24"/>
              </w:rPr>
              <w:t xml:space="preserve">Психологический тренинг </w:t>
            </w:r>
            <w:r w:rsidR="00011812">
              <w:rPr>
                <w:bCs/>
                <w:sz w:val="24"/>
                <w:szCs w:val="24"/>
                <w:lang w:val="kk-KZ"/>
              </w:rPr>
              <w:t>«</w:t>
            </w:r>
            <w:r w:rsidR="00011812" w:rsidRPr="00011812">
              <w:rPr>
                <w:bCs/>
                <w:sz w:val="24"/>
                <w:szCs w:val="24"/>
              </w:rPr>
              <w:t>Поиск сокровищ</w:t>
            </w:r>
            <w:r w:rsidR="00011812">
              <w:rPr>
                <w:bCs/>
                <w:sz w:val="24"/>
                <w:szCs w:val="24"/>
                <w:lang w:val="kk-KZ"/>
              </w:rPr>
              <w:t>»</w:t>
            </w:r>
            <w:r w:rsidR="00011812" w:rsidRPr="00011812">
              <w:rPr>
                <w:bCs/>
                <w:sz w:val="24"/>
                <w:szCs w:val="24"/>
              </w:rPr>
              <w:t>.</w:t>
            </w:r>
          </w:p>
        </w:tc>
        <w:tc>
          <w:tcPr>
            <w:tcW w:w="3544" w:type="dxa"/>
          </w:tcPr>
          <w:p w:rsidR="00FE0C7C" w:rsidRPr="009E4405" w:rsidRDefault="00011812" w:rsidP="00CC4382">
            <w:pPr>
              <w:rPr>
                <w:sz w:val="24"/>
                <w:szCs w:val="24"/>
                <w:lang w:val="kk-KZ"/>
              </w:rPr>
            </w:pPr>
            <w:r>
              <w:rPr>
                <w:sz w:val="24"/>
                <w:szCs w:val="24"/>
                <w:lang w:val="kk-KZ"/>
              </w:rPr>
              <w:t>Педагог – психолог Абилова А.М.</w:t>
            </w:r>
          </w:p>
        </w:tc>
      </w:tr>
      <w:tr w:rsidR="00FE0C7C" w:rsidTr="005857D9">
        <w:tc>
          <w:tcPr>
            <w:tcW w:w="6662" w:type="dxa"/>
          </w:tcPr>
          <w:p w:rsidR="00011812" w:rsidRDefault="007E4A1C" w:rsidP="00011812">
            <w:pPr>
              <w:rPr>
                <w:sz w:val="24"/>
                <w:szCs w:val="24"/>
                <w:lang w:val="kk-KZ"/>
              </w:rPr>
            </w:pPr>
            <w:r w:rsidRPr="007E4A1C">
              <w:rPr>
                <w:sz w:val="24"/>
                <w:szCs w:val="24"/>
              </w:rPr>
              <w:t xml:space="preserve">2.3. </w:t>
            </w:r>
            <w:r w:rsidR="00011812" w:rsidRPr="00B13759">
              <w:rPr>
                <w:sz w:val="24"/>
                <w:szCs w:val="24"/>
              </w:rPr>
              <w:t xml:space="preserve">Педагогический тренинг </w:t>
            </w:r>
            <w:r w:rsidR="00011812">
              <w:rPr>
                <w:sz w:val="24"/>
                <w:szCs w:val="24"/>
                <w:lang w:val="kk-KZ"/>
              </w:rPr>
              <w:t>«</w:t>
            </w:r>
            <w:r w:rsidR="00011812" w:rsidRPr="00B13759">
              <w:rPr>
                <w:sz w:val="24"/>
                <w:szCs w:val="24"/>
              </w:rPr>
              <w:t xml:space="preserve">Оценка уровня </w:t>
            </w:r>
          </w:p>
          <w:p w:rsidR="00FE0C7C" w:rsidRPr="007E4A1C" w:rsidRDefault="00011812" w:rsidP="00011812">
            <w:pPr>
              <w:rPr>
                <w:sz w:val="24"/>
                <w:szCs w:val="24"/>
                <w:lang w:val="kk-KZ"/>
              </w:rPr>
            </w:pPr>
            <w:r>
              <w:rPr>
                <w:sz w:val="24"/>
                <w:szCs w:val="24"/>
                <w:lang w:val="kk-KZ"/>
              </w:rPr>
              <w:t xml:space="preserve">       </w:t>
            </w:r>
            <w:r w:rsidRPr="00B13759">
              <w:rPr>
                <w:sz w:val="24"/>
                <w:szCs w:val="24"/>
              </w:rPr>
              <w:t>коммуникабельности педагога с родителями</w:t>
            </w:r>
            <w:r>
              <w:rPr>
                <w:sz w:val="24"/>
                <w:szCs w:val="24"/>
                <w:lang w:val="kk-KZ"/>
              </w:rPr>
              <w:t>»</w:t>
            </w:r>
            <w:r w:rsidRPr="00B13759">
              <w:rPr>
                <w:sz w:val="24"/>
                <w:szCs w:val="24"/>
              </w:rPr>
              <w:t>.</w:t>
            </w:r>
          </w:p>
        </w:tc>
        <w:tc>
          <w:tcPr>
            <w:tcW w:w="3544" w:type="dxa"/>
          </w:tcPr>
          <w:p w:rsidR="00FE0C7C" w:rsidRPr="009E4405" w:rsidRDefault="00011812" w:rsidP="00DC7271">
            <w:pPr>
              <w:rPr>
                <w:sz w:val="24"/>
                <w:szCs w:val="24"/>
                <w:lang w:val="kk-KZ"/>
              </w:rPr>
            </w:pPr>
            <w:r>
              <w:rPr>
                <w:sz w:val="24"/>
                <w:szCs w:val="24"/>
              </w:rPr>
              <w:t>Методист Малдыбаев</w:t>
            </w:r>
            <w:r>
              <w:rPr>
                <w:sz w:val="24"/>
                <w:szCs w:val="24"/>
                <w:lang w:val="kk-KZ"/>
              </w:rPr>
              <w:t>а</w:t>
            </w:r>
            <w:r>
              <w:rPr>
                <w:sz w:val="24"/>
                <w:szCs w:val="24"/>
              </w:rPr>
              <w:t xml:space="preserve"> К.А.</w:t>
            </w:r>
          </w:p>
        </w:tc>
      </w:tr>
      <w:tr w:rsidR="00011812" w:rsidTr="005857D9">
        <w:trPr>
          <w:trHeight w:val="1092"/>
        </w:trPr>
        <w:tc>
          <w:tcPr>
            <w:tcW w:w="6662" w:type="dxa"/>
          </w:tcPr>
          <w:p w:rsidR="00011812" w:rsidRDefault="00011812" w:rsidP="00EF7648">
            <w:pPr>
              <w:rPr>
                <w:lang w:val="kk-KZ"/>
              </w:rPr>
            </w:pPr>
            <w:r>
              <w:rPr>
                <w:lang w:val="kk-KZ"/>
              </w:rPr>
              <w:lastRenderedPageBreak/>
              <w:t xml:space="preserve">2.4. </w:t>
            </w:r>
            <w:r>
              <w:rPr>
                <w:sz w:val="24"/>
                <w:szCs w:val="24"/>
                <w:lang w:val="kk-KZ"/>
              </w:rPr>
              <w:t>«</w:t>
            </w:r>
            <w:r w:rsidRPr="00B13759">
              <w:rPr>
                <w:sz w:val="24"/>
                <w:szCs w:val="24"/>
              </w:rPr>
              <w:t>Вовлечение родителей в жизнь группы, как средство создания</w:t>
            </w:r>
            <w:r w:rsidR="00EF7648">
              <w:rPr>
                <w:sz w:val="24"/>
                <w:szCs w:val="24"/>
                <w:lang w:val="kk-KZ"/>
              </w:rPr>
              <w:t xml:space="preserve"> </w:t>
            </w:r>
            <w:r>
              <w:rPr>
                <w:sz w:val="24"/>
                <w:szCs w:val="24"/>
                <w:lang w:val="kk-KZ"/>
              </w:rPr>
              <w:t xml:space="preserve"> </w:t>
            </w:r>
            <w:r w:rsidRPr="00B13759">
              <w:rPr>
                <w:sz w:val="24"/>
                <w:szCs w:val="24"/>
              </w:rPr>
              <w:t xml:space="preserve"> дополнительных возможностей для всех участников </w:t>
            </w:r>
            <w:r>
              <w:rPr>
                <w:sz w:val="24"/>
                <w:szCs w:val="24"/>
                <w:lang w:val="kk-KZ"/>
              </w:rPr>
              <w:t xml:space="preserve"> </w:t>
            </w:r>
            <w:r w:rsidRPr="00B13759">
              <w:rPr>
                <w:sz w:val="24"/>
                <w:szCs w:val="24"/>
              </w:rPr>
              <w:t xml:space="preserve">образовательного процесса, позволяющих реализовать </w:t>
            </w:r>
            <w:r>
              <w:rPr>
                <w:sz w:val="24"/>
                <w:szCs w:val="24"/>
                <w:lang w:val="kk-KZ"/>
              </w:rPr>
              <w:t xml:space="preserve"> </w:t>
            </w:r>
            <w:r w:rsidRPr="00B13759">
              <w:rPr>
                <w:sz w:val="24"/>
                <w:szCs w:val="24"/>
              </w:rPr>
              <w:t>индивидуальный подход</w:t>
            </w:r>
            <w:r>
              <w:rPr>
                <w:sz w:val="24"/>
                <w:szCs w:val="24"/>
                <w:lang w:val="kk-KZ"/>
              </w:rPr>
              <w:t>»</w:t>
            </w:r>
            <w:r w:rsidRPr="00B13759">
              <w:rPr>
                <w:sz w:val="24"/>
                <w:szCs w:val="24"/>
              </w:rPr>
              <w:t>.</w:t>
            </w:r>
          </w:p>
        </w:tc>
        <w:tc>
          <w:tcPr>
            <w:tcW w:w="3544" w:type="dxa"/>
          </w:tcPr>
          <w:p w:rsidR="00011812" w:rsidRPr="00011812" w:rsidRDefault="00011812" w:rsidP="00011812">
            <w:pPr>
              <w:rPr>
                <w:lang w:val="kk-KZ"/>
              </w:rPr>
            </w:pPr>
            <w:r>
              <w:rPr>
                <w:sz w:val="24"/>
                <w:szCs w:val="24"/>
                <w:lang w:val="kk-KZ"/>
              </w:rPr>
              <w:t>Воспитатель Бисембаева С.К.</w:t>
            </w:r>
          </w:p>
        </w:tc>
      </w:tr>
      <w:tr w:rsidR="00011812" w:rsidTr="005857D9">
        <w:tc>
          <w:tcPr>
            <w:tcW w:w="6662" w:type="dxa"/>
          </w:tcPr>
          <w:p w:rsidR="00011812" w:rsidRPr="00011812" w:rsidRDefault="00011812" w:rsidP="00011812">
            <w:pPr>
              <w:rPr>
                <w:sz w:val="24"/>
                <w:szCs w:val="24"/>
                <w:lang w:val="kk-KZ"/>
              </w:rPr>
            </w:pPr>
            <w:r w:rsidRPr="00011812">
              <w:rPr>
                <w:sz w:val="24"/>
                <w:szCs w:val="24"/>
                <w:lang w:val="kk-KZ"/>
              </w:rPr>
              <w:t xml:space="preserve">2.5.Психологическая разминка </w:t>
            </w:r>
            <w:r>
              <w:rPr>
                <w:sz w:val="24"/>
                <w:szCs w:val="24"/>
                <w:lang w:val="kk-KZ"/>
              </w:rPr>
              <w:t>«</w:t>
            </w:r>
            <w:r w:rsidRPr="00011812">
              <w:rPr>
                <w:sz w:val="24"/>
                <w:szCs w:val="24"/>
                <w:lang w:val="kk-KZ"/>
              </w:rPr>
              <w:t>Очень я собой горжусь</w:t>
            </w:r>
            <w:r>
              <w:rPr>
                <w:sz w:val="24"/>
                <w:szCs w:val="24"/>
                <w:lang w:val="kk-KZ"/>
              </w:rPr>
              <w:t>»</w:t>
            </w:r>
            <w:r w:rsidRPr="00011812">
              <w:rPr>
                <w:sz w:val="24"/>
                <w:szCs w:val="24"/>
                <w:lang w:val="kk-KZ"/>
              </w:rPr>
              <w:t>.</w:t>
            </w:r>
          </w:p>
        </w:tc>
        <w:tc>
          <w:tcPr>
            <w:tcW w:w="3544" w:type="dxa"/>
          </w:tcPr>
          <w:p w:rsidR="00011812" w:rsidRPr="00011812" w:rsidRDefault="00011812" w:rsidP="00011812">
            <w:pPr>
              <w:rPr>
                <w:sz w:val="24"/>
                <w:szCs w:val="24"/>
                <w:lang w:val="kk-KZ"/>
              </w:rPr>
            </w:pPr>
            <w:r>
              <w:rPr>
                <w:sz w:val="24"/>
                <w:szCs w:val="24"/>
                <w:lang w:val="kk-KZ"/>
              </w:rPr>
              <w:t>Музыкальный руководитель Боранбаева Г.М.</w:t>
            </w:r>
          </w:p>
        </w:tc>
      </w:tr>
      <w:tr w:rsidR="00011812" w:rsidTr="005857D9">
        <w:tc>
          <w:tcPr>
            <w:tcW w:w="6662" w:type="dxa"/>
          </w:tcPr>
          <w:p w:rsidR="00011812" w:rsidRPr="00011812" w:rsidRDefault="00011812" w:rsidP="00DC7271">
            <w:pPr>
              <w:rPr>
                <w:sz w:val="24"/>
                <w:szCs w:val="24"/>
                <w:lang w:val="kk-KZ"/>
              </w:rPr>
            </w:pPr>
            <w:r w:rsidRPr="00011812">
              <w:rPr>
                <w:sz w:val="24"/>
                <w:szCs w:val="24"/>
                <w:lang w:val="kk-KZ"/>
              </w:rPr>
              <w:t xml:space="preserve">2.6. </w:t>
            </w:r>
            <w:r>
              <w:rPr>
                <w:sz w:val="24"/>
                <w:szCs w:val="24"/>
                <w:lang w:val="kk-KZ"/>
              </w:rPr>
              <w:t>«</w:t>
            </w:r>
            <w:r w:rsidRPr="00011812">
              <w:rPr>
                <w:bCs/>
                <w:sz w:val="24"/>
                <w:szCs w:val="24"/>
              </w:rPr>
              <w:t>Страница мудрых мыслей</w:t>
            </w:r>
            <w:r>
              <w:rPr>
                <w:bCs/>
                <w:sz w:val="24"/>
                <w:szCs w:val="24"/>
                <w:lang w:val="kk-KZ"/>
              </w:rPr>
              <w:t>» (домашнее задание)</w:t>
            </w:r>
          </w:p>
        </w:tc>
        <w:tc>
          <w:tcPr>
            <w:tcW w:w="3544" w:type="dxa"/>
          </w:tcPr>
          <w:p w:rsidR="00011812" w:rsidRPr="00011812" w:rsidRDefault="00011812" w:rsidP="00DC7271">
            <w:pPr>
              <w:rPr>
                <w:sz w:val="24"/>
                <w:szCs w:val="24"/>
                <w:lang w:val="kk-KZ"/>
              </w:rPr>
            </w:pPr>
            <w:r w:rsidRPr="00011812">
              <w:rPr>
                <w:sz w:val="24"/>
                <w:szCs w:val="24"/>
                <w:lang w:val="kk-KZ"/>
              </w:rPr>
              <w:t>Педагоги</w:t>
            </w:r>
          </w:p>
        </w:tc>
      </w:tr>
      <w:tr w:rsidR="00011812" w:rsidTr="005857D9">
        <w:tc>
          <w:tcPr>
            <w:tcW w:w="6662" w:type="dxa"/>
          </w:tcPr>
          <w:p w:rsidR="00011812" w:rsidRPr="00973EA1" w:rsidRDefault="009718AF" w:rsidP="00DC7271">
            <w:pPr>
              <w:rPr>
                <w:b/>
                <w:sz w:val="24"/>
                <w:szCs w:val="24"/>
              </w:rPr>
            </w:pPr>
            <w:r>
              <w:rPr>
                <w:sz w:val="24"/>
                <w:szCs w:val="24"/>
                <w:lang w:val="kk-KZ"/>
              </w:rPr>
              <w:t xml:space="preserve">2.7. </w:t>
            </w:r>
            <w:r w:rsidR="00011812" w:rsidRPr="009E4405">
              <w:rPr>
                <w:sz w:val="24"/>
                <w:szCs w:val="24"/>
              </w:rPr>
              <w:t>Решение педсовета</w:t>
            </w:r>
            <w:r w:rsidR="00011812">
              <w:rPr>
                <w:sz w:val="24"/>
                <w:szCs w:val="24"/>
              </w:rPr>
              <w:t>.</w:t>
            </w:r>
          </w:p>
        </w:tc>
        <w:tc>
          <w:tcPr>
            <w:tcW w:w="3544" w:type="dxa"/>
          </w:tcPr>
          <w:p w:rsidR="00011812" w:rsidRPr="00973EA1" w:rsidRDefault="009718AF" w:rsidP="00011812">
            <w:pPr>
              <w:rPr>
                <w:b/>
                <w:sz w:val="24"/>
                <w:szCs w:val="24"/>
              </w:rPr>
            </w:pPr>
            <w:r>
              <w:rPr>
                <w:sz w:val="24"/>
                <w:szCs w:val="24"/>
              </w:rPr>
              <w:t>Методист Малдыбаев</w:t>
            </w:r>
            <w:r>
              <w:rPr>
                <w:sz w:val="24"/>
                <w:szCs w:val="24"/>
                <w:lang w:val="kk-KZ"/>
              </w:rPr>
              <w:t>а</w:t>
            </w:r>
            <w:r>
              <w:rPr>
                <w:sz w:val="24"/>
                <w:szCs w:val="24"/>
              </w:rPr>
              <w:t xml:space="preserve"> К.А.</w:t>
            </w:r>
          </w:p>
        </w:tc>
      </w:tr>
      <w:tr w:rsidR="00011812" w:rsidTr="005857D9">
        <w:tc>
          <w:tcPr>
            <w:tcW w:w="6662" w:type="dxa"/>
          </w:tcPr>
          <w:p w:rsidR="00011812" w:rsidRPr="00973EA1" w:rsidRDefault="00011812" w:rsidP="00DC7271">
            <w:pPr>
              <w:rPr>
                <w:b/>
                <w:sz w:val="24"/>
                <w:szCs w:val="24"/>
              </w:rPr>
            </w:pPr>
            <w:r w:rsidRPr="00973EA1">
              <w:rPr>
                <w:b/>
                <w:sz w:val="24"/>
                <w:szCs w:val="24"/>
              </w:rPr>
              <w:t>3.Контроль и руководство</w:t>
            </w:r>
          </w:p>
        </w:tc>
        <w:tc>
          <w:tcPr>
            <w:tcW w:w="3544" w:type="dxa"/>
          </w:tcPr>
          <w:p w:rsidR="00011812" w:rsidRPr="00973EA1" w:rsidRDefault="00011812" w:rsidP="00011812">
            <w:pPr>
              <w:rPr>
                <w:b/>
                <w:sz w:val="24"/>
                <w:szCs w:val="24"/>
              </w:rPr>
            </w:pPr>
          </w:p>
        </w:tc>
      </w:tr>
      <w:tr w:rsidR="00FE0C7C" w:rsidTr="005857D9">
        <w:tc>
          <w:tcPr>
            <w:tcW w:w="6662" w:type="dxa"/>
          </w:tcPr>
          <w:p w:rsidR="00FE0C7C" w:rsidRPr="008E29B6" w:rsidRDefault="008E29B6" w:rsidP="00DC7271">
            <w:pPr>
              <w:rPr>
                <w:sz w:val="24"/>
                <w:szCs w:val="24"/>
                <w:lang w:val="kk-KZ"/>
              </w:rPr>
            </w:pPr>
            <w:r w:rsidRPr="008E29B6">
              <w:rPr>
                <w:sz w:val="24"/>
                <w:szCs w:val="24"/>
                <w:lang w:val="kk-KZ"/>
              </w:rPr>
              <w:t xml:space="preserve">3.1. </w:t>
            </w:r>
            <w:r w:rsidRPr="008E29B6">
              <w:rPr>
                <w:sz w:val="24"/>
                <w:szCs w:val="24"/>
              </w:rPr>
              <w:t>Соблюдение учебной нагрузки</w:t>
            </w:r>
            <w:r>
              <w:rPr>
                <w:sz w:val="24"/>
                <w:szCs w:val="24"/>
              </w:rPr>
              <w:t xml:space="preserve"> (</w:t>
            </w:r>
            <w:proofErr w:type="gramStart"/>
            <w:r>
              <w:rPr>
                <w:sz w:val="24"/>
                <w:szCs w:val="24"/>
              </w:rPr>
              <w:t>предупредительный</w:t>
            </w:r>
            <w:proofErr w:type="gramEnd"/>
            <w:r>
              <w:rPr>
                <w:sz w:val="24"/>
                <w:szCs w:val="24"/>
              </w:rPr>
              <w:t>)</w:t>
            </w:r>
          </w:p>
        </w:tc>
        <w:tc>
          <w:tcPr>
            <w:tcW w:w="3544" w:type="dxa"/>
          </w:tcPr>
          <w:p w:rsidR="00FE0C7C" w:rsidRDefault="008E29B6" w:rsidP="00DC7271">
            <w:pPr>
              <w:rPr>
                <w:lang w:val="kk-KZ"/>
              </w:rPr>
            </w:pPr>
            <w:r>
              <w:rPr>
                <w:sz w:val="24"/>
                <w:szCs w:val="24"/>
              </w:rPr>
              <w:t xml:space="preserve">Методист </w:t>
            </w:r>
            <w:proofErr w:type="spellStart"/>
            <w:r>
              <w:rPr>
                <w:sz w:val="24"/>
                <w:szCs w:val="24"/>
              </w:rPr>
              <w:t>Рахимжанова</w:t>
            </w:r>
            <w:proofErr w:type="spellEnd"/>
            <w:r>
              <w:rPr>
                <w:sz w:val="24"/>
                <w:szCs w:val="24"/>
              </w:rPr>
              <w:t xml:space="preserve"> А.К.</w:t>
            </w:r>
          </w:p>
        </w:tc>
      </w:tr>
      <w:tr w:rsidR="009E4405" w:rsidTr="005857D9">
        <w:tc>
          <w:tcPr>
            <w:tcW w:w="6662" w:type="dxa"/>
          </w:tcPr>
          <w:p w:rsidR="008E29B6" w:rsidRDefault="008E29B6" w:rsidP="00DC7271">
            <w:pPr>
              <w:rPr>
                <w:sz w:val="24"/>
                <w:szCs w:val="24"/>
              </w:rPr>
            </w:pPr>
            <w:r>
              <w:rPr>
                <w:lang w:val="kk-KZ"/>
              </w:rPr>
              <w:t xml:space="preserve">3.2. </w:t>
            </w:r>
            <w:r w:rsidRPr="008E29B6">
              <w:rPr>
                <w:sz w:val="24"/>
                <w:szCs w:val="24"/>
              </w:rPr>
              <w:t xml:space="preserve">Организация питания, воспитание культуры поведения </w:t>
            </w:r>
            <w:proofErr w:type="gramStart"/>
            <w:r w:rsidRPr="008E29B6">
              <w:rPr>
                <w:sz w:val="24"/>
                <w:szCs w:val="24"/>
              </w:rPr>
              <w:t>за</w:t>
            </w:r>
            <w:proofErr w:type="gramEnd"/>
            <w:r w:rsidRPr="008E29B6">
              <w:rPr>
                <w:sz w:val="24"/>
                <w:szCs w:val="24"/>
              </w:rPr>
              <w:t xml:space="preserve"> </w:t>
            </w:r>
          </w:p>
          <w:p w:rsidR="009E4405" w:rsidRDefault="008E29B6" w:rsidP="00DC7271">
            <w:pPr>
              <w:rPr>
                <w:lang w:val="kk-KZ"/>
              </w:rPr>
            </w:pPr>
            <w:r>
              <w:rPr>
                <w:sz w:val="24"/>
                <w:szCs w:val="24"/>
              </w:rPr>
              <w:t xml:space="preserve">     столом (</w:t>
            </w:r>
            <w:proofErr w:type="gramStart"/>
            <w:r>
              <w:rPr>
                <w:sz w:val="24"/>
                <w:szCs w:val="24"/>
              </w:rPr>
              <w:t>оперативный</w:t>
            </w:r>
            <w:proofErr w:type="gramEnd"/>
            <w:r>
              <w:rPr>
                <w:sz w:val="24"/>
                <w:szCs w:val="24"/>
              </w:rPr>
              <w:t>)</w:t>
            </w:r>
          </w:p>
        </w:tc>
        <w:tc>
          <w:tcPr>
            <w:tcW w:w="3544" w:type="dxa"/>
          </w:tcPr>
          <w:p w:rsidR="009E4405" w:rsidRPr="008E29B6" w:rsidRDefault="008E29B6" w:rsidP="00DC7271">
            <w:pPr>
              <w:rPr>
                <w:sz w:val="24"/>
                <w:szCs w:val="24"/>
                <w:lang w:val="kk-KZ"/>
              </w:rPr>
            </w:pPr>
            <w:r w:rsidRPr="008E29B6">
              <w:rPr>
                <w:sz w:val="24"/>
                <w:szCs w:val="24"/>
                <w:lang w:val="kk-KZ"/>
              </w:rPr>
              <w:t>Диетсестра Уфимцева Н.Ф.</w:t>
            </w:r>
          </w:p>
        </w:tc>
      </w:tr>
      <w:tr w:rsidR="009E4405" w:rsidTr="005857D9">
        <w:tc>
          <w:tcPr>
            <w:tcW w:w="6662" w:type="dxa"/>
          </w:tcPr>
          <w:p w:rsidR="008E29B6" w:rsidRPr="009718AF" w:rsidRDefault="008E29B6" w:rsidP="008E29B6">
            <w:pPr>
              <w:rPr>
                <w:sz w:val="24"/>
                <w:szCs w:val="24"/>
                <w:lang w:val="kk-KZ"/>
              </w:rPr>
            </w:pPr>
            <w:r>
              <w:rPr>
                <w:lang w:val="kk-KZ"/>
              </w:rPr>
              <w:t xml:space="preserve">3.3. </w:t>
            </w:r>
            <w:r w:rsidR="009718AF">
              <w:rPr>
                <w:sz w:val="24"/>
                <w:szCs w:val="24"/>
                <w:lang w:val="kk-KZ"/>
              </w:rPr>
              <w:t xml:space="preserve">Сформированность культурно – гигиенических навыков во </w:t>
            </w:r>
            <w:r w:rsidR="009718AF">
              <w:rPr>
                <w:sz w:val="24"/>
                <w:szCs w:val="24"/>
                <w:lang w:val="en-US"/>
              </w:rPr>
              <w:t>II</w:t>
            </w:r>
            <w:r w:rsidR="009718AF">
              <w:rPr>
                <w:sz w:val="24"/>
                <w:szCs w:val="24"/>
                <w:lang w:val="kk-KZ"/>
              </w:rPr>
              <w:t xml:space="preserve">  младших и средних группах. </w:t>
            </w:r>
            <w:r w:rsidR="009718AF">
              <w:rPr>
                <w:sz w:val="24"/>
                <w:szCs w:val="24"/>
              </w:rPr>
              <w:t xml:space="preserve"> (</w:t>
            </w:r>
            <w:r w:rsidR="009718AF">
              <w:rPr>
                <w:sz w:val="24"/>
                <w:szCs w:val="24"/>
                <w:lang w:val="kk-KZ"/>
              </w:rPr>
              <w:t>оп</w:t>
            </w:r>
            <w:r w:rsidR="00117BC5">
              <w:rPr>
                <w:sz w:val="24"/>
                <w:szCs w:val="24"/>
                <w:lang w:val="kk-KZ"/>
              </w:rPr>
              <w:t>е</w:t>
            </w:r>
            <w:r w:rsidR="009718AF">
              <w:rPr>
                <w:sz w:val="24"/>
                <w:szCs w:val="24"/>
                <w:lang w:val="kk-KZ"/>
              </w:rPr>
              <w:t>ративный</w:t>
            </w:r>
            <w:r w:rsidR="009718AF">
              <w:rPr>
                <w:sz w:val="24"/>
                <w:szCs w:val="24"/>
              </w:rPr>
              <w:t>)</w:t>
            </w:r>
          </w:p>
          <w:p w:rsidR="009E4405" w:rsidRDefault="008E29B6" w:rsidP="009718AF">
            <w:pPr>
              <w:rPr>
                <w:lang w:val="kk-KZ"/>
              </w:rPr>
            </w:pPr>
            <w:r>
              <w:rPr>
                <w:sz w:val="24"/>
                <w:szCs w:val="24"/>
              </w:rPr>
              <w:t xml:space="preserve">    </w:t>
            </w:r>
          </w:p>
        </w:tc>
        <w:tc>
          <w:tcPr>
            <w:tcW w:w="3544" w:type="dxa"/>
          </w:tcPr>
          <w:p w:rsidR="009E4405" w:rsidRPr="008E29B6" w:rsidRDefault="008E29B6" w:rsidP="00DC7271">
            <w:pPr>
              <w:rPr>
                <w:sz w:val="24"/>
                <w:szCs w:val="24"/>
                <w:lang w:val="kk-KZ"/>
              </w:rPr>
            </w:pPr>
            <w:r w:rsidRPr="008E29B6">
              <w:rPr>
                <w:sz w:val="24"/>
                <w:szCs w:val="24"/>
                <w:lang w:val="kk-KZ"/>
              </w:rPr>
              <w:t>Педагог – организатор Ахметжанова И.Р.</w:t>
            </w:r>
          </w:p>
        </w:tc>
      </w:tr>
      <w:tr w:rsidR="0048486E" w:rsidTr="005857D9">
        <w:tc>
          <w:tcPr>
            <w:tcW w:w="10206" w:type="dxa"/>
            <w:gridSpan w:val="2"/>
          </w:tcPr>
          <w:p w:rsidR="0048486E" w:rsidRDefault="0048486E" w:rsidP="00DC7271">
            <w:pPr>
              <w:rPr>
                <w:lang w:val="kk-KZ"/>
              </w:rPr>
            </w:pPr>
            <w:r>
              <w:rPr>
                <w:b/>
                <w:bCs/>
                <w:sz w:val="24"/>
                <w:szCs w:val="24"/>
              </w:rPr>
              <w:t>4</w:t>
            </w:r>
            <w:r w:rsidRPr="006703CF">
              <w:rPr>
                <w:b/>
                <w:bCs/>
                <w:sz w:val="24"/>
                <w:szCs w:val="24"/>
              </w:rPr>
              <w:t>. Работа с родителями</w:t>
            </w:r>
            <w:r>
              <w:rPr>
                <w:b/>
                <w:bCs/>
                <w:sz w:val="24"/>
                <w:szCs w:val="24"/>
              </w:rPr>
              <w:t xml:space="preserve"> и социумом</w:t>
            </w:r>
          </w:p>
        </w:tc>
      </w:tr>
      <w:tr w:rsidR="009E4405" w:rsidRPr="002316D2" w:rsidTr="005857D9">
        <w:tc>
          <w:tcPr>
            <w:tcW w:w="6662" w:type="dxa"/>
          </w:tcPr>
          <w:p w:rsidR="009E4405" w:rsidRPr="008A54E7" w:rsidRDefault="008A54E7" w:rsidP="008E5157">
            <w:pPr>
              <w:pStyle w:val="a7"/>
              <w:ind w:left="33"/>
              <w:rPr>
                <w:sz w:val="24"/>
                <w:szCs w:val="24"/>
                <w:lang w:val="kk-KZ"/>
              </w:rPr>
            </w:pPr>
            <w:r>
              <w:rPr>
                <w:sz w:val="24"/>
                <w:szCs w:val="24"/>
                <w:lang w:val="kk-KZ"/>
              </w:rPr>
              <w:t>4.1.</w:t>
            </w:r>
            <w:r w:rsidR="009718AF">
              <w:rPr>
                <w:sz w:val="24"/>
                <w:szCs w:val="24"/>
                <w:lang w:val="kk-KZ"/>
              </w:rPr>
              <w:t>Психопрофилактическая встреча с родителями</w:t>
            </w:r>
            <w:r w:rsidRPr="00374527">
              <w:rPr>
                <w:sz w:val="28"/>
                <w:szCs w:val="28"/>
              </w:rPr>
              <w:t xml:space="preserve"> </w:t>
            </w:r>
            <w:r w:rsidRPr="008A54E7">
              <w:rPr>
                <w:sz w:val="24"/>
                <w:szCs w:val="24"/>
              </w:rPr>
              <w:t>«</w:t>
            </w:r>
            <w:r w:rsidR="009718AF">
              <w:rPr>
                <w:sz w:val="24"/>
                <w:szCs w:val="24"/>
                <w:lang w:val="kk-KZ"/>
              </w:rPr>
              <w:t>Счастливая   семья  - счастливые дети</w:t>
            </w:r>
            <w:r w:rsidRPr="008A54E7">
              <w:rPr>
                <w:sz w:val="24"/>
                <w:szCs w:val="24"/>
              </w:rPr>
              <w:t>»</w:t>
            </w:r>
          </w:p>
        </w:tc>
        <w:tc>
          <w:tcPr>
            <w:tcW w:w="3544" w:type="dxa"/>
          </w:tcPr>
          <w:p w:rsidR="002316D2" w:rsidRDefault="008A54E7" w:rsidP="00DC7271">
            <w:pPr>
              <w:rPr>
                <w:sz w:val="24"/>
                <w:szCs w:val="24"/>
                <w:lang w:val="kk-KZ"/>
              </w:rPr>
            </w:pPr>
            <w:r w:rsidRPr="002316D2">
              <w:rPr>
                <w:sz w:val="24"/>
                <w:szCs w:val="24"/>
                <w:lang w:val="kk-KZ"/>
              </w:rPr>
              <w:t xml:space="preserve">Педагог – психолог </w:t>
            </w:r>
          </w:p>
          <w:p w:rsidR="009E4405" w:rsidRPr="002316D2" w:rsidRDefault="008A54E7" w:rsidP="00DC7271">
            <w:pPr>
              <w:rPr>
                <w:sz w:val="24"/>
                <w:szCs w:val="24"/>
                <w:lang w:val="kk-KZ"/>
              </w:rPr>
            </w:pPr>
            <w:r w:rsidRPr="002316D2">
              <w:rPr>
                <w:sz w:val="24"/>
                <w:szCs w:val="24"/>
                <w:lang w:val="kk-KZ"/>
              </w:rPr>
              <w:t>Абилова А.М.</w:t>
            </w:r>
          </w:p>
        </w:tc>
      </w:tr>
      <w:tr w:rsidR="008E29B6" w:rsidTr="005857D9">
        <w:tc>
          <w:tcPr>
            <w:tcW w:w="6662" w:type="dxa"/>
          </w:tcPr>
          <w:p w:rsidR="008E29B6" w:rsidRPr="009718AF" w:rsidRDefault="002316D2" w:rsidP="009718AF">
            <w:pPr>
              <w:rPr>
                <w:lang w:val="kk-KZ"/>
              </w:rPr>
            </w:pPr>
            <w:r w:rsidRPr="00C5381D">
              <w:rPr>
                <w:sz w:val="24"/>
                <w:szCs w:val="24"/>
                <w:lang w:val="kk-KZ"/>
              </w:rPr>
              <w:t>4.2.</w:t>
            </w:r>
            <w:r>
              <w:rPr>
                <w:lang w:val="kk-KZ"/>
              </w:rPr>
              <w:t xml:space="preserve"> </w:t>
            </w:r>
            <w:r w:rsidR="009718AF">
              <w:rPr>
                <w:rFonts w:eastAsia="Calibri"/>
                <w:sz w:val="24"/>
                <w:szCs w:val="24"/>
                <w:lang w:val="kk-KZ"/>
              </w:rPr>
              <w:t>Семейные альбомы, фоторепортажи</w:t>
            </w:r>
          </w:p>
        </w:tc>
        <w:tc>
          <w:tcPr>
            <w:tcW w:w="3544" w:type="dxa"/>
          </w:tcPr>
          <w:p w:rsidR="008E29B6" w:rsidRPr="009718AF" w:rsidRDefault="009718AF" w:rsidP="00DC7271">
            <w:pPr>
              <w:rPr>
                <w:sz w:val="24"/>
                <w:szCs w:val="24"/>
                <w:lang w:val="kk-KZ"/>
              </w:rPr>
            </w:pPr>
            <w:r>
              <w:rPr>
                <w:sz w:val="24"/>
                <w:szCs w:val="24"/>
                <w:lang w:val="kk-KZ"/>
              </w:rPr>
              <w:t>Воспитатели групп</w:t>
            </w:r>
          </w:p>
        </w:tc>
      </w:tr>
      <w:tr w:rsidR="00C5381D" w:rsidTr="005857D9">
        <w:tc>
          <w:tcPr>
            <w:tcW w:w="6662" w:type="dxa"/>
          </w:tcPr>
          <w:p w:rsidR="009718AF" w:rsidRDefault="00C5381D" w:rsidP="007C7A72">
            <w:pPr>
              <w:rPr>
                <w:sz w:val="24"/>
                <w:szCs w:val="24"/>
                <w:lang w:val="kk-KZ"/>
              </w:rPr>
            </w:pPr>
            <w:r w:rsidRPr="00C5381D">
              <w:rPr>
                <w:sz w:val="24"/>
                <w:szCs w:val="24"/>
                <w:lang w:val="kk-KZ"/>
              </w:rPr>
              <w:t xml:space="preserve">4.3. </w:t>
            </w:r>
            <w:r w:rsidR="009718AF" w:rsidRPr="009718AF">
              <w:rPr>
                <w:sz w:val="24"/>
                <w:szCs w:val="24"/>
                <w:lang w:val="kk-KZ"/>
              </w:rPr>
              <w:t xml:space="preserve">Фотовыставка «В гостях у осени» (по страничкам осенних </w:t>
            </w:r>
          </w:p>
          <w:p w:rsidR="00C5381D" w:rsidRDefault="009718AF" w:rsidP="007C7A72">
            <w:pPr>
              <w:rPr>
                <w:lang w:val="kk-KZ"/>
              </w:rPr>
            </w:pPr>
            <w:r>
              <w:rPr>
                <w:sz w:val="24"/>
                <w:szCs w:val="24"/>
                <w:lang w:val="kk-KZ"/>
              </w:rPr>
              <w:t xml:space="preserve">       </w:t>
            </w:r>
            <w:r w:rsidRPr="009718AF">
              <w:rPr>
                <w:sz w:val="24"/>
                <w:szCs w:val="24"/>
                <w:lang w:val="kk-KZ"/>
              </w:rPr>
              <w:t>праздников)</w:t>
            </w:r>
          </w:p>
        </w:tc>
        <w:tc>
          <w:tcPr>
            <w:tcW w:w="3544" w:type="dxa"/>
          </w:tcPr>
          <w:p w:rsidR="00C5381D" w:rsidRDefault="009718AF" w:rsidP="00DC7271">
            <w:pPr>
              <w:rPr>
                <w:sz w:val="24"/>
                <w:szCs w:val="24"/>
              </w:rPr>
            </w:pPr>
            <w:r w:rsidRPr="009718AF">
              <w:rPr>
                <w:sz w:val="24"/>
                <w:szCs w:val="24"/>
                <w:lang w:val="kk-KZ"/>
              </w:rPr>
              <w:t>Воспитатели групп</w:t>
            </w:r>
          </w:p>
        </w:tc>
      </w:tr>
      <w:tr w:rsidR="0048486E" w:rsidTr="005857D9">
        <w:tc>
          <w:tcPr>
            <w:tcW w:w="10206" w:type="dxa"/>
            <w:gridSpan w:val="2"/>
          </w:tcPr>
          <w:p w:rsidR="0048486E" w:rsidRDefault="0048486E" w:rsidP="00DC7271">
            <w:pPr>
              <w:rPr>
                <w:lang w:val="kk-KZ"/>
              </w:rPr>
            </w:pPr>
            <w:r>
              <w:rPr>
                <w:b/>
                <w:bCs/>
                <w:sz w:val="24"/>
                <w:szCs w:val="24"/>
              </w:rPr>
              <w:t>5</w:t>
            </w:r>
            <w:r w:rsidRPr="006703CF">
              <w:rPr>
                <w:b/>
                <w:bCs/>
                <w:sz w:val="24"/>
                <w:szCs w:val="24"/>
              </w:rPr>
              <w:t>. Административно</w:t>
            </w:r>
            <w:r>
              <w:rPr>
                <w:b/>
                <w:bCs/>
                <w:sz w:val="24"/>
                <w:szCs w:val="24"/>
              </w:rPr>
              <w:t xml:space="preserve"> </w:t>
            </w:r>
            <w:r w:rsidRPr="006703CF">
              <w:rPr>
                <w:b/>
                <w:bCs/>
                <w:sz w:val="24"/>
                <w:szCs w:val="24"/>
              </w:rPr>
              <w:t>-</w:t>
            </w:r>
            <w:r>
              <w:rPr>
                <w:b/>
                <w:bCs/>
                <w:sz w:val="24"/>
                <w:szCs w:val="24"/>
              </w:rPr>
              <w:t xml:space="preserve"> </w:t>
            </w:r>
            <w:r w:rsidRPr="006703CF">
              <w:rPr>
                <w:b/>
                <w:bCs/>
                <w:sz w:val="24"/>
                <w:szCs w:val="24"/>
              </w:rPr>
              <w:t>хозяйственная работа</w:t>
            </w:r>
          </w:p>
        </w:tc>
      </w:tr>
      <w:tr w:rsidR="008A54E7" w:rsidTr="005857D9">
        <w:tc>
          <w:tcPr>
            <w:tcW w:w="6662" w:type="dxa"/>
          </w:tcPr>
          <w:p w:rsidR="008A54E7" w:rsidRPr="00CC4382" w:rsidRDefault="00CC4382" w:rsidP="00DC7271">
            <w:pPr>
              <w:rPr>
                <w:bCs/>
                <w:sz w:val="24"/>
                <w:szCs w:val="24"/>
              </w:rPr>
            </w:pPr>
            <w:r w:rsidRPr="00CC4382">
              <w:rPr>
                <w:bCs/>
                <w:sz w:val="24"/>
                <w:szCs w:val="24"/>
              </w:rPr>
              <w:t>5.1. Разработка плана профилактических мероприятий по ОРЗ и гриппу</w:t>
            </w:r>
            <w:r>
              <w:rPr>
                <w:bCs/>
                <w:sz w:val="24"/>
                <w:szCs w:val="24"/>
              </w:rPr>
              <w:t>.</w:t>
            </w:r>
          </w:p>
        </w:tc>
        <w:tc>
          <w:tcPr>
            <w:tcW w:w="3544" w:type="dxa"/>
          </w:tcPr>
          <w:p w:rsidR="008A54E7" w:rsidRPr="00CC4382" w:rsidRDefault="00CC4382" w:rsidP="00DC7271">
            <w:pPr>
              <w:rPr>
                <w:sz w:val="24"/>
                <w:szCs w:val="24"/>
              </w:rPr>
            </w:pPr>
            <w:r w:rsidRPr="00CC4382">
              <w:rPr>
                <w:sz w:val="24"/>
                <w:szCs w:val="24"/>
              </w:rPr>
              <w:t xml:space="preserve">Медсестра </w:t>
            </w:r>
            <w:proofErr w:type="spellStart"/>
            <w:r w:rsidRPr="00CC4382">
              <w:rPr>
                <w:sz w:val="24"/>
                <w:szCs w:val="24"/>
              </w:rPr>
              <w:t>Темиргалиева</w:t>
            </w:r>
            <w:proofErr w:type="spellEnd"/>
            <w:r w:rsidRPr="00CC4382">
              <w:rPr>
                <w:sz w:val="24"/>
                <w:szCs w:val="24"/>
              </w:rPr>
              <w:t xml:space="preserve"> Г.А.</w:t>
            </w:r>
          </w:p>
        </w:tc>
      </w:tr>
      <w:tr w:rsidR="008A54E7" w:rsidTr="005857D9">
        <w:tc>
          <w:tcPr>
            <w:tcW w:w="6662" w:type="dxa"/>
          </w:tcPr>
          <w:p w:rsidR="0048486E" w:rsidRPr="0048486E" w:rsidRDefault="0048486E" w:rsidP="0048486E">
            <w:pPr>
              <w:rPr>
                <w:bCs/>
                <w:sz w:val="24"/>
                <w:szCs w:val="24"/>
              </w:rPr>
            </w:pPr>
            <w:r w:rsidRPr="0048486E">
              <w:rPr>
                <w:bCs/>
                <w:sz w:val="24"/>
                <w:szCs w:val="24"/>
              </w:rPr>
              <w:t>5.2.</w:t>
            </w:r>
            <w:r w:rsidRPr="0048486E">
              <w:rPr>
                <w:sz w:val="28"/>
                <w:szCs w:val="28"/>
              </w:rPr>
              <w:t xml:space="preserve"> </w:t>
            </w:r>
            <w:r w:rsidRPr="0048486E">
              <w:rPr>
                <w:bCs/>
                <w:sz w:val="24"/>
                <w:szCs w:val="24"/>
              </w:rPr>
              <w:t xml:space="preserve">Работа по оформлению к Новому году </w:t>
            </w:r>
          </w:p>
          <w:p w:rsidR="008A54E7" w:rsidRPr="0048486E" w:rsidRDefault="008A54E7" w:rsidP="00DC7271">
            <w:pPr>
              <w:rPr>
                <w:bCs/>
                <w:sz w:val="24"/>
                <w:szCs w:val="24"/>
              </w:rPr>
            </w:pPr>
          </w:p>
        </w:tc>
        <w:tc>
          <w:tcPr>
            <w:tcW w:w="3544" w:type="dxa"/>
          </w:tcPr>
          <w:p w:rsidR="008A54E7" w:rsidRPr="0048486E" w:rsidRDefault="0048486E" w:rsidP="00DC7271">
            <w:pPr>
              <w:rPr>
                <w:sz w:val="24"/>
                <w:szCs w:val="24"/>
              </w:rPr>
            </w:pPr>
            <w:r w:rsidRPr="0048486E">
              <w:rPr>
                <w:sz w:val="24"/>
                <w:szCs w:val="24"/>
              </w:rPr>
              <w:t>Зам. по АХЧ Бут А.Н.</w:t>
            </w:r>
          </w:p>
        </w:tc>
      </w:tr>
      <w:tr w:rsidR="008A54E7" w:rsidTr="005857D9">
        <w:tc>
          <w:tcPr>
            <w:tcW w:w="6662" w:type="dxa"/>
          </w:tcPr>
          <w:p w:rsidR="008A54E7" w:rsidRDefault="0048486E" w:rsidP="00DC7271">
            <w:pPr>
              <w:rPr>
                <w:b/>
                <w:bCs/>
                <w:sz w:val="24"/>
                <w:szCs w:val="24"/>
              </w:rPr>
            </w:pPr>
            <w:r w:rsidRPr="0048486E">
              <w:rPr>
                <w:bCs/>
                <w:sz w:val="24"/>
                <w:szCs w:val="24"/>
              </w:rPr>
              <w:t>5.3.</w:t>
            </w:r>
            <w:r w:rsidRPr="0048486E">
              <w:rPr>
                <w:rFonts w:eastAsia="Calibri"/>
                <w:sz w:val="24"/>
                <w:szCs w:val="24"/>
              </w:rPr>
              <w:t xml:space="preserve"> Рейд по проверке санитарного состояния групп</w:t>
            </w:r>
            <w:r w:rsidRPr="0048486E">
              <w:rPr>
                <w:rFonts w:eastAsia="Calibri"/>
                <w:sz w:val="24"/>
                <w:szCs w:val="24"/>
                <w:lang w:val="kk-KZ"/>
              </w:rPr>
              <w:t>.</w:t>
            </w:r>
          </w:p>
        </w:tc>
        <w:tc>
          <w:tcPr>
            <w:tcW w:w="3544" w:type="dxa"/>
          </w:tcPr>
          <w:p w:rsidR="008A54E7" w:rsidRDefault="0048486E" w:rsidP="00DC7271">
            <w:pPr>
              <w:rPr>
                <w:lang w:val="kk-KZ"/>
              </w:rPr>
            </w:pPr>
            <w:r w:rsidRPr="00CC4382">
              <w:rPr>
                <w:sz w:val="24"/>
                <w:szCs w:val="24"/>
              </w:rPr>
              <w:t xml:space="preserve">Медсестра </w:t>
            </w:r>
            <w:proofErr w:type="spellStart"/>
            <w:r w:rsidRPr="00CC4382">
              <w:rPr>
                <w:sz w:val="24"/>
                <w:szCs w:val="24"/>
              </w:rPr>
              <w:t>Темиргалиева</w:t>
            </w:r>
            <w:proofErr w:type="spellEnd"/>
            <w:r w:rsidRPr="00CC4382">
              <w:rPr>
                <w:sz w:val="24"/>
                <w:szCs w:val="24"/>
              </w:rPr>
              <w:t xml:space="preserve"> Г.А.</w:t>
            </w:r>
            <w:r>
              <w:rPr>
                <w:sz w:val="24"/>
                <w:szCs w:val="24"/>
              </w:rPr>
              <w:t xml:space="preserve">, методист </w:t>
            </w:r>
            <w:proofErr w:type="spellStart"/>
            <w:r>
              <w:rPr>
                <w:sz w:val="24"/>
                <w:szCs w:val="24"/>
              </w:rPr>
              <w:t>Рахимжанова</w:t>
            </w:r>
            <w:proofErr w:type="spellEnd"/>
            <w:r>
              <w:rPr>
                <w:sz w:val="24"/>
                <w:szCs w:val="24"/>
              </w:rPr>
              <w:t xml:space="preserve"> А.К., ПК Уфимцева Н.Ф.</w:t>
            </w:r>
          </w:p>
        </w:tc>
      </w:tr>
      <w:tr w:rsidR="00B24292" w:rsidTr="005857D9">
        <w:tc>
          <w:tcPr>
            <w:tcW w:w="6662" w:type="dxa"/>
          </w:tcPr>
          <w:p w:rsidR="00B24292" w:rsidRDefault="00B24292" w:rsidP="00FC6541">
            <w:pPr>
              <w:rPr>
                <w:b/>
                <w:sz w:val="24"/>
                <w:szCs w:val="24"/>
                <w:lang w:val="kk-KZ"/>
              </w:rPr>
            </w:pPr>
            <w:r w:rsidRPr="00B24292">
              <w:rPr>
                <w:sz w:val="24"/>
                <w:szCs w:val="24"/>
                <w:lang w:val="kk-KZ"/>
              </w:rPr>
              <w:t>5.4.</w:t>
            </w:r>
            <w:r w:rsidRPr="009C52C2">
              <w:rPr>
                <w:sz w:val="24"/>
                <w:szCs w:val="24"/>
              </w:rPr>
              <w:t xml:space="preserve"> Обновление сайта 2 раза в неделю</w:t>
            </w:r>
          </w:p>
        </w:tc>
        <w:tc>
          <w:tcPr>
            <w:tcW w:w="3544" w:type="dxa"/>
          </w:tcPr>
          <w:p w:rsidR="00B24292" w:rsidRPr="00B24292" w:rsidRDefault="00B24292" w:rsidP="00FC6541">
            <w:pPr>
              <w:rPr>
                <w:sz w:val="24"/>
                <w:szCs w:val="24"/>
                <w:lang w:val="kk-KZ"/>
              </w:rPr>
            </w:pPr>
            <w:r w:rsidRPr="00B24292">
              <w:rPr>
                <w:sz w:val="24"/>
                <w:szCs w:val="24"/>
                <w:lang w:val="kk-KZ"/>
              </w:rPr>
              <w:t>Администратор сайта Малдыбаева К.А.</w:t>
            </w:r>
          </w:p>
        </w:tc>
      </w:tr>
    </w:tbl>
    <w:p w:rsidR="00EB532F" w:rsidRDefault="00EB532F" w:rsidP="00DC7271">
      <w:pPr>
        <w:spacing w:after="0" w:line="240" w:lineRule="auto"/>
        <w:rPr>
          <w:lang w:val="kk-KZ"/>
        </w:rPr>
      </w:pPr>
    </w:p>
    <w:p w:rsidR="0048486E" w:rsidRPr="00642127" w:rsidRDefault="005857D9" w:rsidP="00DC727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48486E" w:rsidRPr="00642127">
        <w:rPr>
          <w:rFonts w:ascii="Times New Roman" w:hAnsi="Times New Roman" w:cs="Times New Roman"/>
          <w:b/>
          <w:sz w:val="24"/>
          <w:szCs w:val="24"/>
          <w:lang w:val="kk-KZ"/>
        </w:rPr>
        <w:t>Декабрь 201</w:t>
      </w:r>
      <w:r w:rsidR="00244ACC" w:rsidRPr="00642127">
        <w:rPr>
          <w:rFonts w:ascii="Times New Roman" w:hAnsi="Times New Roman" w:cs="Times New Roman"/>
          <w:b/>
          <w:sz w:val="24"/>
          <w:szCs w:val="24"/>
          <w:lang w:val="kk-KZ"/>
        </w:rPr>
        <w:t>4</w:t>
      </w:r>
      <w:r w:rsidR="0048486E" w:rsidRPr="00642127">
        <w:rPr>
          <w:rFonts w:ascii="Times New Roman" w:hAnsi="Times New Roman" w:cs="Times New Roman"/>
          <w:b/>
          <w:sz w:val="24"/>
          <w:szCs w:val="24"/>
          <w:lang w:val="kk-KZ"/>
        </w:rPr>
        <w:t xml:space="preserve"> года</w:t>
      </w:r>
    </w:p>
    <w:p w:rsidR="00F372EF" w:rsidRDefault="00F372EF" w:rsidP="00DC7271">
      <w:pPr>
        <w:spacing w:after="0" w:line="240" w:lineRule="auto"/>
        <w:rPr>
          <w:lang w:val="kk-KZ"/>
        </w:rPr>
      </w:pPr>
    </w:p>
    <w:tbl>
      <w:tblPr>
        <w:tblStyle w:val="a8"/>
        <w:tblW w:w="10206" w:type="dxa"/>
        <w:tblInd w:w="250" w:type="dxa"/>
        <w:tblLook w:val="04A0" w:firstRow="1" w:lastRow="0" w:firstColumn="1" w:lastColumn="0" w:noHBand="0" w:noVBand="1"/>
      </w:tblPr>
      <w:tblGrid>
        <w:gridCol w:w="6662"/>
        <w:gridCol w:w="3544"/>
      </w:tblGrid>
      <w:tr w:rsidR="0048486E" w:rsidTr="005857D9">
        <w:tc>
          <w:tcPr>
            <w:tcW w:w="6662" w:type="dxa"/>
          </w:tcPr>
          <w:p w:rsidR="0048486E" w:rsidRDefault="0048486E" w:rsidP="007476E5">
            <w:pPr>
              <w:jc w:val="center"/>
              <w:rPr>
                <w:b/>
                <w:sz w:val="24"/>
                <w:szCs w:val="24"/>
                <w:lang w:val="kk-KZ"/>
              </w:rPr>
            </w:pPr>
            <w:r w:rsidRPr="00AB12E6">
              <w:rPr>
                <w:b/>
                <w:sz w:val="24"/>
                <w:szCs w:val="24"/>
                <w:lang w:val="kk-KZ"/>
              </w:rPr>
              <w:t>Вид деятельности</w:t>
            </w:r>
          </w:p>
        </w:tc>
        <w:tc>
          <w:tcPr>
            <w:tcW w:w="3544" w:type="dxa"/>
          </w:tcPr>
          <w:p w:rsidR="0048486E" w:rsidRDefault="0048486E" w:rsidP="007476E5">
            <w:pPr>
              <w:jc w:val="center"/>
              <w:rPr>
                <w:b/>
                <w:sz w:val="24"/>
                <w:szCs w:val="24"/>
                <w:lang w:val="kk-KZ"/>
              </w:rPr>
            </w:pPr>
            <w:r w:rsidRPr="00AB12E6">
              <w:rPr>
                <w:b/>
                <w:sz w:val="24"/>
                <w:szCs w:val="24"/>
                <w:lang w:val="kk-KZ"/>
              </w:rPr>
              <w:t>Ответственный</w:t>
            </w:r>
          </w:p>
        </w:tc>
      </w:tr>
      <w:tr w:rsidR="0048486E" w:rsidTr="005857D9">
        <w:tc>
          <w:tcPr>
            <w:tcW w:w="10206" w:type="dxa"/>
            <w:gridSpan w:val="2"/>
          </w:tcPr>
          <w:p w:rsidR="0048486E" w:rsidRDefault="0048486E" w:rsidP="00DC7271">
            <w:pPr>
              <w:rPr>
                <w:lang w:val="kk-KZ"/>
              </w:rPr>
            </w:pPr>
            <w:r w:rsidRPr="008F6E0B">
              <w:rPr>
                <w:b/>
                <w:sz w:val="24"/>
                <w:szCs w:val="24"/>
                <w:lang w:val="kk-KZ"/>
              </w:rPr>
              <w:t>1. Работа с кадрами</w:t>
            </w:r>
          </w:p>
        </w:tc>
      </w:tr>
      <w:tr w:rsidR="0048486E" w:rsidTr="005857D9">
        <w:tc>
          <w:tcPr>
            <w:tcW w:w="6662" w:type="dxa"/>
          </w:tcPr>
          <w:p w:rsidR="0048486E" w:rsidRPr="0048486E" w:rsidRDefault="0048486E" w:rsidP="0048486E">
            <w:pPr>
              <w:rPr>
                <w:sz w:val="24"/>
                <w:szCs w:val="24"/>
              </w:rPr>
            </w:pPr>
            <w:r w:rsidRPr="0048486E">
              <w:rPr>
                <w:sz w:val="24"/>
                <w:szCs w:val="24"/>
                <w:lang w:val="kk-KZ"/>
              </w:rPr>
              <w:t xml:space="preserve">1.1. </w:t>
            </w:r>
            <w:r w:rsidRPr="0048486E">
              <w:rPr>
                <w:sz w:val="24"/>
                <w:szCs w:val="24"/>
              </w:rPr>
              <w:t xml:space="preserve">Техника безопасности при проведении новогодних ёлок. </w:t>
            </w:r>
          </w:p>
          <w:p w:rsidR="0048486E" w:rsidRPr="0048486E" w:rsidRDefault="0048486E" w:rsidP="00DC7271"/>
        </w:tc>
        <w:tc>
          <w:tcPr>
            <w:tcW w:w="3544" w:type="dxa"/>
          </w:tcPr>
          <w:p w:rsidR="0048486E" w:rsidRDefault="0048486E" w:rsidP="00DC7271">
            <w:pPr>
              <w:rPr>
                <w:lang w:val="kk-KZ"/>
              </w:rPr>
            </w:pPr>
            <w:r w:rsidRPr="0048486E">
              <w:rPr>
                <w:sz w:val="24"/>
                <w:szCs w:val="24"/>
              </w:rPr>
              <w:t>Зам. по АХЧ Бут А.Н.</w:t>
            </w:r>
          </w:p>
        </w:tc>
      </w:tr>
      <w:tr w:rsidR="0048486E" w:rsidTr="005857D9">
        <w:trPr>
          <w:trHeight w:val="289"/>
        </w:trPr>
        <w:tc>
          <w:tcPr>
            <w:tcW w:w="6662" w:type="dxa"/>
          </w:tcPr>
          <w:p w:rsidR="0048486E" w:rsidRPr="0048486E" w:rsidRDefault="0048486E" w:rsidP="0048486E">
            <w:pPr>
              <w:rPr>
                <w:sz w:val="24"/>
                <w:szCs w:val="24"/>
              </w:rPr>
            </w:pPr>
            <w:r w:rsidRPr="0048486E">
              <w:rPr>
                <w:sz w:val="24"/>
                <w:szCs w:val="24"/>
                <w:lang w:val="kk-KZ"/>
              </w:rPr>
              <w:t>1.2.</w:t>
            </w:r>
            <w:r w:rsidRPr="0048486E">
              <w:rPr>
                <w:sz w:val="28"/>
                <w:szCs w:val="28"/>
              </w:rPr>
              <w:t xml:space="preserve"> </w:t>
            </w:r>
            <w:r w:rsidRPr="0048486E">
              <w:rPr>
                <w:sz w:val="24"/>
                <w:szCs w:val="24"/>
              </w:rPr>
              <w:t>Консультация по проведению новогодних  праздников</w:t>
            </w:r>
            <w:r>
              <w:rPr>
                <w:sz w:val="24"/>
                <w:szCs w:val="24"/>
              </w:rPr>
              <w:t>.</w:t>
            </w:r>
          </w:p>
          <w:p w:rsidR="0048486E" w:rsidRPr="0048486E" w:rsidRDefault="0048486E" w:rsidP="0048486E">
            <w:pPr>
              <w:rPr>
                <w:sz w:val="24"/>
                <w:szCs w:val="24"/>
                <w:lang w:val="kk-KZ"/>
              </w:rPr>
            </w:pPr>
            <w:r w:rsidRPr="0048486E">
              <w:rPr>
                <w:sz w:val="24"/>
                <w:szCs w:val="24"/>
              </w:rPr>
              <w:t> </w:t>
            </w:r>
          </w:p>
        </w:tc>
        <w:tc>
          <w:tcPr>
            <w:tcW w:w="3544" w:type="dxa"/>
          </w:tcPr>
          <w:p w:rsidR="0048486E" w:rsidRPr="0048486E" w:rsidRDefault="0048486E" w:rsidP="00DC7271">
            <w:pPr>
              <w:rPr>
                <w:sz w:val="24"/>
                <w:szCs w:val="24"/>
                <w:lang w:val="kk-KZ"/>
              </w:rPr>
            </w:pPr>
            <w:r w:rsidRPr="0048486E">
              <w:rPr>
                <w:sz w:val="24"/>
                <w:szCs w:val="24"/>
                <w:lang w:val="kk-KZ"/>
              </w:rPr>
              <w:t>Педагог – организатор Ахметжанова И.Р.</w:t>
            </w:r>
          </w:p>
        </w:tc>
      </w:tr>
      <w:tr w:rsidR="0048486E" w:rsidTr="005857D9">
        <w:tc>
          <w:tcPr>
            <w:tcW w:w="6662" w:type="dxa"/>
          </w:tcPr>
          <w:p w:rsidR="0048486E" w:rsidRPr="0068699E" w:rsidRDefault="0068699E" w:rsidP="0068699E">
            <w:pPr>
              <w:rPr>
                <w:sz w:val="24"/>
                <w:szCs w:val="24"/>
                <w:lang w:val="kk-KZ"/>
              </w:rPr>
            </w:pPr>
            <w:r w:rsidRPr="0068699E">
              <w:rPr>
                <w:sz w:val="24"/>
                <w:szCs w:val="24"/>
                <w:lang w:val="kk-KZ"/>
              </w:rPr>
              <w:t xml:space="preserve">1.3. </w:t>
            </w:r>
            <w:r w:rsidRPr="00A5360E">
              <w:rPr>
                <w:bCs/>
                <w:sz w:val="24"/>
                <w:szCs w:val="24"/>
              </w:rPr>
              <w:t>Профсоюзное собрание</w:t>
            </w:r>
            <w:r w:rsidRPr="00A5360E">
              <w:rPr>
                <w:sz w:val="24"/>
                <w:szCs w:val="24"/>
              </w:rPr>
              <w:t xml:space="preserve"> «О новогодних подарках и празднике для сотрудников»</w:t>
            </w:r>
          </w:p>
        </w:tc>
        <w:tc>
          <w:tcPr>
            <w:tcW w:w="3544" w:type="dxa"/>
          </w:tcPr>
          <w:p w:rsidR="0068699E" w:rsidRDefault="0068699E" w:rsidP="00DC7271">
            <w:pPr>
              <w:rPr>
                <w:sz w:val="24"/>
                <w:szCs w:val="24"/>
                <w:lang w:val="kk-KZ"/>
              </w:rPr>
            </w:pPr>
            <w:r>
              <w:rPr>
                <w:sz w:val="24"/>
                <w:szCs w:val="24"/>
                <w:lang w:val="kk-KZ"/>
              </w:rPr>
              <w:t>Председатель ПК</w:t>
            </w:r>
          </w:p>
          <w:p w:rsidR="0048486E" w:rsidRPr="0068699E" w:rsidRDefault="0068699E" w:rsidP="00DC7271">
            <w:pPr>
              <w:rPr>
                <w:sz w:val="24"/>
                <w:szCs w:val="24"/>
                <w:lang w:val="kk-KZ"/>
              </w:rPr>
            </w:pPr>
            <w:r>
              <w:rPr>
                <w:sz w:val="24"/>
                <w:szCs w:val="24"/>
                <w:lang w:val="kk-KZ"/>
              </w:rPr>
              <w:t xml:space="preserve"> Уфимцева Н.Ф.</w:t>
            </w:r>
          </w:p>
        </w:tc>
      </w:tr>
      <w:tr w:rsidR="00A5360E" w:rsidTr="005857D9">
        <w:tc>
          <w:tcPr>
            <w:tcW w:w="10206" w:type="dxa"/>
            <w:gridSpan w:val="2"/>
          </w:tcPr>
          <w:p w:rsidR="00A5360E" w:rsidRDefault="00A5360E" w:rsidP="00DC7271">
            <w:pPr>
              <w:rPr>
                <w:lang w:val="kk-KZ"/>
              </w:rPr>
            </w:pPr>
            <w:r w:rsidRPr="00A5360E">
              <w:rPr>
                <w:b/>
                <w:bCs/>
                <w:sz w:val="24"/>
                <w:szCs w:val="24"/>
              </w:rPr>
              <w:t>2.</w:t>
            </w:r>
            <w:r w:rsidRPr="006703CF">
              <w:rPr>
                <w:b/>
                <w:bCs/>
                <w:sz w:val="24"/>
                <w:szCs w:val="24"/>
              </w:rPr>
              <w:t xml:space="preserve"> Организационно</w:t>
            </w:r>
            <w:r>
              <w:rPr>
                <w:b/>
                <w:bCs/>
                <w:sz w:val="24"/>
                <w:szCs w:val="24"/>
                <w:lang w:val="kk-KZ"/>
              </w:rPr>
              <w:t xml:space="preserve"> </w:t>
            </w:r>
            <w:r w:rsidRPr="006703CF">
              <w:rPr>
                <w:b/>
                <w:bCs/>
                <w:sz w:val="24"/>
                <w:szCs w:val="24"/>
              </w:rPr>
              <w:t>-</w:t>
            </w:r>
            <w:r>
              <w:rPr>
                <w:b/>
                <w:bCs/>
                <w:sz w:val="24"/>
                <w:szCs w:val="24"/>
                <w:lang w:val="kk-KZ"/>
              </w:rPr>
              <w:t xml:space="preserve"> </w:t>
            </w:r>
            <w:r w:rsidRPr="006703CF">
              <w:rPr>
                <w:b/>
                <w:bCs/>
                <w:sz w:val="24"/>
                <w:szCs w:val="24"/>
              </w:rPr>
              <w:t>педагогическая работа</w:t>
            </w:r>
          </w:p>
        </w:tc>
      </w:tr>
      <w:tr w:rsidR="0048486E" w:rsidTr="005857D9">
        <w:tc>
          <w:tcPr>
            <w:tcW w:w="6662" w:type="dxa"/>
          </w:tcPr>
          <w:p w:rsidR="001F7A97" w:rsidRDefault="00A5360E" w:rsidP="001F7A97">
            <w:pPr>
              <w:rPr>
                <w:sz w:val="24"/>
                <w:szCs w:val="24"/>
                <w:lang w:val="kk-KZ"/>
              </w:rPr>
            </w:pPr>
            <w:r w:rsidRPr="00A5360E">
              <w:rPr>
                <w:sz w:val="24"/>
                <w:szCs w:val="24"/>
                <w:lang w:val="kk-KZ"/>
              </w:rPr>
              <w:t>2.1</w:t>
            </w:r>
            <w:r w:rsidRPr="001F7A97">
              <w:rPr>
                <w:sz w:val="24"/>
                <w:szCs w:val="24"/>
                <w:lang w:val="kk-KZ"/>
              </w:rPr>
              <w:t xml:space="preserve">. </w:t>
            </w:r>
            <w:r w:rsidR="001F7A97" w:rsidRPr="001F7A97">
              <w:rPr>
                <w:sz w:val="24"/>
                <w:szCs w:val="24"/>
                <w:lang w:val="kk-KZ"/>
              </w:rPr>
              <w:t>Подготовка к педсовету № 3 «Организация театрально</w:t>
            </w:r>
            <w:r w:rsidR="001F7A97">
              <w:rPr>
                <w:sz w:val="24"/>
                <w:szCs w:val="24"/>
                <w:lang w:val="kk-KZ"/>
              </w:rPr>
              <w:t xml:space="preserve"> –</w:t>
            </w:r>
          </w:p>
          <w:p w:rsidR="0048486E" w:rsidRDefault="001F7A97" w:rsidP="001F7A97">
            <w:pPr>
              <w:rPr>
                <w:lang w:val="kk-KZ"/>
              </w:rPr>
            </w:pPr>
            <w:r>
              <w:rPr>
                <w:sz w:val="24"/>
                <w:szCs w:val="24"/>
                <w:lang w:val="kk-KZ"/>
              </w:rPr>
              <w:t xml:space="preserve">     </w:t>
            </w:r>
            <w:r w:rsidRPr="001F7A97">
              <w:rPr>
                <w:sz w:val="24"/>
                <w:szCs w:val="24"/>
                <w:lang w:val="kk-KZ"/>
              </w:rPr>
              <w:t>игровой деятельности в дошкольном учреждении»</w:t>
            </w:r>
          </w:p>
        </w:tc>
        <w:tc>
          <w:tcPr>
            <w:tcW w:w="3544" w:type="dxa"/>
          </w:tcPr>
          <w:p w:rsidR="0048486E" w:rsidRDefault="0048486E" w:rsidP="00DC7271">
            <w:pPr>
              <w:rPr>
                <w:lang w:val="kk-KZ"/>
              </w:rPr>
            </w:pPr>
          </w:p>
        </w:tc>
      </w:tr>
      <w:tr w:rsidR="001F7A97" w:rsidTr="005857D9">
        <w:tc>
          <w:tcPr>
            <w:tcW w:w="6662" w:type="dxa"/>
          </w:tcPr>
          <w:p w:rsidR="001F7A97" w:rsidRPr="002602B8" w:rsidRDefault="001F7A97" w:rsidP="008C1DE3">
            <w:pPr>
              <w:rPr>
                <w:sz w:val="24"/>
                <w:szCs w:val="24"/>
                <w:lang w:val="kk-KZ"/>
              </w:rPr>
            </w:pPr>
            <w:r w:rsidRPr="002602B8">
              <w:rPr>
                <w:sz w:val="24"/>
                <w:szCs w:val="24"/>
                <w:lang w:val="kk-KZ"/>
              </w:rPr>
              <w:t>2.2.</w:t>
            </w:r>
            <w:r w:rsidRPr="002602B8">
              <w:rPr>
                <w:rFonts w:eastAsia="Calibri"/>
                <w:sz w:val="24"/>
                <w:szCs w:val="24"/>
              </w:rPr>
              <w:t xml:space="preserve"> </w:t>
            </w:r>
            <w:r w:rsidRPr="00BD5957">
              <w:rPr>
                <w:sz w:val="24"/>
                <w:szCs w:val="24"/>
                <w:lang w:val="kk-KZ"/>
              </w:rPr>
              <w:t xml:space="preserve">Семинар-практикум </w:t>
            </w:r>
            <w:r>
              <w:rPr>
                <w:sz w:val="24"/>
                <w:szCs w:val="24"/>
                <w:lang w:val="kk-KZ"/>
              </w:rPr>
              <w:t xml:space="preserve"> </w:t>
            </w:r>
            <w:r w:rsidRPr="00BD5957">
              <w:rPr>
                <w:sz w:val="24"/>
                <w:szCs w:val="24"/>
                <w:lang w:val="kk-KZ"/>
              </w:rPr>
              <w:t>«Театральный ринг»</w:t>
            </w:r>
          </w:p>
        </w:tc>
        <w:tc>
          <w:tcPr>
            <w:tcW w:w="3544" w:type="dxa"/>
          </w:tcPr>
          <w:p w:rsidR="001F7A97" w:rsidRPr="002602B8" w:rsidRDefault="001F7A97" w:rsidP="008C1DE3">
            <w:pPr>
              <w:rPr>
                <w:sz w:val="24"/>
                <w:szCs w:val="24"/>
                <w:lang w:val="kk-KZ"/>
              </w:rPr>
            </w:pPr>
            <w:r>
              <w:rPr>
                <w:sz w:val="24"/>
                <w:szCs w:val="24"/>
              </w:rPr>
              <w:t xml:space="preserve">Методист </w:t>
            </w:r>
            <w:proofErr w:type="spellStart"/>
            <w:r>
              <w:rPr>
                <w:sz w:val="24"/>
                <w:szCs w:val="24"/>
              </w:rPr>
              <w:t>Рахимжанова</w:t>
            </w:r>
            <w:proofErr w:type="spellEnd"/>
            <w:r>
              <w:rPr>
                <w:sz w:val="24"/>
                <w:szCs w:val="24"/>
              </w:rPr>
              <w:t xml:space="preserve"> А.К.</w:t>
            </w:r>
          </w:p>
        </w:tc>
      </w:tr>
      <w:tr w:rsidR="001F7A97" w:rsidTr="005857D9">
        <w:tc>
          <w:tcPr>
            <w:tcW w:w="6662" w:type="dxa"/>
          </w:tcPr>
          <w:p w:rsidR="00497759" w:rsidRDefault="00497759" w:rsidP="00497759">
            <w:pPr>
              <w:rPr>
                <w:sz w:val="24"/>
                <w:szCs w:val="24"/>
                <w:lang w:val="kk-KZ"/>
              </w:rPr>
            </w:pPr>
            <w:r w:rsidRPr="002602B8">
              <w:rPr>
                <w:sz w:val="24"/>
                <w:szCs w:val="24"/>
                <w:lang w:val="kk-KZ"/>
              </w:rPr>
              <w:t>2.3.</w:t>
            </w:r>
            <w:r>
              <w:rPr>
                <w:lang w:val="kk-KZ"/>
              </w:rPr>
              <w:t xml:space="preserve"> </w:t>
            </w:r>
            <w:r w:rsidRPr="00497759">
              <w:rPr>
                <w:sz w:val="24"/>
                <w:szCs w:val="24"/>
                <w:lang w:val="kk-KZ"/>
              </w:rPr>
              <w:t>Подготовка к  смотр</w:t>
            </w:r>
            <w:r>
              <w:rPr>
                <w:sz w:val="24"/>
                <w:szCs w:val="24"/>
                <w:lang w:val="kk-KZ"/>
              </w:rPr>
              <w:t xml:space="preserve">у – </w:t>
            </w:r>
            <w:r w:rsidRPr="00497759">
              <w:rPr>
                <w:sz w:val="24"/>
                <w:szCs w:val="24"/>
                <w:lang w:val="kk-KZ"/>
              </w:rPr>
              <w:t>конкурс</w:t>
            </w:r>
            <w:r>
              <w:rPr>
                <w:sz w:val="24"/>
                <w:szCs w:val="24"/>
                <w:lang w:val="kk-KZ"/>
              </w:rPr>
              <w:t xml:space="preserve">у </w:t>
            </w:r>
            <w:r w:rsidRPr="00497759">
              <w:rPr>
                <w:sz w:val="24"/>
                <w:szCs w:val="24"/>
                <w:lang w:val="kk-KZ"/>
              </w:rPr>
              <w:t xml:space="preserve"> театральных уголков во </w:t>
            </w:r>
          </w:p>
          <w:p w:rsidR="001F7A97" w:rsidRPr="002602B8" w:rsidRDefault="00497759" w:rsidP="00497759">
            <w:pPr>
              <w:rPr>
                <w:sz w:val="24"/>
                <w:szCs w:val="24"/>
                <w:lang w:val="kk-KZ"/>
              </w:rPr>
            </w:pPr>
            <w:r>
              <w:rPr>
                <w:sz w:val="24"/>
                <w:szCs w:val="24"/>
                <w:lang w:val="kk-KZ"/>
              </w:rPr>
              <w:t xml:space="preserve">       </w:t>
            </w:r>
            <w:r w:rsidRPr="00497759">
              <w:rPr>
                <w:sz w:val="24"/>
                <w:szCs w:val="24"/>
                <w:lang w:val="kk-KZ"/>
              </w:rPr>
              <w:t>всех возрастных группах</w:t>
            </w:r>
          </w:p>
        </w:tc>
        <w:tc>
          <w:tcPr>
            <w:tcW w:w="3544" w:type="dxa"/>
          </w:tcPr>
          <w:p w:rsidR="001F7A97" w:rsidRPr="002602B8" w:rsidRDefault="00497759" w:rsidP="00DC7271">
            <w:pPr>
              <w:rPr>
                <w:sz w:val="24"/>
                <w:szCs w:val="24"/>
                <w:lang w:val="kk-KZ"/>
              </w:rPr>
            </w:pPr>
            <w:r w:rsidRPr="00380050">
              <w:rPr>
                <w:sz w:val="24"/>
                <w:szCs w:val="24"/>
                <w:lang w:val="kk-KZ"/>
              </w:rPr>
              <w:t>Воспитатели групп</w:t>
            </w:r>
            <w:r>
              <w:rPr>
                <w:sz w:val="24"/>
                <w:szCs w:val="24"/>
                <w:lang w:val="kk-KZ"/>
              </w:rPr>
              <w:t>, специалисты</w:t>
            </w:r>
          </w:p>
        </w:tc>
      </w:tr>
      <w:tr w:rsidR="001F7A97" w:rsidTr="005857D9">
        <w:tc>
          <w:tcPr>
            <w:tcW w:w="6662" w:type="dxa"/>
          </w:tcPr>
          <w:p w:rsidR="009F2EBD" w:rsidRPr="0074040D" w:rsidRDefault="00497759" w:rsidP="002602B8">
            <w:pPr>
              <w:rPr>
                <w:sz w:val="24"/>
                <w:szCs w:val="24"/>
                <w:lang w:val="kk-KZ"/>
              </w:rPr>
            </w:pPr>
            <w:r w:rsidRPr="0074040D">
              <w:rPr>
                <w:sz w:val="24"/>
                <w:szCs w:val="24"/>
              </w:rPr>
              <w:t xml:space="preserve">2.4. </w:t>
            </w:r>
            <w:proofErr w:type="gramStart"/>
            <w:r w:rsidR="001F7A97" w:rsidRPr="0074040D">
              <w:rPr>
                <w:sz w:val="24"/>
                <w:szCs w:val="24"/>
              </w:rPr>
              <w:t>Конкурс «</w:t>
            </w:r>
            <w:r w:rsidR="001F7A97" w:rsidRPr="0074040D">
              <w:rPr>
                <w:sz w:val="24"/>
                <w:szCs w:val="24"/>
                <w:lang w:val="kk-KZ"/>
              </w:rPr>
              <w:t>Нов</w:t>
            </w:r>
            <w:r w:rsidR="009F2EBD" w:rsidRPr="0074040D">
              <w:rPr>
                <w:sz w:val="24"/>
                <w:szCs w:val="24"/>
                <w:lang w:val="kk-KZ"/>
              </w:rPr>
              <w:t>ый год стучится в двери</w:t>
            </w:r>
            <w:r w:rsidR="001F7A97" w:rsidRPr="0074040D">
              <w:rPr>
                <w:sz w:val="24"/>
                <w:szCs w:val="24"/>
              </w:rPr>
              <w:t>»</w:t>
            </w:r>
            <w:r w:rsidR="001F7A97" w:rsidRPr="0074040D">
              <w:rPr>
                <w:sz w:val="24"/>
                <w:szCs w:val="24"/>
                <w:lang w:val="kk-KZ"/>
              </w:rPr>
              <w:t xml:space="preserve"> (на лучшее </w:t>
            </w:r>
            <w:proofErr w:type="gramEnd"/>
          </w:p>
          <w:p w:rsidR="001F7A97" w:rsidRPr="0074040D" w:rsidRDefault="009F2EBD" w:rsidP="002602B8">
            <w:pPr>
              <w:rPr>
                <w:sz w:val="24"/>
                <w:szCs w:val="24"/>
                <w:lang w:val="kk-KZ"/>
              </w:rPr>
            </w:pPr>
            <w:r w:rsidRPr="0074040D">
              <w:rPr>
                <w:sz w:val="24"/>
                <w:szCs w:val="24"/>
                <w:lang w:val="kk-KZ"/>
              </w:rPr>
              <w:t xml:space="preserve">      </w:t>
            </w:r>
            <w:r w:rsidR="001F7A97" w:rsidRPr="0074040D">
              <w:rPr>
                <w:sz w:val="24"/>
                <w:szCs w:val="24"/>
                <w:lang w:val="kk-KZ"/>
              </w:rPr>
              <w:t>оформление групп)</w:t>
            </w:r>
          </w:p>
          <w:p w:rsidR="001F7A97" w:rsidRPr="0074040D" w:rsidRDefault="001F7A97" w:rsidP="002602B8">
            <w:pPr>
              <w:rPr>
                <w:sz w:val="24"/>
                <w:szCs w:val="24"/>
                <w:lang w:val="kk-KZ"/>
              </w:rPr>
            </w:pPr>
            <w:r w:rsidRPr="0074040D">
              <w:rPr>
                <w:sz w:val="24"/>
                <w:szCs w:val="24"/>
              </w:rPr>
              <w:t> </w:t>
            </w:r>
          </w:p>
        </w:tc>
        <w:tc>
          <w:tcPr>
            <w:tcW w:w="3544" w:type="dxa"/>
          </w:tcPr>
          <w:p w:rsidR="001F7A97" w:rsidRDefault="001F7A97" w:rsidP="00DC7271">
            <w:pPr>
              <w:rPr>
                <w:lang w:val="kk-KZ"/>
              </w:rPr>
            </w:pPr>
            <w:r w:rsidRPr="002602B8">
              <w:rPr>
                <w:sz w:val="24"/>
                <w:szCs w:val="24"/>
                <w:lang w:val="kk-KZ"/>
              </w:rPr>
              <w:t>Педагог – организатор Ахметжанова И.Р.,</w:t>
            </w:r>
            <w:r>
              <w:rPr>
                <w:sz w:val="24"/>
                <w:szCs w:val="24"/>
                <w:lang w:val="kk-KZ"/>
              </w:rPr>
              <w:t xml:space="preserve"> воспитатели групп</w:t>
            </w:r>
          </w:p>
        </w:tc>
      </w:tr>
      <w:tr w:rsidR="001F7A97" w:rsidTr="005857D9">
        <w:tc>
          <w:tcPr>
            <w:tcW w:w="10206" w:type="dxa"/>
            <w:gridSpan w:val="2"/>
          </w:tcPr>
          <w:p w:rsidR="001F7A97" w:rsidRPr="0074040D" w:rsidRDefault="001F7A97" w:rsidP="00DC7271">
            <w:pPr>
              <w:rPr>
                <w:sz w:val="24"/>
                <w:szCs w:val="24"/>
                <w:lang w:val="kk-KZ"/>
              </w:rPr>
            </w:pPr>
            <w:r w:rsidRPr="0074040D">
              <w:rPr>
                <w:b/>
                <w:sz w:val="24"/>
                <w:szCs w:val="24"/>
              </w:rPr>
              <w:lastRenderedPageBreak/>
              <w:t>3.Контроль и руководство</w:t>
            </w:r>
          </w:p>
        </w:tc>
      </w:tr>
      <w:tr w:rsidR="001F7A97" w:rsidTr="005857D9">
        <w:tc>
          <w:tcPr>
            <w:tcW w:w="6662" w:type="dxa"/>
          </w:tcPr>
          <w:p w:rsidR="001F7A97" w:rsidRPr="0074040D" w:rsidRDefault="001F7A97" w:rsidP="00DC7271">
            <w:pPr>
              <w:rPr>
                <w:sz w:val="24"/>
                <w:szCs w:val="24"/>
                <w:lang w:val="kk-KZ"/>
              </w:rPr>
            </w:pPr>
            <w:r w:rsidRPr="0074040D">
              <w:rPr>
                <w:sz w:val="24"/>
                <w:szCs w:val="24"/>
                <w:lang w:val="kk-KZ"/>
              </w:rPr>
              <w:t>3.1.</w:t>
            </w:r>
            <w:r w:rsidRPr="0074040D">
              <w:rPr>
                <w:sz w:val="24"/>
                <w:szCs w:val="24"/>
              </w:rPr>
              <w:t xml:space="preserve"> Организация режимных моментов</w:t>
            </w:r>
            <w:r w:rsidRPr="0074040D">
              <w:rPr>
                <w:sz w:val="24"/>
                <w:szCs w:val="24"/>
                <w:lang w:val="kk-KZ"/>
              </w:rPr>
              <w:t xml:space="preserve"> (</w:t>
            </w:r>
            <w:proofErr w:type="gramStart"/>
            <w:r w:rsidRPr="0074040D">
              <w:rPr>
                <w:sz w:val="24"/>
                <w:szCs w:val="24"/>
                <w:lang w:val="kk-KZ"/>
              </w:rPr>
              <w:t>оперативный</w:t>
            </w:r>
            <w:proofErr w:type="gramEnd"/>
            <w:r w:rsidRPr="0074040D">
              <w:rPr>
                <w:sz w:val="24"/>
                <w:szCs w:val="24"/>
                <w:lang w:val="kk-KZ"/>
              </w:rPr>
              <w:t>)</w:t>
            </w:r>
          </w:p>
        </w:tc>
        <w:tc>
          <w:tcPr>
            <w:tcW w:w="3544" w:type="dxa"/>
          </w:tcPr>
          <w:p w:rsidR="001F7A97" w:rsidRDefault="001F7A97" w:rsidP="00DC7271">
            <w:pPr>
              <w:rPr>
                <w:lang w:val="kk-KZ"/>
              </w:rPr>
            </w:pPr>
            <w:r>
              <w:rPr>
                <w:sz w:val="24"/>
                <w:szCs w:val="24"/>
              </w:rPr>
              <w:t xml:space="preserve">Методист </w:t>
            </w:r>
            <w:proofErr w:type="spellStart"/>
            <w:r>
              <w:rPr>
                <w:sz w:val="24"/>
                <w:szCs w:val="24"/>
              </w:rPr>
              <w:t>Рахимжанова</w:t>
            </w:r>
            <w:proofErr w:type="spellEnd"/>
            <w:r>
              <w:rPr>
                <w:sz w:val="24"/>
                <w:szCs w:val="24"/>
              </w:rPr>
              <w:t xml:space="preserve"> А.К.</w:t>
            </w:r>
          </w:p>
        </w:tc>
      </w:tr>
      <w:tr w:rsidR="001F7A97" w:rsidTr="005857D9">
        <w:tc>
          <w:tcPr>
            <w:tcW w:w="6662" w:type="dxa"/>
          </w:tcPr>
          <w:p w:rsidR="001F7A97" w:rsidRDefault="001F7A97" w:rsidP="00DC7271">
            <w:pPr>
              <w:rPr>
                <w:sz w:val="24"/>
                <w:szCs w:val="24"/>
                <w:lang w:val="kk-KZ"/>
              </w:rPr>
            </w:pPr>
            <w:r>
              <w:rPr>
                <w:sz w:val="24"/>
                <w:szCs w:val="24"/>
                <w:lang w:val="kk-KZ"/>
              </w:rPr>
              <w:t>3.2. В</w:t>
            </w:r>
            <w:proofErr w:type="spellStart"/>
            <w:r w:rsidRPr="004733B4">
              <w:rPr>
                <w:sz w:val="24"/>
                <w:szCs w:val="24"/>
              </w:rPr>
              <w:t>ыполнение</w:t>
            </w:r>
            <w:proofErr w:type="spellEnd"/>
            <w:r w:rsidRPr="004733B4">
              <w:rPr>
                <w:sz w:val="24"/>
                <w:szCs w:val="24"/>
              </w:rPr>
              <w:t xml:space="preserve"> гигиенических требований при организации </w:t>
            </w:r>
          </w:p>
          <w:p w:rsidR="001F7A97" w:rsidRPr="004733B4" w:rsidRDefault="001F7A97" w:rsidP="00DC7271">
            <w:pPr>
              <w:rPr>
                <w:sz w:val="24"/>
                <w:szCs w:val="24"/>
                <w:lang w:val="kk-KZ"/>
              </w:rPr>
            </w:pPr>
            <w:r>
              <w:rPr>
                <w:sz w:val="24"/>
                <w:szCs w:val="24"/>
                <w:lang w:val="kk-KZ"/>
              </w:rPr>
              <w:t xml:space="preserve">       </w:t>
            </w:r>
            <w:r>
              <w:rPr>
                <w:sz w:val="24"/>
                <w:szCs w:val="24"/>
              </w:rPr>
              <w:t>занятий</w:t>
            </w:r>
            <w:r>
              <w:rPr>
                <w:sz w:val="24"/>
                <w:szCs w:val="24"/>
                <w:lang w:val="kk-KZ"/>
              </w:rPr>
              <w:t>.</w:t>
            </w:r>
          </w:p>
        </w:tc>
        <w:tc>
          <w:tcPr>
            <w:tcW w:w="3544" w:type="dxa"/>
          </w:tcPr>
          <w:p w:rsidR="001F7A97" w:rsidRPr="00CC4382" w:rsidRDefault="001F7A97" w:rsidP="007476E5">
            <w:pPr>
              <w:rPr>
                <w:sz w:val="24"/>
                <w:szCs w:val="24"/>
              </w:rPr>
            </w:pPr>
            <w:r w:rsidRPr="00CC4382">
              <w:rPr>
                <w:sz w:val="24"/>
                <w:szCs w:val="24"/>
              </w:rPr>
              <w:t xml:space="preserve">Медсестра </w:t>
            </w:r>
            <w:proofErr w:type="spellStart"/>
            <w:r w:rsidRPr="00CC4382">
              <w:rPr>
                <w:sz w:val="24"/>
                <w:szCs w:val="24"/>
              </w:rPr>
              <w:t>Темиргалиева</w:t>
            </w:r>
            <w:proofErr w:type="spellEnd"/>
            <w:r w:rsidRPr="00CC4382">
              <w:rPr>
                <w:sz w:val="24"/>
                <w:szCs w:val="24"/>
              </w:rPr>
              <w:t xml:space="preserve"> Г.А.</w:t>
            </w:r>
          </w:p>
        </w:tc>
      </w:tr>
      <w:tr w:rsidR="001F7A97" w:rsidTr="005857D9">
        <w:tc>
          <w:tcPr>
            <w:tcW w:w="6662" w:type="dxa"/>
          </w:tcPr>
          <w:p w:rsidR="009F2EBD" w:rsidRDefault="001F7A97" w:rsidP="009F2EBD">
            <w:pPr>
              <w:rPr>
                <w:sz w:val="24"/>
                <w:szCs w:val="24"/>
                <w:lang w:val="kk-KZ"/>
              </w:rPr>
            </w:pPr>
            <w:r>
              <w:rPr>
                <w:sz w:val="24"/>
                <w:szCs w:val="24"/>
                <w:lang w:val="kk-KZ"/>
              </w:rPr>
              <w:t xml:space="preserve">3.3. </w:t>
            </w:r>
            <w:r w:rsidR="009F2EBD">
              <w:rPr>
                <w:sz w:val="24"/>
                <w:szCs w:val="24"/>
                <w:lang w:val="kk-KZ"/>
              </w:rPr>
              <w:t xml:space="preserve">Состояние документации во всех возрастных </w:t>
            </w:r>
          </w:p>
          <w:p w:rsidR="001F7A97" w:rsidRPr="000359FC" w:rsidRDefault="009F2EBD" w:rsidP="009F2EBD">
            <w:pPr>
              <w:rPr>
                <w:sz w:val="24"/>
                <w:szCs w:val="24"/>
                <w:lang w:val="kk-KZ"/>
              </w:rPr>
            </w:pPr>
            <w:r>
              <w:rPr>
                <w:sz w:val="24"/>
                <w:szCs w:val="24"/>
                <w:lang w:val="kk-KZ"/>
              </w:rPr>
              <w:t xml:space="preserve">       группах.(оперативный)</w:t>
            </w:r>
          </w:p>
        </w:tc>
        <w:tc>
          <w:tcPr>
            <w:tcW w:w="3544" w:type="dxa"/>
          </w:tcPr>
          <w:p w:rsidR="001F7A97" w:rsidRDefault="001F7A97" w:rsidP="00DC7271">
            <w:pPr>
              <w:rPr>
                <w:lang w:val="kk-KZ"/>
              </w:rPr>
            </w:pPr>
            <w:r>
              <w:rPr>
                <w:sz w:val="24"/>
                <w:szCs w:val="24"/>
              </w:rPr>
              <w:t>Методист Малдыбаев</w:t>
            </w:r>
            <w:r>
              <w:rPr>
                <w:sz w:val="24"/>
                <w:szCs w:val="24"/>
                <w:lang w:val="kk-KZ"/>
              </w:rPr>
              <w:t>а</w:t>
            </w:r>
            <w:r>
              <w:rPr>
                <w:sz w:val="24"/>
                <w:szCs w:val="24"/>
              </w:rPr>
              <w:t xml:space="preserve"> К.А.</w:t>
            </w:r>
          </w:p>
        </w:tc>
      </w:tr>
      <w:tr w:rsidR="001F7A97" w:rsidTr="005857D9">
        <w:tc>
          <w:tcPr>
            <w:tcW w:w="6662" w:type="dxa"/>
          </w:tcPr>
          <w:p w:rsidR="001F7A97" w:rsidRPr="000359FC" w:rsidRDefault="001F7A97" w:rsidP="000359FC">
            <w:pPr>
              <w:rPr>
                <w:rFonts w:eastAsia="Calibri"/>
                <w:sz w:val="24"/>
                <w:szCs w:val="24"/>
              </w:rPr>
            </w:pPr>
            <w:r>
              <w:rPr>
                <w:sz w:val="24"/>
                <w:szCs w:val="24"/>
                <w:lang w:val="kk-KZ"/>
              </w:rPr>
              <w:t xml:space="preserve">3.4. </w:t>
            </w:r>
            <w:r w:rsidRPr="000359FC">
              <w:rPr>
                <w:rFonts w:eastAsia="Calibri"/>
                <w:sz w:val="24"/>
                <w:szCs w:val="24"/>
              </w:rPr>
              <w:t xml:space="preserve">Соблюдение правил пожарной безопасности  </w:t>
            </w:r>
          </w:p>
          <w:p w:rsidR="001F7A97" w:rsidRPr="000359FC" w:rsidRDefault="001F7A97" w:rsidP="000359FC">
            <w:pPr>
              <w:rPr>
                <w:rFonts w:eastAsia="Calibri"/>
                <w:sz w:val="24"/>
                <w:szCs w:val="24"/>
              </w:rPr>
            </w:pPr>
            <w:r w:rsidRPr="000359FC">
              <w:rPr>
                <w:rFonts w:eastAsia="Calibri"/>
                <w:sz w:val="24"/>
                <w:szCs w:val="24"/>
              </w:rPr>
              <w:t xml:space="preserve">    при  проведении  новогодних праздников – </w:t>
            </w:r>
          </w:p>
          <w:p w:rsidR="001F7A97" w:rsidRDefault="001F7A97" w:rsidP="000359FC">
            <w:pPr>
              <w:rPr>
                <w:sz w:val="24"/>
                <w:szCs w:val="24"/>
                <w:lang w:val="kk-KZ"/>
              </w:rPr>
            </w:pPr>
            <w:r w:rsidRPr="000359FC">
              <w:rPr>
                <w:rFonts w:eastAsia="Calibri"/>
                <w:sz w:val="24"/>
                <w:szCs w:val="24"/>
              </w:rPr>
              <w:t xml:space="preserve">    (предупредительный)</w:t>
            </w:r>
          </w:p>
        </w:tc>
        <w:tc>
          <w:tcPr>
            <w:tcW w:w="3544" w:type="dxa"/>
          </w:tcPr>
          <w:p w:rsidR="001F7A97" w:rsidRDefault="001F7A97" w:rsidP="00DC7271">
            <w:pPr>
              <w:rPr>
                <w:sz w:val="24"/>
                <w:szCs w:val="24"/>
              </w:rPr>
            </w:pPr>
            <w:r w:rsidRPr="0048486E">
              <w:rPr>
                <w:sz w:val="24"/>
                <w:szCs w:val="24"/>
              </w:rPr>
              <w:t>Зам. по АХЧ Бут А.Н.</w:t>
            </w:r>
          </w:p>
        </w:tc>
      </w:tr>
      <w:tr w:rsidR="001F7A97" w:rsidTr="005857D9">
        <w:tc>
          <w:tcPr>
            <w:tcW w:w="6662" w:type="dxa"/>
          </w:tcPr>
          <w:p w:rsidR="001F7A97" w:rsidRPr="004733B4" w:rsidRDefault="001F7A97" w:rsidP="00DC7271">
            <w:pPr>
              <w:rPr>
                <w:sz w:val="24"/>
                <w:szCs w:val="24"/>
                <w:lang w:val="kk-KZ"/>
              </w:rPr>
            </w:pPr>
            <w:r>
              <w:rPr>
                <w:b/>
                <w:bCs/>
                <w:sz w:val="24"/>
                <w:szCs w:val="24"/>
              </w:rPr>
              <w:t>4</w:t>
            </w:r>
            <w:r w:rsidRPr="006703CF">
              <w:rPr>
                <w:b/>
                <w:bCs/>
                <w:sz w:val="24"/>
                <w:szCs w:val="24"/>
              </w:rPr>
              <w:t>. Работа с родителями</w:t>
            </w:r>
            <w:r>
              <w:rPr>
                <w:b/>
                <w:bCs/>
                <w:sz w:val="24"/>
                <w:szCs w:val="24"/>
              </w:rPr>
              <w:t xml:space="preserve"> и социумом</w:t>
            </w:r>
          </w:p>
        </w:tc>
        <w:tc>
          <w:tcPr>
            <w:tcW w:w="3544" w:type="dxa"/>
          </w:tcPr>
          <w:p w:rsidR="001F7A97" w:rsidRDefault="001F7A97" w:rsidP="00DC7271">
            <w:pPr>
              <w:rPr>
                <w:lang w:val="kk-KZ"/>
              </w:rPr>
            </w:pPr>
          </w:p>
        </w:tc>
      </w:tr>
      <w:tr w:rsidR="001F7A97" w:rsidTr="005857D9">
        <w:tc>
          <w:tcPr>
            <w:tcW w:w="6662" w:type="dxa"/>
          </w:tcPr>
          <w:p w:rsidR="001F7A97" w:rsidRPr="004733B4" w:rsidRDefault="001F7A97" w:rsidP="008E5157">
            <w:pPr>
              <w:rPr>
                <w:sz w:val="24"/>
                <w:szCs w:val="24"/>
                <w:lang w:val="kk-KZ"/>
              </w:rPr>
            </w:pPr>
            <w:r>
              <w:rPr>
                <w:sz w:val="24"/>
                <w:szCs w:val="24"/>
                <w:lang w:val="kk-KZ"/>
              </w:rPr>
              <w:t xml:space="preserve">4.1. </w:t>
            </w:r>
            <w:r w:rsidR="008C1DE3">
              <w:rPr>
                <w:color w:val="262626"/>
                <w:sz w:val="24"/>
                <w:szCs w:val="24"/>
              </w:rPr>
              <w:t xml:space="preserve">Творческий конкурс новогодних </w:t>
            </w:r>
            <w:r w:rsidRPr="00380050">
              <w:rPr>
                <w:color w:val="262626"/>
                <w:sz w:val="24"/>
                <w:szCs w:val="24"/>
              </w:rPr>
              <w:t xml:space="preserve">  поделок «</w:t>
            </w:r>
            <w:r w:rsidR="008C1DE3">
              <w:rPr>
                <w:color w:val="262626"/>
                <w:sz w:val="24"/>
                <w:szCs w:val="24"/>
              </w:rPr>
              <w:t>Мастерская Деда мороза - 2015</w:t>
            </w:r>
            <w:r w:rsidRPr="00380050">
              <w:rPr>
                <w:color w:val="262626"/>
                <w:sz w:val="24"/>
                <w:szCs w:val="24"/>
              </w:rPr>
              <w:t xml:space="preserve">» </w:t>
            </w:r>
            <w:r w:rsidR="008C1DE3">
              <w:rPr>
                <w:color w:val="262626"/>
                <w:sz w:val="24"/>
                <w:szCs w:val="24"/>
              </w:rPr>
              <w:t xml:space="preserve">   </w:t>
            </w:r>
            <w:r w:rsidRPr="00380050">
              <w:rPr>
                <w:color w:val="262626"/>
                <w:sz w:val="24"/>
                <w:szCs w:val="24"/>
              </w:rPr>
              <w:t>совместная работа с родителями.</w:t>
            </w:r>
          </w:p>
        </w:tc>
        <w:tc>
          <w:tcPr>
            <w:tcW w:w="3544" w:type="dxa"/>
            <w:vMerge w:val="restart"/>
          </w:tcPr>
          <w:p w:rsidR="001F7A97" w:rsidRPr="00380050" w:rsidRDefault="001F7A97" w:rsidP="00DC7271">
            <w:pPr>
              <w:rPr>
                <w:sz w:val="24"/>
                <w:szCs w:val="24"/>
                <w:lang w:val="kk-KZ"/>
              </w:rPr>
            </w:pPr>
            <w:r w:rsidRPr="00380050">
              <w:rPr>
                <w:sz w:val="24"/>
                <w:szCs w:val="24"/>
                <w:lang w:val="kk-KZ"/>
              </w:rPr>
              <w:t>Воспитатели групп</w:t>
            </w:r>
            <w:r w:rsidR="008C1DE3">
              <w:rPr>
                <w:sz w:val="24"/>
                <w:szCs w:val="24"/>
                <w:lang w:val="kk-KZ"/>
              </w:rPr>
              <w:t>, родители</w:t>
            </w:r>
          </w:p>
        </w:tc>
      </w:tr>
      <w:tr w:rsidR="001F7A97" w:rsidTr="005857D9">
        <w:tc>
          <w:tcPr>
            <w:tcW w:w="6662" w:type="dxa"/>
          </w:tcPr>
          <w:p w:rsidR="001F7A97" w:rsidRPr="004733B4" w:rsidRDefault="001F7A97" w:rsidP="00DC7271">
            <w:pPr>
              <w:rPr>
                <w:sz w:val="24"/>
                <w:szCs w:val="24"/>
                <w:lang w:val="kk-KZ"/>
              </w:rPr>
            </w:pPr>
            <w:r>
              <w:rPr>
                <w:sz w:val="24"/>
                <w:szCs w:val="24"/>
                <w:lang w:val="kk-KZ"/>
              </w:rPr>
              <w:t>4.2.</w:t>
            </w:r>
            <w:r w:rsidRPr="00380050">
              <w:rPr>
                <w:rFonts w:eastAsia="Calibri"/>
                <w:sz w:val="24"/>
                <w:szCs w:val="24"/>
                <w:lang w:val="kk-KZ"/>
              </w:rPr>
              <w:t xml:space="preserve"> Участие родителей в новогодних утренниках.</w:t>
            </w:r>
          </w:p>
        </w:tc>
        <w:tc>
          <w:tcPr>
            <w:tcW w:w="3544" w:type="dxa"/>
            <w:vMerge/>
          </w:tcPr>
          <w:p w:rsidR="001F7A97" w:rsidRDefault="001F7A97" w:rsidP="00DC7271">
            <w:pPr>
              <w:rPr>
                <w:lang w:val="kk-KZ"/>
              </w:rPr>
            </w:pPr>
          </w:p>
        </w:tc>
      </w:tr>
      <w:tr w:rsidR="001F7A97" w:rsidTr="005857D9">
        <w:tc>
          <w:tcPr>
            <w:tcW w:w="6662" w:type="dxa"/>
          </w:tcPr>
          <w:p w:rsidR="004E1E71" w:rsidRPr="004E1E71" w:rsidRDefault="001F7A97" w:rsidP="004E1E71">
            <w:pPr>
              <w:pStyle w:val="af2"/>
              <w:rPr>
                <w:sz w:val="24"/>
                <w:szCs w:val="24"/>
                <w:lang w:val="kk-KZ"/>
              </w:rPr>
            </w:pPr>
            <w:r>
              <w:rPr>
                <w:lang w:val="kk-KZ"/>
              </w:rPr>
              <w:t xml:space="preserve">4.3. </w:t>
            </w:r>
            <w:r w:rsidR="004E1E71" w:rsidRPr="004E1E71">
              <w:rPr>
                <w:sz w:val="24"/>
                <w:szCs w:val="24"/>
                <w:lang w:val="kk-KZ"/>
              </w:rPr>
              <w:t xml:space="preserve">Консультационная служба в режиме  </w:t>
            </w:r>
            <w:r w:rsidR="004E1E71" w:rsidRPr="004E1E71">
              <w:rPr>
                <w:sz w:val="24"/>
                <w:szCs w:val="24"/>
                <w:lang w:val="en-US"/>
              </w:rPr>
              <w:t>on</w:t>
            </w:r>
            <w:r w:rsidR="004E1E71" w:rsidRPr="004E1E71">
              <w:rPr>
                <w:sz w:val="24"/>
                <w:szCs w:val="24"/>
              </w:rPr>
              <w:t xml:space="preserve"> – </w:t>
            </w:r>
            <w:r w:rsidR="004E1E71" w:rsidRPr="004E1E71">
              <w:rPr>
                <w:sz w:val="24"/>
                <w:szCs w:val="24"/>
                <w:lang w:val="en-US"/>
              </w:rPr>
              <w:t>lien</w:t>
            </w:r>
            <w:r w:rsidR="004E1E71" w:rsidRPr="004E1E71">
              <w:rPr>
                <w:sz w:val="24"/>
                <w:szCs w:val="24"/>
              </w:rPr>
              <w:t xml:space="preserve"> </w:t>
            </w:r>
            <w:r w:rsidR="004E1E71" w:rsidRPr="004E1E71">
              <w:rPr>
                <w:sz w:val="24"/>
                <w:szCs w:val="24"/>
                <w:lang w:val="kk-KZ"/>
              </w:rPr>
              <w:t xml:space="preserve">«Здоровье и </w:t>
            </w:r>
          </w:p>
          <w:p w:rsidR="001F7A97" w:rsidRPr="004E1E71" w:rsidRDefault="004E1E71" w:rsidP="004E1E71">
            <w:pPr>
              <w:pStyle w:val="af2"/>
              <w:rPr>
                <w:lang w:val="kk-KZ"/>
              </w:rPr>
            </w:pPr>
            <w:r w:rsidRPr="004E1E71">
              <w:rPr>
                <w:sz w:val="24"/>
                <w:szCs w:val="24"/>
                <w:lang w:val="kk-KZ"/>
              </w:rPr>
              <w:t xml:space="preserve">       физическое воспитание в детском саду»</w:t>
            </w:r>
          </w:p>
        </w:tc>
        <w:tc>
          <w:tcPr>
            <w:tcW w:w="3544" w:type="dxa"/>
          </w:tcPr>
          <w:p w:rsidR="001F7A97" w:rsidRPr="00380050" w:rsidRDefault="004E1E71" w:rsidP="00DC7271">
            <w:pPr>
              <w:rPr>
                <w:sz w:val="24"/>
                <w:szCs w:val="24"/>
                <w:lang w:val="kk-KZ"/>
              </w:rPr>
            </w:pPr>
            <w:r w:rsidRPr="00CC4382">
              <w:rPr>
                <w:sz w:val="24"/>
                <w:szCs w:val="24"/>
              </w:rPr>
              <w:t xml:space="preserve">Медсестра </w:t>
            </w:r>
            <w:proofErr w:type="spellStart"/>
            <w:r w:rsidRPr="00CC4382">
              <w:rPr>
                <w:sz w:val="24"/>
                <w:szCs w:val="24"/>
              </w:rPr>
              <w:t>Темиргалиева</w:t>
            </w:r>
            <w:proofErr w:type="spellEnd"/>
            <w:r w:rsidRPr="00CC4382">
              <w:rPr>
                <w:sz w:val="24"/>
                <w:szCs w:val="24"/>
              </w:rPr>
              <w:t xml:space="preserve"> Г.А.</w:t>
            </w:r>
          </w:p>
        </w:tc>
      </w:tr>
      <w:tr w:rsidR="001F7A97" w:rsidTr="005857D9">
        <w:tc>
          <w:tcPr>
            <w:tcW w:w="6662" w:type="dxa"/>
          </w:tcPr>
          <w:p w:rsidR="008C1DE3" w:rsidRDefault="001F7A97" w:rsidP="008C1DE3">
            <w:pPr>
              <w:rPr>
                <w:sz w:val="24"/>
                <w:szCs w:val="24"/>
                <w:lang w:val="kk-KZ"/>
              </w:rPr>
            </w:pPr>
            <w:r>
              <w:rPr>
                <w:sz w:val="24"/>
                <w:szCs w:val="24"/>
                <w:lang w:val="kk-KZ"/>
              </w:rPr>
              <w:t xml:space="preserve">4.4. </w:t>
            </w:r>
            <w:r w:rsidR="008C1DE3">
              <w:rPr>
                <w:sz w:val="24"/>
                <w:szCs w:val="24"/>
                <w:lang w:val="kk-KZ"/>
              </w:rPr>
              <w:t>Консультация «Эстетическое воспитание в дошкольном</w:t>
            </w:r>
          </w:p>
          <w:p w:rsidR="001F7A97" w:rsidRPr="00D074E7" w:rsidRDefault="008C1DE3" w:rsidP="008C1DE3">
            <w:pPr>
              <w:rPr>
                <w:sz w:val="24"/>
                <w:szCs w:val="24"/>
                <w:lang w:val="kk-KZ"/>
              </w:rPr>
            </w:pPr>
            <w:r>
              <w:rPr>
                <w:sz w:val="24"/>
                <w:szCs w:val="24"/>
                <w:lang w:val="kk-KZ"/>
              </w:rPr>
              <w:t xml:space="preserve">       учреждении»</w:t>
            </w:r>
          </w:p>
        </w:tc>
        <w:tc>
          <w:tcPr>
            <w:tcW w:w="3544" w:type="dxa"/>
          </w:tcPr>
          <w:p w:rsidR="001F7A97" w:rsidRPr="006717BD" w:rsidRDefault="008C1DE3" w:rsidP="00FC6541">
            <w:pPr>
              <w:rPr>
                <w:sz w:val="24"/>
                <w:szCs w:val="24"/>
                <w:lang w:val="kk-KZ"/>
              </w:rPr>
            </w:pPr>
            <w:r>
              <w:rPr>
                <w:sz w:val="24"/>
                <w:szCs w:val="24"/>
                <w:lang w:val="kk-KZ"/>
              </w:rPr>
              <w:t>Учитель этики Кажгалиева Д.Г.</w:t>
            </w:r>
          </w:p>
        </w:tc>
      </w:tr>
      <w:tr w:rsidR="001F7A97" w:rsidTr="005857D9">
        <w:tc>
          <w:tcPr>
            <w:tcW w:w="10206" w:type="dxa"/>
            <w:gridSpan w:val="2"/>
          </w:tcPr>
          <w:p w:rsidR="001F7A97" w:rsidRDefault="001F7A97" w:rsidP="00DC7271">
            <w:pPr>
              <w:rPr>
                <w:lang w:val="kk-KZ"/>
              </w:rPr>
            </w:pPr>
            <w:r>
              <w:rPr>
                <w:b/>
                <w:bCs/>
                <w:sz w:val="24"/>
                <w:szCs w:val="24"/>
              </w:rPr>
              <w:t>5</w:t>
            </w:r>
            <w:r w:rsidRPr="006703CF">
              <w:rPr>
                <w:b/>
                <w:bCs/>
                <w:sz w:val="24"/>
                <w:szCs w:val="24"/>
              </w:rPr>
              <w:t>. Административно</w:t>
            </w:r>
            <w:r>
              <w:rPr>
                <w:b/>
                <w:bCs/>
                <w:sz w:val="24"/>
                <w:szCs w:val="24"/>
              </w:rPr>
              <w:t xml:space="preserve"> </w:t>
            </w:r>
            <w:r w:rsidRPr="006703CF">
              <w:rPr>
                <w:b/>
                <w:bCs/>
                <w:sz w:val="24"/>
                <w:szCs w:val="24"/>
              </w:rPr>
              <w:t>-</w:t>
            </w:r>
            <w:r>
              <w:rPr>
                <w:b/>
                <w:bCs/>
                <w:sz w:val="24"/>
                <w:szCs w:val="24"/>
              </w:rPr>
              <w:t xml:space="preserve"> </w:t>
            </w:r>
            <w:r w:rsidRPr="006703CF">
              <w:rPr>
                <w:b/>
                <w:bCs/>
                <w:sz w:val="24"/>
                <w:szCs w:val="24"/>
              </w:rPr>
              <w:t>хозяйственная работа</w:t>
            </w:r>
          </w:p>
        </w:tc>
      </w:tr>
      <w:tr w:rsidR="001F7A97" w:rsidTr="005857D9">
        <w:tc>
          <w:tcPr>
            <w:tcW w:w="6662" w:type="dxa"/>
          </w:tcPr>
          <w:p w:rsidR="001F7A97" w:rsidRPr="00E311A5" w:rsidRDefault="001F7A97" w:rsidP="00DC7271">
            <w:pPr>
              <w:rPr>
                <w:sz w:val="24"/>
                <w:szCs w:val="24"/>
                <w:lang w:val="kk-KZ"/>
              </w:rPr>
            </w:pPr>
            <w:r w:rsidRPr="00E311A5">
              <w:rPr>
                <w:sz w:val="24"/>
                <w:szCs w:val="24"/>
                <w:lang w:val="kk-KZ"/>
              </w:rPr>
              <w:t>5.1.</w:t>
            </w:r>
            <w:r w:rsidRPr="00E311A5">
              <w:rPr>
                <w:sz w:val="24"/>
                <w:szCs w:val="24"/>
              </w:rPr>
              <w:t xml:space="preserve"> Подготовка к проведению новогодних праздников (оформление, приобретение и установка елки и т.д.)</w:t>
            </w:r>
          </w:p>
        </w:tc>
        <w:tc>
          <w:tcPr>
            <w:tcW w:w="3544" w:type="dxa"/>
            <w:vMerge w:val="restart"/>
          </w:tcPr>
          <w:p w:rsidR="001F7A97" w:rsidRPr="00E311A5" w:rsidRDefault="001F7A97" w:rsidP="00DC7271">
            <w:pPr>
              <w:rPr>
                <w:sz w:val="24"/>
                <w:szCs w:val="24"/>
                <w:lang w:val="kk-KZ"/>
              </w:rPr>
            </w:pPr>
            <w:r w:rsidRPr="00E311A5">
              <w:rPr>
                <w:sz w:val="24"/>
                <w:szCs w:val="24"/>
                <w:lang w:val="kk-KZ"/>
              </w:rPr>
              <w:t>Заведующая Пилипенко Л.Ю., зав АХЧ Бут А.Н.</w:t>
            </w:r>
          </w:p>
        </w:tc>
      </w:tr>
      <w:tr w:rsidR="001F7A97" w:rsidTr="005857D9">
        <w:tc>
          <w:tcPr>
            <w:tcW w:w="6662" w:type="dxa"/>
          </w:tcPr>
          <w:p w:rsidR="001F7A97" w:rsidRPr="00593481" w:rsidRDefault="001F7A97" w:rsidP="00F84A0A">
            <w:pPr>
              <w:rPr>
                <w:sz w:val="24"/>
                <w:szCs w:val="24"/>
                <w:lang w:val="kk-KZ"/>
              </w:rPr>
            </w:pPr>
            <w:r w:rsidRPr="00593481">
              <w:rPr>
                <w:sz w:val="24"/>
                <w:szCs w:val="24"/>
                <w:lang w:val="kk-KZ"/>
              </w:rPr>
              <w:t xml:space="preserve">5.2. </w:t>
            </w:r>
            <w:r w:rsidRPr="00593481">
              <w:rPr>
                <w:sz w:val="24"/>
                <w:szCs w:val="24"/>
              </w:rPr>
              <w:t xml:space="preserve">Рейд комиссии по </w:t>
            </w:r>
            <w:proofErr w:type="gramStart"/>
            <w:r w:rsidRPr="00593481">
              <w:rPr>
                <w:sz w:val="24"/>
                <w:szCs w:val="24"/>
              </w:rPr>
              <w:t>ОТ</w:t>
            </w:r>
            <w:proofErr w:type="gramEnd"/>
            <w:r w:rsidRPr="00593481">
              <w:rPr>
                <w:sz w:val="24"/>
                <w:szCs w:val="24"/>
              </w:rPr>
              <w:t xml:space="preserve"> по группам</w:t>
            </w:r>
            <w:r w:rsidRPr="00593481">
              <w:rPr>
                <w:sz w:val="24"/>
                <w:szCs w:val="24"/>
                <w:lang w:val="kk-KZ"/>
              </w:rPr>
              <w:t>.</w:t>
            </w:r>
          </w:p>
        </w:tc>
        <w:tc>
          <w:tcPr>
            <w:tcW w:w="3544" w:type="dxa"/>
            <w:vMerge/>
          </w:tcPr>
          <w:p w:rsidR="001F7A97" w:rsidRDefault="001F7A97" w:rsidP="00DC7271">
            <w:pPr>
              <w:rPr>
                <w:lang w:val="kk-KZ"/>
              </w:rPr>
            </w:pPr>
          </w:p>
        </w:tc>
      </w:tr>
      <w:tr w:rsidR="001F7A97" w:rsidTr="005857D9">
        <w:tc>
          <w:tcPr>
            <w:tcW w:w="6662" w:type="dxa"/>
          </w:tcPr>
          <w:p w:rsidR="001F7A97" w:rsidRPr="00593481" w:rsidRDefault="001F7A97" w:rsidP="00DC7271">
            <w:pPr>
              <w:rPr>
                <w:lang w:val="kk-KZ"/>
              </w:rPr>
            </w:pPr>
            <w:r w:rsidRPr="00593481">
              <w:rPr>
                <w:sz w:val="24"/>
                <w:szCs w:val="24"/>
                <w:lang w:val="kk-KZ"/>
              </w:rPr>
              <w:t xml:space="preserve">5.3. </w:t>
            </w:r>
            <w:r w:rsidRPr="00593481">
              <w:rPr>
                <w:sz w:val="24"/>
                <w:szCs w:val="24"/>
              </w:rPr>
              <w:t xml:space="preserve">Рейд комиссии </w:t>
            </w:r>
            <w:proofErr w:type="gramStart"/>
            <w:r w:rsidRPr="00593481">
              <w:rPr>
                <w:sz w:val="24"/>
                <w:szCs w:val="24"/>
              </w:rPr>
              <w:t>по</w:t>
            </w:r>
            <w:proofErr w:type="gramEnd"/>
            <w:r w:rsidRPr="00593481">
              <w:rPr>
                <w:sz w:val="24"/>
                <w:szCs w:val="24"/>
              </w:rPr>
              <w:t xml:space="preserve"> ОТ на пищеблок, в прачечную</w:t>
            </w:r>
          </w:p>
        </w:tc>
        <w:tc>
          <w:tcPr>
            <w:tcW w:w="3544" w:type="dxa"/>
            <w:vMerge/>
          </w:tcPr>
          <w:p w:rsidR="001F7A97" w:rsidRDefault="001F7A97" w:rsidP="00DC7271">
            <w:pPr>
              <w:rPr>
                <w:lang w:val="kk-KZ"/>
              </w:rPr>
            </w:pPr>
          </w:p>
        </w:tc>
      </w:tr>
      <w:tr w:rsidR="001F7A97" w:rsidTr="005857D9">
        <w:tc>
          <w:tcPr>
            <w:tcW w:w="6662" w:type="dxa"/>
          </w:tcPr>
          <w:p w:rsidR="001F7A97" w:rsidRPr="00F84A0A" w:rsidRDefault="001F7A97" w:rsidP="00DC7271">
            <w:pPr>
              <w:rPr>
                <w:lang w:val="kk-KZ"/>
              </w:rPr>
            </w:pPr>
            <w:r>
              <w:rPr>
                <w:lang w:val="kk-KZ"/>
              </w:rPr>
              <w:t xml:space="preserve">5.4. </w:t>
            </w:r>
            <w:r w:rsidRPr="00F84A0A">
              <w:rPr>
                <w:sz w:val="24"/>
                <w:szCs w:val="24"/>
              </w:rPr>
              <w:t>Составление графика отпусков. Просмотр трудовых книжек и личных дел</w:t>
            </w:r>
            <w:r>
              <w:rPr>
                <w:sz w:val="24"/>
                <w:szCs w:val="24"/>
                <w:lang w:val="kk-KZ"/>
              </w:rPr>
              <w:t>.</w:t>
            </w:r>
          </w:p>
        </w:tc>
        <w:tc>
          <w:tcPr>
            <w:tcW w:w="3544" w:type="dxa"/>
          </w:tcPr>
          <w:p w:rsidR="001F7A97" w:rsidRDefault="001F7A97" w:rsidP="00DC7271">
            <w:pPr>
              <w:rPr>
                <w:sz w:val="24"/>
                <w:szCs w:val="24"/>
                <w:lang w:val="kk-KZ"/>
              </w:rPr>
            </w:pPr>
            <w:r w:rsidRPr="00F84A0A">
              <w:rPr>
                <w:sz w:val="24"/>
                <w:szCs w:val="24"/>
                <w:lang w:val="kk-KZ"/>
              </w:rPr>
              <w:t xml:space="preserve">Секретарь – делопроизводитель </w:t>
            </w:r>
          </w:p>
          <w:p w:rsidR="001F7A97" w:rsidRDefault="001F7A97" w:rsidP="00DC7271">
            <w:pPr>
              <w:rPr>
                <w:sz w:val="24"/>
                <w:szCs w:val="24"/>
                <w:lang w:val="kk-KZ"/>
              </w:rPr>
            </w:pPr>
            <w:r>
              <w:rPr>
                <w:sz w:val="24"/>
                <w:szCs w:val="24"/>
                <w:lang w:val="kk-KZ"/>
              </w:rPr>
              <w:t>Махатаева А.К.</w:t>
            </w:r>
          </w:p>
          <w:p w:rsidR="001F7A97" w:rsidRPr="00F84A0A" w:rsidRDefault="001F7A97" w:rsidP="00DC7271">
            <w:pPr>
              <w:rPr>
                <w:sz w:val="24"/>
                <w:szCs w:val="24"/>
                <w:lang w:val="kk-KZ"/>
              </w:rPr>
            </w:pPr>
          </w:p>
        </w:tc>
      </w:tr>
      <w:tr w:rsidR="001F7A97" w:rsidTr="005857D9">
        <w:tc>
          <w:tcPr>
            <w:tcW w:w="6662" w:type="dxa"/>
          </w:tcPr>
          <w:p w:rsidR="001F7A97" w:rsidRDefault="001F7A97" w:rsidP="00B24292">
            <w:pPr>
              <w:rPr>
                <w:b/>
                <w:sz w:val="24"/>
                <w:szCs w:val="24"/>
                <w:lang w:val="kk-KZ"/>
              </w:rPr>
            </w:pPr>
            <w:r w:rsidRPr="00B24292">
              <w:rPr>
                <w:sz w:val="24"/>
                <w:szCs w:val="24"/>
                <w:lang w:val="kk-KZ"/>
              </w:rPr>
              <w:t>5.</w:t>
            </w:r>
            <w:r>
              <w:rPr>
                <w:sz w:val="24"/>
                <w:szCs w:val="24"/>
                <w:lang w:val="kk-KZ"/>
              </w:rPr>
              <w:t>5</w:t>
            </w:r>
            <w:r w:rsidRPr="00B24292">
              <w:rPr>
                <w:sz w:val="24"/>
                <w:szCs w:val="24"/>
                <w:lang w:val="kk-KZ"/>
              </w:rPr>
              <w:t>.</w:t>
            </w:r>
            <w:r w:rsidRPr="009C52C2">
              <w:rPr>
                <w:sz w:val="24"/>
                <w:szCs w:val="24"/>
              </w:rPr>
              <w:t xml:space="preserve"> Обновление сайта 2 раза в неделю</w:t>
            </w:r>
          </w:p>
        </w:tc>
        <w:tc>
          <w:tcPr>
            <w:tcW w:w="3544" w:type="dxa"/>
          </w:tcPr>
          <w:p w:rsidR="001F7A97" w:rsidRPr="00B24292" w:rsidRDefault="001F7A97" w:rsidP="00FC6541">
            <w:pPr>
              <w:rPr>
                <w:sz w:val="24"/>
                <w:szCs w:val="24"/>
                <w:lang w:val="kk-KZ"/>
              </w:rPr>
            </w:pPr>
            <w:r w:rsidRPr="00B24292">
              <w:rPr>
                <w:sz w:val="24"/>
                <w:szCs w:val="24"/>
                <w:lang w:val="kk-KZ"/>
              </w:rPr>
              <w:t>Администратор сайта Малдыбаева К.А.</w:t>
            </w:r>
          </w:p>
        </w:tc>
      </w:tr>
    </w:tbl>
    <w:p w:rsidR="0048486E" w:rsidRDefault="0048486E" w:rsidP="00DC7271">
      <w:pPr>
        <w:spacing w:after="0" w:line="240" w:lineRule="auto"/>
        <w:rPr>
          <w:lang w:val="kk-KZ"/>
        </w:rPr>
      </w:pPr>
    </w:p>
    <w:p w:rsidR="005857D9" w:rsidRDefault="005857D9" w:rsidP="00DC727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p>
    <w:p w:rsidR="00F84A0A" w:rsidRPr="00F84A0A" w:rsidRDefault="005857D9" w:rsidP="00DC727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F84A0A" w:rsidRPr="00F84A0A">
        <w:rPr>
          <w:rFonts w:ascii="Times New Roman" w:hAnsi="Times New Roman" w:cs="Times New Roman"/>
          <w:b/>
          <w:sz w:val="24"/>
          <w:szCs w:val="24"/>
          <w:lang w:val="kk-KZ"/>
        </w:rPr>
        <w:t>Январь 201</w:t>
      </w:r>
      <w:r w:rsidR="00244ACC">
        <w:rPr>
          <w:rFonts w:ascii="Times New Roman" w:hAnsi="Times New Roman" w:cs="Times New Roman"/>
          <w:b/>
          <w:sz w:val="24"/>
          <w:szCs w:val="24"/>
          <w:lang w:val="kk-KZ"/>
        </w:rPr>
        <w:t>5</w:t>
      </w:r>
      <w:r w:rsidR="00F84A0A" w:rsidRPr="00F84A0A">
        <w:rPr>
          <w:rFonts w:ascii="Times New Roman" w:hAnsi="Times New Roman" w:cs="Times New Roman"/>
          <w:b/>
          <w:sz w:val="24"/>
          <w:szCs w:val="24"/>
          <w:lang w:val="kk-KZ"/>
        </w:rPr>
        <w:t xml:space="preserve"> года</w:t>
      </w:r>
    </w:p>
    <w:p w:rsidR="00F372EF" w:rsidRDefault="00F372EF" w:rsidP="00DC7271">
      <w:pPr>
        <w:spacing w:after="0" w:line="240" w:lineRule="auto"/>
        <w:rPr>
          <w:rFonts w:ascii="Times New Roman" w:hAnsi="Times New Roman" w:cs="Times New Roman"/>
          <w:b/>
          <w:sz w:val="24"/>
          <w:szCs w:val="24"/>
          <w:lang w:val="kk-KZ"/>
        </w:rPr>
      </w:pPr>
    </w:p>
    <w:tbl>
      <w:tblPr>
        <w:tblStyle w:val="a8"/>
        <w:tblW w:w="10206" w:type="dxa"/>
        <w:tblInd w:w="250" w:type="dxa"/>
        <w:tblLook w:val="04A0" w:firstRow="1" w:lastRow="0" w:firstColumn="1" w:lastColumn="0" w:noHBand="0" w:noVBand="1"/>
      </w:tblPr>
      <w:tblGrid>
        <w:gridCol w:w="6662"/>
        <w:gridCol w:w="3544"/>
      </w:tblGrid>
      <w:tr w:rsidR="00F84A0A" w:rsidTr="005857D9">
        <w:tc>
          <w:tcPr>
            <w:tcW w:w="6662" w:type="dxa"/>
          </w:tcPr>
          <w:p w:rsidR="00F84A0A" w:rsidRDefault="00F84A0A" w:rsidP="007476E5">
            <w:pPr>
              <w:jc w:val="center"/>
              <w:rPr>
                <w:b/>
                <w:sz w:val="24"/>
                <w:szCs w:val="24"/>
                <w:lang w:val="kk-KZ"/>
              </w:rPr>
            </w:pPr>
            <w:r w:rsidRPr="00AB12E6">
              <w:rPr>
                <w:b/>
                <w:sz w:val="24"/>
                <w:szCs w:val="24"/>
                <w:lang w:val="kk-KZ"/>
              </w:rPr>
              <w:t>Вид деятельности</w:t>
            </w:r>
          </w:p>
        </w:tc>
        <w:tc>
          <w:tcPr>
            <w:tcW w:w="3544" w:type="dxa"/>
          </w:tcPr>
          <w:p w:rsidR="00F84A0A" w:rsidRDefault="00F84A0A" w:rsidP="007476E5">
            <w:pPr>
              <w:jc w:val="center"/>
              <w:rPr>
                <w:b/>
                <w:sz w:val="24"/>
                <w:szCs w:val="24"/>
                <w:lang w:val="kk-KZ"/>
              </w:rPr>
            </w:pPr>
            <w:r w:rsidRPr="00AB12E6">
              <w:rPr>
                <w:b/>
                <w:sz w:val="24"/>
                <w:szCs w:val="24"/>
                <w:lang w:val="kk-KZ"/>
              </w:rPr>
              <w:t>Ответственный</w:t>
            </w:r>
          </w:p>
        </w:tc>
      </w:tr>
      <w:tr w:rsidR="00F84A0A" w:rsidTr="005857D9">
        <w:tc>
          <w:tcPr>
            <w:tcW w:w="10206" w:type="dxa"/>
            <w:gridSpan w:val="2"/>
          </w:tcPr>
          <w:p w:rsidR="00F84A0A" w:rsidRDefault="00F84A0A" w:rsidP="00DC7271">
            <w:pPr>
              <w:rPr>
                <w:b/>
                <w:sz w:val="24"/>
                <w:szCs w:val="24"/>
                <w:lang w:val="kk-KZ"/>
              </w:rPr>
            </w:pPr>
            <w:r w:rsidRPr="008F6E0B">
              <w:rPr>
                <w:b/>
                <w:sz w:val="24"/>
                <w:szCs w:val="24"/>
                <w:lang w:val="kk-KZ"/>
              </w:rPr>
              <w:t>1. Работа с кадрами</w:t>
            </w:r>
          </w:p>
        </w:tc>
      </w:tr>
      <w:tr w:rsidR="00F84A0A" w:rsidTr="005857D9">
        <w:tc>
          <w:tcPr>
            <w:tcW w:w="6662" w:type="dxa"/>
          </w:tcPr>
          <w:p w:rsidR="008C1DE3" w:rsidRDefault="00F84A0A" w:rsidP="008C1DE3">
            <w:pPr>
              <w:rPr>
                <w:sz w:val="24"/>
                <w:szCs w:val="24"/>
              </w:rPr>
            </w:pPr>
            <w:r w:rsidRPr="00F84A0A">
              <w:rPr>
                <w:sz w:val="24"/>
                <w:szCs w:val="24"/>
                <w:lang w:val="kk-KZ"/>
              </w:rPr>
              <w:lastRenderedPageBreak/>
              <w:t>1.1.</w:t>
            </w:r>
            <w:r w:rsidRPr="003F6244">
              <w:t xml:space="preserve"> </w:t>
            </w:r>
            <w:r w:rsidRPr="00F84A0A">
              <w:rPr>
                <w:sz w:val="24"/>
                <w:szCs w:val="24"/>
              </w:rPr>
              <w:t>Подведение итогов работы детского сада за полугодие</w:t>
            </w:r>
          </w:p>
          <w:p w:rsidR="00F84A0A" w:rsidRPr="00F84A0A" w:rsidRDefault="008C1DE3" w:rsidP="008C1DE3">
            <w:pPr>
              <w:rPr>
                <w:sz w:val="24"/>
                <w:szCs w:val="24"/>
                <w:lang w:val="kk-KZ"/>
              </w:rPr>
            </w:pPr>
            <w:r>
              <w:rPr>
                <w:sz w:val="24"/>
                <w:szCs w:val="24"/>
              </w:rPr>
              <w:t xml:space="preserve">      </w:t>
            </w:r>
            <w:r>
              <w:rPr>
                <w:sz w:val="24"/>
                <w:szCs w:val="24"/>
                <w:lang w:val="kk-KZ"/>
              </w:rPr>
              <w:t xml:space="preserve"> (производственное собрание)</w:t>
            </w:r>
          </w:p>
        </w:tc>
        <w:tc>
          <w:tcPr>
            <w:tcW w:w="3544" w:type="dxa"/>
          </w:tcPr>
          <w:p w:rsidR="00F84A0A" w:rsidRPr="003C7D49" w:rsidRDefault="003C7D49" w:rsidP="00DC7271">
            <w:pPr>
              <w:rPr>
                <w:sz w:val="24"/>
                <w:szCs w:val="24"/>
                <w:lang w:val="kk-KZ"/>
              </w:rPr>
            </w:pPr>
            <w:r w:rsidRPr="003C7D49">
              <w:rPr>
                <w:sz w:val="24"/>
                <w:szCs w:val="24"/>
                <w:lang w:val="kk-KZ"/>
              </w:rPr>
              <w:t>Заведующая Пилипенко Л.Ю.</w:t>
            </w:r>
          </w:p>
        </w:tc>
      </w:tr>
      <w:tr w:rsidR="003C7D49" w:rsidTr="005857D9">
        <w:tc>
          <w:tcPr>
            <w:tcW w:w="6662" w:type="dxa"/>
          </w:tcPr>
          <w:p w:rsidR="003C7D49" w:rsidRPr="003C7D49" w:rsidRDefault="003C7D49" w:rsidP="00DC7271">
            <w:pPr>
              <w:rPr>
                <w:sz w:val="24"/>
                <w:szCs w:val="24"/>
                <w:lang w:val="kk-KZ"/>
              </w:rPr>
            </w:pPr>
            <w:r w:rsidRPr="003C7D49">
              <w:rPr>
                <w:sz w:val="24"/>
                <w:szCs w:val="24"/>
                <w:lang w:val="kk-KZ"/>
              </w:rPr>
              <w:t>1.2.</w:t>
            </w:r>
            <w:r w:rsidRPr="003C7D49">
              <w:rPr>
                <w:sz w:val="22"/>
                <w:szCs w:val="22"/>
              </w:rPr>
              <w:t xml:space="preserve"> </w:t>
            </w:r>
            <w:r w:rsidRPr="003C7D49">
              <w:rPr>
                <w:sz w:val="24"/>
                <w:szCs w:val="24"/>
              </w:rPr>
              <w:t>Анализ хозяйственных дел</w:t>
            </w:r>
            <w:r>
              <w:rPr>
                <w:sz w:val="24"/>
                <w:szCs w:val="24"/>
                <w:lang w:val="kk-KZ"/>
              </w:rPr>
              <w:t>.</w:t>
            </w:r>
          </w:p>
        </w:tc>
        <w:tc>
          <w:tcPr>
            <w:tcW w:w="3544" w:type="dxa"/>
            <w:vMerge w:val="restart"/>
          </w:tcPr>
          <w:p w:rsidR="003C7D49" w:rsidRDefault="003C7D49" w:rsidP="00DC7271">
            <w:pPr>
              <w:rPr>
                <w:b/>
                <w:sz w:val="24"/>
                <w:szCs w:val="24"/>
                <w:lang w:val="kk-KZ"/>
              </w:rPr>
            </w:pPr>
            <w:r>
              <w:rPr>
                <w:sz w:val="24"/>
                <w:szCs w:val="24"/>
                <w:lang w:val="kk-KZ"/>
              </w:rPr>
              <w:t>З</w:t>
            </w:r>
            <w:r w:rsidRPr="00E311A5">
              <w:rPr>
                <w:sz w:val="24"/>
                <w:szCs w:val="24"/>
                <w:lang w:val="kk-KZ"/>
              </w:rPr>
              <w:t>ав АХЧ Бут А.Н.</w:t>
            </w:r>
          </w:p>
        </w:tc>
      </w:tr>
      <w:tr w:rsidR="003C7D49" w:rsidTr="005857D9">
        <w:tc>
          <w:tcPr>
            <w:tcW w:w="6662" w:type="dxa"/>
          </w:tcPr>
          <w:p w:rsidR="003C7D49" w:rsidRPr="003C7D49" w:rsidRDefault="003C7D49" w:rsidP="00891D20">
            <w:pPr>
              <w:rPr>
                <w:sz w:val="24"/>
                <w:szCs w:val="24"/>
                <w:lang w:val="kk-KZ"/>
              </w:rPr>
            </w:pPr>
            <w:r w:rsidRPr="003C7D49">
              <w:rPr>
                <w:sz w:val="24"/>
                <w:szCs w:val="24"/>
                <w:lang w:val="kk-KZ"/>
              </w:rPr>
              <w:t>1.3.</w:t>
            </w:r>
            <w:r w:rsidRPr="003C7D49">
              <w:rPr>
                <w:sz w:val="22"/>
                <w:szCs w:val="22"/>
              </w:rPr>
              <w:t xml:space="preserve"> </w:t>
            </w:r>
            <w:proofErr w:type="gramStart"/>
            <w:r w:rsidRPr="003C7D49">
              <w:rPr>
                <w:sz w:val="24"/>
                <w:szCs w:val="24"/>
              </w:rPr>
              <w:t xml:space="preserve">Проверка знаний у </w:t>
            </w:r>
            <w:r w:rsidR="00891D20">
              <w:rPr>
                <w:sz w:val="24"/>
                <w:szCs w:val="24"/>
                <w:lang w:val="kk-KZ"/>
              </w:rPr>
              <w:t xml:space="preserve">сотрудников </w:t>
            </w:r>
            <w:r w:rsidRPr="003C7D49">
              <w:rPr>
                <w:sz w:val="24"/>
                <w:szCs w:val="24"/>
              </w:rPr>
              <w:t xml:space="preserve"> по ОТ и ТБ</w:t>
            </w:r>
            <w:r>
              <w:rPr>
                <w:sz w:val="24"/>
                <w:szCs w:val="24"/>
                <w:lang w:val="kk-KZ"/>
              </w:rPr>
              <w:t>.</w:t>
            </w:r>
            <w:proofErr w:type="gramEnd"/>
          </w:p>
        </w:tc>
        <w:tc>
          <w:tcPr>
            <w:tcW w:w="3544" w:type="dxa"/>
            <w:vMerge/>
          </w:tcPr>
          <w:p w:rsidR="003C7D49" w:rsidRDefault="003C7D49" w:rsidP="00DC7271">
            <w:pPr>
              <w:rPr>
                <w:b/>
                <w:sz w:val="24"/>
                <w:szCs w:val="24"/>
                <w:lang w:val="kk-KZ"/>
              </w:rPr>
            </w:pPr>
          </w:p>
        </w:tc>
      </w:tr>
      <w:tr w:rsidR="00F84A0A" w:rsidTr="005857D9">
        <w:tc>
          <w:tcPr>
            <w:tcW w:w="6662" w:type="dxa"/>
          </w:tcPr>
          <w:p w:rsidR="00891D20" w:rsidRDefault="003C7D49" w:rsidP="00891D20">
            <w:pPr>
              <w:pStyle w:val="af2"/>
              <w:spacing w:line="276" w:lineRule="auto"/>
              <w:rPr>
                <w:sz w:val="24"/>
                <w:szCs w:val="24"/>
                <w:lang w:val="kk-KZ"/>
              </w:rPr>
            </w:pPr>
            <w:r w:rsidRPr="003C7D49">
              <w:rPr>
                <w:sz w:val="24"/>
                <w:szCs w:val="24"/>
                <w:lang w:val="kk-KZ"/>
              </w:rPr>
              <w:t>1.4.</w:t>
            </w:r>
            <w:r>
              <w:rPr>
                <w:sz w:val="24"/>
                <w:szCs w:val="24"/>
                <w:lang w:val="kk-KZ"/>
              </w:rPr>
              <w:t xml:space="preserve"> </w:t>
            </w:r>
            <w:r w:rsidRPr="003C7D49">
              <w:rPr>
                <w:sz w:val="24"/>
                <w:szCs w:val="24"/>
              </w:rPr>
              <w:t xml:space="preserve">Проверка знаний у </w:t>
            </w:r>
            <w:r w:rsidR="00891D20">
              <w:rPr>
                <w:sz w:val="24"/>
                <w:szCs w:val="24"/>
                <w:lang w:val="kk-KZ"/>
              </w:rPr>
              <w:t>сотрудников</w:t>
            </w:r>
            <w:r w:rsidRPr="003C7D49">
              <w:rPr>
                <w:sz w:val="24"/>
                <w:szCs w:val="24"/>
              </w:rPr>
              <w:t>, инструкции по охране жизни</w:t>
            </w:r>
          </w:p>
          <w:p w:rsidR="00891D20" w:rsidRDefault="00891D20" w:rsidP="00891D20">
            <w:pPr>
              <w:pStyle w:val="af2"/>
              <w:spacing w:line="276" w:lineRule="auto"/>
              <w:rPr>
                <w:sz w:val="24"/>
                <w:szCs w:val="24"/>
                <w:lang w:val="kk-KZ"/>
              </w:rPr>
            </w:pPr>
            <w:r>
              <w:rPr>
                <w:sz w:val="24"/>
                <w:szCs w:val="24"/>
                <w:lang w:val="kk-KZ"/>
              </w:rPr>
              <w:t xml:space="preserve">      </w:t>
            </w:r>
            <w:r w:rsidR="003C7D49" w:rsidRPr="003C7D49">
              <w:rPr>
                <w:sz w:val="24"/>
                <w:szCs w:val="24"/>
              </w:rPr>
              <w:t xml:space="preserve"> и здоровья детей, действия персонала </w:t>
            </w:r>
            <w:proofErr w:type="gramStart"/>
            <w:r w:rsidR="003C7D49" w:rsidRPr="003C7D49">
              <w:rPr>
                <w:sz w:val="24"/>
                <w:szCs w:val="24"/>
              </w:rPr>
              <w:t>в</w:t>
            </w:r>
            <w:proofErr w:type="gramEnd"/>
            <w:r w:rsidR="003C7D49" w:rsidRPr="003C7D49">
              <w:rPr>
                <w:sz w:val="24"/>
                <w:szCs w:val="24"/>
              </w:rPr>
              <w:t xml:space="preserve"> чрезвычайных </w:t>
            </w:r>
            <w:r>
              <w:rPr>
                <w:sz w:val="24"/>
                <w:szCs w:val="24"/>
                <w:lang w:val="kk-KZ"/>
              </w:rPr>
              <w:t xml:space="preserve"> </w:t>
            </w:r>
          </w:p>
          <w:p w:rsidR="00F84A0A" w:rsidRPr="003C7D49" w:rsidRDefault="00891D20" w:rsidP="00891D20">
            <w:pPr>
              <w:pStyle w:val="af2"/>
              <w:spacing w:line="276" w:lineRule="auto"/>
              <w:rPr>
                <w:sz w:val="24"/>
                <w:szCs w:val="24"/>
              </w:rPr>
            </w:pPr>
            <w:r>
              <w:rPr>
                <w:sz w:val="24"/>
                <w:szCs w:val="24"/>
                <w:lang w:val="kk-KZ"/>
              </w:rPr>
              <w:t xml:space="preserve">       </w:t>
            </w:r>
            <w:proofErr w:type="gramStart"/>
            <w:r w:rsidR="003C7D49" w:rsidRPr="003C7D49">
              <w:rPr>
                <w:sz w:val="24"/>
                <w:szCs w:val="24"/>
              </w:rPr>
              <w:t>ситуациях</w:t>
            </w:r>
            <w:proofErr w:type="gramEnd"/>
            <w:r w:rsidR="003C7D49" w:rsidRPr="003C7D49">
              <w:rPr>
                <w:sz w:val="24"/>
                <w:szCs w:val="24"/>
              </w:rPr>
              <w:t>.</w:t>
            </w:r>
          </w:p>
        </w:tc>
        <w:tc>
          <w:tcPr>
            <w:tcW w:w="3544" w:type="dxa"/>
          </w:tcPr>
          <w:p w:rsidR="00F84A0A" w:rsidRPr="00891D20" w:rsidRDefault="00891D20" w:rsidP="00DC7271">
            <w:pPr>
              <w:rPr>
                <w:b/>
                <w:sz w:val="24"/>
                <w:szCs w:val="24"/>
              </w:rPr>
            </w:pPr>
            <w:r>
              <w:rPr>
                <w:sz w:val="24"/>
                <w:szCs w:val="24"/>
                <w:lang w:val="kk-KZ"/>
              </w:rPr>
              <w:t>З</w:t>
            </w:r>
            <w:r w:rsidRPr="00E311A5">
              <w:rPr>
                <w:sz w:val="24"/>
                <w:szCs w:val="24"/>
                <w:lang w:val="kk-KZ"/>
              </w:rPr>
              <w:t>ав АХЧ Бут А.Н.</w:t>
            </w:r>
          </w:p>
        </w:tc>
      </w:tr>
      <w:tr w:rsidR="00891D20" w:rsidTr="005857D9">
        <w:tc>
          <w:tcPr>
            <w:tcW w:w="10206" w:type="dxa"/>
            <w:gridSpan w:val="2"/>
          </w:tcPr>
          <w:p w:rsidR="00891D20" w:rsidRDefault="00891D20" w:rsidP="00DC7271">
            <w:pPr>
              <w:rPr>
                <w:b/>
                <w:sz w:val="24"/>
                <w:szCs w:val="24"/>
                <w:lang w:val="kk-KZ"/>
              </w:rPr>
            </w:pPr>
            <w:r w:rsidRPr="00A5360E">
              <w:rPr>
                <w:b/>
                <w:bCs/>
                <w:sz w:val="24"/>
                <w:szCs w:val="24"/>
              </w:rPr>
              <w:t>2.</w:t>
            </w:r>
            <w:r w:rsidRPr="006703CF">
              <w:rPr>
                <w:b/>
                <w:bCs/>
                <w:sz w:val="24"/>
                <w:szCs w:val="24"/>
              </w:rPr>
              <w:t xml:space="preserve"> Организационно</w:t>
            </w:r>
            <w:r>
              <w:rPr>
                <w:b/>
                <w:bCs/>
                <w:sz w:val="24"/>
                <w:szCs w:val="24"/>
                <w:lang w:val="kk-KZ"/>
              </w:rPr>
              <w:t xml:space="preserve"> </w:t>
            </w:r>
            <w:r w:rsidRPr="006703CF">
              <w:rPr>
                <w:b/>
                <w:bCs/>
                <w:sz w:val="24"/>
                <w:szCs w:val="24"/>
              </w:rPr>
              <w:t>-</w:t>
            </w:r>
            <w:r>
              <w:rPr>
                <w:b/>
                <w:bCs/>
                <w:sz w:val="24"/>
                <w:szCs w:val="24"/>
                <w:lang w:val="kk-KZ"/>
              </w:rPr>
              <w:t xml:space="preserve"> </w:t>
            </w:r>
            <w:r w:rsidRPr="006703CF">
              <w:rPr>
                <w:b/>
                <w:bCs/>
                <w:sz w:val="24"/>
                <w:szCs w:val="24"/>
              </w:rPr>
              <w:t>педагогическая работа</w:t>
            </w:r>
          </w:p>
        </w:tc>
      </w:tr>
      <w:tr w:rsidR="00F84A0A" w:rsidTr="005857D9">
        <w:tc>
          <w:tcPr>
            <w:tcW w:w="6662" w:type="dxa"/>
          </w:tcPr>
          <w:p w:rsidR="00F84A0A" w:rsidRPr="00891D20" w:rsidRDefault="00891D20" w:rsidP="005B4EDD">
            <w:pPr>
              <w:rPr>
                <w:sz w:val="24"/>
                <w:szCs w:val="24"/>
                <w:lang w:val="kk-KZ"/>
              </w:rPr>
            </w:pPr>
            <w:r w:rsidRPr="00891D20">
              <w:rPr>
                <w:sz w:val="24"/>
                <w:szCs w:val="24"/>
                <w:lang w:val="kk-KZ"/>
              </w:rPr>
              <w:t>2.1.</w:t>
            </w:r>
            <w:r w:rsidRPr="00891D20">
              <w:rPr>
                <w:rFonts w:eastAsia="Calibri"/>
                <w:color w:val="000000"/>
                <w:sz w:val="24"/>
                <w:szCs w:val="24"/>
              </w:rPr>
              <w:t xml:space="preserve"> </w:t>
            </w:r>
            <w:r w:rsidR="007B493A">
              <w:rPr>
                <w:rFonts w:eastAsia="Calibri"/>
                <w:color w:val="000000"/>
                <w:sz w:val="24"/>
                <w:szCs w:val="24"/>
              </w:rPr>
              <w:t>Консультация «Формирование креативных качеств личности в</w:t>
            </w:r>
            <w:r w:rsidR="005B4EDD">
              <w:rPr>
                <w:rFonts w:eastAsia="Calibri"/>
                <w:color w:val="000000"/>
                <w:sz w:val="24"/>
                <w:szCs w:val="24"/>
              </w:rPr>
              <w:t xml:space="preserve"> </w:t>
            </w:r>
            <w:r w:rsidR="007B493A">
              <w:rPr>
                <w:rFonts w:eastAsia="Calibri"/>
                <w:color w:val="000000"/>
                <w:sz w:val="24"/>
                <w:szCs w:val="24"/>
              </w:rPr>
              <w:t xml:space="preserve">   процессе театрально – игровой деятельности»</w:t>
            </w:r>
          </w:p>
        </w:tc>
        <w:tc>
          <w:tcPr>
            <w:tcW w:w="3544" w:type="dxa"/>
          </w:tcPr>
          <w:p w:rsidR="00F84A0A" w:rsidRDefault="005B4EDD" w:rsidP="00DC7271">
            <w:pPr>
              <w:rPr>
                <w:b/>
                <w:sz w:val="24"/>
                <w:szCs w:val="24"/>
                <w:lang w:val="kk-KZ"/>
              </w:rPr>
            </w:pPr>
            <w:r>
              <w:rPr>
                <w:sz w:val="24"/>
                <w:szCs w:val="24"/>
                <w:lang w:val="kk-KZ"/>
              </w:rPr>
              <w:t>Педагог – организатор Ахметжанова И.Р.</w:t>
            </w:r>
          </w:p>
        </w:tc>
      </w:tr>
      <w:tr w:rsidR="00F84A0A" w:rsidTr="005857D9">
        <w:tc>
          <w:tcPr>
            <w:tcW w:w="6662" w:type="dxa"/>
          </w:tcPr>
          <w:p w:rsidR="00F84A0A" w:rsidRPr="00891D20" w:rsidRDefault="00891D20" w:rsidP="007B493A">
            <w:pPr>
              <w:rPr>
                <w:sz w:val="24"/>
                <w:szCs w:val="24"/>
                <w:lang w:val="kk-KZ"/>
              </w:rPr>
            </w:pPr>
            <w:r w:rsidRPr="00891D20">
              <w:rPr>
                <w:sz w:val="24"/>
                <w:szCs w:val="24"/>
                <w:lang w:val="kk-KZ"/>
              </w:rPr>
              <w:t>2.2.</w:t>
            </w:r>
            <w:r>
              <w:rPr>
                <w:sz w:val="24"/>
                <w:szCs w:val="24"/>
                <w:lang w:val="kk-KZ"/>
              </w:rPr>
              <w:t xml:space="preserve"> </w:t>
            </w:r>
            <w:r w:rsidR="007B493A">
              <w:rPr>
                <w:sz w:val="24"/>
                <w:szCs w:val="24"/>
                <w:lang w:val="kk-KZ"/>
              </w:rPr>
              <w:t>Смотр – конкурс театральных уголков</w:t>
            </w:r>
          </w:p>
        </w:tc>
        <w:tc>
          <w:tcPr>
            <w:tcW w:w="3544" w:type="dxa"/>
          </w:tcPr>
          <w:p w:rsidR="00F84A0A" w:rsidRPr="00F35F4D" w:rsidRDefault="007B493A" w:rsidP="00DC7271">
            <w:pPr>
              <w:rPr>
                <w:sz w:val="24"/>
                <w:szCs w:val="24"/>
                <w:lang w:val="kk-KZ"/>
              </w:rPr>
            </w:pPr>
            <w:r>
              <w:rPr>
                <w:sz w:val="24"/>
                <w:szCs w:val="24"/>
              </w:rPr>
              <w:t>Воспитатели групп</w:t>
            </w:r>
          </w:p>
        </w:tc>
      </w:tr>
      <w:tr w:rsidR="00F84A0A" w:rsidTr="005857D9">
        <w:tc>
          <w:tcPr>
            <w:tcW w:w="6662" w:type="dxa"/>
          </w:tcPr>
          <w:p w:rsidR="00F84A0A" w:rsidRDefault="006575F2" w:rsidP="005302DA">
            <w:pPr>
              <w:rPr>
                <w:b/>
                <w:sz w:val="24"/>
                <w:szCs w:val="24"/>
                <w:lang w:val="kk-KZ"/>
              </w:rPr>
            </w:pPr>
            <w:r w:rsidRPr="006575F2">
              <w:rPr>
                <w:sz w:val="24"/>
                <w:szCs w:val="24"/>
                <w:lang w:val="kk-KZ"/>
              </w:rPr>
              <w:t>2.3.</w:t>
            </w:r>
            <w:r w:rsidR="005302DA">
              <w:rPr>
                <w:sz w:val="24"/>
                <w:szCs w:val="24"/>
                <w:lang w:val="kk-KZ"/>
              </w:rPr>
              <w:t xml:space="preserve"> Открытые просмотры «Театр и дети»</w:t>
            </w:r>
          </w:p>
        </w:tc>
        <w:tc>
          <w:tcPr>
            <w:tcW w:w="3544" w:type="dxa"/>
          </w:tcPr>
          <w:p w:rsidR="005302DA" w:rsidRDefault="005302DA" w:rsidP="005302DA">
            <w:pPr>
              <w:rPr>
                <w:sz w:val="24"/>
                <w:szCs w:val="24"/>
                <w:lang w:val="kk-KZ"/>
              </w:rPr>
            </w:pPr>
            <w:r>
              <w:rPr>
                <w:sz w:val="24"/>
                <w:szCs w:val="24"/>
                <w:lang w:val="kk-KZ"/>
              </w:rPr>
              <w:t>Молдахметова Г.Т.</w:t>
            </w:r>
          </w:p>
          <w:p w:rsidR="005302DA" w:rsidRDefault="005302DA" w:rsidP="005302DA">
            <w:pPr>
              <w:rPr>
                <w:sz w:val="24"/>
                <w:szCs w:val="24"/>
                <w:lang w:val="kk-KZ"/>
              </w:rPr>
            </w:pPr>
            <w:r>
              <w:rPr>
                <w:sz w:val="24"/>
                <w:szCs w:val="24"/>
                <w:lang w:val="kk-KZ"/>
              </w:rPr>
              <w:t>Мукашова Ж.У.</w:t>
            </w:r>
          </w:p>
          <w:p w:rsidR="005302DA" w:rsidRDefault="005302DA" w:rsidP="005302DA">
            <w:pPr>
              <w:rPr>
                <w:sz w:val="24"/>
                <w:szCs w:val="24"/>
                <w:lang w:val="kk-KZ"/>
              </w:rPr>
            </w:pPr>
            <w:r>
              <w:rPr>
                <w:sz w:val="24"/>
                <w:szCs w:val="24"/>
                <w:lang w:val="kk-KZ"/>
              </w:rPr>
              <w:t>Нурбаева Ж.Е.</w:t>
            </w:r>
          </w:p>
          <w:p w:rsidR="005302DA" w:rsidRDefault="005302DA" w:rsidP="005302DA">
            <w:pPr>
              <w:rPr>
                <w:sz w:val="24"/>
                <w:szCs w:val="24"/>
                <w:lang w:val="kk-KZ"/>
              </w:rPr>
            </w:pPr>
            <w:r>
              <w:rPr>
                <w:sz w:val="24"/>
                <w:szCs w:val="24"/>
                <w:lang w:val="kk-KZ"/>
              </w:rPr>
              <w:t>Бисембаева С.К.</w:t>
            </w:r>
          </w:p>
          <w:p w:rsidR="005302DA" w:rsidRDefault="005302DA" w:rsidP="005302DA">
            <w:pPr>
              <w:rPr>
                <w:rFonts w:eastAsia="Calibri"/>
                <w:sz w:val="24"/>
                <w:szCs w:val="24"/>
                <w:lang w:val="kk-KZ"/>
              </w:rPr>
            </w:pPr>
            <w:r>
              <w:rPr>
                <w:rFonts w:eastAsia="Calibri"/>
                <w:sz w:val="24"/>
                <w:szCs w:val="24"/>
                <w:lang w:val="kk-KZ"/>
              </w:rPr>
              <w:t>Боранбаева Г.М.</w:t>
            </w:r>
          </w:p>
          <w:p w:rsidR="005302DA" w:rsidRDefault="005302DA" w:rsidP="005302DA">
            <w:pPr>
              <w:rPr>
                <w:rFonts w:eastAsia="Calibri"/>
                <w:sz w:val="24"/>
                <w:szCs w:val="24"/>
                <w:lang w:val="kk-KZ"/>
              </w:rPr>
            </w:pPr>
            <w:r>
              <w:rPr>
                <w:rFonts w:eastAsia="Calibri"/>
                <w:sz w:val="24"/>
                <w:szCs w:val="24"/>
                <w:lang w:val="kk-KZ"/>
              </w:rPr>
              <w:t>Кажигаилиева Д.Г.</w:t>
            </w:r>
          </w:p>
          <w:p w:rsidR="00F84A0A" w:rsidRPr="00F35F4D" w:rsidRDefault="005302DA" w:rsidP="005302DA">
            <w:pPr>
              <w:rPr>
                <w:sz w:val="24"/>
                <w:szCs w:val="24"/>
                <w:lang w:val="kk-KZ"/>
              </w:rPr>
            </w:pPr>
            <w:r>
              <w:rPr>
                <w:rFonts w:eastAsia="Calibri"/>
                <w:sz w:val="24"/>
                <w:szCs w:val="24"/>
                <w:lang w:val="kk-KZ"/>
              </w:rPr>
              <w:t>Сабекова Ф.К.</w:t>
            </w:r>
          </w:p>
        </w:tc>
      </w:tr>
      <w:tr w:rsidR="007A595C" w:rsidTr="005857D9">
        <w:tc>
          <w:tcPr>
            <w:tcW w:w="10206" w:type="dxa"/>
            <w:gridSpan w:val="2"/>
          </w:tcPr>
          <w:p w:rsidR="007A595C" w:rsidRDefault="007A595C" w:rsidP="00DC7271">
            <w:pPr>
              <w:rPr>
                <w:b/>
                <w:sz w:val="24"/>
                <w:szCs w:val="24"/>
                <w:lang w:val="kk-KZ"/>
              </w:rPr>
            </w:pPr>
            <w:r w:rsidRPr="00973EA1">
              <w:rPr>
                <w:b/>
                <w:sz w:val="24"/>
                <w:szCs w:val="24"/>
              </w:rPr>
              <w:t>3.Контроль и руководство</w:t>
            </w:r>
          </w:p>
        </w:tc>
      </w:tr>
      <w:tr w:rsidR="00B9618B" w:rsidTr="005857D9">
        <w:tc>
          <w:tcPr>
            <w:tcW w:w="6662" w:type="dxa"/>
          </w:tcPr>
          <w:p w:rsidR="00B9618B" w:rsidRPr="007A595C" w:rsidRDefault="007A595C" w:rsidP="00DC7271">
            <w:pPr>
              <w:rPr>
                <w:sz w:val="24"/>
                <w:szCs w:val="24"/>
                <w:lang w:val="kk-KZ"/>
              </w:rPr>
            </w:pPr>
            <w:r w:rsidRPr="007A595C">
              <w:rPr>
                <w:sz w:val="24"/>
                <w:szCs w:val="24"/>
                <w:lang w:val="kk-KZ"/>
              </w:rPr>
              <w:t>3.1.</w:t>
            </w:r>
            <w:r w:rsidR="007476E5">
              <w:rPr>
                <w:sz w:val="24"/>
                <w:szCs w:val="24"/>
                <w:lang w:val="kk-KZ"/>
              </w:rPr>
              <w:t xml:space="preserve"> Организация сна в группе</w:t>
            </w:r>
            <w:r w:rsidR="007B493A">
              <w:rPr>
                <w:sz w:val="24"/>
                <w:szCs w:val="24"/>
                <w:lang w:val="kk-KZ"/>
              </w:rPr>
              <w:t xml:space="preserve"> (оперативный)</w:t>
            </w:r>
          </w:p>
        </w:tc>
        <w:tc>
          <w:tcPr>
            <w:tcW w:w="3544" w:type="dxa"/>
          </w:tcPr>
          <w:p w:rsidR="00B9618B" w:rsidRDefault="007476E5" w:rsidP="00DC7271">
            <w:pPr>
              <w:rPr>
                <w:b/>
                <w:sz w:val="24"/>
                <w:szCs w:val="24"/>
                <w:lang w:val="kk-KZ"/>
              </w:rPr>
            </w:pPr>
            <w:r w:rsidRPr="00CC4382">
              <w:rPr>
                <w:sz w:val="24"/>
                <w:szCs w:val="24"/>
              </w:rPr>
              <w:t xml:space="preserve">Медсестра </w:t>
            </w:r>
            <w:proofErr w:type="spellStart"/>
            <w:r w:rsidRPr="00CC4382">
              <w:rPr>
                <w:sz w:val="24"/>
                <w:szCs w:val="24"/>
              </w:rPr>
              <w:t>Темиргалиева</w:t>
            </w:r>
            <w:proofErr w:type="spellEnd"/>
            <w:r w:rsidRPr="00CC4382">
              <w:rPr>
                <w:sz w:val="24"/>
                <w:szCs w:val="24"/>
              </w:rPr>
              <w:t xml:space="preserve"> Г.А.</w:t>
            </w:r>
          </w:p>
        </w:tc>
      </w:tr>
      <w:tr w:rsidR="00B9618B" w:rsidTr="005857D9">
        <w:tc>
          <w:tcPr>
            <w:tcW w:w="6662" w:type="dxa"/>
          </w:tcPr>
          <w:p w:rsidR="00B9618B" w:rsidRPr="007476E5" w:rsidRDefault="007476E5" w:rsidP="007B493A">
            <w:pPr>
              <w:rPr>
                <w:sz w:val="24"/>
                <w:szCs w:val="24"/>
                <w:lang w:val="kk-KZ"/>
              </w:rPr>
            </w:pPr>
            <w:r w:rsidRPr="007476E5">
              <w:rPr>
                <w:sz w:val="24"/>
                <w:szCs w:val="24"/>
                <w:lang w:val="kk-KZ"/>
              </w:rPr>
              <w:t>3.2.</w:t>
            </w:r>
            <w:r w:rsidRPr="00037D30">
              <w:t xml:space="preserve"> </w:t>
            </w:r>
            <w:r w:rsidRPr="007476E5">
              <w:rPr>
                <w:sz w:val="24"/>
                <w:szCs w:val="24"/>
              </w:rPr>
              <w:t xml:space="preserve">Организация </w:t>
            </w:r>
            <w:r w:rsidR="007B493A">
              <w:rPr>
                <w:sz w:val="24"/>
                <w:szCs w:val="24"/>
              </w:rPr>
              <w:t xml:space="preserve">прогулок </w:t>
            </w:r>
            <w:r w:rsidR="007B493A">
              <w:rPr>
                <w:sz w:val="24"/>
                <w:szCs w:val="24"/>
                <w:lang w:val="kk-KZ"/>
              </w:rPr>
              <w:t>(</w:t>
            </w:r>
            <w:proofErr w:type="gramStart"/>
            <w:r w:rsidR="007B493A">
              <w:rPr>
                <w:sz w:val="24"/>
                <w:szCs w:val="24"/>
                <w:lang w:val="kk-KZ"/>
              </w:rPr>
              <w:t>оперативный</w:t>
            </w:r>
            <w:proofErr w:type="gramEnd"/>
            <w:r w:rsidR="007B493A">
              <w:rPr>
                <w:sz w:val="24"/>
                <w:szCs w:val="24"/>
                <w:lang w:val="kk-KZ"/>
              </w:rPr>
              <w:t>)</w:t>
            </w:r>
          </w:p>
        </w:tc>
        <w:tc>
          <w:tcPr>
            <w:tcW w:w="3544" w:type="dxa"/>
          </w:tcPr>
          <w:p w:rsidR="00B9618B" w:rsidRPr="007476E5" w:rsidRDefault="007476E5" w:rsidP="00DC7271">
            <w:pPr>
              <w:rPr>
                <w:sz w:val="24"/>
                <w:szCs w:val="24"/>
                <w:lang w:val="kk-KZ"/>
              </w:rPr>
            </w:pPr>
            <w:r w:rsidRPr="007476E5">
              <w:rPr>
                <w:sz w:val="24"/>
                <w:szCs w:val="24"/>
                <w:lang w:val="kk-KZ"/>
              </w:rPr>
              <w:t>Заведующая Пилипенко Л.Ю.</w:t>
            </w:r>
          </w:p>
        </w:tc>
      </w:tr>
      <w:tr w:rsidR="00B9618B" w:rsidTr="005857D9">
        <w:tc>
          <w:tcPr>
            <w:tcW w:w="6662" w:type="dxa"/>
          </w:tcPr>
          <w:p w:rsidR="00B9618B" w:rsidRPr="007476E5" w:rsidRDefault="007476E5" w:rsidP="007B493A">
            <w:pPr>
              <w:rPr>
                <w:sz w:val="24"/>
                <w:szCs w:val="24"/>
                <w:lang w:val="kk-KZ"/>
              </w:rPr>
            </w:pPr>
            <w:r w:rsidRPr="007476E5">
              <w:rPr>
                <w:sz w:val="24"/>
                <w:szCs w:val="24"/>
                <w:lang w:val="kk-KZ"/>
              </w:rPr>
              <w:t>3.3.</w:t>
            </w:r>
            <w:r w:rsidR="00763C49" w:rsidRPr="00037D30">
              <w:t xml:space="preserve"> </w:t>
            </w:r>
            <w:r w:rsidR="007B493A">
              <w:rPr>
                <w:sz w:val="24"/>
                <w:szCs w:val="24"/>
              </w:rPr>
              <w:t>Культура приема пищи</w:t>
            </w:r>
          </w:p>
        </w:tc>
        <w:tc>
          <w:tcPr>
            <w:tcW w:w="3544" w:type="dxa"/>
          </w:tcPr>
          <w:p w:rsidR="00B9618B" w:rsidRPr="00763C49" w:rsidRDefault="007B493A" w:rsidP="00DC7271">
            <w:pPr>
              <w:rPr>
                <w:sz w:val="24"/>
                <w:szCs w:val="24"/>
                <w:lang w:val="kk-KZ"/>
              </w:rPr>
            </w:pPr>
            <w:r>
              <w:rPr>
                <w:sz w:val="24"/>
                <w:szCs w:val="24"/>
                <w:lang w:val="kk-KZ"/>
              </w:rPr>
              <w:t>Диетсестра Уфимцева Н.Ф.</w:t>
            </w:r>
          </w:p>
        </w:tc>
      </w:tr>
      <w:tr w:rsidR="007B493A" w:rsidTr="005857D9">
        <w:tc>
          <w:tcPr>
            <w:tcW w:w="6662" w:type="dxa"/>
          </w:tcPr>
          <w:p w:rsidR="007B493A" w:rsidRDefault="007B493A" w:rsidP="007B493A">
            <w:pPr>
              <w:rPr>
                <w:sz w:val="24"/>
                <w:szCs w:val="24"/>
                <w:lang w:val="kk-KZ"/>
              </w:rPr>
            </w:pPr>
            <w:r>
              <w:rPr>
                <w:sz w:val="24"/>
                <w:szCs w:val="24"/>
                <w:lang w:val="kk-KZ"/>
              </w:rPr>
              <w:t xml:space="preserve">3.4.Организация театрально – игровой деятельности с </w:t>
            </w:r>
          </w:p>
          <w:p w:rsidR="007B493A" w:rsidRPr="007476E5" w:rsidRDefault="007B493A" w:rsidP="007B493A">
            <w:pPr>
              <w:rPr>
                <w:sz w:val="24"/>
                <w:szCs w:val="24"/>
                <w:lang w:val="kk-KZ"/>
              </w:rPr>
            </w:pPr>
            <w:r>
              <w:rPr>
                <w:sz w:val="24"/>
                <w:szCs w:val="24"/>
                <w:lang w:val="kk-KZ"/>
              </w:rPr>
              <w:t xml:space="preserve">      дошкольниками (тематический)</w:t>
            </w:r>
          </w:p>
        </w:tc>
        <w:tc>
          <w:tcPr>
            <w:tcW w:w="3544" w:type="dxa"/>
          </w:tcPr>
          <w:p w:rsidR="007B493A" w:rsidRDefault="007B493A" w:rsidP="007B493A">
            <w:pPr>
              <w:rPr>
                <w:sz w:val="24"/>
                <w:szCs w:val="24"/>
              </w:rPr>
            </w:pPr>
            <w:r>
              <w:rPr>
                <w:sz w:val="24"/>
                <w:szCs w:val="24"/>
                <w:lang w:val="kk-KZ"/>
              </w:rPr>
              <w:t xml:space="preserve">Методисты </w:t>
            </w:r>
            <w:r>
              <w:rPr>
                <w:sz w:val="24"/>
                <w:szCs w:val="24"/>
              </w:rPr>
              <w:t>Малдыбаев</w:t>
            </w:r>
            <w:r>
              <w:rPr>
                <w:sz w:val="24"/>
                <w:szCs w:val="24"/>
                <w:lang w:val="kk-KZ"/>
              </w:rPr>
              <w:t>а</w:t>
            </w:r>
            <w:r>
              <w:rPr>
                <w:sz w:val="24"/>
                <w:szCs w:val="24"/>
              </w:rPr>
              <w:t xml:space="preserve"> К.А.,</w:t>
            </w:r>
          </w:p>
          <w:p w:rsidR="007B493A" w:rsidRDefault="007B493A" w:rsidP="007B493A">
            <w:pPr>
              <w:rPr>
                <w:sz w:val="24"/>
                <w:szCs w:val="24"/>
                <w:lang w:val="kk-KZ"/>
              </w:rPr>
            </w:pPr>
            <w:proofErr w:type="spellStart"/>
            <w:r>
              <w:rPr>
                <w:sz w:val="24"/>
                <w:szCs w:val="24"/>
              </w:rPr>
              <w:t>Рахимжанова</w:t>
            </w:r>
            <w:proofErr w:type="spellEnd"/>
            <w:r>
              <w:rPr>
                <w:sz w:val="24"/>
                <w:szCs w:val="24"/>
              </w:rPr>
              <w:t xml:space="preserve"> А.К.</w:t>
            </w:r>
          </w:p>
        </w:tc>
      </w:tr>
      <w:tr w:rsidR="007476E5" w:rsidTr="005857D9">
        <w:tc>
          <w:tcPr>
            <w:tcW w:w="10206" w:type="dxa"/>
            <w:gridSpan w:val="2"/>
          </w:tcPr>
          <w:p w:rsidR="007476E5" w:rsidRDefault="007476E5" w:rsidP="00DC7271">
            <w:pPr>
              <w:rPr>
                <w:b/>
                <w:sz w:val="24"/>
                <w:szCs w:val="24"/>
                <w:lang w:val="kk-KZ"/>
              </w:rPr>
            </w:pPr>
            <w:r>
              <w:rPr>
                <w:b/>
                <w:bCs/>
                <w:sz w:val="24"/>
                <w:szCs w:val="24"/>
              </w:rPr>
              <w:t>4</w:t>
            </w:r>
            <w:r w:rsidRPr="006703CF">
              <w:rPr>
                <w:b/>
                <w:bCs/>
                <w:sz w:val="24"/>
                <w:szCs w:val="24"/>
              </w:rPr>
              <w:t>. Работа с родителями</w:t>
            </w:r>
            <w:r>
              <w:rPr>
                <w:b/>
                <w:bCs/>
                <w:sz w:val="24"/>
                <w:szCs w:val="24"/>
              </w:rPr>
              <w:t xml:space="preserve"> и социумом</w:t>
            </w:r>
          </w:p>
        </w:tc>
      </w:tr>
      <w:tr w:rsidR="007476E5" w:rsidTr="005857D9">
        <w:trPr>
          <w:trHeight w:val="549"/>
        </w:trPr>
        <w:tc>
          <w:tcPr>
            <w:tcW w:w="6662" w:type="dxa"/>
          </w:tcPr>
          <w:p w:rsidR="007B493A" w:rsidRPr="006F4E06" w:rsidRDefault="007476E5" w:rsidP="007B493A">
            <w:pPr>
              <w:rPr>
                <w:sz w:val="24"/>
                <w:szCs w:val="24"/>
              </w:rPr>
            </w:pPr>
            <w:r>
              <w:rPr>
                <w:sz w:val="28"/>
                <w:szCs w:val="28"/>
              </w:rPr>
              <w:t xml:space="preserve"> 4.1.</w:t>
            </w:r>
            <w:r w:rsidRPr="006F4E06">
              <w:rPr>
                <w:sz w:val="24"/>
                <w:szCs w:val="24"/>
              </w:rPr>
              <w:t>Консультация «</w:t>
            </w:r>
            <w:r w:rsidR="007B493A" w:rsidRPr="006F4E06">
              <w:rPr>
                <w:sz w:val="24"/>
                <w:szCs w:val="24"/>
              </w:rPr>
              <w:t xml:space="preserve">Чем </w:t>
            </w:r>
            <w:proofErr w:type="gramStart"/>
            <w:r w:rsidR="007B493A" w:rsidRPr="006F4E06">
              <w:rPr>
                <w:sz w:val="24"/>
                <w:szCs w:val="24"/>
              </w:rPr>
              <w:t>хороши</w:t>
            </w:r>
            <w:proofErr w:type="gramEnd"/>
            <w:r w:rsidR="007B493A" w:rsidRPr="006F4E06">
              <w:rPr>
                <w:sz w:val="24"/>
                <w:szCs w:val="24"/>
              </w:rPr>
              <w:t xml:space="preserve"> театрализованные </w:t>
            </w:r>
          </w:p>
          <w:p w:rsidR="007476E5" w:rsidRPr="007476E5" w:rsidRDefault="007B493A" w:rsidP="007B493A">
            <w:pPr>
              <w:rPr>
                <w:sz w:val="24"/>
                <w:szCs w:val="24"/>
                <w:lang w:val="kk-KZ"/>
              </w:rPr>
            </w:pPr>
            <w:r w:rsidRPr="006F4E06">
              <w:rPr>
                <w:sz w:val="24"/>
                <w:szCs w:val="24"/>
              </w:rPr>
              <w:t xml:space="preserve">       игры</w:t>
            </w:r>
            <w:r w:rsidR="007476E5" w:rsidRPr="006F4E06">
              <w:rPr>
                <w:sz w:val="24"/>
                <w:szCs w:val="24"/>
              </w:rPr>
              <w:t>»</w:t>
            </w:r>
          </w:p>
        </w:tc>
        <w:tc>
          <w:tcPr>
            <w:tcW w:w="3544" w:type="dxa"/>
          </w:tcPr>
          <w:p w:rsidR="007476E5" w:rsidRPr="007476E5" w:rsidRDefault="007B493A" w:rsidP="00DC7271">
            <w:pPr>
              <w:rPr>
                <w:sz w:val="24"/>
                <w:szCs w:val="24"/>
                <w:lang w:val="kk-KZ"/>
              </w:rPr>
            </w:pPr>
            <w:r>
              <w:rPr>
                <w:sz w:val="24"/>
                <w:szCs w:val="24"/>
                <w:lang w:val="kk-KZ"/>
              </w:rPr>
              <w:t>Воспитатели групп</w:t>
            </w:r>
          </w:p>
        </w:tc>
      </w:tr>
      <w:tr w:rsidR="00DA7EC1" w:rsidTr="005857D9">
        <w:trPr>
          <w:trHeight w:val="377"/>
        </w:trPr>
        <w:tc>
          <w:tcPr>
            <w:tcW w:w="6662" w:type="dxa"/>
          </w:tcPr>
          <w:p w:rsidR="00DA7EC1" w:rsidRDefault="00DA7EC1" w:rsidP="00DA7EC1">
            <w:pPr>
              <w:snapToGrid w:val="0"/>
              <w:rPr>
                <w:sz w:val="28"/>
                <w:szCs w:val="28"/>
              </w:rPr>
            </w:pPr>
            <w:r w:rsidRPr="007476E5">
              <w:rPr>
                <w:sz w:val="24"/>
                <w:szCs w:val="24"/>
                <w:lang w:val="kk-KZ"/>
              </w:rPr>
              <w:t>4.2.</w:t>
            </w:r>
            <w:r w:rsidRPr="007476E5">
              <w:rPr>
                <w:sz w:val="24"/>
                <w:szCs w:val="24"/>
                <w:lang w:eastAsia="ar-SA"/>
              </w:rPr>
              <w:t xml:space="preserve"> Анкетирование родителей</w:t>
            </w:r>
            <w:r>
              <w:rPr>
                <w:sz w:val="24"/>
                <w:szCs w:val="24"/>
                <w:lang w:eastAsia="ar-SA"/>
              </w:rPr>
              <w:t xml:space="preserve"> </w:t>
            </w:r>
            <w:r w:rsidRPr="007476E5">
              <w:rPr>
                <w:sz w:val="24"/>
                <w:szCs w:val="24"/>
                <w:lang w:eastAsia="ar-SA"/>
              </w:rPr>
              <w:t xml:space="preserve"> </w:t>
            </w:r>
            <w:r>
              <w:rPr>
                <w:sz w:val="24"/>
                <w:szCs w:val="24"/>
                <w:lang w:eastAsia="ar-SA"/>
              </w:rPr>
              <w:t>по теме педсовета</w:t>
            </w:r>
          </w:p>
        </w:tc>
        <w:tc>
          <w:tcPr>
            <w:tcW w:w="3544" w:type="dxa"/>
          </w:tcPr>
          <w:p w:rsidR="00DA7EC1" w:rsidRPr="007476E5" w:rsidRDefault="00DA7EC1" w:rsidP="00504C87">
            <w:pPr>
              <w:rPr>
                <w:sz w:val="24"/>
                <w:szCs w:val="24"/>
                <w:lang w:val="kk-KZ"/>
              </w:rPr>
            </w:pPr>
            <w:r>
              <w:rPr>
                <w:sz w:val="24"/>
                <w:szCs w:val="24"/>
                <w:lang w:val="kk-KZ"/>
              </w:rPr>
              <w:t>Воспитатели групп</w:t>
            </w:r>
          </w:p>
        </w:tc>
      </w:tr>
      <w:tr w:rsidR="00DA7EC1" w:rsidTr="005857D9">
        <w:tc>
          <w:tcPr>
            <w:tcW w:w="6662" w:type="dxa"/>
          </w:tcPr>
          <w:p w:rsidR="00DA7EC1" w:rsidRPr="007476E5" w:rsidRDefault="00DA7EC1" w:rsidP="006C167E">
            <w:pPr>
              <w:rPr>
                <w:sz w:val="24"/>
                <w:szCs w:val="24"/>
                <w:lang w:val="kk-KZ"/>
              </w:rPr>
            </w:pPr>
            <w:r w:rsidRPr="007476E5">
              <w:rPr>
                <w:sz w:val="24"/>
                <w:szCs w:val="24"/>
                <w:lang w:val="kk-KZ"/>
              </w:rPr>
              <w:t>4.3.</w:t>
            </w:r>
            <w:r>
              <w:rPr>
                <w:sz w:val="24"/>
                <w:szCs w:val="24"/>
                <w:lang w:val="kk-KZ"/>
              </w:rPr>
              <w:t xml:space="preserve"> </w:t>
            </w:r>
            <w:r w:rsidR="006C167E">
              <w:rPr>
                <w:sz w:val="24"/>
                <w:szCs w:val="24"/>
                <w:lang w:val="kk-KZ"/>
              </w:rPr>
              <w:t>У нас в гостях театр (казахский драма театр им.Ш.Кусаинова)</w:t>
            </w:r>
          </w:p>
        </w:tc>
        <w:tc>
          <w:tcPr>
            <w:tcW w:w="3544" w:type="dxa"/>
          </w:tcPr>
          <w:p w:rsidR="00DA7EC1" w:rsidRPr="00763C49" w:rsidRDefault="006C167E" w:rsidP="00DC7271">
            <w:pPr>
              <w:rPr>
                <w:sz w:val="24"/>
                <w:szCs w:val="24"/>
                <w:lang w:val="kk-KZ"/>
              </w:rPr>
            </w:pPr>
            <w:r w:rsidRPr="002602B8">
              <w:rPr>
                <w:sz w:val="24"/>
                <w:szCs w:val="24"/>
                <w:lang w:val="kk-KZ"/>
              </w:rPr>
              <w:t>Педагог – организатор Ахметжанова И.Р</w:t>
            </w:r>
          </w:p>
        </w:tc>
      </w:tr>
      <w:tr w:rsidR="00DA7EC1" w:rsidTr="005857D9">
        <w:tc>
          <w:tcPr>
            <w:tcW w:w="10206" w:type="dxa"/>
            <w:gridSpan w:val="2"/>
          </w:tcPr>
          <w:p w:rsidR="00DA7EC1" w:rsidRDefault="00DA7EC1" w:rsidP="00DC7271">
            <w:pPr>
              <w:rPr>
                <w:b/>
                <w:sz w:val="24"/>
                <w:szCs w:val="24"/>
                <w:lang w:val="kk-KZ"/>
              </w:rPr>
            </w:pPr>
            <w:r>
              <w:rPr>
                <w:b/>
                <w:bCs/>
                <w:sz w:val="24"/>
                <w:szCs w:val="24"/>
              </w:rPr>
              <w:t>5</w:t>
            </w:r>
            <w:r w:rsidRPr="006703CF">
              <w:rPr>
                <w:b/>
                <w:bCs/>
                <w:sz w:val="24"/>
                <w:szCs w:val="24"/>
              </w:rPr>
              <w:t>. Административно</w:t>
            </w:r>
            <w:r>
              <w:rPr>
                <w:b/>
                <w:bCs/>
                <w:sz w:val="24"/>
                <w:szCs w:val="24"/>
              </w:rPr>
              <w:t xml:space="preserve"> </w:t>
            </w:r>
            <w:r w:rsidRPr="006703CF">
              <w:rPr>
                <w:b/>
                <w:bCs/>
                <w:sz w:val="24"/>
                <w:szCs w:val="24"/>
              </w:rPr>
              <w:t>-</w:t>
            </w:r>
            <w:r>
              <w:rPr>
                <w:b/>
                <w:bCs/>
                <w:sz w:val="24"/>
                <w:szCs w:val="24"/>
              </w:rPr>
              <w:t xml:space="preserve"> </w:t>
            </w:r>
            <w:r w:rsidRPr="006703CF">
              <w:rPr>
                <w:b/>
                <w:bCs/>
                <w:sz w:val="24"/>
                <w:szCs w:val="24"/>
              </w:rPr>
              <w:t>хозяйственная работа</w:t>
            </w:r>
          </w:p>
        </w:tc>
      </w:tr>
      <w:tr w:rsidR="00DA7EC1" w:rsidTr="005857D9">
        <w:tc>
          <w:tcPr>
            <w:tcW w:w="6662" w:type="dxa"/>
          </w:tcPr>
          <w:p w:rsidR="00DA7EC1" w:rsidRDefault="00DA7EC1" w:rsidP="00DC7271">
            <w:pPr>
              <w:rPr>
                <w:b/>
                <w:sz w:val="24"/>
                <w:szCs w:val="24"/>
                <w:lang w:val="kk-KZ"/>
              </w:rPr>
            </w:pPr>
            <w:r w:rsidRPr="00763C49">
              <w:rPr>
                <w:sz w:val="24"/>
                <w:szCs w:val="24"/>
                <w:lang w:val="kk-KZ"/>
              </w:rPr>
              <w:t>5.1.</w:t>
            </w:r>
            <w:r>
              <w:rPr>
                <w:b/>
                <w:sz w:val="24"/>
                <w:szCs w:val="24"/>
                <w:lang w:val="kk-KZ"/>
              </w:rPr>
              <w:t xml:space="preserve"> </w:t>
            </w:r>
            <w:r w:rsidRPr="00763C49">
              <w:rPr>
                <w:sz w:val="24"/>
                <w:szCs w:val="24"/>
              </w:rPr>
              <w:t>Анализ заболеваемости за январь.</w:t>
            </w:r>
          </w:p>
        </w:tc>
        <w:tc>
          <w:tcPr>
            <w:tcW w:w="3544" w:type="dxa"/>
          </w:tcPr>
          <w:p w:rsidR="00DA7EC1" w:rsidRPr="00763C49" w:rsidRDefault="00DA7EC1" w:rsidP="00DC7271">
            <w:pPr>
              <w:rPr>
                <w:sz w:val="24"/>
                <w:szCs w:val="24"/>
                <w:lang w:val="kk-KZ"/>
              </w:rPr>
            </w:pPr>
            <w:r w:rsidRPr="00763C49">
              <w:rPr>
                <w:sz w:val="24"/>
                <w:szCs w:val="24"/>
                <w:lang w:val="kk-KZ"/>
              </w:rPr>
              <w:t>Медсестра Темиргалиева Г.А.</w:t>
            </w:r>
          </w:p>
        </w:tc>
      </w:tr>
      <w:tr w:rsidR="00DA7EC1" w:rsidTr="005857D9">
        <w:tc>
          <w:tcPr>
            <w:tcW w:w="6662" w:type="dxa"/>
          </w:tcPr>
          <w:p w:rsidR="00DA7EC1" w:rsidRPr="00763C49" w:rsidRDefault="00DA7EC1" w:rsidP="00DC7271">
            <w:pPr>
              <w:rPr>
                <w:sz w:val="24"/>
                <w:szCs w:val="24"/>
                <w:lang w:val="kk-KZ"/>
              </w:rPr>
            </w:pPr>
            <w:r w:rsidRPr="00763C49">
              <w:rPr>
                <w:sz w:val="24"/>
                <w:szCs w:val="24"/>
                <w:lang w:val="kk-KZ"/>
              </w:rPr>
              <w:t>5</w:t>
            </w:r>
            <w:r>
              <w:rPr>
                <w:sz w:val="24"/>
                <w:szCs w:val="24"/>
                <w:lang w:val="kk-KZ"/>
              </w:rPr>
              <w:t>.1.</w:t>
            </w:r>
            <w:r w:rsidRPr="00F011C0">
              <w:rPr>
                <w:sz w:val="24"/>
                <w:szCs w:val="24"/>
              </w:rPr>
              <w:t xml:space="preserve"> Общий технический осмотр здания, территории, кровли, состояния ограждения с составлением акта обследования</w:t>
            </w:r>
            <w:r>
              <w:rPr>
                <w:sz w:val="24"/>
                <w:szCs w:val="24"/>
              </w:rPr>
              <w:t>.</w:t>
            </w:r>
          </w:p>
        </w:tc>
        <w:tc>
          <w:tcPr>
            <w:tcW w:w="3544" w:type="dxa"/>
          </w:tcPr>
          <w:p w:rsidR="00DA7EC1" w:rsidRPr="00F011C0" w:rsidRDefault="00DA7EC1" w:rsidP="00DC7271">
            <w:pPr>
              <w:rPr>
                <w:sz w:val="24"/>
                <w:szCs w:val="24"/>
                <w:lang w:val="kk-KZ"/>
              </w:rPr>
            </w:pPr>
            <w:r w:rsidRPr="00F011C0">
              <w:rPr>
                <w:sz w:val="24"/>
                <w:szCs w:val="24"/>
                <w:lang w:val="kk-KZ"/>
              </w:rPr>
              <w:t>Заведующая Пилипенко Л.Ю., зам по АХЧ Бут А.Н.</w:t>
            </w:r>
          </w:p>
        </w:tc>
      </w:tr>
      <w:tr w:rsidR="00DA7EC1" w:rsidTr="005857D9">
        <w:tc>
          <w:tcPr>
            <w:tcW w:w="6662" w:type="dxa"/>
          </w:tcPr>
          <w:p w:rsidR="00DA7EC1" w:rsidRPr="00F011C0" w:rsidRDefault="00DA7EC1" w:rsidP="006C167E">
            <w:pPr>
              <w:rPr>
                <w:sz w:val="24"/>
                <w:szCs w:val="24"/>
                <w:lang w:val="kk-KZ"/>
              </w:rPr>
            </w:pPr>
            <w:r w:rsidRPr="00F011C0">
              <w:rPr>
                <w:sz w:val="24"/>
                <w:szCs w:val="24"/>
                <w:lang w:val="kk-KZ"/>
              </w:rPr>
              <w:t>5.</w:t>
            </w:r>
            <w:r w:rsidR="006C167E">
              <w:rPr>
                <w:sz w:val="24"/>
                <w:szCs w:val="24"/>
                <w:lang w:val="kk-KZ"/>
              </w:rPr>
              <w:t>2</w:t>
            </w:r>
            <w:r w:rsidRPr="00F011C0">
              <w:rPr>
                <w:sz w:val="24"/>
                <w:szCs w:val="24"/>
                <w:lang w:val="kk-KZ"/>
              </w:rPr>
              <w:t>.</w:t>
            </w:r>
            <w:r w:rsidRPr="00F011C0">
              <w:rPr>
                <w:sz w:val="24"/>
                <w:szCs w:val="24"/>
              </w:rPr>
              <w:t xml:space="preserve"> Проверка состояния производственных и бытовых помещений, наличие и состояние аптечек первой помощи.</w:t>
            </w:r>
          </w:p>
        </w:tc>
        <w:tc>
          <w:tcPr>
            <w:tcW w:w="3544" w:type="dxa"/>
          </w:tcPr>
          <w:p w:rsidR="00DA7EC1" w:rsidRDefault="00DA7EC1" w:rsidP="00DC7271">
            <w:pPr>
              <w:rPr>
                <w:b/>
                <w:sz w:val="24"/>
                <w:szCs w:val="24"/>
                <w:lang w:val="kk-KZ"/>
              </w:rPr>
            </w:pPr>
            <w:r>
              <w:rPr>
                <w:sz w:val="24"/>
                <w:szCs w:val="24"/>
                <w:lang w:val="kk-KZ"/>
              </w:rPr>
              <w:t>З</w:t>
            </w:r>
            <w:r w:rsidRPr="00F011C0">
              <w:rPr>
                <w:sz w:val="24"/>
                <w:szCs w:val="24"/>
                <w:lang w:val="kk-KZ"/>
              </w:rPr>
              <w:t>ам по АХЧ Бут А.Н.</w:t>
            </w:r>
          </w:p>
        </w:tc>
      </w:tr>
      <w:tr w:rsidR="00DA7EC1" w:rsidTr="005857D9">
        <w:tc>
          <w:tcPr>
            <w:tcW w:w="6662" w:type="dxa"/>
          </w:tcPr>
          <w:p w:rsidR="00DA7EC1" w:rsidRDefault="00DA7EC1" w:rsidP="006C167E">
            <w:pPr>
              <w:rPr>
                <w:b/>
                <w:sz w:val="24"/>
                <w:szCs w:val="24"/>
                <w:lang w:val="kk-KZ"/>
              </w:rPr>
            </w:pPr>
            <w:r w:rsidRPr="00B24292">
              <w:rPr>
                <w:sz w:val="24"/>
                <w:szCs w:val="24"/>
                <w:lang w:val="kk-KZ"/>
              </w:rPr>
              <w:t>5.</w:t>
            </w:r>
            <w:r w:rsidR="006C167E">
              <w:rPr>
                <w:sz w:val="24"/>
                <w:szCs w:val="24"/>
                <w:lang w:val="kk-KZ"/>
              </w:rPr>
              <w:t>3</w:t>
            </w:r>
            <w:r w:rsidRPr="00B24292">
              <w:rPr>
                <w:sz w:val="24"/>
                <w:szCs w:val="24"/>
                <w:lang w:val="kk-KZ"/>
              </w:rPr>
              <w:t>.</w:t>
            </w:r>
            <w:r w:rsidRPr="009C52C2">
              <w:rPr>
                <w:sz w:val="24"/>
                <w:szCs w:val="24"/>
              </w:rPr>
              <w:t xml:space="preserve"> Обновление сайта 2 раза в неделю</w:t>
            </w:r>
          </w:p>
        </w:tc>
        <w:tc>
          <w:tcPr>
            <w:tcW w:w="3544" w:type="dxa"/>
          </w:tcPr>
          <w:p w:rsidR="00DA7EC1" w:rsidRPr="00B24292" w:rsidRDefault="00DA7EC1" w:rsidP="00FC6541">
            <w:pPr>
              <w:rPr>
                <w:sz w:val="24"/>
                <w:szCs w:val="24"/>
                <w:lang w:val="kk-KZ"/>
              </w:rPr>
            </w:pPr>
            <w:r w:rsidRPr="00B24292">
              <w:rPr>
                <w:sz w:val="24"/>
                <w:szCs w:val="24"/>
                <w:lang w:val="kk-KZ"/>
              </w:rPr>
              <w:t>Администратор сайта Малдыбаева К.А.</w:t>
            </w:r>
          </w:p>
        </w:tc>
      </w:tr>
    </w:tbl>
    <w:p w:rsidR="00F372EF" w:rsidRDefault="00F372EF" w:rsidP="00DC7271">
      <w:pPr>
        <w:spacing w:after="0" w:line="240" w:lineRule="auto"/>
        <w:rPr>
          <w:rFonts w:ascii="Times New Roman" w:hAnsi="Times New Roman" w:cs="Times New Roman"/>
          <w:b/>
          <w:sz w:val="24"/>
          <w:szCs w:val="24"/>
          <w:lang w:val="kk-KZ"/>
        </w:rPr>
      </w:pPr>
    </w:p>
    <w:p w:rsidR="005857D9" w:rsidRDefault="005857D9" w:rsidP="00DC727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F372EF" w:rsidRPr="006F4E06" w:rsidRDefault="005857D9" w:rsidP="00DC727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F011C0" w:rsidRPr="006F4E06">
        <w:rPr>
          <w:rFonts w:ascii="Times New Roman" w:hAnsi="Times New Roman" w:cs="Times New Roman"/>
          <w:b/>
          <w:sz w:val="24"/>
          <w:szCs w:val="24"/>
          <w:lang w:val="kk-KZ"/>
        </w:rPr>
        <w:t>Февраль 201</w:t>
      </w:r>
      <w:r w:rsidR="00244ACC" w:rsidRPr="006F4E06">
        <w:rPr>
          <w:rFonts w:ascii="Times New Roman" w:hAnsi="Times New Roman" w:cs="Times New Roman"/>
          <w:b/>
          <w:sz w:val="24"/>
          <w:szCs w:val="24"/>
          <w:lang w:val="kk-KZ"/>
        </w:rPr>
        <w:t>5</w:t>
      </w:r>
      <w:r w:rsidR="00F011C0" w:rsidRPr="006F4E06">
        <w:rPr>
          <w:rFonts w:ascii="Times New Roman" w:hAnsi="Times New Roman" w:cs="Times New Roman"/>
          <w:b/>
          <w:sz w:val="24"/>
          <w:szCs w:val="24"/>
          <w:lang w:val="kk-KZ"/>
        </w:rPr>
        <w:t xml:space="preserve"> года</w:t>
      </w:r>
    </w:p>
    <w:p w:rsidR="00F011C0" w:rsidRDefault="00F011C0" w:rsidP="00DC7271">
      <w:pPr>
        <w:spacing w:after="0" w:line="240" w:lineRule="auto"/>
        <w:rPr>
          <w:rFonts w:ascii="Times New Roman" w:hAnsi="Times New Roman" w:cs="Times New Roman"/>
          <w:b/>
          <w:sz w:val="24"/>
          <w:szCs w:val="24"/>
          <w:lang w:val="kk-KZ"/>
        </w:rPr>
      </w:pPr>
    </w:p>
    <w:tbl>
      <w:tblPr>
        <w:tblStyle w:val="a8"/>
        <w:tblW w:w="10348" w:type="dxa"/>
        <w:tblInd w:w="250" w:type="dxa"/>
        <w:tblLook w:val="04A0" w:firstRow="1" w:lastRow="0" w:firstColumn="1" w:lastColumn="0" w:noHBand="0" w:noVBand="1"/>
      </w:tblPr>
      <w:tblGrid>
        <w:gridCol w:w="6662"/>
        <w:gridCol w:w="3686"/>
      </w:tblGrid>
      <w:tr w:rsidR="00F011C0" w:rsidTr="005857D9">
        <w:tc>
          <w:tcPr>
            <w:tcW w:w="6662" w:type="dxa"/>
          </w:tcPr>
          <w:p w:rsidR="00F011C0" w:rsidRDefault="00F011C0" w:rsidP="00FC6541">
            <w:pPr>
              <w:jc w:val="center"/>
              <w:rPr>
                <w:b/>
                <w:sz w:val="24"/>
                <w:szCs w:val="24"/>
                <w:lang w:val="kk-KZ"/>
              </w:rPr>
            </w:pPr>
            <w:r w:rsidRPr="00AB12E6">
              <w:rPr>
                <w:b/>
                <w:sz w:val="24"/>
                <w:szCs w:val="24"/>
                <w:lang w:val="kk-KZ"/>
              </w:rPr>
              <w:t>Вид деятельности</w:t>
            </w:r>
          </w:p>
        </w:tc>
        <w:tc>
          <w:tcPr>
            <w:tcW w:w="3686" w:type="dxa"/>
          </w:tcPr>
          <w:p w:rsidR="00F011C0" w:rsidRDefault="00F011C0" w:rsidP="00FC6541">
            <w:pPr>
              <w:jc w:val="center"/>
              <w:rPr>
                <w:b/>
                <w:sz w:val="24"/>
                <w:szCs w:val="24"/>
                <w:lang w:val="kk-KZ"/>
              </w:rPr>
            </w:pPr>
            <w:r w:rsidRPr="00AB12E6">
              <w:rPr>
                <w:b/>
                <w:sz w:val="24"/>
                <w:szCs w:val="24"/>
                <w:lang w:val="kk-KZ"/>
              </w:rPr>
              <w:t>Ответственный</w:t>
            </w:r>
          </w:p>
        </w:tc>
      </w:tr>
      <w:tr w:rsidR="000C0AD2" w:rsidTr="005857D9">
        <w:tc>
          <w:tcPr>
            <w:tcW w:w="10348" w:type="dxa"/>
            <w:gridSpan w:val="2"/>
          </w:tcPr>
          <w:p w:rsidR="000C0AD2" w:rsidRDefault="000C0AD2" w:rsidP="00DC7271">
            <w:pPr>
              <w:rPr>
                <w:b/>
                <w:sz w:val="24"/>
                <w:szCs w:val="24"/>
                <w:lang w:val="kk-KZ"/>
              </w:rPr>
            </w:pPr>
            <w:r w:rsidRPr="008F6E0B">
              <w:rPr>
                <w:b/>
                <w:sz w:val="24"/>
                <w:szCs w:val="24"/>
                <w:lang w:val="kk-KZ"/>
              </w:rPr>
              <w:t>1. Работа с кадрами</w:t>
            </w:r>
          </w:p>
        </w:tc>
      </w:tr>
      <w:tr w:rsidR="00F011C0" w:rsidTr="005857D9">
        <w:tc>
          <w:tcPr>
            <w:tcW w:w="6662" w:type="dxa"/>
          </w:tcPr>
          <w:p w:rsidR="00F011C0" w:rsidRDefault="00F011C0" w:rsidP="00DC7271">
            <w:pPr>
              <w:rPr>
                <w:sz w:val="24"/>
                <w:szCs w:val="24"/>
              </w:rPr>
            </w:pPr>
            <w:r>
              <w:rPr>
                <w:sz w:val="24"/>
                <w:szCs w:val="24"/>
                <w:lang w:val="kk-KZ"/>
              </w:rPr>
              <w:t>1.1.</w:t>
            </w:r>
            <w:r w:rsidRPr="00F011C0">
              <w:rPr>
                <w:sz w:val="24"/>
                <w:szCs w:val="24"/>
              </w:rPr>
              <w:t xml:space="preserve"> Подготовка к аттестации и проведение работы </w:t>
            </w:r>
            <w:proofErr w:type="gramStart"/>
            <w:r w:rsidRPr="00F011C0">
              <w:rPr>
                <w:sz w:val="24"/>
                <w:szCs w:val="24"/>
              </w:rPr>
              <w:t>в</w:t>
            </w:r>
            <w:proofErr w:type="gramEnd"/>
            <w:r w:rsidRPr="00F011C0">
              <w:rPr>
                <w:sz w:val="24"/>
                <w:szCs w:val="24"/>
              </w:rPr>
              <w:t xml:space="preserve">  </w:t>
            </w:r>
          </w:p>
          <w:p w:rsidR="00F011C0" w:rsidRPr="00F011C0" w:rsidRDefault="00F011C0" w:rsidP="00DC7271">
            <w:pPr>
              <w:rPr>
                <w:sz w:val="24"/>
                <w:szCs w:val="24"/>
                <w:lang w:val="kk-KZ"/>
              </w:rPr>
            </w:pPr>
            <w:r>
              <w:rPr>
                <w:sz w:val="24"/>
                <w:szCs w:val="24"/>
              </w:rPr>
              <w:t xml:space="preserve">      </w:t>
            </w:r>
            <w:proofErr w:type="spellStart"/>
            <w:r w:rsidRPr="00F011C0">
              <w:rPr>
                <w:sz w:val="24"/>
                <w:szCs w:val="24"/>
              </w:rPr>
              <w:t>межатестационный</w:t>
            </w:r>
            <w:proofErr w:type="spellEnd"/>
            <w:r w:rsidRPr="00F011C0">
              <w:rPr>
                <w:sz w:val="24"/>
                <w:szCs w:val="24"/>
              </w:rPr>
              <w:t xml:space="preserve"> период.</w:t>
            </w:r>
          </w:p>
        </w:tc>
        <w:tc>
          <w:tcPr>
            <w:tcW w:w="3686" w:type="dxa"/>
          </w:tcPr>
          <w:p w:rsidR="00F011C0" w:rsidRPr="00F011C0" w:rsidRDefault="00F011C0" w:rsidP="00DC7271">
            <w:pPr>
              <w:rPr>
                <w:sz w:val="24"/>
                <w:szCs w:val="24"/>
                <w:lang w:val="kk-KZ"/>
              </w:rPr>
            </w:pPr>
            <w:r w:rsidRPr="00F011C0">
              <w:rPr>
                <w:sz w:val="24"/>
                <w:szCs w:val="24"/>
                <w:lang w:val="kk-KZ"/>
              </w:rPr>
              <w:t>Методист Малдыбаева К.А.</w:t>
            </w:r>
          </w:p>
        </w:tc>
      </w:tr>
      <w:tr w:rsidR="00F011C0" w:rsidTr="005857D9">
        <w:tc>
          <w:tcPr>
            <w:tcW w:w="6662" w:type="dxa"/>
          </w:tcPr>
          <w:p w:rsidR="00F011C0" w:rsidRPr="00F011C0" w:rsidRDefault="00F011C0" w:rsidP="001A5BA9">
            <w:pPr>
              <w:rPr>
                <w:sz w:val="24"/>
                <w:szCs w:val="24"/>
                <w:lang w:val="kk-KZ"/>
              </w:rPr>
            </w:pPr>
            <w:r>
              <w:rPr>
                <w:sz w:val="24"/>
                <w:szCs w:val="24"/>
                <w:lang w:val="kk-KZ"/>
              </w:rPr>
              <w:t>1.2.</w:t>
            </w:r>
            <w:r w:rsidRPr="00F011C0">
              <w:rPr>
                <w:sz w:val="24"/>
                <w:szCs w:val="24"/>
              </w:rPr>
              <w:t xml:space="preserve"> </w:t>
            </w:r>
            <w:r w:rsidR="006C167E" w:rsidRPr="005D3F4C">
              <w:rPr>
                <w:b/>
                <w:bCs/>
                <w:sz w:val="24"/>
                <w:szCs w:val="24"/>
              </w:rPr>
              <w:t>Консультация</w:t>
            </w:r>
            <w:r w:rsidR="006C167E" w:rsidRPr="005D3F4C">
              <w:rPr>
                <w:sz w:val="24"/>
                <w:szCs w:val="24"/>
              </w:rPr>
              <w:t xml:space="preserve"> для обслуживающего персонала. </w:t>
            </w:r>
            <w:r w:rsidR="006C167E">
              <w:rPr>
                <w:sz w:val="24"/>
                <w:szCs w:val="24"/>
              </w:rPr>
              <w:t>«</w:t>
            </w:r>
            <w:r w:rsidR="006C167E" w:rsidRPr="005D3F4C">
              <w:rPr>
                <w:sz w:val="24"/>
                <w:szCs w:val="24"/>
              </w:rPr>
              <w:t xml:space="preserve">Повторяем </w:t>
            </w:r>
            <w:r w:rsidR="006C167E">
              <w:rPr>
                <w:sz w:val="24"/>
                <w:szCs w:val="24"/>
              </w:rPr>
              <w:t xml:space="preserve">  </w:t>
            </w:r>
            <w:r w:rsidR="006C167E" w:rsidRPr="005D3F4C">
              <w:rPr>
                <w:sz w:val="24"/>
                <w:szCs w:val="24"/>
              </w:rPr>
              <w:t xml:space="preserve">правила СанПиН. Требования к санитарному содержанию </w:t>
            </w:r>
            <w:r w:rsidR="006C167E">
              <w:rPr>
                <w:sz w:val="24"/>
                <w:szCs w:val="24"/>
              </w:rPr>
              <w:t xml:space="preserve">  </w:t>
            </w:r>
            <w:r w:rsidR="006C167E" w:rsidRPr="005D3F4C">
              <w:rPr>
                <w:sz w:val="24"/>
                <w:szCs w:val="24"/>
              </w:rPr>
              <w:t>помещений и дезинфекционные мероприятия</w:t>
            </w:r>
            <w:r w:rsidR="006C167E">
              <w:rPr>
                <w:sz w:val="24"/>
                <w:szCs w:val="24"/>
              </w:rPr>
              <w:t>»</w:t>
            </w:r>
          </w:p>
        </w:tc>
        <w:tc>
          <w:tcPr>
            <w:tcW w:w="3686" w:type="dxa"/>
          </w:tcPr>
          <w:p w:rsidR="00F011C0" w:rsidRPr="00F011C0" w:rsidRDefault="006C167E" w:rsidP="00DC7271">
            <w:pPr>
              <w:rPr>
                <w:sz w:val="24"/>
                <w:szCs w:val="24"/>
                <w:lang w:val="kk-KZ"/>
              </w:rPr>
            </w:pPr>
            <w:r w:rsidRPr="00763C49">
              <w:rPr>
                <w:sz w:val="24"/>
                <w:szCs w:val="24"/>
                <w:lang w:val="kk-KZ"/>
              </w:rPr>
              <w:t>Медсестра Темиргалиева Г.А.</w:t>
            </w:r>
          </w:p>
        </w:tc>
      </w:tr>
      <w:tr w:rsidR="00F011C0" w:rsidTr="005857D9">
        <w:tc>
          <w:tcPr>
            <w:tcW w:w="6662" w:type="dxa"/>
          </w:tcPr>
          <w:p w:rsidR="00F011C0" w:rsidRPr="00F011C0" w:rsidRDefault="00F011C0" w:rsidP="001A5BA9">
            <w:pPr>
              <w:rPr>
                <w:sz w:val="24"/>
                <w:szCs w:val="24"/>
                <w:lang w:val="kk-KZ"/>
              </w:rPr>
            </w:pPr>
            <w:r>
              <w:rPr>
                <w:sz w:val="24"/>
                <w:szCs w:val="24"/>
                <w:lang w:val="kk-KZ"/>
              </w:rPr>
              <w:lastRenderedPageBreak/>
              <w:t>1.3.</w:t>
            </w:r>
            <w:r w:rsidR="00982329" w:rsidRPr="00E20DFF">
              <w:rPr>
                <w:rFonts w:ascii="Trebuchet MS" w:hAnsi="Trebuchet MS"/>
                <w:color w:val="535353"/>
                <w:sz w:val="21"/>
                <w:szCs w:val="21"/>
              </w:rPr>
              <w:t xml:space="preserve"> </w:t>
            </w:r>
            <w:r w:rsidR="00982329" w:rsidRPr="00982329">
              <w:rPr>
                <w:sz w:val="24"/>
                <w:szCs w:val="24"/>
              </w:rPr>
              <w:t xml:space="preserve">Профилактика гриппа в ДОУ в период эпидемиологического </w:t>
            </w:r>
            <w:r w:rsidR="00982329">
              <w:rPr>
                <w:sz w:val="24"/>
                <w:szCs w:val="24"/>
              </w:rPr>
              <w:t xml:space="preserve">    неблагополучия – инструктаж.</w:t>
            </w:r>
          </w:p>
        </w:tc>
        <w:tc>
          <w:tcPr>
            <w:tcW w:w="3686" w:type="dxa"/>
          </w:tcPr>
          <w:p w:rsidR="00F011C0" w:rsidRDefault="00982329" w:rsidP="00DC7271">
            <w:pPr>
              <w:rPr>
                <w:b/>
                <w:sz w:val="24"/>
                <w:szCs w:val="24"/>
                <w:lang w:val="kk-KZ"/>
              </w:rPr>
            </w:pPr>
            <w:r w:rsidRPr="00763C49">
              <w:rPr>
                <w:sz w:val="24"/>
                <w:szCs w:val="24"/>
                <w:lang w:val="kk-KZ"/>
              </w:rPr>
              <w:t>Медсестра Темиргалиева Г.А.</w:t>
            </w:r>
          </w:p>
        </w:tc>
      </w:tr>
      <w:tr w:rsidR="00F95AD5" w:rsidTr="005857D9">
        <w:tc>
          <w:tcPr>
            <w:tcW w:w="6662" w:type="dxa"/>
          </w:tcPr>
          <w:p w:rsidR="00F95AD5" w:rsidRPr="00F95AD5" w:rsidRDefault="00F95AD5" w:rsidP="00F95AD5">
            <w:pPr>
              <w:rPr>
                <w:sz w:val="24"/>
                <w:szCs w:val="24"/>
              </w:rPr>
            </w:pPr>
            <w:r>
              <w:rPr>
                <w:sz w:val="24"/>
                <w:szCs w:val="24"/>
              </w:rPr>
              <w:t>1.4.</w:t>
            </w:r>
            <w:r>
              <w:rPr>
                <w:sz w:val="24"/>
                <w:szCs w:val="24"/>
                <w:lang w:val="kk-KZ"/>
              </w:rPr>
              <w:t xml:space="preserve"> </w:t>
            </w:r>
            <w:r w:rsidRPr="00F95AD5">
              <w:rPr>
                <w:bCs/>
                <w:sz w:val="24"/>
                <w:szCs w:val="24"/>
              </w:rPr>
              <w:t>Мониторинг</w:t>
            </w:r>
            <w:r w:rsidRPr="00F95AD5">
              <w:rPr>
                <w:sz w:val="24"/>
                <w:szCs w:val="24"/>
              </w:rPr>
              <w:t xml:space="preserve"> развития детей за </w:t>
            </w:r>
            <w:r>
              <w:rPr>
                <w:sz w:val="24"/>
                <w:szCs w:val="24"/>
                <w:lang w:val="en-US"/>
              </w:rPr>
              <w:t>II</w:t>
            </w:r>
            <w:r>
              <w:rPr>
                <w:sz w:val="24"/>
                <w:szCs w:val="24"/>
              </w:rPr>
              <w:t xml:space="preserve"> квартал</w:t>
            </w:r>
          </w:p>
        </w:tc>
        <w:tc>
          <w:tcPr>
            <w:tcW w:w="3686" w:type="dxa"/>
          </w:tcPr>
          <w:p w:rsidR="00F95AD5" w:rsidRPr="00F95AD5" w:rsidRDefault="00F95AD5" w:rsidP="00462AC3">
            <w:pPr>
              <w:rPr>
                <w:sz w:val="24"/>
                <w:szCs w:val="24"/>
              </w:rPr>
            </w:pPr>
            <w:r>
              <w:rPr>
                <w:sz w:val="24"/>
                <w:szCs w:val="24"/>
              </w:rPr>
              <w:t>Специалисты, воспитатели групп</w:t>
            </w:r>
          </w:p>
        </w:tc>
      </w:tr>
      <w:tr w:rsidR="00F95AD5" w:rsidTr="005857D9">
        <w:tc>
          <w:tcPr>
            <w:tcW w:w="10348" w:type="dxa"/>
            <w:gridSpan w:val="2"/>
          </w:tcPr>
          <w:p w:rsidR="00F95AD5" w:rsidRDefault="00F95AD5" w:rsidP="00E346B4">
            <w:pPr>
              <w:rPr>
                <w:b/>
                <w:sz w:val="24"/>
                <w:szCs w:val="24"/>
                <w:lang w:val="kk-KZ"/>
              </w:rPr>
            </w:pPr>
            <w:r w:rsidRPr="00A5360E">
              <w:rPr>
                <w:b/>
                <w:bCs/>
                <w:sz w:val="24"/>
                <w:szCs w:val="24"/>
              </w:rPr>
              <w:t>2.</w:t>
            </w:r>
            <w:r w:rsidRPr="006703CF">
              <w:rPr>
                <w:b/>
                <w:bCs/>
                <w:sz w:val="24"/>
                <w:szCs w:val="24"/>
              </w:rPr>
              <w:t xml:space="preserve"> Организационно</w:t>
            </w:r>
            <w:r>
              <w:rPr>
                <w:b/>
                <w:bCs/>
                <w:sz w:val="24"/>
                <w:szCs w:val="24"/>
                <w:lang w:val="kk-KZ"/>
              </w:rPr>
              <w:t xml:space="preserve"> </w:t>
            </w:r>
            <w:r w:rsidRPr="006703CF">
              <w:rPr>
                <w:b/>
                <w:bCs/>
                <w:sz w:val="24"/>
                <w:szCs w:val="24"/>
              </w:rPr>
              <w:t>-</w:t>
            </w:r>
            <w:r>
              <w:rPr>
                <w:b/>
                <w:bCs/>
                <w:sz w:val="24"/>
                <w:szCs w:val="24"/>
                <w:lang w:val="kk-KZ"/>
              </w:rPr>
              <w:t xml:space="preserve"> </w:t>
            </w:r>
            <w:r w:rsidRPr="006703CF">
              <w:rPr>
                <w:b/>
                <w:bCs/>
                <w:sz w:val="24"/>
                <w:szCs w:val="24"/>
              </w:rPr>
              <w:t>педагогическая работа</w:t>
            </w:r>
          </w:p>
        </w:tc>
      </w:tr>
      <w:tr w:rsidR="00F95AD5" w:rsidTr="005857D9">
        <w:tc>
          <w:tcPr>
            <w:tcW w:w="6662" w:type="dxa"/>
          </w:tcPr>
          <w:p w:rsidR="00D81B2A" w:rsidRPr="00504C87" w:rsidRDefault="00F95AD5" w:rsidP="00D81B2A">
            <w:pPr>
              <w:rPr>
                <w:sz w:val="24"/>
                <w:szCs w:val="24"/>
                <w:lang w:val="kk-KZ"/>
              </w:rPr>
            </w:pPr>
            <w:r w:rsidRPr="00504C87">
              <w:rPr>
                <w:sz w:val="24"/>
                <w:szCs w:val="24"/>
                <w:lang w:val="kk-KZ"/>
              </w:rPr>
              <w:t>2.1.</w:t>
            </w:r>
            <w:r w:rsidRPr="00504C87">
              <w:rPr>
                <w:rFonts w:eastAsia="Calibri"/>
                <w:color w:val="000000"/>
                <w:sz w:val="24"/>
                <w:szCs w:val="24"/>
              </w:rPr>
              <w:t xml:space="preserve"> Педсовет № 3 </w:t>
            </w:r>
            <w:r w:rsidR="00D81B2A" w:rsidRPr="00504C87">
              <w:rPr>
                <w:sz w:val="24"/>
                <w:szCs w:val="24"/>
                <w:lang w:val="kk-KZ"/>
              </w:rPr>
              <w:t xml:space="preserve">«Организация театрально  –     игровой </w:t>
            </w:r>
          </w:p>
          <w:p w:rsidR="00F95AD5" w:rsidRPr="00504C87" w:rsidRDefault="00D81B2A" w:rsidP="00D81B2A">
            <w:pPr>
              <w:rPr>
                <w:sz w:val="24"/>
                <w:szCs w:val="24"/>
                <w:lang w:val="kk-KZ"/>
              </w:rPr>
            </w:pPr>
            <w:r w:rsidRPr="00504C87">
              <w:rPr>
                <w:sz w:val="24"/>
                <w:szCs w:val="24"/>
                <w:lang w:val="kk-KZ"/>
              </w:rPr>
              <w:t xml:space="preserve">      деятельности в дошкольном учреждении»</w:t>
            </w:r>
            <w:r w:rsidR="00F95AD5" w:rsidRPr="00504C87">
              <w:rPr>
                <w:bCs/>
                <w:kern w:val="36"/>
                <w:sz w:val="24"/>
                <w:szCs w:val="24"/>
              </w:rPr>
              <w:t xml:space="preserve"> </w:t>
            </w:r>
          </w:p>
        </w:tc>
        <w:tc>
          <w:tcPr>
            <w:tcW w:w="3686" w:type="dxa"/>
          </w:tcPr>
          <w:p w:rsidR="00F95AD5" w:rsidRDefault="00F95AD5" w:rsidP="00DC7271">
            <w:pPr>
              <w:rPr>
                <w:b/>
                <w:sz w:val="24"/>
                <w:szCs w:val="24"/>
                <w:lang w:val="kk-KZ"/>
              </w:rPr>
            </w:pPr>
          </w:p>
        </w:tc>
      </w:tr>
      <w:tr w:rsidR="00F95AD5" w:rsidTr="005857D9">
        <w:tc>
          <w:tcPr>
            <w:tcW w:w="6662" w:type="dxa"/>
          </w:tcPr>
          <w:p w:rsidR="00504C87" w:rsidRPr="00504C87" w:rsidRDefault="00F95AD5" w:rsidP="00504C87">
            <w:pPr>
              <w:pStyle w:val="af2"/>
              <w:rPr>
                <w:sz w:val="24"/>
                <w:szCs w:val="24"/>
                <w:lang w:val="kk-KZ"/>
              </w:rPr>
            </w:pPr>
            <w:r w:rsidRPr="00504C87">
              <w:rPr>
                <w:sz w:val="24"/>
                <w:szCs w:val="24"/>
                <w:lang w:val="kk-KZ"/>
              </w:rPr>
              <w:t>2.2.</w:t>
            </w:r>
            <w:r w:rsidRPr="00504C87">
              <w:rPr>
                <w:color w:val="800000"/>
                <w:sz w:val="24"/>
                <w:szCs w:val="24"/>
              </w:rPr>
              <w:t xml:space="preserve"> </w:t>
            </w:r>
            <w:r w:rsidR="00504C87" w:rsidRPr="00504C87">
              <w:rPr>
                <w:sz w:val="24"/>
                <w:szCs w:val="24"/>
              </w:rPr>
              <w:t xml:space="preserve">Подведение итогов тематической проверки </w:t>
            </w:r>
            <w:r w:rsidR="00504C87" w:rsidRPr="00504C87">
              <w:rPr>
                <w:sz w:val="24"/>
                <w:szCs w:val="24"/>
                <w:lang w:val="kk-KZ"/>
              </w:rPr>
              <w:t>«</w:t>
            </w:r>
            <w:r w:rsidR="00504C87" w:rsidRPr="00504C87">
              <w:rPr>
                <w:sz w:val="24"/>
                <w:szCs w:val="24"/>
              </w:rPr>
              <w:t>Организация</w:t>
            </w:r>
          </w:p>
          <w:p w:rsidR="00F95AD5" w:rsidRPr="00504C87" w:rsidRDefault="00504C87" w:rsidP="00504C87">
            <w:pPr>
              <w:pStyle w:val="af2"/>
              <w:rPr>
                <w:sz w:val="24"/>
                <w:szCs w:val="24"/>
                <w:lang w:val="kk-KZ"/>
              </w:rPr>
            </w:pPr>
            <w:r w:rsidRPr="00504C87">
              <w:rPr>
                <w:sz w:val="24"/>
                <w:szCs w:val="24"/>
                <w:lang w:val="kk-KZ"/>
              </w:rPr>
              <w:t xml:space="preserve">      </w:t>
            </w:r>
            <w:r w:rsidRPr="00504C87">
              <w:rPr>
                <w:sz w:val="24"/>
                <w:szCs w:val="24"/>
              </w:rPr>
              <w:t xml:space="preserve"> театрально – игровой деятельности с дошкольниками</w:t>
            </w:r>
            <w:r w:rsidRPr="00504C87">
              <w:rPr>
                <w:sz w:val="24"/>
                <w:szCs w:val="24"/>
                <w:lang w:val="kk-KZ"/>
              </w:rPr>
              <w:t>»</w:t>
            </w:r>
          </w:p>
        </w:tc>
        <w:tc>
          <w:tcPr>
            <w:tcW w:w="3686" w:type="dxa"/>
          </w:tcPr>
          <w:p w:rsidR="00F95AD5" w:rsidRPr="005A1AC0" w:rsidRDefault="00F95AD5" w:rsidP="00DC7271">
            <w:pPr>
              <w:rPr>
                <w:sz w:val="24"/>
                <w:szCs w:val="24"/>
                <w:lang w:val="kk-KZ"/>
              </w:rPr>
            </w:pPr>
            <w:r w:rsidRPr="005A1AC0">
              <w:rPr>
                <w:sz w:val="24"/>
                <w:szCs w:val="24"/>
                <w:lang w:val="kk-KZ"/>
              </w:rPr>
              <w:t>Методист Рахимжанова А.К.</w:t>
            </w:r>
          </w:p>
        </w:tc>
      </w:tr>
      <w:tr w:rsidR="00F95AD5" w:rsidTr="005857D9">
        <w:tc>
          <w:tcPr>
            <w:tcW w:w="6662" w:type="dxa"/>
          </w:tcPr>
          <w:p w:rsidR="00504C87" w:rsidRDefault="00F95AD5" w:rsidP="005A1AC0">
            <w:pPr>
              <w:rPr>
                <w:sz w:val="24"/>
                <w:szCs w:val="24"/>
                <w:lang w:val="kk-KZ"/>
              </w:rPr>
            </w:pPr>
            <w:r>
              <w:rPr>
                <w:sz w:val="24"/>
                <w:szCs w:val="24"/>
                <w:lang w:val="kk-KZ"/>
              </w:rPr>
              <w:t>2.3.</w:t>
            </w:r>
            <w:r w:rsidR="00504C87" w:rsidRPr="00504C87">
              <w:rPr>
                <w:sz w:val="24"/>
                <w:szCs w:val="24"/>
              </w:rPr>
              <w:t>Подведение итогов смотра-конкурса театральных уголков.</w:t>
            </w:r>
          </w:p>
          <w:p w:rsidR="00F95AD5" w:rsidRPr="005A1AC0" w:rsidRDefault="00504C87" w:rsidP="00504C87">
            <w:pPr>
              <w:rPr>
                <w:sz w:val="24"/>
                <w:szCs w:val="24"/>
                <w:lang w:val="kk-KZ"/>
              </w:rPr>
            </w:pPr>
            <w:r>
              <w:rPr>
                <w:sz w:val="24"/>
                <w:szCs w:val="24"/>
                <w:lang w:val="kk-KZ"/>
              </w:rPr>
              <w:t xml:space="preserve">     </w:t>
            </w:r>
            <w:r w:rsidRPr="00504C87">
              <w:rPr>
                <w:sz w:val="24"/>
                <w:szCs w:val="24"/>
              </w:rPr>
              <w:t xml:space="preserve"> Награждение победителей.</w:t>
            </w:r>
          </w:p>
        </w:tc>
        <w:tc>
          <w:tcPr>
            <w:tcW w:w="3686" w:type="dxa"/>
          </w:tcPr>
          <w:p w:rsidR="00F95AD5" w:rsidRPr="005A1AC0" w:rsidRDefault="00F95AD5" w:rsidP="00DC7271">
            <w:pPr>
              <w:rPr>
                <w:sz w:val="24"/>
                <w:szCs w:val="24"/>
                <w:lang w:val="kk-KZ"/>
              </w:rPr>
            </w:pPr>
            <w:r w:rsidRPr="005A1AC0">
              <w:rPr>
                <w:sz w:val="24"/>
                <w:szCs w:val="24"/>
                <w:lang w:val="kk-KZ"/>
              </w:rPr>
              <w:t xml:space="preserve">Методист </w:t>
            </w:r>
            <w:r w:rsidR="00844943" w:rsidRPr="005A1AC0">
              <w:rPr>
                <w:sz w:val="24"/>
                <w:szCs w:val="24"/>
                <w:lang w:val="kk-KZ"/>
              </w:rPr>
              <w:t>Рахимжанова А.К.</w:t>
            </w:r>
          </w:p>
        </w:tc>
      </w:tr>
      <w:tr w:rsidR="00844943" w:rsidTr="005857D9">
        <w:tc>
          <w:tcPr>
            <w:tcW w:w="6662" w:type="dxa"/>
          </w:tcPr>
          <w:p w:rsidR="00844943" w:rsidRPr="005A1AC0" w:rsidRDefault="00844943" w:rsidP="00504C87">
            <w:pPr>
              <w:spacing w:before="100" w:beforeAutospacing="1" w:after="100" w:afterAutospacing="1"/>
              <w:rPr>
                <w:sz w:val="24"/>
                <w:szCs w:val="24"/>
              </w:rPr>
            </w:pPr>
            <w:r>
              <w:rPr>
                <w:sz w:val="24"/>
                <w:szCs w:val="24"/>
                <w:lang w:val="kk-KZ"/>
              </w:rPr>
              <w:t>2.4.</w:t>
            </w:r>
            <w:r w:rsidRPr="0007131A">
              <w:rPr>
                <w:color w:val="800000"/>
                <w:sz w:val="28"/>
                <w:szCs w:val="28"/>
              </w:rPr>
              <w:t xml:space="preserve"> </w:t>
            </w:r>
            <w:r w:rsidRPr="00BB5CCB">
              <w:rPr>
                <w:sz w:val="24"/>
                <w:szCs w:val="24"/>
              </w:rPr>
              <w:t xml:space="preserve">Деловая игра </w:t>
            </w:r>
            <w:r>
              <w:rPr>
                <w:sz w:val="24"/>
                <w:szCs w:val="24"/>
                <w:lang w:val="kk-KZ"/>
              </w:rPr>
              <w:t>«</w:t>
            </w:r>
            <w:r w:rsidRPr="00BB5CCB">
              <w:rPr>
                <w:sz w:val="24"/>
                <w:szCs w:val="24"/>
              </w:rPr>
              <w:t>Театр и дети</w:t>
            </w:r>
            <w:r>
              <w:rPr>
                <w:sz w:val="24"/>
                <w:szCs w:val="24"/>
                <w:lang w:val="kk-KZ"/>
              </w:rPr>
              <w:t>»</w:t>
            </w:r>
            <w:r w:rsidRPr="00BB5CCB">
              <w:rPr>
                <w:sz w:val="24"/>
                <w:szCs w:val="24"/>
              </w:rPr>
              <w:t>.</w:t>
            </w:r>
          </w:p>
        </w:tc>
        <w:tc>
          <w:tcPr>
            <w:tcW w:w="3686" w:type="dxa"/>
            <w:vMerge w:val="restart"/>
          </w:tcPr>
          <w:p w:rsidR="00844943" w:rsidRDefault="00844943" w:rsidP="00DC7271">
            <w:pPr>
              <w:rPr>
                <w:b/>
                <w:sz w:val="24"/>
                <w:szCs w:val="24"/>
                <w:lang w:val="kk-KZ"/>
              </w:rPr>
            </w:pPr>
            <w:r w:rsidRPr="00F011C0">
              <w:rPr>
                <w:sz w:val="24"/>
                <w:szCs w:val="24"/>
                <w:lang w:val="kk-KZ"/>
              </w:rPr>
              <w:t>Методист Малдыбаева К.А.</w:t>
            </w:r>
          </w:p>
        </w:tc>
      </w:tr>
      <w:tr w:rsidR="00844943" w:rsidTr="005857D9">
        <w:tc>
          <w:tcPr>
            <w:tcW w:w="6662" w:type="dxa"/>
          </w:tcPr>
          <w:p w:rsidR="00844943" w:rsidRPr="005A1AC0" w:rsidRDefault="00844943" w:rsidP="00844943">
            <w:pPr>
              <w:rPr>
                <w:sz w:val="24"/>
                <w:szCs w:val="24"/>
                <w:lang w:val="kk-KZ"/>
              </w:rPr>
            </w:pPr>
            <w:r>
              <w:rPr>
                <w:sz w:val="24"/>
                <w:szCs w:val="24"/>
                <w:lang w:val="kk-KZ"/>
              </w:rPr>
              <w:t>2.5.</w:t>
            </w:r>
            <w:r w:rsidRPr="0007131A">
              <w:rPr>
                <w:rFonts w:cs="Calibri"/>
                <w:color w:val="800000"/>
                <w:sz w:val="28"/>
                <w:szCs w:val="28"/>
              </w:rPr>
              <w:t xml:space="preserve"> </w:t>
            </w:r>
            <w:r w:rsidRPr="006C0BFD">
              <w:rPr>
                <w:sz w:val="24"/>
                <w:szCs w:val="24"/>
                <w:lang w:val="kk-KZ"/>
              </w:rPr>
              <w:t xml:space="preserve">Принятие решения по   итогам педагогического совета.  </w:t>
            </w:r>
          </w:p>
        </w:tc>
        <w:tc>
          <w:tcPr>
            <w:tcW w:w="3686" w:type="dxa"/>
            <w:vMerge/>
          </w:tcPr>
          <w:p w:rsidR="00844943" w:rsidRPr="005A1AC0" w:rsidRDefault="00844943" w:rsidP="00DC7271">
            <w:pPr>
              <w:rPr>
                <w:sz w:val="24"/>
                <w:szCs w:val="24"/>
                <w:lang w:val="kk-KZ"/>
              </w:rPr>
            </w:pPr>
          </w:p>
        </w:tc>
      </w:tr>
      <w:tr w:rsidR="00F95AD5" w:rsidTr="005857D9">
        <w:tc>
          <w:tcPr>
            <w:tcW w:w="10348" w:type="dxa"/>
            <w:gridSpan w:val="2"/>
          </w:tcPr>
          <w:p w:rsidR="00F95AD5" w:rsidRDefault="00F95AD5" w:rsidP="00DC7271">
            <w:pPr>
              <w:rPr>
                <w:b/>
                <w:sz w:val="24"/>
                <w:szCs w:val="24"/>
                <w:lang w:val="kk-KZ"/>
              </w:rPr>
            </w:pPr>
            <w:r w:rsidRPr="00973EA1">
              <w:rPr>
                <w:b/>
                <w:sz w:val="24"/>
                <w:szCs w:val="24"/>
              </w:rPr>
              <w:t>3.Контроль и руководство</w:t>
            </w:r>
          </w:p>
        </w:tc>
      </w:tr>
      <w:tr w:rsidR="00F95AD5" w:rsidTr="005857D9">
        <w:tc>
          <w:tcPr>
            <w:tcW w:w="6662" w:type="dxa"/>
          </w:tcPr>
          <w:p w:rsidR="00EE03EC" w:rsidRDefault="00F95AD5" w:rsidP="00EE03EC">
            <w:pPr>
              <w:rPr>
                <w:sz w:val="24"/>
                <w:szCs w:val="24"/>
                <w:lang w:val="kk-KZ"/>
              </w:rPr>
            </w:pPr>
            <w:r>
              <w:rPr>
                <w:sz w:val="24"/>
                <w:szCs w:val="24"/>
                <w:lang w:val="kk-KZ"/>
              </w:rPr>
              <w:t>3.1</w:t>
            </w:r>
            <w:r w:rsidRPr="006C0BFD">
              <w:rPr>
                <w:sz w:val="24"/>
                <w:szCs w:val="24"/>
                <w:lang w:val="kk-KZ"/>
              </w:rPr>
              <w:t>.</w:t>
            </w:r>
            <w:r w:rsidRPr="006C0BFD">
              <w:rPr>
                <w:sz w:val="24"/>
                <w:szCs w:val="24"/>
              </w:rPr>
              <w:t xml:space="preserve"> </w:t>
            </w:r>
            <w:r w:rsidR="00EE03EC">
              <w:rPr>
                <w:sz w:val="24"/>
                <w:szCs w:val="24"/>
                <w:lang w:val="kk-KZ"/>
              </w:rPr>
              <w:t>Состояние комплексно – тематического планирования по всем</w:t>
            </w:r>
          </w:p>
          <w:p w:rsidR="00F95AD5" w:rsidRPr="006C0BFD" w:rsidRDefault="00EE03EC" w:rsidP="00EE03EC">
            <w:pPr>
              <w:rPr>
                <w:sz w:val="24"/>
                <w:szCs w:val="24"/>
                <w:lang w:val="kk-KZ"/>
              </w:rPr>
            </w:pPr>
            <w:r>
              <w:rPr>
                <w:sz w:val="24"/>
                <w:szCs w:val="24"/>
                <w:lang w:val="kk-KZ"/>
              </w:rPr>
              <w:t xml:space="preserve">      образовательным областям</w:t>
            </w:r>
            <w:r w:rsidR="00F95AD5">
              <w:rPr>
                <w:sz w:val="24"/>
                <w:szCs w:val="24"/>
              </w:rPr>
              <w:t xml:space="preserve"> (оперативный)</w:t>
            </w:r>
          </w:p>
        </w:tc>
        <w:tc>
          <w:tcPr>
            <w:tcW w:w="3686" w:type="dxa"/>
          </w:tcPr>
          <w:p w:rsidR="00F95AD5" w:rsidRDefault="00F95AD5" w:rsidP="006C0BFD">
            <w:pPr>
              <w:rPr>
                <w:sz w:val="24"/>
                <w:szCs w:val="24"/>
              </w:rPr>
            </w:pPr>
            <w:r>
              <w:rPr>
                <w:sz w:val="24"/>
                <w:szCs w:val="24"/>
                <w:lang w:val="kk-KZ"/>
              </w:rPr>
              <w:t xml:space="preserve">Методисты </w:t>
            </w:r>
            <w:r>
              <w:rPr>
                <w:sz w:val="24"/>
                <w:szCs w:val="24"/>
              </w:rPr>
              <w:t>Малдыбаев</w:t>
            </w:r>
            <w:r>
              <w:rPr>
                <w:sz w:val="24"/>
                <w:szCs w:val="24"/>
                <w:lang w:val="kk-KZ"/>
              </w:rPr>
              <w:t>а</w:t>
            </w:r>
            <w:r>
              <w:rPr>
                <w:sz w:val="24"/>
                <w:szCs w:val="24"/>
              </w:rPr>
              <w:t xml:space="preserve"> К.А.,</w:t>
            </w:r>
          </w:p>
          <w:p w:rsidR="00F95AD5" w:rsidRDefault="00F95AD5" w:rsidP="006C0BFD">
            <w:pPr>
              <w:rPr>
                <w:b/>
                <w:sz w:val="24"/>
                <w:szCs w:val="24"/>
                <w:lang w:val="kk-KZ"/>
              </w:rPr>
            </w:pPr>
            <w:proofErr w:type="spellStart"/>
            <w:r>
              <w:rPr>
                <w:sz w:val="24"/>
                <w:szCs w:val="24"/>
              </w:rPr>
              <w:t>Рахимжанова</w:t>
            </w:r>
            <w:proofErr w:type="spellEnd"/>
            <w:r>
              <w:rPr>
                <w:sz w:val="24"/>
                <w:szCs w:val="24"/>
              </w:rPr>
              <w:t xml:space="preserve"> А.К.</w:t>
            </w:r>
          </w:p>
        </w:tc>
      </w:tr>
      <w:tr w:rsidR="00F95AD5" w:rsidTr="005857D9">
        <w:tc>
          <w:tcPr>
            <w:tcW w:w="6662" w:type="dxa"/>
          </w:tcPr>
          <w:p w:rsidR="00EE03EC" w:rsidRDefault="00F95AD5" w:rsidP="00DC7271">
            <w:pPr>
              <w:rPr>
                <w:sz w:val="24"/>
                <w:szCs w:val="24"/>
                <w:lang w:val="kk-KZ"/>
              </w:rPr>
            </w:pPr>
            <w:r>
              <w:rPr>
                <w:sz w:val="24"/>
                <w:szCs w:val="24"/>
                <w:lang w:val="kk-KZ"/>
              </w:rPr>
              <w:t>3.2.</w:t>
            </w:r>
            <w:r w:rsidRPr="00914F22">
              <w:t xml:space="preserve"> </w:t>
            </w:r>
            <w:r w:rsidRPr="006C0BFD">
              <w:rPr>
                <w:sz w:val="24"/>
                <w:szCs w:val="24"/>
              </w:rPr>
              <w:t>Оформление и содержание родительских уголков групп</w:t>
            </w:r>
            <w:r>
              <w:rPr>
                <w:sz w:val="24"/>
                <w:szCs w:val="24"/>
              </w:rPr>
              <w:t xml:space="preserve"> </w:t>
            </w:r>
          </w:p>
          <w:p w:rsidR="00F95AD5" w:rsidRPr="006C0BFD" w:rsidRDefault="00EE03EC" w:rsidP="00DC7271">
            <w:pPr>
              <w:rPr>
                <w:sz w:val="24"/>
                <w:szCs w:val="24"/>
                <w:lang w:val="kk-KZ"/>
              </w:rPr>
            </w:pPr>
            <w:r>
              <w:rPr>
                <w:sz w:val="24"/>
                <w:szCs w:val="24"/>
                <w:lang w:val="kk-KZ"/>
              </w:rPr>
              <w:t xml:space="preserve">      </w:t>
            </w:r>
            <w:r w:rsidR="00F95AD5">
              <w:rPr>
                <w:sz w:val="24"/>
                <w:szCs w:val="24"/>
              </w:rPr>
              <w:t>(предупредительный)</w:t>
            </w:r>
          </w:p>
        </w:tc>
        <w:tc>
          <w:tcPr>
            <w:tcW w:w="3686" w:type="dxa"/>
          </w:tcPr>
          <w:p w:rsidR="00F95AD5" w:rsidRDefault="00F95AD5" w:rsidP="00DC7271">
            <w:pPr>
              <w:rPr>
                <w:b/>
                <w:sz w:val="24"/>
                <w:szCs w:val="24"/>
                <w:lang w:val="kk-KZ"/>
              </w:rPr>
            </w:pPr>
            <w:r w:rsidRPr="002602B8">
              <w:rPr>
                <w:sz w:val="24"/>
                <w:szCs w:val="24"/>
                <w:lang w:val="kk-KZ"/>
              </w:rPr>
              <w:t>Педагог</w:t>
            </w:r>
            <w:r>
              <w:rPr>
                <w:sz w:val="24"/>
                <w:szCs w:val="24"/>
                <w:lang w:val="kk-KZ"/>
              </w:rPr>
              <w:t xml:space="preserve"> – организатор Ахметжанова И.Р.</w:t>
            </w:r>
          </w:p>
        </w:tc>
      </w:tr>
      <w:tr w:rsidR="00F95AD5" w:rsidTr="005857D9">
        <w:tc>
          <w:tcPr>
            <w:tcW w:w="6662" w:type="dxa"/>
          </w:tcPr>
          <w:p w:rsidR="006F4E06" w:rsidRDefault="00F95AD5" w:rsidP="00EE03EC">
            <w:pPr>
              <w:rPr>
                <w:sz w:val="24"/>
                <w:szCs w:val="24"/>
                <w:lang w:val="kk-KZ"/>
              </w:rPr>
            </w:pPr>
            <w:r w:rsidRPr="00C5733B">
              <w:rPr>
                <w:sz w:val="24"/>
                <w:szCs w:val="24"/>
                <w:lang w:val="kk-KZ"/>
              </w:rPr>
              <w:t>3.3.</w:t>
            </w:r>
            <w:r>
              <w:rPr>
                <w:b/>
                <w:sz w:val="24"/>
                <w:szCs w:val="24"/>
                <w:lang w:val="kk-KZ"/>
              </w:rPr>
              <w:t xml:space="preserve"> </w:t>
            </w:r>
            <w:r w:rsidR="00EE03EC" w:rsidRPr="00EE03EC">
              <w:rPr>
                <w:sz w:val="24"/>
                <w:szCs w:val="24"/>
                <w:lang w:val="kk-KZ"/>
              </w:rPr>
              <w:t>Анализ о</w:t>
            </w:r>
            <w:proofErr w:type="spellStart"/>
            <w:r w:rsidRPr="00C5733B">
              <w:rPr>
                <w:sz w:val="24"/>
                <w:szCs w:val="24"/>
              </w:rPr>
              <w:t>рганизаци</w:t>
            </w:r>
            <w:proofErr w:type="spellEnd"/>
            <w:r w:rsidR="00EE03EC">
              <w:rPr>
                <w:sz w:val="24"/>
                <w:szCs w:val="24"/>
                <w:lang w:val="kk-KZ"/>
              </w:rPr>
              <w:t xml:space="preserve">и и проведения  физкультурно – </w:t>
            </w:r>
          </w:p>
          <w:p w:rsidR="00F95AD5" w:rsidRDefault="006F4E06" w:rsidP="006F4E06">
            <w:pPr>
              <w:rPr>
                <w:b/>
                <w:sz w:val="24"/>
                <w:szCs w:val="24"/>
                <w:lang w:val="kk-KZ"/>
              </w:rPr>
            </w:pPr>
            <w:r>
              <w:rPr>
                <w:sz w:val="24"/>
                <w:szCs w:val="24"/>
                <w:lang w:val="kk-KZ"/>
              </w:rPr>
              <w:t xml:space="preserve">      </w:t>
            </w:r>
            <w:r w:rsidR="00EE03EC">
              <w:rPr>
                <w:sz w:val="24"/>
                <w:szCs w:val="24"/>
                <w:lang w:val="kk-KZ"/>
              </w:rPr>
              <w:t>озд</w:t>
            </w:r>
            <w:r>
              <w:rPr>
                <w:sz w:val="24"/>
                <w:szCs w:val="24"/>
                <w:lang w:val="kk-KZ"/>
              </w:rPr>
              <w:t>о</w:t>
            </w:r>
            <w:r w:rsidR="00EE03EC">
              <w:rPr>
                <w:sz w:val="24"/>
                <w:szCs w:val="24"/>
                <w:lang w:val="kk-KZ"/>
              </w:rPr>
              <w:t>ровительной работы</w:t>
            </w:r>
            <w:r>
              <w:rPr>
                <w:sz w:val="24"/>
                <w:szCs w:val="24"/>
                <w:lang w:val="kk-KZ"/>
              </w:rPr>
              <w:t xml:space="preserve">. </w:t>
            </w:r>
            <w:r w:rsidR="00F95AD5">
              <w:rPr>
                <w:sz w:val="24"/>
                <w:szCs w:val="24"/>
              </w:rPr>
              <w:t>(предупредительный)</w:t>
            </w:r>
          </w:p>
        </w:tc>
        <w:tc>
          <w:tcPr>
            <w:tcW w:w="3686" w:type="dxa"/>
          </w:tcPr>
          <w:p w:rsidR="006F4E06" w:rsidRDefault="006F4E06" w:rsidP="006F4E06">
            <w:pPr>
              <w:rPr>
                <w:sz w:val="24"/>
                <w:szCs w:val="24"/>
              </w:rPr>
            </w:pPr>
            <w:r>
              <w:rPr>
                <w:sz w:val="24"/>
                <w:szCs w:val="24"/>
                <w:lang w:val="kk-KZ"/>
              </w:rPr>
              <w:t xml:space="preserve">Методисты </w:t>
            </w:r>
            <w:r>
              <w:rPr>
                <w:sz w:val="24"/>
                <w:szCs w:val="24"/>
              </w:rPr>
              <w:t>Малдыбаев</w:t>
            </w:r>
            <w:r>
              <w:rPr>
                <w:sz w:val="24"/>
                <w:szCs w:val="24"/>
                <w:lang w:val="kk-KZ"/>
              </w:rPr>
              <w:t>а</w:t>
            </w:r>
            <w:r>
              <w:rPr>
                <w:sz w:val="24"/>
                <w:szCs w:val="24"/>
              </w:rPr>
              <w:t xml:space="preserve"> К.А.,</w:t>
            </w:r>
          </w:p>
          <w:p w:rsidR="00F95AD5" w:rsidRPr="00C5381D" w:rsidRDefault="006F4E06" w:rsidP="006F4E06">
            <w:pPr>
              <w:rPr>
                <w:sz w:val="24"/>
                <w:szCs w:val="24"/>
                <w:lang w:val="kk-KZ"/>
              </w:rPr>
            </w:pPr>
            <w:proofErr w:type="spellStart"/>
            <w:r>
              <w:rPr>
                <w:sz w:val="24"/>
                <w:szCs w:val="24"/>
              </w:rPr>
              <w:t>Рахимжанова</w:t>
            </w:r>
            <w:proofErr w:type="spellEnd"/>
            <w:r>
              <w:rPr>
                <w:sz w:val="24"/>
                <w:szCs w:val="24"/>
              </w:rPr>
              <w:t xml:space="preserve"> А.К.</w:t>
            </w:r>
          </w:p>
        </w:tc>
      </w:tr>
      <w:tr w:rsidR="00F95AD5" w:rsidTr="005857D9">
        <w:tc>
          <w:tcPr>
            <w:tcW w:w="10348" w:type="dxa"/>
            <w:gridSpan w:val="2"/>
          </w:tcPr>
          <w:p w:rsidR="00F95AD5" w:rsidRDefault="00F95AD5" w:rsidP="00DC7271">
            <w:pPr>
              <w:rPr>
                <w:b/>
                <w:sz w:val="24"/>
                <w:szCs w:val="24"/>
                <w:lang w:val="kk-KZ"/>
              </w:rPr>
            </w:pPr>
            <w:r>
              <w:rPr>
                <w:b/>
                <w:bCs/>
                <w:sz w:val="24"/>
                <w:szCs w:val="24"/>
              </w:rPr>
              <w:t>4</w:t>
            </w:r>
            <w:r w:rsidRPr="006703CF">
              <w:rPr>
                <w:b/>
                <w:bCs/>
                <w:sz w:val="24"/>
                <w:szCs w:val="24"/>
              </w:rPr>
              <w:t>. Работа с родителями</w:t>
            </w:r>
            <w:r>
              <w:rPr>
                <w:b/>
                <w:bCs/>
                <w:sz w:val="24"/>
                <w:szCs w:val="24"/>
              </w:rPr>
              <w:t xml:space="preserve"> и социумом</w:t>
            </w:r>
          </w:p>
        </w:tc>
      </w:tr>
      <w:tr w:rsidR="00F95AD5" w:rsidTr="005857D9">
        <w:tc>
          <w:tcPr>
            <w:tcW w:w="6662" w:type="dxa"/>
          </w:tcPr>
          <w:p w:rsidR="006F4E06" w:rsidRDefault="00F95AD5" w:rsidP="00DC7271">
            <w:pPr>
              <w:rPr>
                <w:sz w:val="24"/>
                <w:szCs w:val="24"/>
                <w:lang w:val="kk-KZ"/>
              </w:rPr>
            </w:pPr>
            <w:r>
              <w:rPr>
                <w:sz w:val="24"/>
                <w:szCs w:val="24"/>
                <w:lang w:val="kk-KZ"/>
              </w:rPr>
              <w:t>4.1.</w:t>
            </w:r>
            <w:r>
              <w:t xml:space="preserve"> </w:t>
            </w:r>
            <w:r w:rsidRPr="00C5381D">
              <w:rPr>
                <w:sz w:val="24"/>
                <w:szCs w:val="24"/>
                <w:lang w:val="kk-KZ"/>
              </w:rPr>
              <w:t xml:space="preserve">Музыкально-физкультурное развлечение с родителями </w:t>
            </w:r>
          </w:p>
          <w:p w:rsidR="00F95AD5" w:rsidRPr="00C5381D" w:rsidRDefault="006F4E06" w:rsidP="00DC7271">
            <w:pPr>
              <w:rPr>
                <w:sz w:val="24"/>
                <w:szCs w:val="24"/>
                <w:lang w:val="kk-KZ"/>
              </w:rPr>
            </w:pPr>
            <w:r>
              <w:rPr>
                <w:sz w:val="24"/>
                <w:szCs w:val="24"/>
                <w:lang w:val="kk-KZ"/>
              </w:rPr>
              <w:t xml:space="preserve">      </w:t>
            </w:r>
            <w:r w:rsidR="00F95AD5" w:rsidRPr="00C5381D">
              <w:rPr>
                <w:sz w:val="24"/>
                <w:szCs w:val="24"/>
                <w:lang w:val="kk-KZ"/>
              </w:rPr>
              <w:t>«Мама, папа и я – спортивная семья»</w:t>
            </w:r>
          </w:p>
        </w:tc>
        <w:tc>
          <w:tcPr>
            <w:tcW w:w="3686" w:type="dxa"/>
          </w:tcPr>
          <w:p w:rsidR="00F95AD5" w:rsidRDefault="00F95AD5" w:rsidP="00DC7271">
            <w:pPr>
              <w:rPr>
                <w:sz w:val="24"/>
                <w:szCs w:val="24"/>
                <w:lang w:val="kk-KZ"/>
              </w:rPr>
            </w:pPr>
            <w:r w:rsidRPr="00C5381D">
              <w:rPr>
                <w:sz w:val="24"/>
                <w:szCs w:val="24"/>
                <w:lang w:val="kk-KZ"/>
              </w:rPr>
              <w:t xml:space="preserve">Инструктор по ФИЗО </w:t>
            </w:r>
          </w:p>
          <w:p w:rsidR="00F95AD5" w:rsidRPr="00C5381D" w:rsidRDefault="00F95AD5" w:rsidP="00DC7271">
            <w:pPr>
              <w:rPr>
                <w:sz w:val="24"/>
                <w:szCs w:val="24"/>
                <w:lang w:val="kk-KZ"/>
              </w:rPr>
            </w:pPr>
            <w:r w:rsidRPr="00C5381D">
              <w:rPr>
                <w:sz w:val="24"/>
                <w:szCs w:val="24"/>
                <w:lang w:val="kk-KZ"/>
              </w:rPr>
              <w:t>Мозер Н.И.</w:t>
            </w:r>
            <w:r w:rsidR="006F4E06">
              <w:rPr>
                <w:sz w:val="24"/>
                <w:szCs w:val="24"/>
                <w:lang w:val="kk-KZ"/>
              </w:rPr>
              <w:t xml:space="preserve"> Кибатова Б.Ж.</w:t>
            </w:r>
          </w:p>
        </w:tc>
      </w:tr>
      <w:tr w:rsidR="00F95AD5" w:rsidTr="005857D9">
        <w:tc>
          <w:tcPr>
            <w:tcW w:w="6662" w:type="dxa"/>
          </w:tcPr>
          <w:p w:rsidR="00F95AD5" w:rsidRDefault="00F95AD5" w:rsidP="00DC7271">
            <w:pPr>
              <w:rPr>
                <w:b/>
                <w:sz w:val="24"/>
                <w:szCs w:val="24"/>
                <w:lang w:val="kk-KZ"/>
              </w:rPr>
            </w:pPr>
            <w:r w:rsidRPr="00C5381D">
              <w:rPr>
                <w:sz w:val="24"/>
                <w:szCs w:val="24"/>
                <w:lang w:val="kk-KZ"/>
              </w:rPr>
              <w:t>4.2.</w:t>
            </w:r>
            <w:r>
              <w:rPr>
                <w:b/>
                <w:sz w:val="24"/>
                <w:szCs w:val="24"/>
                <w:lang w:val="kk-KZ"/>
              </w:rPr>
              <w:t xml:space="preserve"> </w:t>
            </w:r>
            <w:r w:rsidRPr="00C5381D">
              <w:rPr>
                <w:sz w:val="24"/>
                <w:szCs w:val="24"/>
              </w:rPr>
              <w:t>Работа консультационного пункта для родителей (по запросу)</w:t>
            </w:r>
          </w:p>
        </w:tc>
        <w:tc>
          <w:tcPr>
            <w:tcW w:w="3686" w:type="dxa"/>
          </w:tcPr>
          <w:p w:rsidR="005857D9" w:rsidRDefault="00F95AD5" w:rsidP="00DC7271">
            <w:pPr>
              <w:rPr>
                <w:sz w:val="24"/>
                <w:szCs w:val="24"/>
                <w:lang w:val="kk-KZ"/>
              </w:rPr>
            </w:pPr>
            <w:r w:rsidRPr="00C5381D">
              <w:rPr>
                <w:sz w:val="24"/>
                <w:szCs w:val="24"/>
                <w:lang w:val="kk-KZ"/>
              </w:rPr>
              <w:t>Педагог – психолог Абилова А.М., логопед Тажибаева З.К.</w:t>
            </w:r>
            <w:r w:rsidR="006F4E06">
              <w:rPr>
                <w:sz w:val="24"/>
                <w:szCs w:val="24"/>
                <w:lang w:val="kk-KZ"/>
              </w:rPr>
              <w:t xml:space="preserve">, логопед – дефектолог </w:t>
            </w:r>
          </w:p>
          <w:p w:rsidR="00F95AD5" w:rsidRDefault="006F4E06" w:rsidP="00DC7271">
            <w:pPr>
              <w:rPr>
                <w:sz w:val="24"/>
                <w:szCs w:val="24"/>
                <w:lang w:val="kk-KZ"/>
              </w:rPr>
            </w:pPr>
            <w:r>
              <w:rPr>
                <w:sz w:val="24"/>
                <w:szCs w:val="24"/>
                <w:lang w:val="kk-KZ"/>
              </w:rPr>
              <w:t>Бекимова Н.К.,</w:t>
            </w:r>
          </w:p>
          <w:p w:rsidR="005857D9" w:rsidRDefault="00F95AD5" w:rsidP="00DC7271">
            <w:pPr>
              <w:rPr>
                <w:sz w:val="24"/>
                <w:szCs w:val="24"/>
                <w:lang w:val="kk-KZ"/>
              </w:rPr>
            </w:pPr>
            <w:r>
              <w:rPr>
                <w:sz w:val="24"/>
                <w:szCs w:val="24"/>
                <w:lang w:val="kk-KZ"/>
              </w:rPr>
              <w:t>учитель казахского языка Токсанбаева З.Е.</w:t>
            </w:r>
            <w:r w:rsidR="006F4E06">
              <w:rPr>
                <w:sz w:val="24"/>
                <w:szCs w:val="24"/>
                <w:lang w:val="kk-KZ"/>
              </w:rPr>
              <w:t xml:space="preserve">, учитель русского языка </w:t>
            </w:r>
          </w:p>
          <w:p w:rsidR="00F95AD5" w:rsidRPr="00C5381D" w:rsidRDefault="006F4E06" w:rsidP="00DC7271">
            <w:pPr>
              <w:rPr>
                <w:sz w:val="24"/>
                <w:szCs w:val="24"/>
                <w:lang w:val="kk-KZ"/>
              </w:rPr>
            </w:pPr>
            <w:r>
              <w:rPr>
                <w:sz w:val="24"/>
                <w:szCs w:val="24"/>
                <w:lang w:val="kk-KZ"/>
              </w:rPr>
              <w:t>Бекмагамбетова Б.С.</w:t>
            </w:r>
          </w:p>
        </w:tc>
      </w:tr>
      <w:tr w:rsidR="00F95AD5" w:rsidTr="005857D9">
        <w:tc>
          <w:tcPr>
            <w:tcW w:w="6662" w:type="dxa"/>
          </w:tcPr>
          <w:p w:rsidR="00F95AD5" w:rsidRPr="00C5381D" w:rsidRDefault="00F95AD5" w:rsidP="00C5381D">
            <w:pPr>
              <w:rPr>
                <w:sz w:val="24"/>
                <w:szCs w:val="24"/>
                <w:lang w:val="kk-KZ"/>
              </w:rPr>
            </w:pPr>
            <w:r>
              <w:rPr>
                <w:sz w:val="24"/>
                <w:szCs w:val="24"/>
                <w:lang w:val="kk-KZ"/>
              </w:rPr>
              <w:t>4.3.</w:t>
            </w:r>
            <w:r w:rsidRPr="00C5381D">
              <w:rPr>
                <w:sz w:val="24"/>
                <w:szCs w:val="24"/>
              </w:rPr>
              <w:t xml:space="preserve"> Подготовка к городскому </w:t>
            </w:r>
            <w:r>
              <w:rPr>
                <w:sz w:val="24"/>
                <w:szCs w:val="24"/>
              </w:rPr>
              <w:t>конкурсу «</w:t>
            </w:r>
            <w:r>
              <w:rPr>
                <w:sz w:val="24"/>
                <w:szCs w:val="24"/>
                <w:lang w:val="kk-KZ"/>
              </w:rPr>
              <w:t>Балғыншақ</w:t>
            </w:r>
            <w:r>
              <w:rPr>
                <w:sz w:val="24"/>
                <w:szCs w:val="24"/>
              </w:rPr>
              <w:t>»</w:t>
            </w:r>
          </w:p>
        </w:tc>
        <w:tc>
          <w:tcPr>
            <w:tcW w:w="3686" w:type="dxa"/>
          </w:tcPr>
          <w:p w:rsidR="00F95AD5" w:rsidRDefault="00F95AD5" w:rsidP="00C5381D">
            <w:pPr>
              <w:rPr>
                <w:sz w:val="24"/>
                <w:szCs w:val="24"/>
                <w:lang w:val="kk-KZ"/>
              </w:rPr>
            </w:pPr>
            <w:r>
              <w:rPr>
                <w:sz w:val="24"/>
                <w:szCs w:val="24"/>
                <w:lang w:val="kk-KZ"/>
              </w:rPr>
              <w:t xml:space="preserve">Учитель казахского языка Токсанбаева З.Е., </w:t>
            </w:r>
          </w:p>
          <w:p w:rsidR="00F95AD5" w:rsidRDefault="00F95AD5" w:rsidP="00C5381D">
            <w:pPr>
              <w:rPr>
                <w:b/>
                <w:sz w:val="24"/>
                <w:szCs w:val="24"/>
                <w:lang w:val="kk-KZ"/>
              </w:rPr>
            </w:pPr>
            <w:r>
              <w:rPr>
                <w:sz w:val="24"/>
                <w:szCs w:val="24"/>
                <w:lang w:val="kk-KZ"/>
              </w:rPr>
              <w:t>педагог – организатор Ахметжанова И.Р.</w:t>
            </w:r>
          </w:p>
        </w:tc>
      </w:tr>
      <w:tr w:rsidR="00F95AD5" w:rsidTr="005857D9">
        <w:tc>
          <w:tcPr>
            <w:tcW w:w="6662" w:type="dxa"/>
          </w:tcPr>
          <w:p w:rsidR="00F95AD5" w:rsidRPr="00D074E7" w:rsidRDefault="00F95AD5" w:rsidP="00E03209">
            <w:pPr>
              <w:rPr>
                <w:sz w:val="24"/>
                <w:szCs w:val="24"/>
                <w:lang w:val="kk-KZ"/>
              </w:rPr>
            </w:pPr>
            <w:r>
              <w:rPr>
                <w:sz w:val="24"/>
                <w:szCs w:val="24"/>
                <w:lang w:val="kk-KZ"/>
              </w:rPr>
              <w:t xml:space="preserve">4.4. Рекомендации </w:t>
            </w:r>
            <w:r w:rsidRPr="00965D33">
              <w:rPr>
                <w:sz w:val="24"/>
                <w:szCs w:val="24"/>
                <w:lang w:val="kk-KZ"/>
              </w:rPr>
              <w:t xml:space="preserve"> </w:t>
            </w:r>
            <w:r>
              <w:rPr>
                <w:sz w:val="24"/>
                <w:szCs w:val="24"/>
                <w:lang w:val="kk-KZ"/>
              </w:rPr>
              <w:t>логопеда родителям.</w:t>
            </w:r>
          </w:p>
        </w:tc>
        <w:tc>
          <w:tcPr>
            <w:tcW w:w="3686" w:type="dxa"/>
          </w:tcPr>
          <w:p w:rsidR="00F95AD5" w:rsidRPr="006717BD" w:rsidRDefault="00F95AD5" w:rsidP="00FC6541">
            <w:pPr>
              <w:rPr>
                <w:sz w:val="24"/>
                <w:szCs w:val="24"/>
                <w:lang w:val="kk-KZ"/>
              </w:rPr>
            </w:pPr>
            <w:r>
              <w:rPr>
                <w:sz w:val="24"/>
                <w:szCs w:val="24"/>
                <w:lang w:val="kk-KZ"/>
              </w:rPr>
              <w:t>Логопед Тажибаева З.К.</w:t>
            </w:r>
          </w:p>
        </w:tc>
      </w:tr>
      <w:tr w:rsidR="00F95AD5" w:rsidTr="005857D9">
        <w:tc>
          <w:tcPr>
            <w:tcW w:w="10348" w:type="dxa"/>
            <w:gridSpan w:val="2"/>
          </w:tcPr>
          <w:p w:rsidR="00F95AD5" w:rsidRDefault="00F95AD5" w:rsidP="00DC7271">
            <w:pPr>
              <w:rPr>
                <w:b/>
                <w:sz w:val="24"/>
                <w:szCs w:val="24"/>
                <w:lang w:val="kk-KZ"/>
              </w:rPr>
            </w:pPr>
            <w:r>
              <w:rPr>
                <w:b/>
                <w:bCs/>
                <w:sz w:val="24"/>
                <w:szCs w:val="24"/>
              </w:rPr>
              <w:t>5</w:t>
            </w:r>
            <w:r w:rsidRPr="006703CF">
              <w:rPr>
                <w:b/>
                <w:bCs/>
                <w:sz w:val="24"/>
                <w:szCs w:val="24"/>
              </w:rPr>
              <w:t>. Административно</w:t>
            </w:r>
            <w:r>
              <w:rPr>
                <w:b/>
                <w:bCs/>
                <w:sz w:val="24"/>
                <w:szCs w:val="24"/>
              </w:rPr>
              <w:t xml:space="preserve"> </w:t>
            </w:r>
            <w:r w:rsidRPr="006703CF">
              <w:rPr>
                <w:b/>
                <w:bCs/>
                <w:sz w:val="24"/>
                <w:szCs w:val="24"/>
              </w:rPr>
              <w:t>-</w:t>
            </w:r>
            <w:r>
              <w:rPr>
                <w:b/>
                <w:bCs/>
                <w:sz w:val="24"/>
                <w:szCs w:val="24"/>
              </w:rPr>
              <w:t xml:space="preserve"> </w:t>
            </w:r>
            <w:r w:rsidRPr="006703CF">
              <w:rPr>
                <w:b/>
                <w:bCs/>
                <w:sz w:val="24"/>
                <w:szCs w:val="24"/>
              </w:rPr>
              <w:t>хозяйственная работа</w:t>
            </w:r>
          </w:p>
        </w:tc>
      </w:tr>
      <w:tr w:rsidR="00F95AD5" w:rsidTr="005857D9">
        <w:tc>
          <w:tcPr>
            <w:tcW w:w="6662" w:type="dxa"/>
          </w:tcPr>
          <w:p w:rsidR="00F95AD5" w:rsidRPr="00B24292" w:rsidRDefault="00F95AD5" w:rsidP="00DC7271">
            <w:pPr>
              <w:rPr>
                <w:b/>
                <w:sz w:val="24"/>
                <w:szCs w:val="24"/>
              </w:rPr>
            </w:pPr>
            <w:r w:rsidRPr="00B24292">
              <w:rPr>
                <w:sz w:val="24"/>
                <w:szCs w:val="24"/>
                <w:lang w:val="kk-KZ"/>
              </w:rPr>
              <w:t>5</w:t>
            </w:r>
            <w:r w:rsidRPr="00B24292">
              <w:rPr>
                <w:sz w:val="24"/>
                <w:szCs w:val="24"/>
              </w:rPr>
              <w:t>.1.</w:t>
            </w:r>
            <w:r>
              <w:rPr>
                <w:b/>
                <w:sz w:val="24"/>
                <w:szCs w:val="24"/>
              </w:rPr>
              <w:t xml:space="preserve"> </w:t>
            </w:r>
            <w:r w:rsidRPr="00B24292">
              <w:rPr>
                <w:sz w:val="24"/>
                <w:szCs w:val="24"/>
              </w:rPr>
              <w:t>Приобретение семян для высадки рассады цветов.</w:t>
            </w:r>
          </w:p>
        </w:tc>
        <w:tc>
          <w:tcPr>
            <w:tcW w:w="3686" w:type="dxa"/>
          </w:tcPr>
          <w:p w:rsidR="00F95AD5" w:rsidRPr="00B24292" w:rsidRDefault="00F95AD5" w:rsidP="00B24292">
            <w:pPr>
              <w:rPr>
                <w:rStyle w:val="a9"/>
                <w:b w:val="0"/>
                <w:sz w:val="24"/>
                <w:szCs w:val="24"/>
              </w:rPr>
            </w:pPr>
            <w:r w:rsidRPr="00B24292">
              <w:rPr>
                <w:rStyle w:val="a9"/>
                <w:b w:val="0"/>
                <w:sz w:val="24"/>
                <w:szCs w:val="24"/>
              </w:rPr>
              <w:t>Заведующая Пилипенко Л.Ю.</w:t>
            </w:r>
          </w:p>
        </w:tc>
      </w:tr>
      <w:tr w:rsidR="00F95AD5" w:rsidTr="005857D9">
        <w:tc>
          <w:tcPr>
            <w:tcW w:w="6662" w:type="dxa"/>
          </w:tcPr>
          <w:p w:rsidR="00F95AD5" w:rsidRPr="00B24292" w:rsidRDefault="00F95AD5" w:rsidP="00B24292">
            <w:pPr>
              <w:rPr>
                <w:sz w:val="24"/>
                <w:szCs w:val="24"/>
                <w:lang w:val="kk-KZ"/>
              </w:rPr>
            </w:pPr>
            <w:r w:rsidRPr="00B24292">
              <w:rPr>
                <w:sz w:val="24"/>
                <w:szCs w:val="24"/>
                <w:lang w:val="kk-KZ"/>
              </w:rPr>
              <w:t>5.2.</w:t>
            </w:r>
            <w:r>
              <w:rPr>
                <w:sz w:val="24"/>
                <w:szCs w:val="24"/>
              </w:rPr>
              <w:t xml:space="preserve"> Анализ заболеваемости за </w:t>
            </w:r>
            <w:r>
              <w:rPr>
                <w:sz w:val="24"/>
                <w:szCs w:val="24"/>
                <w:lang w:val="en-US"/>
              </w:rPr>
              <w:t>II</w:t>
            </w:r>
            <w:r>
              <w:rPr>
                <w:sz w:val="24"/>
                <w:szCs w:val="24"/>
              </w:rPr>
              <w:t xml:space="preserve"> квартал</w:t>
            </w:r>
          </w:p>
        </w:tc>
        <w:tc>
          <w:tcPr>
            <w:tcW w:w="3686" w:type="dxa"/>
          </w:tcPr>
          <w:p w:rsidR="00F95AD5" w:rsidRPr="00B24292" w:rsidRDefault="00F95AD5" w:rsidP="00DC7271">
            <w:pPr>
              <w:rPr>
                <w:sz w:val="24"/>
                <w:szCs w:val="24"/>
                <w:lang w:val="kk-KZ"/>
              </w:rPr>
            </w:pPr>
            <w:r w:rsidRPr="00B24292">
              <w:rPr>
                <w:sz w:val="24"/>
                <w:szCs w:val="24"/>
                <w:lang w:val="kk-KZ"/>
              </w:rPr>
              <w:t>Медсестра Темиргалиева Г.А.</w:t>
            </w:r>
          </w:p>
        </w:tc>
      </w:tr>
      <w:tr w:rsidR="00F95AD5" w:rsidTr="005857D9">
        <w:tc>
          <w:tcPr>
            <w:tcW w:w="6662" w:type="dxa"/>
          </w:tcPr>
          <w:p w:rsidR="00F95AD5" w:rsidRPr="00B24292" w:rsidRDefault="00F95AD5" w:rsidP="00B24292">
            <w:pPr>
              <w:rPr>
                <w:sz w:val="24"/>
                <w:szCs w:val="24"/>
                <w:lang w:val="kk-KZ"/>
              </w:rPr>
            </w:pPr>
            <w:r>
              <w:rPr>
                <w:sz w:val="24"/>
                <w:szCs w:val="24"/>
                <w:lang w:val="kk-KZ"/>
              </w:rPr>
              <w:t>5.3.</w:t>
            </w:r>
            <w:r w:rsidRPr="006703CF">
              <w:rPr>
                <w:sz w:val="24"/>
                <w:szCs w:val="24"/>
              </w:rPr>
              <w:t xml:space="preserve"> Рейд комиссии по </w:t>
            </w:r>
            <w:proofErr w:type="gramStart"/>
            <w:r>
              <w:rPr>
                <w:sz w:val="24"/>
                <w:szCs w:val="24"/>
              </w:rPr>
              <w:t>ОТ</w:t>
            </w:r>
            <w:proofErr w:type="gramEnd"/>
            <w:r>
              <w:rPr>
                <w:sz w:val="24"/>
                <w:szCs w:val="24"/>
              </w:rPr>
              <w:t xml:space="preserve"> по </w:t>
            </w:r>
            <w:r w:rsidRPr="006703CF">
              <w:rPr>
                <w:sz w:val="24"/>
                <w:szCs w:val="24"/>
              </w:rPr>
              <w:t>групп</w:t>
            </w:r>
            <w:r>
              <w:rPr>
                <w:sz w:val="24"/>
                <w:szCs w:val="24"/>
              </w:rPr>
              <w:t>ам.</w:t>
            </w:r>
          </w:p>
        </w:tc>
        <w:tc>
          <w:tcPr>
            <w:tcW w:w="3686" w:type="dxa"/>
          </w:tcPr>
          <w:p w:rsidR="00F95AD5" w:rsidRPr="00B24292" w:rsidRDefault="00F95AD5" w:rsidP="00DC7271">
            <w:pPr>
              <w:rPr>
                <w:sz w:val="24"/>
                <w:szCs w:val="24"/>
                <w:lang w:val="kk-KZ"/>
              </w:rPr>
            </w:pPr>
            <w:r w:rsidRPr="00B24292">
              <w:rPr>
                <w:sz w:val="24"/>
                <w:szCs w:val="24"/>
                <w:lang w:val="kk-KZ"/>
              </w:rPr>
              <w:t>Зам по АХЧ Бут А.Н.</w:t>
            </w:r>
          </w:p>
        </w:tc>
      </w:tr>
      <w:tr w:rsidR="00F95AD5" w:rsidTr="005857D9">
        <w:tc>
          <w:tcPr>
            <w:tcW w:w="6662" w:type="dxa"/>
          </w:tcPr>
          <w:p w:rsidR="00F95AD5" w:rsidRDefault="00F95AD5" w:rsidP="00DC7271">
            <w:pPr>
              <w:rPr>
                <w:b/>
                <w:sz w:val="24"/>
                <w:szCs w:val="24"/>
                <w:lang w:val="kk-KZ"/>
              </w:rPr>
            </w:pPr>
            <w:r w:rsidRPr="00B24292">
              <w:rPr>
                <w:sz w:val="24"/>
                <w:szCs w:val="24"/>
                <w:lang w:val="kk-KZ"/>
              </w:rPr>
              <w:t>5.4.</w:t>
            </w:r>
            <w:r w:rsidRPr="009C52C2">
              <w:rPr>
                <w:sz w:val="24"/>
                <w:szCs w:val="24"/>
              </w:rPr>
              <w:t xml:space="preserve"> Обновление сайта 2 раза в неделю</w:t>
            </w:r>
          </w:p>
        </w:tc>
        <w:tc>
          <w:tcPr>
            <w:tcW w:w="3686" w:type="dxa"/>
          </w:tcPr>
          <w:p w:rsidR="00F95AD5" w:rsidRPr="00B24292" w:rsidRDefault="00F95AD5" w:rsidP="00DC7271">
            <w:pPr>
              <w:rPr>
                <w:sz w:val="24"/>
                <w:szCs w:val="24"/>
                <w:lang w:val="kk-KZ"/>
              </w:rPr>
            </w:pPr>
            <w:r w:rsidRPr="00B24292">
              <w:rPr>
                <w:sz w:val="24"/>
                <w:szCs w:val="24"/>
                <w:lang w:val="kk-KZ"/>
              </w:rPr>
              <w:t>Администратор сайта Малдыбаева К.А.</w:t>
            </w:r>
          </w:p>
        </w:tc>
      </w:tr>
    </w:tbl>
    <w:p w:rsidR="00F011C0" w:rsidRDefault="00F011C0" w:rsidP="00DC7271">
      <w:pPr>
        <w:spacing w:after="0" w:line="240" w:lineRule="auto"/>
        <w:rPr>
          <w:rFonts w:ascii="Times New Roman" w:hAnsi="Times New Roman" w:cs="Times New Roman"/>
          <w:b/>
          <w:sz w:val="24"/>
          <w:szCs w:val="24"/>
          <w:lang w:val="kk-KZ"/>
        </w:rPr>
      </w:pPr>
    </w:p>
    <w:p w:rsidR="00F372EF" w:rsidRDefault="005857D9" w:rsidP="00DC727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24292">
        <w:rPr>
          <w:rFonts w:ascii="Times New Roman" w:hAnsi="Times New Roman" w:cs="Times New Roman"/>
          <w:b/>
          <w:sz w:val="24"/>
          <w:szCs w:val="24"/>
          <w:lang w:val="kk-KZ"/>
        </w:rPr>
        <w:t>Март 201</w:t>
      </w:r>
      <w:r w:rsidR="00244ACC">
        <w:rPr>
          <w:rFonts w:ascii="Times New Roman" w:hAnsi="Times New Roman" w:cs="Times New Roman"/>
          <w:b/>
          <w:sz w:val="24"/>
          <w:szCs w:val="24"/>
          <w:lang w:val="kk-KZ"/>
        </w:rPr>
        <w:t>5</w:t>
      </w:r>
      <w:r w:rsidR="00B24292">
        <w:rPr>
          <w:rFonts w:ascii="Times New Roman" w:hAnsi="Times New Roman" w:cs="Times New Roman"/>
          <w:b/>
          <w:sz w:val="24"/>
          <w:szCs w:val="24"/>
          <w:lang w:val="kk-KZ"/>
        </w:rPr>
        <w:t xml:space="preserve"> года</w:t>
      </w:r>
    </w:p>
    <w:p w:rsidR="00B24292" w:rsidRDefault="00B24292" w:rsidP="00DC7271">
      <w:pPr>
        <w:spacing w:after="0" w:line="240" w:lineRule="auto"/>
        <w:rPr>
          <w:rFonts w:ascii="Times New Roman" w:hAnsi="Times New Roman" w:cs="Times New Roman"/>
          <w:b/>
          <w:sz w:val="24"/>
          <w:szCs w:val="24"/>
          <w:lang w:val="kk-KZ"/>
        </w:rPr>
      </w:pPr>
    </w:p>
    <w:tbl>
      <w:tblPr>
        <w:tblStyle w:val="a8"/>
        <w:tblW w:w="10206" w:type="dxa"/>
        <w:tblInd w:w="250" w:type="dxa"/>
        <w:tblLook w:val="04A0" w:firstRow="1" w:lastRow="0" w:firstColumn="1" w:lastColumn="0" w:noHBand="0" w:noVBand="1"/>
      </w:tblPr>
      <w:tblGrid>
        <w:gridCol w:w="6662"/>
        <w:gridCol w:w="3544"/>
      </w:tblGrid>
      <w:tr w:rsidR="00B24292" w:rsidTr="005857D9">
        <w:tc>
          <w:tcPr>
            <w:tcW w:w="6662" w:type="dxa"/>
          </w:tcPr>
          <w:p w:rsidR="00B24292" w:rsidRDefault="00B24292" w:rsidP="00FC6541">
            <w:pPr>
              <w:jc w:val="center"/>
              <w:rPr>
                <w:b/>
                <w:sz w:val="24"/>
                <w:szCs w:val="24"/>
                <w:lang w:val="kk-KZ"/>
              </w:rPr>
            </w:pPr>
            <w:r w:rsidRPr="00AB12E6">
              <w:rPr>
                <w:b/>
                <w:sz w:val="24"/>
                <w:szCs w:val="24"/>
                <w:lang w:val="kk-KZ"/>
              </w:rPr>
              <w:t>Вид деятельности</w:t>
            </w:r>
          </w:p>
        </w:tc>
        <w:tc>
          <w:tcPr>
            <w:tcW w:w="3544" w:type="dxa"/>
          </w:tcPr>
          <w:p w:rsidR="00B24292" w:rsidRDefault="00B24292" w:rsidP="00FC6541">
            <w:pPr>
              <w:jc w:val="center"/>
              <w:rPr>
                <w:b/>
                <w:sz w:val="24"/>
                <w:szCs w:val="24"/>
                <w:lang w:val="kk-KZ"/>
              </w:rPr>
            </w:pPr>
            <w:r w:rsidRPr="00AB12E6">
              <w:rPr>
                <w:b/>
                <w:sz w:val="24"/>
                <w:szCs w:val="24"/>
                <w:lang w:val="kk-KZ"/>
              </w:rPr>
              <w:t>Ответственный</w:t>
            </w:r>
          </w:p>
        </w:tc>
      </w:tr>
      <w:tr w:rsidR="00B24292" w:rsidTr="005857D9">
        <w:tc>
          <w:tcPr>
            <w:tcW w:w="10206" w:type="dxa"/>
            <w:gridSpan w:val="2"/>
          </w:tcPr>
          <w:p w:rsidR="00B24292" w:rsidRDefault="00B24292" w:rsidP="00FC6541">
            <w:pPr>
              <w:rPr>
                <w:b/>
                <w:sz w:val="24"/>
                <w:szCs w:val="24"/>
                <w:lang w:val="kk-KZ"/>
              </w:rPr>
            </w:pPr>
            <w:r w:rsidRPr="008F6E0B">
              <w:rPr>
                <w:b/>
                <w:sz w:val="24"/>
                <w:szCs w:val="24"/>
                <w:lang w:val="kk-KZ"/>
              </w:rPr>
              <w:t>1. Работа с кадрами</w:t>
            </w:r>
          </w:p>
        </w:tc>
      </w:tr>
      <w:tr w:rsidR="00B24292" w:rsidTr="005857D9">
        <w:tc>
          <w:tcPr>
            <w:tcW w:w="6662" w:type="dxa"/>
          </w:tcPr>
          <w:p w:rsidR="000C0AD2" w:rsidRDefault="000C0AD2" w:rsidP="00DC7271">
            <w:pPr>
              <w:rPr>
                <w:sz w:val="24"/>
                <w:szCs w:val="24"/>
              </w:rPr>
            </w:pPr>
            <w:r w:rsidRPr="000C0AD2">
              <w:rPr>
                <w:sz w:val="24"/>
                <w:szCs w:val="24"/>
                <w:lang w:val="kk-KZ"/>
              </w:rPr>
              <w:t>1.1.</w:t>
            </w:r>
            <w:r>
              <w:rPr>
                <w:sz w:val="24"/>
                <w:szCs w:val="24"/>
                <w:lang w:val="kk-KZ"/>
              </w:rPr>
              <w:t xml:space="preserve"> </w:t>
            </w:r>
            <w:r w:rsidRPr="0065402B">
              <w:rPr>
                <w:sz w:val="24"/>
                <w:szCs w:val="24"/>
              </w:rPr>
              <w:t xml:space="preserve">Работа по составлению инструкций и обновлению </w:t>
            </w:r>
          </w:p>
          <w:p w:rsidR="00B24292" w:rsidRPr="000C0AD2" w:rsidRDefault="000C0AD2" w:rsidP="00DC7271">
            <w:pPr>
              <w:rPr>
                <w:sz w:val="24"/>
                <w:szCs w:val="24"/>
                <w:lang w:val="kk-KZ"/>
              </w:rPr>
            </w:pPr>
            <w:r>
              <w:rPr>
                <w:sz w:val="24"/>
                <w:szCs w:val="24"/>
              </w:rPr>
              <w:t xml:space="preserve">       инструктажей.</w:t>
            </w:r>
          </w:p>
        </w:tc>
        <w:tc>
          <w:tcPr>
            <w:tcW w:w="3544" w:type="dxa"/>
          </w:tcPr>
          <w:p w:rsidR="00B24292" w:rsidRPr="000C0AD2" w:rsidRDefault="000C0AD2" w:rsidP="00DC7271">
            <w:pPr>
              <w:rPr>
                <w:sz w:val="24"/>
                <w:szCs w:val="24"/>
                <w:lang w:val="kk-KZ"/>
              </w:rPr>
            </w:pPr>
            <w:r w:rsidRPr="000C0AD2">
              <w:rPr>
                <w:sz w:val="24"/>
                <w:szCs w:val="24"/>
                <w:lang w:val="kk-KZ"/>
              </w:rPr>
              <w:t>Заведующая Пилипенко Л.Ю.</w:t>
            </w:r>
          </w:p>
        </w:tc>
      </w:tr>
      <w:tr w:rsidR="00B24292" w:rsidTr="005857D9">
        <w:tc>
          <w:tcPr>
            <w:tcW w:w="6662" w:type="dxa"/>
          </w:tcPr>
          <w:p w:rsidR="00B24292" w:rsidRPr="000C0AD2" w:rsidRDefault="000C0AD2" w:rsidP="00DC7271">
            <w:pPr>
              <w:rPr>
                <w:sz w:val="24"/>
                <w:szCs w:val="24"/>
                <w:lang w:val="kk-KZ"/>
              </w:rPr>
            </w:pPr>
            <w:r>
              <w:rPr>
                <w:sz w:val="24"/>
                <w:szCs w:val="24"/>
                <w:lang w:val="kk-KZ"/>
              </w:rPr>
              <w:t>1.2.</w:t>
            </w:r>
            <w:r w:rsidRPr="006703CF">
              <w:rPr>
                <w:sz w:val="24"/>
                <w:szCs w:val="24"/>
              </w:rPr>
              <w:t xml:space="preserve"> Санитарное состояние групп </w:t>
            </w:r>
            <w:r>
              <w:rPr>
                <w:sz w:val="24"/>
                <w:szCs w:val="24"/>
              </w:rPr>
              <w:t>–</w:t>
            </w:r>
            <w:r w:rsidRPr="006703CF">
              <w:rPr>
                <w:sz w:val="24"/>
                <w:szCs w:val="24"/>
              </w:rPr>
              <w:t xml:space="preserve"> взаимопроверка</w:t>
            </w:r>
            <w:r>
              <w:rPr>
                <w:sz w:val="24"/>
                <w:szCs w:val="24"/>
              </w:rPr>
              <w:t>.</w:t>
            </w:r>
          </w:p>
        </w:tc>
        <w:tc>
          <w:tcPr>
            <w:tcW w:w="3544" w:type="dxa"/>
          </w:tcPr>
          <w:p w:rsidR="00B24292" w:rsidRDefault="000C0AD2" w:rsidP="00DC7271">
            <w:pPr>
              <w:rPr>
                <w:b/>
                <w:sz w:val="24"/>
                <w:szCs w:val="24"/>
                <w:lang w:val="kk-KZ"/>
              </w:rPr>
            </w:pPr>
            <w:r w:rsidRPr="00B24292">
              <w:rPr>
                <w:sz w:val="24"/>
                <w:szCs w:val="24"/>
                <w:lang w:val="kk-KZ"/>
              </w:rPr>
              <w:t>Медсестра Темиргалиева Г.А.</w:t>
            </w:r>
          </w:p>
        </w:tc>
      </w:tr>
      <w:tr w:rsidR="00B24292" w:rsidTr="005857D9">
        <w:tc>
          <w:tcPr>
            <w:tcW w:w="6662" w:type="dxa"/>
          </w:tcPr>
          <w:p w:rsidR="00B24292" w:rsidRPr="000C0AD2" w:rsidRDefault="000C0AD2" w:rsidP="00DC7271">
            <w:pPr>
              <w:rPr>
                <w:sz w:val="24"/>
                <w:szCs w:val="24"/>
                <w:lang w:val="kk-KZ"/>
              </w:rPr>
            </w:pPr>
            <w:r>
              <w:rPr>
                <w:sz w:val="24"/>
                <w:szCs w:val="24"/>
                <w:lang w:val="kk-KZ"/>
              </w:rPr>
              <w:t>1.3.</w:t>
            </w:r>
            <w:r w:rsidRPr="006703CF">
              <w:rPr>
                <w:sz w:val="24"/>
                <w:szCs w:val="24"/>
              </w:rPr>
              <w:t xml:space="preserve"> Празднование Международного женского дня</w:t>
            </w:r>
            <w:r>
              <w:rPr>
                <w:sz w:val="24"/>
                <w:szCs w:val="24"/>
              </w:rPr>
              <w:t>.</w:t>
            </w:r>
          </w:p>
        </w:tc>
        <w:tc>
          <w:tcPr>
            <w:tcW w:w="3544" w:type="dxa"/>
          </w:tcPr>
          <w:p w:rsidR="00B24292" w:rsidRPr="000C0AD2" w:rsidRDefault="000C0AD2" w:rsidP="00DC7271">
            <w:pPr>
              <w:rPr>
                <w:sz w:val="24"/>
                <w:szCs w:val="24"/>
                <w:lang w:val="kk-KZ"/>
              </w:rPr>
            </w:pPr>
            <w:r w:rsidRPr="000C0AD2">
              <w:rPr>
                <w:sz w:val="24"/>
                <w:szCs w:val="24"/>
                <w:lang w:val="kk-KZ"/>
              </w:rPr>
              <w:t>ПК Уфимцева Н.Ф.</w:t>
            </w:r>
          </w:p>
        </w:tc>
      </w:tr>
      <w:tr w:rsidR="00B24292" w:rsidTr="005857D9">
        <w:tc>
          <w:tcPr>
            <w:tcW w:w="6662" w:type="dxa"/>
          </w:tcPr>
          <w:p w:rsidR="00B24292" w:rsidRDefault="00EA504D" w:rsidP="00DC7271">
            <w:pPr>
              <w:rPr>
                <w:b/>
                <w:sz w:val="24"/>
                <w:szCs w:val="24"/>
                <w:lang w:val="kk-KZ"/>
              </w:rPr>
            </w:pPr>
            <w:r w:rsidRPr="00EA504D">
              <w:rPr>
                <w:sz w:val="24"/>
                <w:szCs w:val="24"/>
                <w:lang w:val="kk-KZ"/>
              </w:rPr>
              <w:lastRenderedPageBreak/>
              <w:t>1.4.</w:t>
            </w:r>
            <w:r>
              <w:rPr>
                <w:b/>
                <w:sz w:val="24"/>
                <w:szCs w:val="24"/>
                <w:lang w:val="kk-KZ"/>
              </w:rPr>
              <w:t xml:space="preserve"> </w:t>
            </w:r>
            <w:r w:rsidRPr="006703CF">
              <w:rPr>
                <w:sz w:val="24"/>
                <w:szCs w:val="24"/>
              </w:rPr>
              <w:t>О правилах внутреннего трудового распорядка</w:t>
            </w:r>
            <w:r>
              <w:rPr>
                <w:sz w:val="24"/>
                <w:szCs w:val="24"/>
              </w:rPr>
              <w:t>.</w:t>
            </w:r>
          </w:p>
        </w:tc>
        <w:tc>
          <w:tcPr>
            <w:tcW w:w="3544" w:type="dxa"/>
          </w:tcPr>
          <w:p w:rsidR="00B24292" w:rsidRDefault="00EA504D" w:rsidP="00DC7271">
            <w:pPr>
              <w:rPr>
                <w:b/>
                <w:sz w:val="24"/>
                <w:szCs w:val="24"/>
                <w:lang w:val="kk-KZ"/>
              </w:rPr>
            </w:pPr>
            <w:r w:rsidRPr="000C0AD2">
              <w:rPr>
                <w:sz w:val="24"/>
                <w:szCs w:val="24"/>
                <w:lang w:val="kk-KZ"/>
              </w:rPr>
              <w:t>Заведующая Пилипенко Л.Ю.</w:t>
            </w:r>
          </w:p>
        </w:tc>
      </w:tr>
      <w:tr w:rsidR="00EA504D" w:rsidTr="005857D9">
        <w:tc>
          <w:tcPr>
            <w:tcW w:w="10206" w:type="dxa"/>
            <w:gridSpan w:val="2"/>
          </w:tcPr>
          <w:p w:rsidR="00EA504D" w:rsidRDefault="00EA504D" w:rsidP="00DC7271">
            <w:pPr>
              <w:rPr>
                <w:b/>
                <w:sz w:val="24"/>
                <w:szCs w:val="24"/>
                <w:lang w:val="kk-KZ"/>
              </w:rPr>
            </w:pPr>
            <w:r w:rsidRPr="00A5360E">
              <w:rPr>
                <w:b/>
                <w:bCs/>
                <w:sz w:val="24"/>
                <w:szCs w:val="24"/>
              </w:rPr>
              <w:t>2.</w:t>
            </w:r>
            <w:r w:rsidRPr="006703CF">
              <w:rPr>
                <w:b/>
                <w:bCs/>
                <w:sz w:val="24"/>
                <w:szCs w:val="24"/>
              </w:rPr>
              <w:t xml:space="preserve"> Организационно</w:t>
            </w:r>
            <w:r>
              <w:rPr>
                <w:b/>
                <w:bCs/>
                <w:sz w:val="24"/>
                <w:szCs w:val="24"/>
                <w:lang w:val="kk-KZ"/>
              </w:rPr>
              <w:t xml:space="preserve"> </w:t>
            </w:r>
            <w:r w:rsidRPr="006703CF">
              <w:rPr>
                <w:b/>
                <w:bCs/>
                <w:sz w:val="24"/>
                <w:szCs w:val="24"/>
              </w:rPr>
              <w:t>-</w:t>
            </w:r>
            <w:r>
              <w:rPr>
                <w:b/>
                <w:bCs/>
                <w:sz w:val="24"/>
                <w:szCs w:val="24"/>
                <w:lang w:val="kk-KZ"/>
              </w:rPr>
              <w:t xml:space="preserve"> </w:t>
            </w:r>
            <w:r w:rsidRPr="006703CF">
              <w:rPr>
                <w:b/>
                <w:bCs/>
                <w:sz w:val="24"/>
                <w:szCs w:val="24"/>
              </w:rPr>
              <w:t>педагогическая работа</w:t>
            </w:r>
          </w:p>
        </w:tc>
      </w:tr>
      <w:tr w:rsidR="00EA504D" w:rsidTr="005857D9">
        <w:tc>
          <w:tcPr>
            <w:tcW w:w="6662" w:type="dxa"/>
          </w:tcPr>
          <w:p w:rsidR="00EA504D" w:rsidRPr="00A9603A" w:rsidRDefault="00EA504D" w:rsidP="002E7B8A">
            <w:pPr>
              <w:rPr>
                <w:sz w:val="24"/>
                <w:szCs w:val="24"/>
                <w:lang w:val="kk-KZ"/>
              </w:rPr>
            </w:pPr>
            <w:r w:rsidRPr="00A9603A">
              <w:rPr>
                <w:sz w:val="24"/>
                <w:szCs w:val="24"/>
              </w:rPr>
              <w:t xml:space="preserve"> 2.</w:t>
            </w:r>
            <w:r>
              <w:rPr>
                <w:sz w:val="24"/>
                <w:szCs w:val="24"/>
              </w:rPr>
              <w:t>1</w:t>
            </w:r>
            <w:r w:rsidR="006F4E06">
              <w:rPr>
                <w:sz w:val="24"/>
                <w:szCs w:val="24"/>
              </w:rPr>
              <w:t>.</w:t>
            </w:r>
            <w:r w:rsidR="006F4E06" w:rsidRPr="006F4E06">
              <w:rPr>
                <w:sz w:val="24"/>
                <w:szCs w:val="24"/>
                <w:lang w:val="kk-KZ"/>
              </w:rPr>
              <w:t xml:space="preserve">Конкурс художественно-прикладного творчества в подарок </w:t>
            </w:r>
            <w:r w:rsidR="006F4E06">
              <w:rPr>
                <w:sz w:val="24"/>
                <w:szCs w:val="24"/>
                <w:lang w:val="kk-KZ"/>
              </w:rPr>
              <w:t xml:space="preserve">      </w:t>
            </w:r>
            <w:r w:rsidR="006F4E06" w:rsidRPr="006F4E06">
              <w:rPr>
                <w:sz w:val="24"/>
                <w:szCs w:val="24"/>
                <w:lang w:val="kk-KZ"/>
              </w:rPr>
              <w:t>маме «Мамочка моя».</w:t>
            </w:r>
          </w:p>
        </w:tc>
        <w:tc>
          <w:tcPr>
            <w:tcW w:w="3544" w:type="dxa"/>
            <w:vMerge w:val="restart"/>
          </w:tcPr>
          <w:p w:rsidR="00EA504D" w:rsidRDefault="00EA504D" w:rsidP="00EA504D">
            <w:pPr>
              <w:rPr>
                <w:sz w:val="24"/>
                <w:szCs w:val="24"/>
                <w:lang w:val="kk-KZ"/>
              </w:rPr>
            </w:pPr>
            <w:r w:rsidRPr="002602B8">
              <w:rPr>
                <w:sz w:val="24"/>
                <w:szCs w:val="24"/>
                <w:lang w:val="kk-KZ"/>
              </w:rPr>
              <w:t>Педагог</w:t>
            </w:r>
            <w:r>
              <w:rPr>
                <w:sz w:val="24"/>
                <w:szCs w:val="24"/>
                <w:lang w:val="kk-KZ"/>
              </w:rPr>
              <w:t xml:space="preserve"> – организатор Ахметжанова И.Р., </w:t>
            </w:r>
            <w:r w:rsidR="001C2A5A">
              <w:rPr>
                <w:sz w:val="24"/>
                <w:szCs w:val="24"/>
                <w:lang w:val="kk-KZ"/>
              </w:rPr>
              <w:t xml:space="preserve">воспитатели групп, </w:t>
            </w:r>
            <w:r>
              <w:rPr>
                <w:sz w:val="24"/>
                <w:szCs w:val="24"/>
                <w:lang w:val="kk-KZ"/>
              </w:rPr>
              <w:t xml:space="preserve">музыкальные руководители Боранбаева Г.М., </w:t>
            </w:r>
          </w:p>
          <w:p w:rsidR="00EA504D" w:rsidRDefault="00EA504D" w:rsidP="00EA504D">
            <w:pPr>
              <w:rPr>
                <w:b/>
                <w:sz w:val="24"/>
                <w:szCs w:val="24"/>
                <w:lang w:val="kk-KZ"/>
              </w:rPr>
            </w:pPr>
            <w:r>
              <w:rPr>
                <w:sz w:val="24"/>
                <w:szCs w:val="24"/>
                <w:lang w:val="kk-KZ"/>
              </w:rPr>
              <w:t>Анашкина Е.А.</w:t>
            </w:r>
          </w:p>
        </w:tc>
      </w:tr>
      <w:tr w:rsidR="00EA504D" w:rsidTr="005857D9">
        <w:tc>
          <w:tcPr>
            <w:tcW w:w="6662" w:type="dxa"/>
          </w:tcPr>
          <w:p w:rsidR="00EA504D" w:rsidRPr="00E65E6C" w:rsidRDefault="00EA504D" w:rsidP="002E7B8A">
            <w:pPr>
              <w:rPr>
                <w:sz w:val="24"/>
                <w:szCs w:val="24"/>
                <w:lang w:val="kk-KZ"/>
              </w:rPr>
            </w:pPr>
            <w:r>
              <w:rPr>
                <w:sz w:val="24"/>
                <w:szCs w:val="24"/>
              </w:rPr>
              <w:t xml:space="preserve"> </w:t>
            </w:r>
            <w:r w:rsidRPr="006703CF">
              <w:rPr>
                <w:sz w:val="24"/>
                <w:szCs w:val="24"/>
              </w:rPr>
              <w:t>2.</w:t>
            </w:r>
            <w:r>
              <w:rPr>
                <w:sz w:val="24"/>
                <w:szCs w:val="24"/>
              </w:rPr>
              <w:t>2</w:t>
            </w:r>
            <w:r w:rsidRPr="006703CF">
              <w:rPr>
                <w:sz w:val="24"/>
                <w:szCs w:val="24"/>
              </w:rPr>
              <w:t xml:space="preserve">. </w:t>
            </w:r>
            <w:r>
              <w:rPr>
                <w:sz w:val="24"/>
                <w:szCs w:val="24"/>
                <w:lang w:val="kk-KZ"/>
              </w:rPr>
              <w:t>Подготовка и проведение праздника</w:t>
            </w:r>
            <w:r w:rsidR="001C2A5A">
              <w:rPr>
                <w:sz w:val="24"/>
                <w:szCs w:val="24"/>
                <w:lang w:val="kk-KZ"/>
              </w:rPr>
              <w:t xml:space="preserve">, посвященный 8 марта и </w:t>
            </w:r>
            <w:r w:rsidR="002E7B8A">
              <w:rPr>
                <w:sz w:val="24"/>
                <w:szCs w:val="24"/>
                <w:lang w:val="kk-KZ"/>
              </w:rPr>
              <w:t>«</w:t>
            </w:r>
            <w:r>
              <w:rPr>
                <w:sz w:val="24"/>
                <w:szCs w:val="24"/>
                <w:lang w:val="kk-KZ"/>
              </w:rPr>
              <w:t>Добро  пожаловать,  Наурыз!»</w:t>
            </w:r>
          </w:p>
        </w:tc>
        <w:tc>
          <w:tcPr>
            <w:tcW w:w="3544" w:type="dxa"/>
            <w:vMerge/>
          </w:tcPr>
          <w:p w:rsidR="00EA504D" w:rsidRDefault="00EA504D" w:rsidP="00DC7271">
            <w:pPr>
              <w:rPr>
                <w:b/>
                <w:sz w:val="24"/>
                <w:szCs w:val="24"/>
                <w:lang w:val="kk-KZ"/>
              </w:rPr>
            </w:pPr>
          </w:p>
        </w:tc>
      </w:tr>
      <w:tr w:rsidR="00EA504D" w:rsidTr="005857D9">
        <w:tc>
          <w:tcPr>
            <w:tcW w:w="6662" w:type="dxa"/>
          </w:tcPr>
          <w:p w:rsidR="006F4E06" w:rsidRPr="006F4E06" w:rsidRDefault="00EA504D" w:rsidP="006F4E06">
            <w:pPr>
              <w:pStyle w:val="af2"/>
              <w:rPr>
                <w:sz w:val="24"/>
                <w:szCs w:val="24"/>
                <w:lang w:val="kk-KZ"/>
              </w:rPr>
            </w:pPr>
            <w:r>
              <w:rPr>
                <w:sz w:val="24"/>
                <w:szCs w:val="24"/>
              </w:rPr>
              <w:t>2.3.</w:t>
            </w:r>
            <w:r w:rsidR="006F4E06" w:rsidRPr="004323C6">
              <w:rPr>
                <w:sz w:val="24"/>
                <w:szCs w:val="24"/>
              </w:rPr>
              <w:t xml:space="preserve"> Семинар - практикум для педагогов</w:t>
            </w:r>
          </w:p>
          <w:p w:rsidR="00EA504D" w:rsidRDefault="006F4E06" w:rsidP="006F4E06">
            <w:pPr>
              <w:pStyle w:val="af2"/>
              <w:rPr>
                <w:b/>
                <w:sz w:val="24"/>
                <w:szCs w:val="24"/>
                <w:lang w:val="kk-KZ"/>
              </w:rPr>
            </w:pPr>
            <w:r>
              <w:rPr>
                <w:sz w:val="24"/>
                <w:szCs w:val="24"/>
                <w:lang w:val="kk-KZ"/>
              </w:rPr>
              <w:t xml:space="preserve">      </w:t>
            </w:r>
            <w:r w:rsidRPr="004323C6">
              <w:rPr>
                <w:sz w:val="24"/>
                <w:szCs w:val="24"/>
              </w:rPr>
              <w:t>«Мостик понимания между родителями и ДОУ»</w:t>
            </w:r>
          </w:p>
        </w:tc>
        <w:tc>
          <w:tcPr>
            <w:tcW w:w="3544" w:type="dxa"/>
          </w:tcPr>
          <w:p w:rsidR="00EA504D" w:rsidRDefault="006F4E06" w:rsidP="00EA504D">
            <w:pPr>
              <w:rPr>
                <w:b/>
                <w:sz w:val="24"/>
                <w:szCs w:val="24"/>
                <w:lang w:val="kk-KZ"/>
              </w:rPr>
            </w:pPr>
            <w:r w:rsidRPr="002602B8">
              <w:rPr>
                <w:sz w:val="24"/>
                <w:szCs w:val="24"/>
                <w:lang w:val="kk-KZ"/>
              </w:rPr>
              <w:t>Педагог</w:t>
            </w:r>
            <w:r>
              <w:rPr>
                <w:sz w:val="24"/>
                <w:szCs w:val="24"/>
                <w:lang w:val="kk-KZ"/>
              </w:rPr>
              <w:t xml:space="preserve"> – организатор Ахметжанова И.Р</w:t>
            </w:r>
          </w:p>
        </w:tc>
      </w:tr>
      <w:tr w:rsidR="00EA504D" w:rsidTr="005857D9">
        <w:tc>
          <w:tcPr>
            <w:tcW w:w="10206" w:type="dxa"/>
            <w:gridSpan w:val="2"/>
          </w:tcPr>
          <w:p w:rsidR="00EA504D" w:rsidRPr="00EA504D" w:rsidRDefault="00EA504D" w:rsidP="00DC7271">
            <w:pPr>
              <w:rPr>
                <w:sz w:val="24"/>
                <w:szCs w:val="24"/>
                <w:lang w:val="kk-KZ"/>
              </w:rPr>
            </w:pPr>
            <w:r w:rsidRPr="00973EA1">
              <w:rPr>
                <w:b/>
                <w:sz w:val="24"/>
                <w:szCs w:val="24"/>
              </w:rPr>
              <w:t>3.Контроль и руководство</w:t>
            </w:r>
          </w:p>
        </w:tc>
      </w:tr>
      <w:tr w:rsidR="00EA504D" w:rsidTr="005857D9">
        <w:tc>
          <w:tcPr>
            <w:tcW w:w="6662" w:type="dxa"/>
          </w:tcPr>
          <w:p w:rsidR="00EA504D" w:rsidRPr="00A55E35" w:rsidRDefault="00FC5DF3" w:rsidP="006F4E06">
            <w:pPr>
              <w:rPr>
                <w:sz w:val="24"/>
                <w:szCs w:val="24"/>
                <w:lang w:val="kk-KZ"/>
              </w:rPr>
            </w:pPr>
            <w:r>
              <w:rPr>
                <w:sz w:val="24"/>
                <w:szCs w:val="24"/>
                <w:lang w:val="kk-KZ"/>
              </w:rPr>
              <w:t>3.1</w:t>
            </w:r>
            <w:r w:rsidRPr="00FC5DF3">
              <w:rPr>
                <w:sz w:val="24"/>
                <w:szCs w:val="24"/>
                <w:lang w:val="kk-KZ"/>
              </w:rPr>
              <w:t>.</w:t>
            </w:r>
            <w:r w:rsidRPr="00FC5DF3">
              <w:rPr>
                <w:sz w:val="24"/>
                <w:szCs w:val="24"/>
              </w:rPr>
              <w:t xml:space="preserve"> </w:t>
            </w:r>
            <w:r w:rsidR="00A55E35" w:rsidRPr="00A55E35">
              <w:rPr>
                <w:sz w:val="24"/>
                <w:szCs w:val="24"/>
              </w:rPr>
              <w:t>Организация прогулок</w:t>
            </w:r>
            <w:proofErr w:type="gramStart"/>
            <w:r w:rsidR="00A55E35">
              <w:rPr>
                <w:sz w:val="24"/>
                <w:szCs w:val="24"/>
                <w:lang w:val="kk-KZ"/>
              </w:rPr>
              <w:t>.</w:t>
            </w:r>
            <w:proofErr w:type="gramEnd"/>
            <w:r w:rsidR="00A55E35">
              <w:rPr>
                <w:sz w:val="24"/>
                <w:szCs w:val="24"/>
                <w:lang w:val="kk-KZ"/>
              </w:rPr>
              <w:t xml:space="preserve">  (</w:t>
            </w:r>
            <w:proofErr w:type="gramStart"/>
            <w:r w:rsidR="00A55E35">
              <w:rPr>
                <w:sz w:val="24"/>
                <w:szCs w:val="24"/>
                <w:lang w:val="kk-KZ"/>
              </w:rPr>
              <w:t>о</w:t>
            </w:r>
            <w:proofErr w:type="gramEnd"/>
            <w:r w:rsidR="00A55E35">
              <w:rPr>
                <w:sz w:val="24"/>
                <w:szCs w:val="24"/>
                <w:lang w:val="kk-KZ"/>
              </w:rPr>
              <w:t>перативный)</w:t>
            </w:r>
          </w:p>
        </w:tc>
        <w:tc>
          <w:tcPr>
            <w:tcW w:w="3544" w:type="dxa"/>
          </w:tcPr>
          <w:p w:rsidR="00EA504D" w:rsidRPr="00EA504D" w:rsidRDefault="00FC5DF3" w:rsidP="00DC7271">
            <w:pPr>
              <w:rPr>
                <w:sz w:val="24"/>
                <w:szCs w:val="24"/>
                <w:lang w:val="kk-KZ"/>
              </w:rPr>
            </w:pPr>
            <w:r w:rsidRPr="005A1AC0">
              <w:rPr>
                <w:sz w:val="24"/>
                <w:szCs w:val="24"/>
                <w:lang w:val="kk-KZ"/>
              </w:rPr>
              <w:t>Методист Рахимжанова А.К.</w:t>
            </w:r>
          </w:p>
        </w:tc>
      </w:tr>
      <w:tr w:rsidR="00EA504D" w:rsidTr="005857D9">
        <w:tc>
          <w:tcPr>
            <w:tcW w:w="6662" w:type="dxa"/>
          </w:tcPr>
          <w:p w:rsidR="00A55E35" w:rsidRDefault="00965D33" w:rsidP="00A55E35">
            <w:pPr>
              <w:rPr>
                <w:sz w:val="24"/>
                <w:szCs w:val="24"/>
              </w:rPr>
            </w:pPr>
            <w:r>
              <w:rPr>
                <w:sz w:val="24"/>
                <w:szCs w:val="24"/>
                <w:lang w:val="kk-KZ"/>
              </w:rPr>
              <w:t>3.2.</w:t>
            </w:r>
            <w:r w:rsidRPr="00914F22">
              <w:t xml:space="preserve"> </w:t>
            </w:r>
            <w:r w:rsidR="00A55E35" w:rsidRPr="0013497F">
              <w:rPr>
                <w:sz w:val="24"/>
                <w:szCs w:val="24"/>
              </w:rPr>
              <w:t xml:space="preserve">Организация двигательной активности в течение </w:t>
            </w:r>
          </w:p>
          <w:p w:rsidR="00EA504D" w:rsidRPr="00EA504D" w:rsidRDefault="00A55E35" w:rsidP="00A55E35">
            <w:pPr>
              <w:rPr>
                <w:sz w:val="24"/>
                <w:szCs w:val="24"/>
                <w:lang w:val="kk-KZ"/>
              </w:rPr>
            </w:pPr>
            <w:r>
              <w:rPr>
                <w:sz w:val="24"/>
                <w:szCs w:val="24"/>
              </w:rPr>
              <w:t xml:space="preserve">     </w:t>
            </w:r>
            <w:r w:rsidRPr="0013497F">
              <w:rPr>
                <w:sz w:val="24"/>
                <w:szCs w:val="24"/>
              </w:rPr>
              <w:t xml:space="preserve">дня </w:t>
            </w:r>
            <w:r>
              <w:rPr>
                <w:sz w:val="24"/>
                <w:szCs w:val="24"/>
              </w:rPr>
              <w:t>(</w:t>
            </w:r>
            <w:proofErr w:type="gramStart"/>
            <w:r w:rsidRPr="0013497F">
              <w:rPr>
                <w:sz w:val="24"/>
                <w:szCs w:val="24"/>
              </w:rPr>
              <w:t>оперативный</w:t>
            </w:r>
            <w:proofErr w:type="gramEnd"/>
            <w:r>
              <w:rPr>
                <w:sz w:val="24"/>
                <w:szCs w:val="24"/>
              </w:rPr>
              <w:t>)</w:t>
            </w:r>
          </w:p>
        </w:tc>
        <w:tc>
          <w:tcPr>
            <w:tcW w:w="3544" w:type="dxa"/>
          </w:tcPr>
          <w:p w:rsidR="00EA504D" w:rsidRPr="00EA504D" w:rsidRDefault="00A55E35" w:rsidP="00965D33">
            <w:pPr>
              <w:rPr>
                <w:sz w:val="24"/>
                <w:szCs w:val="24"/>
                <w:lang w:val="kk-KZ"/>
              </w:rPr>
            </w:pPr>
            <w:r w:rsidRPr="002602B8">
              <w:rPr>
                <w:sz w:val="24"/>
                <w:szCs w:val="24"/>
                <w:lang w:val="kk-KZ"/>
              </w:rPr>
              <w:t>Педагог</w:t>
            </w:r>
            <w:r>
              <w:rPr>
                <w:sz w:val="24"/>
                <w:szCs w:val="24"/>
                <w:lang w:val="kk-KZ"/>
              </w:rPr>
              <w:t xml:space="preserve"> – организатор Ахметжанова И.Р.</w:t>
            </w:r>
          </w:p>
        </w:tc>
      </w:tr>
      <w:tr w:rsidR="00EA504D" w:rsidTr="005857D9">
        <w:tc>
          <w:tcPr>
            <w:tcW w:w="6662" w:type="dxa"/>
          </w:tcPr>
          <w:p w:rsidR="00EA504D" w:rsidRPr="00A55E35" w:rsidRDefault="00965D33" w:rsidP="006A773D">
            <w:pPr>
              <w:spacing w:before="100" w:beforeAutospacing="1" w:after="100" w:afterAutospacing="1"/>
              <w:rPr>
                <w:sz w:val="24"/>
                <w:szCs w:val="24"/>
                <w:lang w:val="kk-KZ"/>
              </w:rPr>
            </w:pPr>
            <w:r>
              <w:rPr>
                <w:sz w:val="24"/>
                <w:szCs w:val="24"/>
                <w:lang w:val="kk-KZ"/>
              </w:rPr>
              <w:t>3.3.</w:t>
            </w:r>
            <w:r w:rsidRPr="00914F22">
              <w:t xml:space="preserve"> </w:t>
            </w:r>
            <w:r w:rsidR="006A773D">
              <w:rPr>
                <w:sz w:val="24"/>
                <w:szCs w:val="24"/>
                <w:lang w:val="kk-KZ"/>
              </w:rPr>
              <w:t>О</w:t>
            </w:r>
            <w:proofErr w:type="spellStart"/>
            <w:r w:rsidR="006A773D" w:rsidRPr="006A773D">
              <w:rPr>
                <w:sz w:val="24"/>
                <w:szCs w:val="24"/>
              </w:rPr>
              <w:t>рганизация</w:t>
            </w:r>
            <w:proofErr w:type="spellEnd"/>
            <w:r w:rsidR="006A773D" w:rsidRPr="006A773D">
              <w:rPr>
                <w:sz w:val="24"/>
                <w:szCs w:val="24"/>
              </w:rPr>
              <w:t xml:space="preserve"> питания</w:t>
            </w:r>
            <w:r w:rsidR="006A773D">
              <w:rPr>
                <w:sz w:val="24"/>
                <w:szCs w:val="24"/>
                <w:lang w:val="kk-KZ"/>
              </w:rPr>
              <w:t>.</w:t>
            </w:r>
          </w:p>
        </w:tc>
        <w:tc>
          <w:tcPr>
            <w:tcW w:w="3544" w:type="dxa"/>
          </w:tcPr>
          <w:p w:rsidR="00EA504D" w:rsidRPr="00EA504D" w:rsidRDefault="00A55E35" w:rsidP="00965D33">
            <w:pPr>
              <w:rPr>
                <w:sz w:val="24"/>
                <w:szCs w:val="24"/>
                <w:lang w:val="kk-KZ"/>
              </w:rPr>
            </w:pPr>
            <w:r>
              <w:rPr>
                <w:sz w:val="24"/>
                <w:szCs w:val="24"/>
                <w:lang w:val="kk-KZ"/>
              </w:rPr>
              <w:t>Заведующая Пилипенко Л.Ю.</w:t>
            </w:r>
          </w:p>
        </w:tc>
      </w:tr>
      <w:tr w:rsidR="00965D33" w:rsidTr="005857D9">
        <w:tc>
          <w:tcPr>
            <w:tcW w:w="10206" w:type="dxa"/>
            <w:gridSpan w:val="2"/>
          </w:tcPr>
          <w:p w:rsidR="00965D33" w:rsidRPr="00EA504D" w:rsidRDefault="00965D33" w:rsidP="00DC7271">
            <w:pPr>
              <w:rPr>
                <w:sz w:val="24"/>
                <w:szCs w:val="24"/>
                <w:lang w:val="kk-KZ"/>
              </w:rPr>
            </w:pPr>
            <w:r>
              <w:rPr>
                <w:b/>
                <w:bCs/>
                <w:sz w:val="24"/>
                <w:szCs w:val="24"/>
              </w:rPr>
              <w:t>4</w:t>
            </w:r>
            <w:r w:rsidRPr="006703CF">
              <w:rPr>
                <w:b/>
                <w:bCs/>
                <w:sz w:val="24"/>
                <w:szCs w:val="24"/>
              </w:rPr>
              <w:t>. Работа с родителями</w:t>
            </w:r>
            <w:r>
              <w:rPr>
                <w:b/>
                <w:bCs/>
                <w:sz w:val="24"/>
                <w:szCs w:val="24"/>
              </w:rPr>
              <w:t xml:space="preserve"> и социумом</w:t>
            </w:r>
          </w:p>
        </w:tc>
      </w:tr>
      <w:tr w:rsidR="00EA504D" w:rsidTr="005857D9">
        <w:tc>
          <w:tcPr>
            <w:tcW w:w="6662" w:type="dxa"/>
          </w:tcPr>
          <w:p w:rsidR="00965D33" w:rsidRDefault="00965D33" w:rsidP="00DC7271">
            <w:pPr>
              <w:rPr>
                <w:rStyle w:val="a9"/>
                <w:b w:val="0"/>
                <w:sz w:val="24"/>
                <w:szCs w:val="24"/>
              </w:rPr>
            </w:pPr>
            <w:r>
              <w:rPr>
                <w:sz w:val="24"/>
                <w:szCs w:val="24"/>
                <w:lang w:val="kk-KZ"/>
              </w:rPr>
              <w:t>4.1.</w:t>
            </w:r>
            <w:r>
              <w:t xml:space="preserve"> </w:t>
            </w:r>
            <w:r w:rsidRPr="00965D33">
              <w:rPr>
                <w:rStyle w:val="a9"/>
                <w:b w:val="0"/>
                <w:sz w:val="24"/>
                <w:szCs w:val="24"/>
              </w:rPr>
              <w:t xml:space="preserve">Рекомендации родителям по коррекции </w:t>
            </w:r>
            <w:proofErr w:type="gramStart"/>
            <w:r w:rsidRPr="00965D33">
              <w:rPr>
                <w:rStyle w:val="a9"/>
                <w:b w:val="0"/>
                <w:sz w:val="24"/>
                <w:szCs w:val="24"/>
              </w:rPr>
              <w:t>агрессивного</w:t>
            </w:r>
            <w:proofErr w:type="gramEnd"/>
            <w:r w:rsidRPr="00965D33">
              <w:rPr>
                <w:rStyle w:val="a9"/>
                <w:b w:val="0"/>
                <w:sz w:val="24"/>
                <w:szCs w:val="24"/>
              </w:rPr>
              <w:t xml:space="preserve"> </w:t>
            </w:r>
          </w:p>
          <w:p w:rsidR="00EA504D" w:rsidRPr="00EA504D" w:rsidRDefault="00965D33" w:rsidP="00DC7271">
            <w:pPr>
              <w:rPr>
                <w:sz w:val="24"/>
                <w:szCs w:val="24"/>
                <w:lang w:val="kk-KZ"/>
              </w:rPr>
            </w:pPr>
            <w:r>
              <w:rPr>
                <w:rStyle w:val="a9"/>
                <w:b w:val="0"/>
                <w:sz w:val="24"/>
                <w:szCs w:val="24"/>
              </w:rPr>
              <w:t xml:space="preserve">      </w:t>
            </w:r>
            <w:r w:rsidRPr="00965D33">
              <w:rPr>
                <w:rStyle w:val="a9"/>
                <w:b w:val="0"/>
                <w:sz w:val="24"/>
                <w:szCs w:val="24"/>
              </w:rPr>
              <w:t>поведения у детей</w:t>
            </w:r>
            <w:r>
              <w:rPr>
                <w:rStyle w:val="a9"/>
                <w:b w:val="0"/>
                <w:sz w:val="24"/>
                <w:szCs w:val="24"/>
              </w:rPr>
              <w:t>.</w:t>
            </w:r>
          </w:p>
        </w:tc>
        <w:tc>
          <w:tcPr>
            <w:tcW w:w="3544" w:type="dxa"/>
          </w:tcPr>
          <w:p w:rsidR="00965D33" w:rsidRDefault="00965D33" w:rsidP="00965D33">
            <w:pPr>
              <w:rPr>
                <w:sz w:val="24"/>
                <w:szCs w:val="24"/>
                <w:lang w:val="kk-KZ"/>
              </w:rPr>
            </w:pPr>
            <w:r w:rsidRPr="00EA504D">
              <w:rPr>
                <w:sz w:val="24"/>
                <w:szCs w:val="24"/>
                <w:lang w:val="kk-KZ"/>
              </w:rPr>
              <w:t xml:space="preserve">Педагог – психолог </w:t>
            </w:r>
          </w:p>
          <w:p w:rsidR="00EA504D" w:rsidRPr="00EA504D" w:rsidRDefault="00965D33" w:rsidP="00965D33">
            <w:pPr>
              <w:rPr>
                <w:sz w:val="24"/>
                <w:szCs w:val="24"/>
                <w:lang w:val="kk-KZ"/>
              </w:rPr>
            </w:pPr>
            <w:r w:rsidRPr="00EA504D">
              <w:rPr>
                <w:sz w:val="24"/>
                <w:szCs w:val="24"/>
                <w:lang w:val="kk-KZ"/>
              </w:rPr>
              <w:t>Абилова А.М.</w:t>
            </w:r>
          </w:p>
        </w:tc>
      </w:tr>
      <w:tr w:rsidR="00EA504D" w:rsidTr="005857D9">
        <w:tc>
          <w:tcPr>
            <w:tcW w:w="6662" w:type="dxa"/>
          </w:tcPr>
          <w:p w:rsidR="00EA504D" w:rsidRPr="00EA504D" w:rsidRDefault="00965D33" w:rsidP="00E03209">
            <w:pPr>
              <w:rPr>
                <w:sz w:val="24"/>
                <w:szCs w:val="24"/>
                <w:lang w:val="kk-KZ"/>
              </w:rPr>
            </w:pPr>
            <w:r>
              <w:rPr>
                <w:sz w:val="24"/>
                <w:szCs w:val="24"/>
                <w:lang w:val="kk-KZ"/>
              </w:rPr>
              <w:t>4.2.</w:t>
            </w:r>
            <w:r>
              <w:t xml:space="preserve"> </w:t>
            </w:r>
            <w:r w:rsidRPr="00965D33">
              <w:rPr>
                <w:sz w:val="24"/>
                <w:szCs w:val="24"/>
                <w:lang w:val="kk-KZ"/>
              </w:rPr>
              <w:t>С</w:t>
            </w:r>
            <w:r w:rsidR="00E03209">
              <w:rPr>
                <w:sz w:val="24"/>
                <w:szCs w:val="24"/>
                <w:lang w:val="kk-KZ"/>
              </w:rPr>
              <w:t xml:space="preserve">оветы </w:t>
            </w:r>
            <w:r w:rsidRPr="00965D33">
              <w:rPr>
                <w:sz w:val="24"/>
                <w:szCs w:val="24"/>
                <w:lang w:val="kk-KZ"/>
              </w:rPr>
              <w:t xml:space="preserve"> </w:t>
            </w:r>
            <w:r w:rsidR="00E03209">
              <w:rPr>
                <w:sz w:val="24"/>
                <w:szCs w:val="24"/>
                <w:lang w:val="kk-KZ"/>
              </w:rPr>
              <w:t>логопеда</w:t>
            </w:r>
            <w:r w:rsidR="006A773D">
              <w:rPr>
                <w:sz w:val="24"/>
                <w:szCs w:val="24"/>
                <w:lang w:val="kk-KZ"/>
              </w:rPr>
              <w:t xml:space="preserve">-дефектолога </w:t>
            </w:r>
            <w:r w:rsidR="00E03209">
              <w:rPr>
                <w:sz w:val="24"/>
                <w:szCs w:val="24"/>
                <w:lang w:val="kk-KZ"/>
              </w:rPr>
              <w:t xml:space="preserve"> родителям.</w:t>
            </w:r>
          </w:p>
        </w:tc>
        <w:tc>
          <w:tcPr>
            <w:tcW w:w="3544" w:type="dxa"/>
          </w:tcPr>
          <w:p w:rsidR="00EA504D" w:rsidRPr="00EA504D" w:rsidRDefault="00E03209" w:rsidP="006A773D">
            <w:pPr>
              <w:rPr>
                <w:sz w:val="24"/>
                <w:szCs w:val="24"/>
                <w:lang w:val="kk-KZ"/>
              </w:rPr>
            </w:pPr>
            <w:r>
              <w:rPr>
                <w:sz w:val="24"/>
                <w:szCs w:val="24"/>
                <w:lang w:val="kk-KZ"/>
              </w:rPr>
              <w:t>Логопед</w:t>
            </w:r>
            <w:r w:rsidR="006A773D">
              <w:rPr>
                <w:sz w:val="24"/>
                <w:szCs w:val="24"/>
                <w:lang w:val="kk-KZ"/>
              </w:rPr>
              <w:t>- дефектолог</w:t>
            </w:r>
            <w:r>
              <w:rPr>
                <w:sz w:val="24"/>
                <w:szCs w:val="24"/>
                <w:lang w:val="kk-KZ"/>
              </w:rPr>
              <w:t xml:space="preserve"> </w:t>
            </w:r>
            <w:r w:rsidR="006A773D">
              <w:rPr>
                <w:sz w:val="24"/>
                <w:szCs w:val="24"/>
                <w:lang w:val="kk-KZ"/>
              </w:rPr>
              <w:t xml:space="preserve">Бекимова </w:t>
            </w:r>
            <w:r>
              <w:rPr>
                <w:sz w:val="24"/>
                <w:szCs w:val="24"/>
                <w:lang w:val="kk-KZ"/>
              </w:rPr>
              <w:t xml:space="preserve"> </w:t>
            </w:r>
            <w:r w:rsidR="006A773D">
              <w:rPr>
                <w:sz w:val="24"/>
                <w:szCs w:val="24"/>
                <w:lang w:val="kk-KZ"/>
              </w:rPr>
              <w:t>Н</w:t>
            </w:r>
            <w:r>
              <w:rPr>
                <w:sz w:val="24"/>
                <w:szCs w:val="24"/>
                <w:lang w:val="kk-KZ"/>
              </w:rPr>
              <w:t>.К.</w:t>
            </w:r>
          </w:p>
        </w:tc>
      </w:tr>
      <w:tr w:rsidR="00965D33" w:rsidTr="005857D9">
        <w:tc>
          <w:tcPr>
            <w:tcW w:w="6662" w:type="dxa"/>
          </w:tcPr>
          <w:p w:rsidR="00965D33" w:rsidRPr="00EA504D" w:rsidRDefault="00E03209" w:rsidP="00DC7271">
            <w:pPr>
              <w:rPr>
                <w:sz w:val="24"/>
                <w:szCs w:val="24"/>
                <w:lang w:val="kk-KZ"/>
              </w:rPr>
            </w:pPr>
            <w:r>
              <w:rPr>
                <w:sz w:val="24"/>
                <w:szCs w:val="24"/>
                <w:lang w:val="kk-KZ"/>
              </w:rPr>
              <w:t>4.3. Участие мам и бабушек в утренниках.</w:t>
            </w:r>
          </w:p>
        </w:tc>
        <w:tc>
          <w:tcPr>
            <w:tcW w:w="3544" w:type="dxa"/>
          </w:tcPr>
          <w:p w:rsidR="00965D33" w:rsidRPr="00EA504D" w:rsidRDefault="006A773D" w:rsidP="006A773D">
            <w:pPr>
              <w:rPr>
                <w:sz w:val="24"/>
                <w:szCs w:val="24"/>
                <w:lang w:val="kk-KZ"/>
              </w:rPr>
            </w:pPr>
            <w:r>
              <w:rPr>
                <w:sz w:val="24"/>
                <w:szCs w:val="24"/>
                <w:lang w:val="kk-KZ"/>
              </w:rPr>
              <w:t>В</w:t>
            </w:r>
            <w:r w:rsidR="00E03209">
              <w:rPr>
                <w:sz w:val="24"/>
                <w:szCs w:val="24"/>
                <w:lang w:val="kk-KZ"/>
              </w:rPr>
              <w:t>оспитатели групп</w:t>
            </w:r>
          </w:p>
        </w:tc>
      </w:tr>
      <w:tr w:rsidR="00965D33" w:rsidTr="005857D9">
        <w:tc>
          <w:tcPr>
            <w:tcW w:w="10206" w:type="dxa"/>
            <w:gridSpan w:val="2"/>
          </w:tcPr>
          <w:p w:rsidR="00965D33" w:rsidRPr="00EA504D" w:rsidRDefault="00965D33" w:rsidP="00DC7271">
            <w:pPr>
              <w:rPr>
                <w:sz w:val="24"/>
                <w:szCs w:val="24"/>
                <w:lang w:val="kk-KZ"/>
              </w:rPr>
            </w:pPr>
            <w:r>
              <w:rPr>
                <w:b/>
                <w:bCs/>
                <w:sz w:val="24"/>
                <w:szCs w:val="24"/>
              </w:rPr>
              <w:t>5</w:t>
            </w:r>
            <w:r w:rsidRPr="006703CF">
              <w:rPr>
                <w:b/>
                <w:bCs/>
                <w:sz w:val="24"/>
                <w:szCs w:val="24"/>
              </w:rPr>
              <w:t>. Административно</w:t>
            </w:r>
            <w:r>
              <w:rPr>
                <w:b/>
                <w:bCs/>
                <w:sz w:val="24"/>
                <w:szCs w:val="24"/>
              </w:rPr>
              <w:t xml:space="preserve"> </w:t>
            </w:r>
            <w:r w:rsidRPr="006703CF">
              <w:rPr>
                <w:b/>
                <w:bCs/>
                <w:sz w:val="24"/>
                <w:szCs w:val="24"/>
              </w:rPr>
              <w:t>-</w:t>
            </w:r>
            <w:r>
              <w:rPr>
                <w:b/>
                <w:bCs/>
                <w:sz w:val="24"/>
                <w:szCs w:val="24"/>
              </w:rPr>
              <w:t xml:space="preserve"> </w:t>
            </w:r>
            <w:r w:rsidRPr="006703CF">
              <w:rPr>
                <w:b/>
                <w:bCs/>
                <w:sz w:val="24"/>
                <w:szCs w:val="24"/>
              </w:rPr>
              <w:t>хозяйственная работа</w:t>
            </w:r>
          </w:p>
        </w:tc>
      </w:tr>
      <w:tr w:rsidR="00965D33" w:rsidTr="005857D9">
        <w:tc>
          <w:tcPr>
            <w:tcW w:w="6662" w:type="dxa"/>
          </w:tcPr>
          <w:p w:rsidR="00965D33" w:rsidRPr="00EA504D" w:rsidRDefault="00FC6541" w:rsidP="00DC7271">
            <w:pPr>
              <w:rPr>
                <w:sz w:val="24"/>
                <w:szCs w:val="24"/>
                <w:lang w:val="kk-KZ"/>
              </w:rPr>
            </w:pPr>
            <w:r>
              <w:rPr>
                <w:sz w:val="24"/>
                <w:szCs w:val="24"/>
                <w:lang w:val="kk-KZ"/>
              </w:rPr>
              <w:t>5.1.</w:t>
            </w:r>
            <w:r>
              <w:t xml:space="preserve"> </w:t>
            </w:r>
            <w:r w:rsidRPr="00FC6541">
              <w:rPr>
                <w:sz w:val="24"/>
                <w:szCs w:val="24"/>
              </w:rPr>
              <w:t>Анализ выполнения норм по питанию</w:t>
            </w:r>
          </w:p>
        </w:tc>
        <w:tc>
          <w:tcPr>
            <w:tcW w:w="3544" w:type="dxa"/>
          </w:tcPr>
          <w:p w:rsidR="00965D33" w:rsidRPr="00EA504D" w:rsidRDefault="00FC6541" w:rsidP="00DC7271">
            <w:pPr>
              <w:rPr>
                <w:sz w:val="24"/>
                <w:szCs w:val="24"/>
                <w:lang w:val="kk-KZ"/>
              </w:rPr>
            </w:pPr>
            <w:r>
              <w:rPr>
                <w:sz w:val="24"/>
                <w:szCs w:val="24"/>
                <w:lang w:val="kk-KZ"/>
              </w:rPr>
              <w:t>Диетсестра Уфимцева Н.Ф.</w:t>
            </w:r>
          </w:p>
        </w:tc>
      </w:tr>
      <w:tr w:rsidR="00965D33" w:rsidTr="005857D9">
        <w:tc>
          <w:tcPr>
            <w:tcW w:w="6662" w:type="dxa"/>
          </w:tcPr>
          <w:p w:rsidR="00965D33" w:rsidRPr="00EA504D" w:rsidRDefault="00FC6541" w:rsidP="007B4103">
            <w:pPr>
              <w:rPr>
                <w:sz w:val="24"/>
                <w:szCs w:val="24"/>
                <w:lang w:val="kk-KZ"/>
              </w:rPr>
            </w:pPr>
            <w:r>
              <w:rPr>
                <w:sz w:val="24"/>
                <w:szCs w:val="24"/>
                <w:lang w:val="kk-KZ"/>
              </w:rPr>
              <w:t xml:space="preserve">5.2. </w:t>
            </w:r>
            <w:r w:rsidR="008E7B75" w:rsidRPr="008E7B75">
              <w:rPr>
                <w:sz w:val="24"/>
                <w:szCs w:val="24"/>
              </w:rPr>
              <w:t xml:space="preserve">Заседание административного совета: подготовка </w:t>
            </w:r>
            <w:r w:rsidR="008E7B75">
              <w:rPr>
                <w:sz w:val="24"/>
                <w:szCs w:val="24"/>
              </w:rPr>
              <w:t>детского</w:t>
            </w:r>
            <w:r w:rsidR="007B4103">
              <w:rPr>
                <w:sz w:val="24"/>
                <w:szCs w:val="24"/>
              </w:rPr>
              <w:t xml:space="preserve"> </w:t>
            </w:r>
            <w:r w:rsidR="008E7B75">
              <w:rPr>
                <w:sz w:val="24"/>
                <w:szCs w:val="24"/>
              </w:rPr>
              <w:t xml:space="preserve"> сада </w:t>
            </w:r>
            <w:r w:rsidR="008E7B75" w:rsidRPr="008E7B75">
              <w:rPr>
                <w:sz w:val="24"/>
                <w:szCs w:val="24"/>
              </w:rPr>
              <w:t xml:space="preserve"> к весне</w:t>
            </w:r>
            <w:r w:rsidR="008E7B75">
              <w:rPr>
                <w:sz w:val="24"/>
                <w:szCs w:val="24"/>
              </w:rPr>
              <w:t>.</w:t>
            </w:r>
          </w:p>
        </w:tc>
        <w:tc>
          <w:tcPr>
            <w:tcW w:w="3544" w:type="dxa"/>
          </w:tcPr>
          <w:p w:rsidR="00965D33" w:rsidRDefault="008E7B75" w:rsidP="00DC7271">
            <w:pPr>
              <w:rPr>
                <w:sz w:val="24"/>
                <w:szCs w:val="24"/>
                <w:lang w:val="kk-KZ"/>
              </w:rPr>
            </w:pPr>
            <w:r>
              <w:rPr>
                <w:sz w:val="24"/>
                <w:szCs w:val="24"/>
                <w:lang w:val="kk-KZ"/>
              </w:rPr>
              <w:t>Заведующая Пилипенко Л.Ю.,</w:t>
            </w:r>
          </w:p>
          <w:p w:rsidR="008E7B75" w:rsidRPr="00EA504D" w:rsidRDefault="008E7B75" w:rsidP="00DC7271">
            <w:pPr>
              <w:rPr>
                <w:sz w:val="24"/>
                <w:szCs w:val="24"/>
                <w:lang w:val="kk-KZ"/>
              </w:rPr>
            </w:pPr>
            <w:r>
              <w:rPr>
                <w:sz w:val="24"/>
                <w:szCs w:val="24"/>
                <w:lang w:val="kk-KZ"/>
              </w:rPr>
              <w:t>зам по АХЧ Бут А.Н.</w:t>
            </w:r>
          </w:p>
        </w:tc>
      </w:tr>
      <w:tr w:rsidR="00F95AD5" w:rsidTr="005857D9">
        <w:tc>
          <w:tcPr>
            <w:tcW w:w="6662" w:type="dxa"/>
          </w:tcPr>
          <w:p w:rsidR="00F95AD5" w:rsidRDefault="00F95AD5" w:rsidP="008E7B75">
            <w:pPr>
              <w:rPr>
                <w:sz w:val="24"/>
                <w:szCs w:val="24"/>
                <w:lang w:val="kk-KZ"/>
              </w:rPr>
            </w:pPr>
            <w:r>
              <w:rPr>
                <w:sz w:val="24"/>
                <w:szCs w:val="24"/>
                <w:lang w:val="kk-KZ"/>
              </w:rPr>
              <w:t>5.3.</w:t>
            </w:r>
            <w:r w:rsidRPr="009C52C2">
              <w:rPr>
                <w:sz w:val="24"/>
                <w:szCs w:val="24"/>
              </w:rPr>
              <w:t xml:space="preserve"> Обновление сайта 2 раза в неделю</w:t>
            </w:r>
          </w:p>
        </w:tc>
        <w:tc>
          <w:tcPr>
            <w:tcW w:w="3544" w:type="dxa"/>
          </w:tcPr>
          <w:p w:rsidR="00F95AD5" w:rsidRDefault="00F95AD5" w:rsidP="00DC7271">
            <w:pPr>
              <w:rPr>
                <w:sz w:val="24"/>
                <w:szCs w:val="24"/>
                <w:lang w:val="kk-KZ"/>
              </w:rPr>
            </w:pPr>
            <w:r w:rsidRPr="00B24292">
              <w:rPr>
                <w:sz w:val="24"/>
                <w:szCs w:val="24"/>
                <w:lang w:val="kk-KZ"/>
              </w:rPr>
              <w:t>Администратор сайта Малдыбаева К.А.</w:t>
            </w:r>
          </w:p>
        </w:tc>
      </w:tr>
    </w:tbl>
    <w:p w:rsidR="00B24292" w:rsidRDefault="00B24292" w:rsidP="00DC7271">
      <w:pPr>
        <w:spacing w:after="0" w:line="240" w:lineRule="auto"/>
        <w:rPr>
          <w:rFonts w:ascii="Times New Roman" w:hAnsi="Times New Roman" w:cs="Times New Roman"/>
          <w:b/>
          <w:sz w:val="24"/>
          <w:szCs w:val="24"/>
          <w:lang w:val="kk-KZ"/>
        </w:rPr>
      </w:pPr>
    </w:p>
    <w:p w:rsidR="008E7B75" w:rsidRDefault="005857D9" w:rsidP="00DC727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8E7B75">
        <w:rPr>
          <w:rFonts w:ascii="Times New Roman" w:hAnsi="Times New Roman" w:cs="Times New Roman"/>
          <w:b/>
          <w:sz w:val="24"/>
          <w:szCs w:val="24"/>
          <w:lang w:val="kk-KZ"/>
        </w:rPr>
        <w:t>Апрель 201</w:t>
      </w:r>
      <w:r w:rsidR="00244ACC">
        <w:rPr>
          <w:rFonts w:ascii="Times New Roman" w:hAnsi="Times New Roman" w:cs="Times New Roman"/>
          <w:b/>
          <w:sz w:val="24"/>
          <w:szCs w:val="24"/>
          <w:lang w:val="kk-KZ"/>
        </w:rPr>
        <w:t>5</w:t>
      </w:r>
      <w:r w:rsidR="008E7B75">
        <w:rPr>
          <w:rFonts w:ascii="Times New Roman" w:hAnsi="Times New Roman" w:cs="Times New Roman"/>
          <w:b/>
          <w:sz w:val="24"/>
          <w:szCs w:val="24"/>
          <w:lang w:val="kk-KZ"/>
        </w:rPr>
        <w:t xml:space="preserve"> года</w:t>
      </w:r>
    </w:p>
    <w:tbl>
      <w:tblPr>
        <w:tblStyle w:val="a8"/>
        <w:tblW w:w="10206" w:type="dxa"/>
        <w:tblInd w:w="250" w:type="dxa"/>
        <w:tblLook w:val="04A0" w:firstRow="1" w:lastRow="0" w:firstColumn="1" w:lastColumn="0" w:noHBand="0" w:noVBand="1"/>
      </w:tblPr>
      <w:tblGrid>
        <w:gridCol w:w="6662"/>
        <w:gridCol w:w="3544"/>
      </w:tblGrid>
      <w:tr w:rsidR="008E7B75" w:rsidTr="005857D9">
        <w:tc>
          <w:tcPr>
            <w:tcW w:w="6662" w:type="dxa"/>
          </w:tcPr>
          <w:p w:rsidR="008E7B75" w:rsidRDefault="008E7B75" w:rsidP="00462AC3">
            <w:pPr>
              <w:jc w:val="center"/>
              <w:rPr>
                <w:b/>
                <w:sz w:val="24"/>
                <w:szCs w:val="24"/>
                <w:lang w:val="kk-KZ"/>
              </w:rPr>
            </w:pPr>
            <w:r w:rsidRPr="00AB12E6">
              <w:rPr>
                <w:b/>
                <w:sz w:val="24"/>
                <w:szCs w:val="24"/>
                <w:lang w:val="kk-KZ"/>
              </w:rPr>
              <w:t>Вид деятельности</w:t>
            </w:r>
          </w:p>
        </w:tc>
        <w:tc>
          <w:tcPr>
            <w:tcW w:w="3544" w:type="dxa"/>
          </w:tcPr>
          <w:p w:rsidR="008E7B75" w:rsidRDefault="008E7B75" w:rsidP="00462AC3">
            <w:pPr>
              <w:jc w:val="center"/>
              <w:rPr>
                <w:b/>
                <w:sz w:val="24"/>
                <w:szCs w:val="24"/>
                <w:lang w:val="kk-KZ"/>
              </w:rPr>
            </w:pPr>
            <w:r w:rsidRPr="00AB12E6">
              <w:rPr>
                <w:b/>
                <w:sz w:val="24"/>
                <w:szCs w:val="24"/>
                <w:lang w:val="kk-KZ"/>
              </w:rPr>
              <w:t>Ответственный</w:t>
            </w:r>
          </w:p>
        </w:tc>
      </w:tr>
      <w:tr w:rsidR="00D45E00" w:rsidTr="005857D9">
        <w:tc>
          <w:tcPr>
            <w:tcW w:w="10206" w:type="dxa"/>
            <w:gridSpan w:val="2"/>
          </w:tcPr>
          <w:p w:rsidR="00D45E00" w:rsidRDefault="00D45E00" w:rsidP="00DC7271">
            <w:pPr>
              <w:rPr>
                <w:b/>
                <w:sz w:val="24"/>
                <w:szCs w:val="24"/>
                <w:lang w:val="kk-KZ"/>
              </w:rPr>
            </w:pPr>
            <w:r w:rsidRPr="008F6E0B">
              <w:rPr>
                <w:b/>
                <w:sz w:val="24"/>
                <w:szCs w:val="24"/>
                <w:lang w:val="kk-KZ"/>
              </w:rPr>
              <w:t>1. Работа с кадрами</w:t>
            </w:r>
          </w:p>
        </w:tc>
      </w:tr>
      <w:tr w:rsidR="008E7B75" w:rsidTr="005857D9">
        <w:tc>
          <w:tcPr>
            <w:tcW w:w="6662" w:type="dxa"/>
          </w:tcPr>
          <w:p w:rsidR="006D5ECA" w:rsidRPr="006D5ECA" w:rsidRDefault="008E7B75" w:rsidP="00DC7271">
            <w:pPr>
              <w:rPr>
                <w:sz w:val="24"/>
                <w:szCs w:val="24"/>
              </w:rPr>
            </w:pPr>
            <w:r w:rsidRPr="008E7B75">
              <w:rPr>
                <w:sz w:val="24"/>
                <w:szCs w:val="24"/>
                <w:lang w:val="kk-KZ"/>
              </w:rPr>
              <w:t>1.1</w:t>
            </w:r>
            <w:r w:rsidR="006D5ECA">
              <w:rPr>
                <w:sz w:val="24"/>
                <w:szCs w:val="24"/>
                <w:lang w:val="kk-KZ"/>
              </w:rPr>
              <w:t xml:space="preserve">. </w:t>
            </w:r>
            <w:r w:rsidR="006D5ECA" w:rsidRPr="006D5ECA">
              <w:rPr>
                <w:bCs/>
                <w:sz w:val="24"/>
                <w:szCs w:val="24"/>
              </w:rPr>
              <w:t>Производственное совещание</w:t>
            </w:r>
            <w:r w:rsidR="006D5ECA" w:rsidRPr="006D5ECA">
              <w:rPr>
                <w:sz w:val="24"/>
                <w:szCs w:val="24"/>
              </w:rPr>
              <w:t> «Забота об участке ДОУ –</w:t>
            </w:r>
          </w:p>
          <w:p w:rsidR="008E7B75" w:rsidRPr="008E7B75" w:rsidRDefault="006D5ECA" w:rsidP="006D5ECA">
            <w:pPr>
              <w:rPr>
                <w:sz w:val="24"/>
                <w:szCs w:val="24"/>
                <w:lang w:val="kk-KZ"/>
              </w:rPr>
            </w:pPr>
            <w:r w:rsidRPr="006D5ECA">
              <w:rPr>
                <w:sz w:val="24"/>
                <w:szCs w:val="24"/>
              </w:rPr>
              <w:t xml:space="preserve">       дело всего коллектива. Субботники. Рассада для цветников»</w:t>
            </w:r>
          </w:p>
        </w:tc>
        <w:tc>
          <w:tcPr>
            <w:tcW w:w="3544" w:type="dxa"/>
          </w:tcPr>
          <w:p w:rsidR="006D5ECA" w:rsidRDefault="006D5ECA" w:rsidP="006D5ECA">
            <w:pPr>
              <w:rPr>
                <w:sz w:val="24"/>
                <w:szCs w:val="24"/>
                <w:lang w:val="kk-KZ"/>
              </w:rPr>
            </w:pPr>
            <w:r>
              <w:rPr>
                <w:sz w:val="24"/>
                <w:szCs w:val="24"/>
                <w:lang w:val="kk-KZ"/>
              </w:rPr>
              <w:t>Заведующая Пилипенко Л.Ю.,</w:t>
            </w:r>
          </w:p>
          <w:p w:rsidR="008E7B75" w:rsidRDefault="006D5ECA" w:rsidP="006D5ECA">
            <w:pPr>
              <w:rPr>
                <w:b/>
                <w:sz w:val="24"/>
                <w:szCs w:val="24"/>
                <w:lang w:val="kk-KZ"/>
              </w:rPr>
            </w:pPr>
            <w:r>
              <w:rPr>
                <w:sz w:val="24"/>
                <w:szCs w:val="24"/>
                <w:lang w:val="kk-KZ"/>
              </w:rPr>
              <w:t>зам по АХЧ Бут А.Н.</w:t>
            </w:r>
          </w:p>
        </w:tc>
      </w:tr>
      <w:tr w:rsidR="008E7B75" w:rsidTr="005857D9">
        <w:tc>
          <w:tcPr>
            <w:tcW w:w="6662" w:type="dxa"/>
          </w:tcPr>
          <w:p w:rsidR="008E7B75" w:rsidRPr="006D5ECA" w:rsidRDefault="006D5ECA" w:rsidP="00DC7271">
            <w:pPr>
              <w:rPr>
                <w:sz w:val="24"/>
                <w:szCs w:val="24"/>
                <w:lang w:val="kk-KZ"/>
              </w:rPr>
            </w:pPr>
            <w:r>
              <w:rPr>
                <w:sz w:val="24"/>
                <w:szCs w:val="24"/>
                <w:lang w:val="kk-KZ"/>
              </w:rPr>
              <w:t>1.2.</w:t>
            </w:r>
            <w:r>
              <w:t xml:space="preserve"> </w:t>
            </w:r>
            <w:r w:rsidRPr="006D5ECA">
              <w:rPr>
                <w:sz w:val="24"/>
                <w:szCs w:val="24"/>
                <w:lang w:val="kk-KZ"/>
              </w:rPr>
              <w:t>Взаимопросмотр итоговых занятий по группам</w:t>
            </w:r>
            <w:r>
              <w:rPr>
                <w:sz w:val="24"/>
                <w:szCs w:val="24"/>
                <w:lang w:val="kk-KZ"/>
              </w:rPr>
              <w:t>.</w:t>
            </w:r>
          </w:p>
        </w:tc>
        <w:tc>
          <w:tcPr>
            <w:tcW w:w="3544" w:type="dxa"/>
          </w:tcPr>
          <w:p w:rsidR="008E7B75" w:rsidRDefault="006D5ECA" w:rsidP="00DC7271">
            <w:pPr>
              <w:rPr>
                <w:b/>
                <w:sz w:val="24"/>
                <w:szCs w:val="24"/>
                <w:lang w:val="kk-KZ"/>
              </w:rPr>
            </w:pPr>
            <w:r w:rsidRPr="005A1AC0">
              <w:rPr>
                <w:sz w:val="24"/>
                <w:szCs w:val="24"/>
                <w:lang w:val="kk-KZ"/>
              </w:rPr>
              <w:t>Методист Рахимжанова А.К.</w:t>
            </w:r>
          </w:p>
        </w:tc>
      </w:tr>
      <w:tr w:rsidR="008E7B75" w:rsidTr="005857D9">
        <w:tc>
          <w:tcPr>
            <w:tcW w:w="6662" w:type="dxa"/>
          </w:tcPr>
          <w:p w:rsidR="007B671C" w:rsidRDefault="006D5ECA" w:rsidP="007B671C">
            <w:pPr>
              <w:rPr>
                <w:sz w:val="24"/>
                <w:szCs w:val="24"/>
                <w:lang w:val="kk-KZ"/>
              </w:rPr>
            </w:pPr>
            <w:r w:rsidRPr="006D5ECA">
              <w:rPr>
                <w:sz w:val="24"/>
                <w:szCs w:val="24"/>
                <w:lang w:val="kk-KZ"/>
              </w:rPr>
              <w:t>1.3.</w:t>
            </w:r>
            <w:r w:rsidRPr="00E20DFF">
              <w:rPr>
                <w:rFonts w:ascii="Trebuchet MS" w:hAnsi="Trebuchet MS"/>
                <w:color w:val="535353"/>
                <w:sz w:val="21"/>
                <w:szCs w:val="21"/>
              </w:rPr>
              <w:t xml:space="preserve"> </w:t>
            </w:r>
            <w:r w:rsidR="007B671C" w:rsidRPr="006D5ECA">
              <w:rPr>
                <w:sz w:val="24"/>
                <w:szCs w:val="24"/>
                <w:lang w:val="kk-KZ"/>
              </w:rPr>
              <w:t xml:space="preserve">Экологическая акция «Мы у нашего крыльца, посадили </w:t>
            </w:r>
          </w:p>
          <w:p w:rsidR="008E7B75" w:rsidRPr="006D5ECA" w:rsidRDefault="007B671C" w:rsidP="007B4103">
            <w:pPr>
              <w:rPr>
                <w:sz w:val="24"/>
                <w:szCs w:val="24"/>
                <w:lang w:val="kk-KZ"/>
              </w:rPr>
            </w:pPr>
            <w:r>
              <w:rPr>
                <w:sz w:val="24"/>
                <w:szCs w:val="24"/>
                <w:lang w:val="kk-KZ"/>
              </w:rPr>
              <w:t xml:space="preserve">      </w:t>
            </w:r>
            <w:r w:rsidRPr="006D5ECA">
              <w:rPr>
                <w:sz w:val="24"/>
                <w:szCs w:val="24"/>
                <w:lang w:val="kk-KZ"/>
              </w:rPr>
              <w:t xml:space="preserve">деревца» (совместная посадка деревьев, кустарников, цветов </w:t>
            </w:r>
            <w:r>
              <w:rPr>
                <w:sz w:val="24"/>
                <w:szCs w:val="24"/>
                <w:lang w:val="kk-KZ"/>
              </w:rPr>
              <w:t xml:space="preserve">   </w:t>
            </w:r>
            <w:r w:rsidRPr="006D5ECA">
              <w:rPr>
                <w:sz w:val="24"/>
                <w:szCs w:val="24"/>
                <w:lang w:val="kk-KZ"/>
              </w:rPr>
              <w:t>на территории ДОУ)</w:t>
            </w:r>
          </w:p>
        </w:tc>
        <w:tc>
          <w:tcPr>
            <w:tcW w:w="3544" w:type="dxa"/>
          </w:tcPr>
          <w:p w:rsidR="008E7B75" w:rsidRPr="006D5ECA" w:rsidRDefault="007B671C" w:rsidP="00DC7271">
            <w:pPr>
              <w:rPr>
                <w:sz w:val="24"/>
                <w:szCs w:val="24"/>
                <w:lang w:val="kk-KZ"/>
              </w:rPr>
            </w:pPr>
            <w:r w:rsidRPr="005A1AC0">
              <w:rPr>
                <w:sz w:val="24"/>
                <w:szCs w:val="24"/>
                <w:lang w:val="kk-KZ"/>
              </w:rPr>
              <w:t>Методист Рахимжанова А.К.</w:t>
            </w:r>
          </w:p>
        </w:tc>
      </w:tr>
      <w:tr w:rsidR="006D5ECA" w:rsidTr="005857D9">
        <w:tc>
          <w:tcPr>
            <w:tcW w:w="10206" w:type="dxa"/>
            <w:gridSpan w:val="2"/>
          </w:tcPr>
          <w:p w:rsidR="006D5ECA" w:rsidRDefault="006D5ECA" w:rsidP="00DC7271">
            <w:pPr>
              <w:rPr>
                <w:b/>
                <w:sz w:val="24"/>
                <w:szCs w:val="24"/>
                <w:lang w:val="kk-KZ"/>
              </w:rPr>
            </w:pPr>
            <w:r w:rsidRPr="00A5360E">
              <w:rPr>
                <w:b/>
                <w:bCs/>
                <w:sz w:val="24"/>
                <w:szCs w:val="24"/>
              </w:rPr>
              <w:t>2.</w:t>
            </w:r>
            <w:r w:rsidRPr="006703CF">
              <w:rPr>
                <w:b/>
                <w:bCs/>
                <w:sz w:val="24"/>
                <w:szCs w:val="24"/>
              </w:rPr>
              <w:t xml:space="preserve"> Организационно</w:t>
            </w:r>
            <w:r>
              <w:rPr>
                <w:b/>
                <w:bCs/>
                <w:sz w:val="24"/>
                <w:szCs w:val="24"/>
                <w:lang w:val="kk-KZ"/>
              </w:rPr>
              <w:t xml:space="preserve"> </w:t>
            </w:r>
            <w:r w:rsidRPr="006703CF">
              <w:rPr>
                <w:b/>
                <w:bCs/>
                <w:sz w:val="24"/>
                <w:szCs w:val="24"/>
              </w:rPr>
              <w:t>-</w:t>
            </w:r>
            <w:r>
              <w:rPr>
                <w:b/>
                <w:bCs/>
                <w:sz w:val="24"/>
                <w:szCs w:val="24"/>
                <w:lang w:val="kk-KZ"/>
              </w:rPr>
              <w:t xml:space="preserve"> </w:t>
            </w:r>
            <w:r w:rsidRPr="006703CF">
              <w:rPr>
                <w:b/>
                <w:bCs/>
                <w:sz w:val="24"/>
                <w:szCs w:val="24"/>
              </w:rPr>
              <w:t>педагогическая работа</w:t>
            </w:r>
          </w:p>
        </w:tc>
      </w:tr>
      <w:tr w:rsidR="00D1608A" w:rsidTr="005857D9">
        <w:tc>
          <w:tcPr>
            <w:tcW w:w="6662" w:type="dxa"/>
          </w:tcPr>
          <w:p w:rsidR="00D1608A" w:rsidRPr="006A773D" w:rsidRDefault="00D1608A" w:rsidP="00F65A6E">
            <w:pPr>
              <w:rPr>
                <w:sz w:val="24"/>
                <w:szCs w:val="24"/>
                <w:lang w:val="kk-KZ"/>
              </w:rPr>
            </w:pPr>
            <w:r>
              <w:rPr>
                <w:sz w:val="24"/>
                <w:szCs w:val="24"/>
                <w:lang w:val="kk-KZ"/>
              </w:rPr>
              <w:t>2.1.</w:t>
            </w:r>
            <w:r w:rsidRPr="00061C1B">
              <w:rPr>
                <w:sz w:val="24"/>
                <w:szCs w:val="24"/>
              </w:rPr>
              <w:t xml:space="preserve"> </w:t>
            </w:r>
            <w:r>
              <w:rPr>
                <w:sz w:val="24"/>
                <w:szCs w:val="24"/>
              </w:rPr>
              <w:t xml:space="preserve">Подготовка к </w:t>
            </w:r>
            <w:r>
              <w:rPr>
                <w:sz w:val="24"/>
                <w:szCs w:val="24"/>
                <w:lang w:val="kk-KZ"/>
              </w:rPr>
              <w:t xml:space="preserve">итоговому </w:t>
            </w:r>
            <w:r>
              <w:rPr>
                <w:sz w:val="24"/>
                <w:szCs w:val="24"/>
              </w:rPr>
              <w:t xml:space="preserve">педсовету № </w:t>
            </w:r>
            <w:r>
              <w:rPr>
                <w:sz w:val="24"/>
                <w:szCs w:val="24"/>
                <w:lang w:val="kk-KZ"/>
              </w:rPr>
              <w:t>4</w:t>
            </w:r>
          </w:p>
        </w:tc>
        <w:tc>
          <w:tcPr>
            <w:tcW w:w="3544" w:type="dxa"/>
            <w:vMerge w:val="restart"/>
          </w:tcPr>
          <w:p w:rsidR="00D1608A" w:rsidRPr="00761E56" w:rsidRDefault="00D1608A" w:rsidP="00DC7271">
            <w:pPr>
              <w:rPr>
                <w:sz w:val="24"/>
                <w:szCs w:val="24"/>
                <w:lang w:val="kk-KZ"/>
              </w:rPr>
            </w:pPr>
            <w:r w:rsidRPr="00761E56">
              <w:rPr>
                <w:sz w:val="24"/>
                <w:szCs w:val="24"/>
                <w:lang w:val="kk-KZ"/>
              </w:rPr>
              <w:t>Методист Малдыбаева К.А.</w:t>
            </w:r>
          </w:p>
        </w:tc>
      </w:tr>
      <w:tr w:rsidR="00D1608A" w:rsidTr="005857D9">
        <w:tc>
          <w:tcPr>
            <w:tcW w:w="6662" w:type="dxa"/>
          </w:tcPr>
          <w:p w:rsidR="00D1608A" w:rsidRPr="00761E56" w:rsidRDefault="00D1608A" w:rsidP="007B4103">
            <w:pPr>
              <w:rPr>
                <w:sz w:val="24"/>
                <w:szCs w:val="24"/>
                <w:lang w:val="kk-KZ"/>
              </w:rPr>
            </w:pPr>
            <w:r w:rsidRPr="00761E56">
              <w:rPr>
                <w:sz w:val="24"/>
                <w:szCs w:val="24"/>
                <w:lang w:val="kk-KZ"/>
              </w:rPr>
              <w:t>2.2.</w:t>
            </w:r>
            <w:r>
              <w:rPr>
                <w:sz w:val="24"/>
                <w:szCs w:val="24"/>
                <w:lang w:val="kk-KZ"/>
              </w:rPr>
              <w:t xml:space="preserve"> Подготовка презентационных отчетов за 2014 – 2015 учебный</w:t>
            </w:r>
            <w:r w:rsidR="007B4103">
              <w:rPr>
                <w:sz w:val="24"/>
                <w:szCs w:val="24"/>
                <w:lang w:val="kk-KZ"/>
              </w:rPr>
              <w:t xml:space="preserve"> </w:t>
            </w:r>
            <w:r>
              <w:rPr>
                <w:sz w:val="24"/>
                <w:szCs w:val="24"/>
                <w:lang w:val="kk-KZ"/>
              </w:rPr>
              <w:t xml:space="preserve"> год педагогов.</w:t>
            </w:r>
          </w:p>
        </w:tc>
        <w:tc>
          <w:tcPr>
            <w:tcW w:w="3544" w:type="dxa"/>
            <w:vMerge/>
          </w:tcPr>
          <w:p w:rsidR="00D1608A" w:rsidRDefault="00D1608A" w:rsidP="00DC7271">
            <w:pPr>
              <w:rPr>
                <w:b/>
                <w:sz w:val="24"/>
                <w:szCs w:val="24"/>
                <w:lang w:val="kk-KZ"/>
              </w:rPr>
            </w:pPr>
          </w:p>
        </w:tc>
      </w:tr>
      <w:tr w:rsidR="00F95AD5" w:rsidTr="005857D9">
        <w:tc>
          <w:tcPr>
            <w:tcW w:w="6662" w:type="dxa"/>
          </w:tcPr>
          <w:p w:rsidR="00F95AD5" w:rsidRPr="00761E56" w:rsidRDefault="00F95AD5" w:rsidP="006A773D">
            <w:pPr>
              <w:rPr>
                <w:sz w:val="24"/>
                <w:szCs w:val="24"/>
                <w:lang w:val="kk-KZ"/>
              </w:rPr>
            </w:pPr>
            <w:r>
              <w:rPr>
                <w:sz w:val="24"/>
                <w:szCs w:val="24"/>
                <w:lang w:val="kk-KZ"/>
              </w:rPr>
              <w:t>2.3.</w:t>
            </w:r>
            <w:r w:rsidRPr="00E20DFF">
              <w:rPr>
                <w:rFonts w:ascii="Trebuchet MS" w:hAnsi="Trebuchet MS"/>
                <w:b/>
                <w:bCs/>
                <w:color w:val="535353"/>
                <w:sz w:val="21"/>
                <w:szCs w:val="21"/>
              </w:rPr>
              <w:t xml:space="preserve"> </w:t>
            </w:r>
            <w:r w:rsidR="006A773D" w:rsidRPr="006A773D">
              <w:rPr>
                <w:b/>
                <w:bCs/>
                <w:color w:val="535353"/>
                <w:sz w:val="21"/>
                <w:szCs w:val="21"/>
                <w:lang w:val="kk-KZ"/>
              </w:rPr>
              <w:t>Д</w:t>
            </w:r>
            <w:proofErr w:type="spellStart"/>
            <w:r w:rsidR="006A773D" w:rsidRPr="006A773D">
              <w:rPr>
                <w:sz w:val="24"/>
                <w:szCs w:val="24"/>
              </w:rPr>
              <w:t>иагностика</w:t>
            </w:r>
            <w:proofErr w:type="spellEnd"/>
            <w:r w:rsidR="006A773D" w:rsidRPr="006A773D">
              <w:rPr>
                <w:sz w:val="24"/>
                <w:szCs w:val="24"/>
              </w:rPr>
              <w:t xml:space="preserve"> детей на </w:t>
            </w:r>
            <w:r w:rsidR="006A773D">
              <w:rPr>
                <w:sz w:val="24"/>
                <w:szCs w:val="24"/>
                <w:lang w:val="kk-KZ"/>
              </w:rPr>
              <w:t xml:space="preserve">конец 2014 и- 2015 </w:t>
            </w:r>
            <w:r w:rsidR="006A773D" w:rsidRPr="006A773D">
              <w:rPr>
                <w:sz w:val="24"/>
                <w:szCs w:val="24"/>
              </w:rPr>
              <w:t xml:space="preserve"> учебного года.</w:t>
            </w:r>
          </w:p>
        </w:tc>
        <w:tc>
          <w:tcPr>
            <w:tcW w:w="3544" w:type="dxa"/>
          </w:tcPr>
          <w:p w:rsidR="00F95AD5" w:rsidRPr="005A1AC0" w:rsidRDefault="00F95AD5" w:rsidP="00DC7271">
            <w:pPr>
              <w:rPr>
                <w:sz w:val="24"/>
                <w:szCs w:val="24"/>
                <w:lang w:val="kk-KZ"/>
              </w:rPr>
            </w:pPr>
            <w:r>
              <w:rPr>
                <w:sz w:val="24"/>
                <w:szCs w:val="24"/>
                <w:lang w:val="kk-KZ"/>
              </w:rPr>
              <w:t>Специалисты, воспитатели групп</w:t>
            </w:r>
          </w:p>
        </w:tc>
      </w:tr>
      <w:tr w:rsidR="00D1608A" w:rsidTr="005857D9">
        <w:tc>
          <w:tcPr>
            <w:tcW w:w="6662" w:type="dxa"/>
          </w:tcPr>
          <w:p w:rsidR="00D1608A" w:rsidRDefault="00D1608A" w:rsidP="006A773D">
            <w:pPr>
              <w:rPr>
                <w:sz w:val="24"/>
                <w:szCs w:val="24"/>
                <w:lang w:val="kk-KZ"/>
              </w:rPr>
            </w:pPr>
            <w:r>
              <w:rPr>
                <w:sz w:val="24"/>
                <w:szCs w:val="24"/>
                <w:lang w:val="kk-KZ"/>
              </w:rPr>
              <w:t xml:space="preserve">2.4. </w:t>
            </w:r>
            <w:r w:rsidRPr="00D1608A">
              <w:rPr>
                <w:sz w:val="24"/>
                <w:szCs w:val="24"/>
                <w:lang w:val="kk-KZ"/>
              </w:rPr>
              <w:t xml:space="preserve">Деловая </w:t>
            </w:r>
            <w:r>
              <w:rPr>
                <w:lang w:val="kk-KZ"/>
              </w:rPr>
              <w:t xml:space="preserve"> </w:t>
            </w:r>
            <w:r w:rsidRPr="00D1608A">
              <w:rPr>
                <w:sz w:val="24"/>
                <w:szCs w:val="24"/>
              </w:rPr>
              <w:t>игра «Творим вместе».</w:t>
            </w:r>
          </w:p>
        </w:tc>
        <w:tc>
          <w:tcPr>
            <w:tcW w:w="3544" w:type="dxa"/>
          </w:tcPr>
          <w:p w:rsidR="00D1608A" w:rsidRDefault="00D1608A" w:rsidP="00DC7271">
            <w:pPr>
              <w:rPr>
                <w:sz w:val="24"/>
                <w:szCs w:val="24"/>
                <w:lang w:val="kk-KZ"/>
              </w:rPr>
            </w:pPr>
            <w:r w:rsidRPr="005A1AC0">
              <w:rPr>
                <w:sz w:val="24"/>
                <w:szCs w:val="24"/>
                <w:lang w:val="kk-KZ"/>
              </w:rPr>
              <w:t>Методист Рахимжанова А.К.</w:t>
            </w:r>
          </w:p>
        </w:tc>
      </w:tr>
      <w:tr w:rsidR="00D1608A" w:rsidTr="005857D9">
        <w:tc>
          <w:tcPr>
            <w:tcW w:w="6662" w:type="dxa"/>
          </w:tcPr>
          <w:p w:rsidR="00D1608A" w:rsidRDefault="00D1608A" w:rsidP="006A773D">
            <w:pPr>
              <w:rPr>
                <w:sz w:val="24"/>
                <w:szCs w:val="24"/>
                <w:lang w:val="kk-KZ"/>
              </w:rPr>
            </w:pPr>
            <w:r>
              <w:rPr>
                <w:sz w:val="24"/>
                <w:szCs w:val="24"/>
                <w:lang w:val="kk-KZ"/>
              </w:rPr>
              <w:t xml:space="preserve">2.5. </w:t>
            </w:r>
            <w:r w:rsidRPr="00D1608A">
              <w:rPr>
                <w:sz w:val="24"/>
                <w:szCs w:val="24"/>
                <w:lang w:val="kk-KZ"/>
              </w:rPr>
              <w:t>Выставка детских рисунков «Весна-красна»</w:t>
            </w:r>
            <w:r w:rsidR="007B4103">
              <w:rPr>
                <w:sz w:val="24"/>
                <w:szCs w:val="24"/>
                <w:lang w:val="kk-KZ"/>
              </w:rPr>
              <w:t xml:space="preserve"> </w:t>
            </w:r>
          </w:p>
        </w:tc>
        <w:tc>
          <w:tcPr>
            <w:tcW w:w="3544" w:type="dxa"/>
          </w:tcPr>
          <w:p w:rsidR="00D1608A" w:rsidRPr="005A1AC0" w:rsidRDefault="00D1608A" w:rsidP="00DC7271">
            <w:pPr>
              <w:rPr>
                <w:sz w:val="24"/>
                <w:szCs w:val="24"/>
                <w:lang w:val="kk-KZ"/>
              </w:rPr>
            </w:pPr>
            <w:r>
              <w:rPr>
                <w:sz w:val="24"/>
                <w:szCs w:val="24"/>
                <w:lang w:val="kk-KZ"/>
              </w:rPr>
              <w:t>Учитель ИЗО, воспитатели групп</w:t>
            </w:r>
          </w:p>
        </w:tc>
      </w:tr>
      <w:tr w:rsidR="00761E56" w:rsidTr="005857D9">
        <w:tc>
          <w:tcPr>
            <w:tcW w:w="10206" w:type="dxa"/>
            <w:gridSpan w:val="2"/>
          </w:tcPr>
          <w:p w:rsidR="00761E56" w:rsidRDefault="00761E56" w:rsidP="00DC7271">
            <w:pPr>
              <w:rPr>
                <w:b/>
                <w:sz w:val="24"/>
                <w:szCs w:val="24"/>
                <w:lang w:val="kk-KZ"/>
              </w:rPr>
            </w:pPr>
            <w:r w:rsidRPr="00973EA1">
              <w:rPr>
                <w:b/>
                <w:sz w:val="24"/>
                <w:szCs w:val="24"/>
              </w:rPr>
              <w:t>3.Контроль и руководство</w:t>
            </w:r>
          </w:p>
        </w:tc>
      </w:tr>
      <w:tr w:rsidR="00F95AD5" w:rsidTr="005857D9">
        <w:tc>
          <w:tcPr>
            <w:tcW w:w="6662" w:type="dxa"/>
          </w:tcPr>
          <w:p w:rsidR="00F95AD5" w:rsidRDefault="00F95AD5" w:rsidP="00DC7271">
            <w:pPr>
              <w:rPr>
                <w:bCs/>
                <w:color w:val="000000"/>
                <w:sz w:val="24"/>
                <w:szCs w:val="24"/>
              </w:rPr>
            </w:pPr>
            <w:r>
              <w:rPr>
                <w:sz w:val="24"/>
                <w:szCs w:val="24"/>
                <w:lang w:val="kk-KZ"/>
              </w:rPr>
              <w:t>3.1.</w:t>
            </w:r>
            <w:r w:rsidRPr="00914F22">
              <w:rPr>
                <w:bCs/>
                <w:color w:val="000000"/>
              </w:rPr>
              <w:t xml:space="preserve"> </w:t>
            </w:r>
            <w:r w:rsidRPr="00761E56">
              <w:rPr>
                <w:bCs/>
                <w:color w:val="000000"/>
                <w:sz w:val="24"/>
                <w:szCs w:val="24"/>
              </w:rPr>
              <w:t xml:space="preserve">«Готовность воспитанников подготовительных групп </w:t>
            </w:r>
            <w:proofErr w:type="gramStart"/>
            <w:r w:rsidRPr="00761E56">
              <w:rPr>
                <w:bCs/>
                <w:color w:val="000000"/>
                <w:sz w:val="24"/>
                <w:szCs w:val="24"/>
              </w:rPr>
              <w:t>к</w:t>
            </w:r>
            <w:proofErr w:type="gramEnd"/>
            <w:r w:rsidRPr="00761E56">
              <w:rPr>
                <w:bCs/>
                <w:color w:val="000000"/>
                <w:sz w:val="24"/>
                <w:szCs w:val="24"/>
              </w:rPr>
              <w:t xml:space="preserve"> </w:t>
            </w:r>
          </w:p>
          <w:p w:rsidR="00F95AD5" w:rsidRPr="00761E56" w:rsidRDefault="00F95AD5" w:rsidP="00DC7271">
            <w:pPr>
              <w:rPr>
                <w:sz w:val="24"/>
                <w:szCs w:val="24"/>
                <w:lang w:val="kk-KZ"/>
              </w:rPr>
            </w:pPr>
            <w:r>
              <w:rPr>
                <w:bCs/>
                <w:color w:val="000000"/>
                <w:sz w:val="24"/>
                <w:szCs w:val="24"/>
              </w:rPr>
              <w:t xml:space="preserve">        </w:t>
            </w:r>
            <w:r w:rsidRPr="00761E56">
              <w:rPr>
                <w:bCs/>
                <w:color w:val="000000"/>
                <w:sz w:val="24"/>
                <w:szCs w:val="24"/>
              </w:rPr>
              <w:t>школьному обучению»</w:t>
            </w:r>
            <w:r>
              <w:rPr>
                <w:bCs/>
                <w:color w:val="000000"/>
                <w:sz w:val="24"/>
                <w:szCs w:val="24"/>
              </w:rPr>
              <w:t xml:space="preserve"> (</w:t>
            </w:r>
            <w:proofErr w:type="gramStart"/>
            <w:r>
              <w:rPr>
                <w:bCs/>
                <w:color w:val="000000"/>
                <w:sz w:val="24"/>
                <w:szCs w:val="24"/>
              </w:rPr>
              <w:t>фронтальный</w:t>
            </w:r>
            <w:proofErr w:type="gramEnd"/>
            <w:r>
              <w:rPr>
                <w:bCs/>
                <w:color w:val="000000"/>
                <w:sz w:val="24"/>
                <w:szCs w:val="24"/>
              </w:rPr>
              <w:t>)</w:t>
            </w:r>
          </w:p>
        </w:tc>
        <w:tc>
          <w:tcPr>
            <w:tcW w:w="3544" w:type="dxa"/>
          </w:tcPr>
          <w:p w:rsidR="00F95AD5" w:rsidRDefault="00F95AD5" w:rsidP="00F95AD5">
            <w:pPr>
              <w:rPr>
                <w:sz w:val="24"/>
                <w:szCs w:val="24"/>
              </w:rPr>
            </w:pPr>
            <w:r>
              <w:rPr>
                <w:sz w:val="24"/>
                <w:szCs w:val="24"/>
                <w:lang w:val="kk-KZ"/>
              </w:rPr>
              <w:t xml:space="preserve">Методисты </w:t>
            </w:r>
            <w:r>
              <w:rPr>
                <w:sz w:val="24"/>
                <w:szCs w:val="24"/>
              </w:rPr>
              <w:t>Малдыбаев</w:t>
            </w:r>
            <w:r>
              <w:rPr>
                <w:sz w:val="24"/>
                <w:szCs w:val="24"/>
                <w:lang w:val="kk-KZ"/>
              </w:rPr>
              <w:t>а</w:t>
            </w:r>
            <w:r>
              <w:rPr>
                <w:sz w:val="24"/>
                <w:szCs w:val="24"/>
              </w:rPr>
              <w:t xml:space="preserve"> К.А.,</w:t>
            </w:r>
          </w:p>
          <w:p w:rsidR="00F95AD5" w:rsidRDefault="00F95AD5" w:rsidP="00F95AD5">
            <w:pPr>
              <w:rPr>
                <w:b/>
                <w:sz w:val="24"/>
                <w:szCs w:val="24"/>
                <w:lang w:val="kk-KZ"/>
              </w:rPr>
            </w:pPr>
            <w:proofErr w:type="spellStart"/>
            <w:r>
              <w:rPr>
                <w:sz w:val="24"/>
                <w:szCs w:val="24"/>
              </w:rPr>
              <w:t>Рахимжанова</w:t>
            </w:r>
            <w:proofErr w:type="spellEnd"/>
            <w:r>
              <w:rPr>
                <w:sz w:val="24"/>
                <w:szCs w:val="24"/>
              </w:rPr>
              <w:t xml:space="preserve"> А.К.</w:t>
            </w:r>
          </w:p>
        </w:tc>
      </w:tr>
      <w:tr w:rsidR="00F95AD5" w:rsidTr="005857D9">
        <w:tc>
          <w:tcPr>
            <w:tcW w:w="6662" w:type="dxa"/>
          </w:tcPr>
          <w:p w:rsidR="00F95AD5" w:rsidRPr="00F95AD5" w:rsidRDefault="00F95AD5" w:rsidP="00D1608A">
            <w:pPr>
              <w:rPr>
                <w:sz w:val="24"/>
                <w:szCs w:val="24"/>
                <w:lang w:val="kk-KZ"/>
              </w:rPr>
            </w:pPr>
            <w:r w:rsidRPr="00F95AD5">
              <w:rPr>
                <w:sz w:val="24"/>
                <w:szCs w:val="24"/>
                <w:lang w:val="kk-KZ"/>
              </w:rPr>
              <w:t>3.2.</w:t>
            </w:r>
            <w:r w:rsidRPr="00914F22">
              <w:t xml:space="preserve"> </w:t>
            </w:r>
            <w:r w:rsidR="00D1608A">
              <w:rPr>
                <w:sz w:val="24"/>
                <w:szCs w:val="24"/>
                <w:lang w:val="kk-KZ"/>
              </w:rPr>
              <w:t>С</w:t>
            </w:r>
            <w:r w:rsidR="00D1608A" w:rsidRPr="00F95AD5">
              <w:rPr>
                <w:sz w:val="24"/>
                <w:szCs w:val="24"/>
                <w:lang w:val="kk-KZ"/>
              </w:rPr>
              <w:t xml:space="preserve">одержание </w:t>
            </w:r>
            <w:r w:rsidR="00D1608A">
              <w:rPr>
                <w:sz w:val="24"/>
                <w:szCs w:val="24"/>
                <w:lang w:val="kk-KZ"/>
              </w:rPr>
              <w:t>выносного материала.</w:t>
            </w:r>
          </w:p>
        </w:tc>
        <w:tc>
          <w:tcPr>
            <w:tcW w:w="3544" w:type="dxa"/>
          </w:tcPr>
          <w:p w:rsidR="00F95AD5" w:rsidRDefault="00D1608A" w:rsidP="00DC7271">
            <w:pPr>
              <w:rPr>
                <w:b/>
                <w:sz w:val="24"/>
                <w:szCs w:val="24"/>
                <w:lang w:val="kk-KZ"/>
              </w:rPr>
            </w:pPr>
            <w:r w:rsidRPr="002602B8">
              <w:rPr>
                <w:sz w:val="24"/>
                <w:szCs w:val="24"/>
                <w:lang w:val="kk-KZ"/>
              </w:rPr>
              <w:t>Педагог</w:t>
            </w:r>
            <w:r>
              <w:rPr>
                <w:sz w:val="24"/>
                <w:szCs w:val="24"/>
                <w:lang w:val="kk-KZ"/>
              </w:rPr>
              <w:t xml:space="preserve"> – организатор Ахметжанова И.Р.</w:t>
            </w:r>
          </w:p>
        </w:tc>
      </w:tr>
      <w:tr w:rsidR="00F95AD5" w:rsidTr="005857D9">
        <w:tc>
          <w:tcPr>
            <w:tcW w:w="10206" w:type="dxa"/>
            <w:gridSpan w:val="2"/>
          </w:tcPr>
          <w:p w:rsidR="00F95AD5" w:rsidRDefault="00F95AD5" w:rsidP="00DC7271">
            <w:pPr>
              <w:rPr>
                <w:b/>
                <w:sz w:val="24"/>
                <w:szCs w:val="24"/>
                <w:lang w:val="kk-KZ"/>
              </w:rPr>
            </w:pPr>
            <w:r>
              <w:rPr>
                <w:b/>
                <w:bCs/>
                <w:sz w:val="24"/>
                <w:szCs w:val="24"/>
              </w:rPr>
              <w:lastRenderedPageBreak/>
              <w:t>4</w:t>
            </w:r>
            <w:r w:rsidRPr="006703CF">
              <w:rPr>
                <w:b/>
                <w:bCs/>
                <w:sz w:val="24"/>
                <w:szCs w:val="24"/>
              </w:rPr>
              <w:t>. Работа с родителями</w:t>
            </w:r>
            <w:r>
              <w:rPr>
                <w:b/>
                <w:bCs/>
                <w:sz w:val="24"/>
                <w:szCs w:val="24"/>
              </w:rPr>
              <w:t xml:space="preserve"> и социумом</w:t>
            </w:r>
          </w:p>
        </w:tc>
      </w:tr>
      <w:tr w:rsidR="00F95AD5" w:rsidTr="005857D9">
        <w:tc>
          <w:tcPr>
            <w:tcW w:w="6662" w:type="dxa"/>
          </w:tcPr>
          <w:p w:rsidR="00F95AD5" w:rsidRDefault="00F95AD5" w:rsidP="00F95AD5">
            <w:pPr>
              <w:rPr>
                <w:sz w:val="24"/>
                <w:szCs w:val="24"/>
              </w:rPr>
            </w:pPr>
            <w:r>
              <w:rPr>
                <w:sz w:val="24"/>
                <w:szCs w:val="24"/>
                <w:lang w:val="kk-KZ"/>
              </w:rPr>
              <w:t>4.1.</w:t>
            </w:r>
            <w:r>
              <w:rPr>
                <w:sz w:val="24"/>
                <w:szCs w:val="24"/>
              </w:rPr>
              <w:t xml:space="preserve"> Выявление запросов родителей на </w:t>
            </w:r>
            <w:proofErr w:type="gramStart"/>
            <w:r>
              <w:rPr>
                <w:sz w:val="24"/>
                <w:szCs w:val="24"/>
              </w:rPr>
              <w:t>будущий</w:t>
            </w:r>
            <w:proofErr w:type="gramEnd"/>
            <w:r>
              <w:rPr>
                <w:sz w:val="24"/>
                <w:szCs w:val="24"/>
              </w:rPr>
              <w:t xml:space="preserve"> </w:t>
            </w:r>
          </w:p>
          <w:p w:rsidR="00F95AD5" w:rsidRPr="00F95AD5" w:rsidRDefault="00F95AD5" w:rsidP="00F95AD5">
            <w:pPr>
              <w:rPr>
                <w:sz w:val="24"/>
                <w:szCs w:val="24"/>
                <w:lang w:val="kk-KZ"/>
              </w:rPr>
            </w:pPr>
            <w:r>
              <w:rPr>
                <w:sz w:val="24"/>
                <w:szCs w:val="24"/>
              </w:rPr>
              <w:t xml:space="preserve">      учебный   год (анкетирование)</w:t>
            </w:r>
          </w:p>
        </w:tc>
        <w:tc>
          <w:tcPr>
            <w:tcW w:w="3544" w:type="dxa"/>
            <w:vMerge w:val="restart"/>
          </w:tcPr>
          <w:p w:rsidR="00F95AD5" w:rsidRPr="00F95AD5" w:rsidRDefault="00F95AD5" w:rsidP="00DC7271">
            <w:pPr>
              <w:rPr>
                <w:sz w:val="24"/>
                <w:szCs w:val="24"/>
                <w:lang w:val="kk-KZ"/>
              </w:rPr>
            </w:pPr>
            <w:r w:rsidRPr="00F95AD5">
              <w:rPr>
                <w:sz w:val="24"/>
                <w:szCs w:val="24"/>
                <w:lang w:val="kk-KZ"/>
              </w:rPr>
              <w:t>Педагог – организатор Ахметжанова И.Р.</w:t>
            </w:r>
          </w:p>
        </w:tc>
      </w:tr>
      <w:tr w:rsidR="00F95AD5" w:rsidTr="005857D9">
        <w:tc>
          <w:tcPr>
            <w:tcW w:w="6662" w:type="dxa"/>
          </w:tcPr>
          <w:p w:rsidR="00F95AD5" w:rsidRPr="00F95AD5" w:rsidRDefault="00F95AD5" w:rsidP="009D2295">
            <w:pPr>
              <w:rPr>
                <w:sz w:val="24"/>
                <w:szCs w:val="24"/>
                <w:lang w:val="kk-KZ"/>
              </w:rPr>
            </w:pPr>
            <w:r>
              <w:rPr>
                <w:sz w:val="24"/>
                <w:szCs w:val="24"/>
                <w:lang w:val="kk-KZ"/>
              </w:rPr>
              <w:t xml:space="preserve">4.2. </w:t>
            </w:r>
            <w:r w:rsidRPr="00F95AD5">
              <w:rPr>
                <w:sz w:val="24"/>
                <w:szCs w:val="24"/>
                <w:lang w:val="kk-KZ"/>
              </w:rPr>
              <w:t>Анкетирование родителей «Ваше мнение о работе детского</w:t>
            </w:r>
            <w:r w:rsidR="009D2295">
              <w:rPr>
                <w:sz w:val="24"/>
                <w:szCs w:val="24"/>
                <w:lang w:val="kk-KZ"/>
              </w:rPr>
              <w:t xml:space="preserve">  </w:t>
            </w:r>
            <w:r>
              <w:rPr>
                <w:sz w:val="24"/>
                <w:szCs w:val="24"/>
                <w:lang w:val="kk-KZ"/>
              </w:rPr>
              <w:t xml:space="preserve">    </w:t>
            </w:r>
            <w:r w:rsidRPr="00F95AD5">
              <w:rPr>
                <w:sz w:val="24"/>
                <w:szCs w:val="24"/>
                <w:lang w:val="kk-KZ"/>
              </w:rPr>
              <w:t xml:space="preserve"> сада»</w:t>
            </w:r>
          </w:p>
        </w:tc>
        <w:tc>
          <w:tcPr>
            <w:tcW w:w="3544" w:type="dxa"/>
            <w:vMerge/>
          </w:tcPr>
          <w:p w:rsidR="00F95AD5" w:rsidRDefault="00F95AD5" w:rsidP="00DC7271">
            <w:pPr>
              <w:rPr>
                <w:b/>
                <w:sz w:val="24"/>
                <w:szCs w:val="24"/>
                <w:lang w:val="kk-KZ"/>
              </w:rPr>
            </w:pPr>
          </w:p>
        </w:tc>
      </w:tr>
      <w:tr w:rsidR="00F95AD5" w:rsidTr="005857D9">
        <w:tc>
          <w:tcPr>
            <w:tcW w:w="6662" w:type="dxa"/>
          </w:tcPr>
          <w:p w:rsidR="00F95AD5" w:rsidRPr="00F95AD5" w:rsidRDefault="00F95AD5" w:rsidP="00D45E00">
            <w:pPr>
              <w:rPr>
                <w:sz w:val="24"/>
                <w:szCs w:val="24"/>
                <w:lang w:val="kk-KZ"/>
              </w:rPr>
            </w:pPr>
            <w:r>
              <w:rPr>
                <w:sz w:val="24"/>
                <w:szCs w:val="24"/>
                <w:lang w:val="kk-KZ"/>
              </w:rPr>
              <w:t>4.3.</w:t>
            </w:r>
            <w:r w:rsidR="00D45E00">
              <w:t xml:space="preserve"> </w:t>
            </w:r>
            <w:r w:rsidR="00D45E00" w:rsidRPr="00D45E00">
              <w:rPr>
                <w:sz w:val="24"/>
                <w:szCs w:val="24"/>
                <w:lang w:val="kk-KZ"/>
              </w:rPr>
              <w:t>Консультации «Готов</w:t>
            </w:r>
            <w:r w:rsidR="00D45E00">
              <w:rPr>
                <w:sz w:val="24"/>
                <w:szCs w:val="24"/>
                <w:lang w:val="kk-KZ"/>
              </w:rPr>
              <w:t>ность</w:t>
            </w:r>
            <w:r w:rsidR="00D45E00" w:rsidRPr="00D45E00">
              <w:rPr>
                <w:sz w:val="24"/>
                <w:szCs w:val="24"/>
                <w:lang w:val="kk-KZ"/>
              </w:rPr>
              <w:t xml:space="preserve"> ребенок</w:t>
            </w:r>
            <w:r w:rsidR="00D45E00">
              <w:rPr>
                <w:sz w:val="24"/>
                <w:szCs w:val="24"/>
                <w:lang w:val="kk-KZ"/>
              </w:rPr>
              <w:t xml:space="preserve">а </w:t>
            </w:r>
            <w:r w:rsidR="00D45E00" w:rsidRPr="00D45E00">
              <w:rPr>
                <w:sz w:val="24"/>
                <w:szCs w:val="24"/>
                <w:lang w:val="kk-KZ"/>
              </w:rPr>
              <w:t xml:space="preserve"> к  школе»</w:t>
            </w:r>
          </w:p>
        </w:tc>
        <w:tc>
          <w:tcPr>
            <w:tcW w:w="3544" w:type="dxa"/>
          </w:tcPr>
          <w:p w:rsidR="00D45E00" w:rsidRDefault="00D45E00" w:rsidP="00DC7271">
            <w:pPr>
              <w:rPr>
                <w:sz w:val="24"/>
                <w:szCs w:val="24"/>
                <w:lang w:val="kk-KZ"/>
              </w:rPr>
            </w:pPr>
            <w:r w:rsidRPr="00D45E00">
              <w:rPr>
                <w:sz w:val="24"/>
                <w:szCs w:val="24"/>
                <w:lang w:val="kk-KZ"/>
              </w:rPr>
              <w:t xml:space="preserve">Педагог – психолог </w:t>
            </w:r>
          </w:p>
          <w:p w:rsidR="00F95AD5" w:rsidRPr="00D45E00" w:rsidRDefault="00D45E00" w:rsidP="00DC7271">
            <w:pPr>
              <w:rPr>
                <w:sz w:val="24"/>
                <w:szCs w:val="24"/>
                <w:lang w:val="kk-KZ"/>
              </w:rPr>
            </w:pPr>
            <w:r w:rsidRPr="00D45E00">
              <w:rPr>
                <w:sz w:val="24"/>
                <w:szCs w:val="24"/>
                <w:lang w:val="kk-KZ"/>
              </w:rPr>
              <w:t>Абилова А.М.</w:t>
            </w:r>
          </w:p>
        </w:tc>
      </w:tr>
      <w:tr w:rsidR="00D45E00" w:rsidTr="005857D9">
        <w:tc>
          <w:tcPr>
            <w:tcW w:w="10206" w:type="dxa"/>
            <w:gridSpan w:val="2"/>
          </w:tcPr>
          <w:p w:rsidR="00D45E00" w:rsidRDefault="00D45E00" w:rsidP="00DC7271">
            <w:pPr>
              <w:rPr>
                <w:b/>
                <w:sz w:val="24"/>
                <w:szCs w:val="24"/>
                <w:lang w:val="kk-KZ"/>
              </w:rPr>
            </w:pPr>
            <w:r w:rsidRPr="00D45E00">
              <w:rPr>
                <w:b/>
                <w:sz w:val="24"/>
                <w:szCs w:val="24"/>
                <w:lang w:val="kk-KZ"/>
              </w:rPr>
              <w:t>5. Административно - хозяйственная работа</w:t>
            </w:r>
          </w:p>
        </w:tc>
      </w:tr>
      <w:tr w:rsidR="00F95AD5" w:rsidTr="005857D9">
        <w:tc>
          <w:tcPr>
            <w:tcW w:w="6662" w:type="dxa"/>
          </w:tcPr>
          <w:p w:rsidR="00F95AD5" w:rsidRPr="00D45E00" w:rsidRDefault="00D45E00" w:rsidP="00DC7271">
            <w:pPr>
              <w:rPr>
                <w:sz w:val="24"/>
                <w:szCs w:val="24"/>
                <w:lang w:val="kk-KZ"/>
              </w:rPr>
            </w:pPr>
            <w:r w:rsidRPr="00D45E00">
              <w:rPr>
                <w:sz w:val="24"/>
                <w:szCs w:val="24"/>
                <w:lang w:val="kk-KZ"/>
              </w:rPr>
              <w:t>5.1.</w:t>
            </w:r>
            <w:r w:rsidRPr="00D45E00">
              <w:t xml:space="preserve"> </w:t>
            </w:r>
            <w:r w:rsidRPr="00D45E00">
              <w:rPr>
                <w:sz w:val="24"/>
                <w:szCs w:val="24"/>
                <w:lang w:val="kk-KZ"/>
              </w:rPr>
              <w:t>Работа по благоустройству территории</w:t>
            </w:r>
            <w:r>
              <w:rPr>
                <w:sz w:val="24"/>
                <w:szCs w:val="24"/>
                <w:lang w:val="kk-KZ"/>
              </w:rPr>
              <w:t>.</w:t>
            </w:r>
          </w:p>
        </w:tc>
        <w:tc>
          <w:tcPr>
            <w:tcW w:w="3544" w:type="dxa"/>
          </w:tcPr>
          <w:p w:rsidR="00F95AD5" w:rsidRPr="00D45E00" w:rsidRDefault="00D45E00" w:rsidP="00DC7271">
            <w:pPr>
              <w:rPr>
                <w:sz w:val="24"/>
                <w:szCs w:val="24"/>
                <w:lang w:val="kk-KZ"/>
              </w:rPr>
            </w:pPr>
            <w:r w:rsidRPr="00D45E00">
              <w:rPr>
                <w:sz w:val="24"/>
                <w:szCs w:val="24"/>
                <w:lang w:val="kk-KZ"/>
              </w:rPr>
              <w:t>Зам по АХЧ Бут А.Н.</w:t>
            </w:r>
          </w:p>
        </w:tc>
      </w:tr>
      <w:tr w:rsidR="00D45E00" w:rsidTr="005857D9">
        <w:tc>
          <w:tcPr>
            <w:tcW w:w="6662" w:type="dxa"/>
          </w:tcPr>
          <w:p w:rsidR="00D45E00" w:rsidRDefault="00D45E00" w:rsidP="00462AC3">
            <w:pPr>
              <w:rPr>
                <w:sz w:val="24"/>
                <w:szCs w:val="24"/>
              </w:rPr>
            </w:pPr>
            <w:r>
              <w:rPr>
                <w:sz w:val="24"/>
                <w:szCs w:val="24"/>
              </w:rPr>
              <w:t>5</w:t>
            </w:r>
            <w:r w:rsidRPr="006703CF">
              <w:rPr>
                <w:sz w:val="24"/>
                <w:szCs w:val="24"/>
              </w:rPr>
              <w:t xml:space="preserve">.2.Оперативное совещание по итогам анализа </w:t>
            </w:r>
          </w:p>
          <w:p w:rsidR="00D45E00" w:rsidRPr="006703CF" w:rsidRDefault="00D45E00" w:rsidP="00462AC3">
            <w:pPr>
              <w:rPr>
                <w:sz w:val="24"/>
                <w:szCs w:val="24"/>
              </w:rPr>
            </w:pPr>
            <w:r>
              <w:rPr>
                <w:sz w:val="24"/>
                <w:szCs w:val="24"/>
              </w:rPr>
              <w:t xml:space="preserve">     </w:t>
            </w:r>
            <w:r w:rsidRPr="006703CF">
              <w:rPr>
                <w:sz w:val="24"/>
                <w:szCs w:val="24"/>
              </w:rPr>
              <w:t>питания в</w:t>
            </w:r>
            <w:r>
              <w:rPr>
                <w:sz w:val="24"/>
                <w:szCs w:val="24"/>
              </w:rPr>
              <w:t xml:space="preserve">  </w:t>
            </w:r>
            <w:r w:rsidRPr="006703CF">
              <w:rPr>
                <w:sz w:val="24"/>
                <w:szCs w:val="24"/>
              </w:rPr>
              <w:t xml:space="preserve"> ДОУ</w:t>
            </w:r>
          </w:p>
        </w:tc>
        <w:tc>
          <w:tcPr>
            <w:tcW w:w="3544" w:type="dxa"/>
          </w:tcPr>
          <w:p w:rsidR="00D45E00" w:rsidRPr="006703CF" w:rsidRDefault="00D45E00" w:rsidP="00462AC3">
            <w:pPr>
              <w:rPr>
                <w:sz w:val="24"/>
                <w:szCs w:val="24"/>
              </w:rPr>
            </w:pPr>
            <w:r>
              <w:rPr>
                <w:sz w:val="24"/>
                <w:szCs w:val="24"/>
              </w:rPr>
              <w:t xml:space="preserve"> Диетсестра Уфимцева Н.Ф.</w:t>
            </w:r>
          </w:p>
        </w:tc>
      </w:tr>
      <w:tr w:rsidR="00D45E00" w:rsidTr="005857D9">
        <w:tc>
          <w:tcPr>
            <w:tcW w:w="6662" w:type="dxa"/>
          </w:tcPr>
          <w:p w:rsidR="00D45E00" w:rsidRPr="006703CF" w:rsidRDefault="00D45E00" w:rsidP="00462AC3">
            <w:pPr>
              <w:rPr>
                <w:sz w:val="24"/>
                <w:szCs w:val="24"/>
              </w:rPr>
            </w:pPr>
            <w:r>
              <w:rPr>
                <w:sz w:val="24"/>
                <w:szCs w:val="24"/>
              </w:rPr>
              <w:t>5</w:t>
            </w:r>
            <w:r w:rsidRPr="006703CF">
              <w:rPr>
                <w:sz w:val="24"/>
                <w:szCs w:val="24"/>
              </w:rPr>
              <w:t>.3. Работа по упорядочению номенклатуры дел</w:t>
            </w:r>
          </w:p>
        </w:tc>
        <w:tc>
          <w:tcPr>
            <w:tcW w:w="3544" w:type="dxa"/>
          </w:tcPr>
          <w:p w:rsidR="00D45E00" w:rsidRDefault="00D45E00" w:rsidP="00D45E00">
            <w:pPr>
              <w:rPr>
                <w:sz w:val="24"/>
                <w:szCs w:val="24"/>
              </w:rPr>
            </w:pPr>
            <w:r>
              <w:rPr>
                <w:sz w:val="24"/>
                <w:szCs w:val="24"/>
              </w:rPr>
              <w:t xml:space="preserve"> Секретарь – делопроизводитель </w:t>
            </w:r>
          </w:p>
          <w:p w:rsidR="00D45E00" w:rsidRPr="006703CF" w:rsidRDefault="00D45E00" w:rsidP="00D45E00">
            <w:pPr>
              <w:rPr>
                <w:sz w:val="24"/>
                <w:szCs w:val="24"/>
              </w:rPr>
            </w:pPr>
            <w:proofErr w:type="spellStart"/>
            <w:r>
              <w:rPr>
                <w:sz w:val="24"/>
                <w:szCs w:val="24"/>
              </w:rPr>
              <w:t>Махатаева</w:t>
            </w:r>
            <w:proofErr w:type="spellEnd"/>
            <w:r>
              <w:rPr>
                <w:sz w:val="24"/>
                <w:szCs w:val="24"/>
              </w:rPr>
              <w:t xml:space="preserve"> А.К.</w:t>
            </w:r>
          </w:p>
        </w:tc>
      </w:tr>
      <w:tr w:rsidR="00907122" w:rsidTr="005857D9">
        <w:tc>
          <w:tcPr>
            <w:tcW w:w="6662" w:type="dxa"/>
          </w:tcPr>
          <w:p w:rsidR="00907122" w:rsidRDefault="00907122" w:rsidP="00907122">
            <w:pPr>
              <w:rPr>
                <w:sz w:val="24"/>
                <w:szCs w:val="24"/>
                <w:lang w:val="kk-KZ"/>
              </w:rPr>
            </w:pPr>
            <w:r>
              <w:rPr>
                <w:sz w:val="24"/>
                <w:szCs w:val="24"/>
                <w:lang w:val="kk-KZ"/>
              </w:rPr>
              <w:t>5.4.</w:t>
            </w:r>
            <w:r w:rsidRPr="009C52C2">
              <w:rPr>
                <w:sz w:val="24"/>
                <w:szCs w:val="24"/>
              </w:rPr>
              <w:t xml:space="preserve"> Обновление сайта 2 раза в неделю</w:t>
            </w:r>
          </w:p>
        </w:tc>
        <w:tc>
          <w:tcPr>
            <w:tcW w:w="3544" w:type="dxa"/>
          </w:tcPr>
          <w:p w:rsidR="00907122" w:rsidRDefault="00907122" w:rsidP="00462AC3">
            <w:pPr>
              <w:rPr>
                <w:sz w:val="24"/>
                <w:szCs w:val="24"/>
                <w:lang w:val="kk-KZ"/>
              </w:rPr>
            </w:pPr>
            <w:r w:rsidRPr="00B24292">
              <w:rPr>
                <w:sz w:val="24"/>
                <w:szCs w:val="24"/>
                <w:lang w:val="kk-KZ"/>
              </w:rPr>
              <w:t>Администратор сайта Малдыбаева К.А.</w:t>
            </w:r>
          </w:p>
        </w:tc>
      </w:tr>
    </w:tbl>
    <w:p w:rsidR="00D45E00" w:rsidRDefault="005857D9" w:rsidP="00DC727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45E00">
        <w:rPr>
          <w:rFonts w:ascii="Times New Roman" w:hAnsi="Times New Roman" w:cs="Times New Roman"/>
          <w:b/>
          <w:sz w:val="24"/>
          <w:szCs w:val="24"/>
          <w:lang w:val="kk-KZ"/>
        </w:rPr>
        <w:t>Май 201</w:t>
      </w:r>
      <w:r w:rsidR="00244ACC">
        <w:rPr>
          <w:rFonts w:ascii="Times New Roman" w:hAnsi="Times New Roman" w:cs="Times New Roman"/>
          <w:b/>
          <w:sz w:val="24"/>
          <w:szCs w:val="24"/>
          <w:lang w:val="kk-KZ"/>
        </w:rPr>
        <w:t>5</w:t>
      </w:r>
      <w:r w:rsidR="00D45E00">
        <w:rPr>
          <w:rFonts w:ascii="Times New Roman" w:hAnsi="Times New Roman" w:cs="Times New Roman"/>
          <w:b/>
          <w:sz w:val="24"/>
          <w:szCs w:val="24"/>
          <w:lang w:val="kk-KZ"/>
        </w:rPr>
        <w:t xml:space="preserve"> года</w:t>
      </w:r>
    </w:p>
    <w:tbl>
      <w:tblPr>
        <w:tblStyle w:val="a8"/>
        <w:tblW w:w="10206" w:type="dxa"/>
        <w:tblInd w:w="250" w:type="dxa"/>
        <w:tblLook w:val="04A0" w:firstRow="1" w:lastRow="0" w:firstColumn="1" w:lastColumn="0" w:noHBand="0" w:noVBand="1"/>
      </w:tblPr>
      <w:tblGrid>
        <w:gridCol w:w="6662"/>
        <w:gridCol w:w="3544"/>
      </w:tblGrid>
      <w:tr w:rsidR="00D45E00" w:rsidTr="005857D9">
        <w:tc>
          <w:tcPr>
            <w:tcW w:w="6662" w:type="dxa"/>
          </w:tcPr>
          <w:p w:rsidR="00D45E00" w:rsidRDefault="00D45E00" w:rsidP="00462AC3">
            <w:pPr>
              <w:jc w:val="center"/>
              <w:rPr>
                <w:b/>
                <w:sz w:val="24"/>
                <w:szCs w:val="24"/>
                <w:lang w:val="kk-KZ"/>
              </w:rPr>
            </w:pPr>
            <w:r w:rsidRPr="00AB12E6">
              <w:rPr>
                <w:b/>
                <w:sz w:val="24"/>
                <w:szCs w:val="24"/>
                <w:lang w:val="kk-KZ"/>
              </w:rPr>
              <w:t>Вид деятельности</w:t>
            </w:r>
          </w:p>
        </w:tc>
        <w:tc>
          <w:tcPr>
            <w:tcW w:w="3544" w:type="dxa"/>
          </w:tcPr>
          <w:p w:rsidR="00D45E00" w:rsidRDefault="00D45E00" w:rsidP="00462AC3">
            <w:pPr>
              <w:jc w:val="center"/>
              <w:rPr>
                <w:b/>
                <w:sz w:val="24"/>
                <w:szCs w:val="24"/>
                <w:lang w:val="kk-KZ"/>
              </w:rPr>
            </w:pPr>
            <w:r w:rsidRPr="00AB12E6">
              <w:rPr>
                <w:b/>
                <w:sz w:val="24"/>
                <w:szCs w:val="24"/>
                <w:lang w:val="kk-KZ"/>
              </w:rPr>
              <w:t>Ответственный</w:t>
            </w:r>
          </w:p>
        </w:tc>
      </w:tr>
      <w:tr w:rsidR="00D45E00" w:rsidTr="005857D9">
        <w:tc>
          <w:tcPr>
            <w:tcW w:w="10206" w:type="dxa"/>
            <w:gridSpan w:val="2"/>
          </w:tcPr>
          <w:p w:rsidR="00D45E00" w:rsidRDefault="00D45E00" w:rsidP="00462AC3">
            <w:pPr>
              <w:rPr>
                <w:b/>
                <w:sz w:val="24"/>
                <w:szCs w:val="24"/>
                <w:lang w:val="kk-KZ"/>
              </w:rPr>
            </w:pPr>
            <w:r w:rsidRPr="008F6E0B">
              <w:rPr>
                <w:b/>
                <w:sz w:val="24"/>
                <w:szCs w:val="24"/>
                <w:lang w:val="kk-KZ"/>
              </w:rPr>
              <w:t>1. Работа с кадрами</w:t>
            </w:r>
          </w:p>
        </w:tc>
      </w:tr>
      <w:tr w:rsidR="00DA7256" w:rsidTr="005857D9">
        <w:tc>
          <w:tcPr>
            <w:tcW w:w="6662" w:type="dxa"/>
          </w:tcPr>
          <w:p w:rsidR="00DA7256" w:rsidRPr="00FC034A" w:rsidRDefault="00DA7256" w:rsidP="00D45E00">
            <w:pPr>
              <w:pStyle w:val="a7"/>
              <w:numPr>
                <w:ilvl w:val="1"/>
                <w:numId w:val="17"/>
              </w:numPr>
              <w:rPr>
                <w:sz w:val="24"/>
                <w:szCs w:val="24"/>
              </w:rPr>
            </w:pPr>
            <w:r w:rsidRPr="00FC034A">
              <w:rPr>
                <w:sz w:val="24"/>
                <w:szCs w:val="24"/>
              </w:rPr>
              <w:t>Проведение инструктажей к летне</w:t>
            </w:r>
            <w:r>
              <w:rPr>
                <w:sz w:val="24"/>
                <w:szCs w:val="24"/>
                <w:lang w:val="kk-KZ"/>
              </w:rPr>
              <w:t xml:space="preserve"> </w:t>
            </w:r>
            <w:r w:rsidRPr="00FC034A">
              <w:rPr>
                <w:sz w:val="24"/>
                <w:szCs w:val="24"/>
              </w:rPr>
              <w:t>-</w:t>
            </w:r>
            <w:r>
              <w:rPr>
                <w:sz w:val="24"/>
                <w:szCs w:val="24"/>
                <w:lang w:val="kk-KZ"/>
              </w:rPr>
              <w:t xml:space="preserve"> </w:t>
            </w:r>
            <w:r w:rsidRPr="00FC034A">
              <w:rPr>
                <w:sz w:val="24"/>
                <w:szCs w:val="24"/>
              </w:rPr>
              <w:t>оздоровительной работе</w:t>
            </w:r>
          </w:p>
        </w:tc>
        <w:tc>
          <w:tcPr>
            <w:tcW w:w="3544" w:type="dxa"/>
            <w:vMerge w:val="restart"/>
          </w:tcPr>
          <w:p w:rsidR="00DA7256" w:rsidRPr="00DA7256" w:rsidRDefault="00DA7256" w:rsidP="00DC7271">
            <w:pPr>
              <w:rPr>
                <w:sz w:val="24"/>
                <w:szCs w:val="24"/>
                <w:lang w:val="kk-KZ"/>
              </w:rPr>
            </w:pPr>
            <w:r w:rsidRPr="00DA7256">
              <w:rPr>
                <w:sz w:val="24"/>
                <w:szCs w:val="24"/>
                <w:lang w:val="kk-KZ"/>
              </w:rPr>
              <w:t>Методист Рахимжанова А.К.</w:t>
            </w:r>
          </w:p>
        </w:tc>
      </w:tr>
      <w:tr w:rsidR="00DA7256" w:rsidTr="005857D9">
        <w:tc>
          <w:tcPr>
            <w:tcW w:w="6662" w:type="dxa"/>
          </w:tcPr>
          <w:p w:rsidR="00DA7256" w:rsidRPr="006703CF" w:rsidRDefault="00DA7256" w:rsidP="00462AC3">
            <w:pPr>
              <w:rPr>
                <w:sz w:val="24"/>
                <w:szCs w:val="24"/>
              </w:rPr>
            </w:pPr>
            <w:r>
              <w:rPr>
                <w:sz w:val="24"/>
                <w:szCs w:val="24"/>
              </w:rPr>
              <w:t xml:space="preserve"> </w:t>
            </w:r>
            <w:r w:rsidRPr="006703CF">
              <w:rPr>
                <w:sz w:val="24"/>
                <w:szCs w:val="24"/>
              </w:rPr>
              <w:t>1.2. О переходе на летний режим работы</w:t>
            </w:r>
          </w:p>
        </w:tc>
        <w:tc>
          <w:tcPr>
            <w:tcW w:w="3544" w:type="dxa"/>
            <w:vMerge/>
          </w:tcPr>
          <w:p w:rsidR="00DA7256" w:rsidRDefault="00DA7256" w:rsidP="00DC7271">
            <w:pPr>
              <w:rPr>
                <w:b/>
                <w:sz w:val="24"/>
                <w:szCs w:val="24"/>
                <w:lang w:val="kk-KZ"/>
              </w:rPr>
            </w:pPr>
          </w:p>
        </w:tc>
      </w:tr>
      <w:tr w:rsidR="00D45E00" w:rsidTr="005857D9">
        <w:tc>
          <w:tcPr>
            <w:tcW w:w="6662" w:type="dxa"/>
          </w:tcPr>
          <w:p w:rsidR="00D45E00" w:rsidRPr="006703CF" w:rsidRDefault="00D45E00" w:rsidP="00462AC3">
            <w:pPr>
              <w:rPr>
                <w:sz w:val="24"/>
                <w:szCs w:val="24"/>
              </w:rPr>
            </w:pPr>
            <w:r>
              <w:rPr>
                <w:sz w:val="24"/>
                <w:szCs w:val="24"/>
              </w:rPr>
              <w:t xml:space="preserve"> </w:t>
            </w:r>
            <w:r w:rsidRPr="006703CF">
              <w:rPr>
                <w:sz w:val="24"/>
                <w:szCs w:val="24"/>
              </w:rPr>
              <w:t>1.3. Организация выпуска детей в школу</w:t>
            </w:r>
          </w:p>
        </w:tc>
        <w:tc>
          <w:tcPr>
            <w:tcW w:w="3544" w:type="dxa"/>
          </w:tcPr>
          <w:p w:rsidR="00D45E00" w:rsidRPr="00DA7256" w:rsidRDefault="00DA7256" w:rsidP="00DC7271">
            <w:pPr>
              <w:rPr>
                <w:sz w:val="24"/>
                <w:szCs w:val="24"/>
                <w:lang w:val="kk-KZ"/>
              </w:rPr>
            </w:pPr>
            <w:r w:rsidRPr="00DA7256">
              <w:rPr>
                <w:sz w:val="24"/>
                <w:szCs w:val="24"/>
                <w:lang w:val="kk-KZ"/>
              </w:rPr>
              <w:t>Педагог – организатор Ахметжанова И.Р.</w:t>
            </w:r>
          </w:p>
        </w:tc>
      </w:tr>
      <w:tr w:rsidR="00D45E00" w:rsidTr="005857D9">
        <w:tc>
          <w:tcPr>
            <w:tcW w:w="6662" w:type="dxa"/>
          </w:tcPr>
          <w:p w:rsidR="00D45E00" w:rsidRPr="006703CF" w:rsidRDefault="00DA7256" w:rsidP="00462AC3">
            <w:pPr>
              <w:rPr>
                <w:sz w:val="24"/>
                <w:szCs w:val="24"/>
              </w:rPr>
            </w:pPr>
            <w:r>
              <w:rPr>
                <w:sz w:val="24"/>
                <w:szCs w:val="24"/>
              </w:rPr>
              <w:t>1.4.</w:t>
            </w:r>
            <w:r w:rsidRPr="006703CF">
              <w:rPr>
                <w:sz w:val="24"/>
                <w:szCs w:val="24"/>
              </w:rPr>
              <w:t xml:space="preserve"> Соблюдение </w:t>
            </w:r>
            <w:proofErr w:type="spellStart"/>
            <w:r w:rsidRPr="006703CF">
              <w:rPr>
                <w:sz w:val="24"/>
                <w:szCs w:val="24"/>
              </w:rPr>
              <w:t>санэпидемрежима</w:t>
            </w:r>
            <w:proofErr w:type="spellEnd"/>
            <w:r w:rsidRPr="006703CF">
              <w:rPr>
                <w:sz w:val="24"/>
                <w:szCs w:val="24"/>
              </w:rPr>
              <w:t xml:space="preserve"> в летний период</w:t>
            </w:r>
          </w:p>
        </w:tc>
        <w:tc>
          <w:tcPr>
            <w:tcW w:w="3544" w:type="dxa"/>
          </w:tcPr>
          <w:p w:rsidR="00D45E00" w:rsidRPr="00DA7256" w:rsidRDefault="00DA7256" w:rsidP="00DC7271">
            <w:pPr>
              <w:rPr>
                <w:sz w:val="24"/>
                <w:szCs w:val="24"/>
                <w:lang w:val="kk-KZ"/>
              </w:rPr>
            </w:pPr>
            <w:r w:rsidRPr="00DA7256">
              <w:rPr>
                <w:sz w:val="24"/>
                <w:szCs w:val="24"/>
                <w:lang w:val="kk-KZ"/>
              </w:rPr>
              <w:t>Медсестра Темиргалиева Г.А.</w:t>
            </w:r>
          </w:p>
        </w:tc>
      </w:tr>
      <w:tr w:rsidR="00D45E00" w:rsidTr="005857D9">
        <w:tc>
          <w:tcPr>
            <w:tcW w:w="6662" w:type="dxa"/>
          </w:tcPr>
          <w:p w:rsidR="00D45E00" w:rsidRPr="006703CF" w:rsidRDefault="00D45E00" w:rsidP="00462AC3">
            <w:pPr>
              <w:rPr>
                <w:sz w:val="24"/>
                <w:szCs w:val="24"/>
              </w:rPr>
            </w:pPr>
            <w:r w:rsidRPr="006703CF">
              <w:rPr>
                <w:sz w:val="24"/>
                <w:szCs w:val="24"/>
              </w:rPr>
              <w:t>1.5. Озеленение участка ДОУ</w:t>
            </w:r>
          </w:p>
        </w:tc>
        <w:tc>
          <w:tcPr>
            <w:tcW w:w="3544" w:type="dxa"/>
          </w:tcPr>
          <w:p w:rsidR="00D45E00" w:rsidRPr="00DA7256" w:rsidRDefault="00DA7256" w:rsidP="00DC7271">
            <w:pPr>
              <w:rPr>
                <w:sz w:val="24"/>
                <w:szCs w:val="24"/>
                <w:lang w:val="kk-KZ"/>
              </w:rPr>
            </w:pPr>
            <w:r>
              <w:rPr>
                <w:sz w:val="24"/>
                <w:szCs w:val="24"/>
                <w:lang w:val="kk-KZ"/>
              </w:rPr>
              <w:t>Зам по АХЧ Бут А.Н.</w:t>
            </w:r>
          </w:p>
        </w:tc>
      </w:tr>
      <w:tr w:rsidR="00DA7256" w:rsidTr="005857D9">
        <w:tc>
          <w:tcPr>
            <w:tcW w:w="10206" w:type="dxa"/>
            <w:gridSpan w:val="2"/>
          </w:tcPr>
          <w:p w:rsidR="00DA7256" w:rsidRDefault="00DA7256" w:rsidP="00DC7271">
            <w:pPr>
              <w:rPr>
                <w:b/>
                <w:sz w:val="24"/>
                <w:szCs w:val="24"/>
                <w:lang w:val="kk-KZ"/>
              </w:rPr>
            </w:pPr>
            <w:r w:rsidRPr="00A5360E">
              <w:rPr>
                <w:b/>
                <w:bCs/>
                <w:sz w:val="24"/>
                <w:szCs w:val="24"/>
              </w:rPr>
              <w:t>2.</w:t>
            </w:r>
            <w:r w:rsidRPr="006703CF">
              <w:rPr>
                <w:b/>
                <w:bCs/>
                <w:sz w:val="24"/>
                <w:szCs w:val="24"/>
              </w:rPr>
              <w:t xml:space="preserve"> Организационно</w:t>
            </w:r>
            <w:r>
              <w:rPr>
                <w:b/>
                <w:bCs/>
                <w:sz w:val="24"/>
                <w:szCs w:val="24"/>
                <w:lang w:val="kk-KZ"/>
              </w:rPr>
              <w:t xml:space="preserve"> </w:t>
            </w:r>
            <w:r w:rsidRPr="006703CF">
              <w:rPr>
                <w:b/>
                <w:bCs/>
                <w:sz w:val="24"/>
                <w:szCs w:val="24"/>
              </w:rPr>
              <w:t>-</w:t>
            </w:r>
            <w:r>
              <w:rPr>
                <w:b/>
                <w:bCs/>
                <w:sz w:val="24"/>
                <w:szCs w:val="24"/>
                <w:lang w:val="kk-KZ"/>
              </w:rPr>
              <w:t xml:space="preserve"> </w:t>
            </w:r>
            <w:r w:rsidRPr="006703CF">
              <w:rPr>
                <w:b/>
                <w:bCs/>
                <w:sz w:val="24"/>
                <w:szCs w:val="24"/>
              </w:rPr>
              <w:t>педагогическая работа</w:t>
            </w:r>
          </w:p>
        </w:tc>
      </w:tr>
      <w:tr w:rsidR="00DA7256" w:rsidTr="005857D9">
        <w:tc>
          <w:tcPr>
            <w:tcW w:w="6662" w:type="dxa"/>
          </w:tcPr>
          <w:p w:rsidR="00DA7256" w:rsidRPr="006703CF" w:rsidRDefault="00DA7256" w:rsidP="00D1608A">
            <w:pPr>
              <w:rPr>
                <w:sz w:val="24"/>
                <w:szCs w:val="24"/>
              </w:rPr>
            </w:pPr>
            <w:r>
              <w:rPr>
                <w:sz w:val="24"/>
                <w:szCs w:val="24"/>
              </w:rPr>
              <w:t xml:space="preserve"> </w:t>
            </w:r>
            <w:r w:rsidRPr="006703CF">
              <w:rPr>
                <w:sz w:val="24"/>
                <w:szCs w:val="24"/>
              </w:rPr>
              <w:t xml:space="preserve">2.1. Педсовет № </w:t>
            </w:r>
            <w:r>
              <w:rPr>
                <w:sz w:val="24"/>
                <w:szCs w:val="24"/>
                <w:lang w:val="kk-KZ"/>
              </w:rPr>
              <w:t>4</w:t>
            </w:r>
            <w:r>
              <w:rPr>
                <w:sz w:val="24"/>
                <w:szCs w:val="24"/>
              </w:rPr>
              <w:t>. Итоговый «Результативность работы  детского сада за 201</w:t>
            </w:r>
            <w:r w:rsidR="00D1608A">
              <w:rPr>
                <w:sz w:val="24"/>
                <w:szCs w:val="24"/>
                <w:lang w:val="kk-KZ"/>
              </w:rPr>
              <w:t>4</w:t>
            </w:r>
            <w:r>
              <w:rPr>
                <w:sz w:val="24"/>
                <w:szCs w:val="24"/>
              </w:rPr>
              <w:t xml:space="preserve"> </w:t>
            </w:r>
            <w:r w:rsidR="00D1608A">
              <w:rPr>
                <w:sz w:val="24"/>
                <w:szCs w:val="24"/>
              </w:rPr>
              <w:t>–</w:t>
            </w:r>
            <w:r>
              <w:rPr>
                <w:sz w:val="24"/>
                <w:szCs w:val="24"/>
              </w:rPr>
              <w:t xml:space="preserve"> 201</w:t>
            </w:r>
            <w:r w:rsidR="00D1608A">
              <w:rPr>
                <w:sz w:val="24"/>
                <w:szCs w:val="24"/>
                <w:lang w:val="kk-KZ"/>
              </w:rPr>
              <w:t>5 учебный год</w:t>
            </w:r>
            <w:r>
              <w:rPr>
                <w:sz w:val="24"/>
                <w:szCs w:val="24"/>
              </w:rPr>
              <w:t>»</w:t>
            </w:r>
          </w:p>
        </w:tc>
        <w:tc>
          <w:tcPr>
            <w:tcW w:w="3544" w:type="dxa"/>
          </w:tcPr>
          <w:p w:rsidR="00DA7256" w:rsidRDefault="00DA7256" w:rsidP="00DC7271">
            <w:pPr>
              <w:rPr>
                <w:b/>
                <w:sz w:val="24"/>
                <w:szCs w:val="24"/>
                <w:lang w:val="kk-KZ"/>
              </w:rPr>
            </w:pPr>
          </w:p>
        </w:tc>
      </w:tr>
      <w:tr w:rsidR="00DA7256" w:rsidTr="005857D9">
        <w:tc>
          <w:tcPr>
            <w:tcW w:w="6662" w:type="dxa"/>
          </w:tcPr>
          <w:p w:rsidR="00DA7256" w:rsidRPr="006703CF" w:rsidRDefault="00DA7256" w:rsidP="00462AC3">
            <w:pPr>
              <w:rPr>
                <w:sz w:val="24"/>
                <w:szCs w:val="24"/>
              </w:rPr>
            </w:pPr>
            <w:r>
              <w:rPr>
                <w:sz w:val="24"/>
                <w:szCs w:val="24"/>
              </w:rPr>
              <w:t xml:space="preserve"> </w:t>
            </w:r>
            <w:r w:rsidRPr="006703CF">
              <w:rPr>
                <w:sz w:val="24"/>
                <w:szCs w:val="24"/>
              </w:rPr>
              <w:t>1) О выполнении годовых задач учебного года</w:t>
            </w:r>
          </w:p>
        </w:tc>
        <w:tc>
          <w:tcPr>
            <w:tcW w:w="3544" w:type="dxa"/>
          </w:tcPr>
          <w:p w:rsidR="00DA7256" w:rsidRPr="00DA7256" w:rsidRDefault="00DA7256" w:rsidP="00DC7271">
            <w:pPr>
              <w:rPr>
                <w:sz w:val="24"/>
                <w:szCs w:val="24"/>
                <w:lang w:val="kk-KZ"/>
              </w:rPr>
            </w:pPr>
            <w:r w:rsidRPr="00DA7256">
              <w:rPr>
                <w:sz w:val="24"/>
                <w:szCs w:val="24"/>
                <w:lang w:val="kk-KZ"/>
              </w:rPr>
              <w:t>Заведующая Пилипенко Л.Ю.</w:t>
            </w:r>
          </w:p>
        </w:tc>
      </w:tr>
      <w:tr w:rsidR="00DA7256" w:rsidTr="005857D9">
        <w:tc>
          <w:tcPr>
            <w:tcW w:w="6662" w:type="dxa"/>
          </w:tcPr>
          <w:p w:rsidR="00DA7256" w:rsidRPr="006703CF" w:rsidRDefault="00DA7256" w:rsidP="009D2295">
            <w:pPr>
              <w:rPr>
                <w:sz w:val="24"/>
                <w:szCs w:val="24"/>
              </w:rPr>
            </w:pPr>
            <w:r>
              <w:rPr>
                <w:sz w:val="24"/>
                <w:szCs w:val="24"/>
              </w:rPr>
              <w:t xml:space="preserve"> </w:t>
            </w:r>
            <w:r w:rsidRPr="006703CF">
              <w:rPr>
                <w:sz w:val="24"/>
                <w:szCs w:val="24"/>
              </w:rPr>
              <w:t xml:space="preserve">2) «О наших успехах» - </w:t>
            </w:r>
            <w:r>
              <w:rPr>
                <w:sz w:val="24"/>
                <w:szCs w:val="24"/>
              </w:rPr>
              <w:t xml:space="preserve">презентационный </w:t>
            </w:r>
            <w:r w:rsidRPr="006703CF">
              <w:rPr>
                <w:sz w:val="24"/>
                <w:szCs w:val="24"/>
              </w:rPr>
              <w:t xml:space="preserve">отчёт воспитателей </w:t>
            </w:r>
            <w:r>
              <w:rPr>
                <w:sz w:val="24"/>
                <w:szCs w:val="24"/>
              </w:rPr>
              <w:t xml:space="preserve">и   специалистов  </w:t>
            </w:r>
            <w:r w:rsidRPr="006703CF">
              <w:rPr>
                <w:sz w:val="24"/>
                <w:szCs w:val="24"/>
              </w:rPr>
              <w:t xml:space="preserve">групп о </w:t>
            </w:r>
            <w:r>
              <w:rPr>
                <w:sz w:val="24"/>
                <w:szCs w:val="24"/>
              </w:rPr>
              <w:t xml:space="preserve">     </w:t>
            </w:r>
            <w:r w:rsidRPr="006703CF">
              <w:rPr>
                <w:sz w:val="24"/>
                <w:szCs w:val="24"/>
              </w:rPr>
              <w:t>проделанной работе за год</w:t>
            </w:r>
          </w:p>
        </w:tc>
        <w:tc>
          <w:tcPr>
            <w:tcW w:w="3544" w:type="dxa"/>
          </w:tcPr>
          <w:p w:rsidR="00DA7256" w:rsidRPr="00DA7256" w:rsidRDefault="00DA7256" w:rsidP="00DC7271">
            <w:pPr>
              <w:rPr>
                <w:sz w:val="24"/>
                <w:szCs w:val="24"/>
              </w:rPr>
            </w:pPr>
            <w:r w:rsidRPr="00DA7256">
              <w:rPr>
                <w:sz w:val="24"/>
                <w:szCs w:val="24"/>
              </w:rPr>
              <w:t>Воспитатели и узкие специалисты</w:t>
            </w:r>
          </w:p>
        </w:tc>
      </w:tr>
      <w:tr w:rsidR="00DA7256" w:rsidTr="005857D9">
        <w:tc>
          <w:tcPr>
            <w:tcW w:w="6662" w:type="dxa"/>
          </w:tcPr>
          <w:p w:rsidR="00DA7256" w:rsidRPr="006703CF" w:rsidRDefault="00DA7256" w:rsidP="00462AC3">
            <w:pPr>
              <w:rPr>
                <w:sz w:val="24"/>
                <w:szCs w:val="24"/>
              </w:rPr>
            </w:pPr>
            <w:r>
              <w:rPr>
                <w:sz w:val="24"/>
                <w:szCs w:val="24"/>
              </w:rPr>
              <w:t xml:space="preserve"> </w:t>
            </w:r>
            <w:r w:rsidRPr="006703CF">
              <w:rPr>
                <w:sz w:val="24"/>
                <w:szCs w:val="24"/>
              </w:rPr>
              <w:t xml:space="preserve">3) Отчёт </w:t>
            </w:r>
            <w:r>
              <w:rPr>
                <w:sz w:val="24"/>
                <w:szCs w:val="24"/>
              </w:rPr>
              <w:t>методиста</w:t>
            </w:r>
            <w:r w:rsidRPr="006703CF">
              <w:rPr>
                <w:sz w:val="24"/>
                <w:szCs w:val="24"/>
              </w:rPr>
              <w:t xml:space="preserve"> о проделанной работе за год</w:t>
            </w:r>
          </w:p>
        </w:tc>
        <w:tc>
          <w:tcPr>
            <w:tcW w:w="3544" w:type="dxa"/>
          </w:tcPr>
          <w:p w:rsidR="00DA7256" w:rsidRPr="00F04CD3" w:rsidRDefault="00F04CD3" w:rsidP="00DC7271">
            <w:pPr>
              <w:rPr>
                <w:sz w:val="24"/>
                <w:szCs w:val="24"/>
                <w:lang w:val="kk-KZ"/>
              </w:rPr>
            </w:pPr>
            <w:r w:rsidRPr="00F04CD3">
              <w:rPr>
                <w:sz w:val="24"/>
                <w:szCs w:val="24"/>
                <w:lang w:val="kk-KZ"/>
              </w:rPr>
              <w:t>Методист Малдыбаева К.А.</w:t>
            </w:r>
          </w:p>
        </w:tc>
      </w:tr>
      <w:tr w:rsidR="00DA7256" w:rsidTr="005857D9">
        <w:tc>
          <w:tcPr>
            <w:tcW w:w="6662" w:type="dxa"/>
          </w:tcPr>
          <w:p w:rsidR="00DA7256" w:rsidRPr="006703CF" w:rsidRDefault="00DA7256" w:rsidP="00462AC3">
            <w:pPr>
              <w:rPr>
                <w:sz w:val="24"/>
                <w:szCs w:val="24"/>
              </w:rPr>
            </w:pPr>
            <w:r>
              <w:rPr>
                <w:sz w:val="24"/>
                <w:szCs w:val="24"/>
              </w:rPr>
              <w:t xml:space="preserve"> </w:t>
            </w:r>
            <w:r w:rsidRPr="006703CF">
              <w:rPr>
                <w:sz w:val="24"/>
                <w:szCs w:val="24"/>
              </w:rPr>
              <w:t>4) Анализ заболеваемости детей</w:t>
            </w:r>
          </w:p>
        </w:tc>
        <w:tc>
          <w:tcPr>
            <w:tcW w:w="3544" w:type="dxa"/>
          </w:tcPr>
          <w:p w:rsidR="00DA7256" w:rsidRDefault="00F04CD3" w:rsidP="00DC7271">
            <w:pPr>
              <w:rPr>
                <w:b/>
                <w:sz w:val="24"/>
                <w:szCs w:val="24"/>
                <w:lang w:val="kk-KZ"/>
              </w:rPr>
            </w:pPr>
            <w:r w:rsidRPr="00DA7256">
              <w:rPr>
                <w:sz w:val="24"/>
                <w:szCs w:val="24"/>
                <w:lang w:val="kk-KZ"/>
              </w:rPr>
              <w:t>Медсестра Темиргалиева Г.А.</w:t>
            </w:r>
          </w:p>
        </w:tc>
      </w:tr>
      <w:tr w:rsidR="00F04CD3" w:rsidTr="005857D9">
        <w:tc>
          <w:tcPr>
            <w:tcW w:w="6662" w:type="dxa"/>
          </w:tcPr>
          <w:p w:rsidR="00F04CD3" w:rsidRDefault="00F04CD3" w:rsidP="00F04CD3">
            <w:pPr>
              <w:rPr>
                <w:sz w:val="24"/>
                <w:szCs w:val="24"/>
                <w:lang w:val="kk-KZ"/>
              </w:rPr>
            </w:pPr>
            <w:r>
              <w:rPr>
                <w:sz w:val="24"/>
                <w:szCs w:val="24"/>
              </w:rPr>
              <w:t xml:space="preserve"> </w:t>
            </w:r>
            <w:r w:rsidRPr="006703CF">
              <w:rPr>
                <w:sz w:val="24"/>
                <w:szCs w:val="24"/>
              </w:rPr>
              <w:t>5) Утверждение плана работы на летне</w:t>
            </w:r>
            <w:r>
              <w:rPr>
                <w:sz w:val="24"/>
                <w:szCs w:val="24"/>
                <w:lang w:val="kk-KZ"/>
              </w:rPr>
              <w:t xml:space="preserve"> </w:t>
            </w:r>
            <w:r>
              <w:rPr>
                <w:sz w:val="24"/>
                <w:szCs w:val="24"/>
              </w:rPr>
              <w:t>–</w:t>
            </w:r>
            <w:r>
              <w:rPr>
                <w:sz w:val="24"/>
                <w:szCs w:val="24"/>
                <w:lang w:val="kk-KZ"/>
              </w:rPr>
              <w:t xml:space="preserve">    </w:t>
            </w:r>
            <w:proofErr w:type="gramStart"/>
            <w:r w:rsidRPr="006703CF">
              <w:rPr>
                <w:sz w:val="24"/>
                <w:szCs w:val="24"/>
              </w:rPr>
              <w:t>оздоровительный</w:t>
            </w:r>
            <w:proofErr w:type="gramEnd"/>
            <w:r w:rsidRPr="006703CF">
              <w:rPr>
                <w:sz w:val="24"/>
                <w:szCs w:val="24"/>
              </w:rPr>
              <w:t xml:space="preserve"> </w:t>
            </w:r>
            <w:r>
              <w:rPr>
                <w:sz w:val="24"/>
                <w:szCs w:val="24"/>
                <w:lang w:val="kk-KZ"/>
              </w:rPr>
              <w:t xml:space="preserve"> </w:t>
            </w:r>
          </w:p>
          <w:p w:rsidR="00F04CD3" w:rsidRPr="006703CF" w:rsidRDefault="00F04CD3" w:rsidP="00F04CD3">
            <w:pPr>
              <w:rPr>
                <w:sz w:val="24"/>
                <w:szCs w:val="24"/>
              </w:rPr>
            </w:pPr>
            <w:r>
              <w:rPr>
                <w:sz w:val="24"/>
                <w:szCs w:val="24"/>
                <w:lang w:val="kk-KZ"/>
              </w:rPr>
              <w:t xml:space="preserve">    </w:t>
            </w:r>
            <w:r w:rsidRPr="006703CF">
              <w:rPr>
                <w:sz w:val="24"/>
                <w:szCs w:val="24"/>
              </w:rPr>
              <w:t>период</w:t>
            </w:r>
          </w:p>
        </w:tc>
        <w:tc>
          <w:tcPr>
            <w:tcW w:w="3544" w:type="dxa"/>
          </w:tcPr>
          <w:p w:rsidR="00F04CD3" w:rsidRDefault="00F04CD3" w:rsidP="00D1608A">
            <w:pPr>
              <w:rPr>
                <w:b/>
                <w:sz w:val="24"/>
                <w:szCs w:val="24"/>
                <w:lang w:val="kk-KZ"/>
              </w:rPr>
            </w:pPr>
            <w:r w:rsidRPr="00F04CD3">
              <w:rPr>
                <w:sz w:val="24"/>
                <w:szCs w:val="24"/>
                <w:lang w:val="kk-KZ"/>
              </w:rPr>
              <w:t xml:space="preserve">Методист </w:t>
            </w:r>
            <w:r w:rsidR="00D1608A">
              <w:rPr>
                <w:sz w:val="24"/>
                <w:szCs w:val="24"/>
                <w:lang w:val="kk-KZ"/>
              </w:rPr>
              <w:t>Рахимжанова А.К.</w:t>
            </w:r>
          </w:p>
        </w:tc>
      </w:tr>
      <w:tr w:rsidR="00F04CD3" w:rsidTr="005857D9">
        <w:tc>
          <w:tcPr>
            <w:tcW w:w="6662" w:type="dxa"/>
          </w:tcPr>
          <w:p w:rsidR="00F04CD3" w:rsidRDefault="00F04CD3" w:rsidP="00F04CD3">
            <w:pPr>
              <w:rPr>
                <w:sz w:val="24"/>
                <w:szCs w:val="24"/>
              </w:rPr>
            </w:pPr>
            <w:r>
              <w:rPr>
                <w:sz w:val="24"/>
                <w:szCs w:val="24"/>
              </w:rPr>
              <w:t xml:space="preserve"> </w:t>
            </w:r>
            <w:r w:rsidRPr="006703CF">
              <w:rPr>
                <w:sz w:val="24"/>
                <w:szCs w:val="24"/>
              </w:rPr>
              <w:t xml:space="preserve">6) Проект решения педагогического совета, его </w:t>
            </w:r>
          </w:p>
          <w:p w:rsidR="00F04CD3" w:rsidRPr="006703CF" w:rsidRDefault="00F04CD3" w:rsidP="00F04CD3">
            <w:pPr>
              <w:rPr>
                <w:sz w:val="24"/>
                <w:szCs w:val="24"/>
              </w:rPr>
            </w:pPr>
            <w:r>
              <w:rPr>
                <w:sz w:val="24"/>
                <w:szCs w:val="24"/>
              </w:rPr>
              <w:t xml:space="preserve">     </w:t>
            </w:r>
            <w:r w:rsidRPr="006703CF">
              <w:rPr>
                <w:sz w:val="24"/>
                <w:szCs w:val="24"/>
              </w:rPr>
              <w:t>утверждение, дополнения</w:t>
            </w:r>
          </w:p>
        </w:tc>
        <w:tc>
          <w:tcPr>
            <w:tcW w:w="3544" w:type="dxa"/>
          </w:tcPr>
          <w:p w:rsidR="00F04CD3" w:rsidRDefault="00D1608A" w:rsidP="00DC7271">
            <w:pPr>
              <w:rPr>
                <w:b/>
                <w:sz w:val="24"/>
                <w:szCs w:val="24"/>
                <w:lang w:val="kk-KZ"/>
              </w:rPr>
            </w:pPr>
            <w:r w:rsidRPr="00F04CD3">
              <w:rPr>
                <w:sz w:val="24"/>
                <w:szCs w:val="24"/>
                <w:lang w:val="kk-KZ"/>
              </w:rPr>
              <w:t>Методист Малдыбаева К.А.</w:t>
            </w:r>
          </w:p>
        </w:tc>
      </w:tr>
      <w:tr w:rsidR="00F04CD3" w:rsidTr="005857D9">
        <w:tc>
          <w:tcPr>
            <w:tcW w:w="10206" w:type="dxa"/>
            <w:gridSpan w:val="2"/>
          </w:tcPr>
          <w:p w:rsidR="00F04CD3" w:rsidRDefault="00F04CD3" w:rsidP="00DC7271">
            <w:pPr>
              <w:rPr>
                <w:b/>
                <w:sz w:val="24"/>
                <w:szCs w:val="24"/>
                <w:lang w:val="kk-KZ"/>
              </w:rPr>
            </w:pPr>
            <w:r w:rsidRPr="00973EA1">
              <w:rPr>
                <w:b/>
                <w:sz w:val="24"/>
                <w:szCs w:val="24"/>
              </w:rPr>
              <w:t>3.Контроль и руководство</w:t>
            </w:r>
          </w:p>
        </w:tc>
      </w:tr>
      <w:tr w:rsidR="00F04CD3" w:rsidTr="005857D9">
        <w:tc>
          <w:tcPr>
            <w:tcW w:w="6662" w:type="dxa"/>
          </w:tcPr>
          <w:p w:rsidR="004D4502" w:rsidRDefault="004D4502" w:rsidP="004D4502">
            <w:pPr>
              <w:rPr>
                <w:sz w:val="24"/>
                <w:szCs w:val="24"/>
              </w:rPr>
            </w:pPr>
            <w:r>
              <w:rPr>
                <w:sz w:val="24"/>
                <w:szCs w:val="24"/>
              </w:rPr>
              <w:t>3.1. Организация прогулок (</w:t>
            </w:r>
            <w:proofErr w:type="gramStart"/>
            <w:r>
              <w:rPr>
                <w:sz w:val="24"/>
                <w:szCs w:val="24"/>
              </w:rPr>
              <w:t>оперативный</w:t>
            </w:r>
            <w:proofErr w:type="gramEnd"/>
            <w:r>
              <w:rPr>
                <w:sz w:val="24"/>
                <w:szCs w:val="24"/>
              </w:rPr>
              <w:t xml:space="preserve">) </w:t>
            </w:r>
            <w:r>
              <w:rPr>
                <w:sz w:val="24"/>
                <w:szCs w:val="24"/>
                <w:lang w:val="kk-KZ"/>
              </w:rPr>
              <w:t xml:space="preserve"> </w:t>
            </w:r>
          </w:p>
          <w:p w:rsidR="00F04CD3" w:rsidRDefault="00F04CD3" w:rsidP="004D4502">
            <w:pPr>
              <w:rPr>
                <w:sz w:val="24"/>
                <w:szCs w:val="24"/>
              </w:rPr>
            </w:pPr>
          </w:p>
        </w:tc>
        <w:tc>
          <w:tcPr>
            <w:tcW w:w="3544" w:type="dxa"/>
          </w:tcPr>
          <w:p w:rsidR="00F04CD3" w:rsidRDefault="004D4502" w:rsidP="00DC7271">
            <w:pPr>
              <w:rPr>
                <w:b/>
                <w:sz w:val="24"/>
                <w:szCs w:val="24"/>
                <w:lang w:val="kk-KZ"/>
              </w:rPr>
            </w:pPr>
            <w:r w:rsidRPr="00DA7256">
              <w:rPr>
                <w:sz w:val="24"/>
                <w:szCs w:val="24"/>
                <w:lang w:val="kk-KZ"/>
              </w:rPr>
              <w:t>Педагог – организатор Ахметжанова И.Р.</w:t>
            </w:r>
          </w:p>
        </w:tc>
      </w:tr>
      <w:tr w:rsidR="00F04CD3" w:rsidTr="005857D9">
        <w:tc>
          <w:tcPr>
            <w:tcW w:w="6662" w:type="dxa"/>
          </w:tcPr>
          <w:p w:rsidR="00F04CD3" w:rsidRDefault="004D4502" w:rsidP="009D2295">
            <w:pPr>
              <w:rPr>
                <w:sz w:val="24"/>
                <w:szCs w:val="24"/>
              </w:rPr>
            </w:pPr>
            <w:r>
              <w:rPr>
                <w:sz w:val="24"/>
                <w:szCs w:val="24"/>
              </w:rPr>
              <w:t>3.2.</w:t>
            </w:r>
            <w:r>
              <w:t xml:space="preserve"> </w:t>
            </w:r>
            <w:r>
              <w:rPr>
                <w:sz w:val="24"/>
                <w:szCs w:val="24"/>
              </w:rPr>
              <w:t>С</w:t>
            </w:r>
            <w:r w:rsidRPr="004D4502">
              <w:rPr>
                <w:sz w:val="24"/>
                <w:szCs w:val="24"/>
              </w:rPr>
              <w:t>одержание выносного оборудования для труда на цветнике</w:t>
            </w:r>
            <w:r w:rsidR="009D2295">
              <w:rPr>
                <w:sz w:val="24"/>
                <w:szCs w:val="24"/>
              </w:rPr>
              <w:t xml:space="preserve"> </w:t>
            </w:r>
            <w:r>
              <w:rPr>
                <w:sz w:val="24"/>
                <w:szCs w:val="24"/>
              </w:rPr>
              <w:t xml:space="preserve">  </w:t>
            </w:r>
            <w:r w:rsidRPr="004D4502">
              <w:rPr>
                <w:sz w:val="24"/>
                <w:szCs w:val="24"/>
              </w:rPr>
              <w:t xml:space="preserve"> и огороде</w:t>
            </w:r>
          </w:p>
        </w:tc>
        <w:tc>
          <w:tcPr>
            <w:tcW w:w="3544" w:type="dxa"/>
          </w:tcPr>
          <w:p w:rsidR="00F04CD3" w:rsidRDefault="004D4502" w:rsidP="00DC7271">
            <w:pPr>
              <w:rPr>
                <w:b/>
                <w:sz w:val="24"/>
                <w:szCs w:val="24"/>
                <w:lang w:val="kk-KZ"/>
              </w:rPr>
            </w:pPr>
            <w:r w:rsidRPr="00DA7256">
              <w:rPr>
                <w:sz w:val="24"/>
                <w:szCs w:val="24"/>
                <w:lang w:val="kk-KZ"/>
              </w:rPr>
              <w:t>Методист Рахимжанова А.К.</w:t>
            </w:r>
          </w:p>
        </w:tc>
      </w:tr>
      <w:tr w:rsidR="004D4502" w:rsidTr="005857D9">
        <w:tc>
          <w:tcPr>
            <w:tcW w:w="10206" w:type="dxa"/>
            <w:gridSpan w:val="2"/>
          </w:tcPr>
          <w:p w:rsidR="004D4502" w:rsidRDefault="004D4502" w:rsidP="00DC7271">
            <w:pPr>
              <w:rPr>
                <w:b/>
                <w:sz w:val="24"/>
                <w:szCs w:val="24"/>
                <w:lang w:val="kk-KZ"/>
              </w:rPr>
            </w:pPr>
            <w:r w:rsidRPr="004D4502">
              <w:rPr>
                <w:b/>
                <w:sz w:val="24"/>
                <w:szCs w:val="24"/>
              </w:rPr>
              <w:t>4. Работа с родителями и социумом</w:t>
            </w:r>
          </w:p>
        </w:tc>
      </w:tr>
      <w:tr w:rsidR="00F04CD3" w:rsidTr="005857D9">
        <w:tc>
          <w:tcPr>
            <w:tcW w:w="6662" w:type="dxa"/>
          </w:tcPr>
          <w:p w:rsidR="00F04CD3" w:rsidRDefault="004D4502" w:rsidP="009D2295">
            <w:pPr>
              <w:rPr>
                <w:sz w:val="24"/>
                <w:szCs w:val="24"/>
              </w:rPr>
            </w:pPr>
            <w:r>
              <w:rPr>
                <w:sz w:val="24"/>
                <w:szCs w:val="24"/>
              </w:rPr>
              <w:t>4.1.</w:t>
            </w:r>
            <w:r w:rsidRPr="0043378F">
              <w:rPr>
                <w:sz w:val="24"/>
                <w:szCs w:val="24"/>
                <w:lang w:val="kk-KZ"/>
              </w:rPr>
              <w:t xml:space="preserve"> Общие и групповые родительские собрания</w:t>
            </w:r>
            <w:r w:rsidRPr="00DE4101">
              <w:t xml:space="preserve"> </w:t>
            </w:r>
            <w:r>
              <w:t xml:space="preserve"> </w:t>
            </w:r>
            <w:r w:rsidRPr="00005F44">
              <w:rPr>
                <w:sz w:val="24"/>
                <w:szCs w:val="24"/>
              </w:rPr>
              <w:t>«</w:t>
            </w:r>
            <w:r w:rsidRPr="00DE4101">
              <w:rPr>
                <w:sz w:val="24"/>
                <w:szCs w:val="24"/>
              </w:rPr>
              <w:t xml:space="preserve">Что мы </w:t>
            </w:r>
            <w:r>
              <w:rPr>
                <w:sz w:val="24"/>
                <w:szCs w:val="24"/>
              </w:rPr>
              <w:t xml:space="preserve"> </w:t>
            </w:r>
            <w:r w:rsidRPr="00DE4101">
              <w:rPr>
                <w:sz w:val="24"/>
                <w:szCs w:val="24"/>
              </w:rPr>
              <w:t>сумели</w:t>
            </w:r>
            <w:r w:rsidR="009D2295">
              <w:rPr>
                <w:sz w:val="24"/>
                <w:szCs w:val="24"/>
              </w:rPr>
              <w:t xml:space="preserve"> </w:t>
            </w:r>
            <w:bookmarkStart w:id="0" w:name="_GoBack"/>
            <w:bookmarkEnd w:id="0"/>
            <w:r>
              <w:rPr>
                <w:sz w:val="24"/>
                <w:szCs w:val="24"/>
              </w:rPr>
              <w:t xml:space="preserve"> </w:t>
            </w:r>
            <w:r w:rsidRPr="00DE4101">
              <w:rPr>
                <w:sz w:val="24"/>
                <w:szCs w:val="24"/>
              </w:rPr>
              <w:t xml:space="preserve"> сделать с вами за год</w:t>
            </w:r>
            <w:r w:rsidRPr="00005F44">
              <w:rPr>
                <w:sz w:val="24"/>
                <w:szCs w:val="24"/>
              </w:rPr>
              <w:t>»</w:t>
            </w:r>
          </w:p>
        </w:tc>
        <w:tc>
          <w:tcPr>
            <w:tcW w:w="3544" w:type="dxa"/>
          </w:tcPr>
          <w:p w:rsidR="00F04CD3" w:rsidRPr="004D4502" w:rsidRDefault="004D4502" w:rsidP="00DC7271">
            <w:pPr>
              <w:rPr>
                <w:sz w:val="24"/>
                <w:szCs w:val="24"/>
              </w:rPr>
            </w:pPr>
            <w:r w:rsidRPr="004D4502">
              <w:rPr>
                <w:sz w:val="24"/>
                <w:szCs w:val="24"/>
              </w:rPr>
              <w:t>Заведующая Пилипенко Л.Ю.</w:t>
            </w:r>
          </w:p>
        </w:tc>
      </w:tr>
      <w:tr w:rsidR="00F04CD3" w:rsidTr="005857D9">
        <w:tc>
          <w:tcPr>
            <w:tcW w:w="6662" w:type="dxa"/>
          </w:tcPr>
          <w:p w:rsidR="004D4502" w:rsidRDefault="004D4502" w:rsidP="00F04CD3">
            <w:pPr>
              <w:rPr>
                <w:sz w:val="24"/>
                <w:szCs w:val="24"/>
              </w:rPr>
            </w:pPr>
            <w:r>
              <w:rPr>
                <w:sz w:val="24"/>
                <w:szCs w:val="24"/>
              </w:rPr>
              <w:t>4.2.</w:t>
            </w:r>
            <w:r w:rsidRPr="00C56455">
              <w:t xml:space="preserve"> </w:t>
            </w:r>
            <w:r w:rsidRPr="004D4502">
              <w:rPr>
                <w:sz w:val="24"/>
                <w:szCs w:val="24"/>
              </w:rPr>
              <w:t>Участие родителей в подготовке и проведении</w:t>
            </w:r>
            <w:r>
              <w:rPr>
                <w:sz w:val="24"/>
                <w:szCs w:val="24"/>
              </w:rPr>
              <w:t xml:space="preserve"> выпускных </w:t>
            </w:r>
          </w:p>
          <w:p w:rsidR="00F04CD3" w:rsidRDefault="004D4502" w:rsidP="00F04CD3">
            <w:pPr>
              <w:rPr>
                <w:sz w:val="24"/>
                <w:szCs w:val="24"/>
              </w:rPr>
            </w:pPr>
            <w:r>
              <w:rPr>
                <w:sz w:val="24"/>
                <w:szCs w:val="24"/>
              </w:rPr>
              <w:t xml:space="preserve">      вечеров в </w:t>
            </w:r>
            <w:proofErr w:type="spellStart"/>
            <w:r>
              <w:rPr>
                <w:sz w:val="24"/>
                <w:szCs w:val="24"/>
              </w:rPr>
              <w:t>предшкольных</w:t>
            </w:r>
            <w:proofErr w:type="spellEnd"/>
            <w:r>
              <w:rPr>
                <w:sz w:val="24"/>
                <w:szCs w:val="24"/>
              </w:rPr>
              <w:t xml:space="preserve"> группах</w:t>
            </w:r>
          </w:p>
        </w:tc>
        <w:tc>
          <w:tcPr>
            <w:tcW w:w="3544" w:type="dxa"/>
          </w:tcPr>
          <w:p w:rsidR="00F04CD3" w:rsidRDefault="004D4502" w:rsidP="00DC7271">
            <w:pPr>
              <w:rPr>
                <w:b/>
                <w:sz w:val="24"/>
                <w:szCs w:val="24"/>
                <w:lang w:val="kk-KZ"/>
              </w:rPr>
            </w:pPr>
            <w:r w:rsidRPr="00DA7256">
              <w:rPr>
                <w:sz w:val="24"/>
                <w:szCs w:val="24"/>
                <w:lang w:val="kk-KZ"/>
              </w:rPr>
              <w:t>Педагог – организатор Ахметжанова И.Р.</w:t>
            </w:r>
            <w:r>
              <w:rPr>
                <w:sz w:val="24"/>
                <w:szCs w:val="24"/>
                <w:lang w:val="kk-KZ"/>
              </w:rPr>
              <w:t>, воспитатели предшкольных групп</w:t>
            </w:r>
          </w:p>
        </w:tc>
      </w:tr>
      <w:tr w:rsidR="004D4502" w:rsidTr="005857D9">
        <w:tc>
          <w:tcPr>
            <w:tcW w:w="6662" w:type="dxa"/>
          </w:tcPr>
          <w:p w:rsidR="004D4502" w:rsidRDefault="004D4502" w:rsidP="00F04CD3">
            <w:pPr>
              <w:rPr>
                <w:sz w:val="24"/>
                <w:szCs w:val="24"/>
              </w:rPr>
            </w:pPr>
            <w:r>
              <w:rPr>
                <w:sz w:val="24"/>
                <w:szCs w:val="24"/>
              </w:rPr>
              <w:t>4.3.</w:t>
            </w:r>
            <w:r w:rsidRPr="006703CF">
              <w:rPr>
                <w:sz w:val="24"/>
                <w:szCs w:val="24"/>
              </w:rPr>
              <w:t xml:space="preserve"> Заседание родительского комитета</w:t>
            </w:r>
          </w:p>
        </w:tc>
        <w:tc>
          <w:tcPr>
            <w:tcW w:w="3544" w:type="dxa"/>
          </w:tcPr>
          <w:p w:rsidR="004D4502" w:rsidRDefault="004D4502" w:rsidP="00DC7271">
            <w:pPr>
              <w:rPr>
                <w:b/>
                <w:sz w:val="24"/>
                <w:szCs w:val="24"/>
                <w:lang w:val="kk-KZ"/>
              </w:rPr>
            </w:pPr>
            <w:r w:rsidRPr="00DA7256">
              <w:rPr>
                <w:sz w:val="24"/>
                <w:szCs w:val="24"/>
                <w:lang w:val="kk-KZ"/>
              </w:rPr>
              <w:t>Педагог – организатор Ахметжанова И.Р.</w:t>
            </w:r>
          </w:p>
        </w:tc>
      </w:tr>
      <w:tr w:rsidR="004D4502" w:rsidTr="005857D9">
        <w:tc>
          <w:tcPr>
            <w:tcW w:w="10206" w:type="dxa"/>
            <w:gridSpan w:val="2"/>
          </w:tcPr>
          <w:p w:rsidR="004D4502" w:rsidRDefault="004D4502" w:rsidP="00DC7271">
            <w:pPr>
              <w:rPr>
                <w:b/>
                <w:sz w:val="24"/>
                <w:szCs w:val="24"/>
                <w:lang w:val="kk-KZ"/>
              </w:rPr>
            </w:pPr>
            <w:r w:rsidRPr="00D45E00">
              <w:rPr>
                <w:b/>
                <w:sz w:val="24"/>
                <w:szCs w:val="24"/>
                <w:lang w:val="kk-KZ"/>
              </w:rPr>
              <w:lastRenderedPageBreak/>
              <w:t>5. Административно - хозяйственная работа</w:t>
            </w:r>
          </w:p>
        </w:tc>
      </w:tr>
      <w:tr w:rsidR="004D4502" w:rsidTr="005857D9">
        <w:tc>
          <w:tcPr>
            <w:tcW w:w="6662" w:type="dxa"/>
          </w:tcPr>
          <w:p w:rsidR="004D4502" w:rsidRDefault="00907122" w:rsidP="00F04CD3">
            <w:pPr>
              <w:rPr>
                <w:sz w:val="24"/>
                <w:szCs w:val="24"/>
              </w:rPr>
            </w:pPr>
            <w:r>
              <w:rPr>
                <w:sz w:val="24"/>
                <w:szCs w:val="24"/>
              </w:rPr>
              <w:t>5.1.</w:t>
            </w:r>
            <w:r w:rsidRPr="006703CF">
              <w:rPr>
                <w:sz w:val="24"/>
                <w:szCs w:val="24"/>
              </w:rPr>
              <w:t xml:space="preserve"> Закупка материалов для ремонтных работ</w:t>
            </w:r>
          </w:p>
        </w:tc>
        <w:tc>
          <w:tcPr>
            <w:tcW w:w="3544" w:type="dxa"/>
          </w:tcPr>
          <w:p w:rsidR="004D4502" w:rsidRPr="00907122" w:rsidRDefault="00907122" w:rsidP="00DC7271">
            <w:pPr>
              <w:rPr>
                <w:sz w:val="24"/>
                <w:szCs w:val="24"/>
                <w:lang w:val="kk-KZ"/>
              </w:rPr>
            </w:pPr>
            <w:r w:rsidRPr="00907122">
              <w:rPr>
                <w:sz w:val="24"/>
                <w:szCs w:val="24"/>
                <w:lang w:val="kk-KZ"/>
              </w:rPr>
              <w:t>Зам по АХЧ Бут А.Н.</w:t>
            </w:r>
          </w:p>
        </w:tc>
      </w:tr>
      <w:tr w:rsidR="004D4502" w:rsidTr="005857D9">
        <w:tc>
          <w:tcPr>
            <w:tcW w:w="6662" w:type="dxa"/>
          </w:tcPr>
          <w:p w:rsidR="00907122" w:rsidRPr="00907122" w:rsidRDefault="00907122" w:rsidP="00907122">
            <w:pPr>
              <w:rPr>
                <w:sz w:val="24"/>
                <w:szCs w:val="24"/>
              </w:rPr>
            </w:pPr>
            <w:r>
              <w:rPr>
                <w:sz w:val="24"/>
                <w:szCs w:val="24"/>
              </w:rPr>
              <w:t>5.2.</w:t>
            </w:r>
            <w:r>
              <w:t xml:space="preserve"> </w:t>
            </w:r>
            <w:r w:rsidRPr="00907122">
              <w:rPr>
                <w:sz w:val="24"/>
                <w:szCs w:val="24"/>
              </w:rPr>
              <w:t xml:space="preserve">Анализ детей по группам здоровья на конец </w:t>
            </w:r>
          </w:p>
          <w:p w:rsidR="004D4502" w:rsidRDefault="00907122" w:rsidP="00907122">
            <w:pPr>
              <w:rPr>
                <w:sz w:val="24"/>
                <w:szCs w:val="24"/>
              </w:rPr>
            </w:pPr>
            <w:r w:rsidRPr="00907122">
              <w:rPr>
                <w:sz w:val="24"/>
                <w:szCs w:val="24"/>
              </w:rPr>
              <w:t xml:space="preserve">      учебного  года</w:t>
            </w:r>
          </w:p>
        </w:tc>
        <w:tc>
          <w:tcPr>
            <w:tcW w:w="3544" w:type="dxa"/>
          </w:tcPr>
          <w:p w:rsidR="004D4502" w:rsidRPr="00907122" w:rsidRDefault="00907122" w:rsidP="00DC7271">
            <w:pPr>
              <w:rPr>
                <w:sz w:val="24"/>
                <w:szCs w:val="24"/>
                <w:lang w:val="kk-KZ"/>
              </w:rPr>
            </w:pPr>
            <w:r w:rsidRPr="00907122">
              <w:rPr>
                <w:sz w:val="24"/>
                <w:szCs w:val="24"/>
                <w:lang w:val="kk-KZ"/>
              </w:rPr>
              <w:t>Медсестра Темиргалиева Г.А.</w:t>
            </w:r>
          </w:p>
        </w:tc>
      </w:tr>
      <w:tr w:rsidR="00907122" w:rsidTr="005857D9">
        <w:tc>
          <w:tcPr>
            <w:tcW w:w="6662" w:type="dxa"/>
          </w:tcPr>
          <w:p w:rsidR="00907122" w:rsidRDefault="00907122" w:rsidP="00462AC3">
            <w:pPr>
              <w:rPr>
                <w:sz w:val="24"/>
                <w:szCs w:val="24"/>
                <w:lang w:val="kk-KZ"/>
              </w:rPr>
            </w:pPr>
            <w:r>
              <w:rPr>
                <w:sz w:val="24"/>
                <w:szCs w:val="24"/>
                <w:lang w:val="kk-KZ"/>
              </w:rPr>
              <w:t>5.3.</w:t>
            </w:r>
            <w:r w:rsidRPr="009C52C2">
              <w:rPr>
                <w:sz w:val="24"/>
                <w:szCs w:val="24"/>
              </w:rPr>
              <w:t xml:space="preserve"> Обновление сайта 2 раза в неделю</w:t>
            </w:r>
          </w:p>
        </w:tc>
        <w:tc>
          <w:tcPr>
            <w:tcW w:w="3544" w:type="dxa"/>
          </w:tcPr>
          <w:p w:rsidR="00907122" w:rsidRDefault="00907122" w:rsidP="00462AC3">
            <w:pPr>
              <w:rPr>
                <w:sz w:val="24"/>
                <w:szCs w:val="24"/>
                <w:lang w:val="kk-KZ"/>
              </w:rPr>
            </w:pPr>
            <w:r w:rsidRPr="00B24292">
              <w:rPr>
                <w:sz w:val="24"/>
                <w:szCs w:val="24"/>
                <w:lang w:val="kk-KZ"/>
              </w:rPr>
              <w:t>Администратор сайта Малдыбаева К.А.</w:t>
            </w:r>
          </w:p>
        </w:tc>
      </w:tr>
    </w:tbl>
    <w:p w:rsidR="00F372EF" w:rsidRDefault="00F372EF" w:rsidP="00DC7271">
      <w:pPr>
        <w:spacing w:after="0" w:line="240" w:lineRule="auto"/>
        <w:rPr>
          <w:rFonts w:ascii="Times New Roman" w:hAnsi="Times New Roman" w:cs="Times New Roman"/>
          <w:b/>
          <w:sz w:val="24"/>
          <w:szCs w:val="24"/>
          <w:lang w:val="kk-KZ"/>
        </w:rPr>
      </w:pPr>
    </w:p>
    <w:p w:rsidR="00F372EF" w:rsidRDefault="00F372EF" w:rsidP="00DC7271">
      <w:pPr>
        <w:spacing w:after="0" w:line="240" w:lineRule="auto"/>
        <w:rPr>
          <w:rFonts w:ascii="Times New Roman" w:hAnsi="Times New Roman" w:cs="Times New Roman"/>
          <w:b/>
          <w:sz w:val="24"/>
          <w:szCs w:val="24"/>
          <w:lang w:val="kk-KZ"/>
        </w:rPr>
      </w:pPr>
    </w:p>
    <w:sectPr w:rsidR="00F372EF" w:rsidSect="004D1800">
      <w:pgSz w:w="11906" w:h="16838"/>
      <w:pgMar w:top="709" w:right="850" w:bottom="1702" w:left="993"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B78"/>
    <w:multiLevelType w:val="multilevel"/>
    <w:tmpl w:val="9E0233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0D6F89"/>
    <w:multiLevelType w:val="hybridMultilevel"/>
    <w:tmpl w:val="ADFE7E1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FD6C99"/>
    <w:multiLevelType w:val="hybridMultilevel"/>
    <w:tmpl w:val="A0A08AC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nsid w:val="1081650F"/>
    <w:multiLevelType w:val="hybridMultilevel"/>
    <w:tmpl w:val="7C2E71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0A77A7C"/>
    <w:multiLevelType w:val="hybridMultilevel"/>
    <w:tmpl w:val="891E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993573"/>
    <w:multiLevelType w:val="hybridMultilevel"/>
    <w:tmpl w:val="84AE8D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2A57A6"/>
    <w:multiLevelType w:val="hybridMultilevel"/>
    <w:tmpl w:val="0CD6D8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4B86A4D"/>
    <w:multiLevelType w:val="hybridMultilevel"/>
    <w:tmpl w:val="B69C2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E77807"/>
    <w:multiLevelType w:val="hybridMultilevel"/>
    <w:tmpl w:val="EE9C7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0245FE"/>
    <w:multiLevelType w:val="hybridMultilevel"/>
    <w:tmpl w:val="FEDA9DF0"/>
    <w:lvl w:ilvl="0" w:tplc="79BA4BBC">
      <w:start w:val="2013"/>
      <w:numFmt w:val="decimal"/>
      <w:lvlText w:val="%1"/>
      <w:lvlJc w:val="left"/>
      <w:pPr>
        <w:ind w:left="1506" w:hanging="7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9A01526"/>
    <w:multiLevelType w:val="hybridMultilevel"/>
    <w:tmpl w:val="E8DE1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F4977"/>
    <w:multiLevelType w:val="multilevel"/>
    <w:tmpl w:val="4A16A2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233947"/>
    <w:multiLevelType w:val="hybridMultilevel"/>
    <w:tmpl w:val="3634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EA4301"/>
    <w:multiLevelType w:val="hybridMultilevel"/>
    <w:tmpl w:val="872AEB76"/>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60D4B97"/>
    <w:multiLevelType w:val="hybridMultilevel"/>
    <w:tmpl w:val="6DFE1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4852C9"/>
    <w:multiLevelType w:val="hybridMultilevel"/>
    <w:tmpl w:val="61E27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15206D"/>
    <w:multiLevelType w:val="singleLevel"/>
    <w:tmpl w:val="04190001"/>
    <w:lvl w:ilvl="0">
      <w:start w:val="1"/>
      <w:numFmt w:val="bullet"/>
      <w:lvlText w:val=""/>
      <w:lvlJc w:val="left"/>
      <w:pPr>
        <w:ind w:left="1080" w:hanging="360"/>
      </w:pPr>
      <w:rPr>
        <w:rFonts w:ascii="Symbol" w:hAnsi="Symbol" w:hint="default"/>
      </w:rPr>
    </w:lvl>
  </w:abstractNum>
  <w:abstractNum w:abstractNumId="17">
    <w:nsid w:val="3E9C27E3"/>
    <w:multiLevelType w:val="multilevel"/>
    <w:tmpl w:val="D42882EE"/>
    <w:lvl w:ilvl="0">
      <w:start w:val="4"/>
      <w:numFmt w:val="decimal"/>
      <w:lvlText w:val="%1."/>
      <w:lvlJc w:val="left"/>
      <w:pPr>
        <w:ind w:left="420" w:hanging="420"/>
      </w:pPr>
      <w:rPr>
        <w:rFonts w:hint="default"/>
      </w:rPr>
    </w:lvl>
    <w:lvl w:ilvl="1">
      <w:start w:val="4"/>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8">
    <w:nsid w:val="3F351464"/>
    <w:multiLevelType w:val="multilevel"/>
    <w:tmpl w:val="CB96DC80"/>
    <w:lvl w:ilvl="0">
      <w:start w:val="3"/>
      <w:numFmt w:val="decimal"/>
      <w:lvlText w:val="%1."/>
      <w:lvlJc w:val="left"/>
      <w:pPr>
        <w:ind w:left="360" w:hanging="360"/>
      </w:pPr>
      <w:rPr>
        <w:rFonts w:hint="default"/>
      </w:rPr>
    </w:lvl>
    <w:lvl w:ilvl="1">
      <w:start w:val="6"/>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9">
    <w:nsid w:val="42230BC7"/>
    <w:multiLevelType w:val="hybridMultilevel"/>
    <w:tmpl w:val="03A08870"/>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0">
    <w:nsid w:val="42A86733"/>
    <w:multiLevelType w:val="hybridMultilevel"/>
    <w:tmpl w:val="8FE24E9E"/>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1">
    <w:nsid w:val="4B10698C"/>
    <w:multiLevelType w:val="multilevel"/>
    <w:tmpl w:val="E1BEF9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202712"/>
    <w:multiLevelType w:val="multilevel"/>
    <w:tmpl w:val="3F04E388"/>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3">
    <w:nsid w:val="4F7D2F12"/>
    <w:multiLevelType w:val="multilevel"/>
    <w:tmpl w:val="E3A619C2"/>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4">
    <w:nsid w:val="509C39A0"/>
    <w:multiLevelType w:val="multilevel"/>
    <w:tmpl w:val="CF4415D2"/>
    <w:lvl w:ilvl="0">
      <w:start w:val="3"/>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5">
    <w:nsid w:val="51D23913"/>
    <w:multiLevelType w:val="hybridMultilevel"/>
    <w:tmpl w:val="B93CBB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CFA298D"/>
    <w:multiLevelType w:val="hybridMultilevel"/>
    <w:tmpl w:val="630AF842"/>
    <w:lvl w:ilvl="0" w:tplc="13E6E42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5F767163"/>
    <w:multiLevelType w:val="multilevel"/>
    <w:tmpl w:val="6E30C922"/>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8">
    <w:nsid w:val="5FDB0CCA"/>
    <w:multiLevelType w:val="multilevel"/>
    <w:tmpl w:val="8C948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D850AA"/>
    <w:multiLevelType w:val="multilevel"/>
    <w:tmpl w:val="5B623D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0">
    <w:nsid w:val="6C1824CE"/>
    <w:multiLevelType w:val="multilevel"/>
    <w:tmpl w:val="563EE1DE"/>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1">
    <w:nsid w:val="6D3E2892"/>
    <w:multiLevelType w:val="hybridMultilevel"/>
    <w:tmpl w:val="39D61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99469A"/>
    <w:multiLevelType w:val="multilevel"/>
    <w:tmpl w:val="A14ED428"/>
    <w:lvl w:ilvl="0">
      <w:start w:val="3"/>
      <w:numFmt w:val="decimal"/>
      <w:lvlText w:val="%1."/>
      <w:lvlJc w:val="left"/>
      <w:pPr>
        <w:ind w:left="360" w:hanging="360"/>
      </w:pPr>
      <w:rPr>
        <w:rFonts w:hint="default"/>
      </w:rPr>
    </w:lvl>
    <w:lvl w:ilvl="1">
      <w:start w:val="5"/>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3">
    <w:nsid w:val="6F316E5B"/>
    <w:multiLevelType w:val="hybridMultilevel"/>
    <w:tmpl w:val="CBC85AA4"/>
    <w:lvl w:ilvl="0" w:tplc="04190001">
      <w:start w:val="1"/>
      <w:numFmt w:val="bullet"/>
      <w:lvlText w:val=""/>
      <w:lvlJc w:val="left"/>
      <w:pPr>
        <w:ind w:left="720" w:hanging="360"/>
      </w:pPr>
      <w:rPr>
        <w:rFonts w:ascii="Symbol" w:hAnsi="Symbol" w:hint="default"/>
      </w:rPr>
    </w:lvl>
    <w:lvl w:ilvl="1" w:tplc="6C0ED4E4">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D46886"/>
    <w:multiLevelType w:val="hybridMultilevel"/>
    <w:tmpl w:val="CF8A8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391A7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9"/>
  </w:num>
  <w:num w:numId="3">
    <w:abstractNumId w:val="19"/>
  </w:num>
  <w:num w:numId="4">
    <w:abstractNumId w:val="20"/>
  </w:num>
  <w:num w:numId="5">
    <w:abstractNumId w:val="35"/>
  </w:num>
  <w:num w:numId="6">
    <w:abstractNumId w:val="16"/>
  </w:num>
  <w:num w:numId="7">
    <w:abstractNumId w:val="8"/>
  </w:num>
  <w:num w:numId="8">
    <w:abstractNumId w:val="14"/>
  </w:num>
  <w:num w:numId="9">
    <w:abstractNumId w:val="33"/>
  </w:num>
  <w:num w:numId="10">
    <w:abstractNumId w:val="3"/>
  </w:num>
  <w:num w:numId="11">
    <w:abstractNumId w:val="11"/>
  </w:num>
  <w:num w:numId="12">
    <w:abstractNumId w:val="21"/>
  </w:num>
  <w:num w:numId="13">
    <w:abstractNumId w:val="23"/>
  </w:num>
  <w:num w:numId="14">
    <w:abstractNumId w:val="22"/>
  </w:num>
  <w:num w:numId="15">
    <w:abstractNumId w:val="0"/>
  </w:num>
  <w:num w:numId="16">
    <w:abstractNumId w:val="27"/>
  </w:num>
  <w:num w:numId="17">
    <w:abstractNumId w:val="30"/>
  </w:num>
  <w:num w:numId="18">
    <w:abstractNumId w:val="2"/>
  </w:num>
  <w:num w:numId="19">
    <w:abstractNumId w:val="25"/>
  </w:num>
  <w:num w:numId="20">
    <w:abstractNumId w:val="12"/>
  </w:num>
  <w:num w:numId="21">
    <w:abstractNumId w:val="18"/>
  </w:num>
  <w:num w:numId="22">
    <w:abstractNumId w:val="24"/>
  </w:num>
  <w:num w:numId="23">
    <w:abstractNumId w:val="32"/>
  </w:num>
  <w:num w:numId="24">
    <w:abstractNumId w:val="17"/>
  </w:num>
  <w:num w:numId="25">
    <w:abstractNumId w:val="26"/>
  </w:num>
  <w:num w:numId="26">
    <w:abstractNumId w:val="6"/>
  </w:num>
  <w:num w:numId="27">
    <w:abstractNumId w:val="15"/>
  </w:num>
  <w:num w:numId="28">
    <w:abstractNumId w:val="34"/>
  </w:num>
  <w:num w:numId="29">
    <w:abstractNumId w:val="31"/>
  </w:num>
  <w:num w:numId="30">
    <w:abstractNumId w:val="4"/>
  </w:num>
  <w:num w:numId="31">
    <w:abstractNumId w:val="7"/>
  </w:num>
  <w:num w:numId="32">
    <w:abstractNumId w:val="10"/>
  </w:num>
  <w:num w:numId="33">
    <w:abstractNumId w:val="13"/>
  </w:num>
  <w:num w:numId="34">
    <w:abstractNumId w:val="9"/>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79"/>
    <w:rsid w:val="0000100B"/>
    <w:rsid w:val="00010072"/>
    <w:rsid w:val="00011812"/>
    <w:rsid w:val="000359FC"/>
    <w:rsid w:val="00052479"/>
    <w:rsid w:val="00057571"/>
    <w:rsid w:val="00060BE2"/>
    <w:rsid w:val="000813A0"/>
    <w:rsid w:val="000863CB"/>
    <w:rsid w:val="000A4088"/>
    <w:rsid w:val="000C0AD2"/>
    <w:rsid w:val="000D00AB"/>
    <w:rsid w:val="000F0E53"/>
    <w:rsid w:val="001151CE"/>
    <w:rsid w:val="00117BC5"/>
    <w:rsid w:val="00132082"/>
    <w:rsid w:val="00140C44"/>
    <w:rsid w:val="001717F6"/>
    <w:rsid w:val="00176F33"/>
    <w:rsid w:val="001A5BA9"/>
    <w:rsid w:val="001C2A5A"/>
    <w:rsid w:val="001D4B89"/>
    <w:rsid w:val="001E2A22"/>
    <w:rsid w:val="001F5B35"/>
    <w:rsid w:val="001F7A97"/>
    <w:rsid w:val="00227CB2"/>
    <w:rsid w:val="002316D2"/>
    <w:rsid w:val="002340AD"/>
    <w:rsid w:val="00244ACC"/>
    <w:rsid w:val="002602B8"/>
    <w:rsid w:val="00262862"/>
    <w:rsid w:val="002B13A7"/>
    <w:rsid w:val="002B2A4B"/>
    <w:rsid w:val="002B74E0"/>
    <w:rsid w:val="002E7B8A"/>
    <w:rsid w:val="00303734"/>
    <w:rsid w:val="00312428"/>
    <w:rsid w:val="00321E1E"/>
    <w:rsid w:val="0033713E"/>
    <w:rsid w:val="0034550F"/>
    <w:rsid w:val="00346376"/>
    <w:rsid w:val="00367FC0"/>
    <w:rsid w:val="00380050"/>
    <w:rsid w:val="00380768"/>
    <w:rsid w:val="003C7D49"/>
    <w:rsid w:val="0040592B"/>
    <w:rsid w:val="0040729E"/>
    <w:rsid w:val="0044177B"/>
    <w:rsid w:val="0045696B"/>
    <w:rsid w:val="00462AC3"/>
    <w:rsid w:val="00470838"/>
    <w:rsid w:val="00471555"/>
    <w:rsid w:val="004733B4"/>
    <w:rsid w:val="0048486E"/>
    <w:rsid w:val="00490A8E"/>
    <w:rsid w:val="00491023"/>
    <w:rsid w:val="00497759"/>
    <w:rsid w:val="004B7C03"/>
    <w:rsid w:val="004D0169"/>
    <w:rsid w:val="004D1800"/>
    <w:rsid w:val="004D4502"/>
    <w:rsid w:val="004D7294"/>
    <w:rsid w:val="004E1E71"/>
    <w:rsid w:val="00504C87"/>
    <w:rsid w:val="005158DF"/>
    <w:rsid w:val="005241BF"/>
    <w:rsid w:val="005302DA"/>
    <w:rsid w:val="005307F0"/>
    <w:rsid w:val="00552F12"/>
    <w:rsid w:val="005857D9"/>
    <w:rsid w:val="00593481"/>
    <w:rsid w:val="00593E24"/>
    <w:rsid w:val="005A1AC0"/>
    <w:rsid w:val="005A43D8"/>
    <w:rsid w:val="005B4EDD"/>
    <w:rsid w:val="005C7BF9"/>
    <w:rsid w:val="005D50AA"/>
    <w:rsid w:val="005F58F2"/>
    <w:rsid w:val="00602FEF"/>
    <w:rsid w:val="00610036"/>
    <w:rsid w:val="00620055"/>
    <w:rsid w:val="00642127"/>
    <w:rsid w:val="006519E5"/>
    <w:rsid w:val="006575F2"/>
    <w:rsid w:val="00664DE7"/>
    <w:rsid w:val="006717BD"/>
    <w:rsid w:val="006741E7"/>
    <w:rsid w:val="0068699E"/>
    <w:rsid w:val="006A4CE8"/>
    <w:rsid w:val="006A773D"/>
    <w:rsid w:val="006B4F02"/>
    <w:rsid w:val="006C0BFD"/>
    <w:rsid w:val="006C167E"/>
    <w:rsid w:val="006D1BA8"/>
    <w:rsid w:val="006D5ECA"/>
    <w:rsid w:val="006E4D26"/>
    <w:rsid w:val="006F29E4"/>
    <w:rsid w:val="006F4E06"/>
    <w:rsid w:val="00722473"/>
    <w:rsid w:val="00736F1A"/>
    <w:rsid w:val="0074040D"/>
    <w:rsid w:val="0074324C"/>
    <w:rsid w:val="007476E5"/>
    <w:rsid w:val="00755921"/>
    <w:rsid w:val="00761E56"/>
    <w:rsid w:val="00763C49"/>
    <w:rsid w:val="00764BFB"/>
    <w:rsid w:val="00792B9B"/>
    <w:rsid w:val="007A595C"/>
    <w:rsid w:val="007B027C"/>
    <w:rsid w:val="007B4103"/>
    <w:rsid w:val="007B493A"/>
    <w:rsid w:val="007B671C"/>
    <w:rsid w:val="007C1269"/>
    <w:rsid w:val="007C2CCA"/>
    <w:rsid w:val="007C7A72"/>
    <w:rsid w:val="007E2BDE"/>
    <w:rsid w:val="007E4A1C"/>
    <w:rsid w:val="007F7823"/>
    <w:rsid w:val="00840CB0"/>
    <w:rsid w:val="00844943"/>
    <w:rsid w:val="008750ED"/>
    <w:rsid w:val="008807A2"/>
    <w:rsid w:val="00891D20"/>
    <w:rsid w:val="008A0FE5"/>
    <w:rsid w:val="008A15EC"/>
    <w:rsid w:val="008A4AE3"/>
    <w:rsid w:val="008A54E7"/>
    <w:rsid w:val="008A7C4A"/>
    <w:rsid w:val="008C1DE3"/>
    <w:rsid w:val="008E29B6"/>
    <w:rsid w:val="008E5157"/>
    <w:rsid w:val="008E70C3"/>
    <w:rsid w:val="008E7B75"/>
    <w:rsid w:val="008F6E0B"/>
    <w:rsid w:val="009021A9"/>
    <w:rsid w:val="00907122"/>
    <w:rsid w:val="00944085"/>
    <w:rsid w:val="00965D33"/>
    <w:rsid w:val="009718AF"/>
    <w:rsid w:val="00973E38"/>
    <w:rsid w:val="00982329"/>
    <w:rsid w:val="00992088"/>
    <w:rsid w:val="009975F1"/>
    <w:rsid w:val="009A6F82"/>
    <w:rsid w:val="009A7CFE"/>
    <w:rsid w:val="009D2295"/>
    <w:rsid w:val="009E0558"/>
    <w:rsid w:val="009E4405"/>
    <w:rsid w:val="009F2EBD"/>
    <w:rsid w:val="00A06FFF"/>
    <w:rsid w:val="00A1004F"/>
    <w:rsid w:val="00A16FCD"/>
    <w:rsid w:val="00A25D31"/>
    <w:rsid w:val="00A266D5"/>
    <w:rsid w:val="00A37806"/>
    <w:rsid w:val="00A5360E"/>
    <w:rsid w:val="00A54473"/>
    <w:rsid w:val="00A55E35"/>
    <w:rsid w:val="00A84561"/>
    <w:rsid w:val="00A85FF5"/>
    <w:rsid w:val="00A866F3"/>
    <w:rsid w:val="00A97F9E"/>
    <w:rsid w:val="00AB12E6"/>
    <w:rsid w:val="00AC6B82"/>
    <w:rsid w:val="00AE36F8"/>
    <w:rsid w:val="00AF4D6A"/>
    <w:rsid w:val="00B12F4E"/>
    <w:rsid w:val="00B24292"/>
    <w:rsid w:val="00B45B2F"/>
    <w:rsid w:val="00B75261"/>
    <w:rsid w:val="00B83077"/>
    <w:rsid w:val="00B9425C"/>
    <w:rsid w:val="00B9618B"/>
    <w:rsid w:val="00BA3A08"/>
    <w:rsid w:val="00BC6F29"/>
    <w:rsid w:val="00BD5957"/>
    <w:rsid w:val="00C24D44"/>
    <w:rsid w:val="00C526CA"/>
    <w:rsid w:val="00C5381D"/>
    <w:rsid w:val="00C540CB"/>
    <w:rsid w:val="00C5597C"/>
    <w:rsid w:val="00C5733B"/>
    <w:rsid w:val="00C81328"/>
    <w:rsid w:val="00C82F28"/>
    <w:rsid w:val="00C85437"/>
    <w:rsid w:val="00CC4382"/>
    <w:rsid w:val="00CD790C"/>
    <w:rsid w:val="00CE73A0"/>
    <w:rsid w:val="00D074E7"/>
    <w:rsid w:val="00D1340C"/>
    <w:rsid w:val="00D1608A"/>
    <w:rsid w:val="00D45E00"/>
    <w:rsid w:val="00D57295"/>
    <w:rsid w:val="00D664C7"/>
    <w:rsid w:val="00D7611B"/>
    <w:rsid w:val="00D7659C"/>
    <w:rsid w:val="00D8159C"/>
    <w:rsid w:val="00D81B2A"/>
    <w:rsid w:val="00D8639F"/>
    <w:rsid w:val="00D95FCD"/>
    <w:rsid w:val="00DA34E0"/>
    <w:rsid w:val="00DA7256"/>
    <w:rsid w:val="00DA7EC1"/>
    <w:rsid w:val="00DC5839"/>
    <w:rsid w:val="00DC7271"/>
    <w:rsid w:val="00DD555A"/>
    <w:rsid w:val="00E03209"/>
    <w:rsid w:val="00E06E14"/>
    <w:rsid w:val="00E3005F"/>
    <w:rsid w:val="00E311A5"/>
    <w:rsid w:val="00E346B4"/>
    <w:rsid w:val="00E43142"/>
    <w:rsid w:val="00E46559"/>
    <w:rsid w:val="00E561F4"/>
    <w:rsid w:val="00EA504D"/>
    <w:rsid w:val="00EA5929"/>
    <w:rsid w:val="00EB33DB"/>
    <w:rsid w:val="00EB532F"/>
    <w:rsid w:val="00EE03EC"/>
    <w:rsid w:val="00EF027E"/>
    <w:rsid w:val="00EF0EFB"/>
    <w:rsid w:val="00EF7648"/>
    <w:rsid w:val="00F011C0"/>
    <w:rsid w:val="00F04CD3"/>
    <w:rsid w:val="00F35F4D"/>
    <w:rsid w:val="00F372EF"/>
    <w:rsid w:val="00F65A6E"/>
    <w:rsid w:val="00F84A0A"/>
    <w:rsid w:val="00F95AD5"/>
    <w:rsid w:val="00FA1442"/>
    <w:rsid w:val="00FB109E"/>
    <w:rsid w:val="00FC5DF3"/>
    <w:rsid w:val="00FC6541"/>
    <w:rsid w:val="00FD71C3"/>
    <w:rsid w:val="00FE0C7C"/>
    <w:rsid w:val="00FE2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FD"/>
  </w:style>
  <w:style w:type="paragraph" w:styleId="1">
    <w:name w:val="heading 1"/>
    <w:basedOn w:val="a"/>
    <w:next w:val="a"/>
    <w:link w:val="10"/>
    <w:uiPriority w:val="9"/>
    <w:qFormat/>
    <w:rsid w:val="00CC43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A15EC"/>
    <w:pPr>
      <w:keepNext/>
      <w:spacing w:before="240" w:after="60" w:line="240" w:lineRule="auto"/>
      <w:outlineLvl w:val="1"/>
    </w:pPr>
    <w:rPr>
      <w:rFonts w:ascii="Cambria" w:eastAsia="Times New Roman" w:hAnsi="Cambria" w:cs="Times New Roman"/>
      <w:b/>
      <w:bCs/>
      <w:i/>
      <w:iCs/>
      <w:sz w:val="28"/>
      <w:szCs w:val="28"/>
      <w:lang w:eastAsia="ru-RU"/>
    </w:rPr>
  </w:style>
  <w:style w:type="paragraph" w:styleId="5">
    <w:name w:val="heading 5"/>
    <w:basedOn w:val="a"/>
    <w:next w:val="a"/>
    <w:link w:val="50"/>
    <w:qFormat/>
    <w:rsid w:val="008A15EC"/>
    <w:pPr>
      <w:keepNext/>
      <w:spacing w:after="0" w:line="240" w:lineRule="auto"/>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32082"/>
  </w:style>
  <w:style w:type="character" w:customStyle="1" w:styleId="a3">
    <w:name w:val="Основной текст Знак"/>
    <w:link w:val="a4"/>
    <w:locked/>
    <w:rsid w:val="00132082"/>
    <w:rPr>
      <w:sz w:val="24"/>
      <w:lang w:eastAsia="ru-RU"/>
    </w:rPr>
  </w:style>
  <w:style w:type="paragraph" w:styleId="a4">
    <w:name w:val="Body Text"/>
    <w:basedOn w:val="a"/>
    <w:link w:val="a3"/>
    <w:rsid w:val="00132082"/>
    <w:pPr>
      <w:spacing w:after="0" w:line="240" w:lineRule="auto"/>
      <w:jc w:val="both"/>
    </w:pPr>
    <w:rPr>
      <w:sz w:val="24"/>
      <w:lang w:eastAsia="ru-RU"/>
    </w:rPr>
  </w:style>
  <w:style w:type="character" w:customStyle="1" w:styleId="12">
    <w:name w:val="Основной текст Знак1"/>
    <w:basedOn w:val="a0"/>
    <w:uiPriority w:val="99"/>
    <w:semiHidden/>
    <w:rsid w:val="00132082"/>
  </w:style>
  <w:style w:type="paragraph" w:styleId="a5">
    <w:name w:val="Balloon Text"/>
    <w:basedOn w:val="a"/>
    <w:link w:val="a6"/>
    <w:uiPriority w:val="99"/>
    <w:unhideWhenUsed/>
    <w:rsid w:val="00132082"/>
    <w:pPr>
      <w:spacing w:after="0" w:line="240" w:lineRule="auto"/>
      <w:ind w:firstLine="709"/>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32082"/>
    <w:rPr>
      <w:rFonts w:ascii="Tahoma" w:eastAsia="Times New Roman" w:hAnsi="Tahoma" w:cs="Tahoma"/>
      <w:sz w:val="16"/>
      <w:szCs w:val="16"/>
      <w:lang w:eastAsia="ru-RU"/>
    </w:rPr>
  </w:style>
  <w:style w:type="character" w:customStyle="1" w:styleId="c1">
    <w:name w:val="c1"/>
    <w:basedOn w:val="a0"/>
    <w:rsid w:val="00132082"/>
  </w:style>
  <w:style w:type="paragraph" w:styleId="a7">
    <w:name w:val="List Paragraph"/>
    <w:basedOn w:val="a"/>
    <w:uiPriority w:val="34"/>
    <w:qFormat/>
    <w:rsid w:val="00132082"/>
    <w:pPr>
      <w:ind w:left="720"/>
      <w:contextualSpacing/>
    </w:pPr>
  </w:style>
  <w:style w:type="table" w:styleId="a8">
    <w:name w:val="Table Grid"/>
    <w:basedOn w:val="a1"/>
    <w:rsid w:val="001320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
    <w:name w:val="p5"/>
    <w:basedOn w:val="a"/>
    <w:rsid w:val="00132082"/>
    <w:pPr>
      <w:spacing w:after="0" w:line="240" w:lineRule="auto"/>
      <w:ind w:hanging="345"/>
    </w:pPr>
    <w:rPr>
      <w:rFonts w:ascii="Times New Roman" w:eastAsia="Times New Roman" w:hAnsi="Times New Roman" w:cs="Times New Roman"/>
      <w:sz w:val="24"/>
      <w:szCs w:val="24"/>
      <w:lang w:eastAsia="ru-RU"/>
    </w:rPr>
  </w:style>
  <w:style w:type="character" w:customStyle="1" w:styleId="t101">
    <w:name w:val="t101"/>
    <w:rsid w:val="00132082"/>
    <w:rPr>
      <w:rFonts w:ascii="Times New Roman" w:hAnsi="Times New Roman" w:cs="Times New Roman" w:hint="default"/>
      <w:color w:val="000000"/>
      <w:sz w:val="29"/>
      <w:szCs w:val="29"/>
    </w:rPr>
  </w:style>
  <w:style w:type="character" w:styleId="a9">
    <w:name w:val="Strong"/>
    <w:uiPriority w:val="22"/>
    <w:qFormat/>
    <w:rsid w:val="00132082"/>
    <w:rPr>
      <w:b/>
      <w:bCs/>
    </w:rPr>
  </w:style>
  <w:style w:type="paragraph" w:styleId="aa">
    <w:name w:val="Normal (Web)"/>
    <w:basedOn w:val="a"/>
    <w:uiPriority w:val="99"/>
    <w:unhideWhenUsed/>
    <w:rsid w:val="00132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Title"/>
    <w:basedOn w:val="a"/>
    <w:next w:val="a"/>
    <w:link w:val="ac"/>
    <w:uiPriority w:val="10"/>
    <w:qFormat/>
    <w:rsid w:val="00A544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A54473"/>
    <w:rPr>
      <w:rFonts w:asciiTheme="majorHAnsi" w:eastAsiaTheme="majorEastAsia" w:hAnsiTheme="majorHAnsi" w:cstheme="majorBidi"/>
      <w:color w:val="17365D" w:themeColor="text2" w:themeShade="BF"/>
      <w:spacing w:val="5"/>
      <w:kern w:val="28"/>
      <w:sz w:val="52"/>
      <w:szCs w:val="52"/>
    </w:rPr>
  </w:style>
  <w:style w:type="paragraph" w:customStyle="1" w:styleId="ad">
    <w:name w:val="Содержимое таблицы"/>
    <w:basedOn w:val="a"/>
    <w:rsid w:val="00D664C7"/>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character" w:customStyle="1" w:styleId="sitetxt">
    <w:name w:val="sitetxt"/>
    <w:basedOn w:val="a0"/>
    <w:rsid w:val="00D664C7"/>
  </w:style>
  <w:style w:type="character" w:customStyle="1" w:styleId="c22c12c9">
    <w:name w:val="c22 c12 c9"/>
    <w:basedOn w:val="a0"/>
    <w:rsid w:val="00D664C7"/>
  </w:style>
  <w:style w:type="paragraph" w:customStyle="1" w:styleId="Default">
    <w:name w:val="Default"/>
    <w:rsid w:val="00D664C7"/>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header"/>
    <w:basedOn w:val="a"/>
    <w:link w:val="af"/>
    <w:uiPriority w:val="99"/>
    <w:unhideWhenUsed/>
    <w:rsid w:val="00D664C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664C7"/>
  </w:style>
  <w:style w:type="paragraph" w:styleId="af0">
    <w:name w:val="footer"/>
    <w:basedOn w:val="a"/>
    <w:link w:val="af1"/>
    <w:uiPriority w:val="99"/>
    <w:unhideWhenUsed/>
    <w:rsid w:val="00D664C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664C7"/>
  </w:style>
  <w:style w:type="paragraph" w:styleId="af2">
    <w:name w:val="No Spacing"/>
    <w:link w:val="af3"/>
    <w:uiPriority w:val="1"/>
    <w:qFormat/>
    <w:rsid w:val="006717BD"/>
    <w:pPr>
      <w:spacing w:after="0" w:line="240" w:lineRule="auto"/>
    </w:pPr>
  </w:style>
  <w:style w:type="character" w:customStyle="1" w:styleId="10">
    <w:name w:val="Заголовок 1 Знак"/>
    <w:basedOn w:val="a0"/>
    <w:link w:val="1"/>
    <w:uiPriority w:val="9"/>
    <w:rsid w:val="00CC4382"/>
    <w:rPr>
      <w:rFonts w:asciiTheme="majorHAnsi" w:eastAsiaTheme="majorEastAsia" w:hAnsiTheme="majorHAnsi" w:cstheme="majorBidi"/>
      <w:b/>
      <w:bCs/>
      <w:color w:val="365F91" w:themeColor="accent1" w:themeShade="BF"/>
      <w:sz w:val="28"/>
      <w:szCs w:val="28"/>
    </w:rPr>
  </w:style>
  <w:style w:type="paragraph" w:customStyle="1" w:styleId="af4">
    <w:name w:val="Знак"/>
    <w:basedOn w:val="a"/>
    <w:rsid w:val="00F84A0A"/>
    <w:pPr>
      <w:spacing w:after="160" w:line="240" w:lineRule="exact"/>
    </w:pPr>
    <w:rPr>
      <w:rFonts w:ascii="Verdana" w:eastAsia="Times New Roman" w:hAnsi="Verdana" w:cs="Verdana"/>
      <w:sz w:val="20"/>
      <w:szCs w:val="20"/>
      <w:lang w:val="en-US"/>
    </w:rPr>
  </w:style>
  <w:style w:type="character" w:customStyle="1" w:styleId="20">
    <w:name w:val="Заголовок 2 Знак"/>
    <w:basedOn w:val="a0"/>
    <w:link w:val="2"/>
    <w:semiHidden/>
    <w:rsid w:val="008A15EC"/>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A15EC"/>
    <w:rPr>
      <w:rFonts w:ascii="Times New Roman" w:eastAsia="Times New Roman" w:hAnsi="Times New Roman" w:cs="Times New Roman"/>
      <w:b/>
      <w:i/>
      <w:sz w:val="24"/>
      <w:szCs w:val="20"/>
      <w:lang w:eastAsia="ru-RU"/>
    </w:rPr>
  </w:style>
  <w:style w:type="paragraph" w:styleId="af5">
    <w:name w:val="Body Text Indent"/>
    <w:basedOn w:val="a"/>
    <w:link w:val="af6"/>
    <w:rsid w:val="008A15EC"/>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8A15EC"/>
    <w:rPr>
      <w:rFonts w:ascii="Times New Roman" w:eastAsia="Times New Roman" w:hAnsi="Times New Roman" w:cs="Times New Roman"/>
      <w:sz w:val="24"/>
      <w:szCs w:val="24"/>
      <w:lang w:eastAsia="ru-RU"/>
    </w:rPr>
  </w:style>
  <w:style w:type="paragraph" w:styleId="3">
    <w:name w:val="Body Text Indent 3"/>
    <w:basedOn w:val="a"/>
    <w:link w:val="30"/>
    <w:rsid w:val="008A15E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8A15EC"/>
    <w:rPr>
      <w:rFonts w:ascii="Times New Roman" w:eastAsia="Times New Roman" w:hAnsi="Times New Roman" w:cs="Times New Roman"/>
      <w:sz w:val="28"/>
      <w:szCs w:val="20"/>
      <w:lang w:eastAsia="ru-RU"/>
    </w:rPr>
  </w:style>
  <w:style w:type="paragraph" w:styleId="21">
    <w:name w:val="Body Text 2"/>
    <w:basedOn w:val="a"/>
    <w:link w:val="22"/>
    <w:rsid w:val="008A15E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A15EC"/>
    <w:rPr>
      <w:rFonts w:ascii="Times New Roman" w:eastAsia="Times New Roman" w:hAnsi="Times New Roman" w:cs="Times New Roman"/>
      <w:sz w:val="24"/>
      <w:szCs w:val="24"/>
      <w:lang w:eastAsia="ru-RU"/>
    </w:rPr>
  </w:style>
  <w:style w:type="paragraph" w:customStyle="1" w:styleId="13">
    <w:name w:val="Знак1"/>
    <w:basedOn w:val="a"/>
    <w:rsid w:val="008A15EC"/>
    <w:pPr>
      <w:spacing w:after="160" w:line="240" w:lineRule="exact"/>
    </w:pPr>
    <w:rPr>
      <w:rFonts w:ascii="Verdana" w:eastAsia="Times New Roman" w:hAnsi="Verdana" w:cs="Times New Roman"/>
      <w:sz w:val="20"/>
      <w:szCs w:val="20"/>
      <w:lang w:val="en-US"/>
    </w:rPr>
  </w:style>
  <w:style w:type="character" w:styleId="af7">
    <w:name w:val="page number"/>
    <w:basedOn w:val="a0"/>
    <w:rsid w:val="008A15EC"/>
  </w:style>
  <w:style w:type="paragraph" w:styleId="31">
    <w:name w:val="Body Text 3"/>
    <w:basedOn w:val="a"/>
    <w:link w:val="32"/>
    <w:rsid w:val="008A15E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A15EC"/>
    <w:rPr>
      <w:rFonts w:ascii="Times New Roman" w:eastAsia="Times New Roman" w:hAnsi="Times New Roman" w:cs="Times New Roman"/>
      <w:sz w:val="16"/>
      <w:szCs w:val="16"/>
      <w:lang w:eastAsia="ru-RU"/>
    </w:rPr>
  </w:style>
  <w:style w:type="character" w:styleId="af8">
    <w:name w:val="annotation reference"/>
    <w:rsid w:val="008A15EC"/>
    <w:rPr>
      <w:sz w:val="16"/>
      <w:szCs w:val="16"/>
    </w:rPr>
  </w:style>
  <w:style w:type="paragraph" w:styleId="af9">
    <w:name w:val="annotation text"/>
    <w:basedOn w:val="a"/>
    <w:link w:val="afa"/>
    <w:rsid w:val="008A15EC"/>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8A15EC"/>
    <w:rPr>
      <w:rFonts w:ascii="Times New Roman" w:eastAsia="Times New Roman" w:hAnsi="Times New Roman" w:cs="Times New Roman"/>
      <w:sz w:val="20"/>
      <w:szCs w:val="20"/>
      <w:lang w:eastAsia="ru-RU"/>
    </w:rPr>
  </w:style>
  <w:style w:type="paragraph" w:styleId="afb">
    <w:name w:val="annotation subject"/>
    <w:basedOn w:val="af9"/>
    <w:next w:val="af9"/>
    <w:link w:val="afc"/>
    <w:rsid w:val="008A15EC"/>
    <w:rPr>
      <w:b/>
      <w:bCs/>
    </w:rPr>
  </w:style>
  <w:style w:type="character" w:customStyle="1" w:styleId="afc">
    <w:name w:val="Тема примечания Знак"/>
    <w:basedOn w:val="afa"/>
    <w:link w:val="afb"/>
    <w:rsid w:val="008A15EC"/>
    <w:rPr>
      <w:rFonts w:ascii="Times New Roman" w:eastAsia="Times New Roman" w:hAnsi="Times New Roman" w:cs="Times New Roman"/>
      <w:b/>
      <w:bCs/>
      <w:sz w:val="20"/>
      <w:szCs w:val="20"/>
      <w:lang w:eastAsia="ru-RU"/>
    </w:rPr>
  </w:style>
  <w:style w:type="character" w:customStyle="1" w:styleId="61">
    <w:name w:val="Основной текст (61)_"/>
    <w:rsid w:val="008A15EC"/>
    <w:rPr>
      <w:rFonts w:ascii="Times New Roman" w:eastAsia="Times New Roman" w:hAnsi="Times New Roman" w:cs="Times New Roman"/>
      <w:b w:val="0"/>
      <w:bCs w:val="0"/>
      <w:i w:val="0"/>
      <w:iCs w:val="0"/>
      <w:smallCaps w:val="0"/>
      <w:strike w:val="0"/>
      <w:sz w:val="23"/>
      <w:szCs w:val="23"/>
    </w:rPr>
  </w:style>
  <w:style w:type="character" w:customStyle="1" w:styleId="610">
    <w:name w:val="Основной текст (61)"/>
    <w:rsid w:val="008A15EC"/>
    <w:rPr>
      <w:rFonts w:ascii="Times New Roman" w:eastAsia="Times New Roman" w:hAnsi="Times New Roman" w:cs="Times New Roman"/>
      <w:b w:val="0"/>
      <w:bCs w:val="0"/>
      <w:i w:val="0"/>
      <w:iCs w:val="0"/>
      <w:smallCaps w:val="0"/>
      <w:strike w:val="0"/>
      <w:spacing w:val="0"/>
      <w:sz w:val="23"/>
      <w:szCs w:val="23"/>
    </w:rPr>
  </w:style>
  <w:style w:type="character" w:customStyle="1" w:styleId="apple-style-span">
    <w:name w:val="apple-style-span"/>
    <w:basedOn w:val="a0"/>
    <w:rsid w:val="008A15EC"/>
  </w:style>
  <w:style w:type="paragraph" w:customStyle="1" w:styleId="c4">
    <w:name w:val="c4"/>
    <w:basedOn w:val="a"/>
    <w:rsid w:val="008A15EC"/>
    <w:pPr>
      <w:spacing w:before="120" w:after="120" w:line="240" w:lineRule="auto"/>
    </w:pPr>
    <w:rPr>
      <w:rFonts w:ascii="Times New Roman" w:eastAsia="Times New Roman" w:hAnsi="Times New Roman" w:cs="Times New Roman"/>
      <w:sz w:val="24"/>
      <w:szCs w:val="24"/>
      <w:lang w:eastAsia="ru-RU"/>
    </w:rPr>
  </w:style>
  <w:style w:type="character" w:customStyle="1" w:styleId="c0">
    <w:name w:val="c0"/>
    <w:basedOn w:val="a0"/>
    <w:rsid w:val="008A15EC"/>
  </w:style>
  <w:style w:type="character" w:customStyle="1" w:styleId="c8">
    <w:name w:val="c8"/>
    <w:basedOn w:val="a0"/>
    <w:rsid w:val="008A15EC"/>
  </w:style>
  <w:style w:type="character" w:customStyle="1" w:styleId="af3">
    <w:name w:val="Без интервала Знак"/>
    <w:link w:val="af2"/>
    <w:uiPriority w:val="1"/>
    <w:rsid w:val="008A15EC"/>
  </w:style>
  <w:style w:type="character" w:customStyle="1" w:styleId="FontStyle11">
    <w:name w:val="Font Style11"/>
    <w:rsid w:val="008A15EC"/>
    <w:rPr>
      <w:rFonts w:ascii="Times New Roman" w:hAnsi="Times New Roman" w:cs="Times New Roman"/>
      <w:b/>
      <w:bCs/>
      <w:sz w:val="22"/>
      <w:szCs w:val="22"/>
    </w:rPr>
  </w:style>
  <w:style w:type="paragraph" w:customStyle="1" w:styleId="Style4">
    <w:name w:val="Style4"/>
    <w:basedOn w:val="a"/>
    <w:rsid w:val="008A15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8A15EC"/>
    <w:rPr>
      <w:rFonts w:ascii="Times New Roman" w:hAnsi="Times New Roman" w:cs="Times New Roman"/>
      <w:i/>
      <w:iCs/>
      <w:spacing w:val="-20"/>
      <w:sz w:val="28"/>
      <w:szCs w:val="28"/>
    </w:rPr>
  </w:style>
  <w:style w:type="character" w:customStyle="1" w:styleId="FontStyle13">
    <w:name w:val="Font Style13"/>
    <w:rsid w:val="008A15EC"/>
    <w:rPr>
      <w:rFonts w:ascii="Times New Roman" w:hAnsi="Times New Roman" w:cs="Times New Roman"/>
      <w:sz w:val="22"/>
      <w:szCs w:val="22"/>
    </w:rPr>
  </w:style>
  <w:style w:type="character" w:styleId="afd">
    <w:name w:val="Emphasis"/>
    <w:basedOn w:val="a0"/>
    <w:uiPriority w:val="20"/>
    <w:qFormat/>
    <w:rsid w:val="008A15EC"/>
    <w:rPr>
      <w:i/>
      <w:iCs/>
    </w:rPr>
  </w:style>
  <w:style w:type="table" w:customStyle="1" w:styleId="14">
    <w:name w:val="Сетка таблицы1"/>
    <w:basedOn w:val="a1"/>
    <w:next w:val="a8"/>
    <w:uiPriority w:val="59"/>
    <w:rsid w:val="008A15E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8A15EC"/>
    <w:pPr>
      <w:suppressAutoHyphens/>
      <w:autoSpaceDN w:val="0"/>
    </w:pPr>
    <w:rPr>
      <w:rFonts w:ascii="Calibri" w:eastAsia="Lucida Sans Unicode"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FD"/>
  </w:style>
  <w:style w:type="paragraph" w:styleId="1">
    <w:name w:val="heading 1"/>
    <w:basedOn w:val="a"/>
    <w:next w:val="a"/>
    <w:link w:val="10"/>
    <w:uiPriority w:val="9"/>
    <w:qFormat/>
    <w:rsid w:val="00CC43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A15EC"/>
    <w:pPr>
      <w:keepNext/>
      <w:spacing w:before="240" w:after="60" w:line="240" w:lineRule="auto"/>
      <w:outlineLvl w:val="1"/>
    </w:pPr>
    <w:rPr>
      <w:rFonts w:ascii="Cambria" w:eastAsia="Times New Roman" w:hAnsi="Cambria" w:cs="Times New Roman"/>
      <w:b/>
      <w:bCs/>
      <w:i/>
      <w:iCs/>
      <w:sz w:val="28"/>
      <w:szCs w:val="28"/>
      <w:lang w:eastAsia="ru-RU"/>
    </w:rPr>
  </w:style>
  <w:style w:type="paragraph" w:styleId="5">
    <w:name w:val="heading 5"/>
    <w:basedOn w:val="a"/>
    <w:next w:val="a"/>
    <w:link w:val="50"/>
    <w:qFormat/>
    <w:rsid w:val="008A15EC"/>
    <w:pPr>
      <w:keepNext/>
      <w:spacing w:after="0" w:line="240" w:lineRule="auto"/>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32082"/>
  </w:style>
  <w:style w:type="character" w:customStyle="1" w:styleId="a3">
    <w:name w:val="Основной текст Знак"/>
    <w:link w:val="a4"/>
    <w:locked/>
    <w:rsid w:val="00132082"/>
    <w:rPr>
      <w:sz w:val="24"/>
      <w:lang w:eastAsia="ru-RU"/>
    </w:rPr>
  </w:style>
  <w:style w:type="paragraph" w:styleId="a4">
    <w:name w:val="Body Text"/>
    <w:basedOn w:val="a"/>
    <w:link w:val="a3"/>
    <w:rsid w:val="00132082"/>
    <w:pPr>
      <w:spacing w:after="0" w:line="240" w:lineRule="auto"/>
      <w:jc w:val="both"/>
    </w:pPr>
    <w:rPr>
      <w:sz w:val="24"/>
      <w:lang w:eastAsia="ru-RU"/>
    </w:rPr>
  </w:style>
  <w:style w:type="character" w:customStyle="1" w:styleId="12">
    <w:name w:val="Основной текст Знак1"/>
    <w:basedOn w:val="a0"/>
    <w:uiPriority w:val="99"/>
    <w:semiHidden/>
    <w:rsid w:val="00132082"/>
  </w:style>
  <w:style w:type="paragraph" w:styleId="a5">
    <w:name w:val="Balloon Text"/>
    <w:basedOn w:val="a"/>
    <w:link w:val="a6"/>
    <w:uiPriority w:val="99"/>
    <w:unhideWhenUsed/>
    <w:rsid w:val="00132082"/>
    <w:pPr>
      <w:spacing w:after="0" w:line="240" w:lineRule="auto"/>
      <w:ind w:firstLine="709"/>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132082"/>
    <w:rPr>
      <w:rFonts w:ascii="Tahoma" w:eastAsia="Times New Roman" w:hAnsi="Tahoma" w:cs="Tahoma"/>
      <w:sz w:val="16"/>
      <w:szCs w:val="16"/>
      <w:lang w:eastAsia="ru-RU"/>
    </w:rPr>
  </w:style>
  <w:style w:type="character" w:customStyle="1" w:styleId="c1">
    <w:name w:val="c1"/>
    <w:basedOn w:val="a0"/>
    <w:rsid w:val="00132082"/>
  </w:style>
  <w:style w:type="paragraph" w:styleId="a7">
    <w:name w:val="List Paragraph"/>
    <w:basedOn w:val="a"/>
    <w:uiPriority w:val="34"/>
    <w:qFormat/>
    <w:rsid w:val="00132082"/>
    <w:pPr>
      <w:ind w:left="720"/>
      <w:contextualSpacing/>
    </w:pPr>
  </w:style>
  <w:style w:type="table" w:styleId="a8">
    <w:name w:val="Table Grid"/>
    <w:basedOn w:val="a1"/>
    <w:rsid w:val="001320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
    <w:name w:val="p5"/>
    <w:basedOn w:val="a"/>
    <w:rsid w:val="00132082"/>
    <w:pPr>
      <w:spacing w:after="0" w:line="240" w:lineRule="auto"/>
      <w:ind w:hanging="345"/>
    </w:pPr>
    <w:rPr>
      <w:rFonts w:ascii="Times New Roman" w:eastAsia="Times New Roman" w:hAnsi="Times New Roman" w:cs="Times New Roman"/>
      <w:sz w:val="24"/>
      <w:szCs w:val="24"/>
      <w:lang w:eastAsia="ru-RU"/>
    </w:rPr>
  </w:style>
  <w:style w:type="character" w:customStyle="1" w:styleId="t101">
    <w:name w:val="t101"/>
    <w:rsid w:val="00132082"/>
    <w:rPr>
      <w:rFonts w:ascii="Times New Roman" w:hAnsi="Times New Roman" w:cs="Times New Roman" w:hint="default"/>
      <w:color w:val="000000"/>
      <w:sz w:val="29"/>
      <w:szCs w:val="29"/>
    </w:rPr>
  </w:style>
  <w:style w:type="character" w:styleId="a9">
    <w:name w:val="Strong"/>
    <w:uiPriority w:val="22"/>
    <w:qFormat/>
    <w:rsid w:val="00132082"/>
    <w:rPr>
      <w:b/>
      <w:bCs/>
    </w:rPr>
  </w:style>
  <w:style w:type="paragraph" w:styleId="aa">
    <w:name w:val="Normal (Web)"/>
    <w:basedOn w:val="a"/>
    <w:uiPriority w:val="99"/>
    <w:unhideWhenUsed/>
    <w:rsid w:val="00132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Title"/>
    <w:basedOn w:val="a"/>
    <w:next w:val="a"/>
    <w:link w:val="ac"/>
    <w:uiPriority w:val="10"/>
    <w:qFormat/>
    <w:rsid w:val="00A544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A54473"/>
    <w:rPr>
      <w:rFonts w:asciiTheme="majorHAnsi" w:eastAsiaTheme="majorEastAsia" w:hAnsiTheme="majorHAnsi" w:cstheme="majorBidi"/>
      <w:color w:val="17365D" w:themeColor="text2" w:themeShade="BF"/>
      <w:spacing w:val="5"/>
      <w:kern w:val="28"/>
      <w:sz w:val="52"/>
      <w:szCs w:val="52"/>
    </w:rPr>
  </w:style>
  <w:style w:type="paragraph" w:customStyle="1" w:styleId="ad">
    <w:name w:val="Содержимое таблицы"/>
    <w:basedOn w:val="a"/>
    <w:rsid w:val="00D664C7"/>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character" w:customStyle="1" w:styleId="sitetxt">
    <w:name w:val="sitetxt"/>
    <w:basedOn w:val="a0"/>
    <w:rsid w:val="00D664C7"/>
  </w:style>
  <w:style w:type="character" w:customStyle="1" w:styleId="c22c12c9">
    <w:name w:val="c22 c12 c9"/>
    <w:basedOn w:val="a0"/>
    <w:rsid w:val="00D664C7"/>
  </w:style>
  <w:style w:type="paragraph" w:customStyle="1" w:styleId="Default">
    <w:name w:val="Default"/>
    <w:rsid w:val="00D664C7"/>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header"/>
    <w:basedOn w:val="a"/>
    <w:link w:val="af"/>
    <w:uiPriority w:val="99"/>
    <w:unhideWhenUsed/>
    <w:rsid w:val="00D664C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664C7"/>
  </w:style>
  <w:style w:type="paragraph" w:styleId="af0">
    <w:name w:val="footer"/>
    <w:basedOn w:val="a"/>
    <w:link w:val="af1"/>
    <w:uiPriority w:val="99"/>
    <w:unhideWhenUsed/>
    <w:rsid w:val="00D664C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664C7"/>
  </w:style>
  <w:style w:type="paragraph" w:styleId="af2">
    <w:name w:val="No Spacing"/>
    <w:link w:val="af3"/>
    <w:uiPriority w:val="1"/>
    <w:qFormat/>
    <w:rsid w:val="006717BD"/>
    <w:pPr>
      <w:spacing w:after="0" w:line="240" w:lineRule="auto"/>
    </w:pPr>
  </w:style>
  <w:style w:type="character" w:customStyle="1" w:styleId="10">
    <w:name w:val="Заголовок 1 Знак"/>
    <w:basedOn w:val="a0"/>
    <w:link w:val="1"/>
    <w:uiPriority w:val="9"/>
    <w:rsid w:val="00CC4382"/>
    <w:rPr>
      <w:rFonts w:asciiTheme="majorHAnsi" w:eastAsiaTheme="majorEastAsia" w:hAnsiTheme="majorHAnsi" w:cstheme="majorBidi"/>
      <w:b/>
      <w:bCs/>
      <w:color w:val="365F91" w:themeColor="accent1" w:themeShade="BF"/>
      <w:sz w:val="28"/>
      <w:szCs w:val="28"/>
    </w:rPr>
  </w:style>
  <w:style w:type="paragraph" w:customStyle="1" w:styleId="af4">
    <w:name w:val="Знак"/>
    <w:basedOn w:val="a"/>
    <w:rsid w:val="00F84A0A"/>
    <w:pPr>
      <w:spacing w:after="160" w:line="240" w:lineRule="exact"/>
    </w:pPr>
    <w:rPr>
      <w:rFonts w:ascii="Verdana" w:eastAsia="Times New Roman" w:hAnsi="Verdana" w:cs="Verdana"/>
      <w:sz w:val="20"/>
      <w:szCs w:val="20"/>
      <w:lang w:val="en-US"/>
    </w:rPr>
  </w:style>
  <w:style w:type="character" w:customStyle="1" w:styleId="20">
    <w:name w:val="Заголовок 2 Знак"/>
    <w:basedOn w:val="a0"/>
    <w:link w:val="2"/>
    <w:semiHidden/>
    <w:rsid w:val="008A15EC"/>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A15EC"/>
    <w:rPr>
      <w:rFonts w:ascii="Times New Roman" w:eastAsia="Times New Roman" w:hAnsi="Times New Roman" w:cs="Times New Roman"/>
      <w:b/>
      <w:i/>
      <w:sz w:val="24"/>
      <w:szCs w:val="20"/>
      <w:lang w:eastAsia="ru-RU"/>
    </w:rPr>
  </w:style>
  <w:style w:type="paragraph" w:styleId="af5">
    <w:name w:val="Body Text Indent"/>
    <w:basedOn w:val="a"/>
    <w:link w:val="af6"/>
    <w:rsid w:val="008A15EC"/>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8A15EC"/>
    <w:rPr>
      <w:rFonts w:ascii="Times New Roman" w:eastAsia="Times New Roman" w:hAnsi="Times New Roman" w:cs="Times New Roman"/>
      <w:sz w:val="24"/>
      <w:szCs w:val="24"/>
      <w:lang w:eastAsia="ru-RU"/>
    </w:rPr>
  </w:style>
  <w:style w:type="paragraph" w:styleId="3">
    <w:name w:val="Body Text Indent 3"/>
    <w:basedOn w:val="a"/>
    <w:link w:val="30"/>
    <w:rsid w:val="008A15E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8A15EC"/>
    <w:rPr>
      <w:rFonts w:ascii="Times New Roman" w:eastAsia="Times New Roman" w:hAnsi="Times New Roman" w:cs="Times New Roman"/>
      <w:sz w:val="28"/>
      <w:szCs w:val="20"/>
      <w:lang w:eastAsia="ru-RU"/>
    </w:rPr>
  </w:style>
  <w:style w:type="paragraph" w:styleId="21">
    <w:name w:val="Body Text 2"/>
    <w:basedOn w:val="a"/>
    <w:link w:val="22"/>
    <w:rsid w:val="008A15E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A15EC"/>
    <w:rPr>
      <w:rFonts w:ascii="Times New Roman" w:eastAsia="Times New Roman" w:hAnsi="Times New Roman" w:cs="Times New Roman"/>
      <w:sz w:val="24"/>
      <w:szCs w:val="24"/>
      <w:lang w:eastAsia="ru-RU"/>
    </w:rPr>
  </w:style>
  <w:style w:type="paragraph" w:customStyle="1" w:styleId="13">
    <w:name w:val="Знак1"/>
    <w:basedOn w:val="a"/>
    <w:rsid w:val="008A15EC"/>
    <w:pPr>
      <w:spacing w:after="160" w:line="240" w:lineRule="exact"/>
    </w:pPr>
    <w:rPr>
      <w:rFonts w:ascii="Verdana" w:eastAsia="Times New Roman" w:hAnsi="Verdana" w:cs="Times New Roman"/>
      <w:sz w:val="20"/>
      <w:szCs w:val="20"/>
      <w:lang w:val="en-US"/>
    </w:rPr>
  </w:style>
  <w:style w:type="character" w:styleId="af7">
    <w:name w:val="page number"/>
    <w:basedOn w:val="a0"/>
    <w:rsid w:val="008A15EC"/>
  </w:style>
  <w:style w:type="paragraph" w:styleId="31">
    <w:name w:val="Body Text 3"/>
    <w:basedOn w:val="a"/>
    <w:link w:val="32"/>
    <w:rsid w:val="008A15E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A15EC"/>
    <w:rPr>
      <w:rFonts w:ascii="Times New Roman" w:eastAsia="Times New Roman" w:hAnsi="Times New Roman" w:cs="Times New Roman"/>
      <w:sz w:val="16"/>
      <w:szCs w:val="16"/>
      <w:lang w:eastAsia="ru-RU"/>
    </w:rPr>
  </w:style>
  <w:style w:type="character" w:styleId="af8">
    <w:name w:val="annotation reference"/>
    <w:rsid w:val="008A15EC"/>
    <w:rPr>
      <w:sz w:val="16"/>
      <w:szCs w:val="16"/>
    </w:rPr>
  </w:style>
  <w:style w:type="paragraph" w:styleId="af9">
    <w:name w:val="annotation text"/>
    <w:basedOn w:val="a"/>
    <w:link w:val="afa"/>
    <w:rsid w:val="008A15EC"/>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8A15EC"/>
    <w:rPr>
      <w:rFonts w:ascii="Times New Roman" w:eastAsia="Times New Roman" w:hAnsi="Times New Roman" w:cs="Times New Roman"/>
      <w:sz w:val="20"/>
      <w:szCs w:val="20"/>
      <w:lang w:eastAsia="ru-RU"/>
    </w:rPr>
  </w:style>
  <w:style w:type="paragraph" w:styleId="afb">
    <w:name w:val="annotation subject"/>
    <w:basedOn w:val="af9"/>
    <w:next w:val="af9"/>
    <w:link w:val="afc"/>
    <w:rsid w:val="008A15EC"/>
    <w:rPr>
      <w:b/>
      <w:bCs/>
    </w:rPr>
  </w:style>
  <w:style w:type="character" w:customStyle="1" w:styleId="afc">
    <w:name w:val="Тема примечания Знак"/>
    <w:basedOn w:val="afa"/>
    <w:link w:val="afb"/>
    <w:rsid w:val="008A15EC"/>
    <w:rPr>
      <w:rFonts w:ascii="Times New Roman" w:eastAsia="Times New Roman" w:hAnsi="Times New Roman" w:cs="Times New Roman"/>
      <w:b/>
      <w:bCs/>
      <w:sz w:val="20"/>
      <w:szCs w:val="20"/>
      <w:lang w:eastAsia="ru-RU"/>
    </w:rPr>
  </w:style>
  <w:style w:type="character" w:customStyle="1" w:styleId="61">
    <w:name w:val="Основной текст (61)_"/>
    <w:rsid w:val="008A15EC"/>
    <w:rPr>
      <w:rFonts w:ascii="Times New Roman" w:eastAsia="Times New Roman" w:hAnsi="Times New Roman" w:cs="Times New Roman"/>
      <w:b w:val="0"/>
      <w:bCs w:val="0"/>
      <w:i w:val="0"/>
      <w:iCs w:val="0"/>
      <w:smallCaps w:val="0"/>
      <w:strike w:val="0"/>
      <w:sz w:val="23"/>
      <w:szCs w:val="23"/>
    </w:rPr>
  </w:style>
  <w:style w:type="character" w:customStyle="1" w:styleId="610">
    <w:name w:val="Основной текст (61)"/>
    <w:rsid w:val="008A15EC"/>
    <w:rPr>
      <w:rFonts w:ascii="Times New Roman" w:eastAsia="Times New Roman" w:hAnsi="Times New Roman" w:cs="Times New Roman"/>
      <w:b w:val="0"/>
      <w:bCs w:val="0"/>
      <w:i w:val="0"/>
      <w:iCs w:val="0"/>
      <w:smallCaps w:val="0"/>
      <w:strike w:val="0"/>
      <w:spacing w:val="0"/>
      <w:sz w:val="23"/>
      <w:szCs w:val="23"/>
    </w:rPr>
  </w:style>
  <w:style w:type="character" w:customStyle="1" w:styleId="apple-style-span">
    <w:name w:val="apple-style-span"/>
    <w:basedOn w:val="a0"/>
    <w:rsid w:val="008A15EC"/>
  </w:style>
  <w:style w:type="paragraph" w:customStyle="1" w:styleId="c4">
    <w:name w:val="c4"/>
    <w:basedOn w:val="a"/>
    <w:rsid w:val="008A15EC"/>
    <w:pPr>
      <w:spacing w:before="120" w:after="120" w:line="240" w:lineRule="auto"/>
    </w:pPr>
    <w:rPr>
      <w:rFonts w:ascii="Times New Roman" w:eastAsia="Times New Roman" w:hAnsi="Times New Roman" w:cs="Times New Roman"/>
      <w:sz w:val="24"/>
      <w:szCs w:val="24"/>
      <w:lang w:eastAsia="ru-RU"/>
    </w:rPr>
  </w:style>
  <w:style w:type="character" w:customStyle="1" w:styleId="c0">
    <w:name w:val="c0"/>
    <w:basedOn w:val="a0"/>
    <w:rsid w:val="008A15EC"/>
  </w:style>
  <w:style w:type="character" w:customStyle="1" w:styleId="c8">
    <w:name w:val="c8"/>
    <w:basedOn w:val="a0"/>
    <w:rsid w:val="008A15EC"/>
  </w:style>
  <w:style w:type="character" w:customStyle="1" w:styleId="af3">
    <w:name w:val="Без интервала Знак"/>
    <w:link w:val="af2"/>
    <w:uiPriority w:val="1"/>
    <w:rsid w:val="008A15EC"/>
  </w:style>
  <w:style w:type="character" w:customStyle="1" w:styleId="FontStyle11">
    <w:name w:val="Font Style11"/>
    <w:rsid w:val="008A15EC"/>
    <w:rPr>
      <w:rFonts w:ascii="Times New Roman" w:hAnsi="Times New Roman" w:cs="Times New Roman"/>
      <w:b/>
      <w:bCs/>
      <w:sz w:val="22"/>
      <w:szCs w:val="22"/>
    </w:rPr>
  </w:style>
  <w:style w:type="paragraph" w:customStyle="1" w:styleId="Style4">
    <w:name w:val="Style4"/>
    <w:basedOn w:val="a"/>
    <w:rsid w:val="008A15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8A15EC"/>
    <w:rPr>
      <w:rFonts w:ascii="Times New Roman" w:hAnsi="Times New Roman" w:cs="Times New Roman"/>
      <w:i/>
      <w:iCs/>
      <w:spacing w:val="-20"/>
      <w:sz w:val="28"/>
      <w:szCs w:val="28"/>
    </w:rPr>
  </w:style>
  <w:style w:type="character" w:customStyle="1" w:styleId="FontStyle13">
    <w:name w:val="Font Style13"/>
    <w:rsid w:val="008A15EC"/>
    <w:rPr>
      <w:rFonts w:ascii="Times New Roman" w:hAnsi="Times New Roman" w:cs="Times New Roman"/>
      <w:sz w:val="22"/>
      <w:szCs w:val="22"/>
    </w:rPr>
  </w:style>
  <w:style w:type="character" w:styleId="afd">
    <w:name w:val="Emphasis"/>
    <w:basedOn w:val="a0"/>
    <w:uiPriority w:val="20"/>
    <w:qFormat/>
    <w:rsid w:val="008A15EC"/>
    <w:rPr>
      <w:i/>
      <w:iCs/>
    </w:rPr>
  </w:style>
  <w:style w:type="table" w:customStyle="1" w:styleId="14">
    <w:name w:val="Сетка таблицы1"/>
    <w:basedOn w:val="a1"/>
    <w:next w:val="a8"/>
    <w:uiPriority w:val="59"/>
    <w:rsid w:val="008A15E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8A15EC"/>
    <w:pPr>
      <w:suppressAutoHyphens/>
      <w:autoSpaceDN w:val="0"/>
    </w:pPr>
    <w:rPr>
      <w:rFonts w:ascii="Calibri" w:eastAsia="Lucida Sans Unicode"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1021">
      <w:bodyDiv w:val="1"/>
      <w:marLeft w:val="0"/>
      <w:marRight w:val="0"/>
      <w:marTop w:val="0"/>
      <w:marBottom w:val="0"/>
      <w:divBdr>
        <w:top w:val="none" w:sz="0" w:space="0" w:color="auto"/>
        <w:left w:val="none" w:sz="0" w:space="0" w:color="auto"/>
        <w:bottom w:val="none" w:sz="0" w:space="0" w:color="auto"/>
        <w:right w:val="none" w:sz="0" w:space="0" w:color="auto"/>
      </w:divBdr>
    </w:div>
    <w:div w:id="364141918">
      <w:bodyDiv w:val="1"/>
      <w:marLeft w:val="0"/>
      <w:marRight w:val="0"/>
      <w:marTop w:val="0"/>
      <w:marBottom w:val="0"/>
      <w:divBdr>
        <w:top w:val="none" w:sz="0" w:space="0" w:color="auto"/>
        <w:left w:val="none" w:sz="0" w:space="0" w:color="auto"/>
        <w:bottom w:val="none" w:sz="0" w:space="0" w:color="auto"/>
        <w:right w:val="none" w:sz="0" w:space="0" w:color="auto"/>
      </w:divBdr>
    </w:div>
    <w:div w:id="964190653">
      <w:bodyDiv w:val="1"/>
      <w:marLeft w:val="0"/>
      <w:marRight w:val="0"/>
      <w:marTop w:val="0"/>
      <w:marBottom w:val="0"/>
      <w:divBdr>
        <w:top w:val="none" w:sz="0" w:space="0" w:color="auto"/>
        <w:left w:val="none" w:sz="0" w:space="0" w:color="auto"/>
        <w:bottom w:val="none" w:sz="0" w:space="0" w:color="auto"/>
        <w:right w:val="none" w:sz="0" w:space="0" w:color="auto"/>
      </w:divBdr>
    </w:div>
    <w:div w:id="1701781294">
      <w:bodyDiv w:val="1"/>
      <w:marLeft w:val="0"/>
      <w:marRight w:val="0"/>
      <w:marTop w:val="0"/>
      <w:marBottom w:val="0"/>
      <w:divBdr>
        <w:top w:val="none" w:sz="0" w:space="0" w:color="auto"/>
        <w:left w:val="none" w:sz="0" w:space="0" w:color="auto"/>
        <w:bottom w:val="none" w:sz="0" w:space="0" w:color="auto"/>
        <w:right w:val="none" w:sz="0" w:space="0" w:color="auto"/>
      </w:divBdr>
    </w:div>
    <w:div w:id="1852525769">
      <w:bodyDiv w:val="1"/>
      <w:marLeft w:val="0"/>
      <w:marRight w:val="0"/>
      <w:marTop w:val="0"/>
      <w:marBottom w:val="0"/>
      <w:divBdr>
        <w:top w:val="none" w:sz="0" w:space="0" w:color="auto"/>
        <w:left w:val="none" w:sz="0" w:space="0" w:color="auto"/>
        <w:bottom w:val="none" w:sz="0" w:space="0" w:color="auto"/>
        <w:right w:val="none" w:sz="0" w:space="0" w:color="auto"/>
      </w:divBdr>
    </w:div>
    <w:div w:id="199256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05\Desktop\&#1052;&#1086;&#1085;&#1080;&#1090;&#1086;&#1088;&#1080;&#1085;&#1075;&#1080;%20&#1079;&#1072;%202013%20-2014\&#1044;&#1080;&#1085;&#1072;&#1084;&#1080;&#1082;&#1072;%20&#1087;&#1086;&#1082;&#1072;&#1079;&#1072;&#1090;&#1077;&#1083;&#1103;%20&#1080;&#1085;&#1076;&#1080;&#1082;&#1072;&#1090;&#1086;&#1088;&#1086;&#1074;%20&#1082;&#1086;&#1084;&#1087;&#1077;&#1090;&#1077;&#1085;&#1090;&#1085;&#1086;&#1089;&#1090;&#1085;&#1086;&#1075;&#1086;%20&#1088;&#1072;&#1079;&#1074;&#1080;&#1090;&#1080;&#1103;%20%20&#1079;&#1072;%202013%20-2014%20&#1075;&#1086;&#1076;.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'Показатели индикаторов комп раз'!$B$2</c:f>
              <c:strCache>
                <c:ptCount val="1"/>
              </c:strCache>
            </c:strRef>
          </c:tx>
          <c:invertIfNegative val="0"/>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'Показатели индикаторов комп раз'!$A$3:$A$22</c:f>
              <c:strCache>
                <c:ptCount val="20"/>
                <c:pt idx="0">
                  <c:v>Коммуникация</c:v>
                </c:pt>
                <c:pt idx="1">
                  <c:v>применяет</c:v>
                </c:pt>
                <c:pt idx="2">
                  <c:v>понимает</c:v>
                </c:pt>
                <c:pt idx="3">
                  <c:v>воспроизводит</c:v>
                </c:pt>
                <c:pt idx="4">
                  <c:v>Познание</c:v>
                </c:pt>
                <c:pt idx="5">
                  <c:v>применяет</c:v>
                </c:pt>
                <c:pt idx="6">
                  <c:v>понимает</c:v>
                </c:pt>
                <c:pt idx="7">
                  <c:v>воспроизводит</c:v>
                </c:pt>
                <c:pt idx="8">
                  <c:v>Творчество</c:v>
                </c:pt>
                <c:pt idx="9">
                  <c:v>применяет</c:v>
                </c:pt>
                <c:pt idx="10">
                  <c:v>понимает</c:v>
                </c:pt>
                <c:pt idx="11">
                  <c:v>воспроизводит</c:v>
                </c:pt>
                <c:pt idx="12">
                  <c:v>Социум</c:v>
                </c:pt>
                <c:pt idx="13">
                  <c:v>применяет</c:v>
                </c:pt>
                <c:pt idx="14">
                  <c:v>понимает</c:v>
                </c:pt>
                <c:pt idx="15">
                  <c:v>воспроизводит</c:v>
                </c:pt>
                <c:pt idx="16">
                  <c:v>Здоровье</c:v>
                </c:pt>
                <c:pt idx="17">
                  <c:v>применяет</c:v>
                </c:pt>
                <c:pt idx="18">
                  <c:v>понимает</c:v>
                </c:pt>
                <c:pt idx="19">
                  <c:v>воспроизводит</c:v>
                </c:pt>
              </c:strCache>
            </c:strRef>
          </c:cat>
          <c:val>
            <c:numRef>
              <c:f>'Показатели индикаторов комп раз'!$B$3:$B$22</c:f>
              <c:numCache>
                <c:formatCode>0%</c:formatCode>
                <c:ptCount val="20"/>
                <c:pt idx="1">
                  <c:v>0.62</c:v>
                </c:pt>
                <c:pt idx="2">
                  <c:v>0.28999999999999998</c:v>
                </c:pt>
                <c:pt idx="3">
                  <c:v>0.09</c:v>
                </c:pt>
                <c:pt idx="5">
                  <c:v>0.69</c:v>
                </c:pt>
                <c:pt idx="6">
                  <c:v>0.21</c:v>
                </c:pt>
                <c:pt idx="7">
                  <c:v>0.1</c:v>
                </c:pt>
                <c:pt idx="9">
                  <c:v>0.7</c:v>
                </c:pt>
                <c:pt idx="10">
                  <c:v>0.25</c:v>
                </c:pt>
                <c:pt idx="11">
                  <c:v>0.05</c:v>
                </c:pt>
                <c:pt idx="13">
                  <c:v>0.65</c:v>
                </c:pt>
                <c:pt idx="14">
                  <c:v>0.15</c:v>
                </c:pt>
                <c:pt idx="15">
                  <c:v>0.2</c:v>
                </c:pt>
                <c:pt idx="17">
                  <c:v>0.79</c:v>
                </c:pt>
                <c:pt idx="18">
                  <c:v>0.15</c:v>
                </c:pt>
                <c:pt idx="19">
                  <c:v>0.06</c:v>
                </c:pt>
              </c:numCache>
            </c:numRef>
          </c:val>
        </c:ser>
        <c:dLbls>
          <c:showLegendKey val="0"/>
          <c:showVal val="1"/>
          <c:showCatName val="0"/>
          <c:showSerName val="0"/>
          <c:showPercent val="0"/>
          <c:showBubbleSize val="0"/>
        </c:dLbls>
        <c:gapWidth val="150"/>
        <c:overlap val="-25"/>
        <c:axId val="85322368"/>
        <c:axId val="85493248"/>
      </c:barChart>
      <c:catAx>
        <c:axId val="85322368"/>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ru-RU"/>
          </a:p>
        </c:txPr>
        <c:crossAx val="85493248"/>
        <c:crosses val="autoZero"/>
        <c:auto val="1"/>
        <c:lblAlgn val="ctr"/>
        <c:lblOffset val="100"/>
        <c:noMultiLvlLbl val="0"/>
      </c:catAx>
      <c:valAx>
        <c:axId val="85493248"/>
        <c:scaling>
          <c:orientation val="minMax"/>
        </c:scaling>
        <c:delete val="1"/>
        <c:axPos val="l"/>
        <c:numFmt formatCode="0%" sourceLinked="1"/>
        <c:majorTickMark val="out"/>
        <c:minorTickMark val="none"/>
        <c:tickLblPos val="nextTo"/>
        <c:crossAx val="8532236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79751-3591-4CD7-BCEF-6EA46F69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1</Pages>
  <Words>7291</Words>
  <Characters>41565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05</cp:lastModifiedBy>
  <cp:revision>106</cp:revision>
  <cp:lastPrinted>2014-07-28T06:22:00Z</cp:lastPrinted>
  <dcterms:created xsi:type="dcterms:W3CDTF">2013-07-04T02:48:00Z</dcterms:created>
  <dcterms:modified xsi:type="dcterms:W3CDTF">2015-04-01T09:28:00Z</dcterms:modified>
</cp:coreProperties>
</file>