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BC" w:rsidRDefault="005A70BC" w:rsidP="005A70B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9D9">
        <w:rPr>
          <w:rFonts w:ascii="Times New Roman" w:hAnsi="Times New Roman" w:cs="Times New Roman"/>
          <w:b/>
          <w:bCs/>
          <w:sz w:val="28"/>
          <w:szCs w:val="28"/>
        </w:rPr>
        <w:t>Установление преемственных связей дошкольного образовательного учреждения и школы в рамках внедрения ФГОС ДО и ФГОС начального образования</w:t>
      </w:r>
    </w:p>
    <w:p w:rsidR="005A70BC" w:rsidRDefault="005A70BC" w:rsidP="005A7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Павловская С.В., старший воспитатель</w:t>
      </w:r>
    </w:p>
    <w:p w:rsidR="005A70BC" w:rsidRDefault="005A70BC" w:rsidP="005A7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г. Иркутска детский сад №51 «Рябинка»</w:t>
      </w:r>
    </w:p>
    <w:p w:rsidR="005A70BC" w:rsidRDefault="005A70BC" w:rsidP="005A7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70BC" w:rsidRPr="002B2DFD" w:rsidRDefault="005A70BC" w:rsidP="005A70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«Школьное обучение никогда не начинается с пустого места, а всегда </w:t>
      </w:r>
    </w:p>
    <w:p w:rsidR="005A70BC" w:rsidRPr="002B2DFD" w:rsidRDefault="005A70BC" w:rsidP="005A70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опирается на определённую стадию развития,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проделанную ребёнком». </w:t>
      </w:r>
    </w:p>
    <w:p w:rsidR="005A70BC" w:rsidRPr="002B2DFD" w:rsidRDefault="005A70BC" w:rsidP="005A70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FD">
        <w:rPr>
          <w:rFonts w:ascii="Times New Roman" w:eastAsia="Times New Roman" w:hAnsi="Times New Roman" w:cs="Times New Roman"/>
          <w:sz w:val="28"/>
          <w:szCs w:val="28"/>
          <w:lang w:eastAsia="ru-RU"/>
        </w:rPr>
        <w:t>Л. С. Выготский</w:t>
      </w:r>
    </w:p>
    <w:p w:rsidR="005A70BC" w:rsidRDefault="005A70BC" w:rsidP="005A7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0BC" w:rsidRDefault="005A70BC" w:rsidP="005A70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Федеральных Государственных Образовательных Стандартов (ФГОС) к структуре образовательной программы дошкольного образования, условиям ее реализации и   реализация ФГОС начального звена  общего образования – важный этап преемственности между данными  ступенями образования. Одним из путей организации эффективного взаимодействия по обеспечению преемственности является - сетевое взаимодействие дошкольного учреждения и начальной школы. </w:t>
      </w:r>
    </w:p>
    <w:p w:rsidR="005A70BC" w:rsidRDefault="005A70BC" w:rsidP="005A70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0BC" w:rsidRDefault="005A70BC" w:rsidP="005A70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Организованное сетевое  взаимодействие  между учебной структурой: «дошкольное учреждение -школа» позволяет каждому его участнику лучше ориентироваться в тех изменениях, которые происходят в сфере образования и находить общие пути решения возникающих проблем, инноваций  в свете модернизации образования. Разработчики  ФГОС ДО указывают на то, что   целевые ориентиры дошкольного образования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Именно поэтому красной нитью разработчики Стандарта проводят утверждение, что « не ребенок должен быть готов к школе, а школа должна быть готова к ребенку». </w:t>
      </w:r>
      <w:r w:rsidRPr="00C37B0C">
        <w:rPr>
          <w:rFonts w:ascii="Times New Roman" w:hAnsi="Times New Roman" w:cs="Times New Roman"/>
          <w:sz w:val="28"/>
          <w:szCs w:val="28"/>
        </w:rPr>
        <w:t xml:space="preserve">Важно заметить, что при сетевом взаимодействии происходит не только распространение инновационных разработок, а также идет процесс диалога между образовательными учреждениями и процесс отражения в них опыта друг друга, отображение тех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B0C">
        <w:rPr>
          <w:rFonts w:ascii="Times New Roman" w:hAnsi="Times New Roman" w:cs="Times New Roman"/>
          <w:sz w:val="28"/>
          <w:szCs w:val="28"/>
        </w:rPr>
        <w:t>процессов, которые происходят в системе образования в целом.</w:t>
      </w:r>
    </w:p>
    <w:p w:rsidR="005A70BC" w:rsidRDefault="005A70BC" w:rsidP="005A70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0BC" w:rsidRPr="00C95531" w:rsidRDefault="005A70BC" w:rsidP="005A70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Важным условием эффективности работы по налаживанию преемственности,  на наш взгляд  - четкое понимание целей, задач, содержания осуществления преемственности.</w:t>
      </w:r>
    </w:p>
    <w:p w:rsidR="005A70BC" w:rsidRPr="00C37B0C" w:rsidRDefault="005A70BC" w:rsidP="005A70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0BC" w:rsidRDefault="005A70BC" w:rsidP="005A7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  сетевого взаимодействия нашего дошкольного учреждения и начальной школы СОШ №40: реализовать единую линию развития ребенка на этапах дошкольного и начального школьного детства в условиях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ФГОС, придав при этом педагогическому процессу целостный, последовательный и перспективный характер. </w:t>
      </w:r>
    </w:p>
    <w:p w:rsidR="005A70BC" w:rsidRDefault="005A70BC" w:rsidP="005A70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0BC" w:rsidRDefault="005A70BC" w:rsidP="005A70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Поставленную цель решаем через  основные задачи сотрудничества между  ДОУ и школой:</w:t>
      </w:r>
    </w:p>
    <w:p w:rsidR="005A70BC" w:rsidRDefault="005A70BC" w:rsidP="005A7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единства взглядов на воспитательный процесс между дошкольным учреждением  и школой;</w:t>
      </w:r>
    </w:p>
    <w:p w:rsidR="005A70BC" w:rsidRDefault="005A70BC" w:rsidP="005A7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всестороннее психолого-педагогическое  просвещение педагогов и родителей воспитанников;</w:t>
      </w:r>
    </w:p>
    <w:p w:rsidR="005A70BC" w:rsidRPr="00C37B0C" w:rsidRDefault="005A70BC" w:rsidP="005A7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B0C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разработка и реализация</w:t>
      </w:r>
      <w:r w:rsidRPr="00C37B0C">
        <w:rPr>
          <w:rFonts w:ascii="Times New Roman" w:hAnsi="Times New Roman" w:cs="Times New Roman"/>
          <w:sz w:val="28"/>
          <w:szCs w:val="28"/>
        </w:rPr>
        <w:t xml:space="preserve"> модели взаимодействия образовательных учреждений, обеспечивающих преемственность в применении форм, и методов работы с детьми, в осуществлении сотрудничества с родителями детей; </w:t>
      </w:r>
    </w:p>
    <w:p w:rsidR="005A70BC" w:rsidRPr="00C37B0C" w:rsidRDefault="005A70BC" w:rsidP="005A70BC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7B0C">
        <w:rPr>
          <w:rFonts w:ascii="Times New Roman" w:hAnsi="Times New Roman" w:cs="Times New Roman"/>
          <w:sz w:val="28"/>
          <w:szCs w:val="28"/>
        </w:rPr>
        <w:t>-   оказание психологической помощи родителям способствующей преодолению проблем при переходе детей на следующую ступень образования.</w:t>
      </w:r>
    </w:p>
    <w:p w:rsidR="005A70BC" w:rsidRDefault="005A70BC" w:rsidP="005A70BC">
      <w:pPr>
        <w:pStyle w:val="a3"/>
        <w:jc w:val="both"/>
      </w:pPr>
      <w:r>
        <w:t xml:space="preserve"> </w:t>
      </w:r>
    </w:p>
    <w:p w:rsidR="005A70BC" w:rsidRDefault="005A70BC" w:rsidP="005A70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0C">
        <w:rPr>
          <w:rFonts w:ascii="Times New Roman" w:hAnsi="Times New Roman" w:cs="Times New Roman"/>
          <w:sz w:val="28"/>
          <w:szCs w:val="28"/>
        </w:rPr>
        <w:t xml:space="preserve">Отношения между образовательными учреждениями  в рамках </w:t>
      </w:r>
      <w:r>
        <w:rPr>
          <w:rFonts w:ascii="Times New Roman" w:hAnsi="Times New Roman" w:cs="Times New Roman"/>
          <w:sz w:val="28"/>
          <w:szCs w:val="28"/>
        </w:rPr>
        <w:t xml:space="preserve">сетевого взаимодействия строим </w:t>
      </w:r>
      <w:r w:rsidRPr="00C37B0C">
        <w:rPr>
          <w:rFonts w:ascii="Times New Roman" w:hAnsi="Times New Roman" w:cs="Times New Roman"/>
          <w:sz w:val="28"/>
          <w:szCs w:val="28"/>
        </w:rPr>
        <w:t xml:space="preserve"> на договорной основ</w:t>
      </w:r>
      <w:r>
        <w:rPr>
          <w:rFonts w:ascii="Times New Roman" w:hAnsi="Times New Roman" w:cs="Times New Roman"/>
          <w:sz w:val="28"/>
          <w:szCs w:val="28"/>
        </w:rPr>
        <w:t xml:space="preserve">е. Совместно разрабатываем   планы </w:t>
      </w:r>
      <w:r w:rsidRPr="00C37B0C">
        <w:rPr>
          <w:rFonts w:ascii="Times New Roman" w:hAnsi="Times New Roman" w:cs="Times New Roman"/>
          <w:sz w:val="28"/>
          <w:szCs w:val="28"/>
        </w:rPr>
        <w:t xml:space="preserve"> работы по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методической </w:t>
      </w:r>
      <w:r w:rsidRPr="00C37B0C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с педагогами дошкольного учреждения и школы</w:t>
      </w:r>
      <w:r w:rsidRPr="00C37B0C">
        <w:rPr>
          <w:rFonts w:ascii="Times New Roman" w:hAnsi="Times New Roman" w:cs="Times New Roman"/>
          <w:sz w:val="28"/>
          <w:szCs w:val="28"/>
        </w:rPr>
        <w:t>, проведению досуговых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реализации совместных проектов в рамках реализации ФГОС ДО.</w:t>
      </w:r>
    </w:p>
    <w:p w:rsidR="005A70BC" w:rsidRDefault="005A70BC" w:rsidP="005A70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0BC" w:rsidRDefault="005A70BC" w:rsidP="005A70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B81">
        <w:rPr>
          <w:lang w:eastAsia="ru-RU"/>
        </w:rPr>
        <w:t>            </w:t>
      </w:r>
      <w:r w:rsidRPr="002378D1">
        <w:rPr>
          <w:rFonts w:ascii="Times New Roman" w:hAnsi="Times New Roman" w:cs="Times New Roman"/>
          <w:sz w:val="28"/>
          <w:szCs w:val="28"/>
          <w:lang w:eastAsia="ru-RU"/>
        </w:rPr>
        <w:t>Организовав  сетевое взаимодействие между нашими образовательными учреждениями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нами </w:t>
      </w:r>
      <w:r w:rsidRPr="002378D1">
        <w:rPr>
          <w:rFonts w:ascii="Times New Roman" w:hAnsi="Times New Roman" w:cs="Times New Roman"/>
          <w:sz w:val="28"/>
          <w:szCs w:val="28"/>
          <w:lang w:eastAsia="ru-RU"/>
        </w:rPr>
        <w:t xml:space="preserve"> создан механизм осуществления преемственности, где его составные части функционируют с помощью определенных форм, реализуемых в специально организованной деятельнос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 администрации, педагогического коллектива</w:t>
      </w:r>
      <w:r w:rsidRPr="002378D1">
        <w:rPr>
          <w:rFonts w:ascii="Times New Roman" w:hAnsi="Times New Roman" w:cs="Times New Roman"/>
          <w:sz w:val="28"/>
          <w:szCs w:val="28"/>
          <w:lang w:eastAsia="ru-RU"/>
        </w:rPr>
        <w:t xml:space="preserve"> ДОУ и начальной школы по созданию условий для эффективного перехода дет</w:t>
      </w:r>
      <w:r>
        <w:rPr>
          <w:rFonts w:ascii="Times New Roman" w:hAnsi="Times New Roman" w:cs="Times New Roman"/>
          <w:sz w:val="28"/>
          <w:szCs w:val="28"/>
          <w:lang w:eastAsia="ru-RU"/>
        </w:rPr>
        <w:t>ей на новую ступень образования, психолого-педагогическое просвещения как педагогов, так и родителей воспитанников.</w:t>
      </w:r>
      <w:r>
        <w:rPr>
          <w:lang w:eastAsia="ru-RU"/>
        </w:rPr>
        <w:t xml:space="preserve">  </w:t>
      </w:r>
      <w:r w:rsidRPr="002378D1">
        <w:rPr>
          <w:rFonts w:ascii="Times New Roman" w:hAnsi="Times New Roman" w:cs="Times New Roman"/>
          <w:sz w:val="28"/>
          <w:szCs w:val="28"/>
          <w:lang w:eastAsia="ru-RU"/>
        </w:rPr>
        <w:t>Формы осуществления преемственности разнообразны и соответствуют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достижению </w:t>
      </w:r>
      <w:r w:rsidRPr="002378D1">
        <w:rPr>
          <w:rFonts w:ascii="Times New Roman" w:hAnsi="Times New Roman" w:cs="Times New Roman"/>
          <w:sz w:val="28"/>
          <w:szCs w:val="28"/>
          <w:lang w:eastAsia="ru-RU"/>
        </w:rPr>
        <w:t xml:space="preserve"> единой цели.</w:t>
      </w:r>
    </w:p>
    <w:p w:rsidR="005A70BC" w:rsidRDefault="005A70BC" w:rsidP="005A70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0BC" w:rsidRDefault="005A70BC" w:rsidP="005A70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Формы осуществления преемственности реализованные в 2013-2014 учебном году.</w:t>
      </w:r>
    </w:p>
    <w:p w:rsidR="005A70BC" w:rsidRDefault="005A70BC" w:rsidP="005A70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0BC" w:rsidRDefault="005A70BC" w:rsidP="005A70B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16C6">
        <w:rPr>
          <w:rFonts w:ascii="Times New Roman" w:hAnsi="Times New Roman" w:cs="Times New Roman"/>
          <w:b/>
          <w:sz w:val="28"/>
          <w:szCs w:val="28"/>
          <w:lang w:eastAsia="ru-RU"/>
        </w:rPr>
        <w:t>Работа с детьми.</w:t>
      </w:r>
    </w:p>
    <w:p w:rsidR="005A70BC" w:rsidRDefault="005A70BC" w:rsidP="005A70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1E2A7E">
        <w:rPr>
          <w:rFonts w:ascii="Times New Roman" w:hAnsi="Times New Roman" w:cs="Times New Roman"/>
          <w:b/>
          <w:sz w:val="28"/>
          <w:szCs w:val="28"/>
          <w:lang w:eastAsia="ru-RU"/>
        </w:rPr>
        <w:t>Экскурсия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 воспитанниками в </w:t>
      </w:r>
      <w:r w:rsidRPr="001216C6">
        <w:rPr>
          <w:rFonts w:ascii="Times New Roman" w:hAnsi="Times New Roman" w:cs="Times New Roman"/>
          <w:sz w:val="28"/>
          <w:szCs w:val="28"/>
          <w:lang w:eastAsia="ru-RU"/>
        </w:rPr>
        <w:t>СОШ №40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Знакомство и взаимодействие с учителями и учениками начальной школы. </w:t>
      </w:r>
    </w:p>
    <w:p w:rsidR="005A70BC" w:rsidRDefault="005A70BC" w:rsidP="005A70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1E2A7E">
        <w:rPr>
          <w:rFonts w:ascii="Times New Roman" w:hAnsi="Times New Roman" w:cs="Times New Roman"/>
          <w:b/>
          <w:sz w:val="28"/>
          <w:szCs w:val="28"/>
          <w:lang w:eastAsia="ru-RU"/>
        </w:rPr>
        <w:t>Совместное спортивное мероприятие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среди детей подготовительных к школе групп и первых классов.</w:t>
      </w:r>
    </w:p>
    <w:p w:rsidR="005A70BC" w:rsidRDefault="005A70BC" w:rsidP="005A70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1E2A7E">
        <w:rPr>
          <w:rFonts w:ascii="Times New Roman" w:hAnsi="Times New Roman" w:cs="Times New Roman"/>
          <w:b/>
          <w:sz w:val="28"/>
          <w:szCs w:val="28"/>
          <w:lang w:eastAsia="ru-RU"/>
        </w:rPr>
        <w:t>Викторина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среди воспитанников подготовительных к школе групп и первоклассников по теме «Сибирь – мой край родной!».</w:t>
      </w:r>
    </w:p>
    <w:p w:rsidR="005A70BC" w:rsidRDefault="005A70BC" w:rsidP="005A70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1E2A7E">
        <w:rPr>
          <w:rFonts w:ascii="Times New Roman" w:hAnsi="Times New Roman" w:cs="Times New Roman"/>
          <w:b/>
          <w:sz w:val="28"/>
          <w:szCs w:val="28"/>
          <w:lang w:eastAsia="ru-RU"/>
        </w:rPr>
        <w:t>Встречи и беседы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выпускниками нашего дошкольного учреждения прошлых лет.</w:t>
      </w:r>
    </w:p>
    <w:p w:rsidR="005A70BC" w:rsidRDefault="005A70BC" w:rsidP="005A70BC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573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Взаимодействие с педагогами.</w:t>
      </w:r>
    </w:p>
    <w:p w:rsidR="005A70BC" w:rsidRDefault="005A70BC" w:rsidP="005A70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1E2A7E">
        <w:rPr>
          <w:rFonts w:ascii="Times New Roman" w:hAnsi="Times New Roman" w:cs="Times New Roman"/>
          <w:b/>
          <w:sz w:val="28"/>
          <w:szCs w:val="28"/>
          <w:lang w:eastAsia="ru-RU"/>
        </w:rPr>
        <w:t>Совместные методические мероприятия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реализации ФГОС ДО и ФГОС начального звена общей школы.</w:t>
      </w:r>
    </w:p>
    <w:p w:rsidR="005A70BC" w:rsidRDefault="005A70BC" w:rsidP="005A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51EA">
        <w:rPr>
          <w:rFonts w:ascii="Times New Roman" w:hAnsi="Times New Roman" w:cs="Times New Roman"/>
          <w:b/>
          <w:sz w:val="28"/>
          <w:szCs w:val="28"/>
          <w:lang w:eastAsia="ru-RU"/>
        </w:rPr>
        <w:t>Педсовет на тему</w:t>
      </w:r>
      <w:r>
        <w:rPr>
          <w:rFonts w:ascii="Times New Roman" w:hAnsi="Times New Roman" w:cs="Times New Roman"/>
          <w:sz w:val="28"/>
          <w:szCs w:val="28"/>
          <w:lang w:eastAsia="ru-RU"/>
        </w:rPr>
        <w:t>: «ФГОС ДО и особенности построения образовательного процесса в дошкольной организации». Опыт начальной школы о    реализации ФГОС второго поколения  начального звена общего образования, изменения в образовательном процессе  начальной школы.</w:t>
      </w:r>
    </w:p>
    <w:p w:rsidR="005A70BC" w:rsidRDefault="005A70BC" w:rsidP="005A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51EA">
        <w:rPr>
          <w:rFonts w:ascii="Times New Roman" w:hAnsi="Times New Roman" w:cs="Times New Roman"/>
          <w:b/>
          <w:sz w:val="28"/>
          <w:szCs w:val="28"/>
          <w:lang w:eastAsia="ru-RU"/>
        </w:rPr>
        <w:t>Психолого-педагогический консилиум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«Современный дошкольник на пороге школы». Обсуждение вопросов с воспитателями подготовительных к школе групп и педагога-психолога ДО и начальной школы о портрете будущего первоклассника, трудностями первоклассников.</w:t>
      </w:r>
    </w:p>
    <w:p w:rsidR="005A70BC" w:rsidRDefault="005A70BC" w:rsidP="005A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51EA">
        <w:rPr>
          <w:rFonts w:ascii="Times New Roman" w:hAnsi="Times New Roman" w:cs="Times New Roman"/>
          <w:b/>
          <w:sz w:val="28"/>
          <w:szCs w:val="28"/>
          <w:lang w:eastAsia="ru-RU"/>
        </w:rPr>
        <w:t>Семинар-практикум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«Моделирование РППС в группах ДОУ для реализации игровой деятельности и класса для осуществления учебной деятельности с учетом требований ФГОС». </w:t>
      </w:r>
    </w:p>
    <w:p w:rsidR="005A70BC" w:rsidRPr="001E2A7E" w:rsidRDefault="005A70BC" w:rsidP="005A70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1E2A7E">
        <w:rPr>
          <w:rFonts w:ascii="Times New Roman" w:hAnsi="Times New Roman"/>
          <w:b/>
          <w:sz w:val="28"/>
          <w:szCs w:val="28"/>
          <w:lang w:eastAsia="ru-RU"/>
        </w:rPr>
        <w:t>Психологические  и коммуникативные тренинги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воспитателей и учителей начальной школы. Целью которых является  - </w:t>
      </w:r>
      <w:r w:rsidRPr="001E2A7E">
        <w:rPr>
          <w:lang w:eastAsia="ru-RU"/>
        </w:rPr>
        <w:t xml:space="preserve"> </w:t>
      </w:r>
      <w:r w:rsidRPr="001E2A7E">
        <w:rPr>
          <w:rFonts w:ascii="Times New Roman" w:hAnsi="Times New Roman" w:cs="Times New Roman"/>
          <w:sz w:val="28"/>
          <w:szCs w:val="28"/>
          <w:lang w:eastAsia="ru-RU"/>
        </w:rPr>
        <w:t>создание благоприятных психолого- педагогических условий взаимодействия учителя, воспитателя, ребенка с целью его безболезненной адаптации в 1-м классе</w:t>
      </w:r>
    </w:p>
    <w:p w:rsidR="005A70BC" w:rsidRDefault="005A70BC" w:rsidP="005A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0BC" w:rsidRDefault="005A70BC" w:rsidP="005A7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Важную роль в преемственности дошкольной организации и начальной школы играет </w:t>
      </w:r>
      <w:r w:rsidRPr="00306331">
        <w:rPr>
          <w:rFonts w:ascii="Times New Roman" w:hAnsi="Times New Roman" w:cs="Times New Roman"/>
          <w:b/>
          <w:sz w:val="28"/>
          <w:szCs w:val="28"/>
          <w:lang w:eastAsia="ru-RU"/>
        </w:rPr>
        <w:t>сотрудничество с родителями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воспитанников. </w:t>
      </w:r>
    </w:p>
    <w:p w:rsidR="005A70BC" w:rsidRDefault="005A70BC" w:rsidP="005A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3B7FCD">
        <w:rPr>
          <w:rFonts w:ascii="Times New Roman" w:hAnsi="Times New Roman" w:cs="Times New Roman"/>
          <w:b/>
          <w:sz w:val="28"/>
          <w:szCs w:val="28"/>
          <w:lang w:eastAsia="ru-RU"/>
        </w:rPr>
        <w:t>Общее родительское собрание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«На пороге современной школы»,</w:t>
      </w:r>
      <w:r w:rsidRPr="00306331">
        <w:rPr>
          <w:rFonts w:ascii="Times New Roman" w:hAnsi="Times New Roman" w:cs="Times New Roman"/>
          <w:sz w:val="28"/>
          <w:szCs w:val="28"/>
          <w:lang w:eastAsia="ru-RU"/>
        </w:rPr>
        <w:t xml:space="preserve"> для родителей будущи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r w:rsidRPr="00306331">
        <w:rPr>
          <w:rFonts w:ascii="Times New Roman" w:hAnsi="Times New Roman" w:cs="Times New Roman"/>
          <w:sz w:val="28"/>
          <w:szCs w:val="28"/>
          <w:lang w:eastAsia="ru-RU"/>
        </w:rPr>
        <w:t>первоклассников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перехода детей на следующую  ступень образования.</w:t>
      </w:r>
    </w:p>
    <w:p w:rsidR="005A70BC" w:rsidRDefault="005A70BC" w:rsidP="005A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B7FCD">
        <w:rPr>
          <w:rFonts w:ascii="Times New Roman" w:hAnsi="Times New Roman" w:cs="Times New Roman"/>
          <w:b/>
          <w:sz w:val="28"/>
          <w:szCs w:val="28"/>
          <w:lang w:eastAsia="ru-RU"/>
        </w:rPr>
        <w:t>. Клуб родительских встреч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«Особые дети. Какие они?». С участием социального педагога школы, педагога-психолога, инструктора по физической культуре,  обсуждение вопроса инклюзивного образования.</w:t>
      </w:r>
    </w:p>
    <w:p w:rsidR="005A70BC" w:rsidRDefault="005A70BC" w:rsidP="005A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1E2A7E">
        <w:rPr>
          <w:rFonts w:ascii="Times New Roman" w:hAnsi="Times New Roman" w:cs="Times New Roman"/>
          <w:b/>
          <w:sz w:val="28"/>
          <w:szCs w:val="28"/>
          <w:lang w:eastAsia="ru-RU"/>
        </w:rPr>
        <w:t>Встреча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учителями начальной школы.</w:t>
      </w:r>
    </w:p>
    <w:p w:rsidR="005A70BC" w:rsidRDefault="005A70BC" w:rsidP="005A7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A7E">
        <w:rPr>
          <w:rFonts w:ascii="Times New Roman" w:hAnsi="Times New Roman" w:cs="Times New Roman"/>
          <w:sz w:val="28"/>
          <w:szCs w:val="28"/>
        </w:rPr>
        <w:t xml:space="preserve">4. </w:t>
      </w:r>
      <w:r w:rsidRPr="001E2A7E">
        <w:rPr>
          <w:rFonts w:ascii="Times New Roman" w:hAnsi="Times New Roman" w:cs="Times New Roman"/>
          <w:b/>
          <w:sz w:val="28"/>
          <w:szCs w:val="28"/>
        </w:rPr>
        <w:t>Анкетирование</w:t>
      </w:r>
      <w:r w:rsidRPr="001E2A7E">
        <w:rPr>
          <w:rFonts w:ascii="Times New Roman" w:hAnsi="Times New Roman" w:cs="Times New Roman"/>
          <w:sz w:val="28"/>
          <w:szCs w:val="28"/>
        </w:rPr>
        <w:t xml:space="preserve"> родителей для анализа представления, ожиданий семьи в преддверии школьной жизни ребенка, в период адаптации к школе.</w:t>
      </w:r>
    </w:p>
    <w:p w:rsidR="005A70BC" w:rsidRPr="001E2A7E" w:rsidRDefault="005A70BC" w:rsidP="005A7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2A7E">
        <w:rPr>
          <w:rFonts w:ascii="Times New Roman" w:hAnsi="Times New Roman" w:cs="Times New Roman"/>
          <w:sz w:val="28"/>
          <w:szCs w:val="28"/>
        </w:rPr>
        <w:t xml:space="preserve">5. </w:t>
      </w:r>
      <w:r w:rsidRPr="001E2A7E">
        <w:rPr>
          <w:rFonts w:ascii="Times New Roman" w:hAnsi="Times New Roman" w:cs="Times New Roman"/>
          <w:b/>
          <w:sz w:val="28"/>
          <w:szCs w:val="28"/>
        </w:rPr>
        <w:t>Визуальные средства  общения</w:t>
      </w:r>
      <w:r>
        <w:rPr>
          <w:rFonts w:ascii="Times New Roman" w:hAnsi="Times New Roman" w:cs="Times New Roman"/>
          <w:sz w:val="28"/>
          <w:szCs w:val="28"/>
        </w:rPr>
        <w:t xml:space="preserve"> (стендовый материал, выставки, памятки, почтовый ящик вопросов и ответов).</w:t>
      </w:r>
    </w:p>
    <w:p w:rsidR="005A70BC" w:rsidRPr="00306331" w:rsidRDefault="005A70BC" w:rsidP="005A7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0BC" w:rsidRDefault="005A70BC" w:rsidP="005A70BC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идея сетевого взаимодействия дошкольного учреждения и школы находит место в реальном пространстве, выступая связующим фактором обеспечения преемственности между ступенью дошкольного образования и начального образования общей школы. Результатом плодотворного сотрудничества среди педагогов, родителей воспитанников должно быть достижение целевых ориентиров ФГОС  ДО по окончании ступени дошкольного образования, которые служат основой необходимой для обучения детей  в школе.</w:t>
      </w:r>
    </w:p>
    <w:p w:rsidR="005A70BC" w:rsidRPr="00BD751C" w:rsidRDefault="005A70BC" w:rsidP="005A70BC">
      <w:pPr>
        <w:spacing w:after="12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70BC" w:rsidRPr="00CA0D83" w:rsidRDefault="005A70BC" w:rsidP="005A70BC">
      <w:pPr>
        <w:spacing w:after="120" w:line="240" w:lineRule="atLeast"/>
        <w:ind w:firstLine="709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 w:rsidRPr="00D10A9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      </w:t>
      </w:r>
    </w:p>
    <w:p w:rsidR="00DB23A8" w:rsidRDefault="00DB23A8">
      <w:bookmarkStart w:id="0" w:name="_GoBack"/>
      <w:bookmarkEnd w:id="0"/>
    </w:p>
    <w:sectPr w:rsidR="00DB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AA"/>
    <w:rsid w:val="005A70BC"/>
    <w:rsid w:val="00D77FAA"/>
    <w:rsid w:val="00DB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EBC21-AAB3-47D9-A40D-DD875FF7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0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2015-03-12T15:15:00Z</dcterms:created>
  <dcterms:modified xsi:type="dcterms:W3CDTF">2015-03-12T15:16:00Z</dcterms:modified>
</cp:coreProperties>
</file>