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B0" w:rsidRPr="003C705B" w:rsidRDefault="006C57F0" w:rsidP="006C57F0">
      <w:pPr>
        <w:jc w:val="center"/>
        <w:rPr>
          <w:rFonts w:ascii="Arial" w:hAnsi="Arial" w:cs="Arial"/>
          <w:sz w:val="72"/>
          <w:szCs w:val="72"/>
        </w:rPr>
      </w:pPr>
      <w:r w:rsidRPr="003C705B">
        <w:rPr>
          <w:rFonts w:ascii="Arial" w:hAnsi="Arial" w:cs="Arial"/>
          <w:sz w:val="72"/>
          <w:szCs w:val="72"/>
        </w:rPr>
        <w:t>« Быть здоровым – здорово!»</w:t>
      </w:r>
    </w:p>
    <w:p w:rsidR="006C57F0" w:rsidRPr="003C705B" w:rsidRDefault="006C57F0" w:rsidP="006C57F0">
      <w:pPr>
        <w:jc w:val="center"/>
        <w:rPr>
          <w:rFonts w:ascii="Arial" w:hAnsi="Arial" w:cs="Arial"/>
          <w:sz w:val="36"/>
          <w:szCs w:val="36"/>
        </w:rPr>
      </w:pPr>
      <w:r w:rsidRPr="003C705B">
        <w:rPr>
          <w:rFonts w:ascii="Arial" w:hAnsi="Arial" w:cs="Arial"/>
          <w:sz w:val="36"/>
          <w:szCs w:val="36"/>
        </w:rPr>
        <w:t>(</w:t>
      </w:r>
      <w:r w:rsidR="007979EE" w:rsidRPr="003C705B">
        <w:rPr>
          <w:rFonts w:ascii="Arial" w:hAnsi="Arial" w:cs="Arial"/>
          <w:sz w:val="36"/>
          <w:szCs w:val="36"/>
        </w:rPr>
        <w:t>Т</w:t>
      </w:r>
      <w:r w:rsidRPr="003C705B">
        <w:rPr>
          <w:rFonts w:ascii="Arial" w:hAnsi="Arial" w:cs="Arial"/>
          <w:sz w:val="36"/>
          <w:szCs w:val="36"/>
        </w:rPr>
        <w:t xml:space="preserve">ехнологии </w:t>
      </w:r>
      <w:proofErr w:type="spellStart"/>
      <w:r w:rsidRPr="003C705B">
        <w:rPr>
          <w:rFonts w:ascii="Arial" w:hAnsi="Arial" w:cs="Arial"/>
          <w:sz w:val="36"/>
          <w:szCs w:val="36"/>
        </w:rPr>
        <w:t>здорвьесбережения</w:t>
      </w:r>
      <w:proofErr w:type="spellEnd"/>
      <w:r w:rsidRPr="003C705B">
        <w:rPr>
          <w:rFonts w:ascii="Arial" w:hAnsi="Arial" w:cs="Arial"/>
          <w:sz w:val="36"/>
          <w:szCs w:val="36"/>
        </w:rPr>
        <w:t>).</w:t>
      </w:r>
    </w:p>
    <w:p w:rsidR="006C57F0" w:rsidRPr="008E34B4" w:rsidRDefault="006C57F0" w:rsidP="006C57F0">
      <w:pPr>
        <w:pStyle w:val="a3"/>
        <w:rPr>
          <w:rFonts w:ascii="Arial" w:eastAsia="Times New Roman" w:hAnsi="Arial" w:cs="Arial"/>
          <w:b/>
          <w:i/>
          <w:sz w:val="28"/>
          <w:szCs w:val="28"/>
          <w:u w:val="single"/>
        </w:rPr>
      </w:pPr>
      <w:r w:rsidRPr="008E34B4">
        <w:rPr>
          <w:rFonts w:ascii="Arial" w:eastAsia="Times New Roman" w:hAnsi="Arial" w:cs="Arial"/>
          <w:b/>
          <w:i/>
          <w:sz w:val="28"/>
          <w:szCs w:val="28"/>
          <w:u w:val="single"/>
        </w:rPr>
        <w:t>Оздоровительные задачи:</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охрана и укрепление физического и психического здоровья детей;</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совершенствование функций организма, повышение его защитных свойств и устойчивости к заболеваниям средствами движения, дыхательной гимнастики, массажа, закаливания;</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xml:space="preserve">• формирование правильной осанки, гигиенических навыков. </w:t>
      </w:r>
    </w:p>
    <w:p w:rsidR="006C57F0" w:rsidRPr="003C705B" w:rsidRDefault="006C57F0" w:rsidP="006C57F0">
      <w:pPr>
        <w:pStyle w:val="a3"/>
        <w:rPr>
          <w:rFonts w:ascii="Arial" w:eastAsia="Times New Roman" w:hAnsi="Arial" w:cs="Arial"/>
          <w:b/>
          <w:i/>
          <w:sz w:val="28"/>
          <w:szCs w:val="28"/>
        </w:rPr>
      </w:pPr>
    </w:p>
    <w:p w:rsidR="006C57F0" w:rsidRPr="008E34B4" w:rsidRDefault="006C57F0" w:rsidP="006C57F0">
      <w:pPr>
        <w:pStyle w:val="a3"/>
        <w:rPr>
          <w:rFonts w:ascii="Arial" w:eastAsia="Times New Roman" w:hAnsi="Arial" w:cs="Arial"/>
          <w:b/>
          <w:i/>
          <w:sz w:val="28"/>
          <w:szCs w:val="28"/>
          <w:u w:val="single"/>
        </w:rPr>
      </w:pPr>
      <w:r w:rsidRPr="008E34B4">
        <w:rPr>
          <w:rFonts w:ascii="Arial" w:eastAsia="Times New Roman" w:hAnsi="Arial" w:cs="Arial"/>
          <w:b/>
          <w:i/>
          <w:sz w:val="28"/>
          <w:szCs w:val="28"/>
          <w:u w:val="single"/>
        </w:rPr>
        <w:t>Образовательные задачи:</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формирование жизненно необходимых двигательных умений и навыков ребенка в соответствии с его индивидуальными особенностями;</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xml:space="preserve">• создание условий для реализации потребности детей в двигательной активности; </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xml:space="preserve">• выявление интересов, склонностей и способностей детей в двигательной деятельности и реализация их через систему оздоровительной работы. </w:t>
      </w:r>
    </w:p>
    <w:p w:rsidR="006C57F0" w:rsidRPr="003C705B" w:rsidRDefault="006C57F0" w:rsidP="006C57F0">
      <w:pPr>
        <w:pStyle w:val="a3"/>
        <w:rPr>
          <w:rFonts w:ascii="Arial" w:eastAsia="Times New Roman" w:hAnsi="Arial" w:cs="Arial"/>
          <w:b/>
          <w:i/>
          <w:sz w:val="28"/>
          <w:szCs w:val="28"/>
        </w:rPr>
      </w:pPr>
    </w:p>
    <w:p w:rsidR="006C57F0" w:rsidRPr="008E34B4" w:rsidRDefault="006C57F0" w:rsidP="006C57F0">
      <w:pPr>
        <w:pStyle w:val="a3"/>
        <w:rPr>
          <w:rFonts w:ascii="Arial" w:eastAsia="Times New Roman" w:hAnsi="Arial" w:cs="Arial"/>
          <w:b/>
          <w:i/>
          <w:sz w:val="28"/>
          <w:szCs w:val="28"/>
          <w:u w:val="single"/>
        </w:rPr>
      </w:pPr>
      <w:r w:rsidRPr="008E34B4">
        <w:rPr>
          <w:rFonts w:ascii="Arial" w:eastAsia="Times New Roman" w:hAnsi="Arial" w:cs="Arial"/>
          <w:b/>
          <w:i/>
          <w:sz w:val="28"/>
          <w:szCs w:val="28"/>
          <w:u w:val="single"/>
        </w:rPr>
        <w:t>Воспитательные задачи:</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воспитание потребности в здоровом образе жизни;</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выработка привычки к соблюдению режима, потребность в физических упражнениях и играх;</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расширение кругозора, уточнение представлений об окружающем мире;</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xml:space="preserve">• воспитание физических качеств, необходимых для полноценного развития </w:t>
      </w:r>
    </w:p>
    <w:p w:rsidR="006C57F0" w:rsidRPr="003C705B" w:rsidRDefault="006C57F0" w:rsidP="006C57F0">
      <w:pPr>
        <w:pStyle w:val="a3"/>
        <w:rPr>
          <w:rFonts w:ascii="Arial" w:eastAsia="Times New Roman" w:hAnsi="Arial" w:cs="Arial"/>
          <w:sz w:val="28"/>
          <w:szCs w:val="28"/>
        </w:rPr>
      </w:pPr>
      <w:r w:rsidRPr="003C705B">
        <w:rPr>
          <w:rFonts w:ascii="Arial" w:eastAsia="Times New Roman" w:hAnsi="Arial" w:cs="Arial"/>
          <w:sz w:val="28"/>
          <w:szCs w:val="28"/>
        </w:rPr>
        <w:t xml:space="preserve">личности. </w:t>
      </w:r>
    </w:p>
    <w:p w:rsidR="005A4C90" w:rsidRPr="003C705B" w:rsidRDefault="00305CDD" w:rsidP="007E1870">
      <w:pPr>
        <w:spacing w:after="0" w:line="240" w:lineRule="auto"/>
        <w:rPr>
          <w:rFonts w:ascii="Arial" w:eastAsia="Times New Roman" w:hAnsi="Arial" w:cs="Arial"/>
          <w:color w:val="000000"/>
          <w:sz w:val="28"/>
          <w:szCs w:val="28"/>
        </w:rPr>
      </w:pPr>
      <w:r w:rsidRPr="003C705B">
        <w:rPr>
          <w:rFonts w:ascii="Arial" w:eastAsia="Times New Roman" w:hAnsi="Arial" w:cs="Arial"/>
          <w:color w:val="000000"/>
          <w:sz w:val="28"/>
          <w:szCs w:val="28"/>
        </w:rPr>
        <w:t xml:space="preserve">  </w:t>
      </w:r>
    </w:p>
    <w:p w:rsidR="005A4C90" w:rsidRPr="003C705B" w:rsidRDefault="005A4C90" w:rsidP="007E1870">
      <w:pPr>
        <w:spacing w:after="0" w:line="240" w:lineRule="auto"/>
        <w:rPr>
          <w:rFonts w:ascii="Arial" w:eastAsia="Times New Roman" w:hAnsi="Arial" w:cs="Arial"/>
          <w:color w:val="000000"/>
          <w:sz w:val="28"/>
          <w:szCs w:val="28"/>
        </w:rPr>
      </w:pPr>
    </w:p>
    <w:p w:rsidR="005A4C90" w:rsidRPr="003C705B" w:rsidRDefault="00A62BB0" w:rsidP="005A4C90">
      <w:pPr>
        <w:spacing w:after="0" w:line="240" w:lineRule="auto"/>
        <w:jc w:val="center"/>
        <w:rPr>
          <w:rFonts w:ascii="Arial" w:eastAsia="Times New Roman" w:hAnsi="Arial" w:cs="Arial"/>
          <w:b/>
          <w:color w:val="000000"/>
          <w:sz w:val="32"/>
          <w:szCs w:val="32"/>
          <w:u w:val="single"/>
        </w:rPr>
      </w:pPr>
      <w:r w:rsidRPr="003C705B">
        <w:rPr>
          <w:rFonts w:ascii="Arial" w:eastAsia="Times New Roman" w:hAnsi="Arial" w:cs="Arial"/>
          <w:noProof/>
          <w:color w:val="000000"/>
        </w:rPr>
        <w:pict>
          <v:shapetype id="_x0000_t32" coordsize="21600,21600" o:spt="32" o:oned="t" path="m,l21600,21600e" filled="f">
            <v:path arrowok="t" fillok="f" o:connecttype="none"/>
            <o:lock v:ext="edit" shapetype="t"/>
          </v:shapetype>
          <v:shape id="_x0000_s1030" type="#_x0000_t32" style="position:absolute;left:0;text-align:left;margin-left:149.25pt;margin-top:14.8pt;width:12.75pt;height:132.75pt;flip:x;z-index:251662336" o:connectortype="straight">
            <v:stroke endarrow="block"/>
          </v:shape>
        </w:pict>
      </w:r>
      <w:r w:rsidRPr="003C705B">
        <w:rPr>
          <w:rFonts w:ascii="Arial" w:eastAsia="Times New Roman" w:hAnsi="Arial" w:cs="Arial"/>
          <w:noProof/>
          <w:color w:val="000000"/>
        </w:rPr>
        <w:pict>
          <v:shape id="_x0000_s1032" type="#_x0000_t32" style="position:absolute;left:0;text-align:left;margin-left:328.5pt;margin-top:14.8pt;width:100.5pt;height:132.75pt;z-index:251664384" o:connectortype="straight">
            <v:stroke endarrow="block"/>
          </v:shape>
        </w:pict>
      </w:r>
      <w:r w:rsidR="005A4C90" w:rsidRPr="003C705B">
        <w:rPr>
          <w:rFonts w:ascii="Arial" w:eastAsia="Times New Roman" w:hAnsi="Arial" w:cs="Arial"/>
          <w:b/>
          <w:color w:val="000000"/>
          <w:sz w:val="32"/>
          <w:szCs w:val="32"/>
          <w:u w:val="single"/>
        </w:rPr>
        <w:t>классификаци</w:t>
      </w:r>
      <w:r w:rsidR="00D96AC2" w:rsidRPr="003C705B">
        <w:rPr>
          <w:rFonts w:ascii="Arial" w:eastAsia="Times New Roman" w:hAnsi="Arial" w:cs="Arial"/>
          <w:b/>
          <w:color w:val="000000"/>
          <w:sz w:val="32"/>
          <w:szCs w:val="32"/>
          <w:u w:val="single"/>
        </w:rPr>
        <w:t xml:space="preserve">я </w:t>
      </w:r>
      <w:proofErr w:type="spellStart"/>
      <w:r w:rsidR="005A4C90" w:rsidRPr="003C705B">
        <w:rPr>
          <w:rFonts w:ascii="Arial" w:eastAsia="Times New Roman" w:hAnsi="Arial" w:cs="Arial"/>
          <w:b/>
          <w:color w:val="000000"/>
          <w:sz w:val="32"/>
          <w:szCs w:val="32"/>
          <w:u w:val="single"/>
        </w:rPr>
        <w:t>здоровьесберегающих</w:t>
      </w:r>
      <w:proofErr w:type="spellEnd"/>
      <w:r w:rsidR="005A4C90" w:rsidRPr="003C705B">
        <w:rPr>
          <w:rFonts w:ascii="Arial" w:eastAsia="Times New Roman" w:hAnsi="Arial" w:cs="Arial"/>
          <w:b/>
          <w:color w:val="000000"/>
          <w:sz w:val="32"/>
          <w:szCs w:val="32"/>
          <w:u w:val="single"/>
        </w:rPr>
        <w:t xml:space="preserve"> технологий:</w:t>
      </w:r>
    </w:p>
    <w:p w:rsidR="005A4C90" w:rsidRPr="003C705B" w:rsidRDefault="00A62BB0" w:rsidP="007E1870">
      <w:pPr>
        <w:spacing w:after="0" w:line="240" w:lineRule="auto"/>
        <w:rPr>
          <w:rFonts w:ascii="Arial" w:eastAsia="Times New Roman" w:hAnsi="Arial" w:cs="Arial"/>
          <w:color w:val="000000"/>
        </w:rPr>
      </w:pPr>
      <w:r w:rsidRPr="003C705B">
        <w:rPr>
          <w:rFonts w:ascii="Arial" w:eastAsia="Times New Roman" w:hAnsi="Arial" w:cs="Arial"/>
          <w:noProof/>
          <w:color w:val="000000"/>
        </w:rPr>
        <w:pict>
          <v:shape id="_x0000_s1033" type="#_x0000_t32" style="position:absolute;margin-left:138.75pt;margin-top:2.9pt;width:10.5pt;height:3.75pt;flip:x y;z-index:251665408" o:connectortype="straight">
            <v:stroke endarrow="block"/>
          </v:shape>
        </w:pict>
      </w:r>
      <w:r w:rsidRPr="003C705B">
        <w:rPr>
          <w:rFonts w:ascii="Arial" w:eastAsia="Times New Roman" w:hAnsi="Arial" w:cs="Arial"/>
          <w:noProof/>
          <w:color w:val="000000"/>
        </w:rPr>
        <w:pict>
          <v:shape id="_x0000_s1031" type="#_x0000_t32" style="position:absolute;margin-left:258.75pt;margin-top:2.9pt;width:15.75pt;height:136.5pt;z-index:251663360" o:connectortype="straight">
            <v:stroke endarrow="block"/>
          </v:shape>
        </w:pict>
      </w:r>
      <w:r w:rsidRPr="003C705B">
        <w:rPr>
          <w:rFonts w:ascii="Arial" w:eastAsia="Times New Roman" w:hAnsi="Arial" w:cs="Arial"/>
          <w:noProof/>
          <w:color w:val="000000"/>
        </w:rPr>
        <w:pict>
          <v:shape id="_x0000_s1029" type="#_x0000_t32" style="position:absolute;margin-left:377.25pt;margin-top:2.9pt;width:60.75pt;height:70.5pt;z-index:251661312" o:connectortype="straight">
            <v:stroke endarrow="block"/>
          </v:shape>
        </w:pict>
      </w:r>
      <w:r w:rsidRPr="003C705B">
        <w:rPr>
          <w:rFonts w:ascii="Arial" w:eastAsia="Times New Roman" w:hAnsi="Arial" w:cs="Arial"/>
          <w:noProof/>
          <w:color w:val="000000"/>
        </w:rPr>
        <w:pict>
          <v:shape id="_x0000_s1028" type="#_x0000_t32" style="position:absolute;margin-left:288.75pt;margin-top:2.9pt;width:45pt;height:76.5pt;z-index:251660288" o:connectortype="straight">
            <v:stroke endarrow="block"/>
          </v:shape>
        </w:pict>
      </w:r>
      <w:r w:rsidRPr="003C705B">
        <w:rPr>
          <w:rFonts w:ascii="Arial" w:eastAsia="Times New Roman" w:hAnsi="Arial" w:cs="Arial"/>
          <w:noProof/>
          <w:color w:val="000000"/>
        </w:rPr>
        <w:pict>
          <v:shape id="_x0000_s1027" type="#_x0000_t32" style="position:absolute;margin-left:187.5pt;margin-top:2.9pt;width:2.25pt;height:76.5pt;flip:x;z-index:251659264" o:connectortype="straight">
            <v:stroke endarrow="block"/>
          </v:shape>
        </w:pict>
      </w:r>
      <w:r w:rsidRPr="003C705B">
        <w:rPr>
          <w:rFonts w:ascii="Arial" w:eastAsia="Times New Roman" w:hAnsi="Arial" w:cs="Arial"/>
          <w:noProof/>
          <w:color w:val="000000"/>
        </w:rPr>
        <w:pict>
          <v:shape id="_x0000_s1026" type="#_x0000_t32" style="position:absolute;margin-left:36.75pt;margin-top:6.65pt;width:112.5pt;height:66.75pt;flip:x;z-index:251658240" o:connectortype="straight">
            <v:stroke endarrow="block"/>
          </v:shape>
        </w:pict>
      </w:r>
    </w:p>
    <w:p w:rsidR="00B657C6" w:rsidRPr="003C705B" w:rsidRDefault="00B657C6" w:rsidP="007E1870">
      <w:pPr>
        <w:spacing w:after="0" w:line="240" w:lineRule="auto"/>
        <w:rPr>
          <w:rFonts w:ascii="Arial" w:eastAsia="Times New Roman" w:hAnsi="Arial" w:cs="Arial"/>
          <w:color w:val="000000"/>
        </w:rPr>
      </w:pPr>
    </w:p>
    <w:p w:rsidR="00B657C6" w:rsidRPr="003C705B" w:rsidRDefault="00B657C6" w:rsidP="007E1870">
      <w:pPr>
        <w:spacing w:after="0" w:line="240" w:lineRule="auto"/>
        <w:rPr>
          <w:rFonts w:ascii="Arial" w:eastAsia="Times New Roman" w:hAnsi="Arial" w:cs="Arial"/>
          <w:color w:val="000000"/>
        </w:rPr>
      </w:pPr>
    </w:p>
    <w:p w:rsidR="00B657C6" w:rsidRPr="003C705B" w:rsidRDefault="00B657C6" w:rsidP="007E1870">
      <w:pPr>
        <w:spacing w:after="0" w:line="240" w:lineRule="auto"/>
        <w:rPr>
          <w:rFonts w:ascii="Arial" w:eastAsia="Times New Roman" w:hAnsi="Arial" w:cs="Arial"/>
          <w:color w:val="000000"/>
        </w:rPr>
      </w:pPr>
    </w:p>
    <w:p w:rsidR="00B657C6" w:rsidRPr="003C705B" w:rsidRDefault="00B657C6" w:rsidP="007E1870">
      <w:pPr>
        <w:spacing w:after="0" w:line="240" w:lineRule="auto"/>
        <w:rPr>
          <w:rFonts w:ascii="Arial" w:eastAsia="Times New Roman" w:hAnsi="Arial" w:cs="Arial"/>
          <w:color w:val="000000"/>
        </w:rPr>
      </w:pPr>
    </w:p>
    <w:p w:rsidR="00B657C6" w:rsidRPr="003C705B" w:rsidRDefault="00B657C6" w:rsidP="007E1870">
      <w:pPr>
        <w:spacing w:after="0" w:line="240" w:lineRule="auto"/>
        <w:rPr>
          <w:rFonts w:ascii="Arial" w:eastAsia="Times New Roman" w:hAnsi="Arial" w:cs="Arial"/>
          <w:color w:val="000000"/>
        </w:rPr>
      </w:pPr>
    </w:p>
    <w:p w:rsidR="005A4C90" w:rsidRPr="003C705B" w:rsidRDefault="005A4C90" w:rsidP="007E1870">
      <w:pPr>
        <w:spacing w:after="0" w:line="240" w:lineRule="auto"/>
        <w:rPr>
          <w:rFonts w:ascii="Arial" w:eastAsia="Times New Roman" w:hAnsi="Arial" w:cs="Arial"/>
          <w:color w:val="000000"/>
        </w:rPr>
      </w:pPr>
      <w:proofErr w:type="spellStart"/>
      <w:r w:rsidRPr="003C705B">
        <w:rPr>
          <w:rFonts w:ascii="Arial" w:eastAsia="Times New Roman" w:hAnsi="Arial" w:cs="Arial"/>
          <w:color w:val="000000"/>
        </w:rPr>
        <w:t>медик</w:t>
      </w:r>
      <w:proofErr w:type="gramStart"/>
      <w:r w:rsidRPr="003C705B">
        <w:rPr>
          <w:rFonts w:ascii="Arial" w:eastAsia="Times New Roman" w:hAnsi="Arial" w:cs="Arial"/>
          <w:color w:val="000000"/>
        </w:rPr>
        <w:t>о</w:t>
      </w:r>
      <w:proofErr w:type="spellEnd"/>
      <w:r w:rsidRPr="003C705B">
        <w:rPr>
          <w:rFonts w:ascii="Arial" w:eastAsia="Times New Roman" w:hAnsi="Arial" w:cs="Arial"/>
          <w:color w:val="000000"/>
        </w:rPr>
        <w:t>-</w:t>
      </w:r>
      <w:proofErr w:type="gramEnd"/>
      <w:r w:rsidRPr="003C705B">
        <w:rPr>
          <w:rFonts w:ascii="Arial" w:eastAsia="Times New Roman" w:hAnsi="Arial" w:cs="Arial"/>
          <w:color w:val="000000"/>
        </w:rPr>
        <w:t xml:space="preserve">                           </w:t>
      </w:r>
      <w:r w:rsidR="00B657C6" w:rsidRPr="003C705B">
        <w:rPr>
          <w:rFonts w:ascii="Arial" w:eastAsia="Times New Roman" w:hAnsi="Arial" w:cs="Arial"/>
          <w:color w:val="000000"/>
        </w:rPr>
        <w:t xml:space="preserve">             </w:t>
      </w:r>
      <w:r w:rsidRPr="003C705B">
        <w:rPr>
          <w:rFonts w:ascii="Arial" w:eastAsia="Times New Roman" w:hAnsi="Arial" w:cs="Arial"/>
          <w:color w:val="000000"/>
        </w:rPr>
        <w:t xml:space="preserve"> </w:t>
      </w:r>
      <w:proofErr w:type="spellStart"/>
      <w:r w:rsidRPr="003C705B">
        <w:rPr>
          <w:rFonts w:ascii="Arial" w:eastAsia="Times New Roman" w:hAnsi="Arial" w:cs="Arial"/>
          <w:color w:val="000000"/>
        </w:rPr>
        <w:t>физкультурно</w:t>
      </w:r>
      <w:proofErr w:type="spellEnd"/>
      <w:r w:rsidRPr="003C705B">
        <w:rPr>
          <w:rFonts w:ascii="Arial" w:eastAsia="Times New Roman" w:hAnsi="Arial" w:cs="Arial"/>
          <w:color w:val="000000"/>
        </w:rPr>
        <w:t xml:space="preserve">-                    </w:t>
      </w:r>
      <w:r w:rsidR="00B657C6" w:rsidRPr="003C705B">
        <w:rPr>
          <w:rFonts w:ascii="Arial" w:eastAsia="Times New Roman" w:hAnsi="Arial" w:cs="Arial"/>
          <w:color w:val="000000"/>
        </w:rPr>
        <w:t xml:space="preserve">      </w:t>
      </w:r>
      <w:r w:rsidRPr="003C705B">
        <w:rPr>
          <w:rFonts w:ascii="Arial" w:eastAsia="Times New Roman" w:hAnsi="Arial" w:cs="Arial"/>
          <w:color w:val="000000"/>
        </w:rPr>
        <w:t xml:space="preserve">социально           </w:t>
      </w:r>
      <w:r w:rsidR="00B657C6" w:rsidRPr="003C705B">
        <w:rPr>
          <w:rFonts w:ascii="Arial" w:eastAsia="Times New Roman" w:hAnsi="Arial" w:cs="Arial"/>
          <w:color w:val="000000"/>
        </w:rPr>
        <w:t xml:space="preserve">     </w:t>
      </w:r>
      <w:r w:rsidRPr="003C705B">
        <w:rPr>
          <w:rFonts w:ascii="Arial" w:eastAsia="Times New Roman" w:hAnsi="Arial" w:cs="Arial"/>
          <w:color w:val="000000"/>
        </w:rPr>
        <w:t>образовательные</w:t>
      </w:r>
    </w:p>
    <w:p w:rsidR="00B657C6" w:rsidRPr="003C705B" w:rsidRDefault="005A4C90" w:rsidP="007E1870">
      <w:pPr>
        <w:spacing w:after="0" w:line="240" w:lineRule="auto"/>
        <w:rPr>
          <w:rFonts w:ascii="Arial" w:eastAsia="Times New Roman" w:hAnsi="Arial" w:cs="Arial"/>
          <w:color w:val="000000"/>
        </w:rPr>
      </w:pPr>
      <w:r w:rsidRPr="003C705B">
        <w:rPr>
          <w:rFonts w:ascii="Arial" w:eastAsia="Times New Roman" w:hAnsi="Arial" w:cs="Arial"/>
          <w:color w:val="000000"/>
        </w:rPr>
        <w:t xml:space="preserve">профилактические          </w:t>
      </w:r>
      <w:r w:rsidR="00B657C6" w:rsidRPr="003C705B">
        <w:rPr>
          <w:rFonts w:ascii="Arial" w:eastAsia="Times New Roman" w:hAnsi="Arial" w:cs="Arial"/>
          <w:color w:val="000000"/>
        </w:rPr>
        <w:t xml:space="preserve">            </w:t>
      </w:r>
      <w:r w:rsidRPr="003C705B">
        <w:rPr>
          <w:rFonts w:ascii="Arial" w:eastAsia="Times New Roman" w:hAnsi="Arial" w:cs="Arial"/>
          <w:color w:val="000000"/>
        </w:rPr>
        <w:t xml:space="preserve"> оздоровительные              </w:t>
      </w:r>
      <w:r w:rsidR="00B657C6" w:rsidRPr="003C705B">
        <w:rPr>
          <w:rFonts w:ascii="Arial" w:eastAsia="Times New Roman" w:hAnsi="Arial" w:cs="Arial"/>
          <w:color w:val="000000"/>
        </w:rPr>
        <w:t xml:space="preserve">       </w:t>
      </w:r>
      <w:r w:rsidRPr="003C705B">
        <w:rPr>
          <w:rFonts w:ascii="Arial" w:eastAsia="Times New Roman" w:hAnsi="Arial" w:cs="Arial"/>
          <w:color w:val="000000"/>
        </w:rPr>
        <w:t>психологи</w:t>
      </w:r>
    </w:p>
    <w:p w:rsidR="005A4C90" w:rsidRPr="003C705B" w:rsidRDefault="00B657C6" w:rsidP="007E1870">
      <w:pPr>
        <w:spacing w:after="0" w:line="240" w:lineRule="auto"/>
        <w:rPr>
          <w:rFonts w:ascii="Arial" w:eastAsia="Times New Roman" w:hAnsi="Arial" w:cs="Arial"/>
          <w:color w:val="000000"/>
        </w:rPr>
      </w:pPr>
      <w:r w:rsidRPr="003C705B">
        <w:rPr>
          <w:rFonts w:ascii="Arial" w:eastAsia="Times New Roman" w:hAnsi="Arial" w:cs="Arial"/>
          <w:color w:val="000000"/>
        </w:rPr>
        <w:t xml:space="preserve">                                                                                                         </w:t>
      </w:r>
      <w:proofErr w:type="spellStart"/>
      <w:r w:rsidR="005A4C90" w:rsidRPr="003C705B">
        <w:rPr>
          <w:rFonts w:ascii="Arial" w:eastAsia="Times New Roman" w:hAnsi="Arial" w:cs="Arial"/>
          <w:color w:val="000000"/>
        </w:rPr>
        <w:t>ческие</w:t>
      </w:r>
      <w:proofErr w:type="spellEnd"/>
    </w:p>
    <w:p w:rsidR="005A4C90" w:rsidRPr="003C705B" w:rsidRDefault="005A4C90" w:rsidP="007E1870">
      <w:pPr>
        <w:spacing w:after="0" w:line="240" w:lineRule="auto"/>
        <w:rPr>
          <w:rFonts w:ascii="Arial" w:eastAsia="Times New Roman" w:hAnsi="Arial" w:cs="Arial"/>
          <w:color w:val="000000"/>
        </w:rPr>
      </w:pPr>
    </w:p>
    <w:p w:rsidR="005A4C90" w:rsidRPr="003C705B" w:rsidRDefault="005A4C90" w:rsidP="007E1870">
      <w:pPr>
        <w:spacing w:after="0" w:line="240" w:lineRule="auto"/>
        <w:rPr>
          <w:rFonts w:ascii="Arial" w:eastAsia="Times New Roman" w:hAnsi="Arial" w:cs="Arial"/>
          <w:color w:val="000000"/>
        </w:rPr>
      </w:pPr>
    </w:p>
    <w:p w:rsidR="005A4C90" w:rsidRPr="003C705B" w:rsidRDefault="00B657C6" w:rsidP="007E1870">
      <w:pPr>
        <w:spacing w:after="0" w:line="240" w:lineRule="auto"/>
        <w:rPr>
          <w:rFonts w:ascii="Arial" w:eastAsia="Times New Roman" w:hAnsi="Arial" w:cs="Arial"/>
          <w:color w:val="000000"/>
        </w:rPr>
      </w:pPr>
      <w:r w:rsidRPr="003C705B">
        <w:rPr>
          <w:rFonts w:ascii="Arial" w:eastAsia="Times New Roman" w:hAnsi="Arial" w:cs="Arial"/>
          <w:color w:val="000000"/>
        </w:rPr>
        <w:t xml:space="preserve">                              </w:t>
      </w:r>
      <w:r w:rsidR="005A4C90" w:rsidRPr="003C705B">
        <w:rPr>
          <w:rFonts w:ascii="Arial" w:eastAsia="Times New Roman" w:hAnsi="Arial" w:cs="Arial"/>
          <w:color w:val="000000"/>
        </w:rPr>
        <w:t>образовательные</w:t>
      </w:r>
      <w:r w:rsidRPr="003C705B">
        <w:rPr>
          <w:rFonts w:ascii="Arial" w:eastAsia="Times New Roman" w:hAnsi="Arial" w:cs="Arial"/>
          <w:color w:val="000000"/>
        </w:rPr>
        <w:t xml:space="preserve">                        обучение здоровому                  сенсорно-</w:t>
      </w:r>
    </w:p>
    <w:p w:rsidR="00B657C6" w:rsidRPr="003C705B" w:rsidRDefault="00B657C6" w:rsidP="007E1870">
      <w:pPr>
        <w:spacing w:after="0" w:line="240" w:lineRule="auto"/>
        <w:rPr>
          <w:rFonts w:ascii="Arial" w:eastAsia="Times New Roman" w:hAnsi="Arial" w:cs="Arial"/>
          <w:color w:val="000000"/>
        </w:rPr>
      </w:pPr>
      <w:r w:rsidRPr="003C705B">
        <w:rPr>
          <w:rFonts w:ascii="Arial" w:eastAsia="Times New Roman" w:hAnsi="Arial" w:cs="Arial"/>
          <w:color w:val="000000"/>
        </w:rPr>
        <w:t xml:space="preserve">                                                                                    образу жизни                              развивающая среда</w:t>
      </w:r>
    </w:p>
    <w:p w:rsidR="005A4C90" w:rsidRPr="003C705B" w:rsidRDefault="005A4C90" w:rsidP="007E1870">
      <w:pPr>
        <w:spacing w:after="0" w:line="240" w:lineRule="auto"/>
        <w:rPr>
          <w:rFonts w:ascii="Arial" w:eastAsia="Times New Roman" w:hAnsi="Arial" w:cs="Arial"/>
          <w:color w:val="000000"/>
          <w:sz w:val="28"/>
          <w:szCs w:val="28"/>
        </w:rPr>
      </w:pPr>
    </w:p>
    <w:p w:rsidR="005A4C90" w:rsidRPr="003C705B" w:rsidRDefault="005A4C90" w:rsidP="007E1870">
      <w:pPr>
        <w:spacing w:after="0" w:line="240" w:lineRule="auto"/>
        <w:rPr>
          <w:rFonts w:ascii="Arial" w:eastAsia="Times New Roman" w:hAnsi="Arial" w:cs="Arial"/>
          <w:color w:val="000000"/>
          <w:sz w:val="28"/>
          <w:szCs w:val="28"/>
        </w:rPr>
      </w:pPr>
    </w:p>
    <w:p w:rsidR="007979EE" w:rsidRPr="003C705B" w:rsidRDefault="007979EE" w:rsidP="00D96AC2">
      <w:pPr>
        <w:spacing w:after="0" w:line="240" w:lineRule="auto"/>
        <w:jc w:val="center"/>
        <w:rPr>
          <w:rFonts w:ascii="Arial" w:eastAsia="Times New Roman" w:hAnsi="Arial" w:cs="Arial"/>
          <w:i/>
          <w:color w:val="555555"/>
          <w:sz w:val="40"/>
          <w:szCs w:val="40"/>
        </w:rPr>
      </w:pPr>
    </w:p>
    <w:p w:rsidR="007979EE" w:rsidRDefault="007979EE" w:rsidP="00D96AC2">
      <w:pPr>
        <w:spacing w:after="0" w:line="240" w:lineRule="auto"/>
        <w:jc w:val="center"/>
        <w:rPr>
          <w:rFonts w:ascii="Arial" w:eastAsia="Times New Roman" w:hAnsi="Arial" w:cs="Arial"/>
          <w:i/>
          <w:color w:val="555555"/>
          <w:sz w:val="40"/>
          <w:szCs w:val="40"/>
        </w:rPr>
      </w:pPr>
    </w:p>
    <w:p w:rsidR="003C705B" w:rsidRDefault="003C705B" w:rsidP="00D96AC2">
      <w:pPr>
        <w:spacing w:after="0" w:line="240" w:lineRule="auto"/>
        <w:jc w:val="center"/>
        <w:rPr>
          <w:rFonts w:ascii="Arial" w:eastAsia="Times New Roman" w:hAnsi="Arial" w:cs="Arial"/>
          <w:i/>
          <w:color w:val="555555"/>
          <w:sz w:val="40"/>
          <w:szCs w:val="40"/>
        </w:rPr>
      </w:pPr>
    </w:p>
    <w:p w:rsidR="00D96AC2" w:rsidRPr="003C705B" w:rsidRDefault="006C57F0" w:rsidP="00D96AC2">
      <w:pPr>
        <w:spacing w:after="0" w:line="240" w:lineRule="auto"/>
        <w:jc w:val="center"/>
        <w:rPr>
          <w:rFonts w:ascii="Arial" w:eastAsia="Times New Roman" w:hAnsi="Arial" w:cs="Arial"/>
          <w:i/>
          <w:color w:val="555555"/>
          <w:sz w:val="40"/>
          <w:szCs w:val="40"/>
        </w:rPr>
      </w:pPr>
      <w:r w:rsidRPr="003C705B">
        <w:rPr>
          <w:rFonts w:ascii="Arial" w:eastAsia="Times New Roman" w:hAnsi="Arial" w:cs="Arial"/>
          <w:i/>
          <w:color w:val="555555"/>
          <w:sz w:val="40"/>
          <w:szCs w:val="40"/>
        </w:rPr>
        <w:lastRenderedPageBreak/>
        <w:t>Нетрадиционные формы оздоровления дошкольника:</w:t>
      </w:r>
    </w:p>
    <w:p w:rsidR="00D96AC2" w:rsidRPr="003C705B" w:rsidRDefault="00D96AC2" w:rsidP="00D96AC2">
      <w:pPr>
        <w:spacing w:after="0" w:line="240" w:lineRule="auto"/>
        <w:rPr>
          <w:rFonts w:ascii="Arial" w:eastAsia="Times New Roman" w:hAnsi="Arial" w:cs="Arial"/>
          <w:b/>
          <w:color w:val="555555"/>
          <w:sz w:val="36"/>
          <w:szCs w:val="36"/>
        </w:rPr>
      </w:pPr>
    </w:p>
    <w:p w:rsidR="006C57F0" w:rsidRPr="003C705B" w:rsidRDefault="006C57F0" w:rsidP="003C705B">
      <w:pPr>
        <w:spacing w:after="0" w:line="240" w:lineRule="auto"/>
        <w:rPr>
          <w:rFonts w:ascii="Arial" w:eastAsia="Times New Roman" w:hAnsi="Arial" w:cs="Arial"/>
          <w:color w:val="000000"/>
          <w:sz w:val="28"/>
          <w:szCs w:val="28"/>
        </w:rPr>
      </w:pPr>
      <w:proofErr w:type="spellStart"/>
      <w:r w:rsidRPr="003C705B">
        <w:rPr>
          <w:rFonts w:ascii="Arial" w:eastAsia="Times New Roman" w:hAnsi="Arial" w:cs="Arial"/>
          <w:b/>
          <w:color w:val="555555"/>
          <w:sz w:val="36"/>
          <w:szCs w:val="36"/>
        </w:rPr>
        <w:t>Биоэнергопластик</w:t>
      </w:r>
      <w:r w:rsidR="000F0E5F" w:rsidRPr="003C705B">
        <w:rPr>
          <w:rFonts w:ascii="Arial" w:eastAsia="Times New Roman" w:hAnsi="Arial" w:cs="Arial"/>
          <w:b/>
          <w:color w:val="555555"/>
          <w:sz w:val="36"/>
          <w:szCs w:val="36"/>
        </w:rPr>
        <w:t>а</w:t>
      </w:r>
      <w:proofErr w:type="spellEnd"/>
      <w:r w:rsidR="000F0E5F" w:rsidRPr="003C705B">
        <w:rPr>
          <w:rFonts w:ascii="Arial" w:eastAsia="Times New Roman" w:hAnsi="Arial" w:cs="Arial"/>
          <w:b/>
          <w:color w:val="555555"/>
          <w:sz w:val="36"/>
          <w:szCs w:val="36"/>
        </w:rPr>
        <w:t>.</w:t>
      </w:r>
      <w:r w:rsidRPr="003C705B">
        <w:rPr>
          <w:rFonts w:ascii="Arial" w:eastAsia="Times New Roman" w:hAnsi="Arial" w:cs="Arial"/>
          <w:color w:val="555555"/>
          <w:sz w:val="24"/>
          <w:szCs w:val="24"/>
        </w:rPr>
        <w:t xml:space="preserve">- это </w:t>
      </w:r>
      <w:proofErr w:type="spellStart"/>
      <w:r w:rsidRPr="003C705B">
        <w:rPr>
          <w:rFonts w:ascii="Arial" w:eastAsia="Times New Roman" w:hAnsi="Arial" w:cs="Arial"/>
          <w:color w:val="555555"/>
          <w:sz w:val="24"/>
          <w:szCs w:val="24"/>
        </w:rPr>
        <w:t>содружественные</w:t>
      </w:r>
      <w:proofErr w:type="spellEnd"/>
      <w:r w:rsidRPr="003C705B">
        <w:rPr>
          <w:rFonts w:ascii="Arial" w:eastAsia="Times New Roman" w:hAnsi="Arial" w:cs="Arial"/>
          <w:color w:val="555555"/>
          <w:sz w:val="24"/>
          <w:szCs w:val="24"/>
        </w:rPr>
        <w:t xml:space="preserve"> движения руки и языка. Они выполняются одновременно, ритмично с целью активизации органов артикуляции, для достижения лучших результатов по постановке звуков, оказывают благотворное влияние на активизацию интеллектуальной деятельности детей, улучшают внимание, память, мышление, оптимизируют психологическую базу речи, улучшает моторные возможности ребенка по всем параметрам, способствуют коррекции звукопроизношения, фонематических процессов. </w:t>
      </w:r>
    </w:p>
    <w:p w:rsidR="003C705B" w:rsidRPr="003C705B" w:rsidRDefault="000F0E5F" w:rsidP="003C705B">
      <w:pPr>
        <w:pStyle w:val="a3"/>
        <w:rPr>
          <w:rFonts w:ascii="Arial" w:hAnsi="Arial" w:cs="Arial"/>
          <w:b/>
          <w:color w:val="333333"/>
          <w:sz w:val="24"/>
          <w:szCs w:val="24"/>
        </w:rPr>
      </w:pPr>
      <w:proofErr w:type="spellStart"/>
      <w:r w:rsidRPr="003C705B">
        <w:rPr>
          <w:b/>
          <w:color w:val="333333"/>
          <w:sz w:val="36"/>
          <w:szCs w:val="36"/>
        </w:rPr>
        <w:t>Психогимнастик</w:t>
      </w:r>
      <w:proofErr w:type="gramStart"/>
      <w:r w:rsidRPr="003C705B">
        <w:rPr>
          <w:b/>
          <w:color w:val="333333"/>
          <w:sz w:val="36"/>
          <w:szCs w:val="36"/>
        </w:rPr>
        <w:t>а</w:t>
      </w:r>
      <w:proofErr w:type="spellEnd"/>
      <w:r w:rsidRPr="003C705B">
        <w:rPr>
          <w:rFonts w:ascii="Arial" w:hAnsi="Arial" w:cs="Arial"/>
          <w:b/>
          <w:sz w:val="24"/>
          <w:szCs w:val="24"/>
        </w:rPr>
        <w:t>-</w:t>
      </w:r>
      <w:proofErr w:type="gramEnd"/>
      <w:r w:rsidRPr="003C705B">
        <w:rPr>
          <w:rFonts w:ascii="Arial" w:hAnsi="Arial" w:cs="Arial"/>
          <w:sz w:val="24"/>
          <w:szCs w:val="24"/>
        </w:rPr>
        <w:t xml:space="preserve"> игры и упражнения на развитие эмоциональной сферы, тренинги на устранение отрицательных эмоций и снятия невротических состояний, релаксационные упражнения </w:t>
      </w:r>
      <w:r w:rsidR="00F15F4F" w:rsidRPr="003C705B">
        <w:rPr>
          <w:rFonts w:ascii="Arial" w:hAnsi="Arial" w:cs="Arial"/>
          <w:sz w:val="24"/>
          <w:szCs w:val="24"/>
        </w:rPr>
        <w:t>и этюды,</w:t>
      </w:r>
      <w:r w:rsidRPr="003C705B">
        <w:rPr>
          <w:rFonts w:ascii="Arial" w:hAnsi="Arial" w:cs="Arial"/>
          <w:sz w:val="24"/>
          <w:szCs w:val="24"/>
        </w:rPr>
        <w:t xml:space="preserve"> создание благоприятного психологического климата с преобладанием положительных эмоций, обучение детей приемам мышечного </w:t>
      </w:r>
      <w:proofErr w:type="spellStart"/>
      <w:r w:rsidRPr="003C705B">
        <w:rPr>
          <w:rFonts w:ascii="Arial" w:hAnsi="Arial" w:cs="Arial"/>
          <w:sz w:val="24"/>
          <w:szCs w:val="24"/>
        </w:rPr>
        <w:t>расслабления.</w:t>
      </w:r>
      <w:proofErr w:type="spellEnd"/>
    </w:p>
    <w:p w:rsidR="00FC2E3E" w:rsidRPr="003C705B" w:rsidRDefault="00FC2E3E" w:rsidP="003C705B">
      <w:pPr>
        <w:pStyle w:val="a3"/>
        <w:rPr>
          <w:rFonts w:ascii="Arial" w:hAnsi="Arial" w:cs="Arial"/>
          <w:b/>
          <w:color w:val="333333"/>
          <w:sz w:val="36"/>
          <w:szCs w:val="36"/>
        </w:rPr>
      </w:pPr>
      <w:proofErr w:type="spellStart"/>
      <w:r w:rsidRPr="003C705B">
        <w:rPr>
          <w:rFonts w:eastAsia="Times New Roman"/>
          <w:b/>
          <w:bCs/>
          <w:color w:val="333333"/>
          <w:sz w:val="36"/>
          <w:szCs w:val="36"/>
        </w:rPr>
        <w:t>Дыхательн</w:t>
      </w:r>
      <w:r w:rsidR="007979EE" w:rsidRPr="003C705B">
        <w:rPr>
          <w:rFonts w:eastAsia="Times New Roman"/>
          <w:b/>
          <w:bCs/>
          <w:color w:val="333333"/>
          <w:sz w:val="36"/>
          <w:szCs w:val="36"/>
        </w:rPr>
        <w:t>о</w:t>
      </w:r>
      <w:proofErr w:type="spellEnd"/>
      <w:r w:rsidR="007979EE" w:rsidRPr="003C705B">
        <w:rPr>
          <w:rFonts w:eastAsia="Times New Roman"/>
          <w:b/>
          <w:bCs/>
          <w:color w:val="333333"/>
          <w:sz w:val="36"/>
          <w:szCs w:val="36"/>
        </w:rPr>
        <w:t xml:space="preserve"> - голосовая</w:t>
      </w:r>
      <w:r w:rsidRPr="003C705B">
        <w:rPr>
          <w:rFonts w:eastAsia="Times New Roman"/>
          <w:b/>
          <w:bCs/>
          <w:color w:val="333333"/>
          <w:sz w:val="36"/>
          <w:szCs w:val="36"/>
        </w:rPr>
        <w:t xml:space="preserve"> </w:t>
      </w:r>
      <w:proofErr w:type="spellStart"/>
      <w:r w:rsidR="007979EE" w:rsidRPr="003C705B">
        <w:rPr>
          <w:rFonts w:eastAsia="Times New Roman"/>
          <w:b/>
          <w:bCs/>
          <w:color w:val="333333"/>
          <w:sz w:val="36"/>
          <w:szCs w:val="36"/>
        </w:rPr>
        <w:t>гимнастика</w:t>
      </w:r>
      <w:proofErr w:type="gramStart"/>
      <w:r w:rsidR="007979EE" w:rsidRPr="003C705B">
        <w:rPr>
          <w:rFonts w:eastAsia="Times New Roman"/>
          <w:b/>
          <w:bCs/>
          <w:color w:val="333333"/>
          <w:sz w:val="36"/>
          <w:szCs w:val="36"/>
        </w:rPr>
        <w:t>.</w:t>
      </w:r>
      <w:r w:rsidR="00F15F4F" w:rsidRPr="003C705B">
        <w:rPr>
          <w:rFonts w:eastAsia="Times New Roman"/>
          <w:b/>
          <w:bCs/>
          <w:color w:val="333333"/>
        </w:rPr>
        <w:t>-</w:t>
      </w:r>
      <w:proofErr w:type="gramEnd"/>
      <w:r w:rsidRPr="003C705B">
        <w:rPr>
          <w:rFonts w:ascii="Arial" w:eastAsia="Times New Roman" w:hAnsi="Arial" w:cs="Arial"/>
          <w:color w:val="333333"/>
          <w:sz w:val="24"/>
          <w:szCs w:val="24"/>
        </w:rPr>
        <w:t>улучшают</w:t>
      </w:r>
      <w:proofErr w:type="spellEnd"/>
      <w:r w:rsidRPr="003C705B">
        <w:rPr>
          <w:rFonts w:ascii="Arial" w:eastAsia="Times New Roman" w:hAnsi="Arial" w:cs="Arial"/>
          <w:color w:val="333333"/>
          <w:sz w:val="24"/>
          <w:szCs w:val="24"/>
        </w:rPr>
        <w:t xml:space="preserve"> полноту речевого дыхания, ритмику всего организма, развивают самоконтроль и произвольность. Необходимо отметить, что регулярное выполнение дыхательных упражнений является также профилактикой острых респираторных заболеваний.</w:t>
      </w:r>
    </w:p>
    <w:p w:rsidR="003C705B" w:rsidRDefault="00FC2E3E" w:rsidP="003C705B">
      <w:pPr>
        <w:pStyle w:val="a3"/>
        <w:rPr>
          <w:rFonts w:ascii="Arial" w:eastAsia="Times New Roman" w:hAnsi="Arial" w:cs="Arial"/>
          <w:color w:val="555555"/>
          <w:sz w:val="24"/>
          <w:szCs w:val="24"/>
        </w:rPr>
      </w:pPr>
      <w:proofErr w:type="spellStart"/>
      <w:r w:rsidRPr="003C705B">
        <w:rPr>
          <w:rFonts w:eastAsia="Times New Roman"/>
          <w:color w:val="555555"/>
          <w:sz w:val="36"/>
          <w:szCs w:val="36"/>
        </w:rPr>
        <w:t>Коррегирующая</w:t>
      </w:r>
      <w:proofErr w:type="spellEnd"/>
      <w:r w:rsidRPr="003C705B">
        <w:rPr>
          <w:rFonts w:eastAsia="Times New Roman"/>
          <w:color w:val="555555"/>
          <w:sz w:val="36"/>
          <w:szCs w:val="36"/>
        </w:rPr>
        <w:t xml:space="preserve"> гимнастик</w:t>
      </w:r>
      <w:proofErr w:type="gramStart"/>
      <w:r w:rsidRPr="003C705B">
        <w:rPr>
          <w:rFonts w:eastAsia="Times New Roman"/>
          <w:color w:val="555555"/>
          <w:sz w:val="36"/>
          <w:szCs w:val="36"/>
        </w:rPr>
        <w:t>а</w:t>
      </w:r>
      <w:r w:rsidR="00F15F4F" w:rsidRPr="003C705B">
        <w:rPr>
          <w:rFonts w:eastAsia="Times New Roman"/>
          <w:color w:val="555555"/>
          <w:sz w:val="24"/>
          <w:szCs w:val="24"/>
        </w:rPr>
        <w:t>-</w:t>
      </w:r>
      <w:proofErr w:type="gramEnd"/>
      <w:r w:rsidR="00F15F4F" w:rsidRPr="003C705B">
        <w:rPr>
          <w:rFonts w:eastAsia="Times New Roman"/>
          <w:color w:val="555555"/>
          <w:sz w:val="24"/>
          <w:szCs w:val="24"/>
        </w:rPr>
        <w:t xml:space="preserve"> </w:t>
      </w:r>
      <w:r w:rsidRPr="003C705B">
        <w:rPr>
          <w:rFonts w:ascii="Arial" w:eastAsia="Times New Roman" w:hAnsi="Arial" w:cs="Arial"/>
          <w:color w:val="555555"/>
          <w:sz w:val="24"/>
          <w:szCs w:val="24"/>
        </w:rPr>
        <w:t xml:space="preserve">Воздействует на сердечнососудистую, дыхательную и нервную системы. Выполняя </w:t>
      </w:r>
      <w:proofErr w:type="gramStart"/>
      <w:r w:rsidRPr="003C705B">
        <w:rPr>
          <w:rFonts w:ascii="Arial" w:eastAsia="Times New Roman" w:hAnsi="Arial" w:cs="Arial"/>
          <w:color w:val="555555"/>
          <w:sz w:val="24"/>
          <w:szCs w:val="24"/>
        </w:rPr>
        <w:t>упражнения</w:t>
      </w:r>
      <w:proofErr w:type="gramEnd"/>
      <w:r w:rsidRPr="003C705B">
        <w:rPr>
          <w:rFonts w:ascii="Arial" w:eastAsia="Times New Roman" w:hAnsi="Arial" w:cs="Arial"/>
          <w:color w:val="555555"/>
          <w:sz w:val="24"/>
          <w:szCs w:val="24"/>
        </w:rPr>
        <w:t xml:space="preserve"> дети учатся управлять своими движениями, производить их ловко, координировано, с заданной амплитудой в определенном направлении, темпе, ритме. Корригирующая гимнастика включается в различные формы физкультурно-оздоровительных мероприятий: занятия, утреннюю гимнастику, в комплексы гимнастики после дневного сна. Форма проведения зависит от поставленной задачи и контингента детей. Упражнения носят игровой, сюжетный характер, способствуют укреплению мышц спины, плечевого пояса, брюшного пресса – «мышечного корсета».</w:t>
      </w:r>
    </w:p>
    <w:p w:rsidR="003C705B" w:rsidRDefault="00951018" w:rsidP="003C705B">
      <w:pPr>
        <w:pStyle w:val="a3"/>
        <w:rPr>
          <w:rFonts w:ascii="Arial" w:eastAsia="Times New Roman" w:hAnsi="Arial" w:cs="Arial"/>
          <w:color w:val="555555"/>
          <w:sz w:val="24"/>
          <w:szCs w:val="24"/>
        </w:rPr>
      </w:pPr>
      <w:proofErr w:type="spellStart"/>
      <w:r w:rsidRPr="003C705B">
        <w:rPr>
          <w:rFonts w:ascii="Arial" w:eastAsia="Times New Roman" w:hAnsi="Arial" w:cs="Arial"/>
          <w:b/>
          <w:color w:val="555555"/>
          <w:sz w:val="36"/>
          <w:szCs w:val="36"/>
        </w:rPr>
        <w:t>Креативная</w:t>
      </w:r>
      <w:proofErr w:type="spellEnd"/>
      <w:r w:rsidRPr="003C705B">
        <w:rPr>
          <w:rFonts w:ascii="Arial" w:eastAsia="Times New Roman" w:hAnsi="Arial" w:cs="Arial"/>
          <w:b/>
          <w:color w:val="555555"/>
          <w:sz w:val="36"/>
          <w:szCs w:val="36"/>
        </w:rPr>
        <w:t xml:space="preserve"> гимнастика </w:t>
      </w:r>
      <w:proofErr w:type="spellStart"/>
      <w:r w:rsidRPr="003C705B">
        <w:rPr>
          <w:rFonts w:ascii="Arial" w:eastAsia="Times New Roman" w:hAnsi="Arial" w:cs="Arial"/>
          <w:b/>
          <w:color w:val="555555"/>
          <w:sz w:val="36"/>
          <w:szCs w:val="36"/>
        </w:rPr>
        <w:t>это</w:t>
      </w:r>
      <w:proofErr w:type="gramStart"/>
      <w:r w:rsidR="007979EE" w:rsidRPr="003C705B">
        <w:rPr>
          <w:rFonts w:ascii="Arial" w:eastAsia="Times New Roman" w:hAnsi="Arial" w:cs="Arial"/>
          <w:b/>
          <w:color w:val="555555"/>
          <w:sz w:val="36"/>
          <w:szCs w:val="36"/>
        </w:rPr>
        <w:t>:</w:t>
      </w:r>
      <w:r w:rsidRPr="003C705B">
        <w:rPr>
          <w:rFonts w:ascii="Arial" w:eastAsia="Times New Roman" w:hAnsi="Arial" w:cs="Arial"/>
          <w:b/>
          <w:color w:val="800040"/>
          <w:sz w:val="28"/>
          <w:szCs w:val="28"/>
        </w:rPr>
        <w:t>-</w:t>
      </w:r>
      <w:proofErr w:type="gramEnd"/>
      <w:r w:rsidR="00F15F4F" w:rsidRPr="003C705B">
        <w:rPr>
          <w:rFonts w:ascii="Arial" w:eastAsia="Times New Roman" w:hAnsi="Arial" w:cs="Arial"/>
          <w:b/>
          <w:color w:val="800040"/>
          <w:sz w:val="24"/>
          <w:szCs w:val="24"/>
        </w:rPr>
        <w:t>Музыкально-творческие</w:t>
      </w:r>
      <w:proofErr w:type="spellEnd"/>
      <w:r w:rsidR="00F15F4F" w:rsidRPr="003C705B">
        <w:rPr>
          <w:rFonts w:ascii="Arial" w:eastAsia="Times New Roman" w:hAnsi="Arial" w:cs="Arial"/>
          <w:b/>
          <w:color w:val="800040"/>
          <w:sz w:val="24"/>
          <w:szCs w:val="24"/>
        </w:rPr>
        <w:t xml:space="preserve"> игры:</w:t>
      </w:r>
      <w:r w:rsidR="007979EE" w:rsidRPr="003C705B">
        <w:rPr>
          <w:rFonts w:ascii="Arial" w:eastAsia="Times New Roman" w:hAnsi="Arial" w:cs="Arial"/>
          <w:color w:val="000000"/>
          <w:sz w:val="24"/>
          <w:szCs w:val="24"/>
        </w:rPr>
        <w:t xml:space="preserve"> </w:t>
      </w:r>
      <w:r w:rsidR="004B7221" w:rsidRPr="003C705B">
        <w:rPr>
          <w:rFonts w:ascii="Arial" w:eastAsia="Times New Roman" w:hAnsi="Arial" w:cs="Arial"/>
          <w:color w:val="800040"/>
          <w:sz w:val="24"/>
          <w:szCs w:val="24"/>
        </w:rPr>
        <w:t>ф</w:t>
      </w:r>
      <w:r w:rsidR="00F15F4F" w:rsidRPr="003C705B">
        <w:rPr>
          <w:rFonts w:ascii="Arial" w:eastAsia="Times New Roman" w:hAnsi="Arial" w:cs="Arial"/>
          <w:color w:val="800040"/>
          <w:sz w:val="24"/>
          <w:szCs w:val="24"/>
        </w:rPr>
        <w:t xml:space="preserve">ормируют навыки самостоятельного выражения движений по музыку, развивают мышление, воображение, находчивость. Воспитывают умения </w:t>
      </w:r>
      <w:proofErr w:type="spellStart"/>
      <w:r w:rsidR="00F15F4F" w:rsidRPr="003C705B">
        <w:rPr>
          <w:rFonts w:ascii="Arial" w:eastAsia="Times New Roman" w:hAnsi="Arial" w:cs="Arial"/>
          <w:color w:val="800040"/>
          <w:sz w:val="24"/>
          <w:szCs w:val="24"/>
        </w:rPr>
        <w:t>эмонационального</w:t>
      </w:r>
      <w:proofErr w:type="spellEnd"/>
      <w:r w:rsidR="00F15F4F" w:rsidRPr="003C705B">
        <w:rPr>
          <w:rFonts w:ascii="Arial" w:eastAsia="Times New Roman" w:hAnsi="Arial" w:cs="Arial"/>
          <w:color w:val="800040"/>
          <w:sz w:val="24"/>
          <w:szCs w:val="24"/>
        </w:rPr>
        <w:t xml:space="preserve"> выражения. </w:t>
      </w:r>
      <w:proofErr w:type="gramStart"/>
      <w:r w:rsidRPr="003C705B">
        <w:rPr>
          <w:rFonts w:ascii="Arial" w:eastAsia="Times New Roman" w:hAnsi="Arial" w:cs="Arial"/>
          <w:color w:val="555555"/>
          <w:sz w:val="24"/>
          <w:szCs w:val="24"/>
        </w:rPr>
        <w:t>-</w:t>
      </w:r>
      <w:r w:rsidR="00FC2E3E" w:rsidRPr="003C705B">
        <w:rPr>
          <w:rFonts w:ascii="Arial" w:eastAsia="Times New Roman" w:hAnsi="Arial" w:cs="Arial"/>
          <w:b/>
          <w:color w:val="555555"/>
          <w:sz w:val="24"/>
          <w:szCs w:val="24"/>
        </w:rPr>
        <w:t>О</w:t>
      </w:r>
      <w:proofErr w:type="gramEnd"/>
      <w:r w:rsidR="00FC2E3E" w:rsidRPr="003C705B">
        <w:rPr>
          <w:rFonts w:ascii="Arial" w:eastAsia="Times New Roman" w:hAnsi="Arial" w:cs="Arial"/>
          <w:b/>
          <w:color w:val="555555"/>
          <w:sz w:val="24"/>
          <w:szCs w:val="24"/>
        </w:rPr>
        <w:t>бразно-игровые движения (упражнения с превращениями)</w:t>
      </w:r>
      <w:r w:rsidRPr="003C705B">
        <w:rPr>
          <w:rFonts w:ascii="Arial" w:eastAsia="Times New Roman" w:hAnsi="Arial" w:cs="Arial"/>
          <w:b/>
          <w:color w:val="555555"/>
          <w:sz w:val="24"/>
          <w:szCs w:val="24"/>
        </w:rPr>
        <w:t>:</w:t>
      </w:r>
      <w:r w:rsidR="00FC2E3E" w:rsidRPr="003C705B">
        <w:rPr>
          <w:rFonts w:ascii="Arial" w:eastAsia="Times New Roman" w:hAnsi="Arial" w:cs="Arial"/>
          <w:b/>
          <w:color w:val="555555"/>
          <w:sz w:val="24"/>
          <w:szCs w:val="24"/>
        </w:rPr>
        <w:t xml:space="preserve"> </w:t>
      </w:r>
      <w:r w:rsidR="004B7221" w:rsidRPr="003C705B">
        <w:rPr>
          <w:rFonts w:ascii="Arial" w:eastAsia="Times New Roman" w:hAnsi="Arial" w:cs="Arial"/>
          <w:color w:val="555555"/>
          <w:sz w:val="24"/>
          <w:szCs w:val="24"/>
        </w:rPr>
        <w:t>с</w:t>
      </w:r>
      <w:r w:rsidR="00FC2E3E" w:rsidRPr="003C705B">
        <w:rPr>
          <w:rFonts w:ascii="Arial" w:eastAsia="Times New Roman" w:hAnsi="Arial" w:cs="Arial"/>
          <w:color w:val="555555"/>
          <w:sz w:val="24"/>
          <w:szCs w:val="24"/>
        </w:rPr>
        <w:t>пециальные задания, способствующие развитию выдумки, творческой инициативы, для развития созидательных способностей детей, их познавательной активности, мышления, свободного самовыражения.</w:t>
      </w:r>
    </w:p>
    <w:p w:rsidR="003C705B" w:rsidRDefault="004A076B" w:rsidP="003C705B">
      <w:pPr>
        <w:pStyle w:val="a3"/>
        <w:rPr>
          <w:rFonts w:ascii="Arial" w:eastAsia="Times New Roman" w:hAnsi="Arial" w:cs="Arial"/>
          <w:color w:val="800040"/>
          <w:sz w:val="24"/>
          <w:szCs w:val="24"/>
        </w:rPr>
      </w:pPr>
      <w:r w:rsidRPr="003C705B">
        <w:rPr>
          <w:rFonts w:ascii="Arial" w:eastAsia="Times New Roman" w:hAnsi="Arial" w:cs="Arial"/>
          <w:b/>
          <w:color w:val="800040"/>
          <w:sz w:val="36"/>
          <w:szCs w:val="36"/>
        </w:rPr>
        <w:t>Минуты тишины</w:t>
      </w:r>
      <w:r w:rsidR="003C705B">
        <w:rPr>
          <w:rFonts w:ascii="Arial" w:eastAsia="Times New Roman" w:hAnsi="Arial" w:cs="Arial"/>
          <w:b/>
          <w:color w:val="800040"/>
          <w:sz w:val="36"/>
          <w:szCs w:val="36"/>
        </w:rPr>
        <w:t xml:space="preserve">: </w:t>
      </w:r>
      <w:proofErr w:type="gramStart"/>
      <w:r w:rsidR="00951018" w:rsidRPr="003C705B">
        <w:rPr>
          <w:rFonts w:ascii="Times New Roman" w:eastAsia="Times New Roman" w:hAnsi="Times New Roman" w:cs="Times New Roman"/>
          <w:color w:val="800040"/>
          <w:sz w:val="24"/>
          <w:szCs w:val="24"/>
        </w:rPr>
        <w:t>-</w:t>
      </w:r>
      <w:r w:rsidRPr="003C705B">
        <w:rPr>
          <w:rFonts w:ascii="Arial" w:eastAsia="Times New Roman" w:hAnsi="Arial" w:cs="Arial"/>
          <w:color w:val="800040"/>
          <w:sz w:val="24"/>
          <w:szCs w:val="24"/>
        </w:rPr>
        <w:t>Э</w:t>
      </w:r>
      <w:proofErr w:type="gramEnd"/>
      <w:r w:rsidRPr="003C705B">
        <w:rPr>
          <w:rFonts w:ascii="Arial" w:eastAsia="Times New Roman" w:hAnsi="Arial" w:cs="Arial"/>
          <w:color w:val="800040"/>
          <w:sz w:val="24"/>
          <w:szCs w:val="24"/>
        </w:rPr>
        <w:t>то игры способствующие развитию волевых качеств детей. Дети познают мир через услышанные звуки.</w:t>
      </w:r>
    </w:p>
    <w:p w:rsidR="00FC2E3E" w:rsidRPr="003C705B" w:rsidRDefault="00FC2E3E" w:rsidP="003C705B">
      <w:pPr>
        <w:pStyle w:val="a3"/>
        <w:rPr>
          <w:rFonts w:ascii="Arial" w:eastAsia="Times New Roman" w:hAnsi="Arial" w:cs="Arial"/>
          <w:color w:val="555555"/>
          <w:sz w:val="36"/>
          <w:szCs w:val="36"/>
        </w:rPr>
      </w:pPr>
      <w:r w:rsidRPr="00951018">
        <w:rPr>
          <w:rFonts w:ascii="Arial" w:eastAsia="Times New Roman" w:hAnsi="Arial" w:cs="Arial"/>
          <w:b/>
          <w:color w:val="555555"/>
          <w:sz w:val="36"/>
          <w:szCs w:val="36"/>
        </w:rPr>
        <w:t>Коммуникативные танцы:</w:t>
      </w:r>
      <w:r w:rsidR="003C705B">
        <w:rPr>
          <w:rFonts w:ascii="Arial" w:eastAsia="Times New Roman" w:hAnsi="Arial" w:cs="Arial"/>
          <w:b/>
          <w:color w:val="555555"/>
          <w:sz w:val="36"/>
          <w:szCs w:val="36"/>
        </w:rPr>
        <w:t xml:space="preserve">- </w:t>
      </w:r>
      <w:r w:rsidRPr="003C705B">
        <w:rPr>
          <w:rFonts w:ascii="Arial" w:eastAsia="Times New Roman" w:hAnsi="Arial" w:cs="Arial"/>
          <w:color w:val="555555"/>
          <w:sz w:val="24"/>
          <w:szCs w:val="24"/>
        </w:rPr>
        <w:t xml:space="preserve">Коммуникативный танец – благодатный вид деятельности в решении проблемы взаимопонимания дошкольника со сверстниками, ведь каждый ребенок становится партнером другого. Движения коммуникативных танцев способствуют развитию доброжелательных отношений между детьми, а элементы импровизации способствуют пластическому самовыражению ребенка. Это дает ему состояние </w:t>
      </w:r>
      <w:proofErr w:type="spellStart"/>
      <w:r w:rsidRPr="003C705B">
        <w:rPr>
          <w:rFonts w:ascii="Arial" w:eastAsia="Times New Roman" w:hAnsi="Arial" w:cs="Arial"/>
          <w:color w:val="555555"/>
          <w:sz w:val="24"/>
          <w:szCs w:val="24"/>
        </w:rPr>
        <w:t>раскрепощенности</w:t>
      </w:r>
      <w:proofErr w:type="spellEnd"/>
      <w:r w:rsidRPr="003C705B">
        <w:rPr>
          <w:rFonts w:ascii="Arial" w:eastAsia="Times New Roman" w:hAnsi="Arial" w:cs="Arial"/>
          <w:color w:val="555555"/>
          <w:sz w:val="24"/>
          <w:szCs w:val="24"/>
        </w:rPr>
        <w:t xml:space="preserve">, уверенности в себе, ощущение собственного эмоционального благополучия, своей значимости в детском коллективе, способствует формированию положительной самооценки. </w:t>
      </w:r>
    </w:p>
    <w:p w:rsidR="004B7221" w:rsidRPr="003C705B" w:rsidRDefault="004B7221" w:rsidP="004B7221">
      <w:pPr>
        <w:pStyle w:val="a3"/>
        <w:rPr>
          <w:rFonts w:ascii="Arial" w:eastAsia="Times New Roman" w:hAnsi="Arial" w:cs="Arial"/>
          <w:b/>
          <w:sz w:val="36"/>
          <w:szCs w:val="36"/>
        </w:rPr>
      </w:pPr>
      <w:r w:rsidRPr="003C705B">
        <w:rPr>
          <w:rFonts w:eastAsia="Times New Roman"/>
          <w:b/>
          <w:sz w:val="36"/>
          <w:szCs w:val="36"/>
        </w:rPr>
        <w:t>Зрительная гимнастика</w:t>
      </w:r>
      <w:r w:rsidRPr="003C705B">
        <w:rPr>
          <w:rFonts w:ascii="Arial" w:eastAsia="Times New Roman" w:hAnsi="Arial" w:cs="Arial"/>
          <w:b/>
          <w:sz w:val="36"/>
          <w:szCs w:val="36"/>
        </w:rPr>
        <w:t>:</w:t>
      </w:r>
      <w:r w:rsidR="008E34B4">
        <w:rPr>
          <w:rFonts w:ascii="Arial" w:eastAsia="Times New Roman" w:hAnsi="Arial" w:cs="Arial"/>
          <w:b/>
          <w:sz w:val="36"/>
          <w:szCs w:val="36"/>
        </w:rPr>
        <w:t xml:space="preserve"> </w:t>
      </w:r>
      <w:proofErr w:type="gramStart"/>
      <w:r w:rsidRPr="003C705B">
        <w:rPr>
          <w:rFonts w:ascii="Arial" w:eastAsia="Times New Roman" w:hAnsi="Arial" w:cs="Arial"/>
          <w:sz w:val="24"/>
          <w:szCs w:val="24"/>
        </w:rPr>
        <w:t>-п</w:t>
      </w:r>
      <w:proofErr w:type="gramEnd"/>
      <w:r w:rsidRPr="003C705B">
        <w:rPr>
          <w:rFonts w:ascii="Arial" w:eastAsia="Times New Roman" w:hAnsi="Arial" w:cs="Arial"/>
          <w:sz w:val="24"/>
          <w:szCs w:val="24"/>
        </w:rPr>
        <w:t>роводится с целью предупреждения нарастающего утомления, укрепления глазных мышц и снятия напряжения; гимнастику можно включать в занятия и режимные моменты</w:t>
      </w:r>
      <w:r w:rsidR="00831C7B" w:rsidRPr="003C705B">
        <w:rPr>
          <w:rFonts w:ascii="Arial" w:eastAsia="Times New Roman" w:hAnsi="Arial" w:cs="Arial"/>
          <w:sz w:val="24"/>
          <w:szCs w:val="24"/>
        </w:rPr>
        <w:t xml:space="preserve"> (</w:t>
      </w:r>
      <w:r w:rsidRPr="003C705B">
        <w:rPr>
          <w:rFonts w:ascii="Arial" w:eastAsia="Times New Roman" w:hAnsi="Arial" w:cs="Arial"/>
          <w:sz w:val="24"/>
          <w:szCs w:val="24"/>
        </w:rPr>
        <w:t xml:space="preserve"> 2-3 мин</w:t>
      </w:r>
      <w:r w:rsidR="00831C7B" w:rsidRPr="003C705B">
        <w:rPr>
          <w:rFonts w:ascii="Arial" w:eastAsia="Times New Roman" w:hAnsi="Arial" w:cs="Arial"/>
          <w:sz w:val="24"/>
          <w:szCs w:val="24"/>
        </w:rPr>
        <w:t xml:space="preserve">) </w:t>
      </w:r>
      <w:r w:rsidRPr="003C705B">
        <w:rPr>
          <w:rFonts w:ascii="Arial" w:eastAsia="Times New Roman" w:hAnsi="Arial" w:cs="Arial"/>
          <w:sz w:val="24"/>
          <w:szCs w:val="24"/>
        </w:rPr>
        <w:t>;основной прием проведения – наглядный показ действий педагога;</w:t>
      </w:r>
      <w:r w:rsidR="00831C7B" w:rsidRPr="003C705B">
        <w:rPr>
          <w:rFonts w:ascii="Arial" w:eastAsia="Times New Roman" w:hAnsi="Arial" w:cs="Arial"/>
          <w:sz w:val="24"/>
          <w:szCs w:val="24"/>
        </w:rPr>
        <w:t xml:space="preserve"> </w:t>
      </w:r>
      <w:r w:rsidRPr="003C705B">
        <w:rPr>
          <w:rFonts w:ascii="Arial" w:eastAsia="Times New Roman" w:hAnsi="Arial" w:cs="Arial"/>
          <w:sz w:val="24"/>
          <w:szCs w:val="24"/>
        </w:rPr>
        <w:t>для фиксации взора используются сигнальные символы в соответствии с заданным сюжетом</w:t>
      </w:r>
      <w:r w:rsidR="00831C7B" w:rsidRPr="003C705B">
        <w:rPr>
          <w:rFonts w:ascii="Arial" w:eastAsia="Times New Roman" w:hAnsi="Arial" w:cs="Arial"/>
          <w:sz w:val="24"/>
          <w:szCs w:val="24"/>
        </w:rPr>
        <w:t>;</w:t>
      </w:r>
      <w:r w:rsidRPr="003C705B">
        <w:rPr>
          <w:rFonts w:ascii="Arial" w:eastAsia="Times New Roman" w:hAnsi="Arial" w:cs="Arial"/>
          <w:sz w:val="24"/>
          <w:szCs w:val="24"/>
        </w:rPr>
        <w:t xml:space="preserve"> демонстрацию предмета необходимо производить на уровне глаз детей;</w:t>
      </w:r>
      <w:r w:rsidR="00831C7B" w:rsidRPr="003C705B">
        <w:rPr>
          <w:rFonts w:ascii="Arial" w:eastAsia="Times New Roman" w:hAnsi="Arial" w:cs="Arial"/>
          <w:sz w:val="24"/>
          <w:szCs w:val="24"/>
        </w:rPr>
        <w:t xml:space="preserve"> </w:t>
      </w:r>
      <w:r w:rsidRPr="003C705B">
        <w:rPr>
          <w:rFonts w:ascii="Arial" w:eastAsia="Times New Roman" w:hAnsi="Arial" w:cs="Arial"/>
          <w:sz w:val="24"/>
          <w:szCs w:val="24"/>
        </w:rPr>
        <w:t xml:space="preserve">упражнения хорошо проводить под музыкальное сопровождение. </w:t>
      </w:r>
    </w:p>
    <w:p w:rsidR="004A076B" w:rsidRPr="008E34B4" w:rsidRDefault="004A076B" w:rsidP="00831C7B">
      <w:pPr>
        <w:spacing w:before="225" w:after="225" w:line="240" w:lineRule="auto"/>
        <w:jc w:val="both"/>
        <w:rPr>
          <w:rFonts w:ascii="Arial" w:hAnsi="Arial" w:cs="Arial"/>
          <w:b/>
          <w:color w:val="2D2A2A"/>
          <w:sz w:val="36"/>
          <w:szCs w:val="36"/>
        </w:rPr>
      </w:pPr>
      <w:proofErr w:type="spellStart"/>
      <w:r w:rsidRPr="003C705B">
        <w:rPr>
          <w:rFonts w:ascii="Tahoma" w:hAnsi="Tahoma" w:cs="Tahoma"/>
          <w:b/>
          <w:color w:val="2D2A2A"/>
          <w:sz w:val="36"/>
          <w:szCs w:val="36"/>
        </w:rPr>
        <w:lastRenderedPageBreak/>
        <w:t>Самомассаж</w:t>
      </w:r>
      <w:proofErr w:type="spellEnd"/>
      <w:r w:rsidRPr="003C705B">
        <w:rPr>
          <w:rFonts w:ascii="Tahoma" w:hAnsi="Tahoma" w:cs="Tahoma"/>
          <w:b/>
          <w:color w:val="2D2A2A"/>
          <w:sz w:val="36"/>
          <w:szCs w:val="36"/>
        </w:rPr>
        <w:t xml:space="preserve"> </w:t>
      </w:r>
      <w:r w:rsidRPr="008E34B4">
        <w:rPr>
          <w:rFonts w:ascii="Arial" w:hAnsi="Arial" w:cs="Arial"/>
          <w:color w:val="2D2A2A"/>
          <w:sz w:val="21"/>
          <w:szCs w:val="21"/>
        </w:rPr>
        <w:t xml:space="preserve">- </w:t>
      </w:r>
      <w:r w:rsidRPr="008E34B4">
        <w:rPr>
          <w:rFonts w:ascii="Arial" w:hAnsi="Arial" w:cs="Arial"/>
          <w:color w:val="2D2A2A"/>
          <w:sz w:val="24"/>
          <w:szCs w:val="24"/>
        </w:rPr>
        <w:t xml:space="preserve">это все виды массажа, </w:t>
      </w:r>
      <w:r w:rsidR="00831C7B" w:rsidRPr="008E34B4">
        <w:rPr>
          <w:rFonts w:ascii="Arial" w:hAnsi="Arial" w:cs="Arial"/>
          <w:color w:val="2D2A2A"/>
          <w:sz w:val="24"/>
          <w:szCs w:val="24"/>
        </w:rPr>
        <w:t>которые выполняются самостоятельно.</w:t>
      </w:r>
      <w:r w:rsidRPr="008E34B4">
        <w:rPr>
          <w:rFonts w:ascii="Arial" w:hAnsi="Arial" w:cs="Arial"/>
          <w:color w:val="2D2A2A"/>
          <w:sz w:val="24"/>
          <w:szCs w:val="24"/>
        </w:rPr>
        <w:t xml:space="preserve"> При систематическом проведении массажа улучшается функция рецепторов проводящих путей, усиливаются рефлекторные связи коры головного мозга с мышцами и сосудами. В рецепторах кожи и мышцах возникают импульсы, которые, достигая коры головного мозга, оказывают тонизирующее воздействие на центральную нервную систему, в результате чего повышается ее регулирующая роль в работе всех систем и орг</w:t>
      </w:r>
      <w:r w:rsidR="00831C7B" w:rsidRPr="008E34B4">
        <w:rPr>
          <w:rFonts w:ascii="Arial" w:hAnsi="Arial" w:cs="Arial"/>
          <w:color w:val="2D2A2A"/>
          <w:sz w:val="24"/>
          <w:szCs w:val="24"/>
        </w:rPr>
        <w:t>анов.</w:t>
      </w:r>
    </w:p>
    <w:p w:rsidR="00B729AF" w:rsidRPr="008E34B4" w:rsidRDefault="008E34B4" w:rsidP="00B729AF">
      <w:pPr>
        <w:spacing w:before="30" w:after="30" w:line="240" w:lineRule="auto"/>
        <w:jc w:val="both"/>
        <w:rPr>
          <w:rFonts w:ascii="Arial" w:eastAsia="Times New Roman" w:hAnsi="Arial" w:cs="Arial"/>
          <w:color w:val="800040"/>
          <w:sz w:val="28"/>
          <w:szCs w:val="28"/>
        </w:rPr>
      </w:pPr>
      <w:r>
        <w:rPr>
          <w:rFonts w:ascii="Times New Roman" w:eastAsia="Times New Roman" w:hAnsi="Times New Roman" w:cs="Times New Roman"/>
          <w:b/>
          <w:color w:val="800040"/>
          <w:sz w:val="36"/>
          <w:szCs w:val="36"/>
        </w:rPr>
        <w:t xml:space="preserve">Минуты </w:t>
      </w:r>
      <w:r w:rsidR="00B729AF" w:rsidRPr="003C705B">
        <w:rPr>
          <w:rFonts w:ascii="Times New Roman" w:eastAsia="Times New Roman" w:hAnsi="Times New Roman" w:cs="Times New Roman"/>
          <w:b/>
          <w:color w:val="800040"/>
          <w:sz w:val="36"/>
          <w:szCs w:val="36"/>
        </w:rPr>
        <w:t>шалости</w:t>
      </w:r>
      <w:proofErr w:type="gramStart"/>
      <w:r w:rsidR="007979EE" w:rsidRPr="003C705B">
        <w:rPr>
          <w:rFonts w:ascii="Times New Roman" w:eastAsia="Times New Roman" w:hAnsi="Times New Roman" w:cs="Times New Roman"/>
          <w:b/>
          <w:color w:val="800040"/>
          <w:sz w:val="36"/>
          <w:szCs w:val="36"/>
        </w:rPr>
        <w:t>:</w:t>
      </w:r>
      <w:r w:rsidR="00B729AF">
        <w:rPr>
          <w:rFonts w:ascii="Times New Roman" w:eastAsia="Times New Roman" w:hAnsi="Times New Roman" w:cs="Times New Roman"/>
          <w:color w:val="800040"/>
          <w:sz w:val="28"/>
          <w:szCs w:val="28"/>
        </w:rPr>
        <w:t>(</w:t>
      </w:r>
      <w:proofErr w:type="gramEnd"/>
      <w:r w:rsidR="00B729AF" w:rsidRPr="008E34B4">
        <w:rPr>
          <w:rFonts w:ascii="Arial" w:eastAsia="Times New Roman" w:hAnsi="Arial" w:cs="Arial"/>
          <w:color w:val="800040"/>
          <w:sz w:val="28"/>
          <w:szCs w:val="28"/>
        </w:rPr>
        <w:t>психологическая разгрузка)</w:t>
      </w:r>
      <w:r w:rsidRPr="008E34B4">
        <w:rPr>
          <w:rFonts w:ascii="Arial" w:eastAsia="Times New Roman" w:hAnsi="Arial" w:cs="Arial"/>
          <w:color w:val="800040"/>
          <w:sz w:val="28"/>
          <w:szCs w:val="28"/>
        </w:rPr>
        <w:t xml:space="preserve">:- </w:t>
      </w:r>
      <w:r w:rsidR="00B729AF" w:rsidRPr="008E34B4">
        <w:rPr>
          <w:rFonts w:ascii="Arial" w:eastAsia="Times New Roman" w:hAnsi="Arial" w:cs="Arial"/>
          <w:color w:val="800040"/>
          <w:sz w:val="24"/>
          <w:szCs w:val="24"/>
        </w:rPr>
        <w:t>игры для поднятия настроения,(ведущий по сигналу предлагает детям шалить: каждый делает то, что ему хочется: прыгает, бегает, кувыркается… Повторный сигнал ведущего через 1-2 мин. объявляется конец шалости).</w:t>
      </w:r>
    </w:p>
    <w:p w:rsidR="00C01D5A" w:rsidRPr="008E34B4" w:rsidRDefault="00C01D5A" w:rsidP="00B729AF">
      <w:pPr>
        <w:spacing w:before="30" w:after="30" w:line="240" w:lineRule="auto"/>
        <w:jc w:val="both"/>
        <w:rPr>
          <w:rFonts w:ascii="Arial" w:eastAsia="Times New Roman" w:hAnsi="Arial" w:cs="Arial"/>
          <w:b/>
          <w:color w:val="000000"/>
          <w:sz w:val="28"/>
          <w:szCs w:val="28"/>
        </w:rPr>
      </w:pPr>
      <w:r w:rsidRPr="003C705B">
        <w:rPr>
          <w:rFonts w:ascii="Times New Roman" w:eastAsia="Times New Roman" w:hAnsi="Times New Roman" w:cs="Times New Roman"/>
          <w:b/>
          <w:color w:val="800040"/>
          <w:sz w:val="36"/>
          <w:szCs w:val="36"/>
        </w:rPr>
        <w:t>Игрово</w:t>
      </w:r>
      <w:proofErr w:type="gramStart"/>
      <w:r w:rsidRPr="003C705B">
        <w:rPr>
          <w:rFonts w:ascii="Times New Roman" w:eastAsia="Times New Roman" w:hAnsi="Times New Roman" w:cs="Times New Roman"/>
          <w:b/>
          <w:color w:val="800040"/>
          <w:sz w:val="36"/>
          <w:szCs w:val="36"/>
        </w:rPr>
        <w:t>й-</w:t>
      </w:r>
      <w:proofErr w:type="gramEnd"/>
      <w:r w:rsidRPr="003C705B">
        <w:rPr>
          <w:rFonts w:ascii="Times New Roman" w:eastAsia="Times New Roman" w:hAnsi="Times New Roman" w:cs="Times New Roman"/>
          <w:b/>
          <w:color w:val="800040"/>
          <w:sz w:val="36"/>
          <w:szCs w:val="36"/>
        </w:rPr>
        <w:t xml:space="preserve"> </w:t>
      </w:r>
      <w:proofErr w:type="spellStart"/>
      <w:r w:rsidRPr="003C705B">
        <w:rPr>
          <w:rFonts w:ascii="Times New Roman" w:eastAsia="Times New Roman" w:hAnsi="Times New Roman" w:cs="Times New Roman"/>
          <w:b/>
          <w:color w:val="800040"/>
          <w:sz w:val="36"/>
          <w:szCs w:val="36"/>
        </w:rPr>
        <w:t>стретчит</w:t>
      </w:r>
      <w:proofErr w:type="spellEnd"/>
      <w:r w:rsidR="007979EE" w:rsidRPr="003C705B">
        <w:rPr>
          <w:rFonts w:ascii="Times New Roman" w:eastAsia="Times New Roman" w:hAnsi="Times New Roman" w:cs="Times New Roman"/>
          <w:b/>
          <w:color w:val="800040"/>
          <w:sz w:val="36"/>
          <w:szCs w:val="36"/>
        </w:rPr>
        <w:t>:</w:t>
      </w:r>
      <w:r w:rsidR="007979EE">
        <w:rPr>
          <w:rFonts w:ascii="Times New Roman" w:eastAsia="Times New Roman" w:hAnsi="Times New Roman" w:cs="Times New Roman"/>
          <w:b/>
          <w:color w:val="800040"/>
          <w:sz w:val="40"/>
          <w:szCs w:val="40"/>
        </w:rPr>
        <w:t xml:space="preserve"> </w:t>
      </w:r>
      <w:r w:rsidR="007979EE" w:rsidRPr="007979EE">
        <w:rPr>
          <w:rFonts w:ascii="Times New Roman" w:eastAsia="Times New Roman" w:hAnsi="Times New Roman" w:cs="Times New Roman"/>
          <w:b/>
          <w:color w:val="800040"/>
          <w:sz w:val="28"/>
          <w:szCs w:val="28"/>
        </w:rPr>
        <w:t>(растяжка)</w:t>
      </w:r>
      <w:r w:rsidRPr="003C705B">
        <w:rPr>
          <w:rFonts w:ascii="Times New Roman" w:eastAsia="Times New Roman" w:hAnsi="Times New Roman" w:cs="Times New Roman"/>
          <w:color w:val="800040"/>
          <w:sz w:val="24"/>
          <w:szCs w:val="24"/>
        </w:rPr>
        <w:t>-</w:t>
      </w:r>
      <w:r w:rsidRPr="008E34B4">
        <w:rPr>
          <w:rFonts w:ascii="Arial" w:eastAsia="Times New Roman" w:hAnsi="Arial" w:cs="Arial"/>
          <w:color w:val="800040"/>
          <w:sz w:val="24"/>
          <w:szCs w:val="24"/>
        </w:rPr>
        <w:t>комплекс у</w:t>
      </w:r>
      <w:r w:rsidR="00C17DD6" w:rsidRPr="008E34B4">
        <w:rPr>
          <w:rFonts w:ascii="Arial" w:eastAsia="Times New Roman" w:hAnsi="Arial" w:cs="Arial"/>
          <w:color w:val="800040"/>
          <w:sz w:val="24"/>
          <w:szCs w:val="24"/>
        </w:rPr>
        <w:t xml:space="preserve">пражнений, который способствует </w:t>
      </w:r>
      <w:r w:rsidRPr="008E34B4">
        <w:rPr>
          <w:rFonts w:ascii="Arial" w:eastAsia="Times New Roman" w:hAnsi="Arial" w:cs="Arial"/>
          <w:color w:val="800040"/>
          <w:sz w:val="24"/>
          <w:szCs w:val="24"/>
        </w:rPr>
        <w:t>предотвращению нарушений осанки, оказыва</w:t>
      </w:r>
      <w:r w:rsidR="00C17DD6" w:rsidRPr="008E34B4">
        <w:rPr>
          <w:rFonts w:ascii="Arial" w:eastAsia="Times New Roman" w:hAnsi="Arial" w:cs="Arial"/>
          <w:color w:val="800040"/>
          <w:sz w:val="24"/>
          <w:szCs w:val="24"/>
        </w:rPr>
        <w:t>е</w:t>
      </w:r>
      <w:r w:rsidRPr="008E34B4">
        <w:rPr>
          <w:rFonts w:ascii="Arial" w:eastAsia="Times New Roman" w:hAnsi="Arial" w:cs="Arial"/>
          <w:color w:val="800040"/>
          <w:sz w:val="24"/>
          <w:szCs w:val="24"/>
        </w:rPr>
        <w:t>т глубокое оздоровительное воздействие на весь организм</w:t>
      </w:r>
      <w:r w:rsidR="00C17DD6" w:rsidRPr="008E34B4">
        <w:rPr>
          <w:rFonts w:ascii="Arial" w:eastAsia="Times New Roman" w:hAnsi="Arial" w:cs="Arial"/>
          <w:color w:val="800040"/>
          <w:sz w:val="24"/>
          <w:szCs w:val="24"/>
        </w:rPr>
        <w:t>,</w:t>
      </w:r>
      <w:r w:rsidR="00C17DD6" w:rsidRPr="008E34B4">
        <w:rPr>
          <w:rFonts w:ascii="Arial" w:eastAsia="Times New Roman" w:hAnsi="Arial" w:cs="Arial"/>
          <w:color w:val="555555"/>
          <w:sz w:val="24"/>
          <w:szCs w:val="24"/>
        </w:rPr>
        <w:t xml:space="preserve"> повышает двигательную активность, выносливость, снижает эмоциональное, психическое напряжение.</w:t>
      </w:r>
      <w:r w:rsidR="008E34B4" w:rsidRPr="008E34B4">
        <w:rPr>
          <w:rFonts w:ascii="Arial" w:eastAsia="Times New Roman" w:hAnsi="Arial" w:cs="Arial"/>
          <w:b/>
          <w:color w:val="000000"/>
          <w:sz w:val="28"/>
          <w:szCs w:val="28"/>
        </w:rPr>
        <w:t xml:space="preserve"> </w:t>
      </w:r>
      <w:r w:rsidR="00C17DD6" w:rsidRPr="008E34B4">
        <w:rPr>
          <w:rFonts w:ascii="Arial" w:eastAsia="Times New Roman" w:hAnsi="Arial" w:cs="Arial"/>
          <w:color w:val="800040"/>
          <w:sz w:val="24"/>
          <w:szCs w:val="24"/>
        </w:rPr>
        <w:t xml:space="preserve">Эти упражнения </w:t>
      </w:r>
      <w:r w:rsidRPr="008E34B4">
        <w:rPr>
          <w:rFonts w:ascii="Arial" w:eastAsia="Times New Roman" w:hAnsi="Arial" w:cs="Arial"/>
          <w:color w:val="800040"/>
          <w:sz w:val="24"/>
          <w:szCs w:val="24"/>
        </w:rPr>
        <w:t xml:space="preserve">  носят имитационный характер и выполняются по ходу сюжетно-ролевой игры, состоящей из взаимосвязанных игровых си</w:t>
      </w:r>
      <w:r w:rsidR="00C17DD6" w:rsidRPr="008E34B4">
        <w:rPr>
          <w:rFonts w:ascii="Arial" w:eastAsia="Times New Roman" w:hAnsi="Arial" w:cs="Arial"/>
          <w:color w:val="800040"/>
          <w:sz w:val="24"/>
          <w:szCs w:val="24"/>
        </w:rPr>
        <w:t>туации, заданий.</w:t>
      </w:r>
      <w:r w:rsidR="00B729AF" w:rsidRPr="008E34B4">
        <w:rPr>
          <w:rFonts w:ascii="Arial" w:eastAsia="Times New Roman" w:hAnsi="Arial" w:cs="Arial"/>
          <w:color w:val="555555"/>
          <w:sz w:val="24"/>
          <w:szCs w:val="24"/>
        </w:rPr>
        <w:t xml:space="preserve"> </w:t>
      </w:r>
    </w:p>
    <w:p w:rsidR="008E34B4" w:rsidRDefault="00C01D5A" w:rsidP="008E34B4">
      <w:pPr>
        <w:spacing w:before="30" w:after="30" w:line="240" w:lineRule="auto"/>
        <w:jc w:val="both"/>
        <w:rPr>
          <w:rFonts w:ascii="Verdana" w:eastAsia="Times New Roman" w:hAnsi="Verdana" w:cs="Times New Roman"/>
          <w:color w:val="000000"/>
          <w:sz w:val="36"/>
          <w:szCs w:val="36"/>
        </w:rPr>
      </w:pPr>
      <w:proofErr w:type="spellStart"/>
      <w:r w:rsidRPr="003C705B">
        <w:rPr>
          <w:rFonts w:ascii="Times New Roman" w:eastAsia="Times New Roman" w:hAnsi="Times New Roman" w:cs="Times New Roman"/>
          <w:b/>
          <w:color w:val="800040"/>
          <w:sz w:val="36"/>
          <w:szCs w:val="36"/>
        </w:rPr>
        <w:t>Сказкотерапия</w:t>
      </w:r>
      <w:proofErr w:type="spellEnd"/>
      <w:r w:rsidR="007979EE" w:rsidRPr="003C705B">
        <w:rPr>
          <w:rFonts w:ascii="Times New Roman" w:eastAsia="Times New Roman" w:hAnsi="Times New Roman" w:cs="Times New Roman"/>
          <w:b/>
          <w:color w:val="800040"/>
          <w:sz w:val="36"/>
          <w:szCs w:val="36"/>
        </w:rPr>
        <w:t>:</w:t>
      </w:r>
      <w:r w:rsidR="004A076B" w:rsidRPr="003C705B">
        <w:rPr>
          <w:rFonts w:ascii="Arial" w:eastAsia="Times New Roman" w:hAnsi="Arial" w:cs="Arial"/>
          <w:color w:val="555555"/>
          <w:sz w:val="24"/>
          <w:szCs w:val="24"/>
        </w:rPr>
        <w:t>– используется для психотерапевтической и развивающей работы. Сказку может рассказывать взрослый, либо это может быть групповое рассказывание, либо театрализованное представление детьми. Дети очень любят «олицетворять» их, обыгрыва</w:t>
      </w:r>
      <w:r w:rsidR="00B62273" w:rsidRPr="003C705B">
        <w:rPr>
          <w:rFonts w:ascii="Arial" w:eastAsia="Times New Roman" w:hAnsi="Arial" w:cs="Arial"/>
          <w:color w:val="555555"/>
          <w:sz w:val="24"/>
          <w:szCs w:val="24"/>
        </w:rPr>
        <w:t>ть.</w:t>
      </w:r>
      <w:r w:rsidR="004A076B" w:rsidRPr="003C705B">
        <w:rPr>
          <w:rFonts w:ascii="Arial" w:eastAsia="Times New Roman" w:hAnsi="Arial" w:cs="Arial"/>
          <w:color w:val="555555"/>
          <w:sz w:val="24"/>
          <w:szCs w:val="24"/>
        </w:rPr>
        <w:t xml:space="preserve"> Дети также сами сочиняют сказки, ведь придуманная сказка ребёнком, открывающая суть проблемы - основа </w:t>
      </w:r>
      <w:proofErr w:type="spellStart"/>
      <w:r w:rsidR="004A076B" w:rsidRPr="003C705B">
        <w:rPr>
          <w:rFonts w:ascii="Arial" w:eastAsia="Times New Roman" w:hAnsi="Arial" w:cs="Arial"/>
          <w:color w:val="555555"/>
          <w:sz w:val="24"/>
          <w:szCs w:val="24"/>
        </w:rPr>
        <w:t>сказкотерапии</w:t>
      </w:r>
      <w:proofErr w:type="spellEnd"/>
      <w:r w:rsidR="004A076B" w:rsidRPr="003C705B">
        <w:rPr>
          <w:rFonts w:ascii="Arial" w:eastAsia="Times New Roman" w:hAnsi="Arial" w:cs="Arial"/>
          <w:color w:val="555555"/>
          <w:sz w:val="24"/>
          <w:szCs w:val="24"/>
        </w:rPr>
        <w:t xml:space="preserve">. Через сказку можно узнать о таких переживаниях детей, которые они сами толком не осознают, или стесняются обсуждать их </w:t>
      </w:r>
      <w:proofErr w:type="gramStart"/>
      <w:r w:rsidR="004A076B" w:rsidRPr="003C705B">
        <w:rPr>
          <w:rFonts w:ascii="Arial" w:eastAsia="Times New Roman" w:hAnsi="Arial" w:cs="Arial"/>
          <w:color w:val="555555"/>
          <w:sz w:val="24"/>
          <w:szCs w:val="24"/>
        </w:rPr>
        <w:t>со</w:t>
      </w:r>
      <w:proofErr w:type="gramEnd"/>
      <w:r w:rsidR="004A076B" w:rsidRPr="003C705B">
        <w:rPr>
          <w:rFonts w:ascii="Arial" w:eastAsia="Times New Roman" w:hAnsi="Arial" w:cs="Arial"/>
          <w:color w:val="555555"/>
          <w:sz w:val="24"/>
          <w:szCs w:val="24"/>
        </w:rPr>
        <w:t xml:space="preserve"> взрослыми. Под влиянием </w:t>
      </w:r>
      <w:proofErr w:type="spellStart"/>
      <w:r w:rsidR="004A076B" w:rsidRPr="003C705B">
        <w:rPr>
          <w:rFonts w:ascii="Arial" w:eastAsia="Times New Roman" w:hAnsi="Arial" w:cs="Arial"/>
          <w:color w:val="555555"/>
          <w:sz w:val="24"/>
          <w:szCs w:val="24"/>
        </w:rPr>
        <w:t>сказкотерапии</w:t>
      </w:r>
      <w:proofErr w:type="spellEnd"/>
      <w:r w:rsidR="004A076B" w:rsidRPr="003C705B">
        <w:rPr>
          <w:rFonts w:ascii="Arial" w:eastAsia="Times New Roman" w:hAnsi="Arial" w:cs="Arial"/>
          <w:color w:val="555555"/>
          <w:sz w:val="24"/>
          <w:szCs w:val="24"/>
        </w:rPr>
        <w:t xml:space="preserve"> ребёнок корректирует своё поведение мягко и без потрясений. </w:t>
      </w:r>
    </w:p>
    <w:p w:rsidR="004A076B" w:rsidRPr="008E34B4" w:rsidRDefault="004A076B" w:rsidP="008E34B4">
      <w:pPr>
        <w:spacing w:before="30" w:after="30" w:line="240" w:lineRule="auto"/>
        <w:jc w:val="both"/>
        <w:rPr>
          <w:rFonts w:ascii="Verdana" w:eastAsia="Times New Roman" w:hAnsi="Verdana" w:cs="Times New Roman"/>
          <w:color w:val="000000"/>
          <w:sz w:val="36"/>
          <w:szCs w:val="36"/>
        </w:rPr>
      </w:pPr>
      <w:r w:rsidRPr="003C705B">
        <w:rPr>
          <w:rFonts w:ascii="Arial" w:eastAsia="Times New Roman" w:hAnsi="Arial" w:cs="Arial"/>
          <w:b/>
          <w:color w:val="555555"/>
          <w:sz w:val="36"/>
          <w:szCs w:val="36"/>
        </w:rPr>
        <w:t xml:space="preserve">Сказки </w:t>
      </w:r>
      <w:r w:rsidR="007979EE" w:rsidRPr="003C705B">
        <w:rPr>
          <w:rFonts w:ascii="Arial" w:eastAsia="Times New Roman" w:hAnsi="Arial" w:cs="Arial"/>
          <w:b/>
          <w:color w:val="555555"/>
          <w:sz w:val="36"/>
          <w:szCs w:val="36"/>
        </w:rPr>
        <w:t>–</w:t>
      </w:r>
      <w:r w:rsidRPr="003C705B">
        <w:rPr>
          <w:rFonts w:ascii="Arial" w:eastAsia="Times New Roman" w:hAnsi="Arial" w:cs="Arial"/>
          <w:b/>
          <w:color w:val="555555"/>
          <w:sz w:val="36"/>
          <w:szCs w:val="36"/>
        </w:rPr>
        <w:t xml:space="preserve"> </w:t>
      </w:r>
      <w:proofErr w:type="spellStart"/>
      <w:r w:rsidRPr="003C705B">
        <w:rPr>
          <w:rFonts w:ascii="Arial" w:eastAsia="Times New Roman" w:hAnsi="Arial" w:cs="Arial"/>
          <w:b/>
          <w:color w:val="555555"/>
          <w:sz w:val="36"/>
          <w:szCs w:val="36"/>
        </w:rPr>
        <w:t>шумелки</w:t>
      </w:r>
      <w:proofErr w:type="spellEnd"/>
      <w:r w:rsidR="008E34B4">
        <w:rPr>
          <w:rFonts w:ascii="Verdana" w:eastAsia="Times New Roman" w:hAnsi="Verdana" w:cs="Times New Roman"/>
          <w:color w:val="000000"/>
          <w:sz w:val="36"/>
          <w:szCs w:val="36"/>
        </w:rPr>
        <w:t xml:space="preserve">:- </w:t>
      </w:r>
      <w:r w:rsidRPr="003C705B">
        <w:rPr>
          <w:rFonts w:ascii="Arial" w:eastAsia="Times New Roman" w:hAnsi="Arial" w:cs="Arial"/>
          <w:color w:val="555555"/>
          <w:sz w:val="24"/>
          <w:szCs w:val="24"/>
        </w:rPr>
        <w:t xml:space="preserve">Сказочки с различным шумовым оформлением являются весёлыми и эффективными упражнениями для развития слухового восприятия и слуховой памяти, воображения и фантазии, а также формируют навыки сотрудничества и взаимодействия. </w:t>
      </w:r>
    </w:p>
    <w:p w:rsidR="00B62273" w:rsidRPr="008E34B4" w:rsidRDefault="004A076B" w:rsidP="00B62273">
      <w:pPr>
        <w:spacing w:before="225" w:after="225" w:line="240" w:lineRule="auto"/>
        <w:jc w:val="both"/>
        <w:rPr>
          <w:rFonts w:ascii="Arial" w:eastAsia="Times New Roman" w:hAnsi="Arial" w:cs="Arial"/>
          <w:b/>
          <w:color w:val="555555"/>
          <w:sz w:val="36"/>
          <w:szCs w:val="36"/>
        </w:rPr>
      </w:pPr>
      <w:proofErr w:type="spellStart"/>
      <w:r w:rsidRPr="003C705B">
        <w:rPr>
          <w:rFonts w:ascii="Arial" w:eastAsia="Times New Roman" w:hAnsi="Arial" w:cs="Arial"/>
          <w:b/>
          <w:color w:val="555555"/>
          <w:sz w:val="36"/>
          <w:szCs w:val="36"/>
        </w:rPr>
        <w:t>Улыбкотерапия</w:t>
      </w:r>
      <w:proofErr w:type="spellEnd"/>
      <w:r w:rsidR="008E34B4">
        <w:rPr>
          <w:rFonts w:ascii="Arial" w:eastAsia="Times New Roman" w:hAnsi="Arial" w:cs="Arial"/>
          <w:b/>
          <w:color w:val="555555"/>
          <w:sz w:val="36"/>
          <w:szCs w:val="36"/>
        </w:rPr>
        <w:t xml:space="preserve">:- </w:t>
      </w:r>
      <w:r w:rsidR="00B62273" w:rsidRPr="003C705B">
        <w:rPr>
          <w:rFonts w:ascii="Arial" w:eastAsia="Times New Roman" w:hAnsi="Arial" w:cs="Arial"/>
          <w:color w:val="555555"/>
          <w:sz w:val="24"/>
          <w:szCs w:val="24"/>
        </w:rPr>
        <w:t xml:space="preserve">Здоровье детей станет крепче и от улыбки взрослого, потому что в улыбающемся человеке дети видят друга, а процесс обучения проходит плодотворней. А ещё у детей появляется ответная улыбка, которая поднимает настроение. </w:t>
      </w:r>
    </w:p>
    <w:p w:rsidR="00B62273" w:rsidRPr="008E34B4" w:rsidRDefault="00B62273" w:rsidP="008E34B4">
      <w:pPr>
        <w:spacing w:before="225" w:after="225" w:line="240" w:lineRule="auto"/>
        <w:jc w:val="both"/>
        <w:rPr>
          <w:rFonts w:ascii="Arial" w:eastAsia="Times New Roman" w:hAnsi="Arial" w:cs="Arial"/>
          <w:b/>
          <w:color w:val="555555"/>
          <w:sz w:val="36"/>
          <w:szCs w:val="36"/>
        </w:rPr>
      </w:pPr>
      <w:proofErr w:type="spellStart"/>
      <w:r w:rsidRPr="003C705B">
        <w:rPr>
          <w:rFonts w:ascii="Arial" w:eastAsia="Times New Roman" w:hAnsi="Arial" w:cs="Arial"/>
          <w:b/>
          <w:color w:val="555555"/>
          <w:sz w:val="36"/>
          <w:szCs w:val="36"/>
        </w:rPr>
        <w:t>Ароматерапия</w:t>
      </w:r>
      <w:proofErr w:type="spellEnd"/>
      <w:r w:rsidR="008E34B4">
        <w:rPr>
          <w:rFonts w:ascii="Arial" w:eastAsia="Times New Roman" w:hAnsi="Arial" w:cs="Arial"/>
          <w:b/>
          <w:color w:val="555555"/>
          <w:sz w:val="36"/>
          <w:szCs w:val="36"/>
        </w:rPr>
        <w:t xml:space="preserve">: </w:t>
      </w:r>
      <w:r w:rsidRPr="003C705B">
        <w:rPr>
          <w:rFonts w:ascii="Arial" w:hAnsi="Arial" w:cs="Arial"/>
          <w:sz w:val="24"/>
          <w:szCs w:val="24"/>
        </w:rPr>
        <w:t>-</w:t>
      </w:r>
      <w:hyperlink r:id="rId4" w:tgtFrame="_blank" w:history="1">
        <w:r w:rsidRPr="003C705B">
          <w:rPr>
            <w:rStyle w:val="a5"/>
            <w:rFonts w:ascii="Arial" w:hAnsi="Arial" w:cs="Arial"/>
          </w:rPr>
          <w:t>и</w:t>
        </w:r>
        <w:r w:rsidR="004A076B" w:rsidRPr="003C705B">
          <w:rPr>
            <w:rStyle w:val="a5"/>
            <w:rFonts w:ascii="Arial" w:hAnsi="Arial" w:cs="Arial"/>
          </w:rPr>
          <w:t>спользуемые в</w:t>
        </w:r>
      </w:hyperlink>
      <w:r w:rsidR="004A076B" w:rsidRPr="003C705B">
        <w:rPr>
          <w:rFonts w:ascii="Arial" w:hAnsi="Arial" w:cs="Arial"/>
          <w:color w:val="2D2A2A"/>
          <w:sz w:val="24"/>
          <w:szCs w:val="24"/>
        </w:rPr>
        <w:t xml:space="preserve"> </w:t>
      </w:r>
      <w:proofErr w:type="spellStart"/>
      <w:r w:rsidR="004A076B" w:rsidRPr="003C705B">
        <w:rPr>
          <w:rFonts w:ascii="Arial" w:hAnsi="Arial" w:cs="Arial"/>
          <w:color w:val="2D2A2A"/>
          <w:sz w:val="24"/>
          <w:szCs w:val="24"/>
        </w:rPr>
        <w:t>ароматерапии</w:t>
      </w:r>
      <w:proofErr w:type="spellEnd"/>
      <w:r w:rsidR="004A076B" w:rsidRPr="003C705B">
        <w:rPr>
          <w:rFonts w:ascii="Arial" w:hAnsi="Arial" w:cs="Arial"/>
          <w:color w:val="2D2A2A"/>
          <w:sz w:val="24"/>
          <w:szCs w:val="24"/>
        </w:rPr>
        <w:t xml:space="preserve"> ароматические масла помогают бороться с плохим настроением, стрессами, различными заболеваниями. </w:t>
      </w:r>
      <w:r w:rsidRPr="003C705B">
        <w:rPr>
          <w:rFonts w:ascii="Arial" w:hAnsi="Arial" w:cs="Arial"/>
          <w:color w:val="2D2A2A"/>
          <w:sz w:val="24"/>
          <w:szCs w:val="24"/>
        </w:rPr>
        <w:t xml:space="preserve">Вдыхание ароматических веществ положительно влияет на эмоциональное состояние детей, стимулируя активность дыхательного центра, что способствует нормализации соотношения вдоха и выдоха. Кроме того, правильно подобранное эфирное масло благотворно влияет на нервную систему, повышает работоспособность, снимает стрессы и нормализует сон, что так необходимо нашим малышам. </w:t>
      </w:r>
    </w:p>
    <w:p w:rsidR="004A076B" w:rsidRPr="008E34B4" w:rsidRDefault="00B62273" w:rsidP="004A076B">
      <w:pPr>
        <w:pStyle w:val="a4"/>
        <w:rPr>
          <w:rFonts w:ascii="Arial" w:hAnsi="Arial" w:cs="Arial"/>
          <w:b/>
          <w:color w:val="2D2A2A"/>
          <w:sz w:val="36"/>
          <w:szCs w:val="36"/>
        </w:rPr>
      </w:pPr>
      <w:r w:rsidRPr="003C705B">
        <w:rPr>
          <w:rFonts w:ascii="Arial" w:hAnsi="Arial" w:cs="Arial"/>
          <w:b/>
          <w:color w:val="2D2A2A"/>
          <w:sz w:val="36"/>
          <w:szCs w:val="36"/>
        </w:rPr>
        <w:t>Музыкотерапия</w:t>
      </w:r>
      <w:r w:rsidR="008E34B4">
        <w:rPr>
          <w:rFonts w:ascii="Arial" w:hAnsi="Arial" w:cs="Arial"/>
          <w:b/>
          <w:color w:val="2D2A2A"/>
          <w:sz w:val="36"/>
          <w:szCs w:val="36"/>
        </w:rPr>
        <w:t>:</w:t>
      </w:r>
      <w:r w:rsidR="004A076B" w:rsidRPr="003C705B">
        <w:rPr>
          <w:rFonts w:ascii="Arial" w:hAnsi="Arial" w:cs="Arial"/>
          <w:color w:val="2D2A2A"/>
        </w:rPr>
        <w:t xml:space="preserve">- один из видов </w:t>
      </w:r>
      <w:proofErr w:type="spellStart"/>
      <w:r w:rsidR="004A076B" w:rsidRPr="003C705B">
        <w:rPr>
          <w:rFonts w:ascii="Arial" w:hAnsi="Arial" w:cs="Arial"/>
          <w:color w:val="2D2A2A"/>
        </w:rPr>
        <w:t>арттерапии</w:t>
      </w:r>
      <w:proofErr w:type="spellEnd"/>
      <w:r w:rsidR="004A076B" w:rsidRPr="003C705B">
        <w:rPr>
          <w:rFonts w:ascii="Arial" w:hAnsi="Arial" w:cs="Arial"/>
          <w:color w:val="2D2A2A"/>
        </w:rPr>
        <w:t xml:space="preserve">, направленный на профилактику, </w:t>
      </w:r>
      <w:proofErr w:type="spellStart"/>
      <w:r w:rsidR="004A076B" w:rsidRPr="003C705B">
        <w:rPr>
          <w:rFonts w:ascii="Arial" w:hAnsi="Arial" w:cs="Arial"/>
          <w:color w:val="2D2A2A"/>
        </w:rPr>
        <w:t>психокоррекцию</w:t>
      </w:r>
      <w:proofErr w:type="spellEnd"/>
      <w:r w:rsidR="004A076B" w:rsidRPr="003C705B">
        <w:rPr>
          <w:rFonts w:ascii="Arial" w:hAnsi="Arial" w:cs="Arial"/>
          <w:color w:val="2D2A2A"/>
        </w:rPr>
        <w:t xml:space="preserve"> личностных отклонений ребенка с проблемами в развитии; может использоваться как вспомогательное средство при коррекции речевых нарушений. </w:t>
      </w:r>
    </w:p>
    <w:p w:rsidR="004A076B" w:rsidRPr="003C705B" w:rsidRDefault="004A076B" w:rsidP="004A076B">
      <w:pPr>
        <w:pStyle w:val="a3"/>
        <w:rPr>
          <w:rFonts w:ascii="Arial" w:hAnsi="Arial" w:cs="Arial"/>
          <w:sz w:val="24"/>
          <w:szCs w:val="24"/>
        </w:rPr>
      </w:pPr>
    </w:p>
    <w:sectPr w:rsidR="004A076B" w:rsidRPr="003C705B" w:rsidSect="00B657C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C57F0"/>
    <w:rsid w:val="000D1583"/>
    <w:rsid w:val="000F0E5F"/>
    <w:rsid w:val="00305CDD"/>
    <w:rsid w:val="003C705B"/>
    <w:rsid w:val="004A076B"/>
    <w:rsid w:val="004B7221"/>
    <w:rsid w:val="005A4C90"/>
    <w:rsid w:val="006C57F0"/>
    <w:rsid w:val="007979EE"/>
    <w:rsid w:val="007E1870"/>
    <w:rsid w:val="00831C7B"/>
    <w:rsid w:val="008E34B4"/>
    <w:rsid w:val="00951018"/>
    <w:rsid w:val="00A62BB0"/>
    <w:rsid w:val="00B62273"/>
    <w:rsid w:val="00B657C6"/>
    <w:rsid w:val="00B729AF"/>
    <w:rsid w:val="00C01D5A"/>
    <w:rsid w:val="00C17DD6"/>
    <w:rsid w:val="00D96AC2"/>
    <w:rsid w:val="00DB51F4"/>
    <w:rsid w:val="00F15F4F"/>
    <w:rsid w:val="00FC2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6"/>
        <o:r id="V:Rule10" type="connector" idref="#_x0000_s1028"/>
        <o:r id="V:Rule11" type="connector" idref="#_x0000_s1027"/>
        <o:r id="V:Rule12" type="connector" idref="#_x0000_s1030"/>
        <o:r id="V:Rule13" type="connector" idref="#_x0000_s1031"/>
        <o:r id="V:Rule14" type="connector" idref="#_x0000_s1029"/>
        <o:r id="V:Rule15" type="connector" idref="#_x0000_s1033"/>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7F0"/>
    <w:pPr>
      <w:spacing w:after="0" w:line="240" w:lineRule="auto"/>
    </w:pPr>
  </w:style>
  <w:style w:type="paragraph" w:styleId="a4">
    <w:name w:val="Normal (Web)"/>
    <w:basedOn w:val="a"/>
    <w:uiPriority w:val="99"/>
    <w:semiHidden/>
    <w:unhideWhenUsed/>
    <w:rsid w:val="00FC2E3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A076B"/>
    <w:rPr>
      <w:rFonts w:ascii="Courier" w:hAnsi="Courier" w:hint="default"/>
      <w:strike w:val="0"/>
      <w:dstrike w:val="0"/>
      <w:color w:val="FF000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0ds.ru/vospitatel/4949-master-klass-igrovye-metody-i-priyomy--ispolzuemye-v-organizatsii-teatralizovannoy-deyate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ds18plast@mail.ru</dc:creator>
  <cp:keywords/>
  <dc:description/>
  <cp:lastModifiedBy>ds18plast@mail.ru</cp:lastModifiedBy>
  <cp:revision>4</cp:revision>
  <dcterms:created xsi:type="dcterms:W3CDTF">2014-02-04T06:42:00Z</dcterms:created>
  <dcterms:modified xsi:type="dcterms:W3CDTF">2014-02-05T05:27:00Z</dcterms:modified>
</cp:coreProperties>
</file>