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2707"/>
        <w:tblW w:w="0" w:type="auto"/>
        <w:tblLook w:val="04A0"/>
      </w:tblPr>
      <w:tblGrid>
        <w:gridCol w:w="3190"/>
        <w:gridCol w:w="3190"/>
        <w:gridCol w:w="3191"/>
      </w:tblGrid>
      <w:tr w:rsidR="004347FF" w:rsidRPr="007766EA" w:rsidTr="004347FF">
        <w:trPr>
          <w:trHeight w:val="1129"/>
        </w:trPr>
        <w:tc>
          <w:tcPr>
            <w:tcW w:w="3190" w:type="dxa"/>
            <w:shd w:val="clear" w:color="auto" w:fill="auto"/>
          </w:tcPr>
          <w:p w:rsidR="004347FF" w:rsidRPr="007766EA" w:rsidRDefault="004347FF" w:rsidP="004347FF">
            <w:pPr>
              <w:rPr>
                <w:sz w:val="18"/>
                <w:szCs w:val="18"/>
              </w:rPr>
            </w:pPr>
            <w:r w:rsidRPr="007766EA">
              <w:rPr>
                <w:sz w:val="18"/>
                <w:szCs w:val="18"/>
              </w:rPr>
              <w:t xml:space="preserve">«Рассмотрено» </w:t>
            </w:r>
          </w:p>
          <w:p w:rsidR="004347FF" w:rsidRPr="007766EA" w:rsidRDefault="004347FF" w:rsidP="004347FF">
            <w:pPr>
              <w:rPr>
                <w:sz w:val="18"/>
                <w:szCs w:val="18"/>
              </w:rPr>
            </w:pPr>
            <w:r w:rsidRPr="007766EA">
              <w:rPr>
                <w:sz w:val="18"/>
                <w:szCs w:val="18"/>
              </w:rPr>
              <w:t>Руководитель МО</w:t>
            </w:r>
          </w:p>
          <w:p w:rsidR="004347FF" w:rsidRPr="007766EA" w:rsidRDefault="004347FF" w:rsidP="004347FF">
            <w:pPr>
              <w:rPr>
                <w:sz w:val="18"/>
                <w:szCs w:val="18"/>
              </w:rPr>
            </w:pPr>
            <w:r w:rsidRPr="007766EA">
              <w:rPr>
                <w:sz w:val="18"/>
                <w:szCs w:val="18"/>
              </w:rPr>
              <w:t>___________/ _____________/</w:t>
            </w:r>
          </w:p>
          <w:p w:rsidR="004347FF" w:rsidRPr="007766EA" w:rsidRDefault="004347FF" w:rsidP="0043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____ от ______2014</w:t>
            </w:r>
            <w:r w:rsidRPr="007766E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4347FF" w:rsidRPr="007766EA" w:rsidRDefault="004347FF" w:rsidP="004347FF">
            <w:pPr>
              <w:rPr>
                <w:sz w:val="20"/>
                <w:szCs w:val="20"/>
              </w:rPr>
            </w:pPr>
            <w:r w:rsidRPr="007766EA">
              <w:rPr>
                <w:sz w:val="20"/>
                <w:szCs w:val="20"/>
              </w:rPr>
              <w:t xml:space="preserve">«Проверено»        </w:t>
            </w:r>
          </w:p>
          <w:p w:rsidR="004347FF" w:rsidRPr="007766EA" w:rsidRDefault="004347FF" w:rsidP="004347FF">
            <w:pPr>
              <w:rPr>
                <w:sz w:val="20"/>
                <w:szCs w:val="20"/>
              </w:rPr>
            </w:pPr>
            <w:r w:rsidRPr="007766EA">
              <w:rPr>
                <w:sz w:val="20"/>
                <w:szCs w:val="20"/>
              </w:rPr>
              <w:t>Заместитель директора по УВР</w:t>
            </w:r>
          </w:p>
          <w:p w:rsidR="004347FF" w:rsidRPr="007766EA" w:rsidRDefault="004347FF" w:rsidP="0043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/ Литневская А.А</w:t>
            </w:r>
            <w:r w:rsidRPr="007766EA">
              <w:rPr>
                <w:sz w:val="20"/>
                <w:szCs w:val="20"/>
              </w:rPr>
              <w:t>./</w:t>
            </w:r>
          </w:p>
          <w:p w:rsidR="004347FF" w:rsidRPr="007766EA" w:rsidRDefault="004347FF" w:rsidP="004347F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«____» _________2014</w:t>
            </w:r>
            <w:r w:rsidRPr="007766EA">
              <w:rPr>
                <w:sz w:val="20"/>
                <w:szCs w:val="20"/>
              </w:rPr>
              <w:t xml:space="preserve"> г.                                      </w:t>
            </w:r>
          </w:p>
        </w:tc>
        <w:tc>
          <w:tcPr>
            <w:tcW w:w="3191" w:type="dxa"/>
            <w:shd w:val="clear" w:color="auto" w:fill="auto"/>
          </w:tcPr>
          <w:p w:rsidR="004347FF" w:rsidRPr="007766EA" w:rsidRDefault="004347FF" w:rsidP="004347FF">
            <w:pPr>
              <w:rPr>
                <w:sz w:val="20"/>
                <w:szCs w:val="20"/>
              </w:rPr>
            </w:pPr>
            <w:r w:rsidRPr="007766EA">
              <w:rPr>
                <w:sz w:val="20"/>
                <w:szCs w:val="20"/>
              </w:rPr>
              <w:t xml:space="preserve"> «Утверждаю»</w:t>
            </w:r>
          </w:p>
          <w:p w:rsidR="004347FF" w:rsidRPr="007766EA" w:rsidRDefault="004347FF" w:rsidP="004347FF">
            <w:pPr>
              <w:rPr>
                <w:sz w:val="18"/>
                <w:szCs w:val="18"/>
              </w:rPr>
            </w:pPr>
            <w:r w:rsidRPr="007766EA">
              <w:rPr>
                <w:sz w:val="18"/>
                <w:szCs w:val="18"/>
              </w:rPr>
              <w:t>Директор Лицея</w:t>
            </w:r>
          </w:p>
          <w:p w:rsidR="004347FF" w:rsidRPr="007766EA" w:rsidRDefault="004347FF" w:rsidP="004347FF">
            <w:pPr>
              <w:rPr>
                <w:sz w:val="18"/>
                <w:szCs w:val="18"/>
              </w:rPr>
            </w:pPr>
            <w:r w:rsidRPr="007766EA">
              <w:rPr>
                <w:sz w:val="18"/>
                <w:szCs w:val="18"/>
              </w:rPr>
              <w:t>________________ /Акимов С. А./</w:t>
            </w:r>
          </w:p>
          <w:p w:rsidR="004347FF" w:rsidRPr="007766EA" w:rsidRDefault="004347FF" w:rsidP="00434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 ______ от _________2014</w:t>
            </w:r>
            <w:r w:rsidRPr="007766EA">
              <w:rPr>
                <w:sz w:val="18"/>
                <w:szCs w:val="18"/>
              </w:rPr>
              <w:t> г.</w:t>
            </w:r>
          </w:p>
        </w:tc>
      </w:tr>
    </w:tbl>
    <w:p w:rsidR="004347FF" w:rsidRDefault="004347FF" w:rsidP="004347FF">
      <w:pPr>
        <w:jc w:val="center"/>
        <w:rPr>
          <w:b/>
        </w:rPr>
      </w:pPr>
    </w:p>
    <w:p w:rsidR="004347FF" w:rsidRDefault="004347FF" w:rsidP="004347FF">
      <w:pPr>
        <w:jc w:val="center"/>
        <w:rPr>
          <w:b/>
        </w:rPr>
      </w:pPr>
    </w:p>
    <w:p w:rsidR="004347FF" w:rsidRDefault="004347FF" w:rsidP="004347FF">
      <w:pPr>
        <w:jc w:val="center"/>
        <w:rPr>
          <w:b/>
        </w:rPr>
      </w:pPr>
    </w:p>
    <w:p w:rsidR="004347FF" w:rsidRDefault="004347FF" w:rsidP="004347FF">
      <w:pPr>
        <w:jc w:val="center"/>
        <w:rPr>
          <w:b/>
        </w:rPr>
      </w:pPr>
    </w:p>
    <w:p w:rsidR="004347FF" w:rsidRDefault="004347FF" w:rsidP="004347FF">
      <w:pPr>
        <w:jc w:val="center"/>
        <w:rPr>
          <w:b/>
          <w:lang w:val="en-US"/>
        </w:rPr>
      </w:pPr>
      <w:r w:rsidRPr="00CA1B1F">
        <w:rPr>
          <w:b/>
        </w:rPr>
        <w:t>МУНИЦИПАЛЬНОЕ О</w:t>
      </w:r>
      <w:r>
        <w:rPr>
          <w:b/>
        </w:rPr>
        <w:t xml:space="preserve">БЩЕОБРАЗОВАТЕЛЬНОЕ УЧРЕЖДЕНИЕ </w:t>
      </w:r>
    </w:p>
    <w:p w:rsidR="004347FF" w:rsidRPr="00CA1B1F" w:rsidRDefault="004347FF" w:rsidP="004347FF">
      <w:pPr>
        <w:jc w:val="center"/>
        <w:rPr>
          <w:b/>
        </w:rPr>
      </w:pPr>
      <w:r>
        <w:rPr>
          <w:b/>
        </w:rPr>
        <w:t xml:space="preserve"> </w:t>
      </w:r>
      <w:r w:rsidRPr="00CA1B1F">
        <w:rPr>
          <w:b/>
        </w:rPr>
        <w:t xml:space="preserve"> </w:t>
      </w:r>
    </w:p>
    <w:p w:rsidR="004347FF" w:rsidRDefault="004347FF" w:rsidP="004347FF">
      <w:pPr>
        <w:jc w:val="center"/>
        <w:rPr>
          <w:b/>
          <w:lang w:val="en-US"/>
        </w:rPr>
      </w:pPr>
      <w:r w:rsidRPr="00CA1B1F">
        <w:rPr>
          <w:b/>
        </w:rPr>
        <w:t>ЛИЦЕЙ ГОРОДА МАРКСА САРАТОВСКОЙ ОБЛАСТ</w:t>
      </w:r>
      <w:r>
        <w:rPr>
          <w:b/>
        </w:rPr>
        <w:t>И</w:t>
      </w:r>
    </w:p>
    <w:p w:rsidR="004347FF" w:rsidRPr="004347FF" w:rsidRDefault="004347FF" w:rsidP="004347FF">
      <w:pPr>
        <w:jc w:val="center"/>
        <w:rPr>
          <w:b/>
          <w:lang w:val="en-US"/>
        </w:rPr>
      </w:pPr>
    </w:p>
    <w:p w:rsidR="004347FF" w:rsidRDefault="004347FF" w:rsidP="004347FF">
      <w:pPr>
        <w:jc w:val="center"/>
        <w:rPr>
          <w:rFonts w:ascii="Arial Black" w:hAnsi="Arial Black" w:cs="Tahoma"/>
          <w:b/>
          <w:sz w:val="28"/>
          <w:szCs w:val="28"/>
          <w:lang w:val="en-US"/>
        </w:rPr>
      </w:pPr>
      <w:r w:rsidRPr="00D741B2">
        <w:rPr>
          <w:rFonts w:ascii="Arial Black" w:hAnsi="Arial Black" w:cs="Tahoma"/>
          <w:b/>
          <w:sz w:val="28"/>
          <w:szCs w:val="28"/>
        </w:rPr>
        <w:t>РАБОЧАЯ ПРОГРАММА УЧИТЕЛЯ</w:t>
      </w:r>
    </w:p>
    <w:p w:rsidR="004347FF" w:rsidRPr="004347FF" w:rsidRDefault="004347FF" w:rsidP="004347FF">
      <w:pPr>
        <w:jc w:val="center"/>
        <w:rPr>
          <w:b/>
          <w:lang w:val="en-US"/>
        </w:rPr>
      </w:pPr>
    </w:p>
    <w:p w:rsidR="004347FF" w:rsidRDefault="004347FF" w:rsidP="004347FF">
      <w:pPr>
        <w:rPr>
          <w:rFonts w:ascii="Arial Black" w:hAnsi="Arial Black" w:cs="Tahoma"/>
          <w:b/>
          <w:lang w:val="en-US"/>
        </w:rPr>
      </w:pPr>
      <w:r w:rsidRPr="00A102C8">
        <w:rPr>
          <w:rFonts w:ascii="Arial Black" w:hAnsi="Arial Black" w:cs="Tahoma"/>
          <w:b/>
        </w:rPr>
        <w:t xml:space="preserve">     </w:t>
      </w:r>
      <w:r>
        <w:rPr>
          <w:rFonts w:ascii="Arial Black" w:hAnsi="Arial Black" w:cs="Tahoma"/>
          <w:b/>
        </w:rPr>
        <w:t xml:space="preserve">                              Искалиевой  Жа</w:t>
      </w:r>
      <w:bookmarkStart w:id="0" w:name="_GoBack"/>
      <w:bookmarkEnd w:id="0"/>
      <w:r>
        <w:rPr>
          <w:rFonts w:ascii="Arial Black" w:hAnsi="Arial Black" w:cs="Tahoma"/>
          <w:b/>
        </w:rPr>
        <w:t>нии Шахпадовны</w:t>
      </w:r>
    </w:p>
    <w:p w:rsidR="004347FF" w:rsidRPr="004347FF" w:rsidRDefault="004347FF" w:rsidP="004347FF">
      <w:pPr>
        <w:rPr>
          <w:rFonts w:ascii="Tahoma" w:hAnsi="Tahoma" w:cs="Tahoma"/>
          <w:lang w:val="en-US"/>
        </w:rPr>
      </w:pPr>
    </w:p>
    <w:p w:rsidR="004347FF" w:rsidRDefault="004347FF" w:rsidP="004347FF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по математике</w:t>
      </w:r>
    </w:p>
    <w:p w:rsidR="004347FF" w:rsidRPr="004347FF" w:rsidRDefault="004347FF" w:rsidP="004347FF">
      <w:pPr>
        <w:jc w:val="center"/>
        <w:rPr>
          <w:sz w:val="32"/>
          <w:szCs w:val="32"/>
          <w:lang w:val="en-US"/>
        </w:rPr>
      </w:pPr>
    </w:p>
    <w:p w:rsidR="004347FF" w:rsidRDefault="004347FF" w:rsidP="004347FF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для    </w:t>
      </w:r>
      <w:r w:rsidRPr="004347FF">
        <w:rPr>
          <w:sz w:val="32"/>
          <w:szCs w:val="32"/>
        </w:rPr>
        <w:t>5</w:t>
      </w:r>
      <w:r>
        <w:rPr>
          <w:sz w:val="32"/>
          <w:szCs w:val="32"/>
        </w:rPr>
        <w:t xml:space="preserve">    класса</w:t>
      </w:r>
    </w:p>
    <w:p w:rsidR="004347FF" w:rsidRDefault="004347FF" w:rsidP="004347FF">
      <w:pPr>
        <w:jc w:val="center"/>
        <w:rPr>
          <w:sz w:val="32"/>
          <w:szCs w:val="32"/>
          <w:lang w:val="en-US"/>
        </w:rPr>
      </w:pPr>
    </w:p>
    <w:p w:rsidR="004347FF" w:rsidRPr="004347FF" w:rsidRDefault="004347FF" w:rsidP="004347FF">
      <w:pPr>
        <w:jc w:val="center"/>
        <w:rPr>
          <w:sz w:val="32"/>
          <w:szCs w:val="32"/>
          <w:lang w:val="en-US"/>
        </w:rPr>
      </w:pPr>
    </w:p>
    <w:p w:rsidR="004347FF" w:rsidRPr="008A0C4E" w:rsidRDefault="004347FF" w:rsidP="004347FF">
      <w:pPr>
        <w:jc w:val="center"/>
        <w:rPr>
          <w:sz w:val="32"/>
          <w:szCs w:val="32"/>
        </w:rPr>
      </w:pPr>
    </w:p>
    <w:p w:rsidR="004347FF" w:rsidRPr="008A0C4E" w:rsidRDefault="004347FF" w:rsidP="004347FF">
      <w:pPr>
        <w:rPr>
          <w:sz w:val="32"/>
          <w:szCs w:val="32"/>
        </w:rPr>
      </w:pPr>
    </w:p>
    <w:p w:rsidR="004347FF" w:rsidRDefault="004347FF" w:rsidP="004347FF">
      <w:pPr>
        <w:jc w:val="right"/>
      </w:pPr>
      <w:r>
        <w:rPr>
          <w:sz w:val="32"/>
          <w:szCs w:val="32"/>
        </w:rPr>
        <w:t xml:space="preserve">                                                                                    </w:t>
      </w:r>
      <w:r w:rsidRPr="00023172">
        <w:t xml:space="preserve">Рассмотрено на заседании  </w:t>
      </w:r>
    </w:p>
    <w:p w:rsidR="004347FF" w:rsidRPr="00023172" w:rsidRDefault="004347FF" w:rsidP="004347FF">
      <w:pPr>
        <w:jc w:val="right"/>
      </w:pPr>
      <w:r>
        <w:t xml:space="preserve">                                                                                                                           Педагогического совета</w:t>
      </w:r>
      <w:r w:rsidRPr="00023172">
        <w:t xml:space="preserve">                                                                                                                 </w:t>
      </w:r>
      <w:r>
        <w:t xml:space="preserve">                      </w:t>
      </w:r>
    </w:p>
    <w:p w:rsidR="004347FF" w:rsidRPr="006E1541" w:rsidRDefault="004347FF" w:rsidP="004347FF">
      <w:pPr>
        <w:ind w:left="6379"/>
        <w:jc w:val="right"/>
      </w:pPr>
      <w:r>
        <w:t>Протокол №</w:t>
      </w:r>
      <w:r w:rsidRPr="00A102C8">
        <w:rPr>
          <w:u w:val="single"/>
        </w:rPr>
        <w:t xml:space="preserve">   </w:t>
      </w:r>
      <w:r>
        <w:t xml:space="preserve">   </w:t>
      </w:r>
      <w:r w:rsidRPr="006E1541">
        <w:t xml:space="preserve">от    </w:t>
      </w:r>
    </w:p>
    <w:p w:rsidR="004347FF" w:rsidRDefault="004347FF" w:rsidP="004347FF">
      <w:pPr>
        <w:ind w:left="6379"/>
        <w:jc w:val="right"/>
      </w:pPr>
      <w:r>
        <w:t xml:space="preserve"> « </w:t>
      </w:r>
      <w:r w:rsidRPr="00A102C8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A102C8">
        <w:rPr>
          <w:u w:val="single"/>
        </w:rPr>
        <w:t xml:space="preserve"> </w:t>
      </w:r>
      <w:r>
        <w:t xml:space="preserve">» </w:t>
      </w:r>
      <w:r w:rsidRPr="00A102C8">
        <w:rPr>
          <w:u w:val="single"/>
        </w:rPr>
        <w:t xml:space="preserve">              </w:t>
      </w:r>
      <w:r>
        <w:t>2014</w:t>
      </w:r>
      <w:r w:rsidRPr="006E1541">
        <w:t>г</w:t>
      </w:r>
    </w:p>
    <w:p w:rsidR="00314247" w:rsidRDefault="00314247" w:rsidP="004347FF">
      <w:pPr>
        <w:ind w:left="6379"/>
        <w:jc w:val="right"/>
      </w:pPr>
    </w:p>
    <w:p w:rsidR="00314247" w:rsidRDefault="00314247" w:rsidP="004347FF">
      <w:pPr>
        <w:ind w:left="6379"/>
        <w:jc w:val="right"/>
      </w:pPr>
    </w:p>
    <w:p w:rsidR="00314247" w:rsidRPr="006E1541" w:rsidRDefault="00314247" w:rsidP="00314247">
      <w:pPr>
        <w:ind w:left="6379"/>
        <w:jc w:val="both"/>
      </w:pPr>
    </w:p>
    <w:p w:rsidR="004347FF" w:rsidRPr="006E1541" w:rsidRDefault="004347FF" w:rsidP="004347FF"/>
    <w:p w:rsidR="004347FF" w:rsidRDefault="004347FF" w:rsidP="004347FF"/>
    <w:p w:rsidR="004347FF" w:rsidRP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47FF" w:rsidRP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47FF" w:rsidRP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47FF" w:rsidRP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47FF" w:rsidRP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47FF" w:rsidRP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47FF" w:rsidRP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47FF" w:rsidRPr="004347FF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47FF" w:rsidRPr="00314247" w:rsidRDefault="00314247" w:rsidP="00513DB9">
      <w:pPr>
        <w:pStyle w:val="a3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314247">
        <w:rPr>
          <w:rFonts w:ascii="Times New Roman" w:hAnsi="Times New Roman" w:cs="Times New Roman"/>
          <w:b w:val="0"/>
          <w:sz w:val="28"/>
          <w:szCs w:val="28"/>
        </w:rPr>
        <w:t>2014-2015 учебный год</w:t>
      </w:r>
    </w:p>
    <w:p w:rsidR="004347FF" w:rsidRPr="00314247" w:rsidRDefault="004347FF" w:rsidP="00513DB9">
      <w:pPr>
        <w:pStyle w:val="a3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9171BE" w:rsidRPr="009171BE" w:rsidRDefault="004347FF" w:rsidP="009171B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83B21" w:rsidRPr="00B6632C">
        <w:rPr>
          <w:sz w:val="28"/>
          <w:szCs w:val="28"/>
        </w:rPr>
        <w:t>ояснительная записка</w:t>
      </w:r>
      <w:r w:rsidR="009171BE" w:rsidRPr="009171BE">
        <w:t xml:space="preserve"> </w:t>
      </w:r>
      <w:r w:rsidR="009171BE">
        <w:t>.</w:t>
      </w:r>
    </w:p>
    <w:p w:rsidR="006B36A6" w:rsidRPr="00B6632C" w:rsidRDefault="00316F09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Данная рабочая п</w:t>
      </w:r>
      <w:r w:rsidR="00383B21" w:rsidRPr="00B6632C">
        <w:rPr>
          <w:sz w:val="28"/>
          <w:szCs w:val="28"/>
        </w:rPr>
        <w:t>рограмма по математике разработана на основе</w:t>
      </w:r>
      <w:r w:rsidR="006B36A6" w:rsidRPr="00B6632C">
        <w:rPr>
          <w:sz w:val="28"/>
          <w:szCs w:val="28"/>
        </w:rPr>
        <w:t>:</w:t>
      </w:r>
    </w:p>
    <w:p w:rsidR="006B36A6" w:rsidRPr="00B6632C" w:rsidRDefault="00383B21" w:rsidP="00B325F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Федерального государственного образовательного стандарта </w:t>
      </w:r>
      <w:r w:rsidR="00F541A8" w:rsidRPr="00B6632C">
        <w:rPr>
          <w:sz w:val="28"/>
          <w:szCs w:val="28"/>
        </w:rPr>
        <w:t>основного</w:t>
      </w:r>
      <w:r w:rsidRPr="00B6632C">
        <w:rPr>
          <w:sz w:val="28"/>
          <w:szCs w:val="28"/>
        </w:rPr>
        <w:t xml:space="preserve"> общего образования</w:t>
      </w:r>
      <w:r w:rsidR="00F541A8" w:rsidRPr="00B6632C">
        <w:rPr>
          <w:sz w:val="28"/>
          <w:szCs w:val="28"/>
        </w:rPr>
        <w:t>,  утвержденного приказом Министерства образования и науки РФ от 17 декабря 2010 года № 1897</w:t>
      </w:r>
      <w:r w:rsidR="006B36A6" w:rsidRPr="00B6632C">
        <w:rPr>
          <w:sz w:val="28"/>
          <w:szCs w:val="28"/>
        </w:rPr>
        <w:t>;</w:t>
      </w:r>
    </w:p>
    <w:p w:rsidR="006B36A6" w:rsidRPr="00B6632C" w:rsidRDefault="006B36A6" w:rsidP="00B325F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</w:t>
      </w:r>
      <w:r w:rsidR="006D6867" w:rsidRPr="00B6632C">
        <w:rPr>
          <w:sz w:val="28"/>
          <w:szCs w:val="28"/>
        </w:rPr>
        <w:t>римерной программы</w:t>
      </w:r>
      <w:r w:rsidR="009171BE">
        <w:rPr>
          <w:sz w:val="28"/>
          <w:szCs w:val="28"/>
        </w:rPr>
        <w:t>, созданной на основе федерального государственного образовательного стандарта</w:t>
      </w:r>
      <w:r w:rsidRPr="00B6632C">
        <w:rPr>
          <w:sz w:val="28"/>
          <w:szCs w:val="28"/>
        </w:rPr>
        <w:t xml:space="preserve"> по математике. М.: Просвещение, 2011</w:t>
      </w:r>
    </w:p>
    <w:p w:rsidR="000D4BA7" w:rsidRPr="00B6632C" w:rsidRDefault="005963D5" w:rsidP="00B325F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Примерной программы по</w:t>
      </w:r>
      <w:r w:rsidR="00383B21" w:rsidRPr="00B6632C">
        <w:rPr>
          <w:sz w:val="28"/>
          <w:szCs w:val="28"/>
        </w:rPr>
        <w:t xml:space="preserve"> математике</w:t>
      </w:r>
      <w:r w:rsidR="000D4BA7" w:rsidRPr="00B6632C">
        <w:rPr>
          <w:sz w:val="28"/>
          <w:szCs w:val="28"/>
        </w:rPr>
        <w:t xml:space="preserve"> для</w:t>
      </w:r>
      <w:r w:rsidR="003A201B" w:rsidRPr="00B6632C">
        <w:rPr>
          <w:sz w:val="28"/>
          <w:szCs w:val="28"/>
        </w:rPr>
        <w:t xml:space="preserve"> 5 класс</w:t>
      </w:r>
      <w:r w:rsidR="000D4BA7" w:rsidRPr="00B6632C">
        <w:rPr>
          <w:sz w:val="28"/>
          <w:szCs w:val="28"/>
        </w:rPr>
        <w:t>а по учебнику Н.Я.Виленкина, В.И.Жохова и др.</w:t>
      </w:r>
      <w:r w:rsidR="00383B21" w:rsidRPr="00B6632C">
        <w:rPr>
          <w:sz w:val="28"/>
          <w:szCs w:val="28"/>
        </w:rPr>
        <w:t xml:space="preserve"> </w:t>
      </w:r>
      <w:r w:rsidR="009D191D" w:rsidRPr="00B6632C">
        <w:rPr>
          <w:sz w:val="28"/>
          <w:szCs w:val="28"/>
        </w:rPr>
        <w:t>/ В.И.Жохов, М.: Мнемозина, 2010</w:t>
      </w:r>
    </w:p>
    <w:p w:rsidR="00960364" w:rsidRDefault="00960364" w:rsidP="0096036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AE60DD" w:rsidRPr="00B6632C">
        <w:rPr>
          <w:sz w:val="28"/>
          <w:szCs w:val="28"/>
        </w:rPr>
        <w:t xml:space="preserve">Требованиям примерной образовательной программы </w:t>
      </w:r>
      <w:r>
        <w:rPr>
          <w:sz w:val="28"/>
          <w:szCs w:val="28"/>
        </w:rPr>
        <w:t xml:space="preserve">   </w:t>
      </w:r>
    </w:p>
    <w:p w:rsidR="00960364" w:rsidRDefault="00960364" w:rsidP="0096036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AE60DD" w:rsidRPr="00B6632C">
        <w:rPr>
          <w:sz w:val="28"/>
          <w:szCs w:val="28"/>
        </w:rPr>
        <w:t>бразовательного учреждения</w:t>
      </w:r>
      <w:r>
        <w:rPr>
          <w:sz w:val="28"/>
          <w:szCs w:val="28"/>
        </w:rPr>
        <w:t>.</w:t>
      </w:r>
      <w:r w:rsidRPr="00960364">
        <w:rPr>
          <w:color w:val="000000"/>
          <w:sz w:val="28"/>
          <w:szCs w:val="28"/>
        </w:rPr>
        <w:t xml:space="preserve"> </w:t>
      </w:r>
    </w:p>
    <w:p w:rsidR="00AE60DD" w:rsidRPr="00960364" w:rsidRDefault="00960364" w:rsidP="0096036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960364">
        <w:rPr>
          <w:color w:val="000000"/>
          <w:sz w:val="28"/>
          <w:szCs w:val="28"/>
        </w:rPr>
        <w:t>Программа конкретизирует содержание тем образовательного стандарта и дает примерное распределение учебных часов по разделам курса. Примерное распределение учебных часов по разделам программ и календарно-тематическое планирование соответствуют методическим рекомендациям авторов учебно-методических комплек</w:t>
      </w:r>
      <w:r>
        <w:rPr>
          <w:color w:val="000000"/>
          <w:sz w:val="28"/>
          <w:szCs w:val="28"/>
        </w:rPr>
        <w:t>та.</w:t>
      </w:r>
    </w:p>
    <w:p w:rsidR="007768C7" w:rsidRDefault="007768C7" w:rsidP="000D4BA7">
      <w:pPr>
        <w:pStyle w:val="a8"/>
        <w:ind w:left="0" w:firstLine="56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Данная программа является рабочей программой по предмету «Математика»</w:t>
      </w:r>
      <w:r w:rsidR="000D4BA7" w:rsidRPr="00B6632C">
        <w:rPr>
          <w:sz w:val="28"/>
          <w:szCs w:val="28"/>
        </w:rPr>
        <w:t xml:space="preserve"> в 5 классе </w:t>
      </w:r>
      <w:r w:rsidR="00B603D9" w:rsidRPr="00B6632C">
        <w:rPr>
          <w:sz w:val="28"/>
          <w:szCs w:val="28"/>
        </w:rPr>
        <w:t>базового уровня.</w:t>
      </w:r>
    </w:p>
    <w:p w:rsidR="004347FF" w:rsidRDefault="00905526" w:rsidP="000D4BA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F0053">
        <w:rPr>
          <w:sz w:val="28"/>
          <w:szCs w:val="28"/>
        </w:rPr>
        <w:t>словные обозначения, встречающие</w:t>
      </w:r>
      <w:r>
        <w:rPr>
          <w:sz w:val="28"/>
          <w:szCs w:val="28"/>
        </w:rPr>
        <w:t>ся в рабочей программе:</w:t>
      </w:r>
    </w:p>
    <w:p w:rsidR="00905526" w:rsidRDefault="00905526" w:rsidP="000D4BA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(Р) –регулятивные универсальные учебные действия;</w:t>
      </w:r>
    </w:p>
    <w:p w:rsidR="00905526" w:rsidRDefault="00905526" w:rsidP="000D4BA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(П)- познавательные универсальные учебные действия;</w:t>
      </w:r>
    </w:p>
    <w:p w:rsidR="00905526" w:rsidRDefault="00905526" w:rsidP="000D4BA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(К)- коммуникативные универсальные учебные действия;</w:t>
      </w:r>
    </w:p>
    <w:p w:rsidR="00905526" w:rsidRDefault="00905526" w:rsidP="000D4BA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УД- универсальные действия;</w:t>
      </w:r>
    </w:p>
    <w:p w:rsidR="00905526" w:rsidRDefault="00905526" w:rsidP="000D4BA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к/р- контрольная работа.</w:t>
      </w:r>
    </w:p>
    <w:p w:rsidR="00EF0053" w:rsidRPr="00B6632C" w:rsidRDefault="00EF0053" w:rsidP="000D4BA7">
      <w:pPr>
        <w:pStyle w:val="a8"/>
        <w:ind w:left="0" w:firstLine="567"/>
        <w:jc w:val="both"/>
        <w:rPr>
          <w:sz w:val="28"/>
          <w:szCs w:val="28"/>
        </w:rPr>
      </w:pPr>
    </w:p>
    <w:p w:rsidR="00B603D9" w:rsidRPr="004347FF" w:rsidRDefault="004347FF" w:rsidP="00B603D9">
      <w:pPr>
        <w:ind w:firstLine="567"/>
        <w:jc w:val="both"/>
        <w:rPr>
          <w:sz w:val="28"/>
          <w:szCs w:val="28"/>
          <w:u w:val="single"/>
        </w:rPr>
      </w:pPr>
      <w:r w:rsidRPr="004347FF">
        <w:rPr>
          <w:sz w:val="28"/>
          <w:szCs w:val="28"/>
          <w:u w:val="single"/>
        </w:rPr>
        <w:t>О</w:t>
      </w:r>
      <w:r w:rsidR="00B603D9" w:rsidRPr="004347FF">
        <w:rPr>
          <w:sz w:val="28"/>
          <w:szCs w:val="28"/>
          <w:u w:val="single"/>
        </w:rPr>
        <w:t>бщая характеристика предмета</w:t>
      </w:r>
      <w:r w:rsidRPr="004347FF">
        <w:rPr>
          <w:sz w:val="28"/>
          <w:szCs w:val="28"/>
          <w:u w:val="single"/>
        </w:rPr>
        <w:t>.</w:t>
      </w:r>
    </w:p>
    <w:p w:rsidR="004347FF" w:rsidRPr="00A65404" w:rsidRDefault="004347FF" w:rsidP="00B603D9">
      <w:pPr>
        <w:ind w:firstLine="567"/>
        <w:jc w:val="both"/>
        <w:rPr>
          <w:sz w:val="28"/>
          <w:szCs w:val="28"/>
        </w:rPr>
      </w:pPr>
    </w:p>
    <w:p w:rsidR="00383B21" w:rsidRPr="00B6632C" w:rsidRDefault="00D93888" w:rsidP="00B603D9">
      <w:pPr>
        <w:ind w:firstLine="56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Математика</w:t>
      </w:r>
      <w:r w:rsidR="00383B21" w:rsidRPr="00B6632C">
        <w:rPr>
          <w:sz w:val="28"/>
          <w:szCs w:val="28"/>
        </w:rPr>
        <w:t xml:space="preserve"> играет важную роль в формировании у школьников умения учиться.</w:t>
      </w:r>
    </w:p>
    <w:p w:rsidR="00383B21" w:rsidRDefault="00D93888" w:rsidP="00383B21">
      <w:pPr>
        <w:ind w:firstLine="540"/>
        <w:jc w:val="both"/>
        <w:rPr>
          <w:color w:val="000000"/>
          <w:sz w:val="28"/>
          <w:szCs w:val="28"/>
        </w:rPr>
      </w:pPr>
      <w:r w:rsidRPr="00B6632C">
        <w:rPr>
          <w:sz w:val="28"/>
          <w:szCs w:val="28"/>
        </w:rPr>
        <w:t>О</w:t>
      </w:r>
      <w:r w:rsidR="00383B21" w:rsidRPr="00B6632C">
        <w:rPr>
          <w:sz w:val="28"/>
          <w:szCs w:val="28"/>
        </w:rPr>
        <w:t xml:space="preserve">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="00383B21" w:rsidRPr="00B6632C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="00383B21" w:rsidRPr="00B6632C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="00383B21" w:rsidRPr="00B6632C">
        <w:rPr>
          <w:color w:val="FF0000"/>
          <w:sz w:val="28"/>
          <w:szCs w:val="28"/>
        </w:rPr>
        <w:t xml:space="preserve"> </w:t>
      </w:r>
      <w:r w:rsidR="00383B21" w:rsidRPr="00B6632C">
        <w:rPr>
          <w:color w:val="000000"/>
          <w:sz w:val="28"/>
          <w:szCs w:val="28"/>
        </w:rPr>
        <w:t xml:space="preserve"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</w:t>
      </w:r>
      <w:r w:rsidR="00383B21" w:rsidRPr="00B6632C">
        <w:rPr>
          <w:color w:val="000000"/>
          <w:sz w:val="28"/>
          <w:szCs w:val="28"/>
        </w:rPr>
        <w:lastRenderedPageBreak/>
        <w:t>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E0A92" w:rsidRPr="00B6632C" w:rsidRDefault="00AE0A92" w:rsidP="00383B21">
      <w:pPr>
        <w:ind w:firstLine="540"/>
        <w:jc w:val="both"/>
        <w:rPr>
          <w:color w:val="000000"/>
          <w:sz w:val="28"/>
          <w:szCs w:val="28"/>
        </w:rPr>
      </w:pPr>
    </w:p>
    <w:p w:rsidR="00B4547F" w:rsidRPr="00B6632C" w:rsidRDefault="004347FF" w:rsidP="00B4547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</w:t>
      </w:r>
      <w:r w:rsidR="00B4547F" w:rsidRPr="00B6632C">
        <w:rPr>
          <w:sz w:val="28"/>
          <w:szCs w:val="28"/>
          <w:u w:val="single"/>
        </w:rPr>
        <w:t xml:space="preserve"> изучения:</w:t>
      </w:r>
    </w:p>
    <w:p w:rsidR="00B4547F" w:rsidRPr="00B6632C" w:rsidRDefault="00B4547F" w:rsidP="00B325F4">
      <w:pPr>
        <w:numPr>
          <w:ilvl w:val="0"/>
          <w:numId w:val="4"/>
        </w:numPr>
        <w:tabs>
          <w:tab w:val="clear" w:pos="720"/>
          <w:tab w:val="num" w:pos="567"/>
        </w:tabs>
        <w:ind w:left="284" w:firstLine="283"/>
        <w:jc w:val="both"/>
        <w:rPr>
          <w:bCs/>
          <w:sz w:val="28"/>
          <w:szCs w:val="28"/>
        </w:rPr>
      </w:pPr>
      <w:r w:rsidRPr="00B6632C">
        <w:rPr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4547F" w:rsidRPr="00B6632C" w:rsidRDefault="00B4547F" w:rsidP="00B325F4">
      <w:pPr>
        <w:numPr>
          <w:ilvl w:val="0"/>
          <w:numId w:val="4"/>
        </w:numPr>
        <w:tabs>
          <w:tab w:val="clear" w:pos="720"/>
          <w:tab w:val="num" w:pos="567"/>
        </w:tabs>
        <w:ind w:left="284" w:firstLine="283"/>
        <w:jc w:val="both"/>
        <w:rPr>
          <w:bCs/>
          <w:sz w:val="28"/>
          <w:szCs w:val="28"/>
        </w:rPr>
      </w:pPr>
      <w:r w:rsidRPr="00B6632C">
        <w:rPr>
          <w:bCs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4547F" w:rsidRPr="00B6632C" w:rsidRDefault="00B4547F" w:rsidP="00B325F4">
      <w:pPr>
        <w:numPr>
          <w:ilvl w:val="0"/>
          <w:numId w:val="4"/>
        </w:numPr>
        <w:tabs>
          <w:tab w:val="clear" w:pos="720"/>
          <w:tab w:val="num" w:pos="567"/>
        </w:tabs>
        <w:ind w:left="284" w:firstLine="283"/>
        <w:jc w:val="both"/>
        <w:rPr>
          <w:bCs/>
          <w:sz w:val="28"/>
          <w:szCs w:val="28"/>
        </w:rPr>
      </w:pPr>
      <w:r w:rsidRPr="00B6632C">
        <w:rPr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4547F" w:rsidRPr="00B6632C" w:rsidRDefault="00B4547F" w:rsidP="00B325F4">
      <w:pPr>
        <w:numPr>
          <w:ilvl w:val="0"/>
          <w:numId w:val="4"/>
        </w:numPr>
        <w:tabs>
          <w:tab w:val="clear" w:pos="720"/>
          <w:tab w:val="num" w:pos="567"/>
        </w:tabs>
        <w:ind w:left="284" w:firstLine="283"/>
        <w:jc w:val="both"/>
        <w:rPr>
          <w:bCs/>
          <w:sz w:val="28"/>
          <w:szCs w:val="28"/>
        </w:rPr>
      </w:pPr>
      <w:r w:rsidRPr="00B6632C">
        <w:rPr>
          <w:bCs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4547F" w:rsidRPr="00B6632C" w:rsidRDefault="00B4547F" w:rsidP="00B325F4">
      <w:pPr>
        <w:numPr>
          <w:ilvl w:val="0"/>
          <w:numId w:val="4"/>
        </w:numPr>
        <w:tabs>
          <w:tab w:val="clear" w:pos="720"/>
          <w:tab w:val="num" w:pos="567"/>
        </w:tabs>
        <w:ind w:left="284" w:firstLine="283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систематическое развитие понятия числа;</w:t>
      </w:r>
    </w:p>
    <w:p w:rsidR="00B4547F" w:rsidRPr="00B6632C" w:rsidRDefault="00B4547F" w:rsidP="00B325F4">
      <w:pPr>
        <w:numPr>
          <w:ilvl w:val="0"/>
          <w:numId w:val="4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  <w:sz w:val="28"/>
          <w:szCs w:val="28"/>
        </w:rPr>
      </w:pPr>
      <w:r w:rsidRPr="00B6632C">
        <w:rPr>
          <w:sz w:val="28"/>
          <w:szCs w:val="28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  <w:r w:rsidR="003103F8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подготовка обучающихся к изучению систематических курсов алгебры и геометрии.</w:t>
      </w:r>
    </w:p>
    <w:p w:rsidR="001132CB" w:rsidRPr="00B6632C" w:rsidRDefault="000746B5" w:rsidP="00383B21">
      <w:pPr>
        <w:ind w:firstLine="540"/>
        <w:jc w:val="both"/>
        <w:rPr>
          <w:color w:val="FF0000"/>
          <w:sz w:val="28"/>
          <w:szCs w:val="28"/>
        </w:rPr>
      </w:pPr>
      <w:r w:rsidRPr="00B6632C">
        <w:rPr>
          <w:color w:val="000000"/>
          <w:sz w:val="28"/>
          <w:szCs w:val="28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</w:t>
      </w:r>
      <w:r w:rsidR="002F7117" w:rsidRPr="00B6632C">
        <w:rPr>
          <w:color w:val="000000"/>
          <w:sz w:val="28"/>
          <w:szCs w:val="28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Усвоенные знания и способы действий необходимы не только</w:t>
      </w:r>
      <w:r w:rsidRPr="00B6632C">
        <w:rPr>
          <w:color w:val="FF0000"/>
          <w:sz w:val="28"/>
          <w:szCs w:val="28"/>
        </w:rPr>
        <w:t xml:space="preserve"> </w:t>
      </w:r>
      <w:r w:rsidRPr="00B6632C">
        <w:rPr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4493D" w:rsidRPr="00B6632C" w:rsidRDefault="0074493D" w:rsidP="0074493D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Программа определяет ряд </w:t>
      </w:r>
      <w:r w:rsidRPr="00B6632C">
        <w:rPr>
          <w:b/>
          <w:sz w:val="28"/>
          <w:szCs w:val="28"/>
        </w:rPr>
        <w:t>задач</w:t>
      </w:r>
      <w:r w:rsidRPr="00B6632C">
        <w:rPr>
          <w:sz w:val="28"/>
          <w:szCs w:val="28"/>
        </w:rPr>
        <w:t xml:space="preserve">, решение которых направлено на достижение основных целей </w:t>
      </w:r>
      <w:r w:rsidR="00D7623C" w:rsidRPr="00B6632C">
        <w:rPr>
          <w:sz w:val="28"/>
          <w:szCs w:val="28"/>
        </w:rPr>
        <w:t>основного общего</w:t>
      </w:r>
      <w:r w:rsidRPr="00B6632C">
        <w:rPr>
          <w:sz w:val="28"/>
          <w:szCs w:val="28"/>
        </w:rPr>
        <w:t xml:space="preserve"> математического образования:</w:t>
      </w:r>
    </w:p>
    <w:p w:rsidR="0074493D" w:rsidRPr="00B6632C" w:rsidRDefault="0074493D" w:rsidP="00B325F4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 Формирова</w:t>
      </w:r>
      <w:r w:rsidR="006939A9" w:rsidRPr="00B6632C">
        <w:rPr>
          <w:sz w:val="28"/>
          <w:szCs w:val="28"/>
        </w:rPr>
        <w:t>ть</w:t>
      </w:r>
      <w:r w:rsidRPr="00B6632C">
        <w:rPr>
          <w:sz w:val="28"/>
          <w:szCs w:val="28"/>
        </w:rPr>
        <w:t xml:space="preserve"> элемент</w:t>
      </w:r>
      <w:r w:rsidR="006939A9" w:rsidRPr="00B6632C">
        <w:rPr>
          <w:sz w:val="28"/>
          <w:szCs w:val="28"/>
        </w:rPr>
        <w:t>ы</w:t>
      </w:r>
      <w:r w:rsidRPr="00B6632C">
        <w:rPr>
          <w:sz w:val="28"/>
          <w:szCs w:val="28"/>
        </w:rPr>
        <w:t xml:space="preserve">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B6632C">
        <w:rPr>
          <w:color w:val="000000"/>
          <w:sz w:val="28"/>
          <w:szCs w:val="28"/>
        </w:rPr>
        <w:t>устанавливать,</w:t>
      </w:r>
      <w:r w:rsidRPr="00B6632C">
        <w:rPr>
          <w:color w:val="FF0000"/>
          <w:sz w:val="28"/>
          <w:szCs w:val="28"/>
        </w:rPr>
        <w:t xml:space="preserve"> </w:t>
      </w:r>
      <w:r w:rsidRPr="00B6632C">
        <w:rPr>
          <w:sz w:val="28"/>
          <w:szCs w:val="28"/>
        </w:rPr>
        <w:t xml:space="preserve">описывать, </w:t>
      </w:r>
      <w:r w:rsidRPr="00B6632C">
        <w:rPr>
          <w:color w:val="000000"/>
          <w:sz w:val="28"/>
          <w:szCs w:val="28"/>
        </w:rPr>
        <w:t xml:space="preserve">моделировать </w:t>
      </w:r>
      <w:r w:rsidRPr="00B6632C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74493D" w:rsidRPr="00B6632C" w:rsidRDefault="0074493D" w:rsidP="00B325F4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 Р</w:t>
      </w:r>
      <w:r w:rsidR="006939A9" w:rsidRPr="00B6632C">
        <w:rPr>
          <w:sz w:val="28"/>
          <w:szCs w:val="28"/>
        </w:rPr>
        <w:t>азвивать</w:t>
      </w:r>
      <w:r w:rsidRPr="00B6632C">
        <w:rPr>
          <w:sz w:val="28"/>
          <w:szCs w:val="28"/>
        </w:rPr>
        <w:t xml:space="preserve"> основ</w:t>
      </w:r>
      <w:r w:rsidR="006939A9" w:rsidRPr="00B6632C">
        <w:rPr>
          <w:sz w:val="28"/>
          <w:szCs w:val="28"/>
        </w:rPr>
        <w:t>ы</w:t>
      </w:r>
      <w:r w:rsidRPr="00B6632C">
        <w:rPr>
          <w:sz w:val="28"/>
          <w:szCs w:val="28"/>
        </w:rPr>
        <w:t xml:space="preserve"> логического, знаково-символического и алгоритмического мышления; пространственного воображения;</w:t>
      </w:r>
      <w:r w:rsidR="00937465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математической речи;</w:t>
      </w:r>
      <w:r w:rsidR="00937465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умения вести поиск информации и работать с ней;</w:t>
      </w:r>
      <w:r w:rsidR="00937465" w:rsidRPr="00B6632C">
        <w:rPr>
          <w:sz w:val="28"/>
          <w:szCs w:val="28"/>
        </w:rPr>
        <w:t xml:space="preserve"> </w:t>
      </w:r>
    </w:p>
    <w:p w:rsidR="0074493D" w:rsidRPr="00B6632C" w:rsidRDefault="00D7623C" w:rsidP="00B325F4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Р</w:t>
      </w:r>
      <w:r w:rsidR="0074493D" w:rsidRPr="00B6632C">
        <w:rPr>
          <w:sz w:val="28"/>
          <w:szCs w:val="28"/>
        </w:rPr>
        <w:t>азви</w:t>
      </w:r>
      <w:r w:rsidR="00937465" w:rsidRPr="00B6632C">
        <w:rPr>
          <w:sz w:val="28"/>
          <w:szCs w:val="28"/>
        </w:rPr>
        <w:t>вать</w:t>
      </w:r>
      <w:r w:rsidR="0074493D" w:rsidRPr="00B6632C">
        <w:rPr>
          <w:sz w:val="28"/>
          <w:szCs w:val="28"/>
        </w:rPr>
        <w:t xml:space="preserve"> познавательны</w:t>
      </w:r>
      <w:r w:rsidR="00937465" w:rsidRPr="00B6632C">
        <w:rPr>
          <w:sz w:val="28"/>
          <w:szCs w:val="28"/>
        </w:rPr>
        <w:t>е</w:t>
      </w:r>
      <w:r w:rsidR="0074493D" w:rsidRPr="00B6632C">
        <w:rPr>
          <w:sz w:val="28"/>
          <w:szCs w:val="28"/>
        </w:rPr>
        <w:t xml:space="preserve"> способност</w:t>
      </w:r>
      <w:r w:rsidR="00937465" w:rsidRPr="00B6632C">
        <w:rPr>
          <w:sz w:val="28"/>
          <w:szCs w:val="28"/>
        </w:rPr>
        <w:t>и</w:t>
      </w:r>
      <w:r w:rsidR="0074493D" w:rsidRPr="00B6632C">
        <w:rPr>
          <w:sz w:val="28"/>
          <w:szCs w:val="28"/>
        </w:rPr>
        <w:t>;</w:t>
      </w:r>
    </w:p>
    <w:p w:rsidR="0074493D" w:rsidRPr="00B6632C" w:rsidRDefault="00D7623C" w:rsidP="00B325F4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6632C">
        <w:rPr>
          <w:sz w:val="28"/>
          <w:szCs w:val="28"/>
        </w:rPr>
        <w:lastRenderedPageBreak/>
        <w:t>В</w:t>
      </w:r>
      <w:r w:rsidR="0074493D" w:rsidRPr="00B6632C">
        <w:rPr>
          <w:sz w:val="28"/>
          <w:szCs w:val="28"/>
        </w:rPr>
        <w:t>оспит</w:t>
      </w:r>
      <w:r w:rsidR="00937465" w:rsidRPr="00B6632C">
        <w:rPr>
          <w:sz w:val="28"/>
          <w:szCs w:val="28"/>
        </w:rPr>
        <w:t>ывать</w:t>
      </w:r>
      <w:r w:rsidR="0074493D" w:rsidRPr="00B6632C">
        <w:rPr>
          <w:sz w:val="28"/>
          <w:szCs w:val="28"/>
        </w:rPr>
        <w:t xml:space="preserve"> стремлени</w:t>
      </w:r>
      <w:r w:rsidR="00937465" w:rsidRPr="00B6632C">
        <w:rPr>
          <w:sz w:val="28"/>
          <w:szCs w:val="28"/>
        </w:rPr>
        <w:t>е</w:t>
      </w:r>
      <w:r w:rsidR="0074493D" w:rsidRPr="00B6632C">
        <w:rPr>
          <w:sz w:val="28"/>
          <w:szCs w:val="28"/>
        </w:rPr>
        <w:t xml:space="preserve"> к расширению математических знаний;</w:t>
      </w:r>
    </w:p>
    <w:p w:rsidR="0074493D" w:rsidRPr="00B6632C" w:rsidRDefault="00826D1F" w:rsidP="00B325F4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</w:t>
      </w:r>
      <w:r w:rsidR="003A5F64" w:rsidRPr="00B6632C">
        <w:rPr>
          <w:sz w:val="28"/>
          <w:szCs w:val="28"/>
        </w:rPr>
        <w:t xml:space="preserve"> ясности и точности мысли, интуиции, логического мышления, пространственных предст</w:t>
      </w:r>
      <w:r w:rsidR="001741FF" w:rsidRPr="00B6632C">
        <w:rPr>
          <w:sz w:val="28"/>
          <w:szCs w:val="28"/>
        </w:rPr>
        <w:t>ав</w:t>
      </w:r>
      <w:r w:rsidR="003A5F64" w:rsidRPr="00B6632C">
        <w:rPr>
          <w:sz w:val="28"/>
          <w:szCs w:val="28"/>
        </w:rPr>
        <w:t>лений, способности</w:t>
      </w:r>
      <w:r w:rsidR="001741FF" w:rsidRPr="00B6632C">
        <w:rPr>
          <w:sz w:val="28"/>
          <w:szCs w:val="28"/>
        </w:rPr>
        <w:t xml:space="preserve"> к преодолению трудностей;</w:t>
      </w:r>
    </w:p>
    <w:p w:rsidR="0074493D" w:rsidRPr="00B6632C" w:rsidRDefault="001741FF" w:rsidP="00B325F4">
      <w:pPr>
        <w:pStyle w:val="a8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4D3058" w:rsidRPr="00B6632C" w:rsidRDefault="004D3058" w:rsidP="004D3058">
      <w:pPr>
        <w:ind w:firstLine="56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B6632C">
        <w:rPr>
          <w:color w:val="000000"/>
          <w:sz w:val="28"/>
          <w:szCs w:val="28"/>
        </w:rPr>
        <w:t xml:space="preserve">усвоение математических знаний, </w:t>
      </w:r>
      <w:r w:rsidRPr="00B6632C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628AF" w:rsidRPr="00B6632C" w:rsidRDefault="005628AF" w:rsidP="005628AF">
      <w:pPr>
        <w:ind w:firstLine="540"/>
        <w:jc w:val="both"/>
        <w:rPr>
          <w:color w:val="000000"/>
          <w:sz w:val="28"/>
          <w:szCs w:val="28"/>
        </w:rPr>
      </w:pPr>
      <w:r w:rsidRPr="00B6632C">
        <w:rPr>
          <w:color w:val="000000"/>
          <w:sz w:val="28"/>
          <w:szCs w:val="28"/>
        </w:rPr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83B21" w:rsidRPr="00B6632C" w:rsidRDefault="005628AF" w:rsidP="005628AF">
      <w:pPr>
        <w:ind w:firstLine="540"/>
        <w:jc w:val="both"/>
        <w:rPr>
          <w:b/>
          <w:sz w:val="28"/>
          <w:szCs w:val="28"/>
        </w:rPr>
      </w:pPr>
      <w:r w:rsidRPr="00B6632C">
        <w:rPr>
          <w:bCs/>
          <w:sz w:val="28"/>
          <w:szCs w:val="28"/>
        </w:rPr>
        <w:t>Содержание</w:t>
      </w:r>
      <w:r w:rsidRPr="00B6632C">
        <w:rPr>
          <w:b/>
          <w:bCs/>
          <w:sz w:val="28"/>
          <w:szCs w:val="28"/>
        </w:rPr>
        <w:t xml:space="preserve"> </w:t>
      </w:r>
      <w:r w:rsidRPr="00B6632C">
        <w:rPr>
          <w:sz w:val="28"/>
          <w:szCs w:val="28"/>
        </w:rPr>
        <w:t>обучения представлено в программе разделами: «</w:t>
      </w:r>
      <w:r w:rsidR="00717C12" w:rsidRPr="00B6632C">
        <w:rPr>
          <w:sz w:val="28"/>
          <w:szCs w:val="28"/>
        </w:rPr>
        <w:t>Числа и вычисления</w:t>
      </w:r>
      <w:r w:rsidRPr="00B6632C">
        <w:rPr>
          <w:sz w:val="28"/>
          <w:szCs w:val="28"/>
        </w:rPr>
        <w:t>», «</w:t>
      </w:r>
      <w:r w:rsidR="00717C12" w:rsidRPr="00B6632C">
        <w:rPr>
          <w:sz w:val="28"/>
          <w:szCs w:val="28"/>
        </w:rPr>
        <w:t>Выражения и их преобразования</w:t>
      </w:r>
      <w:r w:rsidR="00671DB4" w:rsidRPr="00B6632C">
        <w:rPr>
          <w:sz w:val="28"/>
          <w:szCs w:val="28"/>
        </w:rPr>
        <w:t>», «Уравнения и неравенства», «Геометрические фигуры и их свойства. Измерение геометрических величин».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Программа предусматривает </w:t>
      </w:r>
      <w:r w:rsidR="00CA60C5" w:rsidRPr="00B6632C">
        <w:rPr>
          <w:sz w:val="28"/>
          <w:szCs w:val="28"/>
        </w:rPr>
        <w:t>дальнейшую работу</w:t>
      </w:r>
      <w:r w:rsidRPr="00B6632C">
        <w:rPr>
          <w:sz w:val="28"/>
          <w:szCs w:val="28"/>
        </w:rPr>
        <w:t xml:space="preserve"> с величинами (длин</w:t>
      </w:r>
      <w:r w:rsidRPr="00B6632C">
        <w:rPr>
          <w:color w:val="000000"/>
          <w:sz w:val="28"/>
          <w:szCs w:val="28"/>
        </w:rPr>
        <w:t>а</w:t>
      </w:r>
      <w:r w:rsidRPr="00B6632C">
        <w:rPr>
          <w:sz w:val="28"/>
          <w:szCs w:val="28"/>
        </w:rPr>
        <w:t>, площадь, масс</w:t>
      </w:r>
      <w:r w:rsidRPr="00B6632C">
        <w:rPr>
          <w:color w:val="000000"/>
          <w:sz w:val="28"/>
          <w:szCs w:val="28"/>
        </w:rPr>
        <w:t>а</w:t>
      </w:r>
      <w:r w:rsidRPr="00B6632C">
        <w:rPr>
          <w:sz w:val="28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B1744D" w:rsidRPr="00B6632C" w:rsidRDefault="00B1744D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B1744D" w:rsidRPr="00B6632C" w:rsidRDefault="00B1744D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В послешкольной </w:t>
      </w:r>
      <w:r w:rsidR="00EF63E9" w:rsidRPr="00B6632C">
        <w:rPr>
          <w:sz w:val="28"/>
          <w:szCs w:val="28"/>
        </w:rPr>
        <w:t xml:space="preserve">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</w:t>
      </w:r>
      <w:r w:rsidR="005D3EF9" w:rsidRPr="00B6632C">
        <w:rPr>
          <w:sz w:val="28"/>
          <w:szCs w:val="28"/>
        </w:rPr>
        <w:t>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</w:t>
      </w:r>
      <w:r w:rsidR="00F53EC3" w:rsidRPr="00B6632C">
        <w:rPr>
          <w:sz w:val="28"/>
          <w:szCs w:val="28"/>
        </w:rPr>
        <w:t>.</w:t>
      </w:r>
      <w:r w:rsidR="005D3EF9" w:rsidRPr="00B6632C">
        <w:rPr>
          <w:sz w:val="28"/>
          <w:szCs w:val="28"/>
        </w:rPr>
        <w:t>)</w:t>
      </w:r>
      <w:r w:rsidR="00F53EC3" w:rsidRPr="00B6632C">
        <w:rPr>
          <w:sz w:val="28"/>
          <w:szCs w:val="28"/>
        </w:rPr>
        <w:t xml:space="preserve">. </w:t>
      </w:r>
    </w:p>
    <w:p w:rsidR="00383B21" w:rsidRPr="00B6632C" w:rsidRDefault="00383B21" w:rsidP="00960364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Программой предусмотрено целенаправленное формирование совокупности умен</w:t>
      </w:r>
      <w:r w:rsidR="00960364">
        <w:rPr>
          <w:sz w:val="28"/>
          <w:szCs w:val="28"/>
        </w:rPr>
        <w:t>ий работать с информацией.Постр</w:t>
      </w:r>
      <w:r w:rsidRPr="00B6632C">
        <w:rPr>
          <w:sz w:val="28"/>
          <w:szCs w:val="28"/>
        </w:rPr>
        <w:t>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</w:t>
      </w:r>
      <w:r w:rsidRPr="00B6632C">
        <w:rPr>
          <w:sz w:val="28"/>
          <w:szCs w:val="28"/>
        </w:rPr>
        <w:lastRenderedPageBreak/>
        <w:t xml:space="preserve">логического и алгоритмического мышления, пространственного воображения и математической речи. </w:t>
      </w:r>
    </w:p>
    <w:p w:rsidR="00383B21" w:rsidRPr="00B6632C" w:rsidRDefault="00383B21" w:rsidP="00383B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Изучение математики способствует развитию алгоритмического мышления</w:t>
      </w:r>
      <w:r w:rsidR="00F24245" w:rsidRPr="00B6632C">
        <w:rPr>
          <w:sz w:val="28"/>
          <w:szCs w:val="28"/>
        </w:rPr>
        <w:t xml:space="preserve">. </w:t>
      </w:r>
      <w:r w:rsidRPr="00B6632C">
        <w:rPr>
          <w:sz w:val="28"/>
          <w:szCs w:val="28"/>
        </w:rPr>
        <w:t xml:space="preserve"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 процессе освоения программного материала школьники знакомятся с языком математики, осваивают некоторые математические терми</w:t>
      </w:r>
      <w:r w:rsidR="00F24245" w:rsidRPr="00B6632C">
        <w:rPr>
          <w:sz w:val="28"/>
          <w:szCs w:val="28"/>
        </w:rPr>
        <w:t>ны, учатся</w:t>
      </w:r>
      <w:r w:rsidRPr="00B6632C">
        <w:rPr>
          <w:sz w:val="28"/>
          <w:szCs w:val="28"/>
        </w:rPr>
        <w:t xml:space="preserve"> высказывать суждения с использованием математических терминов и понятий, задавать вопросы по ходу выполнения задани</w:t>
      </w:r>
      <w:r w:rsidRPr="00B6632C">
        <w:rPr>
          <w:color w:val="000000"/>
          <w:sz w:val="28"/>
          <w:szCs w:val="28"/>
        </w:rPr>
        <w:t>й</w:t>
      </w:r>
      <w:r w:rsidRPr="00B6632C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83B21" w:rsidRPr="00B6632C" w:rsidRDefault="00383B21" w:rsidP="00383B21">
      <w:pPr>
        <w:ind w:firstLine="540"/>
        <w:jc w:val="both"/>
        <w:rPr>
          <w:b/>
          <w:sz w:val="28"/>
          <w:szCs w:val="28"/>
        </w:rPr>
      </w:pPr>
      <w:r w:rsidRPr="00B6632C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Математические знания и представления о числах, величинах,</w:t>
      </w:r>
      <w:r w:rsidRPr="00B6632C">
        <w:rPr>
          <w:sz w:val="28"/>
          <w:szCs w:val="28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lastRenderedPageBreak/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383B21" w:rsidRPr="00B6632C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83B21" w:rsidRDefault="00383B21" w:rsidP="00383B21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960364" w:rsidRPr="00B6632C" w:rsidRDefault="00960364" w:rsidP="00383B21">
      <w:pPr>
        <w:ind w:firstLine="540"/>
        <w:jc w:val="both"/>
        <w:rPr>
          <w:sz w:val="28"/>
          <w:szCs w:val="28"/>
        </w:rPr>
      </w:pPr>
    </w:p>
    <w:p w:rsidR="00383B21" w:rsidRPr="00B6632C" w:rsidRDefault="0097281C" w:rsidP="00383B21">
      <w:pPr>
        <w:ind w:firstLine="540"/>
        <w:jc w:val="both"/>
        <w:rPr>
          <w:sz w:val="28"/>
          <w:szCs w:val="28"/>
        </w:rPr>
      </w:pPr>
      <w:r w:rsidRPr="00960364">
        <w:rPr>
          <w:sz w:val="28"/>
          <w:szCs w:val="28"/>
          <w:u w:val="single"/>
        </w:rPr>
        <w:t>Формы организации обр</w:t>
      </w:r>
      <w:r w:rsidR="00B6632C" w:rsidRPr="00960364">
        <w:rPr>
          <w:sz w:val="28"/>
          <w:szCs w:val="28"/>
          <w:u w:val="single"/>
        </w:rPr>
        <w:t xml:space="preserve">азовательного </w:t>
      </w:r>
      <w:r w:rsidRPr="00960364">
        <w:rPr>
          <w:sz w:val="28"/>
          <w:szCs w:val="28"/>
          <w:u w:val="single"/>
        </w:rPr>
        <w:t>процесса</w:t>
      </w:r>
      <w:r w:rsidR="00960364">
        <w:rPr>
          <w:sz w:val="28"/>
          <w:szCs w:val="28"/>
        </w:rPr>
        <w:t>.</w:t>
      </w:r>
    </w:p>
    <w:p w:rsidR="005708A6" w:rsidRPr="00B6632C" w:rsidRDefault="005708A6" w:rsidP="005708A6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5708A6" w:rsidRDefault="005708A6" w:rsidP="005708A6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На изучение математики в </w:t>
      </w:r>
      <w:r w:rsidR="00B6632C" w:rsidRPr="00B6632C">
        <w:rPr>
          <w:sz w:val="28"/>
          <w:szCs w:val="28"/>
        </w:rPr>
        <w:t>5</w:t>
      </w:r>
      <w:r w:rsidRPr="00B6632C">
        <w:rPr>
          <w:sz w:val="28"/>
          <w:szCs w:val="28"/>
        </w:rPr>
        <w:t xml:space="preserve"> классе  отводится 5 ч в неделю,  </w:t>
      </w:r>
      <w:r w:rsidR="00B6632C" w:rsidRPr="00B6632C">
        <w:rPr>
          <w:sz w:val="28"/>
          <w:szCs w:val="28"/>
        </w:rPr>
        <w:t>175</w:t>
      </w:r>
      <w:r w:rsidRPr="00B6632C">
        <w:rPr>
          <w:sz w:val="28"/>
          <w:szCs w:val="28"/>
        </w:rPr>
        <w:t xml:space="preserve"> часов в год. В том числе 14 контрольных работ, включая итоговую контрольную работу. Уровень обучения – базовый.</w:t>
      </w:r>
    </w:p>
    <w:p w:rsidR="00960364" w:rsidRPr="00B6632C" w:rsidRDefault="00960364" w:rsidP="005708A6">
      <w:pPr>
        <w:ind w:firstLine="540"/>
        <w:jc w:val="both"/>
        <w:rPr>
          <w:sz w:val="28"/>
          <w:szCs w:val="28"/>
        </w:rPr>
      </w:pPr>
    </w:p>
    <w:p w:rsidR="00960364" w:rsidRPr="00B6632C" w:rsidRDefault="00960364" w:rsidP="00960364">
      <w:pPr>
        <w:jc w:val="center"/>
        <w:rPr>
          <w:b/>
          <w:sz w:val="28"/>
          <w:szCs w:val="28"/>
        </w:rPr>
      </w:pPr>
      <w:r w:rsidRPr="00B6632C">
        <w:rPr>
          <w:b/>
          <w:sz w:val="28"/>
          <w:szCs w:val="28"/>
        </w:rPr>
        <w:t>ТРЕБОВАНИЯ К УР</w:t>
      </w:r>
      <w:r>
        <w:rPr>
          <w:b/>
          <w:sz w:val="28"/>
          <w:szCs w:val="28"/>
        </w:rPr>
        <w:t>ОВНЮ ПОДГОТОВКИ УЧА</w:t>
      </w:r>
      <w:r w:rsidRPr="00B6632C">
        <w:rPr>
          <w:b/>
          <w:sz w:val="28"/>
          <w:szCs w:val="28"/>
        </w:rPr>
        <w:t>ЩИХСЯ В 5 КЛАССЕ</w:t>
      </w:r>
    </w:p>
    <w:p w:rsidR="00960364" w:rsidRPr="00B6632C" w:rsidRDefault="00960364" w:rsidP="00960364">
      <w:pPr>
        <w:tabs>
          <w:tab w:val="left" w:pos="3360"/>
        </w:tabs>
        <w:jc w:val="both"/>
        <w:rPr>
          <w:sz w:val="28"/>
          <w:szCs w:val="28"/>
          <w:u w:val="single"/>
        </w:rPr>
      </w:pPr>
    </w:p>
    <w:p w:rsidR="00960364" w:rsidRPr="00B6632C" w:rsidRDefault="00960364" w:rsidP="009603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</w:t>
      </w:r>
      <w:r w:rsidRPr="00B6632C">
        <w:rPr>
          <w:sz w:val="28"/>
          <w:szCs w:val="28"/>
        </w:rPr>
        <w:lastRenderedPageBreak/>
        <w:t xml:space="preserve">внимание на то, чтобы они овладевали </w:t>
      </w:r>
      <w:r w:rsidRPr="00B6632C">
        <w:rPr>
          <w:iCs/>
          <w:sz w:val="28"/>
          <w:szCs w:val="28"/>
        </w:rPr>
        <w:t>умениями общеучебного характера</w:t>
      </w:r>
      <w:r w:rsidRPr="00B6632C">
        <w:rPr>
          <w:i/>
          <w:iCs/>
          <w:sz w:val="28"/>
          <w:szCs w:val="28"/>
        </w:rPr>
        <w:t xml:space="preserve">, </w:t>
      </w:r>
      <w:r w:rsidRPr="00B6632C">
        <w:rPr>
          <w:sz w:val="28"/>
          <w:szCs w:val="28"/>
        </w:rPr>
        <w:t xml:space="preserve">разнообразными </w:t>
      </w:r>
      <w:r w:rsidRPr="00B6632C">
        <w:rPr>
          <w:iCs/>
          <w:sz w:val="28"/>
          <w:szCs w:val="28"/>
        </w:rPr>
        <w:t>способами деятельности</w:t>
      </w:r>
      <w:r w:rsidRPr="00B6632C">
        <w:rPr>
          <w:i/>
          <w:iCs/>
          <w:sz w:val="28"/>
          <w:szCs w:val="28"/>
        </w:rPr>
        <w:t xml:space="preserve">, </w:t>
      </w:r>
      <w:r w:rsidRPr="00B6632C">
        <w:rPr>
          <w:sz w:val="28"/>
          <w:szCs w:val="28"/>
        </w:rPr>
        <w:t>приобретали опыт:</w:t>
      </w:r>
    </w:p>
    <w:p w:rsidR="00960364" w:rsidRPr="00B6632C" w:rsidRDefault="00960364" w:rsidP="00B325F4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60364" w:rsidRPr="00B6632C" w:rsidRDefault="00960364" w:rsidP="00B325F4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60364" w:rsidRPr="00B6632C" w:rsidRDefault="00960364" w:rsidP="00B325F4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60364" w:rsidRPr="00B6632C" w:rsidRDefault="00960364" w:rsidP="00B325F4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60364" w:rsidRPr="00B6632C" w:rsidRDefault="00960364" w:rsidP="00B325F4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960364" w:rsidRPr="00B6632C" w:rsidRDefault="00960364" w:rsidP="00B325F4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60364" w:rsidRPr="00B6632C" w:rsidRDefault="00960364" w:rsidP="00960364">
      <w:pPr>
        <w:jc w:val="both"/>
        <w:rPr>
          <w:sz w:val="28"/>
          <w:szCs w:val="28"/>
          <w:u w:val="single"/>
        </w:rPr>
      </w:pPr>
    </w:p>
    <w:p w:rsidR="00960364" w:rsidRPr="00B6632C" w:rsidRDefault="00960364" w:rsidP="00960364">
      <w:pPr>
        <w:ind w:firstLine="540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Программа обеспечивает достижение обучающимися следующих личностных, метапредметных и предметных результатов.</w:t>
      </w:r>
    </w:p>
    <w:p w:rsidR="00960364" w:rsidRPr="00B6632C" w:rsidRDefault="00960364" w:rsidP="00960364">
      <w:pPr>
        <w:ind w:firstLine="540"/>
        <w:jc w:val="center"/>
        <w:rPr>
          <w:b/>
          <w:sz w:val="28"/>
          <w:szCs w:val="28"/>
        </w:rPr>
      </w:pPr>
      <w:r w:rsidRPr="00B6632C">
        <w:rPr>
          <w:b/>
          <w:sz w:val="28"/>
          <w:szCs w:val="28"/>
        </w:rPr>
        <w:t>Личностные результаты</w:t>
      </w:r>
    </w:p>
    <w:p w:rsidR="00960364" w:rsidRPr="00B6632C" w:rsidRDefault="00960364" w:rsidP="00B325F4">
      <w:pPr>
        <w:pStyle w:val="a8"/>
        <w:numPr>
          <w:ilvl w:val="0"/>
          <w:numId w:val="7"/>
        </w:numPr>
        <w:ind w:left="709"/>
        <w:jc w:val="both"/>
        <w:rPr>
          <w:color w:val="000000"/>
          <w:sz w:val="28"/>
          <w:szCs w:val="28"/>
        </w:rPr>
      </w:pPr>
      <w:r w:rsidRPr="00B6632C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960364" w:rsidRPr="00B6632C" w:rsidRDefault="00960364" w:rsidP="00B325F4">
      <w:pPr>
        <w:pStyle w:val="a8"/>
        <w:numPr>
          <w:ilvl w:val="0"/>
          <w:numId w:val="7"/>
        </w:numPr>
        <w:ind w:left="709"/>
        <w:jc w:val="both"/>
        <w:rPr>
          <w:color w:val="000000"/>
          <w:sz w:val="28"/>
          <w:szCs w:val="28"/>
        </w:rPr>
      </w:pPr>
      <w:r w:rsidRPr="00B6632C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60364" w:rsidRPr="00B6632C" w:rsidRDefault="00960364" w:rsidP="00B325F4">
      <w:pPr>
        <w:pStyle w:val="a8"/>
        <w:numPr>
          <w:ilvl w:val="0"/>
          <w:numId w:val="7"/>
        </w:numPr>
        <w:ind w:left="709"/>
        <w:jc w:val="both"/>
        <w:rPr>
          <w:color w:val="000000"/>
          <w:sz w:val="28"/>
          <w:szCs w:val="28"/>
        </w:rPr>
      </w:pPr>
      <w:r w:rsidRPr="00B6632C">
        <w:rPr>
          <w:color w:val="000000"/>
          <w:sz w:val="28"/>
          <w:szCs w:val="28"/>
        </w:rPr>
        <w:t>Целостное восприятие окружающего мира.</w:t>
      </w:r>
    </w:p>
    <w:p w:rsidR="00960364" w:rsidRPr="00B6632C" w:rsidRDefault="00960364" w:rsidP="00B325F4">
      <w:pPr>
        <w:pStyle w:val="a8"/>
        <w:numPr>
          <w:ilvl w:val="0"/>
          <w:numId w:val="7"/>
        </w:numPr>
        <w:ind w:left="709"/>
        <w:jc w:val="both"/>
        <w:rPr>
          <w:color w:val="000000"/>
          <w:sz w:val="28"/>
          <w:szCs w:val="28"/>
        </w:rPr>
      </w:pPr>
      <w:r w:rsidRPr="00B6632C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60364" w:rsidRPr="00B6632C" w:rsidRDefault="00960364" w:rsidP="00B325F4">
      <w:pPr>
        <w:pStyle w:val="a8"/>
        <w:numPr>
          <w:ilvl w:val="0"/>
          <w:numId w:val="7"/>
        </w:numPr>
        <w:ind w:left="709"/>
        <w:jc w:val="both"/>
        <w:rPr>
          <w:color w:val="000000"/>
          <w:sz w:val="28"/>
          <w:szCs w:val="28"/>
        </w:rPr>
      </w:pPr>
      <w:r w:rsidRPr="00B6632C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960364" w:rsidRPr="00B6632C" w:rsidRDefault="00960364" w:rsidP="00B325F4">
      <w:pPr>
        <w:pStyle w:val="a8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Навыки сотрудничества со взрослыми и сверстниками.</w:t>
      </w:r>
    </w:p>
    <w:p w:rsidR="00960364" w:rsidRPr="00B6632C" w:rsidRDefault="00960364" w:rsidP="00B325F4">
      <w:pPr>
        <w:pStyle w:val="a8"/>
        <w:numPr>
          <w:ilvl w:val="0"/>
          <w:numId w:val="7"/>
        </w:numPr>
        <w:ind w:left="709"/>
        <w:jc w:val="both"/>
        <w:rPr>
          <w:color w:val="000000"/>
          <w:sz w:val="28"/>
          <w:szCs w:val="28"/>
        </w:rPr>
      </w:pPr>
      <w:r w:rsidRPr="00B6632C">
        <w:rPr>
          <w:sz w:val="28"/>
          <w:szCs w:val="28"/>
        </w:rPr>
        <w:t>Установку на</w:t>
      </w:r>
      <w:r w:rsidRPr="00B6632C">
        <w:rPr>
          <w:color w:val="FF0000"/>
          <w:sz w:val="28"/>
          <w:szCs w:val="28"/>
        </w:rPr>
        <w:t xml:space="preserve"> </w:t>
      </w:r>
      <w:r w:rsidRPr="00B6632C">
        <w:rPr>
          <w:sz w:val="28"/>
          <w:szCs w:val="28"/>
        </w:rPr>
        <w:t xml:space="preserve">здоровый образ жизни, </w:t>
      </w:r>
      <w:r w:rsidRPr="00B6632C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960364" w:rsidRPr="00B6632C" w:rsidRDefault="00960364" w:rsidP="00960364">
      <w:pPr>
        <w:ind w:firstLine="540"/>
        <w:jc w:val="both"/>
        <w:rPr>
          <w:color w:val="548DD4"/>
          <w:sz w:val="28"/>
          <w:szCs w:val="28"/>
        </w:rPr>
      </w:pPr>
    </w:p>
    <w:p w:rsidR="00960364" w:rsidRPr="00B6632C" w:rsidRDefault="00960364" w:rsidP="00960364">
      <w:pPr>
        <w:ind w:firstLine="540"/>
        <w:jc w:val="center"/>
        <w:rPr>
          <w:b/>
          <w:sz w:val="28"/>
          <w:szCs w:val="28"/>
        </w:rPr>
      </w:pPr>
      <w:r w:rsidRPr="00B6632C">
        <w:rPr>
          <w:b/>
          <w:sz w:val="28"/>
          <w:szCs w:val="28"/>
        </w:rPr>
        <w:t>Метапредметные результаты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Способность принимать и сохранять цели и задачи учебной деятельности, находить</w:t>
      </w:r>
      <w:r w:rsidRPr="00B6632C">
        <w:rPr>
          <w:color w:val="FF0000"/>
          <w:sz w:val="28"/>
          <w:szCs w:val="28"/>
        </w:rPr>
        <w:t xml:space="preserve"> </w:t>
      </w:r>
      <w:r w:rsidRPr="00B6632C">
        <w:rPr>
          <w:sz w:val="28"/>
          <w:szCs w:val="28"/>
        </w:rPr>
        <w:t>средства и способы её осуществления.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Овладение</w:t>
      </w:r>
      <w:r w:rsidRPr="00B6632C">
        <w:rPr>
          <w:color w:val="FF0000"/>
          <w:sz w:val="28"/>
          <w:szCs w:val="28"/>
        </w:rPr>
        <w:t xml:space="preserve"> </w:t>
      </w:r>
      <w:r w:rsidRPr="00B6632C">
        <w:rPr>
          <w:sz w:val="28"/>
          <w:szCs w:val="28"/>
        </w:rPr>
        <w:t>способ</w:t>
      </w:r>
      <w:r w:rsidRPr="00B6632C">
        <w:rPr>
          <w:color w:val="000000"/>
          <w:sz w:val="28"/>
          <w:szCs w:val="28"/>
        </w:rPr>
        <w:t>ами</w:t>
      </w:r>
      <w:r w:rsidRPr="00B6632C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B6632C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60364" w:rsidRPr="00B6632C" w:rsidRDefault="00960364" w:rsidP="00B325F4">
      <w:pPr>
        <w:pStyle w:val="a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60364" w:rsidRDefault="00960364" w:rsidP="00960364">
      <w:pPr>
        <w:ind w:firstLine="540"/>
        <w:jc w:val="center"/>
        <w:rPr>
          <w:b/>
          <w:sz w:val="28"/>
          <w:szCs w:val="28"/>
        </w:rPr>
      </w:pPr>
    </w:p>
    <w:p w:rsidR="00960364" w:rsidRPr="00B6632C" w:rsidRDefault="00960364" w:rsidP="00960364">
      <w:pPr>
        <w:ind w:firstLine="540"/>
        <w:jc w:val="center"/>
        <w:rPr>
          <w:sz w:val="28"/>
          <w:szCs w:val="28"/>
        </w:rPr>
      </w:pPr>
      <w:r w:rsidRPr="00B6632C">
        <w:rPr>
          <w:b/>
          <w:sz w:val="28"/>
          <w:szCs w:val="28"/>
        </w:rPr>
        <w:t>Предметные результаты</w:t>
      </w:r>
      <w:r w:rsidRPr="00B6632C">
        <w:rPr>
          <w:sz w:val="28"/>
          <w:szCs w:val="28"/>
        </w:rPr>
        <w:t xml:space="preserve"> </w:t>
      </w:r>
    </w:p>
    <w:p w:rsidR="00960364" w:rsidRPr="00B6632C" w:rsidRDefault="00960364" w:rsidP="00B325F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B6632C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B6632C">
        <w:rPr>
          <w:sz w:val="28"/>
          <w:szCs w:val="28"/>
        </w:rPr>
        <w:br/>
        <w:t>оценки их количественных и пространственных отношений.</w:t>
      </w:r>
    </w:p>
    <w:p w:rsidR="00960364" w:rsidRPr="00B6632C" w:rsidRDefault="00960364" w:rsidP="00B325F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Овладение основами логического и алгоритмического мышления,</w:t>
      </w:r>
      <w:r w:rsidRPr="00B6632C">
        <w:rPr>
          <w:sz w:val="28"/>
          <w:szCs w:val="28"/>
        </w:rPr>
        <w:br/>
        <w:t>пространственного воображения и математической речи, основами счёта,</w:t>
      </w:r>
      <w:r w:rsidRPr="00B6632C">
        <w:rPr>
          <w:color w:val="FF0000"/>
          <w:sz w:val="28"/>
          <w:szCs w:val="28"/>
        </w:rPr>
        <w:t xml:space="preserve"> </w:t>
      </w:r>
      <w:r w:rsidRPr="00B6632C">
        <w:rPr>
          <w:sz w:val="28"/>
          <w:szCs w:val="28"/>
        </w:rPr>
        <w:t>измерения, прикидки результата</w:t>
      </w:r>
      <w:r w:rsidRPr="00B6632C">
        <w:rPr>
          <w:color w:val="FF0000"/>
          <w:sz w:val="28"/>
          <w:szCs w:val="28"/>
        </w:rPr>
        <w:t xml:space="preserve"> </w:t>
      </w:r>
      <w:r w:rsidRPr="00B6632C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B6632C">
        <w:rPr>
          <w:color w:val="548DD4"/>
          <w:sz w:val="28"/>
          <w:szCs w:val="28"/>
        </w:rPr>
        <w:t xml:space="preserve"> </w:t>
      </w:r>
      <w:r w:rsidRPr="00B6632C">
        <w:rPr>
          <w:sz w:val="28"/>
          <w:szCs w:val="28"/>
        </w:rPr>
        <w:t>записи и выполнения алгоритмов.</w:t>
      </w:r>
    </w:p>
    <w:p w:rsidR="00960364" w:rsidRPr="00B6632C" w:rsidRDefault="00960364" w:rsidP="00B325F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B6632C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60364" w:rsidRPr="00B6632C" w:rsidRDefault="00960364" w:rsidP="00B325F4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B6632C">
        <w:rPr>
          <w:sz w:val="28"/>
          <w:szCs w:val="28"/>
        </w:rPr>
        <w:lastRenderedPageBreak/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960364" w:rsidRPr="00B6632C" w:rsidRDefault="00960364" w:rsidP="00960364">
      <w:pPr>
        <w:jc w:val="both"/>
        <w:rPr>
          <w:sz w:val="28"/>
          <w:szCs w:val="28"/>
        </w:rPr>
      </w:pPr>
    </w:p>
    <w:p w:rsidR="00960364" w:rsidRDefault="00960364" w:rsidP="00960364">
      <w:pPr>
        <w:jc w:val="both"/>
        <w:rPr>
          <w:sz w:val="28"/>
          <w:szCs w:val="28"/>
        </w:rPr>
      </w:pPr>
    </w:p>
    <w:p w:rsidR="00960364" w:rsidRPr="00B6632C" w:rsidRDefault="00960364" w:rsidP="00960364">
      <w:pPr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 результате изучения курса математики 5 класс учащиеся должны:</w:t>
      </w:r>
    </w:p>
    <w:p w:rsidR="00960364" w:rsidRPr="00B6632C" w:rsidRDefault="00960364" w:rsidP="00960364">
      <w:pPr>
        <w:spacing w:before="240"/>
        <w:ind w:firstLine="567"/>
        <w:jc w:val="both"/>
        <w:rPr>
          <w:b/>
          <w:sz w:val="28"/>
          <w:szCs w:val="28"/>
        </w:rPr>
      </w:pPr>
      <w:r w:rsidRPr="00B6632C">
        <w:rPr>
          <w:b/>
          <w:sz w:val="28"/>
          <w:szCs w:val="28"/>
        </w:rPr>
        <w:t>знать/понимать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существо понятия алгоритма; примеры алгоритмов;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960364" w:rsidRPr="00B6632C" w:rsidRDefault="00960364" w:rsidP="00960364">
      <w:pPr>
        <w:spacing w:before="120"/>
        <w:ind w:firstLine="567"/>
        <w:jc w:val="both"/>
        <w:rPr>
          <w:sz w:val="28"/>
          <w:szCs w:val="28"/>
        </w:rPr>
      </w:pPr>
      <w:r w:rsidRPr="00B6632C">
        <w:rPr>
          <w:b/>
          <w:bCs/>
          <w:sz w:val="28"/>
          <w:szCs w:val="28"/>
        </w:rPr>
        <w:t>уметь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выполнять арифметические действия с рациональными числами, находить значения числовых выражений;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решать текстовые задачи, включая задачи, связанные дробями и процентами;</w:t>
      </w:r>
    </w:p>
    <w:p w:rsidR="00960364" w:rsidRPr="006B6F58" w:rsidRDefault="00960364" w:rsidP="00960364">
      <w:pPr>
        <w:ind w:left="357"/>
        <w:jc w:val="both"/>
        <w:rPr>
          <w:sz w:val="28"/>
          <w:szCs w:val="28"/>
        </w:rPr>
      </w:pPr>
      <w:r w:rsidRPr="006B6F58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60364" w:rsidRPr="00B6632C" w:rsidRDefault="00960364" w:rsidP="00B325F4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960364" w:rsidRPr="00B6632C" w:rsidRDefault="00960364" w:rsidP="00960364">
      <w:pPr>
        <w:ind w:firstLine="540"/>
        <w:jc w:val="both"/>
        <w:rPr>
          <w:b/>
          <w:sz w:val="28"/>
          <w:szCs w:val="28"/>
        </w:rPr>
      </w:pPr>
      <w:r w:rsidRPr="00B6632C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60364" w:rsidRPr="00B6632C" w:rsidRDefault="00960364" w:rsidP="00960364">
      <w:pPr>
        <w:ind w:firstLine="540"/>
        <w:jc w:val="both"/>
        <w:rPr>
          <w:b/>
          <w:sz w:val="28"/>
          <w:szCs w:val="28"/>
        </w:rPr>
      </w:pPr>
    </w:p>
    <w:p w:rsidR="00960364" w:rsidRPr="00B6632C" w:rsidRDefault="00960364" w:rsidP="00960364">
      <w:pPr>
        <w:jc w:val="center"/>
        <w:rPr>
          <w:b/>
          <w:sz w:val="28"/>
          <w:szCs w:val="28"/>
        </w:rPr>
      </w:pPr>
    </w:p>
    <w:p w:rsidR="00960364" w:rsidRPr="00B6632C" w:rsidRDefault="00960364" w:rsidP="00960364">
      <w:pPr>
        <w:jc w:val="center"/>
        <w:rPr>
          <w:b/>
          <w:sz w:val="28"/>
          <w:szCs w:val="28"/>
        </w:rPr>
      </w:pPr>
    </w:p>
    <w:p w:rsidR="0097281C" w:rsidRPr="00B6632C" w:rsidRDefault="0097281C" w:rsidP="0097281C">
      <w:pPr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  <w:u w:val="single"/>
        </w:rPr>
        <w:lastRenderedPageBreak/>
        <w:t>Критерии и нормы оценки знаний, умений и навыков обучающихся по математике</w:t>
      </w:r>
      <w:r w:rsidRPr="00B6632C">
        <w:rPr>
          <w:sz w:val="28"/>
          <w:szCs w:val="28"/>
        </w:rPr>
        <w:t>.</w:t>
      </w:r>
    </w:p>
    <w:p w:rsidR="0097281C" w:rsidRPr="00960364" w:rsidRDefault="0097281C" w:rsidP="00B325F4">
      <w:pPr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960364">
        <w:rPr>
          <w:sz w:val="28"/>
          <w:szCs w:val="28"/>
        </w:rPr>
        <w:t>Оценка письменных контрольных работ обучающихся по математике.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 xml:space="preserve">Ответ оценивается отметкой «5», если: 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работа выполнена полностью;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 логических рассуждениях и обосновании решения нет пробелов и ошибок;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iCs/>
          <w:sz w:val="28"/>
          <w:szCs w:val="28"/>
        </w:rPr>
      </w:pPr>
      <w:r w:rsidRPr="00B6632C">
        <w:rPr>
          <w:sz w:val="28"/>
          <w:szCs w:val="28"/>
        </w:rPr>
        <w:t>Отметка «4» ставится в следующих случаях: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Отметка «3» ставится, если: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Отметка «2» ставится, если: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7281C" w:rsidRPr="00B6632C" w:rsidRDefault="0097281C" w:rsidP="0097281C">
      <w:pPr>
        <w:suppressAutoHyphens/>
        <w:ind w:left="709"/>
        <w:jc w:val="both"/>
        <w:rPr>
          <w:sz w:val="28"/>
          <w:szCs w:val="28"/>
        </w:rPr>
      </w:pPr>
      <w:r w:rsidRPr="00B6632C">
        <w:rPr>
          <w:bCs/>
          <w:iCs/>
          <w:sz w:val="28"/>
          <w:szCs w:val="28"/>
        </w:rPr>
        <w:t xml:space="preserve"> </w:t>
      </w:r>
    </w:p>
    <w:p w:rsidR="0097281C" w:rsidRPr="00B6632C" w:rsidRDefault="0097281C" w:rsidP="0097281C">
      <w:pPr>
        <w:ind w:firstLine="709"/>
        <w:jc w:val="both"/>
        <w:rPr>
          <w:i/>
          <w:sz w:val="28"/>
          <w:szCs w:val="28"/>
        </w:rPr>
      </w:pPr>
      <w:r w:rsidRPr="00B6632C">
        <w:rPr>
          <w:sz w:val="28"/>
          <w:szCs w:val="28"/>
        </w:rPr>
        <w:t xml:space="preserve">2.       </w:t>
      </w:r>
      <w:r w:rsidRPr="00960364">
        <w:rPr>
          <w:sz w:val="28"/>
          <w:szCs w:val="28"/>
        </w:rPr>
        <w:t>Оценка устных ответов обучающихся по математике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отвечал самостоятельно, без наводящих вопросов учителя;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iCs/>
          <w:sz w:val="28"/>
          <w:szCs w:val="28"/>
        </w:rPr>
      </w:pPr>
      <w:r w:rsidRPr="00B6632C">
        <w:rPr>
          <w:sz w:val="28"/>
          <w:szCs w:val="28"/>
        </w:rPr>
        <w:lastRenderedPageBreak/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Отметка «3» ставится в следующих случаях: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Отметка «2» ставится в следующих случаях: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bCs/>
          <w:iCs/>
          <w:sz w:val="28"/>
          <w:szCs w:val="28"/>
        </w:rPr>
      </w:pPr>
      <w:r w:rsidRPr="00B6632C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7281C" w:rsidRPr="00B6632C" w:rsidRDefault="0097281C" w:rsidP="0097281C">
      <w:pPr>
        <w:ind w:firstLine="709"/>
        <w:jc w:val="both"/>
        <w:rPr>
          <w:bCs/>
          <w:i/>
          <w:sz w:val="28"/>
          <w:szCs w:val="28"/>
        </w:rPr>
      </w:pPr>
    </w:p>
    <w:p w:rsidR="0097281C" w:rsidRPr="00B6632C" w:rsidRDefault="0097281C" w:rsidP="0097281C">
      <w:pPr>
        <w:ind w:firstLine="709"/>
        <w:jc w:val="both"/>
        <w:rPr>
          <w:bCs/>
          <w:i/>
          <w:sz w:val="28"/>
          <w:szCs w:val="28"/>
        </w:rPr>
      </w:pPr>
      <w:r w:rsidRPr="00B6632C">
        <w:rPr>
          <w:bCs/>
          <w:i/>
          <w:sz w:val="28"/>
          <w:szCs w:val="28"/>
        </w:rPr>
        <w:t xml:space="preserve">3.  </w:t>
      </w:r>
      <w:r w:rsidRPr="00960364">
        <w:rPr>
          <w:bCs/>
          <w:sz w:val="28"/>
          <w:szCs w:val="28"/>
        </w:rPr>
        <w:t>Общая классификация ошибок</w:t>
      </w:r>
      <w:r w:rsidRPr="00B6632C">
        <w:rPr>
          <w:bCs/>
          <w:i/>
          <w:sz w:val="28"/>
          <w:szCs w:val="28"/>
        </w:rPr>
        <w:t>.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7281C" w:rsidRPr="00B6632C" w:rsidRDefault="0097281C" w:rsidP="0097281C">
      <w:pPr>
        <w:ind w:firstLine="709"/>
        <w:jc w:val="both"/>
        <w:rPr>
          <w:bCs/>
          <w:sz w:val="28"/>
          <w:szCs w:val="28"/>
        </w:rPr>
      </w:pPr>
      <w:r w:rsidRPr="00B6632C">
        <w:rPr>
          <w:sz w:val="28"/>
          <w:szCs w:val="28"/>
        </w:rPr>
        <w:t xml:space="preserve">3.1. </w:t>
      </w:r>
      <w:r w:rsidRPr="00B6632C">
        <w:rPr>
          <w:bCs/>
          <w:sz w:val="28"/>
          <w:szCs w:val="28"/>
        </w:rPr>
        <w:t>Грубыми считаются ошибки: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незнание наименований единиц измерения;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неумение выделить в ответе главное;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неумение применять знания, алгоритмы для решения задач;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неумение делать выводы и обобщения;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lastRenderedPageBreak/>
        <w:t>неумение читать и строить графики;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неумение пользоваться первоисточниками, учебником и справочниками;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потеря корня или сохранение постороннего корня;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отбрасывание без объяснений одного из них;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равнозначные им ошибки;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вычислительные ошибки, если они не являются опиской;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логические ошибки.</w:t>
      </w:r>
    </w:p>
    <w:p w:rsidR="0097281C" w:rsidRPr="00B6632C" w:rsidRDefault="0097281C" w:rsidP="0097281C">
      <w:pPr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3.2. К </w:t>
      </w:r>
      <w:r w:rsidRPr="00B6632C">
        <w:rPr>
          <w:bCs/>
          <w:sz w:val="28"/>
          <w:szCs w:val="28"/>
        </w:rPr>
        <w:t>негрубым ошибкам</w:t>
      </w:r>
      <w:r w:rsidRPr="00B6632C">
        <w:rPr>
          <w:sz w:val="28"/>
          <w:szCs w:val="28"/>
        </w:rPr>
        <w:t xml:space="preserve"> следует отнести: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неточность графика;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неумение решать задачи, выполнять задания в общем виде.</w:t>
      </w:r>
    </w:p>
    <w:p w:rsidR="0097281C" w:rsidRPr="00B6632C" w:rsidRDefault="0097281C" w:rsidP="0097281C">
      <w:pPr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3.3. </w:t>
      </w:r>
      <w:r w:rsidRPr="00B6632C">
        <w:rPr>
          <w:bCs/>
          <w:sz w:val="28"/>
          <w:szCs w:val="28"/>
        </w:rPr>
        <w:t>Недочетами</w:t>
      </w:r>
      <w:r w:rsidRPr="00B6632C">
        <w:rPr>
          <w:sz w:val="28"/>
          <w:szCs w:val="28"/>
        </w:rPr>
        <w:t xml:space="preserve"> являются: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нерациональные приемы вычислений и преобразований;</w:t>
      </w:r>
    </w:p>
    <w:p w:rsidR="0097281C" w:rsidRPr="00B6632C" w:rsidRDefault="0097281C" w:rsidP="00B325F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небрежное выполнение записей, чертежей, схем, графиков.</w:t>
      </w:r>
    </w:p>
    <w:p w:rsidR="0097281C" w:rsidRPr="00B6632C" w:rsidRDefault="0097281C" w:rsidP="00383B21">
      <w:pPr>
        <w:ind w:firstLine="540"/>
        <w:jc w:val="both"/>
        <w:rPr>
          <w:b/>
          <w:sz w:val="28"/>
          <w:szCs w:val="28"/>
        </w:rPr>
      </w:pPr>
    </w:p>
    <w:p w:rsidR="0097281C" w:rsidRPr="00B6632C" w:rsidRDefault="00CC3FCD" w:rsidP="00383B21">
      <w:pPr>
        <w:ind w:firstLine="540"/>
        <w:jc w:val="both"/>
        <w:rPr>
          <w:b/>
          <w:sz w:val="28"/>
          <w:szCs w:val="28"/>
        </w:rPr>
      </w:pPr>
      <w:r w:rsidRPr="00B6632C">
        <w:rPr>
          <w:b/>
          <w:sz w:val="28"/>
          <w:szCs w:val="28"/>
        </w:rPr>
        <w:t>Учебно-тематический план</w:t>
      </w:r>
    </w:p>
    <w:p w:rsidR="00A777EE" w:rsidRPr="00B6632C" w:rsidRDefault="00A777EE" w:rsidP="00383B21">
      <w:pPr>
        <w:ind w:firstLine="540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82"/>
        <w:gridCol w:w="1276"/>
        <w:gridCol w:w="1701"/>
      </w:tblGrid>
      <w:tr w:rsidR="00CC3FCD" w:rsidRPr="00B6632C" w:rsidTr="00EE1FA0">
        <w:tc>
          <w:tcPr>
            <w:tcW w:w="830" w:type="dxa"/>
          </w:tcPr>
          <w:p w:rsidR="00CC3FCD" w:rsidRPr="00B6632C" w:rsidRDefault="00667603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82" w:type="dxa"/>
          </w:tcPr>
          <w:p w:rsidR="00CC3FCD" w:rsidRPr="00B6632C" w:rsidRDefault="00CC3FCD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276" w:type="dxa"/>
          </w:tcPr>
          <w:p w:rsidR="00CC3FCD" w:rsidRPr="00B6632C" w:rsidRDefault="00CC3FCD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CC3FCD" w:rsidRPr="00B6632C" w:rsidRDefault="00CC3FCD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CC3FCD" w:rsidP="00EE1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CC3FCD" w:rsidRPr="00B6632C" w:rsidRDefault="00667603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Глава 1. Натуральные числа</w:t>
            </w:r>
          </w:p>
        </w:tc>
        <w:tc>
          <w:tcPr>
            <w:tcW w:w="1276" w:type="dxa"/>
          </w:tcPr>
          <w:p w:rsidR="00CC3FCD" w:rsidRPr="00B6632C" w:rsidRDefault="000B0313" w:rsidP="00E93DE5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7</w:t>
            </w:r>
            <w:r w:rsidR="00F558A0" w:rsidRPr="00B663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C3FCD" w:rsidRPr="00B6632C" w:rsidRDefault="00CC3FCD" w:rsidP="00EE1FA0">
            <w:pPr>
              <w:ind w:left="34"/>
              <w:jc w:val="both"/>
              <w:rPr>
                <w:b/>
                <w:sz w:val="28"/>
                <w:szCs w:val="28"/>
              </w:rPr>
            </w:pP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893F34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1.</w:t>
            </w:r>
          </w:p>
        </w:tc>
        <w:tc>
          <w:tcPr>
            <w:tcW w:w="6082" w:type="dxa"/>
          </w:tcPr>
          <w:p w:rsidR="00CC3FCD" w:rsidRPr="00B6632C" w:rsidRDefault="00893F34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276" w:type="dxa"/>
          </w:tcPr>
          <w:p w:rsidR="00CC3FCD" w:rsidRPr="00B6632C" w:rsidRDefault="009B5651" w:rsidP="00B70403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1</w:t>
            </w:r>
            <w:r w:rsidR="00B70403" w:rsidRPr="00B6632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C3FCD" w:rsidRPr="00B6632C" w:rsidRDefault="009B5651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1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893F34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2.</w:t>
            </w:r>
          </w:p>
        </w:tc>
        <w:tc>
          <w:tcPr>
            <w:tcW w:w="6082" w:type="dxa"/>
          </w:tcPr>
          <w:p w:rsidR="00CC3FCD" w:rsidRPr="00B6632C" w:rsidRDefault="009B5651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CC3FCD" w:rsidRPr="00B6632C" w:rsidRDefault="00B70403" w:rsidP="00B70403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C3FCD" w:rsidRPr="00B6632C" w:rsidRDefault="009B5651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893F34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3.</w:t>
            </w:r>
          </w:p>
        </w:tc>
        <w:tc>
          <w:tcPr>
            <w:tcW w:w="6082" w:type="dxa"/>
          </w:tcPr>
          <w:p w:rsidR="00CC3FCD" w:rsidRPr="00B6632C" w:rsidRDefault="009B5651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CC3FCD" w:rsidRPr="00B6632C" w:rsidRDefault="009B5651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CC3FCD" w:rsidRPr="00B6632C" w:rsidRDefault="009B5651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9B5651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4.</w:t>
            </w:r>
          </w:p>
        </w:tc>
        <w:tc>
          <w:tcPr>
            <w:tcW w:w="6082" w:type="dxa"/>
          </w:tcPr>
          <w:p w:rsidR="00CC3FCD" w:rsidRPr="00B6632C" w:rsidRDefault="00E93DE5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Площади и объемы</w:t>
            </w:r>
          </w:p>
        </w:tc>
        <w:tc>
          <w:tcPr>
            <w:tcW w:w="1276" w:type="dxa"/>
          </w:tcPr>
          <w:p w:rsidR="00CC3FCD" w:rsidRPr="00A65404" w:rsidRDefault="00E93DE5" w:rsidP="00EE1FA0">
            <w:pPr>
              <w:jc w:val="both"/>
              <w:rPr>
                <w:sz w:val="28"/>
                <w:szCs w:val="28"/>
                <w:lang w:val="en-US"/>
              </w:rPr>
            </w:pPr>
            <w:r w:rsidRPr="00B6632C">
              <w:rPr>
                <w:sz w:val="28"/>
                <w:szCs w:val="28"/>
              </w:rPr>
              <w:t>1</w:t>
            </w:r>
            <w:r w:rsidR="00A6540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CC3FCD" w:rsidRPr="00B6632C" w:rsidRDefault="00E93DE5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1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CC3FCD" w:rsidP="00EE1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CC3FCD" w:rsidRPr="00B6632C" w:rsidRDefault="00E93DE5" w:rsidP="00E93DE5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Глава 2. Десятичные дроби</w:t>
            </w:r>
          </w:p>
        </w:tc>
        <w:tc>
          <w:tcPr>
            <w:tcW w:w="1276" w:type="dxa"/>
          </w:tcPr>
          <w:p w:rsidR="00CC3FCD" w:rsidRPr="00B6632C" w:rsidRDefault="00960364" w:rsidP="006C0B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CC3FCD" w:rsidRPr="00B6632C" w:rsidRDefault="00CC3FCD" w:rsidP="00EE1F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4E6350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5.</w:t>
            </w:r>
          </w:p>
        </w:tc>
        <w:tc>
          <w:tcPr>
            <w:tcW w:w="6082" w:type="dxa"/>
          </w:tcPr>
          <w:p w:rsidR="00CC3FCD" w:rsidRPr="00B6632C" w:rsidRDefault="004E6350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1276" w:type="dxa"/>
          </w:tcPr>
          <w:p w:rsidR="00CC3FCD" w:rsidRPr="00B6632C" w:rsidRDefault="004E6350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CC3FCD" w:rsidRPr="00B6632C" w:rsidRDefault="004E6350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4E6350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6.</w:t>
            </w:r>
          </w:p>
        </w:tc>
        <w:tc>
          <w:tcPr>
            <w:tcW w:w="6082" w:type="dxa"/>
          </w:tcPr>
          <w:p w:rsidR="00CC3FCD" w:rsidRPr="00B6632C" w:rsidRDefault="00142168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CC3FCD" w:rsidRPr="00B6632C" w:rsidRDefault="00D17B5F" w:rsidP="001F03EE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1</w:t>
            </w:r>
            <w:r w:rsidR="001F03EE" w:rsidRPr="00B6632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3FCD" w:rsidRPr="00B6632C" w:rsidRDefault="00D17B5F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1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142168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7.</w:t>
            </w:r>
          </w:p>
        </w:tc>
        <w:tc>
          <w:tcPr>
            <w:tcW w:w="6082" w:type="dxa"/>
          </w:tcPr>
          <w:p w:rsidR="00CC3FCD" w:rsidRPr="00B6632C" w:rsidRDefault="00566A23" w:rsidP="00566A23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CC3FCD" w:rsidRPr="00B6632C" w:rsidRDefault="00D17B5F" w:rsidP="001F03EE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</w:t>
            </w:r>
            <w:r w:rsidR="001F03EE" w:rsidRPr="00B6632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C3FCD" w:rsidRPr="00B6632C" w:rsidRDefault="00D17B5F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D17B5F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8.</w:t>
            </w:r>
          </w:p>
        </w:tc>
        <w:tc>
          <w:tcPr>
            <w:tcW w:w="6082" w:type="dxa"/>
          </w:tcPr>
          <w:p w:rsidR="00CC3FCD" w:rsidRPr="00B6632C" w:rsidRDefault="00D17B5F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CC3FCD" w:rsidRPr="00B6632C" w:rsidRDefault="001F03EE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C3FCD" w:rsidRPr="00B6632C" w:rsidRDefault="00A777EE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2</w:t>
            </w:r>
          </w:p>
        </w:tc>
      </w:tr>
      <w:tr w:rsidR="00CC3FCD" w:rsidRPr="00B6632C" w:rsidTr="00EE1FA0">
        <w:tc>
          <w:tcPr>
            <w:tcW w:w="830" w:type="dxa"/>
          </w:tcPr>
          <w:p w:rsidR="00CC3FCD" w:rsidRPr="00B6632C" w:rsidRDefault="001F03EE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9.</w:t>
            </w:r>
          </w:p>
        </w:tc>
        <w:tc>
          <w:tcPr>
            <w:tcW w:w="6082" w:type="dxa"/>
          </w:tcPr>
          <w:p w:rsidR="00CC3FCD" w:rsidRPr="00B6632C" w:rsidRDefault="001F03EE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276" w:type="dxa"/>
          </w:tcPr>
          <w:p w:rsidR="00CC3FCD" w:rsidRPr="00A65404" w:rsidRDefault="00006462" w:rsidP="00006462">
            <w:pPr>
              <w:jc w:val="both"/>
              <w:rPr>
                <w:sz w:val="28"/>
                <w:szCs w:val="28"/>
                <w:lang w:val="en-US"/>
              </w:rPr>
            </w:pPr>
            <w:r w:rsidRPr="00B6632C">
              <w:rPr>
                <w:sz w:val="28"/>
                <w:szCs w:val="28"/>
              </w:rPr>
              <w:t>1</w:t>
            </w:r>
            <w:r w:rsidR="00A6540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CC3FCD" w:rsidRPr="00B6632C" w:rsidRDefault="00006462" w:rsidP="00EE1FA0">
            <w:pPr>
              <w:jc w:val="both"/>
              <w:rPr>
                <w:sz w:val="28"/>
                <w:szCs w:val="28"/>
              </w:rPr>
            </w:pPr>
            <w:r w:rsidRPr="00B6632C">
              <w:rPr>
                <w:sz w:val="28"/>
                <w:szCs w:val="28"/>
              </w:rPr>
              <w:t>1</w:t>
            </w:r>
          </w:p>
        </w:tc>
      </w:tr>
      <w:tr w:rsidR="00006462" w:rsidRPr="00B6632C" w:rsidTr="00EE1FA0">
        <w:tc>
          <w:tcPr>
            <w:tcW w:w="830" w:type="dxa"/>
          </w:tcPr>
          <w:p w:rsidR="00006462" w:rsidRPr="00B6632C" w:rsidRDefault="00006462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082" w:type="dxa"/>
          </w:tcPr>
          <w:p w:rsidR="00006462" w:rsidRPr="00B6632C" w:rsidRDefault="00006462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1276" w:type="dxa"/>
          </w:tcPr>
          <w:p w:rsidR="00006462" w:rsidRPr="00B6632C" w:rsidRDefault="00A65404" w:rsidP="00006462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006462" w:rsidRPr="00B6632C" w:rsidRDefault="00006462" w:rsidP="00EE1F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06462" w:rsidRPr="00B6632C" w:rsidTr="00EE1FA0">
        <w:tc>
          <w:tcPr>
            <w:tcW w:w="830" w:type="dxa"/>
          </w:tcPr>
          <w:p w:rsidR="00006462" w:rsidRPr="00B6632C" w:rsidRDefault="00006462" w:rsidP="00EE1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006462" w:rsidRPr="00B6632C" w:rsidRDefault="00006462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006462" w:rsidRPr="00B6632C" w:rsidRDefault="00006462" w:rsidP="0000646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6632C">
              <w:rPr>
                <w:b/>
                <w:sz w:val="28"/>
                <w:szCs w:val="28"/>
              </w:rPr>
              <w:t>17</w:t>
            </w:r>
            <w:r w:rsidR="00B6632C" w:rsidRPr="00B6632C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006462" w:rsidRPr="00B6632C" w:rsidRDefault="00006462" w:rsidP="00EE1FA0">
            <w:pPr>
              <w:jc w:val="both"/>
              <w:rPr>
                <w:b/>
                <w:sz w:val="28"/>
                <w:szCs w:val="28"/>
              </w:rPr>
            </w:pPr>
            <w:r w:rsidRPr="00B6632C">
              <w:rPr>
                <w:b/>
                <w:sz w:val="28"/>
                <w:szCs w:val="28"/>
              </w:rPr>
              <w:t>14</w:t>
            </w:r>
          </w:p>
        </w:tc>
      </w:tr>
    </w:tbl>
    <w:p w:rsidR="00CC3FCD" w:rsidRPr="00B6632C" w:rsidRDefault="00CC3FCD" w:rsidP="00383B21">
      <w:pPr>
        <w:ind w:firstLine="540"/>
        <w:jc w:val="both"/>
        <w:rPr>
          <w:b/>
          <w:sz w:val="28"/>
          <w:szCs w:val="28"/>
        </w:rPr>
      </w:pPr>
    </w:p>
    <w:p w:rsidR="00960364" w:rsidRDefault="00960364" w:rsidP="00383B21">
      <w:pPr>
        <w:ind w:firstLine="540"/>
        <w:jc w:val="both"/>
        <w:rPr>
          <w:b/>
          <w:sz w:val="28"/>
          <w:szCs w:val="28"/>
        </w:rPr>
      </w:pPr>
    </w:p>
    <w:p w:rsidR="00960364" w:rsidRDefault="00960364" w:rsidP="00383B21">
      <w:pPr>
        <w:ind w:firstLine="540"/>
        <w:jc w:val="both"/>
        <w:rPr>
          <w:b/>
          <w:sz w:val="28"/>
          <w:szCs w:val="28"/>
        </w:rPr>
      </w:pPr>
    </w:p>
    <w:p w:rsidR="00A777EE" w:rsidRPr="00B6632C" w:rsidRDefault="005F2856" w:rsidP="00383B21">
      <w:pPr>
        <w:ind w:firstLine="540"/>
        <w:jc w:val="both"/>
        <w:rPr>
          <w:b/>
          <w:sz w:val="28"/>
          <w:szCs w:val="28"/>
        </w:rPr>
      </w:pPr>
      <w:r w:rsidRPr="00B6632C">
        <w:rPr>
          <w:b/>
          <w:sz w:val="28"/>
          <w:szCs w:val="28"/>
        </w:rPr>
        <w:lastRenderedPageBreak/>
        <w:t>Содержание тем учебного курса</w:t>
      </w:r>
    </w:p>
    <w:p w:rsidR="005F2856" w:rsidRPr="00B6632C" w:rsidRDefault="005F2856" w:rsidP="00F924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b/>
          <w:bCs/>
          <w:sz w:val="28"/>
          <w:szCs w:val="28"/>
        </w:rPr>
        <w:t>1. Натуральные числа и шкалы (15 ч)</w:t>
      </w:r>
      <w:r w:rsidR="00F92452" w:rsidRPr="00B6632C">
        <w:rPr>
          <w:b/>
          <w:bCs/>
          <w:sz w:val="28"/>
          <w:szCs w:val="28"/>
        </w:rPr>
        <w:t xml:space="preserve">. </w:t>
      </w:r>
      <w:r w:rsidRPr="00B6632C">
        <w:rPr>
          <w:sz w:val="28"/>
          <w:szCs w:val="28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  <w:r w:rsidR="00F9245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Рассматриваются простейшие комбинаторные задачи.</w:t>
      </w:r>
      <w:r w:rsidR="00F9245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B6632C">
        <w:rPr>
          <w:sz w:val="28"/>
          <w:szCs w:val="28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b/>
          <w:bCs/>
          <w:sz w:val="28"/>
          <w:szCs w:val="28"/>
        </w:rPr>
        <w:t>2. Сложение и вычитание натуральных чисел (21 ч).</w:t>
      </w:r>
      <w:r w:rsidR="00F92452" w:rsidRPr="00B6632C">
        <w:rPr>
          <w:b/>
          <w:bCs/>
          <w:sz w:val="28"/>
          <w:szCs w:val="28"/>
        </w:rPr>
        <w:t xml:space="preserve"> </w:t>
      </w:r>
      <w:r w:rsidRPr="00B6632C">
        <w:rPr>
          <w:sz w:val="28"/>
          <w:szCs w:val="28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закрепить и развить навыки сложения и вычитания натуральных чисел.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 w:rsidR="00F9245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b/>
          <w:bCs/>
          <w:sz w:val="28"/>
          <w:szCs w:val="28"/>
        </w:rPr>
        <w:t>3. Умножение и деление натуральных чисел (27 ч).</w:t>
      </w:r>
      <w:r w:rsidR="00F92452" w:rsidRPr="00B6632C">
        <w:rPr>
          <w:b/>
          <w:bCs/>
          <w:sz w:val="28"/>
          <w:szCs w:val="28"/>
        </w:rPr>
        <w:t xml:space="preserve"> </w:t>
      </w:r>
      <w:r w:rsidRPr="00B6632C">
        <w:rPr>
          <w:sz w:val="28"/>
          <w:szCs w:val="28"/>
        </w:rPr>
        <w:t>Умножение и деление натуральных чисел, свойства умножения. Квадрат и куб числа. Решение текстовых задач.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закрепить и развить навыки арифметических действий с натуральными числами.</w:t>
      </w:r>
    </w:p>
    <w:p w:rsidR="005F2856" w:rsidRPr="00B6632C" w:rsidRDefault="005F2856" w:rsidP="00F92452">
      <w:pPr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 w:rsidR="00F9245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 xml:space="preserve"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</w:t>
      </w:r>
      <w:r w:rsidRPr="00B6632C">
        <w:rPr>
          <w:sz w:val="28"/>
          <w:szCs w:val="28"/>
        </w:rPr>
        <w:lastRenderedPageBreak/>
        <w:t>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5F2856" w:rsidRPr="00B6632C" w:rsidRDefault="00A65404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Площади и объемы (1</w:t>
      </w:r>
      <w:r w:rsidRPr="004347FF">
        <w:rPr>
          <w:b/>
          <w:bCs/>
          <w:sz w:val="28"/>
          <w:szCs w:val="28"/>
        </w:rPr>
        <w:t>3</w:t>
      </w:r>
      <w:r w:rsidR="005F2856" w:rsidRPr="00B6632C">
        <w:rPr>
          <w:b/>
          <w:bCs/>
          <w:sz w:val="28"/>
          <w:szCs w:val="28"/>
        </w:rPr>
        <w:t xml:space="preserve"> ч).</w:t>
      </w:r>
      <w:r w:rsidR="00F92452" w:rsidRPr="00B6632C">
        <w:rPr>
          <w:b/>
          <w:bCs/>
          <w:sz w:val="28"/>
          <w:szCs w:val="28"/>
        </w:rPr>
        <w:t xml:space="preserve"> </w:t>
      </w:r>
      <w:r w:rsidR="005F2856" w:rsidRPr="00B6632C">
        <w:rPr>
          <w:sz w:val="28"/>
          <w:szCs w:val="28"/>
        </w:rPr>
        <w:t>Вычисления по формулам. Прямоугольник. Площадь пря</w:t>
      </w:r>
      <w:r w:rsidR="005F2856" w:rsidRPr="00B6632C">
        <w:rPr>
          <w:sz w:val="28"/>
          <w:szCs w:val="28"/>
        </w:rPr>
        <w:softHyphen/>
        <w:t>моугольника. Единицы площадей.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b/>
          <w:bCs/>
          <w:sz w:val="28"/>
          <w:szCs w:val="28"/>
        </w:rPr>
        <w:t>5.  Обыкновенные дроби (23 ч).</w:t>
      </w:r>
      <w:r w:rsidR="00F92452" w:rsidRPr="00B6632C">
        <w:rPr>
          <w:b/>
          <w:bCs/>
          <w:sz w:val="28"/>
          <w:szCs w:val="28"/>
        </w:rPr>
        <w:t xml:space="preserve"> </w:t>
      </w:r>
      <w:r w:rsidRPr="00B6632C">
        <w:rPr>
          <w:sz w:val="28"/>
          <w:szCs w:val="28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познакомить обучающихся с понятием дроби в объеме, достаточном для введения десятичных дробей.</w:t>
      </w:r>
    </w:p>
    <w:p w:rsidR="005F2856" w:rsidRPr="00B6632C" w:rsidRDefault="005F2856" w:rsidP="00524F0C">
      <w:pPr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b/>
          <w:bCs/>
          <w:sz w:val="28"/>
          <w:szCs w:val="28"/>
        </w:rPr>
        <w:t>6.</w:t>
      </w:r>
      <w:r w:rsidRPr="00B6632C">
        <w:rPr>
          <w:b/>
          <w:sz w:val="28"/>
          <w:szCs w:val="28"/>
        </w:rPr>
        <w:t xml:space="preserve"> </w:t>
      </w:r>
      <w:r w:rsidRPr="00B6632C">
        <w:rPr>
          <w:b/>
          <w:bCs/>
          <w:sz w:val="28"/>
          <w:szCs w:val="28"/>
        </w:rPr>
        <w:t>Десятичные дроби. Сложение и вычитание десятичных дробей (13 ч).</w:t>
      </w:r>
      <w:r w:rsidR="00F92452" w:rsidRPr="00B6632C">
        <w:rPr>
          <w:b/>
          <w:bCs/>
          <w:sz w:val="28"/>
          <w:szCs w:val="28"/>
        </w:rPr>
        <w:t xml:space="preserve"> </w:t>
      </w:r>
      <w:r w:rsidRPr="00B6632C">
        <w:rPr>
          <w:sz w:val="28"/>
          <w:szCs w:val="28"/>
        </w:rPr>
        <w:t>Десятичная дробь. Сравнение, округление, слежение и вычитание десятичных дробей. Решение текстовых задач.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 w:rsidR="00F9245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  <w:r w:rsidR="00F9245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 w:rsidR="00F9245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b/>
          <w:bCs/>
          <w:sz w:val="28"/>
          <w:szCs w:val="28"/>
        </w:rPr>
        <w:t>7.</w:t>
      </w:r>
      <w:r w:rsidRPr="00B6632C">
        <w:rPr>
          <w:b/>
          <w:sz w:val="28"/>
          <w:szCs w:val="28"/>
        </w:rPr>
        <w:t xml:space="preserve"> </w:t>
      </w:r>
      <w:r w:rsidRPr="00B6632C">
        <w:rPr>
          <w:b/>
          <w:bCs/>
          <w:sz w:val="28"/>
          <w:szCs w:val="28"/>
        </w:rPr>
        <w:t>Умножение и деление десятичных дробей (26 ч).</w:t>
      </w:r>
      <w:r w:rsidR="00F92452" w:rsidRPr="00B6632C">
        <w:rPr>
          <w:b/>
          <w:bCs/>
          <w:sz w:val="28"/>
          <w:szCs w:val="28"/>
        </w:rPr>
        <w:t xml:space="preserve"> </w:t>
      </w:r>
      <w:r w:rsidRPr="00B6632C">
        <w:rPr>
          <w:sz w:val="28"/>
          <w:szCs w:val="28"/>
        </w:rPr>
        <w:t>Умножение и деление десятичных дробей. Среднее арифметическое нескольких чисел. Решение текстовых задач.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lastRenderedPageBreak/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b/>
          <w:bCs/>
          <w:sz w:val="28"/>
          <w:szCs w:val="28"/>
        </w:rPr>
        <w:t>8.</w:t>
      </w:r>
      <w:r w:rsidRPr="00B6632C">
        <w:rPr>
          <w:b/>
          <w:sz w:val="28"/>
          <w:szCs w:val="28"/>
        </w:rPr>
        <w:t xml:space="preserve"> </w:t>
      </w:r>
      <w:r w:rsidRPr="00B6632C">
        <w:rPr>
          <w:b/>
          <w:bCs/>
          <w:sz w:val="28"/>
          <w:szCs w:val="28"/>
        </w:rPr>
        <w:t>Инструменты для вычислений и измерений (17 ч).</w:t>
      </w:r>
      <w:r w:rsidR="000C0792" w:rsidRPr="00B6632C">
        <w:rPr>
          <w:b/>
          <w:bCs/>
          <w:sz w:val="28"/>
          <w:szCs w:val="28"/>
        </w:rPr>
        <w:t xml:space="preserve"> </w:t>
      </w:r>
      <w:r w:rsidRPr="00B6632C">
        <w:rPr>
          <w:sz w:val="28"/>
          <w:szCs w:val="28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 w:rsidR="000C079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Единицы измерения углов. Измерение углов. Построение угла заданной величины.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сформировать умения решать простейшие задачи на проценты, выполнять измерение и построение углов.</w:t>
      </w:r>
    </w:p>
    <w:p w:rsidR="005F2856" w:rsidRPr="00B6632C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 w:rsidR="000C079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 w:rsidR="000C079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 w:rsidR="000C0792" w:rsidRPr="00B6632C">
        <w:rPr>
          <w:sz w:val="28"/>
          <w:szCs w:val="28"/>
        </w:rPr>
        <w:t xml:space="preserve"> </w:t>
      </w:r>
      <w:r w:rsidRPr="00B6632C">
        <w:rPr>
          <w:sz w:val="28"/>
          <w:szCs w:val="28"/>
        </w:rPr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0C0792" w:rsidRPr="00B6632C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632C">
        <w:rPr>
          <w:b/>
          <w:bCs/>
          <w:sz w:val="28"/>
          <w:szCs w:val="28"/>
        </w:rPr>
        <w:t xml:space="preserve">9. Повторение. Решение задач </w:t>
      </w:r>
      <w:r w:rsidRPr="00B6632C">
        <w:rPr>
          <w:b/>
          <w:sz w:val="28"/>
          <w:szCs w:val="28"/>
        </w:rPr>
        <w:t>(1</w:t>
      </w:r>
      <w:r w:rsidR="00A65404" w:rsidRPr="004347FF">
        <w:rPr>
          <w:b/>
          <w:sz w:val="28"/>
          <w:szCs w:val="28"/>
        </w:rPr>
        <w:t>4</w:t>
      </w:r>
      <w:r w:rsidRPr="00B6632C">
        <w:rPr>
          <w:b/>
          <w:sz w:val="28"/>
          <w:szCs w:val="28"/>
        </w:rPr>
        <w:t xml:space="preserve"> ч).</w:t>
      </w:r>
      <w:r w:rsidR="000C0792" w:rsidRPr="00B6632C">
        <w:rPr>
          <w:b/>
          <w:sz w:val="28"/>
          <w:szCs w:val="28"/>
        </w:rPr>
        <w:t xml:space="preserve"> </w:t>
      </w:r>
    </w:p>
    <w:p w:rsidR="005F2856" w:rsidRPr="00B6632C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Цель: Повторение, обобщение и систематизация знаний, умений и навыков за курс математики 5 класса.</w:t>
      </w:r>
    </w:p>
    <w:p w:rsidR="00524F0C" w:rsidRPr="00B6632C" w:rsidRDefault="00B6632C" w:rsidP="00524F0C">
      <w:pPr>
        <w:ind w:firstLine="709"/>
        <w:jc w:val="both"/>
        <w:rPr>
          <w:b/>
          <w:sz w:val="28"/>
          <w:szCs w:val="28"/>
        </w:rPr>
      </w:pPr>
      <w:r w:rsidRPr="00B6632C">
        <w:rPr>
          <w:b/>
          <w:sz w:val="28"/>
          <w:szCs w:val="28"/>
        </w:rPr>
        <w:t>10. Резерв (</w:t>
      </w:r>
      <w:r w:rsidR="00A65404" w:rsidRPr="004347FF">
        <w:rPr>
          <w:b/>
          <w:sz w:val="28"/>
          <w:szCs w:val="28"/>
        </w:rPr>
        <w:t>6</w:t>
      </w:r>
      <w:r w:rsidR="00524F0C" w:rsidRPr="00B6632C">
        <w:rPr>
          <w:b/>
          <w:sz w:val="28"/>
          <w:szCs w:val="28"/>
        </w:rPr>
        <w:t xml:space="preserve"> ч)</w:t>
      </w:r>
    </w:p>
    <w:p w:rsidR="00B6632C" w:rsidRDefault="00B6632C" w:rsidP="00383B21">
      <w:pPr>
        <w:jc w:val="center"/>
        <w:rPr>
          <w:b/>
          <w:sz w:val="28"/>
          <w:szCs w:val="28"/>
        </w:rPr>
      </w:pPr>
    </w:p>
    <w:p w:rsidR="00893D02" w:rsidRPr="00B6632C" w:rsidRDefault="00893D02" w:rsidP="00383B21">
      <w:pPr>
        <w:jc w:val="center"/>
        <w:rPr>
          <w:b/>
          <w:sz w:val="28"/>
          <w:szCs w:val="28"/>
        </w:rPr>
      </w:pPr>
      <w:r w:rsidRPr="00B6632C">
        <w:rPr>
          <w:b/>
          <w:sz w:val="28"/>
          <w:szCs w:val="28"/>
        </w:rPr>
        <w:t>Учебно-методическое обеспечение:</w:t>
      </w:r>
    </w:p>
    <w:p w:rsidR="00E63D9B" w:rsidRPr="00B6632C" w:rsidRDefault="00E63D9B" w:rsidP="00B325F4">
      <w:pPr>
        <w:pStyle w:val="a8"/>
        <w:numPr>
          <w:ilvl w:val="0"/>
          <w:numId w:val="10"/>
        </w:numPr>
        <w:rPr>
          <w:sz w:val="28"/>
          <w:szCs w:val="28"/>
        </w:rPr>
      </w:pPr>
      <w:r w:rsidRPr="00B6632C">
        <w:rPr>
          <w:sz w:val="28"/>
          <w:szCs w:val="28"/>
        </w:rPr>
        <w:t>ФГОС_ОО. Утвержден приказом Министерства образования и науки РФ от 17.12.2010 №1897.</w:t>
      </w:r>
    </w:p>
    <w:p w:rsidR="00893D02" w:rsidRPr="00B6632C" w:rsidRDefault="00893D02" w:rsidP="00B325F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Математика: Учеб. для 5 кл. общеобразоват. учреждений/ Н. Я. Виленкин, В. И. Жохов, А. С. Чесноков, С. И. Шварцбурд. -М.: Мнемозина, 2011.</w:t>
      </w:r>
    </w:p>
    <w:p w:rsidR="00893D02" w:rsidRPr="00B6632C" w:rsidRDefault="007125BA" w:rsidP="00B325F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А.С. Чесноков, К.И. Нешков Дидактические материалы по математике 5 класс — М.: Просвеще</w:t>
      </w:r>
      <w:r w:rsidRPr="00B6632C">
        <w:rPr>
          <w:sz w:val="28"/>
          <w:szCs w:val="28"/>
        </w:rPr>
        <w:softHyphen/>
        <w:t>ние, 2007—2008.</w:t>
      </w:r>
    </w:p>
    <w:p w:rsidR="007125BA" w:rsidRPr="00B6632C" w:rsidRDefault="007125BA" w:rsidP="00B325F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Математика. 5 класс. Рабочая программа по учебнику Н.Я.Виленкина, В.И.Жохова и др.</w:t>
      </w:r>
      <w:r w:rsidR="006D41D5" w:rsidRPr="00B6632C">
        <w:rPr>
          <w:sz w:val="28"/>
          <w:szCs w:val="28"/>
        </w:rPr>
        <w:t xml:space="preserve"> / Т.А.Лопатина, Г.С.Мещерякова., Учитель, 2011.</w:t>
      </w:r>
    </w:p>
    <w:p w:rsidR="006D41D5" w:rsidRPr="00B6632C" w:rsidRDefault="006D41D5" w:rsidP="00B325F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Примерные программы по учебным предметам. Математика 5-9</w:t>
      </w:r>
      <w:r w:rsidR="00DC3A34" w:rsidRPr="00B6632C">
        <w:rPr>
          <w:sz w:val="28"/>
          <w:szCs w:val="28"/>
        </w:rPr>
        <w:t xml:space="preserve"> классы. -  М.: Просвещение, 2011.</w:t>
      </w:r>
    </w:p>
    <w:p w:rsidR="00DC3A34" w:rsidRPr="00B6632C" w:rsidRDefault="00DC3A34" w:rsidP="00B325F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6632C">
        <w:rPr>
          <w:sz w:val="28"/>
          <w:szCs w:val="28"/>
        </w:rPr>
        <w:lastRenderedPageBreak/>
        <w:t>Жохов В.И. Математический тренажер. 5 класс. – М.: Мнемозина, 2012.</w:t>
      </w:r>
    </w:p>
    <w:p w:rsidR="00DC3A34" w:rsidRPr="00B6632C" w:rsidRDefault="00DC3A34" w:rsidP="00B325F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Жохов В.И. Контрольные работы по математике.  Пособие. 5 класс.</w:t>
      </w:r>
      <w:r w:rsidR="00CA18D1" w:rsidRPr="00B6632C">
        <w:rPr>
          <w:sz w:val="28"/>
          <w:szCs w:val="28"/>
        </w:rPr>
        <w:t xml:space="preserve"> – М.: Мнемозина, 2011.</w:t>
      </w:r>
    </w:p>
    <w:p w:rsidR="00CA18D1" w:rsidRPr="00B6632C" w:rsidRDefault="00CA18D1" w:rsidP="00B325F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6632C">
        <w:rPr>
          <w:sz w:val="28"/>
          <w:szCs w:val="28"/>
        </w:rPr>
        <w:t xml:space="preserve">Попов М.А. Дидактические материалы по математике. 5 класс. К учебнику Н.Я.Виленкина и др. – Экзамен, </w:t>
      </w:r>
      <w:r w:rsidR="00CC1075" w:rsidRPr="00B6632C">
        <w:rPr>
          <w:sz w:val="28"/>
          <w:szCs w:val="28"/>
        </w:rPr>
        <w:t>2012.</w:t>
      </w:r>
    </w:p>
    <w:p w:rsidR="00CC1075" w:rsidRPr="00B6632C" w:rsidRDefault="003F4B3D" w:rsidP="00B325F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6632C">
        <w:rPr>
          <w:sz w:val="28"/>
          <w:szCs w:val="28"/>
        </w:rPr>
        <w:t>Математика. 5 класс: рабочая программа по учебнику Н.Я.Виленкина, В.И.Жохова и др</w:t>
      </w:r>
      <w:r w:rsidR="001230B4" w:rsidRPr="00B6632C">
        <w:rPr>
          <w:sz w:val="28"/>
          <w:szCs w:val="28"/>
        </w:rPr>
        <w:t>. / О.С.Кузнецова, Л.Н. Абознова и др. – Волгоград: Учитель, 2012</w:t>
      </w:r>
    </w:p>
    <w:p w:rsidR="00893D02" w:rsidRDefault="00893D02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  <w:sectPr w:rsidR="00CC1075" w:rsidSect="00432EC3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496"/>
        <w:tblW w:w="16001" w:type="dxa"/>
        <w:tblLook w:val="04A0"/>
      </w:tblPr>
      <w:tblGrid>
        <w:gridCol w:w="596"/>
        <w:gridCol w:w="2409"/>
        <w:gridCol w:w="2407"/>
        <w:gridCol w:w="2125"/>
        <w:gridCol w:w="2974"/>
        <w:gridCol w:w="3398"/>
        <w:gridCol w:w="716"/>
        <w:gridCol w:w="716"/>
        <w:gridCol w:w="660"/>
      </w:tblGrid>
      <w:tr w:rsidR="00EF6DF0" w:rsidRPr="00BC4CB0" w:rsidTr="006679B7">
        <w:trPr>
          <w:trHeight w:val="268"/>
        </w:trPr>
        <w:tc>
          <w:tcPr>
            <w:tcW w:w="596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09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2407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деятельности уча</w:t>
            </w:r>
            <w:r>
              <w:rPr>
                <w:sz w:val="20"/>
                <w:szCs w:val="20"/>
              </w:rPr>
              <w:softHyphen/>
              <w:t>щихся</w:t>
            </w:r>
          </w:p>
        </w:tc>
        <w:tc>
          <w:tcPr>
            <w:tcW w:w="8497" w:type="dxa"/>
            <w:gridSpan w:val="3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716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план</w:t>
            </w:r>
          </w:p>
        </w:tc>
        <w:tc>
          <w:tcPr>
            <w:tcW w:w="716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факт</w:t>
            </w:r>
          </w:p>
        </w:tc>
        <w:tc>
          <w:tcPr>
            <w:tcW w:w="660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BC4CB0" w:rsidTr="006679B7">
        <w:trPr>
          <w:trHeight w:val="268"/>
        </w:trPr>
        <w:tc>
          <w:tcPr>
            <w:tcW w:w="596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EF6DF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</w:t>
            </w:r>
          </w:p>
        </w:tc>
        <w:tc>
          <w:tcPr>
            <w:tcW w:w="2974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3398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716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BC4CB0" w:rsidTr="006679B7">
        <w:trPr>
          <w:trHeight w:val="268"/>
        </w:trPr>
        <w:tc>
          <w:tcPr>
            <w:tcW w:w="596" w:type="dxa"/>
          </w:tcPr>
          <w:p w:rsidR="00EF6DF0" w:rsidRPr="009041F5" w:rsidRDefault="00EF6DF0" w:rsidP="00EF6D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:rsidR="00EF6DF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EF6DF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EF6DF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:rsidR="00EF6DF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EF6DF0" w:rsidRPr="00BC4CB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805715" w:rsidTr="006679B7">
        <w:trPr>
          <w:trHeight w:val="268"/>
        </w:trPr>
        <w:tc>
          <w:tcPr>
            <w:tcW w:w="596" w:type="dxa"/>
          </w:tcPr>
          <w:p w:rsidR="00EF6DF0" w:rsidRPr="00805715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</w:p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Обсуждение и выведение определения «натураль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ное число»; чтение чи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сел; запись чисел.</w:t>
            </w:r>
          </w:p>
        </w:tc>
        <w:tc>
          <w:tcPr>
            <w:tcW w:w="2125" w:type="dxa"/>
            <w:vMerge w:val="restart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974" w:type="dxa"/>
            <w:vMerge w:val="restart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3398" w:type="dxa"/>
            <w:vMerge w:val="restart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редают содержание в сжатом виде. (К) – Уметь отстаивать точку зрения, аргументировать.</w:t>
            </w:r>
          </w:p>
        </w:tc>
        <w:tc>
          <w:tcPr>
            <w:tcW w:w="716" w:type="dxa"/>
          </w:tcPr>
          <w:p w:rsidR="00EF6DF0" w:rsidRPr="00805715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</w:t>
            </w:r>
          </w:p>
        </w:tc>
        <w:tc>
          <w:tcPr>
            <w:tcW w:w="716" w:type="dxa"/>
          </w:tcPr>
          <w:p w:rsidR="00EF6DF0" w:rsidRPr="00805715" w:rsidRDefault="00FB024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660" w:type="dxa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805715" w:rsidTr="006679B7">
        <w:trPr>
          <w:trHeight w:val="268"/>
        </w:trPr>
        <w:tc>
          <w:tcPr>
            <w:tcW w:w="596" w:type="dxa"/>
          </w:tcPr>
          <w:p w:rsidR="00EF6DF0" w:rsidRPr="00805715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</w:p>
        </w:tc>
        <w:tc>
          <w:tcPr>
            <w:tcW w:w="2407" w:type="dxa"/>
            <w:vMerge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F6DF0" w:rsidRPr="00805715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</w:t>
            </w:r>
          </w:p>
        </w:tc>
        <w:tc>
          <w:tcPr>
            <w:tcW w:w="716" w:type="dxa"/>
          </w:tcPr>
          <w:p w:rsidR="00EF6DF0" w:rsidRPr="00805715" w:rsidRDefault="00FB024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660" w:type="dxa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A04855" w:rsidTr="006679B7">
        <w:trPr>
          <w:trHeight w:val="268"/>
        </w:trPr>
        <w:tc>
          <w:tcPr>
            <w:tcW w:w="596" w:type="dxa"/>
          </w:tcPr>
          <w:p w:rsidR="00EF6DF0" w:rsidRPr="00A04855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2407" w:type="dxa"/>
            <w:vMerge w:val="restart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понятия «отрезок, концы отрезка, длина отрезка»; называние отрезков; изо</w:t>
            </w:r>
            <w:r>
              <w:rPr>
                <w:sz w:val="20"/>
                <w:szCs w:val="20"/>
              </w:rPr>
              <w:softHyphen/>
              <w:t>бражение отрезка, запись точек.</w:t>
            </w:r>
          </w:p>
        </w:tc>
        <w:tc>
          <w:tcPr>
            <w:tcW w:w="2125" w:type="dxa"/>
            <w:vMerge w:val="restart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 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2974" w:type="dxa"/>
            <w:vMerge w:val="restart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правила делового сотрудничества; оценивание своей учебной деятельности; выражают положит. отношение к процессу познания</w:t>
            </w:r>
          </w:p>
        </w:tc>
        <w:tc>
          <w:tcPr>
            <w:tcW w:w="3398" w:type="dxa"/>
            <w:vMerge w:val="restart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(П) – запи</w:t>
            </w:r>
            <w:r>
              <w:rPr>
                <w:sz w:val="20"/>
                <w:szCs w:val="20"/>
              </w:rPr>
              <w:softHyphen/>
              <w:t>сывают правила «если…то…»; Пе</w:t>
            </w:r>
            <w:r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716" w:type="dxa"/>
          </w:tcPr>
          <w:p w:rsidR="00EF6DF0" w:rsidRPr="00A04855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4.09.</w:t>
            </w:r>
          </w:p>
        </w:tc>
        <w:tc>
          <w:tcPr>
            <w:tcW w:w="716" w:type="dxa"/>
          </w:tcPr>
          <w:p w:rsidR="00EF6DF0" w:rsidRPr="00A04855" w:rsidRDefault="00FB024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660" w:type="dxa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A04855" w:rsidTr="006679B7">
        <w:trPr>
          <w:trHeight w:val="268"/>
        </w:trPr>
        <w:tc>
          <w:tcPr>
            <w:tcW w:w="596" w:type="dxa"/>
          </w:tcPr>
          <w:p w:rsidR="00EF6DF0" w:rsidRPr="00A04855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2407" w:type="dxa"/>
            <w:vMerge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F6DF0" w:rsidRPr="00A04855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</w:t>
            </w:r>
          </w:p>
        </w:tc>
        <w:tc>
          <w:tcPr>
            <w:tcW w:w="716" w:type="dxa"/>
          </w:tcPr>
          <w:p w:rsidR="00EF6DF0" w:rsidRPr="00A04855" w:rsidRDefault="00FB024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660" w:type="dxa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A04855" w:rsidTr="006679B7">
        <w:trPr>
          <w:trHeight w:val="268"/>
        </w:trPr>
        <w:tc>
          <w:tcPr>
            <w:tcW w:w="596" w:type="dxa"/>
          </w:tcPr>
          <w:p w:rsidR="00EF6DF0" w:rsidRPr="00A04855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2407" w:type="dxa"/>
            <w:vMerge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F6DF0" w:rsidRPr="00A04855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8.09.</w:t>
            </w:r>
          </w:p>
        </w:tc>
        <w:tc>
          <w:tcPr>
            <w:tcW w:w="716" w:type="dxa"/>
          </w:tcPr>
          <w:p w:rsidR="00EF6DF0" w:rsidRPr="00A04855" w:rsidRDefault="00FB024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660" w:type="dxa"/>
          </w:tcPr>
          <w:p w:rsidR="00EF6DF0" w:rsidRPr="00A0485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805715" w:rsidTr="006679B7">
        <w:trPr>
          <w:trHeight w:val="268"/>
        </w:trPr>
        <w:tc>
          <w:tcPr>
            <w:tcW w:w="596" w:type="dxa"/>
          </w:tcPr>
          <w:p w:rsidR="00EF6DF0" w:rsidRPr="00805715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Default="00EF6DF0" w:rsidP="00EF6DF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</w:p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взаимного рас</w:t>
            </w:r>
            <w:r>
              <w:rPr>
                <w:sz w:val="20"/>
                <w:szCs w:val="20"/>
              </w:rPr>
              <w:softHyphen/>
              <w:t>положения прямой, луча,  отрезка; запись чисел</w:t>
            </w:r>
          </w:p>
        </w:tc>
        <w:tc>
          <w:tcPr>
            <w:tcW w:w="2125" w:type="dxa"/>
            <w:vMerge w:val="restart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прямую, луч; называют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2974" w:type="dxa"/>
            <w:vMerge w:val="restart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3398" w:type="dxa"/>
            <w:vMerge w:val="restart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то…». (К) – умеют слушать других, договариваться</w:t>
            </w:r>
          </w:p>
        </w:tc>
        <w:tc>
          <w:tcPr>
            <w:tcW w:w="716" w:type="dxa"/>
          </w:tcPr>
          <w:p w:rsidR="00EF6DF0" w:rsidRPr="00805715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9.09.</w:t>
            </w:r>
          </w:p>
        </w:tc>
        <w:tc>
          <w:tcPr>
            <w:tcW w:w="716" w:type="dxa"/>
          </w:tcPr>
          <w:p w:rsidR="00EF6DF0" w:rsidRPr="00805715" w:rsidRDefault="00FB024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660" w:type="dxa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805715" w:rsidTr="006679B7">
        <w:trPr>
          <w:trHeight w:val="268"/>
        </w:trPr>
        <w:tc>
          <w:tcPr>
            <w:tcW w:w="596" w:type="dxa"/>
          </w:tcPr>
          <w:p w:rsidR="00EF6DF0" w:rsidRPr="00805715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2407" w:type="dxa"/>
            <w:vMerge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F6DF0" w:rsidRPr="00805715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</w:t>
            </w:r>
          </w:p>
        </w:tc>
        <w:tc>
          <w:tcPr>
            <w:tcW w:w="716" w:type="dxa"/>
          </w:tcPr>
          <w:p w:rsidR="00EF6DF0" w:rsidRPr="00805715" w:rsidRDefault="00FB024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660" w:type="dxa"/>
          </w:tcPr>
          <w:p w:rsidR="00EF6DF0" w:rsidRPr="00805715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FE7D56" w:rsidTr="006679B7">
        <w:trPr>
          <w:trHeight w:val="268"/>
        </w:trPr>
        <w:tc>
          <w:tcPr>
            <w:tcW w:w="596" w:type="dxa"/>
          </w:tcPr>
          <w:p w:rsidR="00EF6DF0" w:rsidRPr="00FE7D56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</w:p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«штрих, деление, шкала»; устные вычис</w:t>
            </w:r>
            <w:r>
              <w:rPr>
                <w:sz w:val="20"/>
                <w:szCs w:val="20"/>
              </w:rPr>
              <w:softHyphen/>
              <w:t>ления; координаты то</w:t>
            </w:r>
            <w:r>
              <w:rPr>
                <w:sz w:val="20"/>
                <w:szCs w:val="20"/>
              </w:rPr>
              <w:softHyphen/>
              <w:t>чек.</w:t>
            </w:r>
          </w:p>
        </w:tc>
        <w:tc>
          <w:tcPr>
            <w:tcW w:w="2125" w:type="dxa"/>
            <w:vMerge w:val="restart"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</w:t>
            </w:r>
          </w:p>
        </w:tc>
        <w:tc>
          <w:tcPr>
            <w:tcW w:w="2974" w:type="dxa"/>
            <w:vMerge w:val="restart"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3398" w:type="dxa"/>
            <w:vMerge w:val="restart"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716" w:type="dxa"/>
          </w:tcPr>
          <w:p w:rsidR="00EF6DF0" w:rsidRPr="00FE7D56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</w:t>
            </w:r>
          </w:p>
        </w:tc>
        <w:tc>
          <w:tcPr>
            <w:tcW w:w="716" w:type="dxa"/>
          </w:tcPr>
          <w:p w:rsidR="00EF6DF0" w:rsidRPr="00FE7D56" w:rsidRDefault="00FB024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660" w:type="dxa"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F6DF0" w:rsidRPr="00FE7D56" w:rsidTr="006679B7">
        <w:trPr>
          <w:trHeight w:val="268"/>
        </w:trPr>
        <w:tc>
          <w:tcPr>
            <w:tcW w:w="596" w:type="dxa"/>
          </w:tcPr>
          <w:p w:rsidR="00EF6DF0" w:rsidRPr="00FE7D56" w:rsidRDefault="00EF6DF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2407" w:type="dxa"/>
            <w:vMerge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F6DF0" w:rsidRPr="00FE7D56" w:rsidRDefault="00905526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</w:t>
            </w:r>
          </w:p>
        </w:tc>
        <w:tc>
          <w:tcPr>
            <w:tcW w:w="716" w:type="dxa"/>
          </w:tcPr>
          <w:p w:rsidR="00EF6DF0" w:rsidRPr="00FE7D56" w:rsidRDefault="006679B7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660" w:type="dxa"/>
          </w:tcPr>
          <w:p w:rsidR="00EF6DF0" w:rsidRPr="00FE7D56" w:rsidRDefault="00EF6DF0" w:rsidP="00EF6DF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FE7D56" w:rsidTr="006679B7">
        <w:trPr>
          <w:trHeight w:val="268"/>
        </w:trPr>
        <w:tc>
          <w:tcPr>
            <w:tcW w:w="596" w:type="dxa"/>
          </w:tcPr>
          <w:p w:rsidR="006679B7" w:rsidRPr="00FE7D56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2407" w:type="dxa"/>
            <w:vMerge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</w:t>
            </w:r>
          </w:p>
        </w:tc>
        <w:tc>
          <w:tcPr>
            <w:tcW w:w="716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</w:t>
            </w:r>
          </w:p>
        </w:tc>
        <w:tc>
          <w:tcPr>
            <w:tcW w:w="660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382E69" w:rsidTr="006679B7">
        <w:trPr>
          <w:trHeight w:val="268"/>
        </w:trPr>
        <w:tc>
          <w:tcPr>
            <w:tcW w:w="596" w:type="dxa"/>
          </w:tcPr>
          <w:p w:rsidR="006679B7" w:rsidRPr="00382E69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Default="006679B7" w:rsidP="006679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</w:p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правил: какое из двух чисел больше; устные вычисления; изобр-е чисел на луче</w:t>
            </w:r>
          </w:p>
        </w:tc>
        <w:tc>
          <w:tcPr>
            <w:tcW w:w="2125" w:type="dxa"/>
            <w:vMerge w:val="restart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 числа по разрядам; записывают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4" w:type="dxa"/>
            <w:vMerge w:val="restart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познават. интерес к изучению предмета; применяют правила делового сотруднич-ва</w:t>
            </w:r>
          </w:p>
        </w:tc>
        <w:tc>
          <w:tcPr>
            <w:tcW w:w="3398" w:type="dxa"/>
            <w:vMerge w:val="restart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>дают сод-е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716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</w:t>
            </w:r>
          </w:p>
        </w:tc>
        <w:tc>
          <w:tcPr>
            <w:tcW w:w="716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</w:t>
            </w:r>
          </w:p>
        </w:tc>
        <w:tc>
          <w:tcPr>
            <w:tcW w:w="660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382E69" w:rsidTr="006679B7">
        <w:trPr>
          <w:trHeight w:val="268"/>
        </w:trPr>
        <w:tc>
          <w:tcPr>
            <w:tcW w:w="596" w:type="dxa"/>
          </w:tcPr>
          <w:p w:rsidR="006679B7" w:rsidRPr="00382E69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2407" w:type="dxa"/>
            <w:vMerge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</w:t>
            </w:r>
          </w:p>
        </w:tc>
        <w:tc>
          <w:tcPr>
            <w:tcW w:w="716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</w:t>
            </w:r>
          </w:p>
        </w:tc>
        <w:tc>
          <w:tcPr>
            <w:tcW w:w="660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382E69" w:rsidTr="006679B7">
        <w:trPr>
          <w:trHeight w:val="268"/>
        </w:trPr>
        <w:tc>
          <w:tcPr>
            <w:tcW w:w="596" w:type="dxa"/>
          </w:tcPr>
          <w:p w:rsidR="006679B7" w:rsidRPr="00382E69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2407" w:type="dxa"/>
            <w:vMerge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</w:t>
            </w:r>
          </w:p>
        </w:tc>
        <w:tc>
          <w:tcPr>
            <w:tcW w:w="716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</w:t>
            </w:r>
          </w:p>
        </w:tc>
        <w:tc>
          <w:tcPr>
            <w:tcW w:w="660" w:type="dxa"/>
          </w:tcPr>
          <w:p w:rsidR="006679B7" w:rsidRPr="00382E69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FE7D56" w:rsidTr="006679B7">
        <w:trPr>
          <w:trHeight w:val="268"/>
        </w:trPr>
        <w:tc>
          <w:tcPr>
            <w:tcW w:w="596" w:type="dxa"/>
          </w:tcPr>
          <w:p w:rsidR="006679B7" w:rsidRPr="00FE7D56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679B7" w:rsidRPr="00D14533" w:rsidRDefault="006679B7" w:rsidP="006679B7">
            <w:pPr>
              <w:jc w:val="both"/>
              <w:rPr>
                <w:color w:val="000000"/>
                <w:sz w:val="20"/>
                <w:szCs w:val="20"/>
              </w:rPr>
            </w:pPr>
            <w:r w:rsidRPr="00D14533">
              <w:rPr>
                <w:b/>
                <w:color w:val="000000"/>
                <w:sz w:val="20"/>
                <w:szCs w:val="20"/>
              </w:rPr>
              <w:t>к/р</w:t>
            </w:r>
            <w:r w:rsidRPr="00D14533">
              <w:rPr>
                <w:color w:val="000000"/>
                <w:sz w:val="20"/>
                <w:szCs w:val="20"/>
              </w:rPr>
              <w:t xml:space="preserve"> </w:t>
            </w:r>
            <w:r w:rsidRPr="00D14533">
              <w:rPr>
                <w:b/>
                <w:color w:val="000000"/>
                <w:sz w:val="20"/>
                <w:szCs w:val="20"/>
              </w:rPr>
              <w:t xml:space="preserve">№ 1: </w:t>
            </w:r>
            <w:r w:rsidRPr="00D14533">
              <w:rPr>
                <w:color w:val="000000"/>
                <w:sz w:val="20"/>
                <w:szCs w:val="20"/>
              </w:rPr>
              <w:t>Натуральные числа и  шкалы</w:t>
            </w:r>
          </w:p>
        </w:tc>
        <w:tc>
          <w:tcPr>
            <w:tcW w:w="2407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№1 </w:t>
            </w:r>
          </w:p>
        </w:tc>
        <w:tc>
          <w:tcPr>
            <w:tcW w:w="2125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выполняемых заданий</w:t>
            </w:r>
          </w:p>
        </w:tc>
        <w:tc>
          <w:tcPr>
            <w:tcW w:w="2974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398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выход и этой ситуации. (П) – делают предположения об инф-ции. (К) –критично относятся к своему мне</w:t>
            </w:r>
            <w:r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716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</w:t>
            </w:r>
          </w:p>
        </w:tc>
        <w:tc>
          <w:tcPr>
            <w:tcW w:w="716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</w:t>
            </w:r>
          </w:p>
        </w:tc>
        <w:tc>
          <w:tcPr>
            <w:tcW w:w="660" w:type="dxa"/>
          </w:tcPr>
          <w:p w:rsidR="006679B7" w:rsidRPr="00FE7D56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911A2E" w:rsidTr="006679B7">
        <w:trPr>
          <w:trHeight w:val="268"/>
        </w:trPr>
        <w:tc>
          <w:tcPr>
            <w:tcW w:w="596" w:type="dxa"/>
          </w:tcPr>
          <w:p w:rsidR="006679B7" w:rsidRPr="00911A2E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911A2E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2407" w:type="dxa"/>
          </w:tcPr>
          <w:p w:rsidR="006679B7" w:rsidRPr="00911A2E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6679B7" w:rsidRPr="00911A2E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6679B7" w:rsidRPr="00911A2E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:rsidR="006679B7" w:rsidRPr="00911A2E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911A2E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</w:t>
            </w:r>
          </w:p>
        </w:tc>
        <w:tc>
          <w:tcPr>
            <w:tcW w:w="716" w:type="dxa"/>
          </w:tcPr>
          <w:p w:rsidR="006679B7" w:rsidRPr="00911A2E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</w:t>
            </w:r>
          </w:p>
        </w:tc>
        <w:tc>
          <w:tcPr>
            <w:tcW w:w="660" w:type="dxa"/>
          </w:tcPr>
          <w:p w:rsidR="006679B7" w:rsidRPr="00911A2E" w:rsidRDefault="006679B7" w:rsidP="006679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C1075" w:rsidRDefault="00CC1075" w:rsidP="00CC1075">
      <w:pPr>
        <w:pStyle w:val="a8"/>
        <w:ind w:left="0"/>
        <w:jc w:val="center"/>
        <w:rPr>
          <w:sz w:val="28"/>
          <w:szCs w:val="28"/>
          <w:u w:val="single"/>
        </w:rPr>
      </w:pPr>
      <w:r w:rsidRPr="00A153ED">
        <w:rPr>
          <w:sz w:val="28"/>
          <w:szCs w:val="28"/>
          <w:u w:val="single"/>
        </w:rPr>
        <w:t>Календарно-тематическое планирование</w:t>
      </w:r>
      <w:r w:rsidR="00E63D9B">
        <w:rPr>
          <w:sz w:val="28"/>
          <w:szCs w:val="28"/>
          <w:u w:val="single"/>
        </w:rPr>
        <w:t xml:space="preserve"> в 5 классе по математике</w:t>
      </w:r>
    </w:p>
    <w:p w:rsidR="006905F8" w:rsidRDefault="006905F8" w:rsidP="00B325F4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6905F8" w:rsidSect="009D39D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600"/>
        <w:gridCol w:w="2409"/>
        <w:gridCol w:w="2407"/>
        <w:gridCol w:w="2125"/>
        <w:gridCol w:w="2972"/>
        <w:gridCol w:w="3398"/>
        <w:gridCol w:w="716"/>
        <w:gridCol w:w="716"/>
        <w:gridCol w:w="658"/>
      </w:tblGrid>
      <w:tr w:rsidR="006679B7" w:rsidRPr="00FE7D56" w:rsidTr="006679B7">
        <w:trPr>
          <w:trHeight w:val="268"/>
        </w:trPr>
        <w:tc>
          <w:tcPr>
            <w:tcW w:w="600" w:type="dxa"/>
          </w:tcPr>
          <w:p w:rsidR="006679B7" w:rsidRPr="00FE7D56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911A2E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2407" w:type="dxa"/>
            <w:vMerge w:val="restart"/>
          </w:tcPr>
          <w:p w:rsidR="006679B7" w:rsidRPr="00FE7D56" w:rsidRDefault="006679B7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названий компонентов и рез-тата сложения; сложение на</w:t>
            </w:r>
            <w:r>
              <w:rPr>
                <w:sz w:val="20"/>
                <w:szCs w:val="20"/>
              </w:rPr>
              <w:softHyphen/>
              <w:t>туральных чисел; реше</w:t>
            </w:r>
            <w:r>
              <w:rPr>
                <w:sz w:val="20"/>
                <w:szCs w:val="20"/>
              </w:rPr>
              <w:softHyphen/>
              <w:t>ние задач на сложение натуральных чисел.</w:t>
            </w:r>
          </w:p>
        </w:tc>
        <w:tc>
          <w:tcPr>
            <w:tcW w:w="2125" w:type="dxa"/>
            <w:vMerge w:val="restart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2972" w:type="dxa"/>
            <w:vMerge w:val="restart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3398" w:type="dxa"/>
            <w:vMerge w:val="restart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716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</w:tc>
        <w:tc>
          <w:tcPr>
            <w:tcW w:w="716" w:type="dxa"/>
          </w:tcPr>
          <w:p w:rsidR="006679B7" w:rsidRPr="00FE7D56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</w:tc>
        <w:tc>
          <w:tcPr>
            <w:tcW w:w="658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FE7D56" w:rsidTr="006679B7">
        <w:trPr>
          <w:trHeight w:val="268"/>
        </w:trPr>
        <w:tc>
          <w:tcPr>
            <w:tcW w:w="600" w:type="dxa"/>
          </w:tcPr>
          <w:p w:rsidR="006679B7" w:rsidRPr="00FE7D56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911A2E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2407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</w:p>
        </w:tc>
        <w:tc>
          <w:tcPr>
            <w:tcW w:w="716" w:type="dxa"/>
          </w:tcPr>
          <w:p w:rsidR="006679B7" w:rsidRPr="00FE7D56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</w:p>
        </w:tc>
        <w:tc>
          <w:tcPr>
            <w:tcW w:w="658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FE7D56" w:rsidTr="006679B7">
        <w:trPr>
          <w:trHeight w:val="268"/>
        </w:trPr>
        <w:tc>
          <w:tcPr>
            <w:tcW w:w="600" w:type="dxa"/>
          </w:tcPr>
          <w:p w:rsidR="006679B7" w:rsidRPr="00FE7D56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911A2E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2407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</w:p>
        </w:tc>
        <w:tc>
          <w:tcPr>
            <w:tcW w:w="716" w:type="dxa"/>
          </w:tcPr>
          <w:p w:rsidR="006679B7" w:rsidRPr="00FE7D56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</w:p>
        </w:tc>
        <w:tc>
          <w:tcPr>
            <w:tcW w:w="658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FE7D56" w:rsidTr="006679B7">
        <w:trPr>
          <w:trHeight w:val="268"/>
        </w:trPr>
        <w:tc>
          <w:tcPr>
            <w:tcW w:w="600" w:type="dxa"/>
          </w:tcPr>
          <w:p w:rsidR="006679B7" w:rsidRPr="00FE7D56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911A2E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2407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</w:t>
            </w:r>
          </w:p>
        </w:tc>
        <w:tc>
          <w:tcPr>
            <w:tcW w:w="716" w:type="dxa"/>
          </w:tcPr>
          <w:p w:rsidR="006679B7" w:rsidRPr="00FE7D56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</w:t>
            </w:r>
          </w:p>
        </w:tc>
        <w:tc>
          <w:tcPr>
            <w:tcW w:w="658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E267B4" w:rsidTr="006679B7">
        <w:trPr>
          <w:trHeight w:val="268"/>
        </w:trPr>
        <w:tc>
          <w:tcPr>
            <w:tcW w:w="600" w:type="dxa"/>
          </w:tcPr>
          <w:p w:rsidR="006679B7" w:rsidRPr="00E267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Default="006679B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</w:p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названий компонентов и рез-тата вычитания; свойств вы</w:t>
            </w:r>
            <w:r>
              <w:rPr>
                <w:sz w:val="20"/>
                <w:szCs w:val="20"/>
              </w:rPr>
              <w:softHyphen/>
              <w:t>читания; вычитание и сложение чисел; реше</w:t>
            </w:r>
            <w:r>
              <w:rPr>
                <w:sz w:val="20"/>
                <w:szCs w:val="20"/>
              </w:rPr>
              <w:softHyphen/>
              <w:t xml:space="preserve">ние задач </w:t>
            </w:r>
          </w:p>
        </w:tc>
        <w:tc>
          <w:tcPr>
            <w:tcW w:w="2125" w:type="dxa"/>
            <w:vMerge w:val="restart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2972" w:type="dxa"/>
            <w:vMerge w:val="restart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3398" w:type="dxa"/>
            <w:vMerge w:val="restart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716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</w:t>
            </w:r>
          </w:p>
        </w:tc>
        <w:tc>
          <w:tcPr>
            <w:tcW w:w="716" w:type="dxa"/>
          </w:tcPr>
          <w:p w:rsidR="006679B7" w:rsidRPr="00E267B4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</w:t>
            </w:r>
          </w:p>
        </w:tc>
        <w:tc>
          <w:tcPr>
            <w:tcW w:w="658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E267B4" w:rsidTr="006679B7">
        <w:trPr>
          <w:trHeight w:val="268"/>
        </w:trPr>
        <w:tc>
          <w:tcPr>
            <w:tcW w:w="600" w:type="dxa"/>
          </w:tcPr>
          <w:p w:rsidR="006679B7" w:rsidRPr="00E267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2407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</w:t>
            </w:r>
          </w:p>
        </w:tc>
        <w:tc>
          <w:tcPr>
            <w:tcW w:w="716" w:type="dxa"/>
          </w:tcPr>
          <w:p w:rsidR="006679B7" w:rsidRPr="00E267B4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</w:t>
            </w:r>
          </w:p>
        </w:tc>
        <w:tc>
          <w:tcPr>
            <w:tcW w:w="658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E267B4" w:rsidTr="006679B7">
        <w:trPr>
          <w:trHeight w:val="268"/>
        </w:trPr>
        <w:tc>
          <w:tcPr>
            <w:tcW w:w="600" w:type="dxa"/>
          </w:tcPr>
          <w:p w:rsidR="006679B7" w:rsidRPr="00E267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2407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716" w:type="dxa"/>
          </w:tcPr>
          <w:p w:rsidR="006679B7" w:rsidRPr="00E267B4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658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E267B4" w:rsidTr="006679B7">
        <w:trPr>
          <w:trHeight w:val="268"/>
        </w:trPr>
        <w:tc>
          <w:tcPr>
            <w:tcW w:w="600" w:type="dxa"/>
          </w:tcPr>
          <w:p w:rsidR="006679B7" w:rsidRPr="00E267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2407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716" w:type="dxa"/>
          </w:tcPr>
          <w:p w:rsidR="006679B7" w:rsidRPr="00E267B4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658" w:type="dxa"/>
          </w:tcPr>
          <w:p w:rsidR="006679B7" w:rsidRPr="00E267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FE7D56" w:rsidTr="006679B7">
        <w:trPr>
          <w:trHeight w:val="268"/>
        </w:trPr>
        <w:tc>
          <w:tcPr>
            <w:tcW w:w="600" w:type="dxa"/>
          </w:tcPr>
          <w:p w:rsidR="006679B7" w:rsidRPr="00FE7D56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F26A9E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26A9E">
              <w:rPr>
                <w:b/>
                <w:color w:val="000000"/>
                <w:sz w:val="20"/>
                <w:szCs w:val="20"/>
              </w:rPr>
              <w:t xml:space="preserve">к/р №2: </w:t>
            </w:r>
            <w:r w:rsidRPr="00F26A9E">
              <w:rPr>
                <w:color w:val="000000"/>
                <w:sz w:val="20"/>
                <w:szCs w:val="20"/>
              </w:rPr>
              <w:t>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26A9E">
              <w:rPr>
                <w:color w:val="000000"/>
                <w:sz w:val="20"/>
                <w:szCs w:val="20"/>
              </w:rPr>
              <w:t>читание натуральных чисел</w:t>
            </w:r>
          </w:p>
        </w:tc>
        <w:tc>
          <w:tcPr>
            <w:tcW w:w="2407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№2. </w:t>
            </w:r>
          </w:p>
        </w:tc>
        <w:tc>
          <w:tcPr>
            <w:tcW w:w="2125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2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398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716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716" w:type="dxa"/>
          </w:tcPr>
          <w:p w:rsidR="006679B7" w:rsidRPr="00FE7D56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58" w:type="dxa"/>
          </w:tcPr>
          <w:p w:rsidR="006679B7" w:rsidRPr="00FE7D56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27397D" w:rsidTr="006679B7">
        <w:trPr>
          <w:trHeight w:val="268"/>
        </w:trPr>
        <w:tc>
          <w:tcPr>
            <w:tcW w:w="600" w:type="dxa"/>
          </w:tcPr>
          <w:p w:rsidR="006679B7" w:rsidRPr="0027397D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2407" w:type="dxa"/>
            <w:vMerge w:val="restart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2125" w:type="dxa"/>
            <w:vMerge w:val="restart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и запи</w:t>
            </w:r>
            <w:r>
              <w:rPr>
                <w:sz w:val="20"/>
                <w:szCs w:val="20"/>
              </w:rPr>
              <w:softHyphen/>
              <w:t xml:space="preserve">сывают буквенные выражения; </w:t>
            </w:r>
          </w:p>
        </w:tc>
        <w:tc>
          <w:tcPr>
            <w:tcW w:w="2972" w:type="dxa"/>
            <w:vMerge w:val="restart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3398" w:type="dxa"/>
            <w:vMerge w:val="restart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716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716" w:type="dxa"/>
          </w:tcPr>
          <w:p w:rsidR="006679B7" w:rsidRPr="0027397D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658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27397D" w:rsidTr="006679B7">
        <w:trPr>
          <w:trHeight w:val="268"/>
        </w:trPr>
        <w:tc>
          <w:tcPr>
            <w:tcW w:w="600" w:type="dxa"/>
          </w:tcPr>
          <w:p w:rsidR="006679B7" w:rsidRPr="0027397D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2407" w:type="dxa"/>
            <w:vMerge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</w:p>
        </w:tc>
        <w:tc>
          <w:tcPr>
            <w:tcW w:w="716" w:type="dxa"/>
          </w:tcPr>
          <w:p w:rsidR="006679B7" w:rsidRPr="0027397D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27397D" w:rsidTr="006679B7">
        <w:trPr>
          <w:trHeight w:val="268"/>
        </w:trPr>
        <w:tc>
          <w:tcPr>
            <w:tcW w:w="600" w:type="dxa"/>
          </w:tcPr>
          <w:p w:rsidR="006679B7" w:rsidRPr="0027397D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2407" w:type="dxa"/>
            <w:vMerge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716" w:type="dxa"/>
          </w:tcPr>
          <w:p w:rsidR="006679B7" w:rsidRPr="0027397D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27397D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7E3BBB" w:rsidTr="006679B7">
        <w:trPr>
          <w:trHeight w:val="268"/>
        </w:trPr>
        <w:tc>
          <w:tcPr>
            <w:tcW w:w="600" w:type="dxa"/>
          </w:tcPr>
          <w:p w:rsidR="006679B7" w:rsidRPr="007E3BBB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7E3BBB" w:rsidRDefault="006679B7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</w:p>
        </w:tc>
        <w:tc>
          <w:tcPr>
            <w:tcW w:w="2407" w:type="dxa"/>
            <w:vMerge w:val="restart"/>
          </w:tcPr>
          <w:p w:rsidR="006679B7" w:rsidRPr="007E3BBB" w:rsidRDefault="006679B7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запись свойств сложения и вы</w:t>
            </w:r>
            <w:r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>
              <w:rPr>
                <w:sz w:val="20"/>
                <w:szCs w:val="20"/>
              </w:rPr>
              <w:softHyphen/>
              <w:t>ния; упрощение выраже</w:t>
            </w:r>
            <w:r>
              <w:rPr>
                <w:sz w:val="20"/>
                <w:szCs w:val="20"/>
              </w:rPr>
              <w:softHyphen/>
              <w:t>ний; нахождение значе</w:t>
            </w:r>
            <w:r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2125" w:type="dxa"/>
            <w:vMerge w:val="restart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ляют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2972" w:type="dxa"/>
            <w:vMerge w:val="restart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3398" w:type="dxa"/>
            <w:vMerge w:val="restart"/>
          </w:tcPr>
          <w:p w:rsidR="006679B7" w:rsidRPr="007E3BBB" w:rsidRDefault="006679B7" w:rsidP="00D45B4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716" w:type="dxa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716" w:type="dxa"/>
          </w:tcPr>
          <w:p w:rsidR="006679B7" w:rsidRPr="007E3BBB" w:rsidRDefault="006679B7" w:rsidP="009171B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7E3BBB" w:rsidTr="006679B7">
        <w:trPr>
          <w:trHeight w:val="268"/>
        </w:trPr>
        <w:tc>
          <w:tcPr>
            <w:tcW w:w="600" w:type="dxa"/>
          </w:tcPr>
          <w:p w:rsidR="006679B7" w:rsidRPr="007E3BBB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7E3BBB" w:rsidRDefault="006679B7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</w:p>
        </w:tc>
        <w:tc>
          <w:tcPr>
            <w:tcW w:w="2407" w:type="dxa"/>
            <w:vMerge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</w:t>
            </w:r>
          </w:p>
        </w:tc>
        <w:tc>
          <w:tcPr>
            <w:tcW w:w="716" w:type="dxa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7E3BBB" w:rsidTr="006679B7">
        <w:trPr>
          <w:trHeight w:val="268"/>
        </w:trPr>
        <w:tc>
          <w:tcPr>
            <w:tcW w:w="600" w:type="dxa"/>
          </w:tcPr>
          <w:p w:rsidR="006679B7" w:rsidRPr="007E3BBB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7E3BBB" w:rsidRDefault="006679B7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</w:p>
        </w:tc>
        <w:tc>
          <w:tcPr>
            <w:tcW w:w="2407" w:type="dxa"/>
            <w:vMerge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</w:tc>
        <w:tc>
          <w:tcPr>
            <w:tcW w:w="716" w:type="dxa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7E3BBB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82872" w:rsidTr="006679B7">
        <w:trPr>
          <w:trHeight w:val="268"/>
        </w:trPr>
        <w:tc>
          <w:tcPr>
            <w:tcW w:w="600" w:type="dxa"/>
          </w:tcPr>
          <w:p w:rsidR="006679B7" w:rsidRPr="00B82872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2407" w:type="dxa"/>
            <w:vMerge w:val="restart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2125" w:type="dxa"/>
            <w:vMerge w:val="restart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простейшие уравнения; состав</w:t>
            </w:r>
            <w:r>
              <w:rPr>
                <w:sz w:val="20"/>
                <w:szCs w:val="20"/>
              </w:rPr>
              <w:softHyphen/>
              <w:t>ляют 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2972" w:type="dxa"/>
            <w:vMerge w:val="restart"/>
          </w:tcPr>
          <w:p w:rsidR="006679B7" w:rsidRPr="007E3BBB" w:rsidRDefault="006679B7" w:rsidP="00C057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3398" w:type="dxa"/>
            <w:vMerge w:val="restart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учителем. (П) – сопоставляют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716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</w:tc>
        <w:tc>
          <w:tcPr>
            <w:tcW w:w="716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82872" w:rsidTr="006679B7">
        <w:trPr>
          <w:trHeight w:val="268"/>
        </w:trPr>
        <w:tc>
          <w:tcPr>
            <w:tcW w:w="600" w:type="dxa"/>
          </w:tcPr>
          <w:p w:rsidR="006679B7" w:rsidRPr="00B82872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2407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716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82872" w:rsidTr="006679B7">
        <w:trPr>
          <w:trHeight w:val="268"/>
        </w:trPr>
        <w:tc>
          <w:tcPr>
            <w:tcW w:w="600" w:type="dxa"/>
          </w:tcPr>
          <w:p w:rsidR="006679B7" w:rsidRPr="00B82872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2407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</w:tc>
        <w:tc>
          <w:tcPr>
            <w:tcW w:w="716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82872" w:rsidTr="006679B7">
        <w:trPr>
          <w:trHeight w:val="268"/>
        </w:trPr>
        <w:tc>
          <w:tcPr>
            <w:tcW w:w="600" w:type="dxa"/>
          </w:tcPr>
          <w:p w:rsidR="006679B7" w:rsidRPr="00B82872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2407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</w:tc>
        <w:tc>
          <w:tcPr>
            <w:tcW w:w="716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82872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2E1B55" w:rsidTr="006679B7">
        <w:trPr>
          <w:trHeight w:val="268"/>
        </w:trPr>
        <w:tc>
          <w:tcPr>
            <w:tcW w:w="600" w:type="dxa"/>
          </w:tcPr>
          <w:p w:rsidR="006679B7" w:rsidRPr="002E1B55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2E1B5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E1B55">
              <w:rPr>
                <w:b/>
                <w:color w:val="000000"/>
                <w:sz w:val="20"/>
                <w:szCs w:val="20"/>
              </w:rPr>
              <w:t>К/р №3:</w:t>
            </w:r>
            <w:r w:rsidRPr="002E1B55">
              <w:rPr>
                <w:color w:val="000000"/>
                <w:sz w:val="20"/>
                <w:szCs w:val="20"/>
              </w:rPr>
              <w:t xml:space="preserve"> Числовые и буквенные выражения</w:t>
            </w:r>
          </w:p>
        </w:tc>
        <w:tc>
          <w:tcPr>
            <w:tcW w:w="2407" w:type="dxa"/>
          </w:tcPr>
          <w:p w:rsidR="006679B7" w:rsidRPr="00FE7D56" w:rsidRDefault="006679B7" w:rsidP="002E1B5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№3. </w:t>
            </w:r>
          </w:p>
        </w:tc>
        <w:tc>
          <w:tcPr>
            <w:tcW w:w="2125" w:type="dxa"/>
          </w:tcPr>
          <w:p w:rsidR="006679B7" w:rsidRPr="00FE7D56" w:rsidRDefault="006679B7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2" w:type="dxa"/>
          </w:tcPr>
          <w:p w:rsidR="006679B7" w:rsidRPr="00FE7D56" w:rsidRDefault="006679B7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398" w:type="dxa"/>
          </w:tcPr>
          <w:p w:rsidR="006679B7" w:rsidRPr="00FE7D56" w:rsidRDefault="006679B7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16" w:type="dxa"/>
          </w:tcPr>
          <w:p w:rsidR="006679B7" w:rsidRPr="002E1B5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716" w:type="dxa"/>
          </w:tcPr>
          <w:p w:rsidR="006679B7" w:rsidRPr="002E1B5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2E1B5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461050" w:rsidTr="006679B7">
        <w:trPr>
          <w:trHeight w:val="268"/>
        </w:trPr>
        <w:tc>
          <w:tcPr>
            <w:tcW w:w="600" w:type="dxa"/>
          </w:tcPr>
          <w:p w:rsidR="006679B7" w:rsidRPr="00461050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1050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409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407" w:type="dxa"/>
            <w:vMerge w:val="restart"/>
          </w:tcPr>
          <w:p w:rsidR="006679B7" w:rsidRPr="00461050" w:rsidRDefault="006679B7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5" w:type="dxa"/>
            <w:vMerge w:val="restart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и выбирают порядок действий; пошагово контроли</w:t>
            </w:r>
            <w:r>
              <w:rPr>
                <w:sz w:val="20"/>
                <w:szCs w:val="20"/>
              </w:rPr>
              <w:softHyphen/>
              <w:t>руют правильность вычислений; модели</w:t>
            </w:r>
            <w:r>
              <w:rPr>
                <w:sz w:val="20"/>
                <w:szCs w:val="20"/>
              </w:rPr>
              <w:softHyphen/>
              <w:t>руют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972" w:type="dxa"/>
            <w:vMerge w:val="restart"/>
          </w:tcPr>
          <w:p w:rsidR="006679B7" w:rsidRPr="00461050" w:rsidRDefault="006679B7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3398" w:type="dxa"/>
            <w:vMerge w:val="restart"/>
          </w:tcPr>
          <w:p w:rsidR="006679B7" w:rsidRPr="00461050" w:rsidRDefault="006679B7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461050" w:rsidTr="006679B7">
        <w:trPr>
          <w:trHeight w:val="268"/>
        </w:trPr>
        <w:tc>
          <w:tcPr>
            <w:tcW w:w="600" w:type="dxa"/>
          </w:tcPr>
          <w:p w:rsidR="006679B7" w:rsidRPr="00461050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407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461050" w:rsidTr="006679B7">
        <w:trPr>
          <w:trHeight w:val="268"/>
        </w:trPr>
        <w:tc>
          <w:tcPr>
            <w:tcW w:w="600" w:type="dxa"/>
          </w:tcPr>
          <w:p w:rsidR="006679B7" w:rsidRPr="00461050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407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461050" w:rsidTr="006679B7">
        <w:trPr>
          <w:trHeight w:val="268"/>
        </w:trPr>
        <w:tc>
          <w:tcPr>
            <w:tcW w:w="600" w:type="dxa"/>
          </w:tcPr>
          <w:p w:rsidR="006679B7" w:rsidRPr="00461050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407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</w:t>
            </w: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461050" w:rsidTr="006679B7">
        <w:trPr>
          <w:trHeight w:val="268"/>
        </w:trPr>
        <w:tc>
          <w:tcPr>
            <w:tcW w:w="600" w:type="dxa"/>
          </w:tcPr>
          <w:p w:rsidR="006679B7" w:rsidRPr="00461050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407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</w:t>
            </w: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461050" w:rsidTr="006679B7">
        <w:trPr>
          <w:trHeight w:val="268"/>
        </w:trPr>
        <w:tc>
          <w:tcPr>
            <w:tcW w:w="600" w:type="dxa"/>
          </w:tcPr>
          <w:p w:rsidR="006679B7" w:rsidRPr="00461050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407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716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46105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E3DB4" w:rsidTr="006679B7">
        <w:trPr>
          <w:trHeight w:val="268"/>
        </w:trPr>
        <w:tc>
          <w:tcPr>
            <w:tcW w:w="600" w:type="dxa"/>
          </w:tcPr>
          <w:p w:rsidR="006679B7" w:rsidRPr="00BE3D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2407" w:type="dxa"/>
            <w:vMerge w:val="restart"/>
          </w:tcPr>
          <w:p w:rsidR="006679B7" w:rsidRPr="00BE3DB4" w:rsidRDefault="006679B7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 xml:space="preserve">щью уравнений; </w:t>
            </w:r>
          </w:p>
        </w:tc>
        <w:tc>
          <w:tcPr>
            <w:tcW w:w="2125" w:type="dxa"/>
            <w:vMerge w:val="restart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величин; решают простейшие уравне</w:t>
            </w:r>
            <w:r>
              <w:rPr>
                <w:sz w:val="20"/>
                <w:szCs w:val="20"/>
              </w:rPr>
              <w:softHyphen/>
              <w:t>ния; планируют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972" w:type="dxa"/>
            <w:vMerge w:val="restart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3398" w:type="dxa"/>
            <w:vMerge w:val="restart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E3DB4" w:rsidTr="006679B7">
        <w:trPr>
          <w:trHeight w:val="268"/>
        </w:trPr>
        <w:tc>
          <w:tcPr>
            <w:tcW w:w="600" w:type="dxa"/>
          </w:tcPr>
          <w:p w:rsidR="006679B7" w:rsidRPr="00BE3D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2407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E3DB4" w:rsidTr="006679B7">
        <w:trPr>
          <w:trHeight w:val="268"/>
        </w:trPr>
        <w:tc>
          <w:tcPr>
            <w:tcW w:w="600" w:type="dxa"/>
          </w:tcPr>
          <w:p w:rsidR="006679B7" w:rsidRPr="00BE3D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2407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</w:t>
            </w: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E3DB4" w:rsidTr="006679B7">
        <w:trPr>
          <w:trHeight w:val="268"/>
        </w:trPr>
        <w:tc>
          <w:tcPr>
            <w:tcW w:w="600" w:type="dxa"/>
          </w:tcPr>
          <w:p w:rsidR="006679B7" w:rsidRPr="00BE3D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2407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E3DB4" w:rsidTr="006679B7">
        <w:trPr>
          <w:trHeight w:val="268"/>
        </w:trPr>
        <w:tc>
          <w:tcPr>
            <w:tcW w:w="600" w:type="dxa"/>
          </w:tcPr>
          <w:p w:rsidR="006679B7" w:rsidRPr="00BE3D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2407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E3DB4" w:rsidTr="006679B7">
        <w:trPr>
          <w:trHeight w:val="268"/>
        </w:trPr>
        <w:tc>
          <w:tcPr>
            <w:tcW w:w="600" w:type="dxa"/>
          </w:tcPr>
          <w:p w:rsidR="006679B7" w:rsidRPr="00BE3DB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2407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716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E3DB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C81335" w:rsidTr="006679B7">
        <w:trPr>
          <w:trHeight w:val="268"/>
        </w:trPr>
        <w:tc>
          <w:tcPr>
            <w:tcW w:w="600" w:type="dxa"/>
          </w:tcPr>
          <w:p w:rsidR="006679B7" w:rsidRPr="00C81335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Default="006679B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6679B7" w:rsidRPr="00C81335" w:rsidRDefault="006679B7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5" w:type="dxa"/>
            <w:vMerge w:val="restart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2972" w:type="dxa"/>
            <w:vMerge w:val="restart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3398" w:type="dxa"/>
            <w:vMerge w:val="restart"/>
          </w:tcPr>
          <w:p w:rsidR="006679B7" w:rsidRPr="00C81335" w:rsidRDefault="006679B7" w:rsidP="00227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716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716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C81335" w:rsidTr="006679B7">
        <w:trPr>
          <w:trHeight w:val="268"/>
        </w:trPr>
        <w:tc>
          <w:tcPr>
            <w:tcW w:w="600" w:type="dxa"/>
          </w:tcPr>
          <w:p w:rsidR="006679B7" w:rsidRPr="00C81335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2407" w:type="dxa"/>
            <w:vMerge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</w:p>
        </w:tc>
        <w:tc>
          <w:tcPr>
            <w:tcW w:w="716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C81335" w:rsidTr="006679B7">
        <w:trPr>
          <w:trHeight w:val="268"/>
        </w:trPr>
        <w:tc>
          <w:tcPr>
            <w:tcW w:w="600" w:type="dxa"/>
          </w:tcPr>
          <w:p w:rsidR="006679B7" w:rsidRPr="00C81335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2407" w:type="dxa"/>
            <w:vMerge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</w:t>
            </w:r>
          </w:p>
        </w:tc>
        <w:tc>
          <w:tcPr>
            <w:tcW w:w="716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C81335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BB5620" w:rsidTr="006679B7">
        <w:trPr>
          <w:trHeight w:val="268"/>
        </w:trPr>
        <w:tc>
          <w:tcPr>
            <w:tcW w:w="600" w:type="dxa"/>
          </w:tcPr>
          <w:p w:rsidR="006679B7" w:rsidRPr="00BB5620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BB562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B5620">
              <w:rPr>
                <w:b/>
                <w:color w:val="000000"/>
                <w:sz w:val="20"/>
                <w:szCs w:val="20"/>
              </w:rPr>
              <w:t xml:space="preserve">К/р №4: </w:t>
            </w:r>
            <w:r w:rsidRPr="00BB5620"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2407" w:type="dxa"/>
          </w:tcPr>
          <w:p w:rsidR="006679B7" w:rsidRPr="00FE7D56" w:rsidRDefault="006679B7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№4. </w:t>
            </w:r>
          </w:p>
        </w:tc>
        <w:tc>
          <w:tcPr>
            <w:tcW w:w="2125" w:type="dxa"/>
          </w:tcPr>
          <w:p w:rsidR="006679B7" w:rsidRPr="00FE7D56" w:rsidRDefault="006679B7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2" w:type="dxa"/>
          </w:tcPr>
          <w:p w:rsidR="006679B7" w:rsidRPr="00FE7D56" w:rsidRDefault="006679B7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398" w:type="dxa"/>
          </w:tcPr>
          <w:p w:rsidR="006679B7" w:rsidRPr="00FE7D56" w:rsidRDefault="006679B7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16" w:type="dxa"/>
          </w:tcPr>
          <w:p w:rsidR="006679B7" w:rsidRPr="00BB562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716" w:type="dxa"/>
          </w:tcPr>
          <w:p w:rsidR="006679B7" w:rsidRPr="00BB562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BB5620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196854" w:rsidTr="006679B7">
        <w:trPr>
          <w:trHeight w:val="268"/>
        </w:trPr>
        <w:tc>
          <w:tcPr>
            <w:tcW w:w="600" w:type="dxa"/>
          </w:tcPr>
          <w:p w:rsidR="006679B7" w:rsidRPr="0019685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2407" w:type="dxa"/>
            <w:vMerge w:val="restart"/>
          </w:tcPr>
          <w:p w:rsidR="006679B7" w:rsidRPr="00196854" w:rsidRDefault="006679B7" w:rsidP="0019685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распределительного свойства умнож-я отн-но сложения и вычитания; умножение натуральных чисел; решение уравне</w:t>
            </w:r>
            <w:r>
              <w:rPr>
                <w:sz w:val="20"/>
                <w:szCs w:val="20"/>
              </w:rPr>
              <w:softHyphen/>
              <w:t>ний и задач;</w:t>
            </w:r>
          </w:p>
        </w:tc>
        <w:tc>
          <w:tcPr>
            <w:tcW w:w="2125" w:type="dxa"/>
            <w:vMerge w:val="restart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буквы для обозначения чи</w:t>
            </w:r>
            <w:r>
              <w:rPr>
                <w:sz w:val="20"/>
                <w:szCs w:val="20"/>
              </w:rPr>
              <w:softHyphen/>
              <w:t>сел; выбирают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  <w:t>нения действий; со</w:t>
            </w:r>
            <w:r>
              <w:rPr>
                <w:sz w:val="20"/>
                <w:szCs w:val="20"/>
              </w:rPr>
              <w:softHyphen/>
              <w:t>ставляют буквенные выражения</w:t>
            </w:r>
          </w:p>
        </w:tc>
        <w:tc>
          <w:tcPr>
            <w:tcW w:w="2972" w:type="dxa"/>
            <w:vMerge w:val="restart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3398" w:type="dxa"/>
            <w:vMerge w:val="restart"/>
          </w:tcPr>
          <w:p w:rsidR="006679B7" w:rsidRPr="00196854" w:rsidRDefault="006679B7" w:rsidP="0071357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196854" w:rsidTr="006679B7">
        <w:trPr>
          <w:trHeight w:val="268"/>
        </w:trPr>
        <w:tc>
          <w:tcPr>
            <w:tcW w:w="600" w:type="dxa"/>
          </w:tcPr>
          <w:p w:rsidR="006679B7" w:rsidRPr="0019685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2407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196854" w:rsidTr="006679B7">
        <w:trPr>
          <w:trHeight w:val="268"/>
        </w:trPr>
        <w:tc>
          <w:tcPr>
            <w:tcW w:w="600" w:type="dxa"/>
          </w:tcPr>
          <w:p w:rsidR="006679B7" w:rsidRPr="0019685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2407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196854" w:rsidTr="006679B7">
        <w:trPr>
          <w:trHeight w:val="268"/>
        </w:trPr>
        <w:tc>
          <w:tcPr>
            <w:tcW w:w="600" w:type="dxa"/>
          </w:tcPr>
          <w:p w:rsidR="006679B7" w:rsidRPr="0019685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2407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196854" w:rsidTr="006679B7">
        <w:trPr>
          <w:trHeight w:val="268"/>
        </w:trPr>
        <w:tc>
          <w:tcPr>
            <w:tcW w:w="600" w:type="dxa"/>
          </w:tcPr>
          <w:p w:rsidR="006679B7" w:rsidRPr="0019685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2407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196854" w:rsidTr="006679B7">
        <w:trPr>
          <w:trHeight w:val="268"/>
        </w:trPr>
        <w:tc>
          <w:tcPr>
            <w:tcW w:w="600" w:type="dxa"/>
          </w:tcPr>
          <w:p w:rsidR="006679B7" w:rsidRPr="00196854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2407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716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196854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805E28" w:rsidTr="006679B7">
        <w:trPr>
          <w:trHeight w:val="268"/>
        </w:trPr>
        <w:tc>
          <w:tcPr>
            <w:tcW w:w="600" w:type="dxa"/>
          </w:tcPr>
          <w:p w:rsidR="006679B7" w:rsidRPr="00805E28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2407" w:type="dxa"/>
            <w:vMerge w:val="restart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5" w:type="dxa"/>
            <w:vMerge w:val="restart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2972" w:type="dxa"/>
            <w:vMerge w:val="restart"/>
          </w:tcPr>
          <w:p w:rsidR="006679B7" w:rsidRPr="00196854" w:rsidRDefault="006679B7" w:rsidP="00D02CD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3398" w:type="dxa"/>
            <w:vMerge w:val="restart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716" w:type="dxa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716" w:type="dxa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679B7" w:rsidRPr="00805E28" w:rsidTr="006679B7">
        <w:trPr>
          <w:trHeight w:val="268"/>
        </w:trPr>
        <w:tc>
          <w:tcPr>
            <w:tcW w:w="600" w:type="dxa"/>
          </w:tcPr>
          <w:p w:rsidR="006679B7" w:rsidRPr="00805E28" w:rsidRDefault="006679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2407" w:type="dxa"/>
            <w:vMerge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716" w:type="dxa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6679B7" w:rsidRPr="00805E28" w:rsidRDefault="006679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D02CD0" w:rsidRDefault="00D02CD0" w:rsidP="00B325F4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D02CD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597"/>
        <w:gridCol w:w="2410"/>
        <w:gridCol w:w="2408"/>
        <w:gridCol w:w="2126"/>
        <w:gridCol w:w="2975"/>
        <w:gridCol w:w="3400"/>
        <w:gridCol w:w="716"/>
        <w:gridCol w:w="709"/>
        <w:gridCol w:w="660"/>
      </w:tblGrid>
      <w:tr w:rsidR="00FA7405" w:rsidRPr="005F272C" w:rsidTr="00EF6DF0">
        <w:trPr>
          <w:trHeight w:val="268"/>
        </w:trPr>
        <w:tc>
          <w:tcPr>
            <w:tcW w:w="598" w:type="dxa"/>
          </w:tcPr>
          <w:p w:rsidR="00FA7405" w:rsidRPr="005F272C" w:rsidRDefault="00FA740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A7405" w:rsidRDefault="00FA740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696CBA" w:rsidRPr="005F272C" w:rsidRDefault="00696CB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FA7405" w:rsidRPr="005F272C" w:rsidRDefault="00FA7405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</w:t>
            </w:r>
            <w:r w:rsidR="00C572C1" w:rsidRPr="005F272C">
              <w:rPr>
                <w:sz w:val="20"/>
                <w:szCs w:val="20"/>
              </w:rPr>
              <w:t xml:space="preserve"> степени</w:t>
            </w:r>
            <w:r w:rsidRPr="005F272C">
              <w:rPr>
                <w:sz w:val="20"/>
                <w:szCs w:val="20"/>
              </w:rPr>
              <w:t>»</w:t>
            </w:r>
            <w:r w:rsidR="00C572C1" w:rsidRPr="005F272C">
              <w:rPr>
                <w:sz w:val="20"/>
                <w:szCs w:val="20"/>
              </w:rPr>
              <w:t>; составление таблицы квадратов и ку</w:t>
            </w:r>
            <w:r w:rsidR="00C572C1"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127" w:type="dxa"/>
            <w:vMerge w:val="restart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Контролируют пра</w:t>
            </w:r>
            <w:r w:rsidRPr="005F272C">
              <w:rPr>
                <w:sz w:val="20"/>
                <w:szCs w:val="20"/>
              </w:rPr>
              <w:softHyphen/>
              <w:t>вильность выполне</w:t>
            </w:r>
            <w:r w:rsidRPr="005F272C"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976" w:type="dxa"/>
            <w:vMerge w:val="restart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  <w:vMerge w:val="restart"/>
          </w:tcPr>
          <w:p w:rsidR="00FA7405" w:rsidRPr="005F272C" w:rsidRDefault="00FA7405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5F272C">
              <w:rPr>
                <w:sz w:val="20"/>
                <w:szCs w:val="20"/>
              </w:rPr>
              <w:softHyphen/>
              <w:t>жения об информа</w:t>
            </w:r>
            <w:r w:rsidRPr="005F272C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709" w:type="dxa"/>
          </w:tcPr>
          <w:p w:rsidR="00FA7405" w:rsidRPr="005F272C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</w:t>
            </w:r>
          </w:p>
        </w:tc>
        <w:tc>
          <w:tcPr>
            <w:tcW w:w="709" w:type="dxa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A7405" w:rsidRPr="005F272C" w:rsidTr="00EF6DF0">
        <w:trPr>
          <w:trHeight w:val="268"/>
        </w:trPr>
        <w:tc>
          <w:tcPr>
            <w:tcW w:w="598" w:type="dxa"/>
          </w:tcPr>
          <w:p w:rsidR="00FA7405" w:rsidRPr="005F272C" w:rsidRDefault="00FA740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6CBA" w:rsidRDefault="00696CB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</w:tc>
        <w:tc>
          <w:tcPr>
            <w:tcW w:w="2409" w:type="dxa"/>
            <w:vMerge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405" w:rsidRPr="005F272C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</w:t>
            </w:r>
          </w:p>
        </w:tc>
        <w:tc>
          <w:tcPr>
            <w:tcW w:w="709" w:type="dxa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A7405" w:rsidRPr="005F272C" w:rsidTr="00EF6DF0">
        <w:trPr>
          <w:trHeight w:val="268"/>
        </w:trPr>
        <w:tc>
          <w:tcPr>
            <w:tcW w:w="598" w:type="dxa"/>
          </w:tcPr>
          <w:p w:rsidR="00FA7405" w:rsidRPr="005F272C" w:rsidRDefault="00FA740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6CBA" w:rsidRDefault="00696CBA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К/р №5:</w:t>
            </w:r>
            <w:r w:rsidRPr="005F272C"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5F272C">
              <w:rPr>
                <w:color w:val="000000"/>
                <w:sz w:val="20"/>
                <w:szCs w:val="20"/>
              </w:rPr>
              <w:softHyphen/>
              <w:t>ражений</w:t>
            </w:r>
          </w:p>
        </w:tc>
        <w:tc>
          <w:tcPr>
            <w:tcW w:w="2409" w:type="dxa"/>
          </w:tcPr>
          <w:p w:rsidR="00FA7405" w:rsidRPr="005F272C" w:rsidRDefault="00FA7405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 w:rsidR="003B7241" w:rsidRPr="005F272C">
              <w:rPr>
                <w:sz w:val="20"/>
                <w:szCs w:val="20"/>
              </w:rPr>
              <w:t>5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FA7405" w:rsidRPr="005F272C" w:rsidRDefault="00FA7405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FA7405" w:rsidRPr="005F272C" w:rsidRDefault="00FA7405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FA7405" w:rsidRPr="005F272C" w:rsidRDefault="00FA7405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FA7405" w:rsidRPr="005F272C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</w:t>
            </w:r>
          </w:p>
        </w:tc>
        <w:tc>
          <w:tcPr>
            <w:tcW w:w="709" w:type="dxa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FA7405" w:rsidRPr="005F272C" w:rsidRDefault="00FA74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76EB" w:rsidRPr="005F272C" w:rsidTr="00EF6DF0">
        <w:trPr>
          <w:trHeight w:val="268"/>
        </w:trPr>
        <w:tc>
          <w:tcPr>
            <w:tcW w:w="598" w:type="dxa"/>
          </w:tcPr>
          <w:p w:rsidR="009776EB" w:rsidRPr="005F272C" w:rsidRDefault="009776EB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776EB" w:rsidRDefault="009776E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Формулы</w:t>
            </w:r>
          </w:p>
          <w:p w:rsidR="00696CBA" w:rsidRPr="005F272C" w:rsidRDefault="00696CB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776EB" w:rsidRPr="005F272C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7" w:type="dxa"/>
            <w:vMerge w:val="restart"/>
          </w:tcPr>
          <w:p w:rsidR="009776EB" w:rsidRPr="005F272C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Составляют буквен</w:t>
            </w:r>
            <w:r w:rsidR="00A3670E"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ные выражения, на</w:t>
            </w:r>
            <w:r w:rsidR="00A3670E"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ходят значения выра</w:t>
            </w:r>
            <w:r w:rsidR="00A3670E"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жений</w:t>
            </w:r>
          </w:p>
        </w:tc>
        <w:tc>
          <w:tcPr>
            <w:tcW w:w="2976" w:type="dxa"/>
            <w:vMerge w:val="restart"/>
          </w:tcPr>
          <w:p w:rsidR="009776EB" w:rsidRPr="005F272C" w:rsidRDefault="009776EB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  <w:vMerge w:val="restart"/>
          </w:tcPr>
          <w:p w:rsidR="009776EB" w:rsidRPr="005F272C" w:rsidRDefault="009776EB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709" w:type="dxa"/>
          </w:tcPr>
          <w:p w:rsidR="009776EB" w:rsidRPr="005F272C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709" w:type="dxa"/>
          </w:tcPr>
          <w:p w:rsidR="009776EB" w:rsidRPr="005F272C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776EB" w:rsidRPr="005F272C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776EB" w:rsidRPr="00F86693" w:rsidTr="00EF6DF0">
        <w:trPr>
          <w:trHeight w:val="268"/>
        </w:trPr>
        <w:tc>
          <w:tcPr>
            <w:tcW w:w="598" w:type="dxa"/>
          </w:tcPr>
          <w:p w:rsidR="009776EB" w:rsidRPr="00F86693" w:rsidRDefault="009776EB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6CBA" w:rsidRDefault="00696CB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9776EB" w:rsidRPr="00F86693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2409" w:type="dxa"/>
            <w:vMerge/>
          </w:tcPr>
          <w:p w:rsidR="009776EB" w:rsidRPr="00F86693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76EB" w:rsidRPr="00F86693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776EB" w:rsidRPr="00F86693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776EB" w:rsidRPr="00F86693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76EB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709" w:type="dxa"/>
          </w:tcPr>
          <w:p w:rsidR="009776EB" w:rsidRPr="00F86693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776EB" w:rsidRPr="00F86693" w:rsidRDefault="009776E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D01CC" w:rsidRPr="00F86693" w:rsidTr="00EF6DF0">
        <w:trPr>
          <w:trHeight w:val="268"/>
        </w:trPr>
        <w:tc>
          <w:tcPr>
            <w:tcW w:w="598" w:type="dxa"/>
          </w:tcPr>
          <w:p w:rsidR="005D01CC" w:rsidRPr="00F86693" w:rsidRDefault="005D01CC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 w:rsidR="00F86693"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щади прямоугольника</w:t>
            </w:r>
          </w:p>
        </w:tc>
        <w:tc>
          <w:tcPr>
            <w:tcW w:w="2409" w:type="dxa"/>
            <w:vMerge w:val="restart"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Обсуждение и выведение формул площади прямо</w:t>
            </w:r>
            <w:r w:rsidR="00F86693"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7" w:type="dxa"/>
            <w:vMerge w:val="restart"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Описывают явления и события с использо</w:t>
            </w:r>
            <w:r w:rsidR="00F86693"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 xml:space="preserve">ванием буквенных выражений; работают по составленному плану </w:t>
            </w:r>
          </w:p>
        </w:tc>
        <w:tc>
          <w:tcPr>
            <w:tcW w:w="2976" w:type="dxa"/>
            <w:vMerge w:val="restart"/>
          </w:tcPr>
          <w:p w:rsidR="005D01CC" w:rsidRPr="00F86693" w:rsidRDefault="005D01CC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5D01CC" w:rsidRPr="00F86693" w:rsidRDefault="00B174A9" w:rsidP="00B174A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 w:rsidR="00F86693"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зывать свою точку зрения, оформ</w:t>
            </w:r>
            <w:r w:rsidR="00F86693"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лять свои мысли в устной и пись</w:t>
            </w:r>
            <w:r w:rsidR="00F86693"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менной речи</w:t>
            </w:r>
          </w:p>
        </w:tc>
        <w:tc>
          <w:tcPr>
            <w:tcW w:w="709" w:type="dxa"/>
          </w:tcPr>
          <w:p w:rsidR="005D01CC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</w:tc>
        <w:tc>
          <w:tcPr>
            <w:tcW w:w="709" w:type="dxa"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D01CC" w:rsidRPr="00F86693" w:rsidTr="00EF6DF0">
        <w:trPr>
          <w:trHeight w:val="268"/>
        </w:trPr>
        <w:tc>
          <w:tcPr>
            <w:tcW w:w="598" w:type="dxa"/>
          </w:tcPr>
          <w:p w:rsidR="005D01CC" w:rsidRPr="00F86693" w:rsidRDefault="005D01CC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6CBA" w:rsidRDefault="00696CB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 w:rsidR="00F86693"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щади прямоугольника</w:t>
            </w:r>
          </w:p>
        </w:tc>
        <w:tc>
          <w:tcPr>
            <w:tcW w:w="2409" w:type="dxa"/>
            <w:vMerge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01CC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</w:t>
            </w:r>
          </w:p>
        </w:tc>
        <w:tc>
          <w:tcPr>
            <w:tcW w:w="709" w:type="dxa"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5D01CC" w:rsidRPr="00F86693" w:rsidRDefault="005D01C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A64DA" w:rsidRPr="00F86693" w:rsidTr="00EF6DF0">
        <w:trPr>
          <w:trHeight w:val="268"/>
        </w:trPr>
        <w:tc>
          <w:tcPr>
            <w:tcW w:w="598" w:type="dxa"/>
          </w:tcPr>
          <w:p w:rsidR="00BA64DA" w:rsidRPr="00F86693" w:rsidRDefault="00BA64D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2409" w:type="dxa"/>
            <w:vMerge w:val="restart"/>
          </w:tcPr>
          <w:p w:rsidR="00BA64DA" w:rsidRPr="00F86693" w:rsidRDefault="00BA64DA" w:rsidP="008B5F4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 w:rsidR="00A3670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метр, ар, гектар»; ответы на вопросы; решение задач на нахождение площади</w:t>
            </w:r>
          </w:p>
        </w:tc>
        <w:tc>
          <w:tcPr>
            <w:tcW w:w="2127" w:type="dxa"/>
            <w:vMerge w:val="restart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решают жи</w:t>
            </w:r>
            <w:r w:rsidR="00A3670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тейские ситуации (планировка, раз</w:t>
            </w:r>
            <w:r w:rsidR="00A3670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метка)</w:t>
            </w:r>
          </w:p>
        </w:tc>
        <w:tc>
          <w:tcPr>
            <w:tcW w:w="2976" w:type="dxa"/>
            <w:vMerge w:val="restart"/>
          </w:tcPr>
          <w:p w:rsidR="00BA64DA" w:rsidRPr="005F272C" w:rsidRDefault="00BA64DA" w:rsidP="00BA64D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 w:rsidR="00A3670E"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 w:rsidR="00A3670E"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  <w:vMerge w:val="restart"/>
          </w:tcPr>
          <w:p w:rsidR="00BA64DA" w:rsidRPr="00C81335" w:rsidRDefault="00BA64DA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 w:rsidR="00A3670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гого</w:t>
            </w:r>
          </w:p>
        </w:tc>
        <w:tc>
          <w:tcPr>
            <w:tcW w:w="709" w:type="dxa"/>
          </w:tcPr>
          <w:p w:rsidR="00BA64DA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</w:tc>
        <w:tc>
          <w:tcPr>
            <w:tcW w:w="709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A64DA" w:rsidRPr="00F86693" w:rsidTr="00EF6DF0">
        <w:trPr>
          <w:trHeight w:val="268"/>
        </w:trPr>
        <w:tc>
          <w:tcPr>
            <w:tcW w:w="598" w:type="dxa"/>
          </w:tcPr>
          <w:p w:rsidR="00BA64DA" w:rsidRPr="00F86693" w:rsidRDefault="00BA64D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2409" w:type="dxa"/>
            <w:vMerge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64DA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709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A64DA" w:rsidRPr="00F86693" w:rsidTr="00EF6DF0">
        <w:trPr>
          <w:trHeight w:val="268"/>
        </w:trPr>
        <w:tc>
          <w:tcPr>
            <w:tcW w:w="598" w:type="dxa"/>
          </w:tcPr>
          <w:p w:rsidR="00BA64DA" w:rsidRPr="00F86693" w:rsidRDefault="00BA64D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2409" w:type="dxa"/>
            <w:vMerge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64DA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709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A64DA" w:rsidRPr="00F86693" w:rsidRDefault="00BA64D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C77D5" w:rsidRPr="00F86693" w:rsidTr="00EF6DF0">
        <w:trPr>
          <w:trHeight w:val="268"/>
        </w:trPr>
        <w:tc>
          <w:tcPr>
            <w:tcW w:w="598" w:type="dxa"/>
          </w:tcPr>
          <w:p w:rsidR="001C77D5" w:rsidRPr="00F86693" w:rsidRDefault="001C77D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6CBA" w:rsidRDefault="00696CB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1C77D5" w:rsidRPr="00F86693" w:rsidRDefault="001C77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Прямоугольный парал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лелепипед</w:t>
            </w:r>
          </w:p>
        </w:tc>
        <w:tc>
          <w:tcPr>
            <w:tcW w:w="2409" w:type="dxa"/>
          </w:tcPr>
          <w:p w:rsidR="001C77D5" w:rsidRPr="00F86693" w:rsidRDefault="001C77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Обсужд-е и называние граней, ребер, вершин; </w:t>
            </w:r>
          </w:p>
        </w:tc>
        <w:tc>
          <w:tcPr>
            <w:tcW w:w="2127" w:type="dxa"/>
          </w:tcPr>
          <w:p w:rsidR="001C77D5" w:rsidRPr="00F86693" w:rsidRDefault="001C77D5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</w:t>
            </w:r>
            <w:r w:rsidR="00A3670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жах пр</w:t>
            </w:r>
            <w:r w:rsidR="00EA52D8">
              <w:rPr>
                <w:sz w:val="20"/>
                <w:szCs w:val="20"/>
              </w:rPr>
              <w:t xml:space="preserve">ямоугольный </w:t>
            </w:r>
            <w:r>
              <w:rPr>
                <w:sz w:val="20"/>
                <w:szCs w:val="20"/>
              </w:rPr>
              <w:t>п</w:t>
            </w:r>
            <w:r w:rsidR="00EA52D8">
              <w:rPr>
                <w:sz w:val="20"/>
                <w:szCs w:val="20"/>
              </w:rPr>
              <w:t>араллелепипед</w:t>
            </w:r>
          </w:p>
        </w:tc>
        <w:tc>
          <w:tcPr>
            <w:tcW w:w="2976" w:type="dxa"/>
          </w:tcPr>
          <w:p w:rsidR="001C77D5" w:rsidRPr="00F86693" w:rsidRDefault="001C77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 w:rsidR="00A3670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оценку и оценку результатов УД;</w:t>
            </w:r>
          </w:p>
        </w:tc>
        <w:tc>
          <w:tcPr>
            <w:tcW w:w="3402" w:type="dxa"/>
          </w:tcPr>
          <w:p w:rsidR="001C77D5" w:rsidRPr="00BE3DB4" w:rsidRDefault="001C77D5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1C77D5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709" w:type="dxa"/>
          </w:tcPr>
          <w:p w:rsidR="001C77D5" w:rsidRPr="00F86693" w:rsidRDefault="001C77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1C77D5" w:rsidRPr="00F86693" w:rsidRDefault="001C77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70DAA" w:rsidRPr="00F86693" w:rsidTr="00EF6DF0">
        <w:trPr>
          <w:trHeight w:val="268"/>
        </w:trPr>
        <w:tc>
          <w:tcPr>
            <w:tcW w:w="598" w:type="dxa"/>
          </w:tcPr>
          <w:p w:rsidR="00470DAA" w:rsidRPr="00F86693" w:rsidRDefault="00470DA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2409" w:type="dxa"/>
            <w:vMerge w:val="restart"/>
          </w:tcPr>
          <w:p w:rsidR="00470DAA" w:rsidRPr="00F86693" w:rsidRDefault="00470DAA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«кубический см, дм, км»; правила перевода литра в кубические метры; на</w:t>
            </w:r>
            <w:r w:rsidR="00B1089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хождение объёма пр/п; </w:t>
            </w:r>
          </w:p>
        </w:tc>
        <w:tc>
          <w:tcPr>
            <w:tcW w:w="2127" w:type="dxa"/>
            <w:vMerge w:val="restart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пошагово контролируют пра</w:t>
            </w:r>
            <w:r w:rsidR="00B1089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вильность и полноту выполнения</w:t>
            </w:r>
          </w:p>
        </w:tc>
        <w:tc>
          <w:tcPr>
            <w:tcW w:w="2976" w:type="dxa"/>
            <w:vMerge w:val="restart"/>
          </w:tcPr>
          <w:p w:rsidR="00470DAA" w:rsidRPr="0027397D" w:rsidRDefault="00470DA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3402" w:type="dxa"/>
            <w:vMerge w:val="restart"/>
          </w:tcPr>
          <w:p w:rsidR="00470DAA" w:rsidRPr="005F272C" w:rsidRDefault="00470DA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470DAA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</w:t>
            </w:r>
          </w:p>
        </w:tc>
        <w:tc>
          <w:tcPr>
            <w:tcW w:w="709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70DAA" w:rsidRPr="00F86693" w:rsidTr="00EF6DF0">
        <w:trPr>
          <w:trHeight w:val="268"/>
        </w:trPr>
        <w:tc>
          <w:tcPr>
            <w:tcW w:w="598" w:type="dxa"/>
          </w:tcPr>
          <w:p w:rsidR="00470DAA" w:rsidRPr="00F86693" w:rsidRDefault="00470DA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2409" w:type="dxa"/>
            <w:vMerge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0DAA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</w:p>
        </w:tc>
        <w:tc>
          <w:tcPr>
            <w:tcW w:w="709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1C77D5" w:rsidRDefault="001C77D5" w:rsidP="007B09D5">
      <w:pPr>
        <w:pStyle w:val="a8"/>
        <w:ind w:left="360"/>
        <w:jc w:val="both"/>
        <w:rPr>
          <w:sz w:val="20"/>
          <w:szCs w:val="20"/>
        </w:rPr>
        <w:sectPr w:rsidR="001C77D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597"/>
        <w:gridCol w:w="2410"/>
        <w:gridCol w:w="2408"/>
        <w:gridCol w:w="2126"/>
        <w:gridCol w:w="2975"/>
        <w:gridCol w:w="3400"/>
        <w:gridCol w:w="716"/>
        <w:gridCol w:w="709"/>
        <w:gridCol w:w="660"/>
      </w:tblGrid>
      <w:tr w:rsidR="00DD5F30" w:rsidRPr="00F86693" w:rsidTr="00EF6DF0">
        <w:trPr>
          <w:trHeight w:val="268"/>
        </w:trPr>
        <w:tc>
          <w:tcPr>
            <w:tcW w:w="598" w:type="dxa"/>
          </w:tcPr>
          <w:p w:rsidR="00470DAA" w:rsidRPr="00F86693" w:rsidRDefault="00470DA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2409" w:type="dxa"/>
            <w:vMerge w:val="restart"/>
          </w:tcPr>
          <w:p w:rsidR="00470DAA" w:rsidRPr="00F86693" w:rsidRDefault="00470DAA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от одних единиц измерения к другим; ре</w:t>
            </w:r>
            <w:r w:rsidR="00B1089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шение задач практиче</w:t>
            </w:r>
            <w:r w:rsidR="00B1089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ской направленности</w:t>
            </w:r>
          </w:p>
        </w:tc>
        <w:tc>
          <w:tcPr>
            <w:tcW w:w="2127" w:type="dxa"/>
            <w:vMerge w:val="restart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алгоритма арифмети</w:t>
            </w:r>
            <w:r w:rsidR="00B1089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ческого действия</w:t>
            </w:r>
          </w:p>
        </w:tc>
        <w:tc>
          <w:tcPr>
            <w:tcW w:w="2976" w:type="dxa"/>
            <w:vMerge w:val="restart"/>
          </w:tcPr>
          <w:p w:rsidR="00470DAA" w:rsidRPr="00F86693" w:rsidRDefault="00470DA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 w:rsidR="00B1089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оценку и оценку результатов УД;</w:t>
            </w:r>
          </w:p>
        </w:tc>
        <w:tc>
          <w:tcPr>
            <w:tcW w:w="3402" w:type="dxa"/>
            <w:vMerge w:val="restart"/>
          </w:tcPr>
          <w:p w:rsidR="00470DAA" w:rsidRPr="005F272C" w:rsidRDefault="00470DA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709" w:type="dxa"/>
          </w:tcPr>
          <w:p w:rsidR="00470DAA" w:rsidRPr="00F86693" w:rsidRDefault="007B09D5" w:rsidP="007B09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709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5F30" w:rsidRPr="00F86693" w:rsidTr="00EF6DF0">
        <w:trPr>
          <w:trHeight w:val="268"/>
        </w:trPr>
        <w:tc>
          <w:tcPr>
            <w:tcW w:w="598" w:type="dxa"/>
          </w:tcPr>
          <w:p w:rsidR="00470DAA" w:rsidRPr="00F86693" w:rsidRDefault="00470DA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2409" w:type="dxa"/>
            <w:vMerge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70DAA" w:rsidRPr="00F86693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</w:tc>
        <w:tc>
          <w:tcPr>
            <w:tcW w:w="709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470DAA" w:rsidRPr="00F86693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5F30" w:rsidRPr="005F272C" w:rsidTr="00EF6DF0">
        <w:trPr>
          <w:trHeight w:val="268"/>
        </w:trPr>
        <w:tc>
          <w:tcPr>
            <w:tcW w:w="598" w:type="dxa"/>
          </w:tcPr>
          <w:p w:rsidR="00470DAA" w:rsidRPr="005F272C" w:rsidRDefault="00470DA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6CBA" w:rsidRDefault="00696CBA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470DAA" w:rsidRPr="005F272C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 xml:space="preserve">К/р №6: </w:t>
            </w:r>
            <w:r w:rsidRPr="005F272C">
              <w:rPr>
                <w:color w:val="000000"/>
                <w:sz w:val="20"/>
                <w:szCs w:val="20"/>
              </w:rPr>
              <w:t>Площади и объ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ёмы</w:t>
            </w:r>
          </w:p>
        </w:tc>
        <w:tc>
          <w:tcPr>
            <w:tcW w:w="2409" w:type="dxa"/>
          </w:tcPr>
          <w:p w:rsidR="00470DAA" w:rsidRPr="005F272C" w:rsidRDefault="00470DAA" w:rsidP="00470DA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6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470DAA" w:rsidRPr="005F272C" w:rsidRDefault="00470DA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470DAA" w:rsidRPr="005F272C" w:rsidRDefault="00470DA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470DAA" w:rsidRPr="005F272C" w:rsidRDefault="00470DA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470DAA" w:rsidRPr="005F272C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709" w:type="dxa"/>
          </w:tcPr>
          <w:p w:rsidR="00470DAA" w:rsidRPr="005F272C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470DAA" w:rsidRPr="005F272C" w:rsidRDefault="00470DA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5F30" w:rsidRPr="005F272C" w:rsidTr="00EF6DF0">
        <w:trPr>
          <w:trHeight w:val="268"/>
        </w:trPr>
        <w:tc>
          <w:tcPr>
            <w:tcW w:w="598" w:type="dxa"/>
          </w:tcPr>
          <w:p w:rsidR="00B27E3A" w:rsidRPr="005F272C" w:rsidRDefault="00B27E3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6CBA" w:rsidRDefault="00696CB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B27E3A" w:rsidRDefault="00B27E3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</w:p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27E3A" w:rsidRPr="005F272C" w:rsidRDefault="00B27E3A" w:rsidP="00384AF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</w:t>
            </w:r>
            <w:r w:rsidR="00384AFE">
              <w:rPr>
                <w:sz w:val="20"/>
                <w:szCs w:val="20"/>
              </w:rPr>
              <w:t>ужнос</w:t>
            </w:r>
            <w:r>
              <w:rPr>
                <w:sz w:val="20"/>
                <w:szCs w:val="20"/>
              </w:rPr>
              <w:t>ти, центр круга, диаметр; построе</w:t>
            </w:r>
            <w:r w:rsidR="00B1089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 окр</w:t>
            </w:r>
            <w:r w:rsidR="00384AFE">
              <w:rPr>
                <w:sz w:val="20"/>
                <w:szCs w:val="20"/>
              </w:rPr>
              <w:t>ужности</w:t>
            </w:r>
            <w:r>
              <w:rPr>
                <w:sz w:val="20"/>
                <w:szCs w:val="20"/>
              </w:rPr>
              <w:t>, круга</w:t>
            </w:r>
          </w:p>
        </w:tc>
        <w:tc>
          <w:tcPr>
            <w:tcW w:w="2127" w:type="dxa"/>
            <w:vMerge w:val="restart"/>
          </w:tcPr>
          <w:p w:rsidR="00B27E3A" w:rsidRPr="005F272C" w:rsidRDefault="00B27E3A" w:rsidP="00384AF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Изображают окр</w:t>
            </w:r>
            <w:r w:rsidR="00384AFE">
              <w:rPr>
                <w:sz w:val="20"/>
                <w:szCs w:val="20"/>
              </w:rPr>
              <w:t>уж</w:t>
            </w:r>
            <w:r w:rsidR="00384AFE">
              <w:rPr>
                <w:sz w:val="20"/>
                <w:szCs w:val="20"/>
              </w:rPr>
              <w:softHyphen/>
              <w:t>нос</w:t>
            </w:r>
            <w:r>
              <w:rPr>
                <w:sz w:val="20"/>
                <w:szCs w:val="20"/>
              </w:rPr>
              <w:t>ть, круг; наблю</w:t>
            </w:r>
            <w:r w:rsidR="00384AF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дают за изменением решения задач от ус</w:t>
            </w:r>
            <w:r w:rsidR="00384AF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ловия</w:t>
            </w:r>
          </w:p>
        </w:tc>
        <w:tc>
          <w:tcPr>
            <w:tcW w:w="2976" w:type="dxa"/>
            <w:vMerge w:val="restart"/>
          </w:tcPr>
          <w:p w:rsidR="00B27E3A" w:rsidRPr="005F272C" w:rsidRDefault="00B27E3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 w:rsidR="00B1089E"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 w:rsidR="00B1089E"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  <w:vMerge w:val="restart"/>
          </w:tcPr>
          <w:p w:rsidR="00B27E3A" w:rsidRPr="00C81335" w:rsidRDefault="00B27E3A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 w:rsidR="00B1089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гого</w:t>
            </w:r>
          </w:p>
        </w:tc>
        <w:tc>
          <w:tcPr>
            <w:tcW w:w="709" w:type="dxa"/>
          </w:tcPr>
          <w:p w:rsidR="00B27E3A" w:rsidRPr="005F272C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709" w:type="dxa"/>
          </w:tcPr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D5F30" w:rsidRPr="005F272C" w:rsidTr="00EF6DF0">
        <w:trPr>
          <w:trHeight w:val="268"/>
        </w:trPr>
        <w:tc>
          <w:tcPr>
            <w:tcW w:w="598" w:type="dxa"/>
          </w:tcPr>
          <w:p w:rsidR="00B27E3A" w:rsidRPr="005F272C" w:rsidRDefault="00B27E3A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6CBA" w:rsidRDefault="00696CB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2409" w:type="dxa"/>
            <w:vMerge/>
          </w:tcPr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7E3A" w:rsidRPr="005F272C" w:rsidRDefault="007B09D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</w:t>
            </w:r>
          </w:p>
        </w:tc>
        <w:tc>
          <w:tcPr>
            <w:tcW w:w="709" w:type="dxa"/>
          </w:tcPr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27E3A" w:rsidRPr="005F272C" w:rsidRDefault="00B27E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1089E" w:rsidRPr="005F272C" w:rsidTr="00EF6DF0">
        <w:trPr>
          <w:trHeight w:val="268"/>
        </w:trPr>
        <w:tc>
          <w:tcPr>
            <w:tcW w:w="598" w:type="dxa"/>
          </w:tcPr>
          <w:p w:rsidR="00B1089E" w:rsidRPr="005F272C" w:rsidRDefault="00B1089E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1089E" w:rsidRPr="005F272C" w:rsidRDefault="00B1089E" w:rsidP="005D7FB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409" w:type="dxa"/>
            <w:vMerge w:val="restart"/>
          </w:tcPr>
          <w:p w:rsidR="00B1089E" w:rsidRPr="005F272C" w:rsidRDefault="00B1089E" w:rsidP="006111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  <w:vMerge w:val="restart"/>
          </w:tcPr>
          <w:p w:rsidR="00B1089E" w:rsidRPr="005F272C" w:rsidRDefault="00B1089E" w:rsidP="00DD5F3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руют правильность и полноту выполнения 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используют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976" w:type="dxa"/>
            <w:vMerge w:val="restart"/>
          </w:tcPr>
          <w:p w:rsidR="00B1089E" w:rsidRPr="00F86693" w:rsidRDefault="00B1089E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B1089E" w:rsidRPr="00461050" w:rsidRDefault="00B1089E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709" w:type="dxa"/>
          </w:tcPr>
          <w:p w:rsidR="00B1089E" w:rsidRPr="005F272C" w:rsidRDefault="00383FBC" w:rsidP="00383FB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B09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B09D5">
              <w:rPr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1089E" w:rsidRPr="005F272C" w:rsidTr="00EF6DF0">
        <w:trPr>
          <w:trHeight w:val="268"/>
        </w:trPr>
        <w:tc>
          <w:tcPr>
            <w:tcW w:w="598" w:type="dxa"/>
          </w:tcPr>
          <w:p w:rsidR="00B1089E" w:rsidRPr="005F272C" w:rsidRDefault="00B1089E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1089E" w:rsidRPr="005F272C" w:rsidRDefault="00B1089E" w:rsidP="005D7FB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409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1089E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9.01.</w:t>
            </w:r>
          </w:p>
        </w:tc>
        <w:tc>
          <w:tcPr>
            <w:tcW w:w="709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1089E" w:rsidRPr="005F272C" w:rsidTr="00EF6DF0">
        <w:trPr>
          <w:trHeight w:val="268"/>
        </w:trPr>
        <w:tc>
          <w:tcPr>
            <w:tcW w:w="598" w:type="dxa"/>
          </w:tcPr>
          <w:p w:rsidR="00B1089E" w:rsidRPr="005F272C" w:rsidRDefault="00B1089E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1089E" w:rsidRPr="005F272C" w:rsidRDefault="00B1089E" w:rsidP="005D7FB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409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1089E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9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1089E" w:rsidRPr="005F272C" w:rsidTr="00EF6DF0">
        <w:trPr>
          <w:trHeight w:val="268"/>
        </w:trPr>
        <w:tc>
          <w:tcPr>
            <w:tcW w:w="598" w:type="dxa"/>
          </w:tcPr>
          <w:p w:rsidR="00B1089E" w:rsidRPr="005F272C" w:rsidRDefault="00B1089E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1089E" w:rsidRPr="005F272C" w:rsidRDefault="00B1089E" w:rsidP="005D7FB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409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1089E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09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1089E" w:rsidRPr="005F272C" w:rsidTr="00EF6DF0">
        <w:trPr>
          <w:trHeight w:val="268"/>
        </w:trPr>
        <w:tc>
          <w:tcPr>
            <w:tcW w:w="598" w:type="dxa"/>
          </w:tcPr>
          <w:p w:rsidR="00B1089E" w:rsidRPr="005F272C" w:rsidRDefault="00B1089E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1089E" w:rsidRPr="005F272C" w:rsidRDefault="00B1089E" w:rsidP="005D7FB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409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1089E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09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1089E" w:rsidRPr="005F272C" w:rsidTr="00EF6DF0">
        <w:trPr>
          <w:trHeight w:val="268"/>
        </w:trPr>
        <w:tc>
          <w:tcPr>
            <w:tcW w:w="598" w:type="dxa"/>
          </w:tcPr>
          <w:p w:rsidR="00B1089E" w:rsidRPr="005F272C" w:rsidRDefault="00B1089E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1089E" w:rsidRDefault="00B1089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74226B" w:rsidRPr="005F272C" w:rsidRDefault="0074226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1089E" w:rsidRPr="005F272C" w:rsidRDefault="00384AF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 w:rsidR="008E39B5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 равных дробей на коорд.</w:t>
            </w:r>
            <w:r w:rsidR="007422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луче</w:t>
            </w:r>
            <w:r w:rsidR="0074226B">
              <w:rPr>
                <w:sz w:val="20"/>
                <w:szCs w:val="20"/>
              </w:rPr>
              <w:t>; сравнение обыкновенных дробей</w:t>
            </w:r>
          </w:p>
        </w:tc>
        <w:tc>
          <w:tcPr>
            <w:tcW w:w="2127" w:type="dxa"/>
            <w:vMerge w:val="restart"/>
          </w:tcPr>
          <w:p w:rsidR="00B1089E" w:rsidRPr="005F272C" w:rsidRDefault="0074226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 w:rsidR="008E39B5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ния; сравнивают раз</w:t>
            </w:r>
            <w:r w:rsidR="008E39B5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ные способы вычис</w:t>
            </w:r>
            <w:r w:rsidR="008E39B5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ления</w:t>
            </w:r>
          </w:p>
        </w:tc>
        <w:tc>
          <w:tcPr>
            <w:tcW w:w="2976" w:type="dxa"/>
            <w:vMerge w:val="restart"/>
          </w:tcPr>
          <w:p w:rsidR="00B1089E" w:rsidRPr="005F272C" w:rsidRDefault="006D1CF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 w:rsidR="008E39B5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3402" w:type="dxa"/>
            <w:vMerge w:val="restart"/>
          </w:tcPr>
          <w:p w:rsidR="00B1089E" w:rsidRPr="005F272C" w:rsidRDefault="006D1CF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</w:t>
            </w:r>
            <w:r w:rsidR="008E39B5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тельности</w:t>
            </w:r>
            <w:r w:rsidR="0040556E">
              <w:rPr>
                <w:sz w:val="20"/>
                <w:szCs w:val="20"/>
              </w:rPr>
              <w:t>; осущ-ют поиск средств её достижения. (П) – записывают выводы правил «если…, то…». (К) – умеют критично относиться к сво</w:t>
            </w:r>
            <w:r w:rsidR="008E39B5">
              <w:rPr>
                <w:sz w:val="20"/>
                <w:szCs w:val="20"/>
              </w:rPr>
              <w:softHyphen/>
            </w:r>
            <w:r w:rsidR="0040556E">
              <w:rPr>
                <w:sz w:val="20"/>
                <w:szCs w:val="20"/>
              </w:rPr>
              <w:t>ему мнению</w:t>
            </w:r>
            <w:r w:rsidR="008E39B5">
              <w:rPr>
                <w:sz w:val="20"/>
                <w:szCs w:val="20"/>
              </w:rPr>
              <w:t>; организовать взаимо</w:t>
            </w:r>
            <w:r w:rsidR="008E39B5"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709" w:type="dxa"/>
          </w:tcPr>
          <w:p w:rsidR="00B1089E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09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1089E" w:rsidRPr="005F272C" w:rsidTr="00EF6DF0">
        <w:trPr>
          <w:trHeight w:val="268"/>
        </w:trPr>
        <w:tc>
          <w:tcPr>
            <w:tcW w:w="598" w:type="dxa"/>
          </w:tcPr>
          <w:p w:rsidR="00B1089E" w:rsidRPr="005F272C" w:rsidRDefault="00B1089E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1089E" w:rsidRDefault="00B1089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8E39B5" w:rsidRPr="005F272C" w:rsidRDefault="008E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1089E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09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1089E" w:rsidRPr="005F272C" w:rsidTr="00EF6DF0">
        <w:trPr>
          <w:trHeight w:val="268"/>
        </w:trPr>
        <w:tc>
          <w:tcPr>
            <w:tcW w:w="598" w:type="dxa"/>
          </w:tcPr>
          <w:p w:rsidR="00B1089E" w:rsidRPr="005F272C" w:rsidRDefault="00B1089E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2409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1089E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9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B1089E" w:rsidRPr="005F272C" w:rsidRDefault="00B1089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304CD" w:rsidRPr="005F272C" w:rsidTr="00EF6DF0">
        <w:trPr>
          <w:trHeight w:val="268"/>
        </w:trPr>
        <w:tc>
          <w:tcPr>
            <w:tcW w:w="598" w:type="dxa"/>
          </w:tcPr>
          <w:p w:rsidR="00C304CD" w:rsidRPr="005F272C" w:rsidRDefault="00C304C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</w:p>
        </w:tc>
        <w:tc>
          <w:tcPr>
            <w:tcW w:w="2409" w:type="dxa"/>
            <w:vMerge w:val="restart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  <w:vMerge w:val="restart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выделяют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2976" w:type="dxa"/>
            <w:vMerge w:val="restart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3402" w:type="dxa"/>
            <w:vMerge w:val="restart"/>
          </w:tcPr>
          <w:p w:rsidR="00C304CD" w:rsidRPr="00C81335" w:rsidRDefault="00C304CD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709" w:type="dxa"/>
          </w:tcPr>
          <w:p w:rsidR="00C304CD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9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304CD" w:rsidRPr="005F272C" w:rsidTr="00EF6DF0">
        <w:trPr>
          <w:trHeight w:val="268"/>
        </w:trPr>
        <w:tc>
          <w:tcPr>
            <w:tcW w:w="598" w:type="dxa"/>
          </w:tcPr>
          <w:p w:rsidR="00C304CD" w:rsidRPr="005F272C" w:rsidRDefault="00C304C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</w:p>
        </w:tc>
        <w:tc>
          <w:tcPr>
            <w:tcW w:w="2409" w:type="dxa"/>
            <w:vMerge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04CD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09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304CD" w:rsidRPr="005F272C" w:rsidTr="00EF6DF0">
        <w:trPr>
          <w:trHeight w:val="268"/>
        </w:trPr>
        <w:tc>
          <w:tcPr>
            <w:tcW w:w="598" w:type="dxa"/>
          </w:tcPr>
          <w:p w:rsidR="00C304CD" w:rsidRPr="005F272C" w:rsidRDefault="00C304C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</w:p>
        </w:tc>
        <w:tc>
          <w:tcPr>
            <w:tcW w:w="2409" w:type="dxa"/>
            <w:vMerge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04CD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</w:t>
            </w:r>
          </w:p>
        </w:tc>
        <w:tc>
          <w:tcPr>
            <w:tcW w:w="709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8E39B5" w:rsidRDefault="008E39B5" w:rsidP="00B325F4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8E39B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598"/>
        <w:gridCol w:w="2411"/>
        <w:gridCol w:w="2409"/>
        <w:gridCol w:w="2127"/>
        <w:gridCol w:w="2976"/>
        <w:gridCol w:w="3402"/>
        <w:gridCol w:w="709"/>
        <w:gridCol w:w="709"/>
        <w:gridCol w:w="660"/>
      </w:tblGrid>
      <w:tr w:rsidR="00C304CD" w:rsidRPr="005F272C" w:rsidTr="00EF6DF0">
        <w:trPr>
          <w:trHeight w:val="268"/>
        </w:trPr>
        <w:tc>
          <w:tcPr>
            <w:tcW w:w="598" w:type="dxa"/>
          </w:tcPr>
          <w:p w:rsidR="00C304CD" w:rsidRPr="005F272C" w:rsidRDefault="00C304C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304CD" w:rsidRDefault="00C304CD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 xml:space="preserve">К/р №7: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409" w:type="dxa"/>
          </w:tcPr>
          <w:p w:rsidR="00C304CD" w:rsidRPr="005F272C" w:rsidRDefault="00C304CD" w:rsidP="00C304C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7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C304CD" w:rsidRPr="005F272C" w:rsidRDefault="00C304CD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C304CD" w:rsidRPr="005F272C" w:rsidRDefault="00C304CD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C304CD" w:rsidRPr="005F272C" w:rsidRDefault="00C304CD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C304CD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09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C304CD" w:rsidRPr="005F272C" w:rsidRDefault="00C304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06DA2" w:rsidRPr="005F272C" w:rsidTr="00EF6DF0">
        <w:trPr>
          <w:trHeight w:val="268"/>
        </w:trPr>
        <w:tc>
          <w:tcPr>
            <w:tcW w:w="598" w:type="dxa"/>
          </w:tcPr>
          <w:p w:rsidR="00D06DA2" w:rsidRPr="005F272C" w:rsidRDefault="00D06DA2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2409" w:type="dxa"/>
            <w:vMerge w:val="restart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тания)  дробей с одина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ковыми знаменателями; решение задач на сложе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 и вычитание дробей с одинаковыми знамена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телями; решение уравне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2127" w:type="dxa"/>
            <w:vMerge w:val="restart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Обнаруживают и уст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раняют ошибки логи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ческого (в ходе реше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ния) и арифметиче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ского (в вычислении) характера; самостоя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тельно выбирают способ решения зада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2976" w:type="dxa"/>
            <w:vMerge w:val="restart"/>
          </w:tcPr>
          <w:p w:rsidR="00D06DA2" w:rsidRPr="005F272C" w:rsidRDefault="00D06DA2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3402" w:type="dxa"/>
            <w:vMerge w:val="restart"/>
          </w:tcPr>
          <w:p w:rsidR="00D06DA2" w:rsidRPr="00BE3DB4" w:rsidRDefault="00D06DA2" w:rsidP="007343B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 w:rsidR="007343B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ботают по составленному плану. (П) – передают содержание в сжатом или развёрнутом виде</w:t>
            </w:r>
            <w:r w:rsidR="007343B4">
              <w:rPr>
                <w:sz w:val="20"/>
                <w:szCs w:val="20"/>
              </w:rPr>
              <w:t>; выводы пра</w:t>
            </w:r>
            <w:r w:rsidR="007343B4">
              <w:rPr>
                <w:sz w:val="20"/>
                <w:szCs w:val="20"/>
              </w:rPr>
              <w:softHyphen/>
              <w:t>вил «если…, то…»</w:t>
            </w:r>
            <w:r>
              <w:rPr>
                <w:sz w:val="20"/>
                <w:szCs w:val="20"/>
              </w:rPr>
              <w:t>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  <w:r w:rsidR="007343B4">
              <w:rPr>
                <w:sz w:val="20"/>
                <w:szCs w:val="20"/>
              </w:rPr>
              <w:t>; умеют ор</w:t>
            </w:r>
            <w:r w:rsidR="007343B4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709" w:type="dxa"/>
          </w:tcPr>
          <w:p w:rsidR="00D06DA2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09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06DA2" w:rsidRPr="005F272C" w:rsidTr="00EF6DF0">
        <w:trPr>
          <w:trHeight w:val="268"/>
        </w:trPr>
        <w:tc>
          <w:tcPr>
            <w:tcW w:w="598" w:type="dxa"/>
          </w:tcPr>
          <w:p w:rsidR="00D06DA2" w:rsidRPr="005F272C" w:rsidRDefault="00D06DA2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2409" w:type="dxa"/>
            <w:vMerge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DA2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09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06DA2" w:rsidRPr="005F272C" w:rsidTr="00EF6DF0">
        <w:trPr>
          <w:trHeight w:val="268"/>
        </w:trPr>
        <w:tc>
          <w:tcPr>
            <w:tcW w:w="598" w:type="dxa"/>
          </w:tcPr>
          <w:p w:rsidR="00D06DA2" w:rsidRPr="005F272C" w:rsidRDefault="00D06DA2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2409" w:type="dxa"/>
            <w:vMerge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DA2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09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D06DA2" w:rsidRPr="005F272C" w:rsidRDefault="00D06DA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6BF7" w:rsidRPr="005F272C" w:rsidTr="00EF6DF0">
        <w:trPr>
          <w:trHeight w:val="268"/>
        </w:trPr>
        <w:tc>
          <w:tcPr>
            <w:tcW w:w="598" w:type="dxa"/>
          </w:tcPr>
          <w:p w:rsidR="00E36BF7" w:rsidRPr="005F272C" w:rsidRDefault="00E36BF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E36BF7" w:rsidRDefault="00E36BF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E36BF7" w:rsidRPr="005F272C" w:rsidRDefault="00E36BF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числом является частное, если деление выполнено нацело, не нацело</w:t>
            </w:r>
          </w:p>
        </w:tc>
        <w:tc>
          <w:tcPr>
            <w:tcW w:w="2127" w:type="dxa"/>
            <w:vMerge w:val="restart"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дробь в виде частного и част</w:t>
            </w:r>
            <w:r w:rsidR="008220B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ное в виде дроби</w:t>
            </w:r>
          </w:p>
        </w:tc>
        <w:tc>
          <w:tcPr>
            <w:tcW w:w="2976" w:type="dxa"/>
            <w:vMerge w:val="restart"/>
          </w:tcPr>
          <w:p w:rsidR="00E36BF7" w:rsidRPr="005F272C" w:rsidRDefault="00E36BF7" w:rsidP="00E36BF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3402" w:type="dxa"/>
            <w:vMerge w:val="restart"/>
          </w:tcPr>
          <w:p w:rsidR="00E36BF7" w:rsidRPr="00BE3DB4" w:rsidRDefault="00E36BF7" w:rsidP="008220B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</w:t>
            </w:r>
            <w:r w:rsidR="008220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  <w:r w:rsidR="008220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36BF7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709" w:type="dxa"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6BF7" w:rsidRPr="005F272C" w:rsidTr="00EF6DF0">
        <w:trPr>
          <w:trHeight w:val="268"/>
        </w:trPr>
        <w:tc>
          <w:tcPr>
            <w:tcW w:w="598" w:type="dxa"/>
          </w:tcPr>
          <w:p w:rsidR="00E36BF7" w:rsidRPr="005F272C" w:rsidRDefault="00E36BF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</w:tc>
        <w:tc>
          <w:tcPr>
            <w:tcW w:w="2409" w:type="dxa"/>
            <w:vMerge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6BF7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09" w:type="dxa"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E36BF7" w:rsidRPr="005F272C" w:rsidRDefault="00E36BF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A4939" w:rsidRPr="005F272C" w:rsidTr="00EF6DF0">
        <w:trPr>
          <w:trHeight w:val="268"/>
        </w:trPr>
        <w:tc>
          <w:tcPr>
            <w:tcW w:w="598" w:type="dxa"/>
          </w:tcPr>
          <w:p w:rsidR="00DA4939" w:rsidRPr="005F272C" w:rsidRDefault="00DA4939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DA4939" w:rsidRDefault="00DA493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DA4939" w:rsidRDefault="00DA493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DA4939" w:rsidRPr="005F272C" w:rsidRDefault="00DA493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7" w:type="dxa"/>
            <w:vMerge w:val="restart"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число в виде суммы его це</w:t>
            </w:r>
            <w:r>
              <w:rPr>
                <w:sz w:val="20"/>
                <w:szCs w:val="20"/>
              </w:rPr>
              <w:softHyphen/>
              <w:t>лой и дробной части; действуют со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976" w:type="dxa"/>
            <w:vMerge w:val="restart"/>
          </w:tcPr>
          <w:p w:rsidR="00DA4939" w:rsidRPr="005F272C" w:rsidRDefault="00DA4939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</w:t>
            </w:r>
            <w:r>
              <w:rPr>
                <w:sz w:val="20"/>
                <w:szCs w:val="20"/>
              </w:rPr>
              <w:t xml:space="preserve"> и при</w:t>
            </w:r>
            <w:r>
              <w:rPr>
                <w:sz w:val="20"/>
                <w:szCs w:val="20"/>
              </w:rPr>
              <w:softHyphen/>
              <w:t>нимают</w:t>
            </w:r>
            <w:r w:rsidRPr="005F272C">
              <w:rPr>
                <w:sz w:val="20"/>
                <w:szCs w:val="20"/>
              </w:rPr>
              <w:t xml:space="preserve">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  <w:vMerge w:val="restart"/>
          </w:tcPr>
          <w:p w:rsidR="00DA4939" w:rsidRPr="00BE3DB4" w:rsidRDefault="00DA4939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DA4939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709" w:type="dxa"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A4939" w:rsidRPr="005F272C" w:rsidTr="00EF6DF0">
        <w:trPr>
          <w:trHeight w:val="268"/>
        </w:trPr>
        <w:tc>
          <w:tcPr>
            <w:tcW w:w="598" w:type="dxa"/>
          </w:tcPr>
          <w:p w:rsidR="00DA4939" w:rsidRPr="005F272C" w:rsidRDefault="00DA4939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</w:tc>
        <w:tc>
          <w:tcPr>
            <w:tcW w:w="2409" w:type="dxa"/>
            <w:vMerge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A4939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709" w:type="dxa"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DA4939" w:rsidRPr="005F272C" w:rsidRDefault="00DA493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21258" w:rsidRPr="005F272C" w:rsidTr="00EF6DF0">
        <w:trPr>
          <w:trHeight w:val="268"/>
        </w:trPr>
        <w:tc>
          <w:tcPr>
            <w:tcW w:w="598" w:type="dxa"/>
          </w:tcPr>
          <w:p w:rsidR="00A21258" w:rsidRPr="005F272C" w:rsidRDefault="00A21258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2409" w:type="dxa"/>
            <w:vMerge w:val="restart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2127" w:type="dxa"/>
            <w:vMerge w:val="restart"/>
          </w:tcPr>
          <w:p w:rsidR="00A21258" w:rsidRPr="005F272C" w:rsidRDefault="00A21258" w:rsidP="00A212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и вычи</w:t>
            </w:r>
            <w:r>
              <w:rPr>
                <w:sz w:val="20"/>
                <w:szCs w:val="20"/>
              </w:rPr>
              <w:softHyphen/>
              <w:t>тают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действия</w:t>
            </w:r>
          </w:p>
        </w:tc>
        <w:tc>
          <w:tcPr>
            <w:tcW w:w="2976" w:type="dxa"/>
            <w:vMerge w:val="restart"/>
          </w:tcPr>
          <w:p w:rsidR="00A21258" w:rsidRPr="00BE3DB4" w:rsidRDefault="00A21258" w:rsidP="00D073C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способам решения задач; </w:t>
            </w:r>
            <w:r w:rsidRPr="005F272C">
              <w:rPr>
                <w:sz w:val="20"/>
                <w:szCs w:val="20"/>
              </w:rPr>
              <w:t>Проявляют ус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3402" w:type="dxa"/>
            <w:vMerge w:val="restart"/>
          </w:tcPr>
          <w:p w:rsidR="00A21258" w:rsidRPr="00BE3DB4" w:rsidRDefault="00A21258" w:rsidP="00A212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A21258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709" w:type="dxa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21258" w:rsidRPr="005F272C" w:rsidTr="00EF6DF0">
        <w:trPr>
          <w:trHeight w:val="268"/>
        </w:trPr>
        <w:tc>
          <w:tcPr>
            <w:tcW w:w="598" w:type="dxa"/>
          </w:tcPr>
          <w:p w:rsidR="00A21258" w:rsidRPr="005F272C" w:rsidRDefault="00A21258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8819A0" w:rsidRPr="005F272C" w:rsidRDefault="00A2125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2409" w:type="dxa"/>
            <w:vMerge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258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709" w:type="dxa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21258" w:rsidRPr="005F272C" w:rsidTr="00EF6DF0">
        <w:trPr>
          <w:trHeight w:val="268"/>
        </w:trPr>
        <w:tc>
          <w:tcPr>
            <w:tcW w:w="598" w:type="dxa"/>
          </w:tcPr>
          <w:p w:rsidR="00A21258" w:rsidRPr="005F272C" w:rsidRDefault="00A21258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2409" w:type="dxa"/>
            <w:vMerge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258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709" w:type="dxa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21258" w:rsidRPr="005F272C" w:rsidRDefault="00A2125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819A0" w:rsidRPr="005F272C" w:rsidTr="00EF6DF0">
        <w:trPr>
          <w:trHeight w:val="268"/>
        </w:trPr>
        <w:tc>
          <w:tcPr>
            <w:tcW w:w="598" w:type="dxa"/>
          </w:tcPr>
          <w:p w:rsidR="008819A0" w:rsidRPr="005F272C" w:rsidRDefault="008819A0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8819A0" w:rsidRPr="005F272C" w:rsidRDefault="008819A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К/р №8:</w:t>
            </w:r>
            <w:r w:rsidRPr="005F272C">
              <w:rPr>
                <w:color w:val="000000"/>
                <w:sz w:val="20"/>
                <w:szCs w:val="20"/>
              </w:rPr>
              <w:t xml:space="preserve">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дробей с одина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ковыми знаменателями.</w:t>
            </w:r>
          </w:p>
        </w:tc>
        <w:tc>
          <w:tcPr>
            <w:tcW w:w="2409" w:type="dxa"/>
          </w:tcPr>
          <w:p w:rsidR="008819A0" w:rsidRPr="005F272C" w:rsidRDefault="008819A0" w:rsidP="008819A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8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8819A0" w:rsidRPr="005F272C" w:rsidRDefault="008819A0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8819A0" w:rsidRPr="005F272C" w:rsidRDefault="008819A0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8819A0" w:rsidRPr="005F272C" w:rsidRDefault="008819A0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8819A0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709" w:type="dxa"/>
          </w:tcPr>
          <w:p w:rsidR="008819A0" w:rsidRPr="005F272C" w:rsidRDefault="008819A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8819A0" w:rsidRPr="005F272C" w:rsidRDefault="008819A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8819A0" w:rsidRDefault="008819A0" w:rsidP="00B325F4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8819A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598"/>
        <w:gridCol w:w="2411"/>
        <w:gridCol w:w="2409"/>
        <w:gridCol w:w="2127"/>
        <w:gridCol w:w="2976"/>
        <w:gridCol w:w="3402"/>
        <w:gridCol w:w="709"/>
        <w:gridCol w:w="709"/>
        <w:gridCol w:w="660"/>
      </w:tblGrid>
      <w:tr w:rsidR="00002D38" w:rsidRPr="005F272C" w:rsidTr="00EF6DF0">
        <w:trPr>
          <w:trHeight w:val="268"/>
        </w:trPr>
        <w:tc>
          <w:tcPr>
            <w:tcW w:w="598" w:type="dxa"/>
          </w:tcPr>
          <w:p w:rsidR="00002D38" w:rsidRPr="005F272C" w:rsidRDefault="00002D38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02D38" w:rsidRDefault="00002D3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</w:p>
          <w:p w:rsidR="00002D38" w:rsidRPr="005F272C" w:rsidRDefault="00002D3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7" w:type="dxa"/>
            <w:vMerge w:val="restart"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десятичные дроби; прогнозируют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976" w:type="dxa"/>
            <w:vMerge w:val="restart"/>
          </w:tcPr>
          <w:p w:rsidR="00002D38" w:rsidRPr="00F86693" w:rsidRDefault="00002D38" w:rsidP="00002D3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3402" w:type="dxa"/>
            <w:vMerge w:val="restart"/>
          </w:tcPr>
          <w:p w:rsidR="00002D38" w:rsidRPr="00BE3DB4" w:rsidRDefault="00002D38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002D38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9" w:type="dxa"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02D38" w:rsidRPr="005F272C" w:rsidTr="00EF6DF0">
        <w:trPr>
          <w:trHeight w:val="268"/>
        </w:trPr>
        <w:tc>
          <w:tcPr>
            <w:tcW w:w="598" w:type="dxa"/>
          </w:tcPr>
          <w:p w:rsidR="00002D38" w:rsidRPr="005F272C" w:rsidRDefault="00002D38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</w:p>
        </w:tc>
        <w:tc>
          <w:tcPr>
            <w:tcW w:w="2409" w:type="dxa"/>
            <w:vMerge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2D38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09" w:type="dxa"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002D38" w:rsidRPr="005F272C" w:rsidRDefault="00002D3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5347" w:rsidRPr="005F272C" w:rsidTr="00EF6DF0">
        <w:trPr>
          <w:trHeight w:val="268"/>
        </w:trPr>
        <w:tc>
          <w:tcPr>
            <w:tcW w:w="598" w:type="dxa"/>
          </w:tcPr>
          <w:p w:rsidR="00025347" w:rsidRPr="005F272C" w:rsidRDefault="0002534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F379B" w:rsidRPr="005F272C" w:rsidRDefault="0002534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2409" w:type="dxa"/>
            <w:vMerge w:val="restart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7" w:type="dxa"/>
            <w:vMerge w:val="restart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2976" w:type="dxa"/>
            <w:vMerge w:val="restart"/>
          </w:tcPr>
          <w:p w:rsidR="00025347" w:rsidRPr="005F272C" w:rsidRDefault="00025347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025347" w:rsidRPr="00BE3DB4" w:rsidRDefault="00025347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025347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709" w:type="dxa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5347" w:rsidRPr="005F272C" w:rsidTr="00EF6DF0">
        <w:trPr>
          <w:trHeight w:val="268"/>
        </w:trPr>
        <w:tc>
          <w:tcPr>
            <w:tcW w:w="598" w:type="dxa"/>
          </w:tcPr>
          <w:p w:rsidR="00025347" w:rsidRPr="005F272C" w:rsidRDefault="0002534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2409" w:type="dxa"/>
            <w:vMerge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5347" w:rsidRPr="005F272C" w:rsidRDefault="00383F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709" w:type="dxa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5347" w:rsidRPr="005F272C" w:rsidTr="00EF6DF0">
        <w:trPr>
          <w:trHeight w:val="268"/>
        </w:trPr>
        <w:tc>
          <w:tcPr>
            <w:tcW w:w="598" w:type="dxa"/>
          </w:tcPr>
          <w:p w:rsidR="00025347" w:rsidRPr="005F272C" w:rsidRDefault="0002534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2409" w:type="dxa"/>
            <w:vMerge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5347" w:rsidRPr="005F272C" w:rsidRDefault="003E75D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709" w:type="dxa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025347" w:rsidRPr="005F272C" w:rsidRDefault="000253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27515" w:rsidRPr="005F272C" w:rsidTr="00EF6DF0">
        <w:trPr>
          <w:trHeight w:val="268"/>
        </w:trPr>
        <w:tc>
          <w:tcPr>
            <w:tcW w:w="598" w:type="dxa"/>
          </w:tcPr>
          <w:p w:rsidR="00A27515" w:rsidRPr="005F272C" w:rsidRDefault="00A2751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2409" w:type="dxa"/>
            <w:vMerge w:val="restart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7" w:type="dxa"/>
            <w:vMerge w:val="restart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и вычи</w:t>
            </w:r>
            <w:r>
              <w:rPr>
                <w:sz w:val="20"/>
                <w:szCs w:val="20"/>
              </w:rPr>
              <w:softHyphen/>
              <w:t>тают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976" w:type="dxa"/>
            <w:vMerge w:val="restart"/>
          </w:tcPr>
          <w:p w:rsidR="00A27515" w:rsidRPr="005F272C" w:rsidRDefault="00A27515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3402" w:type="dxa"/>
            <w:vMerge w:val="restart"/>
          </w:tcPr>
          <w:p w:rsidR="00A27515" w:rsidRPr="00BE3DB4" w:rsidRDefault="00A27515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A27515" w:rsidRPr="005F272C" w:rsidRDefault="003E75D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27515" w:rsidRPr="005F272C" w:rsidTr="00EF6DF0">
        <w:trPr>
          <w:trHeight w:val="268"/>
        </w:trPr>
        <w:tc>
          <w:tcPr>
            <w:tcW w:w="598" w:type="dxa"/>
          </w:tcPr>
          <w:p w:rsidR="00A27515" w:rsidRPr="005F272C" w:rsidRDefault="00A2751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2409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7515" w:rsidRPr="005F272C" w:rsidRDefault="003E75D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09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27515" w:rsidRPr="005F272C" w:rsidTr="00EF6DF0">
        <w:trPr>
          <w:trHeight w:val="268"/>
        </w:trPr>
        <w:tc>
          <w:tcPr>
            <w:tcW w:w="598" w:type="dxa"/>
          </w:tcPr>
          <w:p w:rsidR="00A27515" w:rsidRPr="005F272C" w:rsidRDefault="00A2751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2409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7515" w:rsidRPr="005F272C" w:rsidRDefault="003E75D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709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27515" w:rsidRPr="005F272C" w:rsidTr="00EF6DF0">
        <w:trPr>
          <w:trHeight w:val="268"/>
        </w:trPr>
        <w:tc>
          <w:tcPr>
            <w:tcW w:w="598" w:type="dxa"/>
          </w:tcPr>
          <w:p w:rsidR="00A27515" w:rsidRPr="005F272C" w:rsidRDefault="00A2751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2409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7515" w:rsidRPr="005F272C" w:rsidRDefault="003E75D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09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27515" w:rsidRPr="005F272C" w:rsidTr="00EF6DF0">
        <w:trPr>
          <w:trHeight w:val="268"/>
        </w:trPr>
        <w:tc>
          <w:tcPr>
            <w:tcW w:w="598" w:type="dxa"/>
          </w:tcPr>
          <w:p w:rsidR="00A27515" w:rsidRPr="005F272C" w:rsidRDefault="00A2751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2409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7515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09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27515" w:rsidRPr="005F272C" w:rsidRDefault="00A2751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61D09" w:rsidRPr="005F272C" w:rsidTr="00EF6DF0">
        <w:trPr>
          <w:trHeight w:val="268"/>
        </w:trPr>
        <w:tc>
          <w:tcPr>
            <w:tcW w:w="598" w:type="dxa"/>
          </w:tcPr>
          <w:p w:rsidR="00061D09" w:rsidRPr="005F272C" w:rsidRDefault="00061D09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61D09" w:rsidRDefault="00061D0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</w:p>
          <w:p w:rsidR="00061D09" w:rsidRPr="005F272C" w:rsidRDefault="00061D0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61D09" w:rsidRPr="005F272C" w:rsidRDefault="00061D09" w:rsidP="00EC4D0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 xml:space="preserve">жены дес. дроби </w:t>
            </w:r>
          </w:p>
        </w:tc>
        <w:tc>
          <w:tcPr>
            <w:tcW w:w="2127" w:type="dxa"/>
            <w:vMerge w:val="restart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2976" w:type="dxa"/>
            <w:vMerge w:val="restart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3402" w:type="dxa"/>
            <w:vMerge w:val="restart"/>
          </w:tcPr>
          <w:p w:rsidR="00061D09" w:rsidRPr="00BE3DB4" w:rsidRDefault="00061D09" w:rsidP="00061D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709" w:type="dxa"/>
          </w:tcPr>
          <w:p w:rsidR="00061D09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709" w:type="dxa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61D09" w:rsidRPr="005F272C" w:rsidTr="00EF6DF0">
        <w:trPr>
          <w:trHeight w:val="268"/>
        </w:trPr>
        <w:tc>
          <w:tcPr>
            <w:tcW w:w="598" w:type="dxa"/>
          </w:tcPr>
          <w:p w:rsidR="00061D09" w:rsidRPr="005F272C" w:rsidRDefault="00061D09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</w:p>
        </w:tc>
        <w:tc>
          <w:tcPr>
            <w:tcW w:w="2409" w:type="dxa"/>
            <w:vMerge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1D09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709" w:type="dxa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61D09" w:rsidRPr="005F272C" w:rsidTr="00EF6DF0">
        <w:trPr>
          <w:trHeight w:val="268"/>
        </w:trPr>
        <w:tc>
          <w:tcPr>
            <w:tcW w:w="598" w:type="dxa"/>
          </w:tcPr>
          <w:p w:rsidR="00061D09" w:rsidRPr="005F272C" w:rsidRDefault="00061D09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 xml:space="preserve">К/р №9: </w:t>
            </w:r>
            <w:r w:rsidRPr="005F272C">
              <w:rPr>
                <w:color w:val="000000"/>
                <w:sz w:val="20"/>
                <w:szCs w:val="20"/>
              </w:rPr>
              <w:t>Десятичные дроби.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десятичных дробей</w:t>
            </w:r>
          </w:p>
        </w:tc>
        <w:tc>
          <w:tcPr>
            <w:tcW w:w="2409" w:type="dxa"/>
          </w:tcPr>
          <w:p w:rsidR="00061D09" w:rsidRPr="005F272C" w:rsidRDefault="00061D09" w:rsidP="00061D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9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061D09" w:rsidRPr="005F272C" w:rsidRDefault="00061D09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061D09" w:rsidRPr="005F272C" w:rsidRDefault="00061D09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061D09" w:rsidRPr="005F272C" w:rsidRDefault="00061D09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061D09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709" w:type="dxa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061D09" w:rsidRPr="005F272C" w:rsidRDefault="00061D0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52490" w:rsidRDefault="00F52490" w:rsidP="00B325F4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F5249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598"/>
        <w:gridCol w:w="2411"/>
        <w:gridCol w:w="2409"/>
        <w:gridCol w:w="2127"/>
        <w:gridCol w:w="2976"/>
        <w:gridCol w:w="3402"/>
        <w:gridCol w:w="709"/>
        <w:gridCol w:w="709"/>
        <w:gridCol w:w="660"/>
      </w:tblGrid>
      <w:tr w:rsidR="00C140CD" w:rsidRPr="005F272C" w:rsidTr="00EF6DF0">
        <w:trPr>
          <w:trHeight w:val="268"/>
        </w:trPr>
        <w:tc>
          <w:tcPr>
            <w:tcW w:w="598" w:type="dxa"/>
          </w:tcPr>
          <w:p w:rsidR="00C140CD" w:rsidRPr="005F272C" w:rsidRDefault="00C140C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2409" w:type="dxa"/>
            <w:vMerge w:val="restart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27" w:type="dxa"/>
            <w:vMerge w:val="restart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контролируют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976" w:type="dxa"/>
            <w:vMerge w:val="restart"/>
          </w:tcPr>
          <w:p w:rsidR="00C140CD" w:rsidRPr="005F272C" w:rsidRDefault="00C140CD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C140CD" w:rsidRPr="00BE3DB4" w:rsidRDefault="00C140CD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C140C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709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140CD" w:rsidRPr="005F272C" w:rsidTr="00EF6DF0">
        <w:trPr>
          <w:trHeight w:val="268"/>
        </w:trPr>
        <w:tc>
          <w:tcPr>
            <w:tcW w:w="598" w:type="dxa"/>
          </w:tcPr>
          <w:p w:rsidR="00C140CD" w:rsidRPr="005F272C" w:rsidRDefault="00C140C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2409" w:type="dxa"/>
            <w:vMerge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40C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709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140CD" w:rsidRPr="005F272C" w:rsidTr="00EF6DF0">
        <w:trPr>
          <w:trHeight w:val="268"/>
        </w:trPr>
        <w:tc>
          <w:tcPr>
            <w:tcW w:w="598" w:type="dxa"/>
          </w:tcPr>
          <w:p w:rsidR="00C140CD" w:rsidRPr="005F272C" w:rsidRDefault="00C140C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411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2409" w:type="dxa"/>
            <w:vMerge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40C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C140CD" w:rsidRPr="005F272C" w:rsidRDefault="00C140C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13B1" w:rsidRPr="005F272C" w:rsidTr="00EF6DF0">
        <w:trPr>
          <w:trHeight w:val="268"/>
        </w:trPr>
        <w:tc>
          <w:tcPr>
            <w:tcW w:w="598" w:type="dxa"/>
          </w:tcPr>
          <w:p w:rsidR="009013B1" w:rsidRPr="005F272C" w:rsidRDefault="009013B1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2409" w:type="dxa"/>
            <w:vMerge w:val="restart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 w:rsidR="002565B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ной дроби на натураль</w:t>
            </w:r>
            <w:r w:rsidR="002565B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ное число, на 10, 100, 1000… Деление десятич</w:t>
            </w:r>
            <w:r w:rsidR="002565B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дробей на натураль</w:t>
            </w:r>
            <w:r w:rsidR="002565B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ные числа; запись обык</w:t>
            </w:r>
            <w:r w:rsidR="002565B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127" w:type="dxa"/>
            <w:vMerge w:val="restart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Делят десятичные дроби на натуральные числа; моделируют ситуации, иллюстри</w:t>
            </w:r>
            <w:r w:rsidR="002565B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рующие арифметиче</w:t>
            </w:r>
            <w:r w:rsidR="002565B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ское действие и ход его выполнения</w:t>
            </w:r>
          </w:p>
        </w:tc>
        <w:tc>
          <w:tcPr>
            <w:tcW w:w="2976" w:type="dxa"/>
            <w:vMerge w:val="restart"/>
          </w:tcPr>
          <w:p w:rsidR="009013B1" w:rsidRPr="005F272C" w:rsidRDefault="009013B1" w:rsidP="009013B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 w:rsidR="002565B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</w:tcPr>
          <w:p w:rsidR="009013B1" w:rsidRPr="00461050" w:rsidRDefault="009013B1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709" w:type="dxa"/>
          </w:tcPr>
          <w:p w:rsidR="009013B1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9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13B1" w:rsidRPr="005F272C" w:rsidTr="00EF6DF0">
        <w:trPr>
          <w:trHeight w:val="268"/>
        </w:trPr>
        <w:tc>
          <w:tcPr>
            <w:tcW w:w="598" w:type="dxa"/>
          </w:tcPr>
          <w:p w:rsidR="009013B1" w:rsidRPr="005F272C" w:rsidRDefault="009013B1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2409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13B1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709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13B1" w:rsidRPr="005F272C" w:rsidTr="00EF6DF0">
        <w:trPr>
          <w:trHeight w:val="268"/>
        </w:trPr>
        <w:tc>
          <w:tcPr>
            <w:tcW w:w="598" w:type="dxa"/>
          </w:tcPr>
          <w:p w:rsidR="009013B1" w:rsidRPr="005F272C" w:rsidRDefault="009013B1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2409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13B1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709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13B1" w:rsidRPr="005F272C" w:rsidTr="00EF6DF0">
        <w:trPr>
          <w:trHeight w:val="268"/>
        </w:trPr>
        <w:tc>
          <w:tcPr>
            <w:tcW w:w="598" w:type="dxa"/>
          </w:tcPr>
          <w:p w:rsidR="009013B1" w:rsidRPr="005F272C" w:rsidRDefault="009013B1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2409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13B1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09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13B1" w:rsidRPr="005F272C" w:rsidTr="00EF6DF0">
        <w:trPr>
          <w:trHeight w:val="268"/>
        </w:trPr>
        <w:tc>
          <w:tcPr>
            <w:tcW w:w="598" w:type="dxa"/>
          </w:tcPr>
          <w:p w:rsidR="009013B1" w:rsidRPr="005F272C" w:rsidRDefault="009013B1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2409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13B1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09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013B1" w:rsidRPr="005F272C" w:rsidRDefault="009013B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565BC" w:rsidRPr="005F272C" w:rsidTr="00EF6DF0">
        <w:trPr>
          <w:trHeight w:val="268"/>
        </w:trPr>
        <w:tc>
          <w:tcPr>
            <w:tcW w:w="598" w:type="dxa"/>
          </w:tcPr>
          <w:p w:rsidR="002565BC" w:rsidRPr="005F272C" w:rsidRDefault="002565BC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2565BC" w:rsidRPr="005F272C" w:rsidRDefault="002565B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 xml:space="preserve">К/р №10: </w:t>
            </w:r>
            <w:r w:rsidRPr="005F272C">
              <w:rPr>
                <w:color w:val="000000"/>
                <w:sz w:val="20"/>
                <w:szCs w:val="20"/>
              </w:rPr>
              <w:t>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</w:p>
        </w:tc>
        <w:tc>
          <w:tcPr>
            <w:tcW w:w="2409" w:type="dxa"/>
          </w:tcPr>
          <w:p w:rsidR="002565BC" w:rsidRPr="005F272C" w:rsidRDefault="002565BC" w:rsidP="002565B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10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2565BC" w:rsidRPr="005F272C" w:rsidRDefault="002565BC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2565BC" w:rsidRPr="005F272C" w:rsidRDefault="002565BC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2565BC" w:rsidRPr="005F272C" w:rsidRDefault="002565BC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2565BC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09" w:type="dxa"/>
          </w:tcPr>
          <w:p w:rsidR="002565BC" w:rsidRPr="005F272C" w:rsidRDefault="002565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2565BC" w:rsidRPr="005F272C" w:rsidRDefault="002565B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22CA3" w:rsidRPr="005F272C" w:rsidTr="00EF6DF0">
        <w:trPr>
          <w:trHeight w:val="268"/>
        </w:trPr>
        <w:tc>
          <w:tcPr>
            <w:tcW w:w="598" w:type="dxa"/>
          </w:tcPr>
          <w:p w:rsidR="00522CA3" w:rsidRPr="005F272C" w:rsidRDefault="00522CA3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409" w:type="dxa"/>
            <w:vMerge w:val="restart"/>
          </w:tcPr>
          <w:p w:rsidR="00522CA3" w:rsidRPr="005F272C" w:rsidRDefault="00522CA3" w:rsidP="009553C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127" w:type="dxa"/>
            <w:vMerge w:val="restart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дроби; решают задачи на умножение десятичных робей</w:t>
            </w:r>
          </w:p>
        </w:tc>
        <w:tc>
          <w:tcPr>
            <w:tcW w:w="2976" w:type="dxa"/>
            <w:vMerge w:val="restart"/>
          </w:tcPr>
          <w:p w:rsidR="00522CA3" w:rsidRPr="005F272C" w:rsidRDefault="00522CA3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</w:tcPr>
          <w:p w:rsidR="00522CA3" w:rsidRPr="00BE3DB4" w:rsidRDefault="00522CA3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522CA3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709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22CA3" w:rsidRPr="005F272C" w:rsidTr="00EF6DF0">
        <w:trPr>
          <w:trHeight w:val="268"/>
        </w:trPr>
        <w:tc>
          <w:tcPr>
            <w:tcW w:w="598" w:type="dxa"/>
          </w:tcPr>
          <w:p w:rsidR="00522CA3" w:rsidRPr="005F272C" w:rsidRDefault="00522CA3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409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CA3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09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22CA3" w:rsidRPr="005F272C" w:rsidTr="00EF6DF0">
        <w:trPr>
          <w:trHeight w:val="268"/>
        </w:trPr>
        <w:tc>
          <w:tcPr>
            <w:tcW w:w="598" w:type="dxa"/>
          </w:tcPr>
          <w:p w:rsidR="00522CA3" w:rsidRPr="005F272C" w:rsidRDefault="00522CA3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409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CA3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709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22CA3" w:rsidRPr="005F272C" w:rsidTr="00EF6DF0">
        <w:trPr>
          <w:trHeight w:val="268"/>
        </w:trPr>
        <w:tc>
          <w:tcPr>
            <w:tcW w:w="598" w:type="dxa"/>
          </w:tcPr>
          <w:p w:rsidR="00522CA3" w:rsidRPr="005F272C" w:rsidRDefault="00522CA3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409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CA3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709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22CA3" w:rsidRPr="005F272C" w:rsidTr="00EF6DF0">
        <w:trPr>
          <w:trHeight w:val="268"/>
        </w:trPr>
        <w:tc>
          <w:tcPr>
            <w:tcW w:w="598" w:type="dxa"/>
          </w:tcPr>
          <w:p w:rsidR="00522CA3" w:rsidRPr="005F272C" w:rsidRDefault="00522CA3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409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CA3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709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522CA3" w:rsidRPr="005F272C" w:rsidRDefault="00522CA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2565BC" w:rsidRDefault="002565BC" w:rsidP="00B325F4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2565BC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598"/>
        <w:gridCol w:w="2411"/>
        <w:gridCol w:w="2409"/>
        <w:gridCol w:w="2127"/>
        <w:gridCol w:w="2976"/>
        <w:gridCol w:w="3402"/>
        <w:gridCol w:w="709"/>
        <w:gridCol w:w="709"/>
        <w:gridCol w:w="660"/>
      </w:tblGrid>
      <w:tr w:rsidR="0069558D" w:rsidRPr="005F272C" w:rsidTr="00EF6DF0">
        <w:trPr>
          <w:trHeight w:val="268"/>
        </w:trPr>
        <w:tc>
          <w:tcPr>
            <w:tcW w:w="598" w:type="dxa"/>
          </w:tcPr>
          <w:p w:rsidR="0069558D" w:rsidRPr="005F272C" w:rsidRDefault="0069558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409" w:type="dxa"/>
            <w:vMerge w:val="restart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27" w:type="dxa"/>
            <w:vMerge w:val="restart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Делят на десятичную дробь; решают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976" w:type="dxa"/>
            <w:vMerge w:val="restart"/>
          </w:tcPr>
          <w:p w:rsidR="0069558D" w:rsidRPr="005F272C" w:rsidRDefault="0069558D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3402" w:type="dxa"/>
            <w:vMerge w:val="restart"/>
          </w:tcPr>
          <w:p w:rsidR="0069558D" w:rsidRPr="00BE3DB4" w:rsidRDefault="0069558D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709" w:type="dxa"/>
          </w:tcPr>
          <w:p w:rsidR="0069558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709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9558D" w:rsidRPr="005F272C" w:rsidTr="00EF6DF0">
        <w:trPr>
          <w:trHeight w:val="268"/>
        </w:trPr>
        <w:tc>
          <w:tcPr>
            <w:tcW w:w="598" w:type="dxa"/>
          </w:tcPr>
          <w:p w:rsidR="0069558D" w:rsidRPr="005F272C" w:rsidRDefault="0069558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409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558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</w:p>
        </w:tc>
        <w:tc>
          <w:tcPr>
            <w:tcW w:w="709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9558D" w:rsidRPr="005F272C" w:rsidTr="00EF6DF0">
        <w:trPr>
          <w:trHeight w:val="268"/>
        </w:trPr>
        <w:tc>
          <w:tcPr>
            <w:tcW w:w="598" w:type="dxa"/>
          </w:tcPr>
          <w:p w:rsidR="0069558D" w:rsidRPr="005F272C" w:rsidRDefault="0069558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409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558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  <w:tc>
          <w:tcPr>
            <w:tcW w:w="709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9558D" w:rsidRPr="005F272C" w:rsidTr="00EF6DF0">
        <w:trPr>
          <w:trHeight w:val="268"/>
        </w:trPr>
        <w:tc>
          <w:tcPr>
            <w:tcW w:w="598" w:type="dxa"/>
          </w:tcPr>
          <w:p w:rsidR="0069558D" w:rsidRPr="005F272C" w:rsidRDefault="0069558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409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558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709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9558D" w:rsidRPr="005F272C" w:rsidTr="00EF6DF0">
        <w:trPr>
          <w:trHeight w:val="268"/>
        </w:trPr>
        <w:tc>
          <w:tcPr>
            <w:tcW w:w="598" w:type="dxa"/>
          </w:tcPr>
          <w:p w:rsidR="0069558D" w:rsidRPr="005F272C" w:rsidRDefault="0069558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409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558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709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9558D" w:rsidRPr="005F272C" w:rsidTr="00EF6DF0">
        <w:trPr>
          <w:trHeight w:val="268"/>
        </w:trPr>
        <w:tc>
          <w:tcPr>
            <w:tcW w:w="598" w:type="dxa"/>
          </w:tcPr>
          <w:p w:rsidR="0069558D" w:rsidRPr="005F272C" w:rsidRDefault="0069558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409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558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709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9558D" w:rsidRPr="005F272C" w:rsidTr="00EF6DF0">
        <w:trPr>
          <w:trHeight w:val="268"/>
        </w:trPr>
        <w:tc>
          <w:tcPr>
            <w:tcW w:w="598" w:type="dxa"/>
          </w:tcPr>
          <w:p w:rsidR="0069558D" w:rsidRPr="005F272C" w:rsidRDefault="0069558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409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9558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709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9558D" w:rsidRPr="005F272C" w:rsidRDefault="0069558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B39C2" w:rsidRPr="005F272C" w:rsidTr="00EF6DF0">
        <w:trPr>
          <w:trHeight w:val="268"/>
        </w:trPr>
        <w:tc>
          <w:tcPr>
            <w:tcW w:w="598" w:type="dxa"/>
          </w:tcPr>
          <w:p w:rsidR="007B39C2" w:rsidRPr="005F272C" w:rsidRDefault="007B39C2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2409" w:type="dxa"/>
            <w:vMerge w:val="restart"/>
          </w:tcPr>
          <w:p w:rsidR="007B39C2" w:rsidRPr="005F272C" w:rsidRDefault="007B39C2" w:rsidP="00793D1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27" w:type="dxa"/>
            <w:vMerge w:val="restart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976" w:type="dxa"/>
            <w:vMerge w:val="restart"/>
          </w:tcPr>
          <w:p w:rsidR="007B39C2" w:rsidRPr="005F272C" w:rsidRDefault="007B39C2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</w:tcPr>
          <w:p w:rsidR="007B39C2" w:rsidRPr="00BE3DB4" w:rsidRDefault="007B39C2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709" w:type="dxa"/>
          </w:tcPr>
          <w:p w:rsidR="007B39C2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709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B39C2" w:rsidRPr="005F272C" w:rsidTr="00EF6DF0">
        <w:trPr>
          <w:trHeight w:val="268"/>
        </w:trPr>
        <w:tc>
          <w:tcPr>
            <w:tcW w:w="598" w:type="dxa"/>
          </w:tcPr>
          <w:p w:rsidR="007B39C2" w:rsidRPr="005F272C" w:rsidRDefault="007B39C2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2409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39C2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9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B39C2" w:rsidRPr="005F272C" w:rsidTr="00EF6DF0">
        <w:trPr>
          <w:trHeight w:val="268"/>
        </w:trPr>
        <w:tc>
          <w:tcPr>
            <w:tcW w:w="598" w:type="dxa"/>
          </w:tcPr>
          <w:p w:rsidR="007B39C2" w:rsidRPr="005F272C" w:rsidRDefault="007B39C2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2409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39C2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09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B39C2" w:rsidRPr="005F272C" w:rsidTr="00EF6DF0">
        <w:trPr>
          <w:trHeight w:val="268"/>
        </w:trPr>
        <w:tc>
          <w:tcPr>
            <w:tcW w:w="598" w:type="dxa"/>
          </w:tcPr>
          <w:p w:rsidR="007B39C2" w:rsidRPr="005F272C" w:rsidRDefault="007B39C2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2409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39C2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9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B39C2" w:rsidRPr="005F272C" w:rsidTr="00EF6DF0">
        <w:trPr>
          <w:trHeight w:val="268"/>
        </w:trPr>
        <w:tc>
          <w:tcPr>
            <w:tcW w:w="598" w:type="dxa"/>
          </w:tcPr>
          <w:p w:rsidR="007B39C2" w:rsidRPr="005F272C" w:rsidRDefault="007B39C2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К/р №11:</w:t>
            </w:r>
            <w:r w:rsidRPr="005F272C">
              <w:rPr>
                <w:color w:val="000000"/>
                <w:sz w:val="20"/>
                <w:szCs w:val="20"/>
              </w:rPr>
              <w:t xml:space="preserve"> 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</w:p>
        </w:tc>
        <w:tc>
          <w:tcPr>
            <w:tcW w:w="2409" w:type="dxa"/>
          </w:tcPr>
          <w:p w:rsidR="007B39C2" w:rsidRPr="005F272C" w:rsidRDefault="007B39C2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11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7B39C2" w:rsidRPr="005F272C" w:rsidRDefault="007B39C2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7B39C2" w:rsidRPr="005F272C" w:rsidRDefault="007B39C2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7B39C2" w:rsidRPr="005F272C" w:rsidRDefault="007B39C2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7B39C2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709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B39C2" w:rsidRPr="005F272C" w:rsidRDefault="007B39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18AD" w:rsidRPr="005F272C" w:rsidTr="00EF6DF0">
        <w:trPr>
          <w:trHeight w:val="268"/>
        </w:trPr>
        <w:tc>
          <w:tcPr>
            <w:tcW w:w="598" w:type="dxa"/>
          </w:tcPr>
          <w:p w:rsidR="00A418AD" w:rsidRPr="005F272C" w:rsidRDefault="00A418A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418AD" w:rsidRDefault="00A418A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A418AD" w:rsidRDefault="00A418A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418AD" w:rsidRPr="005F272C" w:rsidRDefault="00A418A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вопросы; чте</w:t>
            </w:r>
            <w:r>
              <w:rPr>
                <w:sz w:val="20"/>
                <w:szCs w:val="20"/>
              </w:rPr>
              <w:softHyphen/>
              <w:t>ние показаний 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27" w:type="dxa"/>
            <w:vMerge w:val="restart"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решение задачи</w:t>
            </w:r>
          </w:p>
        </w:tc>
        <w:tc>
          <w:tcPr>
            <w:tcW w:w="2976" w:type="dxa"/>
            <w:vMerge w:val="restart"/>
          </w:tcPr>
          <w:p w:rsidR="00A418AD" w:rsidRPr="005F272C" w:rsidRDefault="00A418AD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</w:tcPr>
          <w:p w:rsidR="00A418AD" w:rsidRPr="005F272C" w:rsidRDefault="00A418AD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A418A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709" w:type="dxa"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418AD" w:rsidRPr="005F272C" w:rsidTr="00EF6DF0">
        <w:trPr>
          <w:trHeight w:val="268"/>
        </w:trPr>
        <w:tc>
          <w:tcPr>
            <w:tcW w:w="598" w:type="dxa"/>
          </w:tcPr>
          <w:p w:rsidR="00A418AD" w:rsidRPr="005F272C" w:rsidRDefault="00A418A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</w:tc>
        <w:tc>
          <w:tcPr>
            <w:tcW w:w="2409" w:type="dxa"/>
            <w:vMerge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18A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09" w:type="dxa"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418AD" w:rsidRPr="005F272C" w:rsidRDefault="00A418A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5C77" w:rsidRPr="005F272C" w:rsidTr="00EF6DF0">
        <w:trPr>
          <w:trHeight w:val="268"/>
        </w:trPr>
        <w:tc>
          <w:tcPr>
            <w:tcW w:w="598" w:type="dxa"/>
          </w:tcPr>
          <w:p w:rsidR="003E5C77" w:rsidRPr="005F272C" w:rsidRDefault="003E5C7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409" w:type="dxa"/>
            <w:vMerge w:val="restart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27" w:type="dxa"/>
            <w:vMerge w:val="restart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вают и устраняют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976" w:type="dxa"/>
            <w:vMerge w:val="restart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402" w:type="dxa"/>
            <w:vMerge w:val="restart"/>
          </w:tcPr>
          <w:p w:rsidR="003E5C77" w:rsidRPr="00BE3DB4" w:rsidRDefault="003E5C7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709" w:type="dxa"/>
          </w:tcPr>
          <w:p w:rsidR="003E5C7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09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5C77" w:rsidRPr="005F272C" w:rsidTr="00EF6DF0">
        <w:trPr>
          <w:trHeight w:val="268"/>
        </w:trPr>
        <w:tc>
          <w:tcPr>
            <w:tcW w:w="598" w:type="dxa"/>
          </w:tcPr>
          <w:p w:rsidR="003E5C77" w:rsidRPr="005F272C" w:rsidRDefault="003E5C7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409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5C7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5C77" w:rsidRPr="005F272C" w:rsidTr="00EF6DF0">
        <w:trPr>
          <w:trHeight w:val="268"/>
        </w:trPr>
        <w:tc>
          <w:tcPr>
            <w:tcW w:w="598" w:type="dxa"/>
          </w:tcPr>
          <w:p w:rsidR="003E5C77" w:rsidRPr="005F272C" w:rsidRDefault="003E5C7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409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5C7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709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5C77" w:rsidRPr="005F272C" w:rsidTr="00EF6DF0">
        <w:trPr>
          <w:trHeight w:val="268"/>
        </w:trPr>
        <w:tc>
          <w:tcPr>
            <w:tcW w:w="598" w:type="dxa"/>
          </w:tcPr>
          <w:p w:rsidR="003E5C77" w:rsidRPr="005F272C" w:rsidRDefault="003E5C7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409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5C7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709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5C77" w:rsidRPr="005F272C" w:rsidTr="00EF6DF0">
        <w:trPr>
          <w:trHeight w:val="268"/>
        </w:trPr>
        <w:tc>
          <w:tcPr>
            <w:tcW w:w="598" w:type="dxa"/>
          </w:tcPr>
          <w:p w:rsidR="003E5C77" w:rsidRPr="005F272C" w:rsidRDefault="003E5C7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409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5C7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9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F0CD3" w:rsidRDefault="00FF0CD3" w:rsidP="00B325F4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FF0CD3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598"/>
        <w:gridCol w:w="2411"/>
        <w:gridCol w:w="2409"/>
        <w:gridCol w:w="2127"/>
        <w:gridCol w:w="2976"/>
        <w:gridCol w:w="3402"/>
        <w:gridCol w:w="709"/>
        <w:gridCol w:w="709"/>
        <w:gridCol w:w="660"/>
      </w:tblGrid>
      <w:tr w:rsidR="003E5C77" w:rsidRPr="005F272C" w:rsidTr="00EF6DF0">
        <w:trPr>
          <w:trHeight w:val="268"/>
        </w:trPr>
        <w:tc>
          <w:tcPr>
            <w:tcW w:w="598" w:type="dxa"/>
          </w:tcPr>
          <w:p w:rsidR="003E5C77" w:rsidRPr="005F272C" w:rsidRDefault="003E5C7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 xml:space="preserve">К/р №12: </w:t>
            </w:r>
            <w:r w:rsidRPr="005F272C">
              <w:rPr>
                <w:color w:val="000000"/>
                <w:sz w:val="20"/>
                <w:szCs w:val="20"/>
              </w:rPr>
              <w:t>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</w:p>
        </w:tc>
        <w:tc>
          <w:tcPr>
            <w:tcW w:w="2409" w:type="dxa"/>
          </w:tcPr>
          <w:p w:rsidR="003E5C77" w:rsidRPr="005F272C" w:rsidRDefault="003E5C77" w:rsidP="00FF0CD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</w:t>
            </w:r>
            <w:r w:rsidR="00FF0CD3">
              <w:rPr>
                <w:sz w:val="20"/>
                <w:szCs w:val="20"/>
              </w:rPr>
              <w:t>2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3E5C77" w:rsidRPr="005F272C" w:rsidRDefault="003E5C7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3E5C77" w:rsidRPr="005F272C" w:rsidRDefault="003E5C7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3E5C77" w:rsidRPr="005F272C" w:rsidRDefault="003E5C7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3E5C7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09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E5C77" w:rsidRPr="005F272C" w:rsidRDefault="003E5C7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86A9B" w:rsidRPr="005F272C" w:rsidTr="00EF6DF0">
        <w:trPr>
          <w:trHeight w:val="268"/>
        </w:trPr>
        <w:tc>
          <w:tcPr>
            <w:tcW w:w="598" w:type="dxa"/>
          </w:tcPr>
          <w:p w:rsidR="00F86A9B" w:rsidRPr="005F272C" w:rsidRDefault="00F86A9B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</w:p>
        </w:tc>
        <w:tc>
          <w:tcPr>
            <w:tcW w:w="2409" w:type="dxa"/>
            <w:vMerge w:val="restart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объясне</w:t>
            </w:r>
            <w:r>
              <w:rPr>
                <w:sz w:val="20"/>
                <w:szCs w:val="20"/>
              </w:rPr>
              <w:softHyphen/>
              <w:t>ние что такое угол; какой угол называется прямым, тупым, 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7" w:type="dxa"/>
            <w:vMerge w:val="restart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Моделируют разно</w:t>
            </w:r>
            <w:r>
              <w:rPr>
                <w:sz w:val="20"/>
                <w:szCs w:val="20"/>
              </w:rPr>
              <w:softHyphen/>
              <w:t>образные ситуации расположения объек</w:t>
            </w:r>
            <w:r>
              <w:rPr>
                <w:sz w:val="20"/>
                <w:szCs w:val="20"/>
              </w:rPr>
              <w:softHyphen/>
              <w:t>тов на плоскости; оп</w:t>
            </w:r>
            <w:r>
              <w:rPr>
                <w:sz w:val="20"/>
                <w:szCs w:val="20"/>
              </w:rPr>
              <w:softHyphen/>
              <w:t>ределяют геометри</w:t>
            </w:r>
            <w:r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2976" w:type="dxa"/>
            <w:vMerge w:val="restart"/>
          </w:tcPr>
          <w:p w:rsidR="00F86A9B" w:rsidRPr="005F272C" w:rsidRDefault="00F86A9B" w:rsidP="00F86A9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3402" w:type="dxa"/>
            <w:vMerge w:val="restart"/>
          </w:tcPr>
          <w:p w:rsidR="00F86A9B" w:rsidRPr="00BE3DB4" w:rsidRDefault="00F86A9B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709" w:type="dxa"/>
          </w:tcPr>
          <w:p w:rsidR="00F86A9B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86A9B" w:rsidRPr="005F272C" w:rsidTr="00EF6DF0">
        <w:trPr>
          <w:trHeight w:val="268"/>
        </w:trPr>
        <w:tc>
          <w:tcPr>
            <w:tcW w:w="598" w:type="dxa"/>
          </w:tcPr>
          <w:p w:rsidR="00F86A9B" w:rsidRPr="005F272C" w:rsidRDefault="00F86A9B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</w:p>
        </w:tc>
        <w:tc>
          <w:tcPr>
            <w:tcW w:w="2409" w:type="dxa"/>
            <w:vMerge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6A9B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709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86A9B" w:rsidRPr="005F272C" w:rsidTr="00EF6DF0">
        <w:trPr>
          <w:trHeight w:val="268"/>
        </w:trPr>
        <w:tc>
          <w:tcPr>
            <w:tcW w:w="598" w:type="dxa"/>
          </w:tcPr>
          <w:p w:rsidR="00F86A9B" w:rsidRPr="005F272C" w:rsidRDefault="00F86A9B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</w:p>
        </w:tc>
        <w:tc>
          <w:tcPr>
            <w:tcW w:w="2409" w:type="dxa"/>
            <w:vMerge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6A9B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709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F86A9B" w:rsidRPr="005F272C" w:rsidRDefault="00F86A9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5B5" w:rsidRPr="005F272C" w:rsidTr="00EF6DF0">
        <w:trPr>
          <w:trHeight w:val="268"/>
        </w:trPr>
        <w:tc>
          <w:tcPr>
            <w:tcW w:w="598" w:type="dxa"/>
          </w:tcPr>
          <w:p w:rsidR="009265B5" w:rsidRPr="005F272C" w:rsidRDefault="009265B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</w:tc>
        <w:tc>
          <w:tcPr>
            <w:tcW w:w="2409" w:type="dxa"/>
            <w:vMerge w:val="restart"/>
          </w:tcPr>
          <w:p w:rsidR="009265B5" w:rsidRPr="005F272C" w:rsidRDefault="009265B5" w:rsidP="00F86A9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служит транс</w:t>
            </w:r>
            <w:r w:rsidR="00F65BB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портир; как пользоваться транспортиром; построе</w:t>
            </w:r>
            <w:r w:rsidR="00F65BB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 и измерение углов, треугольников</w:t>
            </w:r>
          </w:p>
        </w:tc>
        <w:tc>
          <w:tcPr>
            <w:tcW w:w="2127" w:type="dxa"/>
            <w:vMerge w:val="restart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 w:rsidR="00F65BB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бирают способ реше</w:t>
            </w:r>
            <w:r w:rsidR="00F65BB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 задач</w:t>
            </w:r>
          </w:p>
        </w:tc>
        <w:tc>
          <w:tcPr>
            <w:tcW w:w="2976" w:type="dxa"/>
            <w:vMerge w:val="restart"/>
          </w:tcPr>
          <w:p w:rsidR="009265B5" w:rsidRPr="005F272C" w:rsidRDefault="009265B5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9265B5" w:rsidRPr="00196854" w:rsidRDefault="009265B5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709" w:type="dxa"/>
          </w:tcPr>
          <w:p w:rsidR="009265B5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709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5B5" w:rsidRPr="005F272C" w:rsidTr="00EF6DF0">
        <w:trPr>
          <w:trHeight w:val="268"/>
        </w:trPr>
        <w:tc>
          <w:tcPr>
            <w:tcW w:w="598" w:type="dxa"/>
          </w:tcPr>
          <w:p w:rsidR="009265B5" w:rsidRPr="005F272C" w:rsidRDefault="009265B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</w:tc>
        <w:tc>
          <w:tcPr>
            <w:tcW w:w="2409" w:type="dxa"/>
            <w:vMerge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265B5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709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265B5" w:rsidRPr="005F272C" w:rsidTr="00EF6DF0">
        <w:trPr>
          <w:trHeight w:val="268"/>
        </w:trPr>
        <w:tc>
          <w:tcPr>
            <w:tcW w:w="598" w:type="dxa"/>
          </w:tcPr>
          <w:p w:rsidR="009265B5" w:rsidRPr="005F272C" w:rsidRDefault="009265B5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</w:tc>
        <w:tc>
          <w:tcPr>
            <w:tcW w:w="2409" w:type="dxa"/>
            <w:vMerge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265B5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709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265B5" w:rsidRPr="005F272C" w:rsidRDefault="009265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B73E7" w:rsidRPr="005F272C" w:rsidTr="00EF6DF0">
        <w:trPr>
          <w:trHeight w:val="268"/>
        </w:trPr>
        <w:tc>
          <w:tcPr>
            <w:tcW w:w="598" w:type="dxa"/>
          </w:tcPr>
          <w:p w:rsidR="003B73E7" w:rsidRPr="005F272C" w:rsidRDefault="003B73E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B73E7" w:rsidRDefault="003B73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3B73E7" w:rsidRDefault="003B73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B73E7" w:rsidRPr="005F272C" w:rsidRDefault="003B73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127" w:type="dxa"/>
            <w:vMerge w:val="restart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976" w:type="dxa"/>
            <w:vMerge w:val="restart"/>
          </w:tcPr>
          <w:p w:rsidR="003B73E7" w:rsidRPr="005F272C" w:rsidRDefault="003B73E7" w:rsidP="003B73E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 xml:space="preserve">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3B73E7" w:rsidRPr="005F272C" w:rsidRDefault="003B73E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3B73E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709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B73E7" w:rsidRPr="005F272C" w:rsidTr="00EF6DF0">
        <w:trPr>
          <w:trHeight w:val="268"/>
        </w:trPr>
        <w:tc>
          <w:tcPr>
            <w:tcW w:w="598" w:type="dxa"/>
          </w:tcPr>
          <w:p w:rsidR="003B73E7" w:rsidRPr="005F272C" w:rsidRDefault="003B73E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</w:tc>
        <w:tc>
          <w:tcPr>
            <w:tcW w:w="2409" w:type="dxa"/>
            <w:vMerge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73E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9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B73E7" w:rsidRPr="005F272C" w:rsidTr="00EF6DF0">
        <w:trPr>
          <w:trHeight w:val="268"/>
        </w:trPr>
        <w:tc>
          <w:tcPr>
            <w:tcW w:w="598" w:type="dxa"/>
          </w:tcPr>
          <w:p w:rsidR="003B73E7" w:rsidRPr="005F272C" w:rsidRDefault="003B73E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К/р №13:</w:t>
            </w:r>
            <w:r w:rsidRPr="005F272C">
              <w:rPr>
                <w:color w:val="000000"/>
                <w:sz w:val="20"/>
                <w:szCs w:val="20"/>
              </w:rPr>
              <w:t xml:space="preserve"> 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</w:p>
        </w:tc>
        <w:tc>
          <w:tcPr>
            <w:tcW w:w="2409" w:type="dxa"/>
          </w:tcPr>
          <w:p w:rsidR="003B73E7" w:rsidRPr="005F272C" w:rsidRDefault="003B73E7" w:rsidP="003B73E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13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3B73E7" w:rsidRPr="005F272C" w:rsidRDefault="003B73E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3B73E7" w:rsidRPr="005F272C" w:rsidRDefault="003B73E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3B73E7" w:rsidRPr="005F272C" w:rsidRDefault="003B73E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3B73E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9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B73E7" w:rsidRPr="005F272C" w:rsidTr="00EF6DF0">
        <w:trPr>
          <w:trHeight w:val="268"/>
        </w:trPr>
        <w:tc>
          <w:tcPr>
            <w:tcW w:w="598" w:type="dxa"/>
          </w:tcPr>
          <w:p w:rsidR="003B73E7" w:rsidRPr="005F272C" w:rsidRDefault="003B73E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50DEF" w:rsidRDefault="00050DE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B73E7" w:rsidRPr="005F272C" w:rsidRDefault="003B73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2409" w:type="dxa"/>
          </w:tcPr>
          <w:p w:rsidR="003B73E7" w:rsidRPr="005F272C" w:rsidRDefault="00050D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с помощью букв свойств сложения, вычи</w:t>
            </w:r>
            <w:r w:rsidR="000160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тания, умножения, деле</w:t>
            </w:r>
            <w:r w:rsidR="000160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 с остатком</w:t>
            </w:r>
          </w:p>
        </w:tc>
        <w:tc>
          <w:tcPr>
            <w:tcW w:w="2127" w:type="dxa"/>
          </w:tcPr>
          <w:p w:rsidR="003B73E7" w:rsidRPr="005F272C" w:rsidRDefault="00050D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</w:t>
            </w:r>
            <w:r w:rsidR="004049D9">
              <w:rPr>
                <w:sz w:val="20"/>
                <w:szCs w:val="20"/>
              </w:rPr>
              <w:t xml:space="preserve"> многозначные числа; строят координатный луч; координаты точки</w:t>
            </w:r>
          </w:p>
        </w:tc>
        <w:tc>
          <w:tcPr>
            <w:tcW w:w="2976" w:type="dxa"/>
          </w:tcPr>
          <w:p w:rsidR="003B73E7" w:rsidRPr="005F272C" w:rsidRDefault="004049D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самооценку результатам своей УД; прояв</w:t>
            </w:r>
            <w:r w:rsidR="0001608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ляют познавательный интерес к изучению предмета</w:t>
            </w:r>
          </w:p>
        </w:tc>
        <w:tc>
          <w:tcPr>
            <w:tcW w:w="3402" w:type="dxa"/>
          </w:tcPr>
          <w:p w:rsidR="003B73E7" w:rsidRPr="005F272C" w:rsidRDefault="00016089" w:rsidP="000160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709" w:type="dxa"/>
          </w:tcPr>
          <w:p w:rsidR="003B73E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9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B73E7" w:rsidRPr="005F272C" w:rsidRDefault="003B73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B1BB7" w:rsidRPr="005F272C" w:rsidTr="00EF6DF0">
        <w:trPr>
          <w:trHeight w:val="268"/>
        </w:trPr>
        <w:tc>
          <w:tcPr>
            <w:tcW w:w="598" w:type="dxa"/>
          </w:tcPr>
          <w:p w:rsidR="00AB1BB7" w:rsidRPr="005F272C" w:rsidRDefault="00AB1B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2409" w:type="dxa"/>
            <w:vMerge w:val="restart"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127" w:type="dxa"/>
            <w:vMerge w:val="restart"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2976" w:type="dxa"/>
            <w:vMerge w:val="restart"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3402" w:type="dxa"/>
            <w:vMerge w:val="restart"/>
          </w:tcPr>
          <w:p w:rsidR="00AB1BB7" w:rsidRPr="005F272C" w:rsidRDefault="00AB1BB7" w:rsidP="0075082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</w:t>
            </w:r>
            <w:r w:rsidR="0075082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</w:tcPr>
          <w:p w:rsidR="00AB1BB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709" w:type="dxa"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B1BB7" w:rsidRPr="005F272C" w:rsidTr="00EF6DF0">
        <w:trPr>
          <w:trHeight w:val="268"/>
        </w:trPr>
        <w:tc>
          <w:tcPr>
            <w:tcW w:w="598" w:type="dxa"/>
          </w:tcPr>
          <w:p w:rsidR="00AB1BB7" w:rsidRPr="005F272C" w:rsidRDefault="00AB1BB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AB1BB7" w:rsidRPr="005F272C" w:rsidRDefault="00AB1BB7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2409" w:type="dxa"/>
            <w:vMerge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BB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09" w:type="dxa"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B1BB7" w:rsidRPr="005F272C" w:rsidRDefault="00AB1BB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16089" w:rsidRDefault="00016089" w:rsidP="00B325F4">
      <w:pPr>
        <w:pStyle w:val="a8"/>
        <w:numPr>
          <w:ilvl w:val="0"/>
          <w:numId w:val="11"/>
        </w:numPr>
        <w:jc w:val="both"/>
        <w:rPr>
          <w:sz w:val="20"/>
          <w:szCs w:val="20"/>
        </w:rPr>
        <w:sectPr w:rsidR="00016089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001" w:type="dxa"/>
        <w:tblInd w:w="-289" w:type="dxa"/>
        <w:tblLook w:val="04A0"/>
      </w:tblPr>
      <w:tblGrid>
        <w:gridCol w:w="598"/>
        <w:gridCol w:w="2411"/>
        <w:gridCol w:w="2409"/>
        <w:gridCol w:w="2127"/>
        <w:gridCol w:w="2976"/>
        <w:gridCol w:w="3402"/>
        <w:gridCol w:w="709"/>
        <w:gridCol w:w="709"/>
        <w:gridCol w:w="660"/>
      </w:tblGrid>
      <w:tr w:rsidR="00750823" w:rsidRPr="005F272C" w:rsidTr="00EF6DF0">
        <w:trPr>
          <w:trHeight w:val="268"/>
        </w:trPr>
        <w:tc>
          <w:tcPr>
            <w:tcW w:w="598" w:type="dxa"/>
          </w:tcPr>
          <w:p w:rsidR="00750823" w:rsidRPr="005F272C" w:rsidRDefault="00750823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750823" w:rsidRDefault="00750823" w:rsidP="0000668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  <w:p w:rsidR="006B5E82" w:rsidRPr="005F272C" w:rsidRDefault="006B5E82" w:rsidP="0000668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 w:rsidR="006B5E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шение задач на умноже</w:t>
            </w:r>
            <w:r w:rsidR="006B5E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 и деление натураль</w:t>
            </w:r>
            <w:r w:rsidR="006B5E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чисел</w:t>
            </w:r>
          </w:p>
        </w:tc>
        <w:tc>
          <w:tcPr>
            <w:tcW w:w="2127" w:type="dxa"/>
            <w:vMerge w:val="restart"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 w:rsidR="006B5E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руют ход выполнения заданий</w:t>
            </w:r>
          </w:p>
        </w:tc>
        <w:tc>
          <w:tcPr>
            <w:tcW w:w="2976" w:type="dxa"/>
            <w:vMerge w:val="restart"/>
          </w:tcPr>
          <w:p w:rsidR="00750823" w:rsidRPr="005F272C" w:rsidRDefault="00750823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3402" w:type="dxa"/>
            <w:vMerge w:val="restart"/>
          </w:tcPr>
          <w:p w:rsidR="00750823" w:rsidRPr="005F272C" w:rsidRDefault="00750823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750823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9" w:type="dxa"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50823" w:rsidRPr="005F272C" w:rsidTr="00EF6DF0">
        <w:trPr>
          <w:trHeight w:val="268"/>
        </w:trPr>
        <w:tc>
          <w:tcPr>
            <w:tcW w:w="598" w:type="dxa"/>
          </w:tcPr>
          <w:p w:rsidR="00750823" w:rsidRPr="005F272C" w:rsidRDefault="00750823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750823" w:rsidRPr="005F272C" w:rsidRDefault="00750823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2409" w:type="dxa"/>
            <w:vMerge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0823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9" w:type="dxa"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750823" w:rsidRPr="005F272C" w:rsidRDefault="00750823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71E9D" w:rsidRPr="005F272C" w:rsidTr="00EF6DF0">
        <w:trPr>
          <w:trHeight w:val="268"/>
        </w:trPr>
        <w:tc>
          <w:tcPr>
            <w:tcW w:w="598" w:type="dxa"/>
          </w:tcPr>
          <w:p w:rsidR="00671E9D" w:rsidRPr="005F272C" w:rsidRDefault="00671E9D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44D8B" w:rsidRDefault="00944D8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944D8B" w:rsidRDefault="00944D8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671E9D" w:rsidRPr="005F272C" w:rsidRDefault="00671E9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Площади и объемы</w:t>
            </w:r>
          </w:p>
        </w:tc>
        <w:tc>
          <w:tcPr>
            <w:tcW w:w="2409" w:type="dxa"/>
          </w:tcPr>
          <w:p w:rsidR="00671E9D" w:rsidRPr="005F272C" w:rsidRDefault="00671E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вопросы; ре</w:t>
            </w:r>
            <w:r>
              <w:rPr>
                <w:sz w:val="20"/>
                <w:szCs w:val="20"/>
              </w:rPr>
              <w:softHyphen/>
              <w:t>шение задач на нахожде</w:t>
            </w:r>
            <w:r>
              <w:rPr>
                <w:sz w:val="20"/>
                <w:szCs w:val="20"/>
              </w:rPr>
              <w:softHyphen/>
              <w:t>ние площади и объема</w:t>
            </w:r>
          </w:p>
        </w:tc>
        <w:tc>
          <w:tcPr>
            <w:tcW w:w="2127" w:type="dxa"/>
          </w:tcPr>
          <w:p w:rsidR="00671E9D" w:rsidRPr="005F272C" w:rsidRDefault="00671E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976" w:type="dxa"/>
          </w:tcPr>
          <w:p w:rsidR="00671E9D" w:rsidRPr="005F272C" w:rsidRDefault="00671E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3402" w:type="dxa"/>
          </w:tcPr>
          <w:p w:rsidR="00671E9D" w:rsidRPr="00BE3DB4" w:rsidRDefault="00671E9D" w:rsidP="00671E9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709" w:type="dxa"/>
          </w:tcPr>
          <w:p w:rsidR="00671E9D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671E9D" w:rsidRPr="005F272C" w:rsidRDefault="00671E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71E9D" w:rsidRPr="005F272C" w:rsidRDefault="00671E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D51E7" w:rsidRPr="005F272C" w:rsidTr="00EF6DF0">
        <w:trPr>
          <w:trHeight w:val="268"/>
        </w:trPr>
        <w:tc>
          <w:tcPr>
            <w:tcW w:w="598" w:type="dxa"/>
          </w:tcPr>
          <w:p w:rsidR="001D51E7" w:rsidRPr="005F272C" w:rsidRDefault="001D51E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1D51E7" w:rsidRDefault="001D51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Обыкновенные дроби</w:t>
            </w:r>
          </w:p>
          <w:p w:rsidR="001D51E7" w:rsidRPr="005F272C" w:rsidRDefault="001D51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127" w:type="dxa"/>
            <w:vMerge w:val="restart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 w:rsidR="0005302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976" w:type="dxa"/>
            <w:vMerge w:val="restart"/>
          </w:tcPr>
          <w:p w:rsidR="001D51E7" w:rsidRPr="005F272C" w:rsidRDefault="001D51E7" w:rsidP="001D51E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1D51E7" w:rsidRPr="005F272C" w:rsidRDefault="001D51E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1D51E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709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D51E7" w:rsidRPr="005F272C" w:rsidTr="00EF6DF0">
        <w:trPr>
          <w:trHeight w:val="268"/>
        </w:trPr>
        <w:tc>
          <w:tcPr>
            <w:tcW w:w="598" w:type="dxa"/>
          </w:tcPr>
          <w:p w:rsidR="001D51E7" w:rsidRPr="005F272C" w:rsidRDefault="001D51E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44D8B" w:rsidRDefault="00944D8B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1D51E7" w:rsidRPr="005F272C" w:rsidRDefault="001D51E7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409" w:type="dxa"/>
            <w:vMerge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51E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09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D51E7" w:rsidRPr="005F272C" w:rsidTr="00EF6DF0">
        <w:trPr>
          <w:trHeight w:val="268"/>
        </w:trPr>
        <w:tc>
          <w:tcPr>
            <w:tcW w:w="598" w:type="dxa"/>
          </w:tcPr>
          <w:p w:rsidR="001D51E7" w:rsidRPr="005F272C" w:rsidRDefault="001D51E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2409" w:type="dxa"/>
            <w:vMerge w:val="restart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 w:rsidR="0005302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хождение значения бук</w:t>
            </w:r>
            <w:r w:rsidR="0005302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венного выражения</w:t>
            </w:r>
          </w:p>
        </w:tc>
        <w:tc>
          <w:tcPr>
            <w:tcW w:w="2127" w:type="dxa"/>
            <w:vMerge w:val="restart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 w:rsidR="0005302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зультат своих вычис</w:t>
            </w:r>
            <w:r w:rsidR="0005302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лений</w:t>
            </w:r>
          </w:p>
        </w:tc>
        <w:tc>
          <w:tcPr>
            <w:tcW w:w="2976" w:type="dxa"/>
            <w:vMerge w:val="restart"/>
          </w:tcPr>
          <w:p w:rsidR="001D51E7" w:rsidRPr="005F272C" w:rsidRDefault="001D51E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3402" w:type="dxa"/>
            <w:vMerge w:val="restart"/>
          </w:tcPr>
          <w:p w:rsidR="001D51E7" w:rsidRPr="005F272C" w:rsidRDefault="001D51E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709" w:type="dxa"/>
          </w:tcPr>
          <w:p w:rsidR="001D51E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9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D51E7" w:rsidRPr="005F272C" w:rsidTr="00EF6DF0">
        <w:trPr>
          <w:trHeight w:val="268"/>
        </w:trPr>
        <w:tc>
          <w:tcPr>
            <w:tcW w:w="598" w:type="dxa"/>
          </w:tcPr>
          <w:p w:rsidR="001D51E7" w:rsidRPr="005F272C" w:rsidRDefault="001D51E7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1D51E7" w:rsidRPr="005F272C" w:rsidRDefault="001D51E7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2409" w:type="dxa"/>
            <w:vMerge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D51E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09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1D51E7" w:rsidRPr="005F272C" w:rsidRDefault="001D51E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4D8B" w:rsidRPr="005F272C" w:rsidTr="00EF6DF0">
        <w:trPr>
          <w:trHeight w:val="268"/>
        </w:trPr>
        <w:tc>
          <w:tcPr>
            <w:tcW w:w="598" w:type="dxa"/>
          </w:tcPr>
          <w:p w:rsidR="00944D8B" w:rsidRPr="005F272C" w:rsidRDefault="00944D8B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44D8B" w:rsidRPr="005F272C" w:rsidRDefault="00944D8B" w:rsidP="0000668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2409" w:type="dxa"/>
            <w:vMerge w:val="restart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дробей4 на</w:t>
            </w:r>
            <w:r w:rsidR="001E09A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хождение значений бук</w:t>
            </w:r>
            <w:r w:rsidR="001E09A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венных выражений</w:t>
            </w:r>
          </w:p>
        </w:tc>
        <w:tc>
          <w:tcPr>
            <w:tcW w:w="2127" w:type="dxa"/>
            <w:vMerge w:val="restart"/>
          </w:tcPr>
          <w:p w:rsidR="00944D8B" w:rsidRPr="005F272C" w:rsidRDefault="00944D8B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976" w:type="dxa"/>
            <w:vMerge w:val="restart"/>
          </w:tcPr>
          <w:p w:rsidR="00944D8B" w:rsidRPr="005F272C" w:rsidRDefault="00944D8B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3402" w:type="dxa"/>
            <w:vMerge w:val="restart"/>
          </w:tcPr>
          <w:p w:rsidR="00944D8B" w:rsidRPr="005F272C" w:rsidRDefault="00944D8B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709" w:type="dxa"/>
          </w:tcPr>
          <w:p w:rsidR="00944D8B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09" w:type="dxa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4D8B" w:rsidRPr="005F272C" w:rsidTr="00EF6DF0">
        <w:trPr>
          <w:trHeight w:val="268"/>
        </w:trPr>
        <w:tc>
          <w:tcPr>
            <w:tcW w:w="598" w:type="dxa"/>
          </w:tcPr>
          <w:p w:rsidR="00944D8B" w:rsidRPr="005F272C" w:rsidRDefault="00944D8B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44D8B" w:rsidRPr="005F272C" w:rsidRDefault="00944D8B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2409" w:type="dxa"/>
            <w:vMerge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4D8B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709" w:type="dxa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44D8B" w:rsidRPr="005F272C" w:rsidTr="00EF6DF0">
        <w:trPr>
          <w:trHeight w:val="268"/>
        </w:trPr>
        <w:tc>
          <w:tcPr>
            <w:tcW w:w="598" w:type="dxa"/>
          </w:tcPr>
          <w:p w:rsidR="00944D8B" w:rsidRPr="005F272C" w:rsidRDefault="00944D8B" w:rsidP="00B325F4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944D8B" w:rsidRDefault="00944D8B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944D8B" w:rsidRDefault="00944D8B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944D8B" w:rsidRPr="005F272C" w:rsidRDefault="00944D8B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Инструменты для вычис</w:t>
            </w:r>
            <w:r w:rsidR="001E09A7"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лений и измерений</w:t>
            </w:r>
          </w:p>
        </w:tc>
        <w:tc>
          <w:tcPr>
            <w:tcW w:w="2409" w:type="dxa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рисунков; док-во равенства углов</w:t>
            </w:r>
          </w:p>
        </w:tc>
        <w:tc>
          <w:tcPr>
            <w:tcW w:w="2127" w:type="dxa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геометриче</w:t>
            </w:r>
            <w:r w:rsidR="001E09A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ские фигуры</w:t>
            </w:r>
          </w:p>
        </w:tc>
        <w:tc>
          <w:tcPr>
            <w:tcW w:w="2976" w:type="dxa"/>
          </w:tcPr>
          <w:p w:rsidR="00944D8B" w:rsidRPr="005F272C" w:rsidRDefault="00944D8B" w:rsidP="00944D8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</w:p>
        </w:tc>
        <w:tc>
          <w:tcPr>
            <w:tcW w:w="3402" w:type="dxa"/>
          </w:tcPr>
          <w:p w:rsidR="00944D8B" w:rsidRPr="00BE3DB4" w:rsidRDefault="00944D8B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709" w:type="dxa"/>
          </w:tcPr>
          <w:p w:rsidR="00944D8B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709" w:type="dxa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944D8B" w:rsidRPr="005F272C" w:rsidRDefault="00944D8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E09A7" w:rsidRPr="005F272C" w:rsidTr="00EF6DF0">
        <w:trPr>
          <w:trHeight w:val="268"/>
        </w:trPr>
        <w:tc>
          <w:tcPr>
            <w:tcW w:w="598" w:type="dxa"/>
          </w:tcPr>
          <w:p w:rsidR="001E09A7" w:rsidRDefault="00A65404" w:rsidP="00A654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  <w:p w:rsidR="00A65404" w:rsidRDefault="00A65404" w:rsidP="00A6540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65404" w:rsidRDefault="00A65404" w:rsidP="00A6540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65404" w:rsidRPr="00A65404" w:rsidRDefault="00A65404" w:rsidP="00A654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171-175</w:t>
            </w:r>
          </w:p>
        </w:tc>
        <w:tc>
          <w:tcPr>
            <w:tcW w:w="2411" w:type="dxa"/>
          </w:tcPr>
          <w:p w:rsidR="001E09A7" w:rsidRPr="004347FF" w:rsidRDefault="001E09A7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  <w:p w:rsidR="00A65404" w:rsidRPr="004347FF" w:rsidRDefault="00A6540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65404" w:rsidRPr="00A65404" w:rsidRDefault="00A6540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курса 5 класса</w:t>
            </w:r>
          </w:p>
        </w:tc>
        <w:tc>
          <w:tcPr>
            <w:tcW w:w="2409" w:type="dxa"/>
          </w:tcPr>
          <w:p w:rsidR="001E09A7" w:rsidRPr="005F272C" w:rsidRDefault="001E09A7" w:rsidP="001E09A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итоговой кон</w:t>
            </w:r>
            <w:r>
              <w:rPr>
                <w:sz w:val="20"/>
                <w:szCs w:val="20"/>
              </w:rPr>
              <w:softHyphen/>
              <w:t>трольной работы</w:t>
            </w:r>
            <w:r w:rsidRPr="005F2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1E09A7" w:rsidRPr="005F272C" w:rsidRDefault="001E09A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6" w:type="dxa"/>
          </w:tcPr>
          <w:p w:rsidR="001E09A7" w:rsidRPr="005F272C" w:rsidRDefault="001E09A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1E09A7" w:rsidRPr="005F272C" w:rsidRDefault="001E09A7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709" w:type="dxa"/>
          </w:tcPr>
          <w:p w:rsidR="001E09A7" w:rsidRPr="005F272C" w:rsidRDefault="00FB024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709" w:type="dxa"/>
          </w:tcPr>
          <w:p w:rsidR="001E09A7" w:rsidRPr="005F272C" w:rsidRDefault="001E09A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1E09A7" w:rsidRPr="005F272C" w:rsidRDefault="001E09A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571DA" w:rsidRDefault="006571DA" w:rsidP="00186294"/>
    <w:p w:rsidR="006679B7" w:rsidRDefault="006679B7" w:rsidP="00186294"/>
    <w:p w:rsidR="006679B7" w:rsidRDefault="006679B7" w:rsidP="00186294"/>
    <w:p w:rsidR="006679B7" w:rsidRDefault="006679B7" w:rsidP="00186294"/>
    <w:p w:rsidR="006679B7" w:rsidRDefault="006679B7" w:rsidP="00186294"/>
    <w:p w:rsidR="006679B7" w:rsidRDefault="006679B7" w:rsidP="00186294">
      <w:pPr>
        <w:rPr>
          <w:b/>
          <w:sz w:val="28"/>
          <w:szCs w:val="28"/>
        </w:rPr>
      </w:pPr>
      <w:r w:rsidRPr="006679B7">
        <w:rPr>
          <w:b/>
          <w:sz w:val="28"/>
          <w:szCs w:val="28"/>
        </w:rPr>
        <w:lastRenderedPageBreak/>
        <w:t xml:space="preserve">        </w:t>
      </w:r>
    </w:p>
    <w:sectPr w:rsidR="006679B7" w:rsidSect="00EF005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F4" w:rsidRDefault="00B325F4" w:rsidP="000856A0">
      <w:r>
        <w:separator/>
      </w:r>
    </w:p>
  </w:endnote>
  <w:endnote w:type="continuationSeparator" w:id="0">
    <w:p w:rsidR="00B325F4" w:rsidRDefault="00B325F4" w:rsidP="0008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BE" w:rsidRDefault="009171BE">
    <w:pPr>
      <w:pStyle w:val="a5"/>
      <w:jc w:val="right"/>
    </w:pPr>
    <w:fldSimple w:instr=" PAGE   \* MERGEFORMAT ">
      <w:r w:rsidR="00F94253">
        <w:rPr>
          <w:noProof/>
        </w:rPr>
        <w:t>2</w:t>
      </w:r>
    </w:fldSimple>
  </w:p>
  <w:p w:rsidR="009171BE" w:rsidRDefault="009171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F4" w:rsidRDefault="00B325F4" w:rsidP="000856A0">
      <w:r>
        <w:separator/>
      </w:r>
    </w:p>
  </w:footnote>
  <w:footnote w:type="continuationSeparator" w:id="0">
    <w:p w:rsidR="00B325F4" w:rsidRDefault="00B325F4" w:rsidP="00085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B21"/>
    <w:rsid w:val="00002D38"/>
    <w:rsid w:val="00003121"/>
    <w:rsid w:val="00006462"/>
    <w:rsid w:val="00006689"/>
    <w:rsid w:val="00016089"/>
    <w:rsid w:val="00025347"/>
    <w:rsid w:val="0003678C"/>
    <w:rsid w:val="00044FAC"/>
    <w:rsid w:val="00050DEF"/>
    <w:rsid w:val="00053027"/>
    <w:rsid w:val="00053F7D"/>
    <w:rsid w:val="000551D5"/>
    <w:rsid w:val="00061D09"/>
    <w:rsid w:val="000746B5"/>
    <w:rsid w:val="000856A0"/>
    <w:rsid w:val="000A32B1"/>
    <w:rsid w:val="000B0313"/>
    <w:rsid w:val="000B3F99"/>
    <w:rsid w:val="000C0792"/>
    <w:rsid w:val="000C0D89"/>
    <w:rsid w:val="000C6D85"/>
    <w:rsid w:val="000D4BA7"/>
    <w:rsid w:val="000D7883"/>
    <w:rsid w:val="000E6127"/>
    <w:rsid w:val="00101096"/>
    <w:rsid w:val="001132CB"/>
    <w:rsid w:val="00120978"/>
    <w:rsid w:val="001230B4"/>
    <w:rsid w:val="001318E7"/>
    <w:rsid w:val="00136759"/>
    <w:rsid w:val="00142168"/>
    <w:rsid w:val="00153199"/>
    <w:rsid w:val="0015331F"/>
    <w:rsid w:val="00166260"/>
    <w:rsid w:val="001741FF"/>
    <w:rsid w:val="00176C1C"/>
    <w:rsid w:val="00186294"/>
    <w:rsid w:val="00196854"/>
    <w:rsid w:val="001C5A19"/>
    <w:rsid w:val="001C77D5"/>
    <w:rsid w:val="001D51E7"/>
    <w:rsid w:val="001E09A7"/>
    <w:rsid w:val="001F03EE"/>
    <w:rsid w:val="00214FB8"/>
    <w:rsid w:val="002271D5"/>
    <w:rsid w:val="00245078"/>
    <w:rsid w:val="002565BC"/>
    <w:rsid w:val="00271AC1"/>
    <w:rsid w:val="0027397D"/>
    <w:rsid w:val="00283929"/>
    <w:rsid w:val="0029005F"/>
    <w:rsid w:val="002C0FB5"/>
    <w:rsid w:val="002E1B55"/>
    <w:rsid w:val="002E3F2B"/>
    <w:rsid w:val="002E4793"/>
    <w:rsid w:val="002F7117"/>
    <w:rsid w:val="0030452B"/>
    <w:rsid w:val="003103F8"/>
    <w:rsid w:val="00314247"/>
    <w:rsid w:val="003145C7"/>
    <w:rsid w:val="00316F09"/>
    <w:rsid w:val="003255F6"/>
    <w:rsid w:val="00335ACF"/>
    <w:rsid w:val="003363FE"/>
    <w:rsid w:val="00353C1D"/>
    <w:rsid w:val="00356491"/>
    <w:rsid w:val="00382E69"/>
    <w:rsid w:val="00383B21"/>
    <w:rsid w:val="00383FBC"/>
    <w:rsid w:val="00384AFE"/>
    <w:rsid w:val="003A201B"/>
    <w:rsid w:val="003A4ACB"/>
    <w:rsid w:val="003A5F64"/>
    <w:rsid w:val="003B470B"/>
    <w:rsid w:val="003B7241"/>
    <w:rsid w:val="003B73E7"/>
    <w:rsid w:val="003E5C77"/>
    <w:rsid w:val="003E75D4"/>
    <w:rsid w:val="003E7BE4"/>
    <w:rsid w:val="003F23B0"/>
    <w:rsid w:val="003F4B3D"/>
    <w:rsid w:val="004049D9"/>
    <w:rsid w:val="0040556E"/>
    <w:rsid w:val="00411AA5"/>
    <w:rsid w:val="00412EBE"/>
    <w:rsid w:val="00416244"/>
    <w:rsid w:val="00422AFC"/>
    <w:rsid w:val="00432EC3"/>
    <w:rsid w:val="00433C0D"/>
    <w:rsid w:val="004347FF"/>
    <w:rsid w:val="004425F4"/>
    <w:rsid w:val="00444648"/>
    <w:rsid w:val="00447098"/>
    <w:rsid w:val="0045677E"/>
    <w:rsid w:val="00461050"/>
    <w:rsid w:val="00470DAA"/>
    <w:rsid w:val="00490F61"/>
    <w:rsid w:val="004C29DB"/>
    <w:rsid w:val="004D3058"/>
    <w:rsid w:val="004E6350"/>
    <w:rsid w:val="00513DB9"/>
    <w:rsid w:val="0052210E"/>
    <w:rsid w:val="0052270B"/>
    <w:rsid w:val="00522CA3"/>
    <w:rsid w:val="00524F0C"/>
    <w:rsid w:val="0052680B"/>
    <w:rsid w:val="00526F4A"/>
    <w:rsid w:val="00537BBD"/>
    <w:rsid w:val="005628AF"/>
    <w:rsid w:val="005639A1"/>
    <w:rsid w:val="00566A23"/>
    <w:rsid w:val="005708A6"/>
    <w:rsid w:val="00595154"/>
    <w:rsid w:val="005963D5"/>
    <w:rsid w:val="0059778B"/>
    <w:rsid w:val="005A310B"/>
    <w:rsid w:val="005D01CC"/>
    <w:rsid w:val="005D174D"/>
    <w:rsid w:val="005D3EF9"/>
    <w:rsid w:val="005D7FB2"/>
    <w:rsid w:val="005F272C"/>
    <w:rsid w:val="005F2856"/>
    <w:rsid w:val="00610AE9"/>
    <w:rsid w:val="006111F4"/>
    <w:rsid w:val="0062536D"/>
    <w:rsid w:val="006571DA"/>
    <w:rsid w:val="00667603"/>
    <w:rsid w:val="006679B7"/>
    <w:rsid w:val="00671DB4"/>
    <w:rsid w:val="00671E9D"/>
    <w:rsid w:val="00672382"/>
    <w:rsid w:val="006905F8"/>
    <w:rsid w:val="006939A9"/>
    <w:rsid w:val="00694083"/>
    <w:rsid w:val="0069558D"/>
    <w:rsid w:val="00696CBA"/>
    <w:rsid w:val="006979C3"/>
    <w:rsid w:val="006A3411"/>
    <w:rsid w:val="006B2F82"/>
    <w:rsid w:val="006B36A6"/>
    <w:rsid w:val="006B5E82"/>
    <w:rsid w:val="006B6F58"/>
    <w:rsid w:val="006C0B45"/>
    <w:rsid w:val="006D1CF4"/>
    <w:rsid w:val="006D41D5"/>
    <w:rsid w:val="006D6867"/>
    <w:rsid w:val="006E6294"/>
    <w:rsid w:val="006F31D6"/>
    <w:rsid w:val="006F513D"/>
    <w:rsid w:val="006F6BE6"/>
    <w:rsid w:val="00707262"/>
    <w:rsid w:val="007125BA"/>
    <w:rsid w:val="0071357E"/>
    <w:rsid w:val="00717C12"/>
    <w:rsid w:val="00722FDC"/>
    <w:rsid w:val="0073047C"/>
    <w:rsid w:val="007343B4"/>
    <w:rsid w:val="0074226B"/>
    <w:rsid w:val="0074232B"/>
    <w:rsid w:val="007443EF"/>
    <w:rsid w:val="0074493D"/>
    <w:rsid w:val="00750823"/>
    <w:rsid w:val="00770B26"/>
    <w:rsid w:val="00772BD9"/>
    <w:rsid w:val="007768C7"/>
    <w:rsid w:val="007824E8"/>
    <w:rsid w:val="00790C30"/>
    <w:rsid w:val="00793D12"/>
    <w:rsid w:val="007B09D5"/>
    <w:rsid w:val="007B39C2"/>
    <w:rsid w:val="007C1499"/>
    <w:rsid w:val="007C1C7C"/>
    <w:rsid w:val="007C56B4"/>
    <w:rsid w:val="007D4205"/>
    <w:rsid w:val="007D7444"/>
    <w:rsid w:val="007E15C7"/>
    <w:rsid w:val="007E3BBB"/>
    <w:rsid w:val="007F5945"/>
    <w:rsid w:val="00805715"/>
    <w:rsid w:val="00805E28"/>
    <w:rsid w:val="008220B9"/>
    <w:rsid w:val="00826D1F"/>
    <w:rsid w:val="00880158"/>
    <w:rsid w:val="008819A0"/>
    <w:rsid w:val="00893D02"/>
    <w:rsid w:val="00893F34"/>
    <w:rsid w:val="00895A60"/>
    <w:rsid w:val="008B5F45"/>
    <w:rsid w:val="008C72B1"/>
    <w:rsid w:val="008D170B"/>
    <w:rsid w:val="008D7E12"/>
    <w:rsid w:val="008E00E1"/>
    <w:rsid w:val="008E39B5"/>
    <w:rsid w:val="008E70E5"/>
    <w:rsid w:val="008E7811"/>
    <w:rsid w:val="00900B79"/>
    <w:rsid w:val="009013B1"/>
    <w:rsid w:val="009041F5"/>
    <w:rsid w:val="00905526"/>
    <w:rsid w:val="00911A2E"/>
    <w:rsid w:val="009171BE"/>
    <w:rsid w:val="009208BC"/>
    <w:rsid w:val="009265B5"/>
    <w:rsid w:val="00937465"/>
    <w:rsid w:val="00944D8B"/>
    <w:rsid w:val="009456FB"/>
    <w:rsid w:val="009517E9"/>
    <w:rsid w:val="009553CF"/>
    <w:rsid w:val="00960364"/>
    <w:rsid w:val="00964EB1"/>
    <w:rsid w:val="0097281C"/>
    <w:rsid w:val="009776EB"/>
    <w:rsid w:val="00986A41"/>
    <w:rsid w:val="00996026"/>
    <w:rsid w:val="00997C8F"/>
    <w:rsid w:val="009A266D"/>
    <w:rsid w:val="009A50B0"/>
    <w:rsid w:val="009B5651"/>
    <w:rsid w:val="009D191D"/>
    <w:rsid w:val="009D39D5"/>
    <w:rsid w:val="009D4C6C"/>
    <w:rsid w:val="009E0E74"/>
    <w:rsid w:val="009E3E04"/>
    <w:rsid w:val="009F2276"/>
    <w:rsid w:val="009F70D3"/>
    <w:rsid w:val="00A04832"/>
    <w:rsid w:val="00A04855"/>
    <w:rsid w:val="00A04D81"/>
    <w:rsid w:val="00A2015A"/>
    <w:rsid w:val="00A21258"/>
    <w:rsid w:val="00A22C23"/>
    <w:rsid w:val="00A27515"/>
    <w:rsid w:val="00A32885"/>
    <w:rsid w:val="00A3670E"/>
    <w:rsid w:val="00A418AD"/>
    <w:rsid w:val="00A5112A"/>
    <w:rsid w:val="00A5636B"/>
    <w:rsid w:val="00A65404"/>
    <w:rsid w:val="00A71E86"/>
    <w:rsid w:val="00A777EE"/>
    <w:rsid w:val="00A84215"/>
    <w:rsid w:val="00AB1BB7"/>
    <w:rsid w:val="00AB44FC"/>
    <w:rsid w:val="00AB562B"/>
    <w:rsid w:val="00AE0A92"/>
    <w:rsid w:val="00AE60DD"/>
    <w:rsid w:val="00AE7618"/>
    <w:rsid w:val="00AF379B"/>
    <w:rsid w:val="00AF49CF"/>
    <w:rsid w:val="00B1089E"/>
    <w:rsid w:val="00B1744D"/>
    <w:rsid w:val="00B174A9"/>
    <w:rsid w:val="00B27861"/>
    <w:rsid w:val="00B27E3A"/>
    <w:rsid w:val="00B325F4"/>
    <w:rsid w:val="00B3278C"/>
    <w:rsid w:val="00B4547F"/>
    <w:rsid w:val="00B603D9"/>
    <w:rsid w:val="00B6632C"/>
    <w:rsid w:val="00B70403"/>
    <w:rsid w:val="00B74D3D"/>
    <w:rsid w:val="00B82872"/>
    <w:rsid w:val="00B87B17"/>
    <w:rsid w:val="00BA64DA"/>
    <w:rsid w:val="00BB5620"/>
    <w:rsid w:val="00BC30E0"/>
    <w:rsid w:val="00BC4CB0"/>
    <w:rsid w:val="00BC59E2"/>
    <w:rsid w:val="00BC6F4C"/>
    <w:rsid w:val="00BD1A26"/>
    <w:rsid w:val="00BE3DB4"/>
    <w:rsid w:val="00C05758"/>
    <w:rsid w:val="00C137DC"/>
    <w:rsid w:val="00C140CD"/>
    <w:rsid w:val="00C304CD"/>
    <w:rsid w:val="00C4759C"/>
    <w:rsid w:val="00C572C1"/>
    <w:rsid w:val="00C81335"/>
    <w:rsid w:val="00C84E7D"/>
    <w:rsid w:val="00C869B4"/>
    <w:rsid w:val="00C90988"/>
    <w:rsid w:val="00CA18D1"/>
    <w:rsid w:val="00CA4A41"/>
    <w:rsid w:val="00CA60C5"/>
    <w:rsid w:val="00CB0B7D"/>
    <w:rsid w:val="00CC1075"/>
    <w:rsid w:val="00CC19B4"/>
    <w:rsid w:val="00CC3FCD"/>
    <w:rsid w:val="00D02CD0"/>
    <w:rsid w:val="00D06DA2"/>
    <w:rsid w:val="00D073C5"/>
    <w:rsid w:val="00D14533"/>
    <w:rsid w:val="00D17B5F"/>
    <w:rsid w:val="00D17E06"/>
    <w:rsid w:val="00D41662"/>
    <w:rsid w:val="00D45B4E"/>
    <w:rsid w:val="00D7623C"/>
    <w:rsid w:val="00D93888"/>
    <w:rsid w:val="00D9649B"/>
    <w:rsid w:val="00DA4939"/>
    <w:rsid w:val="00DC23EE"/>
    <w:rsid w:val="00DC3A34"/>
    <w:rsid w:val="00DD5F30"/>
    <w:rsid w:val="00DD62B0"/>
    <w:rsid w:val="00E039FB"/>
    <w:rsid w:val="00E041C2"/>
    <w:rsid w:val="00E1179F"/>
    <w:rsid w:val="00E17E47"/>
    <w:rsid w:val="00E23570"/>
    <w:rsid w:val="00E2375A"/>
    <w:rsid w:val="00E24047"/>
    <w:rsid w:val="00E2487B"/>
    <w:rsid w:val="00E26627"/>
    <w:rsid w:val="00E267B4"/>
    <w:rsid w:val="00E36BF7"/>
    <w:rsid w:val="00E379CB"/>
    <w:rsid w:val="00E46072"/>
    <w:rsid w:val="00E472C2"/>
    <w:rsid w:val="00E63D9B"/>
    <w:rsid w:val="00E7270B"/>
    <w:rsid w:val="00E829AA"/>
    <w:rsid w:val="00E918FB"/>
    <w:rsid w:val="00E91A51"/>
    <w:rsid w:val="00E93DE5"/>
    <w:rsid w:val="00EA52D8"/>
    <w:rsid w:val="00EA5BAF"/>
    <w:rsid w:val="00EB789C"/>
    <w:rsid w:val="00EC4D02"/>
    <w:rsid w:val="00ED638E"/>
    <w:rsid w:val="00ED73D9"/>
    <w:rsid w:val="00EE020E"/>
    <w:rsid w:val="00EE1FA0"/>
    <w:rsid w:val="00EF0053"/>
    <w:rsid w:val="00EF63E9"/>
    <w:rsid w:val="00EF6DF0"/>
    <w:rsid w:val="00F117D2"/>
    <w:rsid w:val="00F11866"/>
    <w:rsid w:val="00F24245"/>
    <w:rsid w:val="00F26A9E"/>
    <w:rsid w:val="00F276D6"/>
    <w:rsid w:val="00F52490"/>
    <w:rsid w:val="00F53EC3"/>
    <w:rsid w:val="00F541A8"/>
    <w:rsid w:val="00F558A0"/>
    <w:rsid w:val="00F56908"/>
    <w:rsid w:val="00F65BBA"/>
    <w:rsid w:val="00F70F1E"/>
    <w:rsid w:val="00F81D44"/>
    <w:rsid w:val="00F86693"/>
    <w:rsid w:val="00F86A9B"/>
    <w:rsid w:val="00F92452"/>
    <w:rsid w:val="00F94253"/>
    <w:rsid w:val="00F94943"/>
    <w:rsid w:val="00FA0306"/>
    <w:rsid w:val="00FA187A"/>
    <w:rsid w:val="00FA7405"/>
    <w:rsid w:val="00FB0246"/>
    <w:rsid w:val="00FB0C17"/>
    <w:rsid w:val="00FB6707"/>
    <w:rsid w:val="00FC56E2"/>
    <w:rsid w:val="00FE2C8B"/>
    <w:rsid w:val="00FE3F38"/>
    <w:rsid w:val="00FE7D56"/>
    <w:rsid w:val="00FF0CD3"/>
    <w:rsid w:val="00FF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EF0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F005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DD6F-FCDB-4444-8CBC-9DC47097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28</Pages>
  <Words>10913</Words>
  <Characters>62209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Admin</cp:lastModifiedBy>
  <cp:revision>21</cp:revision>
  <cp:lastPrinted>2014-09-21T17:06:00Z</cp:lastPrinted>
  <dcterms:created xsi:type="dcterms:W3CDTF">2012-09-11T13:38:00Z</dcterms:created>
  <dcterms:modified xsi:type="dcterms:W3CDTF">2014-10-06T17:44:00Z</dcterms:modified>
</cp:coreProperties>
</file>