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C3" w:rsidRPr="00D26388" w:rsidRDefault="00D569C3" w:rsidP="00D569C3">
      <w:pPr>
        <w:tabs>
          <w:tab w:val="left" w:pos="3930"/>
        </w:tabs>
        <w:jc w:val="center"/>
        <w:rPr>
          <w:rFonts w:ascii="Times New Roman" w:hAnsi="Times New Roman"/>
          <w:sz w:val="36"/>
          <w:szCs w:val="36"/>
        </w:rPr>
      </w:pPr>
      <w:r w:rsidRPr="00E26109">
        <w:rPr>
          <w:rFonts w:ascii="Times New Roman" w:hAnsi="Times New Roman"/>
          <w:sz w:val="36"/>
          <w:szCs w:val="36"/>
        </w:rPr>
        <w:t xml:space="preserve">В занятии по интересам  </w:t>
      </w:r>
    </w:p>
    <w:p w:rsidR="00D569C3" w:rsidRPr="00E26109" w:rsidRDefault="00D569C3" w:rsidP="00D569C3">
      <w:pPr>
        <w:tabs>
          <w:tab w:val="left" w:pos="3930"/>
        </w:tabs>
        <w:jc w:val="center"/>
        <w:rPr>
          <w:rFonts w:ascii="Times New Roman" w:hAnsi="Times New Roman"/>
          <w:sz w:val="36"/>
          <w:szCs w:val="36"/>
        </w:rPr>
      </w:pPr>
      <w:r w:rsidRPr="00E26109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В м</w:t>
      </w:r>
      <w:r w:rsidRPr="00E26109">
        <w:rPr>
          <w:rFonts w:ascii="Times New Roman" w:hAnsi="Times New Roman"/>
          <w:sz w:val="36"/>
          <w:szCs w:val="36"/>
        </w:rPr>
        <w:t>ир</w:t>
      </w:r>
      <w:r>
        <w:rPr>
          <w:rFonts w:ascii="Times New Roman" w:hAnsi="Times New Roman"/>
          <w:sz w:val="36"/>
          <w:szCs w:val="36"/>
        </w:rPr>
        <w:t>е</w:t>
      </w:r>
      <w:r w:rsidRPr="00E26109">
        <w:rPr>
          <w:rFonts w:ascii="Times New Roman" w:hAnsi="Times New Roman"/>
          <w:sz w:val="36"/>
          <w:szCs w:val="36"/>
        </w:rPr>
        <w:t xml:space="preserve"> сказок» участвуют воспитанники первой группы от 3 до 7 лет</w:t>
      </w:r>
    </w:p>
    <w:p w:rsidR="00D569C3" w:rsidRDefault="00D569C3" w:rsidP="00D569C3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81300" cy="2085975"/>
            <wp:effectExtent l="0" t="0" r="0" b="9525"/>
            <wp:docPr id="2" name="Рисунок 2" descr="SAM_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3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569C3" w:rsidRDefault="00D569C3" w:rsidP="00D569C3">
      <w:pPr>
        <w:tabs>
          <w:tab w:val="left" w:pos="393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569C3" w:rsidRDefault="00D569C3" w:rsidP="00D569C3">
      <w:pPr>
        <w:tabs>
          <w:tab w:val="left" w:pos="393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569C3" w:rsidRDefault="00D569C3" w:rsidP="00D569C3">
      <w:pPr>
        <w:tabs>
          <w:tab w:val="left" w:pos="3930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569C3" w:rsidRPr="00D569C3" w:rsidRDefault="00D569C3" w:rsidP="00D569C3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23FFD">
        <w:rPr>
          <w:rFonts w:ascii="Times New Roman" w:hAnsi="Times New Roman"/>
          <w:sz w:val="32"/>
          <w:szCs w:val="32"/>
        </w:rPr>
        <w:lastRenderedPageBreak/>
        <w:t>Муниципальное учреждение «Социально-</w:t>
      </w:r>
    </w:p>
    <w:p w:rsidR="00D569C3" w:rsidRDefault="00D569C3" w:rsidP="00D569C3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23FFD">
        <w:rPr>
          <w:rFonts w:ascii="Times New Roman" w:hAnsi="Times New Roman"/>
          <w:sz w:val="32"/>
          <w:szCs w:val="32"/>
        </w:rPr>
        <w:t>реабилитационный центр для несовершеннолетних»</w:t>
      </w:r>
    </w:p>
    <w:p w:rsidR="00D569C3" w:rsidRDefault="00D569C3" w:rsidP="00D569C3">
      <w:pPr>
        <w:tabs>
          <w:tab w:val="left" w:pos="3930"/>
        </w:tabs>
        <w:spacing w:after="0" w:line="360" w:lineRule="auto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Ивня Белгородская обл.</w:t>
      </w:r>
    </w:p>
    <w:p w:rsidR="00D569C3" w:rsidRDefault="00D569C3" w:rsidP="00D569C3">
      <w:pPr>
        <w:tabs>
          <w:tab w:val="left" w:pos="3930"/>
        </w:tabs>
        <w:spacing w:after="0" w:line="360" w:lineRule="auto"/>
        <w:rPr>
          <w:rFonts w:ascii="Times New Roman" w:hAnsi="Times New Roman"/>
          <w:sz w:val="32"/>
          <w:szCs w:val="32"/>
        </w:rPr>
      </w:pPr>
    </w:p>
    <w:p w:rsidR="00D569C3" w:rsidRPr="00B715FD" w:rsidRDefault="00D569C3" w:rsidP="00D569C3">
      <w:pPr>
        <w:tabs>
          <w:tab w:val="left" w:pos="3930"/>
        </w:tabs>
        <w:spacing w:after="0" w:line="36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523FFD">
        <w:rPr>
          <w:rFonts w:ascii="Times New Roman" w:hAnsi="Times New Roman"/>
          <w:b/>
          <w:sz w:val="32"/>
          <w:szCs w:val="32"/>
        </w:rPr>
        <w:t>ЗАНЯТИЕ ПО ИНТЕРЕСАМ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23FFD">
        <w:rPr>
          <w:rFonts w:ascii="Times New Roman" w:hAnsi="Times New Roman"/>
          <w:b/>
          <w:sz w:val="48"/>
          <w:szCs w:val="48"/>
        </w:rPr>
        <w:t>«В МИРЕ СКАЗОК»</w:t>
      </w: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81325" cy="2152650"/>
            <wp:effectExtent l="0" t="0" r="9525" b="0"/>
            <wp:docPr id="1" name="Рисунок 1" descr="P109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903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C3" w:rsidRDefault="00D569C3" w:rsidP="00D569C3">
      <w:pPr>
        <w:tabs>
          <w:tab w:val="left" w:pos="3930"/>
        </w:tabs>
        <w:ind w:left="-567"/>
        <w:rPr>
          <w:rFonts w:ascii="Times New Roman" w:hAnsi="Times New Roman"/>
          <w:sz w:val="28"/>
          <w:szCs w:val="28"/>
        </w:rPr>
      </w:pPr>
    </w:p>
    <w:p w:rsidR="00D569C3" w:rsidRDefault="00D569C3" w:rsidP="00D569C3">
      <w:pPr>
        <w:tabs>
          <w:tab w:val="left" w:pos="3930"/>
        </w:tabs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Лысенко В.М.</w:t>
      </w:r>
    </w:p>
    <w:p w:rsidR="00897AC7" w:rsidRPr="00D26388" w:rsidRDefault="00D569C3" w:rsidP="00D569C3">
      <w:pPr>
        <w:tabs>
          <w:tab w:val="left" w:pos="3930"/>
        </w:tabs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2011г.</w:t>
      </w:r>
    </w:p>
    <w:p w:rsidR="00D26388" w:rsidRPr="00D26388" w:rsidRDefault="00D26388" w:rsidP="00D2638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lastRenderedPageBreak/>
        <w:t xml:space="preserve">Одной из целей реабилитационно-воспитательной работы с воспитанниками является воспитание любви к русскому народному творчеству. </w:t>
      </w: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 xml:space="preserve">Сказка полезна всем. Сказка поможет решить любые проблемы. </w:t>
      </w: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Занимательные и поэтичные веселые и страшные сказки являются вашими спутниками на жизненном пути.</w:t>
      </w: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0E7FFA" wp14:editId="0B50431C">
            <wp:extent cx="2695575" cy="2019300"/>
            <wp:effectExtent l="0" t="0" r="9525" b="0"/>
            <wp:docPr id="7" name="Рисунок 7" descr="SAM_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88" w:rsidRPr="00D26388" w:rsidRDefault="00D26388" w:rsidP="00D26388">
      <w:pPr>
        <w:tabs>
          <w:tab w:val="left" w:pos="393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lastRenderedPageBreak/>
        <w:t xml:space="preserve">Приоритетными задачами воспитания любви к сказкам являются: </w:t>
      </w:r>
    </w:p>
    <w:p w:rsidR="00D26388" w:rsidRPr="00D26388" w:rsidRDefault="00D26388" w:rsidP="00D2638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учить детей слушать сказку;</w:t>
      </w:r>
    </w:p>
    <w:p w:rsidR="00D26388" w:rsidRPr="00D26388" w:rsidRDefault="00D26388" w:rsidP="00D26388">
      <w:p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2019300"/>
            <wp:effectExtent l="0" t="0" r="9525" b="0"/>
            <wp:docPr id="6" name="Рисунок 6" descr="P112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203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88" w:rsidRPr="00D26388" w:rsidRDefault="00D26388" w:rsidP="00D2638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развивать способность понимать смысл сказки;</w:t>
      </w:r>
    </w:p>
    <w:p w:rsidR="00D26388" w:rsidRPr="00D26388" w:rsidRDefault="00D26388" w:rsidP="00D2638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развивать эмоциональный отклик на художественные произведения;</w:t>
      </w:r>
    </w:p>
    <w:p w:rsidR="00D26388" w:rsidRPr="00D26388" w:rsidRDefault="00D26388" w:rsidP="00D26388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2019300"/>
            <wp:effectExtent l="0" t="0" r="9525" b="0"/>
            <wp:docPr id="5" name="Рисунок 5" descr="SAM_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33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88" w:rsidRPr="00D26388" w:rsidRDefault="00D26388" w:rsidP="00D26388">
      <w:pPr>
        <w:tabs>
          <w:tab w:val="left" w:pos="3930"/>
        </w:tabs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</w:p>
    <w:p w:rsidR="00D26388" w:rsidRPr="00D26388" w:rsidRDefault="00D26388" w:rsidP="00D2638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lastRenderedPageBreak/>
        <w:t>Работа над сказкой проходит в 3 этапа:</w:t>
      </w:r>
    </w:p>
    <w:p w:rsidR="00D26388" w:rsidRPr="00D26388" w:rsidRDefault="00D26388" w:rsidP="00D2638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чтение сказки;</w:t>
      </w:r>
    </w:p>
    <w:p w:rsidR="00D26388" w:rsidRPr="00D26388" w:rsidRDefault="00D26388" w:rsidP="00D2638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распределение ролей для проигрывания эпизодов сказки;</w:t>
      </w:r>
    </w:p>
    <w:p w:rsidR="00D26388" w:rsidRPr="00D26388" w:rsidRDefault="00D26388" w:rsidP="00D2638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26388">
        <w:rPr>
          <w:rFonts w:ascii="Times New Roman" w:hAnsi="Times New Roman"/>
          <w:sz w:val="28"/>
          <w:szCs w:val="28"/>
        </w:rPr>
        <w:t>обсуждение персонажей и будущей игры;</w:t>
      </w:r>
    </w:p>
    <w:p w:rsidR="00D26388" w:rsidRPr="00D26388" w:rsidRDefault="00D26388" w:rsidP="00D2638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26388" w:rsidRPr="00D26388" w:rsidRDefault="00D26388" w:rsidP="00D2638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2019300"/>
            <wp:effectExtent l="0" t="0" r="9525" b="0"/>
            <wp:docPr id="4" name="Рисунок 4" descr="SAM_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33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88" w:rsidRPr="00D26388" w:rsidRDefault="00D26388" w:rsidP="00D2638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26388">
        <w:rPr>
          <w:rFonts w:ascii="Times New Roman" w:hAnsi="Times New Roman"/>
          <w:sz w:val="28"/>
          <w:szCs w:val="28"/>
        </w:rPr>
        <w:t>подготовка игры-инсценировки.</w:t>
      </w:r>
    </w:p>
    <w:p w:rsidR="00D26388" w:rsidRPr="00D26388" w:rsidRDefault="00D26388" w:rsidP="00D2638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26388" w:rsidRPr="00D26388" w:rsidRDefault="00D26388" w:rsidP="00D26388">
      <w:pPr>
        <w:tabs>
          <w:tab w:val="left" w:pos="4678"/>
        </w:tabs>
        <w:ind w:left="-567" w:right="-2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2019300"/>
            <wp:effectExtent l="0" t="0" r="9525" b="0"/>
            <wp:docPr id="3" name="Рисунок 3" descr="SAM_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33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388" w:rsidRPr="00D26388" w:rsidSect="00D569C3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B67"/>
    <w:multiLevelType w:val="hybridMultilevel"/>
    <w:tmpl w:val="0C46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6858"/>
    <w:multiLevelType w:val="hybridMultilevel"/>
    <w:tmpl w:val="E3D85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29"/>
    <w:rsid w:val="00552829"/>
    <w:rsid w:val="00577CBD"/>
    <w:rsid w:val="00611066"/>
    <w:rsid w:val="00897AC7"/>
    <w:rsid w:val="00941A49"/>
    <w:rsid w:val="00CD289C"/>
    <w:rsid w:val="00CE6B24"/>
    <w:rsid w:val="00D26388"/>
    <w:rsid w:val="00D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2015-01-20T19:13:00Z</dcterms:created>
  <dcterms:modified xsi:type="dcterms:W3CDTF">2015-01-20T19:20:00Z</dcterms:modified>
</cp:coreProperties>
</file>