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875" w:rsidRDefault="00494875" w:rsidP="00494875">
      <w:pPr>
        <w:jc w:val="center"/>
        <w:rPr>
          <w:sz w:val="52"/>
          <w:szCs w:val="52"/>
        </w:rPr>
      </w:pPr>
    </w:p>
    <w:p w:rsidR="00494875" w:rsidRDefault="00494875" w:rsidP="00494875">
      <w:pPr>
        <w:jc w:val="center"/>
        <w:rPr>
          <w:sz w:val="52"/>
          <w:szCs w:val="52"/>
        </w:rPr>
      </w:pPr>
    </w:p>
    <w:p w:rsidR="004518BE" w:rsidRDefault="00494875" w:rsidP="00494875">
      <w:pPr>
        <w:jc w:val="center"/>
        <w:rPr>
          <w:sz w:val="52"/>
          <w:szCs w:val="52"/>
        </w:rPr>
      </w:pPr>
      <w:r w:rsidRPr="00494875">
        <w:rPr>
          <w:sz w:val="52"/>
          <w:szCs w:val="52"/>
        </w:rPr>
        <w:t>Блок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совместной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деятельности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воспитателя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с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детьми</w:t>
      </w:r>
      <w:r>
        <w:rPr>
          <w:sz w:val="52"/>
          <w:szCs w:val="52"/>
        </w:rPr>
        <w:t xml:space="preserve">                        </w:t>
      </w:r>
      <w:r w:rsidRPr="00494875">
        <w:rPr>
          <w:sz w:val="52"/>
          <w:szCs w:val="52"/>
        </w:rPr>
        <w:t>средней</w:t>
      </w:r>
      <w:r w:rsidRPr="00494875">
        <w:rPr>
          <w:rFonts w:ascii="Bauhaus 93" w:hAnsi="Bauhaus 93"/>
          <w:sz w:val="52"/>
          <w:szCs w:val="52"/>
        </w:rPr>
        <w:t xml:space="preserve"> </w:t>
      </w:r>
      <w:r w:rsidRPr="00494875">
        <w:rPr>
          <w:sz w:val="52"/>
          <w:szCs w:val="52"/>
        </w:rPr>
        <w:t>группы</w:t>
      </w:r>
    </w:p>
    <w:p w:rsidR="00494875" w:rsidRPr="00494875" w:rsidRDefault="00494875" w:rsidP="00494875">
      <w:pPr>
        <w:jc w:val="center"/>
        <w:rPr>
          <w:sz w:val="52"/>
          <w:szCs w:val="52"/>
        </w:rPr>
      </w:pPr>
    </w:p>
    <w:p w:rsidR="00494875" w:rsidRPr="00494875" w:rsidRDefault="00494875" w:rsidP="00494875">
      <w:pPr>
        <w:jc w:val="center"/>
        <w:rPr>
          <w:rFonts w:ascii="Blackoak Std" w:hAnsi="Blackoak Std"/>
          <w:sz w:val="40"/>
          <w:szCs w:val="40"/>
        </w:rPr>
      </w:pPr>
      <w:r w:rsidRPr="00494875">
        <w:rPr>
          <w:sz w:val="40"/>
          <w:szCs w:val="40"/>
        </w:rPr>
        <w:t>Тема</w:t>
      </w:r>
      <w:r w:rsidRPr="00494875">
        <w:rPr>
          <w:rFonts w:ascii="Blackoak Std" w:hAnsi="Blackoak Std"/>
          <w:sz w:val="40"/>
          <w:szCs w:val="40"/>
        </w:rPr>
        <w:t>: «</w:t>
      </w:r>
      <w:r w:rsidRPr="00494875">
        <w:rPr>
          <w:sz w:val="40"/>
          <w:szCs w:val="40"/>
        </w:rPr>
        <w:t>Жёлтые</w:t>
      </w:r>
      <w:r w:rsidRPr="00494875">
        <w:rPr>
          <w:rFonts w:ascii="Blackoak Std" w:hAnsi="Blackoak Std"/>
          <w:sz w:val="40"/>
          <w:szCs w:val="40"/>
        </w:rPr>
        <w:t xml:space="preserve"> </w:t>
      </w:r>
      <w:r w:rsidRPr="00494875">
        <w:rPr>
          <w:sz w:val="40"/>
          <w:szCs w:val="40"/>
        </w:rPr>
        <w:t>страницы</w:t>
      </w:r>
      <w:r w:rsidRPr="00494875">
        <w:rPr>
          <w:rFonts w:ascii="Blackoak Std" w:hAnsi="Blackoak Std"/>
          <w:sz w:val="40"/>
          <w:szCs w:val="40"/>
        </w:rPr>
        <w:t>»</w:t>
      </w: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  <w:r w:rsidRPr="00494875">
        <w:rPr>
          <w:rFonts w:asciiTheme="majorHAnsi" w:hAnsiTheme="majorHAnsi"/>
          <w:b/>
          <w:i/>
          <w:sz w:val="32"/>
          <w:szCs w:val="32"/>
        </w:rPr>
        <w:t xml:space="preserve">Воспитателя средней группы </w:t>
      </w:r>
      <w:r>
        <w:rPr>
          <w:rFonts w:asciiTheme="majorHAnsi" w:hAnsiTheme="majorHAnsi"/>
          <w:b/>
          <w:i/>
          <w:sz w:val="32"/>
          <w:szCs w:val="32"/>
        </w:rPr>
        <w:t xml:space="preserve">                                                    </w:t>
      </w:r>
      <w:r w:rsidRPr="00494875">
        <w:rPr>
          <w:rFonts w:asciiTheme="majorHAnsi" w:hAnsiTheme="majorHAnsi"/>
          <w:b/>
          <w:i/>
          <w:sz w:val="32"/>
          <w:szCs w:val="32"/>
        </w:rPr>
        <w:t>Левашовой Ирины Владимировны</w:t>
      </w: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sz w:val="32"/>
          <w:szCs w:val="32"/>
        </w:rPr>
      </w:pPr>
    </w:p>
    <w:p w:rsidR="00494875" w:rsidRDefault="00494875" w:rsidP="00494875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Г.Пушкин</w:t>
      </w:r>
    </w:p>
    <w:p w:rsidR="00494875" w:rsidRDefault="006B2597" w:rsidP="00494875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2014-2015</w:t>
      </w:r>
      <w:bookmarkStart w:id="0" w:name="_GoBack"/>
      <w:bookmarkEnd w:id="0"/>
      <w:r w:rsidR="00494875">
        <w:rPr>
          <w:rFonts w:asciiTheme="majorHAnsi" w:hAnsiTheme="majorHAnsi"/>
          <w:sz w:val="32"/>
          <w:szCs w:val="32"/>
        </w:rPr>
        <w:t xml:space="preserve"> учебный год</w:t>
      </w:r>
    </w:p>
    <w:p w:rsidR="00C7272D" w:rsidRPr="003036B5" w:rsidRDefault="00C7272D" w:rsidP="003036B5">
      <w:pPr>
        <w:jc w:val="center"/>
        <w:rPr>
          <w:rFonts w:ascii="Algerian" w:hAnsi="Algerian"/>
          <w:b/>
          <w:sz w:val="32"/>
          <w:szCs w:val="32"/>
        </w:rPr>
      </w:pPr>
      <w:r w:rsidRPr="003036B5">
        <w:rPr>
          <w:b/>
          <w:sz w:val="32"/>
          <w:szCs w:val="32"/>
        </w:rPr>
        <w:lastRenderedPageBreak/>
        <w:t>Блок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совместной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деятельности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воспитателя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с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детьми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средней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группы</w:t>
      </w:r>
      <w:r w:rsidRPr="003036B5">
        <w:rPr>
          <w:rFonts w:ascii="Algerian" w:hAnsi="Algerian"/>
          <w:b/>
          <w:sz w:val="32"/>
          <w:szCs w:val="32"/>
        </w:rPr>
        <w:t xml:space="preserve"> «</w:t>
      </w:r>
      <w:r w:rsidRPr="003036B5">
        <w:rPr>
          <w:b/>
          <w:sz w:val="32"/>
          <w:szCs w:val="32"/>
        </w:rPr>
        <w:t>Жёлтые</w:t>
      </w:r>
      <w:r w:rsidRPr="003036B5">
        <w:rPr>
          <w:rFonts w:ascii="Algerian" w:hAnsi="Algerian"/>
          <w:b/>
          <w:sz w:val="32"/>
          <w:szCs w:val="32"/>
        </w:rPr>
        <w:t xml:space="preserve"> </w:t>
      </w:r>
      <w:r w:rsidRPr="003036B5">
        <w:rPr>
          <w:b/>
          <w:sz w:val="32"/>
          <w:szCs w:val="32"/>
        </w:rPr>
        <w:t>страницы</w:t>
      </w:r>
      <w:r w:rsidRPr="003036B5">
        <w:rPr>
          <w:rFonts w:ascii="Algerian" w:hAnsi="Algerian"/>
          <w:b/>
          <w:sz w:val="32"/>
          <w:szCs w:val="32"/>
        </w:rPr>
        <w:t>»</w:t>
      </w:r>
    </w:p>
    <w:p w:rsidR="00C7272D" w:rsidRDefault="00180C1A" w:rsidP="00C7272D">
      <w:pPr>
        <w:rPr>
          <w:sz w:val="28"/>
          <w:szCs w:val="28"/>
        </w:rPr>
      </w:pPr>
      <w:r w:rsidRPr="003036B5">
        <w:rPr>
          <w:b/>
          <w:sz w:val="28"/>
          <w:szCs w:val="28"/>
        </w:rPr>
        <w:t>Цели</w:t>
      </w:r>
      <w:r>
        <w:rPr>
          <w:sz w:val="28"/>
          <w:szCs w:val="28"/>
        </w:rPr>
        <w:t>: Обогащение детей знаниями для создания целостной картины мира; создание условий для творческой работы</w:t>
      </w:r>
    </w:p>
    <w:p w:rsidR="00180C1A" w:rsidRPr="003036B5" w:rsidRDefault="00180C1A" w:rsidP="00C7272D">
      <w:pPr>
        <w:rPr>
          <w:b/>
          <w:sz w:val="28"/>
          <w:szCs w:val="28"/>
        </w:rPr>
      </w:pPr>
      <w:r w:rsidRPr="003036B5">
        <w:rPr>
          <w:b/>
          <w:sz w:val="28"/>
          <w:szCs w:val="28"/>
        </w:rPr>
        <w:t>Задачи: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представление детей о цвете, звуке, движении. А также их </w:t>
      </w:r>
      <w:proofErr w:type="gramStart"/>
      <w:r>
        <w:rPr>
          <w:sz w:val="28"/>
          <w:szCs w:val="28"/>
        </w:rPr>
        <w:t>различных  комбинациях</w:t>
      </w:r>
      <w:proofErr w:type="gramEnd"/>
      <w:r>
        <w:rPr>
          <w:sz w:val="28"/>
          <w:szCs w:val="28"/>
        </w:rPr>
        <w:t>.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творческого воображения.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Целостное развитие музыкальности детей через объединение различных зрительных, слуховых, тактильных, двигательных ощущений в процессе разнообразной деятельности.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пассивного и активного словаря, обогащение словаря за счет образных выражений.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Воспитание доброжелательного отношения друг к другу, желание помочь товарищу.</w:t>
      </w:r>
    </w:p>
    <w:p w:rsidR="00180C1A" w:rsidRDefault="00180C1A" w:rsidP="00180C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эмоционального отклика на глубокую выразительность желтого цвета.</w:t>
      </w:r>
    </w:p>
    <w:p w:rsidR="00180C1A" w:rsidRDefault="00180C1A" w:rsidP="00180C1A">
      <w:pPr>
        <w:pStyle w:val="a3"/>
        <w:rPr>
          <w:sz w:val="28"/>
          <w:szCs w:val="28"/>
        </w:rPr>
      </w:pPr>
    </w:p>
    <w:p w:rsidR="00180C1A" w:rsidRPr="003036B5" w:rsidRDefault="00180C1A" w:rsidP="00180C1A">
      <w:pPr>
        <w:rPr>
          <w:b/>
          <w:sz w:val="28"/>
          <w:szCs w:val="28"/>
        </w:rPr>
      </w:pPr>
      <w:r w:rsidRPr="003036B5">
        <w:rPr>
          <w:b/>
          <w:sz w:val="28"/>
          <w:szCs w:val="28"/>
        </w:rPr>
        <w:t>Пособия и материалы:</w:t>
      </w:r>
    </w:p>
    <w:p w:rsidR="00180C1A" w:rsidRDefault="00180C1A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Желтые шары, надутые гелием</w:t>
      </w:r>
      <w:r w:rsidR="003036B5">
        <w:rPr>
          <w:sz w:val="28"/>
          <w:szCs w:val="28"/>
        </w:rPr>
        <w:t>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Ширма для театра.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Игрушки для театра: мышка, медведь, заяц, листья деревьев, солнышко, петушок.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Коробка для сюрпризного момента.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Желтый материал.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 и картинки желтого цвета и других цветов, дерево для </w:t>
      </w:r>
      <w:proofErr w:type="spellStart"/>
      <w:r>
        <w:rPr>
          <w:sz w:val="28"/>
          <w:szCs w:val="28"/>
        </w:rPr>
        <w:t>фланелеграфа</w:t>
      </w:r>
      <w:proofErr w:type="spellEnd"/>
      <w:r>
        <w:rPr>
          <w:sz w:val="28"/>
          <w:szCs w:val="28"/>
        </w:rPr>
        <w:t>.</w:t>
      </w:r>
    </w:p>
    <w:p w:rsidR="003036B5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Строительный материал желтого и других цветов.</w:t>
      </w:r>
    </w:p>
    <w:p w:rsidR="003036B5" w:rsidRPr="00180C1A" w:rsidRDefault="003036B5" w:rsidP="00180C1A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Магнитафон</w:t>
      </w:r>
      <w:proofErr w:type="spellEnd"/>
      <w:r>
        <w:rPr>
          <w:sz w:val="28"/>
          <w:szCs w:val="28"/>
        </w:rPr>
        <w:t xml:space="preserve"> и аудиодиск Елены </w:t>
      </w:r>
      <w:proofErr w:type="spellStart"/>
      <w:r>
        <w:rPr>
          <w:sz w:val="28"/>
          <w:szCs w:val="28"/>
        </w:rPr>
        <w:t>Попляновой</w:t>
      </w:r>
      <w:proofErr w:type="spellEnd"/>
      <w:r>
        <w:rPr>
          <w:sz w:val="28"/>
          <w:szCs w:val="28"/>
        </w:rPr>
        <w:t xml:space="preserve"> «Палочки-скакалочки».</w:t>
      </w:r>
    </w:p>
    <w:p w:rsidR="00180C1A" w:rsidRDefault="00180C1A" w:rsidP="00180C1A">
      <w:pPr>
        <w:pStyle w:val="a3"/>
        <w:ind w:left="0" w:firstLine="720"/>
        <w:rPr>
          <w:sz w:val="28"/>
          <w:szCs w:val="28"/>
        </w:rPr>
      </w:pPr>
    </w:p>
    <w:p w:rsidR="00E459D8" w:rsidRDefault="00E459D8" w:rsidP="00180C1A">
      <w:pPr>
        <w:pStyle w:val="a3"/>
        <w:ind w:left="0" w:firstLine="720"/>
        <w:rPr>
          <w:sz w:val="28"/>
          <w:szCs w:val="28"/>
        </w:rPr>
      </w:pPr>
    </w:p>
    <w:p w:rsidR="00E459D8" w:rsidRDefault="00E459D8" w:rsidP="00180C1A">
      <w:pPr>
        <w:pStyle w:val="a3"/>
        <w:ind w:left="0" w:firstLine="720"/>
        <w:rPr>
          <w:sz w:val="28"/>
          <w:szCs w:val="28"/>
        </w:rPr>
      </w:pPr>
    </w:p>
    <w:p w:rsidR="00E459D8" w:rsidRDefault="00E459D8" w:rsidP="00180C1A">
      <w:pPr>
        <w:pStyle w:val="a3"/>
        <w:ind w:left="0" w:firstLine="720"/>
        <w:rPr>
          <w:sz w:val="28"/>
          <w:szCs w:val="28"/>
        </w:rPr>
      </w:pPr>
    </w:p>
    <w:p w:rsidR="00E459D8" w:rsidRDefault="00E459D8" w:rsidP="00180C1A">
      <w:pPr>
        <w:pStyle w:val="a3"/>
        <w:ind w:left="0" w:firstLine="720"/>
        <w:rPr>
          <w:sz w:val="28"/>
          <w:szCs w:val="28"/>
        </w:rPr>
      </w:pPr>
    </w:p>
    <w:p w:rsidR="00E459D8" w:rsidRDefault="00E459D8" w:rsidP="0061044C">
      <w:pPr>
        <w:pStyle w:val="a3"/>
        <w:ind w:left="-851" w:firstLine="720"/>
        <w:rPr>
          <w:sz w:val="28"/>
          <w:szCs w:val="28"/>
        </w:rPr>
      </w:pPr>
    </w:p>
    <w:p w:rsidR="00E459D8" w:rsidRDefault="005817CA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lastRenderedPageBreak/>
        <w:t>Педагог:</w:t>
      </w:r>
      <w:r>
        <w:rPr>
          <w:sz w:val="28"/>
          <w:szCs w:val="28"/>
        </w:rPr>
        <w:t xml:space="preserve"> Посмотрите, какая у меня красивая коробка. (Дети рассматривают коробку). Мне кажется, там кто – то есть. (Слегка потрясти коробку). Слышите? Давайте тихонько постучим по коробке, может быть кто –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и появится. (Тихонько стучим). Не появляется. Может кто – то нас боится? Что мы можем придумать, чтобы он не боялся?</w:t>
      </w:r>
    </w:p>
    <w:p w:rsidR="001B5CA5" w:rsidRDefault="001B5CA5" w:rsidP="00FA7A0D">
      <w:pPr>
        <w:pStyle w:val="a3"/>
        <w:ind w:left="-851" w:firstLine="720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00250" cy="1499385"/>
            <wp:effectExtent l="0" t="0" r="0" b="0"/>
            <wp:docPr id="1" name="Рисунок 1" descr="C:\Program Files\1\для мамы\желтый урок\CIMG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1\для мамы\желтый урок\CIMG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90" cy="150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CA" w:rsidRDefault="005817CA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Позвать ласково, предложить стать другом. Пожалуйста, выходи, тот кто сидит в коробке.</w:t>
      </w:r>
    </w:p>
    <w:p w:rsidR="00C27A9E" w:rsidRDefault="00C27A9E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Тихонько открываем коробку </w:t>
      </w:r>
      <w:proofErr w:type="gramStart"/>
      <w:r>
        <w:rPr>
          <w:sz w:val="28"/>
          <w:szCs w:val="28"/>
        </w:rPr>
        <w:t>и  вылетает</w:t>
      </w:r>
      <w:proofErr w:type="gramEnd"/>
      <w:r>
        <w:rPr>
          <w:sz w:val="28"/>
          <w:szCs w:val="28"/>
        </w:rPr>
        <w:t xml:space="preserve"> надутый гелием шарик, а на веревочке у него висит солнышко.</w:t>
      </w:r>
    </w:p>
    <w:p w:rsidR="00C27A9E" w:rsidRDefault="00C27A9E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Дети, давайте поздороваемся с солнышком.</w:t>
      </w:r>
    </w:p>
    <w:p w:rsidR="00C27A9E" w:rsidRDefault="00C27A9E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Здравствуй, солнышко, будешь нашим другом!</w:t>
      </w:r>
    </w:p>
    <w:p w:rsidR="00C27A9E" w:rsidRDefault="00C27A9E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Здравствуйте, дети! Конечно. Я буду вашим другом.</w:t>
      </w:r>
      <w:r w:rsidR="00D864C3">
        <w:rPr>
          <w:sz w:val="28"/>
          <w:szCs w:val="28"/>
        </w:rPr>
        <w:t xml:space="preserve"> Буду вас согревать, когда вам будет холодно, буду вам с неба улыбаться, когда вам будет грустно, буду прогонять темноту, когда вам будет темно. Пусть будет всегда светло и радостно  в вашей группе и в вашем сердце. Только мне немного одиноко и грустно в таком огромном небе.</w:t>
      </w:r>
    </w:p>
    <w:p w:rsidR="00D864C3" w:rsidRDefault="00D864C3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Давайте р</w:t>
      </w:r>
      <w:r w:rsidR="00662C0C">
        <w:rPr>
          <w:sz w:val="28"/>
          <w:szCs w:val="28"/>
        </w:rPr>
        <w:t>азвеселим солнышко, чтобы ему бы</w:t>
      </w:r>
      <w:r>
        <w:rPr>
          <w:sz w:val="28"/>
          <w:szCs w:val="28"/>
        </w:rPr>
        <w:t>ло не так одиноко.</w:t>
      </w:r>
    </w:p>
    <w:p w:rsidR="00D864C3" w:rsidRDefault="00D864C3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Давайте ему что-нибудь нарисуем, подарим.</w:t>
      </w:r>
    </w:p>
    <w:p w:rsidR="00D864C3" w:rsidRDefault="00D864C3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Давайте сделаем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картину, солнышко будет на нее смотреть</w:t>
      </w:r>
      <w:r w:rsidR="007F6116">
        <w:rPr>
          <w:sz w:val="28"/>
          <w:szCs w:val="28"/>
        </w:rPr>
        <w:t>, нас вспоминать и ему будет не так одиноко.</w:t>
      </w:r>
    </w:p>
    <w:p w:rsidR="007F6116" w:rsidRDefault="007F6116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изображение дерева. Дети прикрепляют на дерево  желтые листочки, фрукты; цветы, цыпленка.</w:t>
      </w:r>
    </w:p>
    <w:p w:rsidR="001B5CA5" w:rsidRDefault="001B5CA5" w:rsidP="0061044C">
      <w:pPr>
        <w:pStyle w:val="a3"/>
        <w:ind w:left="-851"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2412" cy="1838325"/>
            <wp:effectExtent l="19050" t="0" r="5038" b="0"/>
            <wp:docPr id="2" name="Рисунок 2" descr="C:\Program Files\1\для мамы\желтый урок\CIMG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1\для мамы\желтый урок\CIMG3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A63EC5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87078" cy="1847215"/>
            <wp:effectExtent l="0" t="0" r="0" b="0"/>
            <wp:docPr id="3" name="Рисунок 3" descr="C:\Program Files\1\для мамы\желтый урок\CIMG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1\для мамы\желтый урок\CIMG3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47" cy="18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C5" w:rsidRDefault="00A63EC5" w:rsidP="0061044C">
      <w:pPr>
        <w:pStyle w:val="a3"/>
        <w:ind w:left="-851" w:firstLine="720"/>
        <w:rPr>
          <w:sz w:val="28"/>
          <w:szCs w:val="28"/>
        </w:rPr>
      </w:pPr>
    </w:p>
    <w:p w:rsidR="007F6116" w:rsidRDefault="007F6116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Спасибо, ребятки. Я вижу</w:t>
      </w:r>
      <w:r w:rsidR="00662C0C">
        <w:rPr>
          <w:sz w:val="28"/>
          <w:szCs w:val="28"/>
        </w:rPr>
        <w:t xml:space="preserve"> и желтый лимон, желтый банан. Мне уже не так одиноко, столько жёлтого вокруг меня. </w:t>
      </w:r>
    </w:p>
    <w:p w:rsidR="00662C0C" w:rsidRDefault="00662C0C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lastRenderedPageBreak/>
        <w:t>Дети:</w:t>
      </w:r>
      <w:r>
        <w:rPr>
          <w:sz w:val="28"/>
          <w:szCs w:val="28"/>
        </w:rPr>
        <w:t xml:space="preserve"> Солнышко, мы тебе стихотворение прочитаем:</w:t>
      </w:r>
    </w:p>
    <w:p w:rsidR="00662C0C" w:rsidRDefault="00662C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Жёлтое солнце на землю глядит,</w:t>
      </w:r>
    </w:p>
    <w:p w:rsidR="00662C0C" w:rsidRDefault="00662C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Жёлтый подсолнух за солнцем следит</w:t>
      </w:r>
      <w:r w:rsidR="00DE310C">
        <w:rPr>
          <w:sz w:val="28"/>
          <w:szCs w:val="28"/>
        </w:rPr>
        <w:t>,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Жёлтые груши на ветках висят,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Желтые листья с деревьев летят.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>Солнышко, оставайся, поживи у нас.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А где же я у вас жить буду? Мне у вас места мало.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 Давайте построим солнышку из жёлтого конструктора жёлтый дом.   </w:t>
      </w: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>
        <w:rPr>
          <w:sz w:val="28"/>
          <w:szCs w:val="28"/>
        </w:rPr>
        <w:t>Дети выбирают из  большого конструктора блоки жёлтого цвета и строят дом.</w:t>
      </w:r>
    </w:p>
    <w:p w:rsidR="00A63EC5" w:rsidRDefault="00A63EC5" w:rsidP="0061044C">
      <w:pPr>
        <w:pStyle w:val="a3"/>
        <w:ind w:left="-851" w:firstLine="720"/>
        <w:rPr>
          <w:sz w:val="28"/>
          <w:szCs w:val="28"/>
        </w:rPr>
      </w:pPr>
    </w:p>
    <w:p w:rsidR="00A63EC5" w:rsidRPr="006B2597" w:rsidRDefault="00A63EC5" w:rsidP="006B2597">
      <w:pPr>
        <w:pStyle w:val="a3"/>
        <w:ind w:left="-851"/>
        <w:rPr>
          <w:sz w:val="28"/>
          <w:szCs w:val="28"/>
        </w:rPr>
      </w:pPr>
    </w:p>
    <w:p w:rsidR="00DE310C" w:rsidRDefault="00DE310C" w:rsidP="0061044C">
      <w:pPr>
        <w:pStyle w:val="a3"/>
        <w:ind w:left="-851" w:firstLine="720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Как красиво здесь: и крыша жёлтая и окно. Мне очень понравился домик.</w:t>
      </w:r>
      <w:r w:rsidR="0061044C">
        <w:rPr>
          <w:sz w:val="28"/>
          <w:szCs w:val="28"/>
        </w:rPr>
        <w:t xml:space="preserve"> Я тихонько посижу, да в окошко погляжу. Деткам сказку расскажу.</w:t>
      </w:r>
    </w:p>
    <w:p w:rsidR="00A63EC5" w:rsidRDefault="00A63EC5" w:rsidP="0061044C">
      <w:pPr>
        <w:pStyle w:val="a3"/>
        <w:ind w:left="-851" w:firstLine="720"/>
        <w:rPr>
          <w:sz w:val="28"/>
          <w:szCs w:val="28"/>
        </w:rPr>
      </w:pPr>
    </w:p>
    <w:p w:rsidR="00A63EC5" w:rsidRDefault="00A63EC5" w:rsidP="00720213">
      <w:pPr>
        <w:pStyle w:val="a3"/>
        <w:ind w:left="-851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16519" cy="1281430"/>
            <wp:effectExtent l="0" t="0" r="0" b="0"/>
            <wp:docPr id="6" name="Рисунок 6" descr="C:\Program Files\1\для мамы\желтый урок\CIMG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1\для мамы\желтый урок\CIMG3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27" cy="128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C" w:rsidRDefault="0061044C" w:rsidP="0061044C">
      <w:pPr>
        <w:pStyle w:val="a3"/>
        <w:ind w:left="-851" w:firstLine="720"/>
        <w:rPr>
          <w:sz w:val="28"/>
          <w:szCs w:val="28"/>
        </w:rPr>
      </w:pPr>
    </w:p>
    <w:p w:rsidR="0061044C" w:rsidRPr="00B60E5E" w:rsidRDefault="0061044C" w:rsidP="00B60E5E">
      <w:pPr>
        <w:pStyle w:val="a3"/>
        <w:ind w:left="-851" w:firstLine="720"/>
        <w:jc w:val="center"/>
        <w:rPr>
          <w:b/>
          <w:sz w:val="28"/>
          <w:szCs w:val="28"/>
        </w:rPr>
      </w:pPr>
      <w:r w:rsidRPr="00B60E5E">
        <w:rPr>
          <w:b/>
          <w:sz w:val="28"/>
          <w:szCs w:val="28"/>
        </w:rPr>
        <w:t>Сказка «Ленивое солнышко»</w:t>
      </w:r>
    </w:p>
    <w:p w:rsidR="0061044C" w:rsidRDefault="0061044C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Однажды, давным-давно, гуляя по небу. Солнышко сказало: «Я каждый день рано встаю, еще все спят. Всех бужу, всех согреваю, всем дорогу освещаю. Надоело мне все это. Завтра буду спать. А может и послезавтра. А там, видно будет.»</w:t>
      </w:r>
    </w:p>
    <w:p w:rsidR="00A63EC5" w:rsidRDefault="00A63EC5" w:rsidP="00A63EC5">
      <w:pPr>
        <w:pStyle w:val="a3"/>
        <w:ind w:left="-851" w:firstLine="426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0028" cy="1866522"/>
            <wp:effectExtent l="0" t="0" r="0" b="0"/>
            <wp:docPr id="8" name="Рисунок 8" descr="C:\Program Files\1\для мамы\желтый урок\CIMG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1\для мамы\желтый урок\CIMG3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28" cy="187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4C" w:rsidRDefault="0061044C" w:rsidP="0061044C">
      <w:pPr>
        <w:pStyle w:val="a3"/>
        <w:ind w:left="-851" w:firstLine="426"/>
        <w:rPr>
          <w:sz w:val="28"/>
          <w:szCs w:val="28"/>
        </w:rPr>
      </w:pPr>
      <w:r>
        <w:rPr>
          <w:sz w:val="28"/>
          <w:szCs w:val="28"/>
        </w:rPr>
        <w:t>Забеспокоились звери, заволновались деревья, опечалились цветы, как же им расти без солнышка?</w:t>
      </w:r>
      <w:r w:rsidR="0062419D">
        <w:rPr>
          <w:sz w:val="28"/>
          <w:szCs w:val="28"/>
        </w:rPr>
        <w:t xml:space="preserve"> Стали они думать, да решать, что делать.</w:t>
      </w:r>
    </w:p>
    <w:p w:rsidR="00A63EC5" w:rsidRDefault="00A63EC5" w:rsidP="0061044C">
      <w:pPr>
        <w:pStyle w:val="a3"/>
        <w:ind w:left="-851" w:firstLine="426"/>
        <w:rPr>
          <w:b/>
          <w:i/>
          <w:sz w:val="28"/>
          <w:szCs w:val="28"/>
        </w:rPr>
      </w:pPr>
    </w:p>
    <w:p w:rsidR="00A63EC5" w:rsidRDefault="00A63EC5" w:rsidP="0061044C">
      <w:pPr>
        <w:pStyle w:val="a3"/>
        <w:ind w:left="-851" w:firstLine="426"/>
        <w:rPr>
          <w:b/>
          <w:i/>
          <w:sz w:val="28"/>
          <w:szCs w:val="28"/>
        </w:rPr>
      </w:pPr>
    </w:p>
    <w:p w:rsidR="00A63EC5" w:rsidRDefault="00A63EC5" w:rsidP="0061044C">
      <w:pPr>
        <w:pStyle w:val="a3"/>
        <w:ind w:left="-851" w:firstLine="426"/>
        <w:rPr>
          <w:b/>
          <w:i/>
          <w:sz w:val="28"/>
          <w:szCs w:val="28"/>
        </w:rPr>
      </w:pPr>
    </w:p>
    <w:p w:rsidR="00A63EC5" w:rsidRDefault="00A63EC5" w:rsidP="0061044C">
      <w:pPr>
        <w:pStyle w:val="a3"/>
        <w:ind w:left="-851" w:firstLine="426"/>
        <w:rPr>
          <w:b/>
          <w:i/>
          <w:sz w:val="28"/>
          <w:szCs w:val="28"/>
        </w:rPr>
      </w:pPr>
    </w:p>
    <w:p w:rsidR="0062419D" w:rsidRDefault="0062419D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lastRenderedPageBreak/>
        <w:t>Мышка:</w:t>
      </w:r>
      <w:r>
        <w:rPr>
          <w:sz w:val="28"/>
          <w:szCs w:val="28"/>
        </w:rPr>
        <w:t xml:space="preserve"> «Я буду вместе с солнышком вставать, солнышко будить.» Запищала мышка: «Пи-пи-пи».</w:t>
      </w:r>
    </w:p>
    <w:p w:rsidR="00A63EC5" w:rsidRDefault="00A63EC5" w:rsidP="00A63EC5">
      <w:pPr>
        <w:pStyle w:val="a3"/>
        <w:ind w:left="-851" w:firstLine="426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99203" cy="1498600"/>
            <wp:effectExtent l="0" t="0" r="0" b="0"/>
            <wp:docPr id="9" name="Рисунок 9" descr="C:\Program Files\1\для мамы\желтый урок\CIMG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1\для мамы\желтый урок\CIMG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93" cy="15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9D" w:rsidRDefault="0062419D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А звери её в ответ:</w:t>
      </w:r>
      <w:r>
        <w:rPr>
          <w:sz w:val="28"/>
          <w:szCs w:val="28"/>
        </w:rPr>
        <w:t xml:space="preserve"> «Ты в темной норке живешь, темноту любишь. Ты тоненько и тихо пищишь. Тебя солнышко не услышит».</w:t>
      </w:r>
    </w:p>
    <w:p w:rsidR="00BA59AC" w:rsidRDefault="00BA59AC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Медведь</w:t>
      </w:r>
      <w:r>
        <w:rPr>
          <w:sz w:val="28"/>
          <w:szCs w:val="28"/>
        </w:rPr>
        <w:t>: «Я солнышко будить буду». Медведь как зарычал: «р-р-р».</w:t>
      </w:r>
    </w:p>
    <w:p w:rsidR="00A63EC5" w:rsidRDefault="00A63EC5" w:rsidP="00A63EC5">
      <w:pPr>
        <w:pStyle w:val="a3"/>
        <w:ind w:left="-851" w:firstLine="426"/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606483"/>
            <wp:effectExtent l="0" t="0" r="0" b="0"/>
            <wp:docPr id="10" name="Рисунок 10" descr="C:\Program Files\1\для мамы\желтый урок\CIMG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1\для мамы\желтый урок\CIMG3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08" cy="16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AC" w:rsidRDefault="00BA59AC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Звери:</w:t>
      </w:r>
      <w:r>
        <w:rPr>
          <w:sz w:val="28"/>
          <w:szCs w:val="28"/>
        </w:rPr>
        <w:t xml:space="preserve"> «Нет-нет, хоть и громко ты рычишь, солнышко тебя испугается».</w:t>
      </w:r>
    </w:p>
    <w:p w:rsidR="00BA59AC" w:rsidRDefault="00BA59AC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Заяц:</w:t>
      </w:r>
      <w:r>
        <w:rPr>
          <w:sz w:val="28"/>
          <w:szCs w:val="28"/>
        </w:rPr>
        <w:t xml:space="preserve"> « А я и сам всех боюсь. Где уж  мне солнышко будить!» Ушки у зайчика задрожали, спрятался он за медведя.</w:t>
      </w:r>
    </w:p>
    <w:p w:rsidR="00BA59AC" w:rsidRDefault="00BA59AC" w:rsidP="0061044C">
      <w:pPr>
        <w:pStyle w:val="a3"/>
        <w:ind w:left="-851" w:firstLine="426"/>
        <w:rPr>
          <w:sz w:val="28"/>
          <w:szCs w:val="28"/>
        </w:rPr>
      </w:pPr>
      <w:r>
        <w:rPr>
          <w:sz w:val="28"/>
          <w:szCs w:val="28"/>
        </w:rPr>
        <w:t>Деревья сказали, что шелестом своих листочков им солнышко не разбудить, а цветы и совсем тихо говорят, их вообще никто не слышит.</w:t>
      </w:r>
    </w:p>
    <w:p w:rsidR="00B60E5E" w:rsidRDefault="00BA59AC" w:rsidP="0061044C">
      <w:pPr>
        <w:pStyle w:val="a3"/>
        <w:ind w:left="-851" w:firstLine="426"/>
        <w:rPr>
          <w:sz w:val="28"/>
          <w:szCs w:val="28"/>
        </w:rPr>
      </w:pPr>
      <w:r>
        <w:rPr>
          <w:sz w:val="28"/>
          <w:szCs w:val="28"/>
        </w:rPr>
        <w:t xml:space="preserve">Долго все думали и решали, что же делать, кто будет солнышко будить, вместе с ним день проводить? </w:t>
      </w:r>
    </w:p>
    <w:p w:rsidR="00BA59AC" w:rsidRDefault="00BA59AC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Тут петушок сказал:</w:t>
      </w:r>
      <w:r>
        <w:rPr>
          <w:sz w:val="28"/>
          <w:szCs w:val="28"/>
        </w:rPr>
        <w:t xml:space="preserve"> «Я петушок золотой гребешок, </w:t>
      </w:r>
      <w:proofErr w:type="spellStart"/>
      <w:r>
        <w:rPr>
          <w:sz w:val="28"/>
          <w:szCs w:val="28"/>
        </w:rPr>
        <w:t>масляна</w:t>
      </w:r>
      <w:proofErr w:type="spellEnd"/>
      <w:r>
        <w:rPr>
          <w:sz w:val="28"/>
          <w:szCs w:val="28"/>
        </w:rPr>
        <w:t xml:space="preserve"> головушка, хвост с узорами, сапоги со шпорами. Я буду солнышко будить, вместе с ним вставать. И ложиться спать тоже беде вместе с солнышком. Буду рассказывать: когда спать, когда вставать, когда работу начинать.  Ку-ка-ре-ку». И все с этим согласились, и даже со</w:t>
      </w:r>
      <w:r w:rsidR="004C79F9">
        <w:rPr>
          <w:sz w:val="28"/>
          <w:szCs w:val="28"/>
        </w:rPr>
        <w:t>л</w:t>
      </w:r>
      <w:r>
        <w:rPr>
          <w:sz w:val="28"/>
          <w:szCs w:val="28"/>
        </w:rPr>
        <w:t>нышко.</w:t>
      </w:r>
    </w:p>
    <w:p w:rsidR="00B73A45" w:rsidRDefault="00B73A45" w:rsidP="0061044C">
      <w:pPr>
        <w:pStyle w:val="a3"/>
        <w:ind w:left="-851" w:firstLine="426"/>
        <w:rPr>
          <w:sz w:val="28"/>
          <w:szCs w:val="28"/>
        </w:rPr>
      </w:pPr>
    </w:p>
    <w:p w:rsidR="00B73A45" w:rsidRDefault="00B73A45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А теперь давайте все вместе песенку споем.</w:t>
      </w:r>
    </w:p>
    <w:p w:rsidR="00B73A45" w:rsidRDefault="00B73A45" w:rsidP="0061044C">
      <w:pPr>
        <w:pStyle w:val="a3"/>
        <w:ind w:left="-851" w:firstLine="426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 и звери за ширмой поют песенку</w:t>
      </w:r>
      <w:r>
        <w:rPr>
          <w:sz w:val="28"/>
          <w:szCs w:val="28"/>
        </w:rPr>
        <w:t xml:space="preserve">: 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Есть у солнышка дружок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Голосистый петушок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Хорошо когда дружок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Голосистый петушок.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Есть у солнышка друзья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Это ты и мы, и я.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Хорошо когда друзья</w:t>
      </w:r>
    </w:p>
    <w:p w:rsidR="00B73A45" w:rsidRDefault="00B73A45" w:rsidP="00B73A45">
      <w:pPr>
        <w:pStyle w:val="a3"/>
        <w:ind w:left="-851" w:firstLine="2127"/>
        <w:rPr>
          <w:sz w:val="28"/>
          <w:szCs w:val="28"/>
        </w:rPr>
      </w:pPr>
      <w:r>
        <w:rPr>
          <w:sz w:val="28"/>
          <w:szCs w:val="28"/>
        </w:rPr>
        <w:t xml:space="preserve">                           Это ты и мы, и я.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Да, всем нужны друзья. И даже солнышку.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Спасибо вам, дети, за песенку. Так издавна и повелось на Руси: петушок рано встает, голосисто поет и солнышко появляется на небе, и люди в деревне просыпаются.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Но в городе нет петухов. И люди придумали: 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Часы.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Зачем нужны людям часы? Посмотрели бы на солнце и определили бы, сколько время.</w:t>
      </w:r>
    </w:p>
    <w:p w:rsidR="00B73A45" w:rsidRDefault="00B73A45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В пасмурную погоду нет солнышка. И время не определишь. И ночью солнце не светит. И в метро солнца нет. Вот поэтому людям нужны часы.</w:t>
      </w:r>
    </w:p>
    <w:p w:rsidR="00483184" w:rsidRDefault="00483184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</w:t>
      </w:r>
      <w:r>
        <w:rPr>
          <w:sz w:val="28"/>
          <w:szCs w:val="28"/>
        </w:rPr>
        <w:t>: У нас тоже есть часы. Давайте с ними поиграем.</w:t>
      </w:r>
    </w:p>
    <w:p w:rsidR="00A63EC5" w:rsidRPr="00720213" w:rsidRDefault="00483184" w:rsidP="00720213">
      <w:pPr>
        <w:pStyle w:val="a3"/>
        <w:ind w:left="-851" w:firstLine="425"/>
        <w:rPr>
          <w:sz w:val="28"/>
          <w:szCs w:val="28"/>
        </w:rPr>
      </w:pPr>
      <w:r>
        <w:rPr>
          <w:sz w:val="28"/>
          <w:szCs w:val="28"/>
        </w:rPr>
        <w:t>Игра с палочками</w:t>
      </w:r>
      <w:r w:rsidR="00D66EC6">
        <w:rPr>
          <w:sz w:val="28"/>
          <w:szCs w:val="28"/>
        </w:rPr>
        <w:t xml:space="preserve"> под музыку Елены </w:t>
      </w:r>
      <w:proofErr w:type="spellStart"/>
      <w:r w:rsidR="00D66EC6">
        <w:rPr>
          <w:sz w:val="28"/>
          <w:szCs w:val="28"/>
        </w:rPr>
        <w:t>Попляновой</w:t>
      </w:r>
      <w:proofErr w:type="spellEnd"/>
      <w:r w:rsidR="00D66EC6">
        <w:rPr>
          <w:sz w:val="28"/>
          <w:szCs w:val="28"/>
        </w:rPr>
        <w:t xml:space="preserve"> «Старинные часы».</w:t>
      </w:r>
    </w:p>
    <w:p w:rsidR="00D66EC6" w:rsidRDefault="00D66EC6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что же нам часы подсказывают? Пора нам с солнышком прощать и на прогулку собираться.</w:t>
      </w:r>
    </w:p>
    <w:p w:rsidR="00D66EC6" w:rsidRDefault="00D66EC6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До свидания, дети! Буду на вас теперь с неба смотреть. А вы будьте дружными, не ссорьтесь и не ленитесь. Пусть у вас в вашем сердечке живет доброта и тепло.</w:t>
      </w:r>
    </w:p>
    <w:p w:rsidR="00D66EC6" w:rsidRDefault="00D66EC6" w:rsidP="00B73A45">
      <w:pPr>
        <w:pStyle w:val="a3"/>
        <w:ind w:left="-851" w:firstLine="425"/>
        <w:rPr>
          <w:sz w:val="28"/>
          <w:szCs w:val="28"/>
        </w:rPr>
      </w:pPr>
      <w:r>
        <w:rPr>
          <w:sz w:val="28"/>
          <w:szCs w:val="28"/>
        </w:rPr>
        <w:t>Солнышко подходит к детям и прикасается к детям там</w:t>
      </w:r>
      <w:r w:rsidR="00B60E5E">
        <w:rPr>
          <w:sz w:val="28"/>
          <w:szCs w:val="28"/>
        </w:rPr>
        <w:t>,</w:t>
      </w:r>
      <w:r>
        <w:rPr>
          <w:sz w:val="28"/>
          <w:szCs w:val="28"/>
        </w:rPr>
        <w:t xml:space="preserve"> где сердце.</w:t>
      </w:r>
    </w:p>
    <w:p w:rsidR="00D66EC6" w:rsidRDefault="00D66EC6" w:rsidP="00B73A45">
      <w:pPr>
        <w:pStyle w:val="a3"/>
        <w:ind w:left="-851" w:firstLine="425"/>
        <w:rPr>
          <w:sz w:val="28"/>
          <w:szCs w:val="28"/>
        </w:rPr>
      </w:pPr>
      <w:r w:rsidRPr="00B60E5E">
        <w:rPr>
          <w:b/>
          <w:i/>
          <w:sz w:val="28"/>
          <w:szCs w:val="28"/>
        </w:rPr>
        <w:t>Солнышко:</w:t>
      </w:r>
      <w:r>
        <w:rPr>
          <w:sz w:val="28"/>
          <w:szCs w:val="28"/>
        </w:rPr>
        <w:t xml:space="preserve"> До свидания!</w:t>
      </w:r>
    </w:p>
    <w:p w:rsidR="007D6D98" w:rsidRDefault="007D6D98" w:rsidP="00B73A45">
      <w:pPr>
        <w:pStyle w:val="a3"/>
        <w:ind w:left="-851" w:firstLine="425"/>
        <w:rPr>
          <w:sz w:val="28"/>
          <w:szCs w:val="28"/>
        </w:rPr>
      </w:pPr>
    </w:p>
    <w:p w:rsidR="007D6D98" w:rsidRPr="00720213" w:rsidRDefault="007D6D98" w:rsidP="00720213">
      <w:pPr>
        <w:rPr>
          <w:sz w:val="28"/>
          <w:szCs w:val="28"/>
        </w:rPr>
      </w:pPr>
    </w:p>
    <w:p w:rsidR="007D6D98" w:rsidRPr="00720213" w:rsidRDefault="007D6D98" w:rsidP="00720213">
      <w:pPr>
        <w:pStyle w:val="a3"/>
        <w:ind w:left="-851" w:firstLine="4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5750" cy="3044007"/>
            <wp:effectExtent l="0" t="0" r="0" b="0"/>
            <wp:docPr id="12" name="Рисунок 12" descr="C:\Program Files\1\для мамы\желтый урок\CIMG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1\для мамы\желтый урок\CIMG3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51" cy="307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213">
        <w:rPr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28850" cy="2968228"/>
            <wp:effectExtent l="0" t="0" r="0" b="0"/>
            <wp:docPr id="13" name="Рисунок 13" descr="C:\Program Files\1\для мамы\желтый урок\CIMG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1\для мамы\желтый урок\CIMG3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91" cy="29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B73A45">
      <w:pPr>
        <w:pStyle w:val="a3"/>
        <w:ind w:left="-851" w:firstLine="425"/>
        <w:rPr>
          <w:sz w:val="28"/>
          <w:szCs w:val="28"/>
        </w:rPr>
      </w:pPr>
    </w:p>
    <w:p w:rsidR="00D656E7" w:rsidRDefault="00D656E7" w:rsidP="00D656E7">
      <w:pPr>
        <w:pStyle w:val="a3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656E7" w:rsidRDefault="00D656E7" w:rsidP="00D656E7">
      <w:pPr>
        <w:pStyle w:val="a3"/>
        <w:ind w:left="-1134"/>
        <w:rPr>
          <w:sz w:val="28"/>
          <w:szCs w:val="28"/>
        </w:rPr>
      </w:pPr>
    </w:p>
    <w:p w:rsidR="00D656E7" w:rsidRPr="00180C1A" w:rsidRDefault="00D656E7" w:rsidP="00D656E7">
      <w:pPr>
        <w:pStyle w:val="a3"/>
        <w:ind w:left="-1134"/>
        <w:jc w:val="center"/>
        <w:rPr>
          <w:sz w:val="28"/>
          <w:szCs w:val="28"/>
        </w:rPr>
      </w:pPr>
    </w:p>
    <w:sectPr w:rsidR="00D656E7" w:rsidRPr="00180C1A" w:rsidSect="0072021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lackoak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67404"/>
    <w:multiLevelType w:val="hybridMultilevel"/>
    <w:tmpl w:val="8054BA3A"/>
    <w:lvl w:ilvl="0" w:tplc="F4502DB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449145E"/>
    <w:multiLevelType w:val="hybridMultilevel"/>
    <w:tmpl w:val="141604FE"/>
    <w:lvl w:ilvl="0" w:tplc="D09A4D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4875"/>
    <w:rsid w:val="00180C1A"/>
    <w:rsid w:val="001B5CA5"/>
    <w:rsid w:val="003036B5"/>
    <w:rsid w:val="004518BE"/>
    <w:rsid w:val="00483184"/>
    <w:rsid w:val="00494875"/>
    <w:rsid w:val="004C79F9"/>
    <w:rsid w:val="005817CA"/>
    <w:rsid w:val="0061044C"/>
    <w:rsid w:val="0062419D"/>
    <w:rsid w:val="00662C0C"/>
    <w:rsid w:val="006B2597"/>
    <w:rsid w:val="00720213"/>
    <w:rsid w:val="007D6D98"/>
    <w:rsid w:val="007F6116"/>
    <w:rsid w:val="00A63EC5"/>
    <w:rsid w:val="00B60E5E"/>
    <w:rsid w:val="00B73A45"/>
    <w:rsid w:val="00BA59AC"/>
    <w:rsid w:val="00C27A9E"/>
    <w:rsid w:val="00C7272D"/>
    <w:rsid w:val="00D042CE"/>
    <w:rsid w:val="00D656E7"/>
    <w:rsid w:val="00D66EC6"/>
    <w:rsid w:val="00D864C3"/>
    <w:rsid w:val="00DE310C"/>
    <w:rsid w:val="00E459D8"/>
    <w:rsid w:val="00FA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76CDD2-8FE9-4790-AA4F-9952D96D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C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Admin</cp:lastModifiedBy>
  <cp:revision>18</cp:revision>
  <cp:lastPrinted>2010-11-02T18:56:00Z</cp:lastPrinted>
  <dcterms:created xsi:type="dcterms:W3CDTF">2010-11-02T16:35:00Z</dcterms:created>
  <dcterms:modified xsi:type="dcterms:W3CDTF">2015-04-05T12:32:00Z</dcterms:modified>
</cp:coreProperties>
</file>