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554" w:rsidRPr="00AA6554" w:rsidRDefault="00AA6554" w:rsidP="00AA6554">
      <w:pPr>
        <w:rPr>
          <w:rFonts w:ascii="Times New Roman" w:hAnsi="Times New Roman" w:cs="Times New Roman"/>
          <w:sz w:val="28"/>
          <w:szCs w:val="28"/>
        </w:rPr>
      </w:pPr>
      <w:r w:rsidRPr="00AA6554">
        <w:rPr>
          <w:rFonts w:ascii="Times New Roman" w:hAnsi="Times New Roman" w:cs="Times New Roman"/>
          <w:sz w:val="28"/>
          <w:szCs w:val="28"/>
        </w:rPr>
        <w:t>МУНИЦИПАЛЬНОЕ БЮДЖЕТНОЕ ОБРАЗОВАТЕЛЬНОЕ УЧРЕЖДЕНИЕ</w:t>
      </w:r>
    </w:p>
    <w:p w:rsidR="00AA6554" w:rsidRPr="00AA6554" w:rsidRDefault="00AA6554" w:rsidP="00AA6554">
      <w:pPr>
        <w:jc w:val="center"/>
        <w:rPr>
          <w:rFonts w:ascii="Times New Roman" w:hAnsi="Times New Roman" w:cs="Times New Roman"/>
          <w:sz w:val="28"/>
          <w:szCs w:val="28"/>
        </w:rPr>
      </w:pPr>
      <w:r w:rsidRPr="00AA6554">
        <w:rPr>
          <w:rFonts w:ascii="Times New Roman" w:hAnsi="Times New Roman" w:cs="Times New Roman"/>
          <w:sz w:val="28"/>
          <w:szCs w:val="28"/>
        </w:rPr>
        <w:t>ДОПОЛНИТЕЛЬНОГО ОБРАЗОВАНИЯ ДЕТЕЙ</w:t>
      </w:r>
    </w:p>
    <w:p w:rsidR="00AA6554" w:rsidRPr="00AA6554" w:rsidRDefault="00AA6554" w:rsidP="00AA6554">
      <w:pPr>
        <w:jc w:val="center"/>
        <w:rPr>
          <w:rFonts w:ascii="Times New Roman" w:hAnsi="Times New Roman" w:cs="Times New Roman"/>
          <w:sz w:val="28"/>
          <w:szCs w:val="28"/>
        </w:rPr>
      </w:pPr>
      <w:r w:rsidRPr="00AA6554">
        <w:rPr>
          <w:rFonts w:ascii="Times New Roman" w:hAnsi="Times New Roman" w:cs="Times New Roman"/>
          <w:sz w:val="28"/>
          <w:szCs w:val="28"/>
        </w:rPr>
        <w:t>«ЦЕНТР ВНЕШКОЛЬНОЙ РАБОТЫ» г ОТРАДНОЕ</w:t>
      </w:r>
    </w:p>
    <w:p w:rsidR="00AA6554" w:rsidRPr="00AA6554" w:rsidRDefault="00AA6554" w:rsidP="00AA6554">
      <w:pPr>
        <w:jc w:val="center"/>
        <w:rPr>
          <w:rFonts w:ascii="Times New Roman" w:hAnsi="Times New Roman" w:cs="Times New Roman"/>
          <w:sz w:val="28"/>
          <w:szCs w:val="28"/>
        </w:rPr>
      </w:pPr>
    </w:p>
    <w:p w:rsidR="00AA6554" w:rsidRPr="00AA6554" w:rsidRDefault="00AA6554" w:rsidP="00AA6554">
      <w:pPr>
        <w:jc w:val="center"/>
        <w:rPr>
          <w:rFonts w:ascii="Times New Roman" w:hAnsi="Times New Roman" w:cs="Times New Roman"/>
          <w:sz w:val="28"/>
          <w:szCs w:val="28"/>
        </w:rPr>
      </w:pPr>
    </w:p>
    <w:p w:rsidR="00AA6554" w:rsidRPr="00AA6554" w:rsidRDefault="00AA6554" w:rsidP="00AA6554">
      <w:pPr>
        <w:rPr>
          <w:rFonts w:ascii="Times New Roman" w:hAnsi="Times New Roman" w:cs="Times New Roman"/>
          <w:sz w:val="28"/>
          <w:szCs w:val="28"/>
        </w:rPr>
      </w:pPr>
      <w:r w:rsidRPr="00AA6554">
        <w:rPr>
          <w:rFonts w:ascii="Times New Roman" w:hAnsi="Times New Roman" w:cs="Times New Roman"/>
          <w:sz w:val="28"/>
          <w:szCs w:val="28"/>
        </w:rPr>
        <w:t>УТВЕРЖДАЮ                                                                         РАССМОТРЕНА</w:t>
      </w:r>
    </w:p>
    <w:p w:rsidR="00AA6554" w:rsidRPr="00AA6554" w:rsidRDefault="00AA6554" w:rsidP="00AA6554">
      <w:pPr>
        <w:rPr>
          <w:rFonts w:ascii="Times New Roman" w:hAnsi="Times New Roman" w:cs="Times New Roman"/>
          <w:sz w:val="28"/>
          <w:szCs w:val="28"/>
        </w:rPr>
      </w:pPr>
      <w:r w:rsidRPr="00AA6554">
        <w:rPr>
          <w:rFonts w:ascii="Times New Roman" w:hAnsi="Times New Roman" w:cs="Times New Roman"/>
          <w:sz w:val="28"/>
          <w:szCs w:val="28"/>
        </w:rPr>
        <w:t>Директор ЦВР г. Отрадное                                                    на Педагогическом совете</w:t>
      </w:r>
    </w:p>
    <w:p w:rsidR="00AA6554" w:rsidRPr="00AA6554" w:rsidRDefault="00AA6554" w:rsidP="00AA6554">
      <w:pPr>
        <w:rPr>
          <w:rFonts w:ascii="Times New Roman" w:hAnsi="Times New Roman" w:cs="Times New Roman"/>
          <w:sz w:val="28"/>
          <w:szCs w:val="28"/>
        </w:rPr>
      </w:pPr>
      <w:r w:rsidRPr="00AA6554">
        <w:rPr>
          <w:rFonts w:ascii="Times New Roman" w:hAnsi="Times New Roman" w:cs="Times New Roman"/>
          <w:sz w:val="28"/>
          <w:szCs w:val="28"/>
        </w:rPr>
        <w:t xml:space="preserve">___________Т.Н. </w:t>
      </w:r>
      <w:proofErr w:type="spellStart"/>
      <w:r w:rsidRPr="00AA6554">
        <w:rPr>
          <w:rFonts w:ascii="Times New Roman" w:hAnsi="Times New Roman" w:cs="Times New Roman"/>
          <w:sz w:val="28"/>
          <w:szCs w:val="28"/>
        </w:rPr>
        <w:t>Голенькова</w:t>
      </w:r>
      <w:proofErr w:type="spellEnd"/>
      <w:r w:rsidRPr="00AA6554">
        <w:rPr>
          <w:rFonts w:ascii="Times New Roman" w:hAnsi="Times New Roman" w:cs="Times New Roman"/>
          <w:sz w:val="28"/>
          <w:szCs w:val="28"/>
        </w:rPr>
        <w:t xml:space="preserve">                                                Протокол №_____</w:t>
      </w:r>
    </w:p>
    <w:p w:rsidR="00AA6554" w:rsidRPr="00AA6554" w:rsidRDefault="00AA6554" w:rsidP="00AA6554">
      <w:pPr>
        <w:rPr>
          <w:rFonts w:ascii="Times New Roman" w:hAnsi="Times New Roman" w:cs="Times New Roman"/>
          <w:sz w:val="28"/>
          <w:szCs w:val="28"/>
        </w:rPr>
      </w:pPr>
      <w:r w:rsidRPr="00AA6554">
        <w:rPr>
          <w:rFonts w:ascii="Times New Roman" w:hAnsi="Times New Roman" w:cs="Times New Roman"/>
          <w:sz w:val="28"/>
          <w:szCs w:val="28"/>
        </w:rPr>
        <w:t xml:space="preserve">Приказ </w:t>
      </w:r>
      <w:proofErr w:type="gramStart"/>
      <w:r w:rsidRPr="00AA6554">
        <w:rPr>
          <w:rFonts w:ascii="Times New Roman" w:hAnsi="Times New Roman" w:cs="Times New Roman"/>
          <w:sz w:val="28"/>
          <w:szCs w:val="28"/>
        </w:rPr>
        <w:t>№  _</w:t>
      </w:r>
      <w:proofErr w:type="gramEnd"/>
      <w:r w:rsidRPr="00AA6554">
        <w:rPr>
          <w:rFonts w:ascii="Times New Roman" w:hAnsi="Times New Roman" w:cs="Times New Roman"/>
          <w:sz w:val="28"/>
          <w:szCs w:val="28"/>
        </w:rPr>
        <w:t xml:space="preserve">____                                                                     «__»_______2013 г.  </w:t>
      </w:r>
    </w:p>
    <w:p w:rsidR="00AA6554" w:rsidRPr="00AA6554" w:rsidRDefault="00AA6554" w:rsidP="00AA6554">
      <w:pPr>
        <w:rPr>
          <w:rFonts w:ascii="Times New Roman" w:hAnsi="Times New Roman" w:cs="Times New Roman"/>
          <w:sz w:val="28"/>
          <w:szCs w:val="28"/>
        </w:rPr>
      </w:pPr>
      <w:r w:rsidRPr="00AA6554">
        <w:rPr>
          <w:rFonts w:ascii="Times New Roman" w:hAnsi="Times New Roman" w:cs="Times New Roman"/>
          <w:sz w:val="28"/>
          <w:szCs w:val="28"/>
        </w:rPr>
        <w:t>«__</w:t>
      </w:r>
      <w:proofErr w:type="gramStart"/>
      <w:r w:rsidRPr="00AA6554">
        <w:rPr>
          <w:rFonts w:ascii="Times New Roman" w:hAnsi="Times New Roman" w:cs="Times New Roman"/>
          <w:sz w:val="28"/>
          <w:szCs w:val="28"/>
        </w:rPr>
        <w:t>_»_</w:t>
      </w:r>
      <w:proofErr w:type="gramEnd"/>
      <w:r w:rsidRPr="00AA6554">
        <w:rPr>
          <w:rFonts w:ascii="Times New Roman" w:hAnsi="Times New Roman" w:cs="Times New Roman"/>
          <w:sz w:val="28"/>
          <w:szCs w:val="28"/>
        </w:rPr>
        <w:t xml:space="preserve">____________2013 г                                                  </w:t>
      </w:r>
    </w:p>
    <w:p w:rsidR="00AA6554" w:rsidRDefault="00AA6554" w:rsidP="00AA6554">
      <w:pPr>
        <w:rPr>
          <w:rFonts w:ascii="Times New Roman" w:hAnsi="Times New Roman" w:cs="Times New Roman"/>
          <w:sz w:val="28"/>
          <w:szCs w:val="28"/>
        </w:rPr>
      </w:pPr>
    </w:p>
    <w:p w:rsidR="00AA6554" w:rsidRPr="00AA6554" w:rsidRDefault="00AA6554" w:rsidP="00AA6554">
      <w:pPr>
        <w:rPr>
          <w:rFonts w:ascii="Times New Roman" w:hAnsi="Times New Roman" w:cs="Times New Roman"/>
          <w:sz w:val="28"/>
          <w:szCs w:val="28"/>
        </w:rPr>
      </w:pPr>
    </w:p>
    <w:p w:rsidR="00AA6554" w:rsidRPr="00AA6554" w:rsidRDefault="00AA6554" w:rsidP="00AA6554">
      <w:pPr>
        <w:jc w:val="center"/>
        <w:rPr>
          <w:rFonts w:ascii="Times New Roman" w:hAnsi="Times New Roman" w:cs="Times New Roman"/>
          <w:sz w:val="28"/>
          <w:szCs w:val="28"/>
        </w:rPr>
      </w:pPr>
      <w:r w:rsidRPr="00AA6554">
        <w:rPr>
          <w:rFonts w:ascii="Times New Roman" w:hAnsi="Times New Roman" w:cs="Times New Roman"/>
          <w:sz w:val="28"/>
          <w:szCs w:val="28"/>
        </w:rPr>
        <w:t>ДОПОЛНИТЕЛЬНАЯ ОБРАЗОВАТЕЛЬНАЯ ПРОГРАММА</w:t>
      </w:r>
    </w:p>
    <w:p w:rsidR="00AA6554" w:rsidRPr="00AA6554" w:rsidRDefault="00AA6554" w:rsidP="00AA6554">
      <w:pPr>
        <w:jc w:val="center"/>
        <w:rPr>
          <w:rFonts w:ascii="Times New Roman" w:hAnsi="Times New Roman" w:cs="Times New Roman"/>
          <w:sz w:val="28"/>
          <w:szCs w:val="28"/>
        </w:rPr>
      </w:pPr>
    </w:p>
    <w:p w:rsidR="00AA6554" w:rsidRPr="00AA6554" w:rsidRDefault="00AA6554" w:rsidP="00AA6554">
      <w:pPr>
        <w:jc w:val="center"/>
        <w:rPr>
          <w:rFonts w:ascii="Times New Roman" w:hAnsi="Times New Roman" w:cs="Times New Roman"/>
          <w:b/>
          <w:sz w:val="48"/>
          <w:szCs w:val="48"/>
        </w:rPr>
      </w:pPr>
      <w:r w:rsidRPr="00AA6554">
        <w:rPr>
          <w:rFonts w:ascii="Times New Roman" w:hAnsi="Times New Roman" w:cs="Times New Roman"/>
          <w:b/>
          <w:sz w:val="48"/>
          <w:szCs w:val="48"/>
        </w:rPr>
        <w:t>«Юные умельцы»</w:t>
      </w:r>
    </w:p>
    <w:p w:rsidR="00AA6554" w:rsidRPr="00AA6554" w:rsidRDefault="00AA6554" w:rsidP="00AA6554">
      <w:pPr>
        <w:jc w:val="center"/>
        <w:rPr>
          <w:rFonts w:ascii="Times New Roman" w:hAnsi="Times New Roman" w:cs="Times New Roman"/>
          <w:b/>
          <w:sz w:val="48"/>
          <w:szCs w:val="48"/>
        </w:rPr>
      </w:pPr>
    </w:p>
    <w:p w:rsidR="00AA6554" w:rsidRPr="00AA6554" w:rsidRDefault="00AA6554" w:rsidP="00AA6554">
      <w:pPr>
        <w:jc w:val="center"/>
        <w:rPr>
          <w:rFonts w:ascii="Times New Roman" w:hAnsi="Times New Roman" w:cs="Times New Roman"/>
          <w:sz w:val="28"/>
          <w:szCs w:val="28"/>
        </w:rPr>
      </w:pPr>
      <w:r>
        <w:rPr>
          <w:rFonts w:ascii="Times New Roman" w:hAnsi="Times New Roman" w:cs="Times New Roman"/>
          <w:sz w:val="28"/>
          <w:szCs w:val="28"/>
        </w:rPr>
        <w:t>Возраст обучающихся: 11</w:t>
      </w:r>
      <w:r w:rsidRPr="00AA6554">
        <w:rPr>
          <w:rFonts w:ascii="Times New Roman" w:hAnsi="Times New Roman" w:cs="Times New Roman"/>
          <w:sz w:val="28"/>
          <w:szCs w:val="28"/>
        </w:rPr>
        <w:t>-1</w:t>
      </w:r>
      <w:r>
        <w:rPr>
          <w:rFonts w:ascii="Times New Roman" w:hAnsi="Times New Roman" w:cs="Times New Roman"/>
          <w:sz w:val="28"/>
          <w:szCs w:val="28"/>
        </w:rPr>
        <w:t>5</w:t>
      </w:r>
      <w:bookmarkStart w:id="0" w:name="_GoBack"/>
      <w:bookmarkEnd w:id="0"/>
      <w:r w:rsidRPr="00AA6554">
        <w:rPr>
          <w:rFonts w:ascii="Times New Roman" w:hAnsi="Times New Roman" w:cs="Times New Roman"/>
          <w:sz w:val="28"/>
          <w:szCs w:val="28"/>
        </w:rPr>
        <w:t xml:space="preserve"> лет</w:t>
      </w:r>
    </w:p>
    <w:p w:rsidR="00AA6554" w:rsidRPr="00AA6554" w:rsidRDefault="00AA6554" w:rsidP="00AA6554">
      <w:pPr>
        <w:jc w:val="center"/>
        <w:rPr>
          <w:rFonts w:ascii="Times New Roman" w:hAnsi="Times New Roman" w:cs="Times New Roman"/>
          <w:sz w:val="28"/>
          <w:szCs w:val="28"/>
        </w:rPr>
      </w:pPr>
      <w:r w:rsidRPr="00AA6554">
        <w:rPr>
          <w:rFonts w:ascii="Times New Roman" w:hAnsi="Times New Roman" w:cs="Times New Roman"/>
          <w:sz w:val="28"/>
          <w:szCs w:val="28"/>
        </w:rPr>
        <w:t xml:space="preserve">Срок </w:t>
      </w:r>
      <w:proofErr w:type="gramStart"/>
      <w:r w:rsidRPr="00AA6554">
        <w:rPr>
          <w:rFonts w:ascii="Times New Roman" w:hAnsi="Times New Roman" w:cs="Times New Roman"/>
          <w:sz w:val="28"/>
          <w:szCs w:val="28"/>
        </w:rPr>
        <w:t>реализации:  3</w:t>
      </w:r>
      <w:proofErr w:type="gramEnd"/>
      <w:r w:rsidRPr="00AA6554">
        <w:rPr>
          <w:rFonts w:ascii="Times New Roman" w:hAnsi="Times New Roman" w:cs="Times New Roman"/>
          <w:sz w:val="28"/>
          <w:szCs w:val="28"/>
        </w:rPr>
        <w:t xml:space="preserve"> года </w:t>
      </w:r>
    </w:p>
    <w:p w:rsidR="00AA6554" w:rsidRPr="00AA6554" w:rsidRDefault="00AA6554" w:rsidP="00AA6554">
      <w:pPr>
        <w:jc w:val="center"/>
        <w:rPr>
          <w:rFonts w:ascii="Times New Roman" w:hAnsi="Times New Roman" w:cs="Times New Roman"/>
          <w:sz w:val="28"/>
          <w:szCs w:val="28"/>
        </w:rPr>
      </w:pPr>
    </w:p>
    <w:p w:rsidR="00AA6554" w:rsidRPr="00AA6554" w:rsidRDefault="00AA6554" w:rsidP="00AA6554">
      <w:pPr>
        <w:jc w:val="right"/>
        <w:rPr>
          <w:rFonts w:ascii="Times New Roman" w:hAnsi="Times New Roman" w:cs="Times New Roman"/>
          <w:sz w:val="28"/>
          <w:szCs w:val="28"/>
        </w:rPr>
      </w:pPr>
      <w:r w:rsidRPr="00AA6554">
        <w:rPr>
          <w:rFonts w:ascii="Times New Roman" w:hAnsi="Times New Roman" w:cs="Times New Roman"/>
          <w:sz w:val="28"/>
          <w:szCs w:val="28"/>
        </w:rPr>
        <w:t>Составил:</w:t>
      </w:r>
    </w:p>
    <w:p w:rsidR="00AA6554" w:rsidRPr="00AA6554" w:rsidRDefault="00AA6554" w:rsidP="00AA6554">
      <w:pPr>
        <w:jc w:val="right"/>
        <w:rPr>
          <w:rFonts w:ascii="Times New Roman" w:hAnsi="Times New Roman" w:cs="Times New Roman"/>
          <w:sz w:val="28"/>
          <w:szCs w:val="28"/>
        </w:rPr>
      </w:pPr>
      <w:r w:rsidRPr="00AA6554">
        <w:rPr>
          <w:rFonts w:ascii="Times New Roman" w:hAnsi="Times New Roman" w:cs="Times New Roman"/>
          <w:sz w:val="28"/>
          <w:szCs w:val="28"/>
        </w:rPr>
        <w:t>Педагог дополнительного образования</w:t>
      </w:r>
    </w:p>
    <w:p w:rsidR="00AA6554" w:rsidRPr="00AA6554" w:rsidRDefault="00AA6554" w:rsidP="00AA6554">
      <w:pPr>
        <w:jc w:val="right"/>
        <w:rPr>
          <w:rFonts w:ascii="Times New Roman" w:hAnsi="Times New Roman" w:cs="Times New Roman"/>
          <w:sz w:val="28"/>
          <w:szCs w:val="28"/>
        </w:rPr>
      </w:pPr>
      <w:proofErr w:type="spellStart"/>
      <w:r w:rsidRPr="00AA6554">
        <w:rPr>
          <w:rFonts w:ascii="Times New Roman" w:hAnsi="Times New Roman" w:cs="Times New Roman"/>
          <w:sz w:val="28"/>
          <w:szCs w:val="28"/>
        </w:rPr>
        <w:t>Тимохова</w:t>
      </w:r>
      <w:proofErr w:type="spellEnd"/>
      <w:r w:rsidRPr="00AA6554">
        <w:rPr>
          <w:rFonts w:ascii="Times New Roman" w:hAnsi="Times New Roman" w:cs="Times New Roman"/>
          <w:sz w:val="28"/>
          <w:szCs w:val="28"/>
        </w:rPr>
        <w:t xml:space="preserve"> Людмила Викторовна</w:t>
      </w:r>
    </w:p>
    <w:p w:rsidR="00AA6554" w:rsidRPr="00AA6554" w:rsidRDefault="00AA6554" w:rsidP="00AA6554">
      <w:pPr>
        <w:jc w:val="center"/>
        <w:rPr>
          <w:rFonts w:ascii="Times New Roman" w:hAnsi="Times New Roman" w:cs="Times New Roman"/>
          <w:sz w:val="28"/>
          <w:szCs w:val="28"/>
        </w:rPr>
      </w:pPr>
      <w:r w:rsidRPr="00AA6554">
        <w:rPr>
          <w:rFonts w:ascii="Times New Roman" w:hAnsi="Times New Roman" w:cs="Times New Roman"/>
          <w:sz w:val="28"/>
          <w:szCs w:val="28"/>
        </w:rPr>
        <w:t>Отрадное</w:t>
      </w:r>
    </w:p>
    <w:p w:rsidR="00AA6554" w:rsidRPr="00AA6554" w:rsidRDefault="00AA6554" w:rsidP="00AA6554">
      <w:pPr>
        <w:jc w:val="center"/>
        <w:rPr>
          <w:rFonts w:ascii="Times New Roman" w:hAnsi="Times New Roman" w:cs="Times New Roman"/>
          <w:sz w:val="28"/>
          <w:szCs w:val="28"/>
        </w:rPr>
      </w:pPr>
      <w:r w:rsidRPr="00AA6554">
        <w:rPr>
          <w:rFonts w:ascii="Times New Roman" w:hAnsi="Times New Roman" w:cs="Times New Roman"/>
          <w:sz w:val="28"/>
          <w:szCs w:val="28"/>
        </w:rPr>
        <w:t>2013 г</w:t>
      </w:r>
    </w:p>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lastRenderedPageBreak/>
        <w:t>Пояснительная записка</w:t>
      </w:r>
    </w:p>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Изучение декоративно-прикладного искусства является необходимым средством воспитания, которое могло бы способствовать как общему расширению интересов и способностей учеников, так и развитию их мышления, внимания, сообразительности.</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Среди всех видов деятельности, считаю, что именно эти занятия наиболее способствуют развитию умственных способностей ребят, коррекции познавательных процессов и эмоциональной сферы.</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Во время занятий дети становятся спокойнее, внимательнее. Ребята забывают в этой работе свои неприятности, обиды. Многие из детей увлекаясь рукодельем, учатся мечтать о добром.</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Изготовление прекрасных поделок дает обучающимся чувство удовлетворенности. Развивается способность решать начатое дело. Эти моменты рождают в детях чувство собственного достоинства, положительное настроение. Ведь ребенок, создающий собственными руками красоту уже значительно меньше раздражается, злиться, обижается. Стремление к </w:t>
      </w:r>
      <w:proofErr w:type="gramStart"/>
      <w:r w:rsidRPr="00A42FBE">
        <w:rPr>
          <w:rFonts w:ascii="Times New Roman" w:eastAsia="Times New Roman" w:hAnsi="Times New Roman" w:cs="Times New Roman"/>
          <w:sz w:val="28"/>
          <w:szCs w:val="28"/>
          <w:lang w:eastAsia="ru-RU"/>
        </w:rPr>
        <w:t>прекрасному,  ребенок</w:t>
      </w:r>
      <w:proofErr w:type="gramEnd"/>
      <w:r w:rsidRPr="00A42FBE">
        <w:rPr>
          <w:rFonts w:ascii="Times New Roman" w:eastAsia="Times New Roman" w:hAnsi="Times New Roman" w:cs="Times New Roman"/>
          <w:sz w:val="28"/>
          <w:szCs w:val="28"/>
          <w:lang w:eastAsia="ru-RU"/>
        </w:rPr>
        <w:t xml:space="preserve"> переносит и на другие сферы деятельности.  Основа, из которых является учеба.   </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b/>
          <w:i/>
          <w:sz w:val="28"/>
          <w:szCs w:val="28"/>
          <w:lang w:eastAsia="ru-RU"/>
        </w:rPr>
      </w:pPr>
      <w:r w:rsidRPr="00A42FBE">
        <w:rPr>
          <w:rFonts w:ascii="Times New Roman" w:eastAsia="Times New Roman" w:hAnsi="Times New Roman" w:cs="Times New Roman"/>
          <w:sz w:val="28"/>
          <w:szCs w:val="28"/>
          <w:lang w:eastAsia="ru-RU"/>
        </w:rPr>
        <w:t xml:space="preserve">Программа «Юные умельцы» была создана на основании социального заказа:  родителей и педагогов начальной школы. Программа имеет </w:t>
      </w:r>
      <w:r w:rsidRPr="00A42FBE">
        <w:rPr>
          <w:rFonts w:ascii="Times New Roman" w:eastAsia="Times New Roman" w:hAnsi="Times New Roman" w:cs="Times New Roman"/>
          <w:b/>
          <w:i/>
          <w:sz w:val="28"/>
          <w:szCs w:val="28"/>
          <w:lang w:eastAsia="ru-RU"/>
        </w:rPr>
        <w:t>художественно-эстетическую направленность.</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
          <w:i/>
          <w:sz w:val="28"/>
          <w:szCs w:val="28"/>
          <w:lang w:eastAsia="ru-RU"/>
        </w:rPr>
        <w:t>Актуальность</w:t>
      </w:r>
      <w:r w:rsidRPr="00A42FBE">
        <w:rPr>
          <w:rFonts w:ascii="Times New Roman" w:eastAsia="Times New Roman" w:hAnsi="Times New Roman" w:cs="Times New Roman"/>
          <w:sz w:val="28"/>
          <w:szCs w:val="28"/>
          <w:lang w:eastAsia="ru-RU"/>
        </w:rPr>
        <w:t xml:space="preserve"> программы заключается в приобщении ребенка к творчеству, которое рассматривается как непременное условие успешной самореализации личности, позволяющее наиболее эффективно проявлять себя в современном мире, в разнообразных жизненных ситуациях.</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
          <w:i/>
          <w:sz w:val="28"/>
          <w:szCs w:val="28"/>
          <w:lang w:eastAsia="ru-RU"/>
        </w:rPr>
        <w:t>Педагогическая целенаправленность</w:t>
      </w:r>
      <w:r w:rsidRPr="00A42FBE">
        <w:rPr>
          <w:rFonts w:ascii="Times New Roman" w:eastAsia="Times New Roman" w:hAnsi="Times New Roman" w:cs="Times New Roman"/>
          <w:sz w:val="28"/>
          <w:szCs w:val="28"/>
          <w:lang w:eastAsia="ru-RU"/>
        </w:rPr>
        <w:t xml:space="preserve"> заключается в том, что большое внимание в работе уделяется коллективно-творческой деятельности, которая является мощнейшим педагогическим инструментом, соединяющим желание детей сделать конкретную совместную работу и возможность педагога побудить их к совместному планированию и ответственности каждого за результат.</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
          <w:i/>
          <w:sz w:val="28"/>
          <w:szCs w:val="28"/>
          <w:lang w:eastAsia="ru-RU"/>
        </w:rPr>
        <w:t>Отличительной особенностью</w:t>
      </w:r>
      <w:r w:rsidRPr="00A42FBE">
        <w:rPr>
          <w:rFonts w:ascii="Times New Roman" w:eastAsia="Times New Roman" w:hAnsi="Times New Roman" w:cs="Times New Roman"/>
          <w:sz w:val="28"/>
          <w:szCs w:val="28"/>
          <w:lang w:eastAsia="ru-RU"/>
        </w:rPr>
        <w:t xml:space="preserve"> данной программы по сравнению с другими программами является ее содержание: создание изделий определенного уровня, путем применения простейших технологий. Акцент делается не на сложность техники, а возможность ребенка самостоятельно выполнять изделия. При общении детей к ручному труду способствует воспитанию, усидчивости, трудолюбию, аккуратности, хорошего вкуса, развитию пальцев рук, благотворно влияет на нервную систему и приносит удовлетворение от выполненной работы.</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Изготовлению изделий могут обучаться дети по возрастам:</w:t>
      </w:r>
    </w:p>
    <w:p w:rsidR="00A42FBE" w:rsidRPr="00A42FBE" w:rsidRDefault="00A42FBE" w:rsidP="00A42FBE">
      <w:pPr>
        <w:widowControl w:val="0"/>
        <w:numPr>
          <w:ilvl w:val="0"/>
          <w:numId w:val="12"/>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Pr="00A42FBE">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12</w:t>
      </w:r>
      <w:r w:rsidRPr="00A42FBE">
        <w:rPr>
          <w:rFonts w:ascii="Times New Roman" w:eastAsia="Times New Roman" w:hAnsi="Times New Roman" w:cs="Times New Roman"/>
          <w:sz w:val="28"/>
          <w:szCs w:val="28"/>
          <w:lang w:eastAsia="ru-RU"/>
        </w:rPr>
        <w:t xml:space="preserve"> лет</w:t>
      </w:r>
    </w:p>
    <w:p w:rsidR="00A42FBE" w:rsidRPr="00A42FBE" w:rsidRDefault="00A42FBE" w:rsidP="00A42FBE">
      <w:pPr>
        <w:widowControl w:val="0"/>
        <w:numPr>
          <w:ilvl w:val="0"/>
          <w:numId w:val="12"/>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13-14</w:t>
      </w:r>
      <w:r w:rsidRPr="00A42FBE">
        <w:rPr>
          <w:rFonts w:ascii="Times New Roman" w:eastAsia="Times New Roman" w:hAnsi="Times New Roman" w:cs="Times New Roman"/>
          <w:sz w:val="28"/>
          <w:szCs w:val="28"/>
          <w:lang w:eastAsia="ru-RU"/>
        </w:rPr>
        <w:t xml:space="preserve"> лет</w:t>
      </w:r>
    </w:p>
    <w:p w:rsidR="00A42FBE" w:rsidRPr="00A42FBE" w:rsidRDefault="00A42FBE" w:rsidP="00A42FBE">
      <w:pPr>
        <w:widowControl w:val="0"/>
        <w:numPr>
          <w:ilvl w:val="0"/>
          <w:numId w:val="12"/>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15-16</w:t>
      </w:r>
      <w:r w:rsidRPr="00A42FBE">
        <w:rPr>
          <w:rFonts w:ascii="Times New Roman" w:eastAsia="Times New Roman" w:hAnsi="Times New Roman" w:cs="Times New Roman"/>
          <w:sz w:val="28"/>
          <w:szCs w:val="28"/>
          <w:lang w:eastAsia="ru-RU"/>
        </w:rPr>
        <w:t xml:space="preserve"> лет</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На первых занятиях руководитель знакомит детей с историей появления </w:t>
      </w:r>
      <w:r w:rsidRPr="00A42FBE">
        <w:rPr>
          <w:rFonts w:ascii="Times New Roman" w:eastAsia="Times New Roman" w:hAnsi="Times New Roman" w:cs="Times New Roman"/>
          <w:sz w:val="28"/>
          <w:szCs w:val="28"/>
          <w:lang w:eastAsia="ru-RU"/>
        </w:rPr>
        <w:lastRenderedPageBreak/>
        <w:t>материалов и инструментов, с правилами охраны труда и безопасности.</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Значения и понимания условных обозначений поможет детям зарисовать схемы последовательности изготовления изделия и свободно пользоваться схемами, которые печатаются в журналах. Руководителю следует систематически, особенно на первых занятиях, обращать внимание обучающихся на правильное положение рук, на четкое выполнение инструкционной карты. В процессе работы знакомится с основами </w:t>
      </w:r>
      <w:proofErr w:type="spellStart"/>
      <w:r w:rsidRPr="00A42FBE">
        <w:rPr>
          <w:rFonts w:ascii="Times New Roman" w:eastAsia="Times New Roman" w:hAnsi="Times New Roman" w:cs="Times New Roman"/>
          <w:sz w:val="28"/>
          <w:szCs w:val="28"/>
          <w:lang w:eastAsia="ru-RU"/>
        </w:rPr>
        <w:t>цветоведения</w:t>
      </w:r>
      <w:proofErr w:type="spellEnd"/>
      <w:r w:rsidRPr="00A42FBE">
        <w:rPr>
          <w:rFonts w:ascii="Times New Roman" w:eastAsia="Times New Roman" w:hAnsi="Times New Roman" w:cs="Times New Roman"/>
          <w:sz w:val="28"/>
          <w:szCs w:val="28"/>
          <w:lang w:eastAsia="ru-RU"/>
        </w:rPr>
        <w:t>, что положительно влияет на воспитание хорошего вкуса.</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 целях воспитания общественной активности им предлагается изготовление сувениров. Заканчиваются занятия подведением итогов работы.</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 основу моей работы по обучению декоративно- прикладному искусству положено последовательное овладение приемами изготовления изделий с постепенным усложнением заданий по годам обучения.</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 нее входит:</w:t>
      </w:r>
    </w:p>
    <w:p w:rsidR="00A42FBE" w:rsidRPr="00A42FBE" w:rsidRDefault="00A42FBE" w:rsidP="00A42FBE">
      <w:pPr>
        <w:widowControl w:val="0"/>
        <w:numPr>
          <w:ilvl w:val="0"/>
          <w:numId w:val="13"/>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Работа по подбору материала по цвету, толщине, качеству</w:t>
      </w:r>
    </w:p>
    <w:p w:rsidR="00A42FBE" w:rsidRPr="00A42FBE" w:rsidRDefault="00A42FBE" w:rsidP="00A42FBE">
      <w:pPr>
        <w:widowControl w:val="0"/>
        <w:numPr>
          <w:ilvl w:val="0"/>
          <w:numId w:val="13"/>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Ознакомление с назначением инструментов и оборудования</w:t>
      </w:r>
    </w:p>
    <w:p w:rsidR="00A42FBE" w:rsidRPr="00A42FBE" w:rsidRDefault="00A42FBE" w:rsidP="00A42FBE">
      <w:pPr>
        <w:widowControl w:val="0"/>
        <w:numPr>
          <w:ilvl w:val="0"/>
          <w:numId w:val="13"/>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Оформление образцов изделий</w:t>
      </w:r>
    </w:p>
    <w:p w:rsidR="00A42FBE" w:rsidRPr="00A42FBE" w:rsidRDefault="00A42FBE" w:rsidP="00A42FBE">
      <w:pPr>
        <w:widowControl w:val="0"/>
        <w:numPr>
          <w:ilvl w:val="0"/>
          <w:numId w:val="13"/>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Зарисовка схем технологии изготовления с использованием технологических карт</w:t>
      </w:r>
    </w:p>
    <w:p w:rsidR="00A42FBE" w:rsidRPr="00A42FBE" w:rsidRDefault="00A42FBE" w:rsidP="00A42FBE">
      <w:pPr>
        <w:widowControl w:val="0"/>
        <w:numPr>
          <w:ilvl w:val="0"/>
          <w:numId w:val="13"/>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Чтение схем технологических карт</w:t>
      </w:r>
    </w:p>
    <w:p w:rsidR="00A42FBE" w:rsidRPr="00A42FBE" w:rsidRDefault="00A42FBE" w:rsidP="00A42FBE">
      <w:pPr>
        <w:widowControl w:val="0"/>
        <w:numPr>
          <w:ilvl w:val="0"/>
          <w:numId w:val="13"/>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Изготовление изделий по этим картам</w:t>
      </w:r>
    </w:p>
    <w:p w:rsidR="00A42FBE" w:rsidRPr="00A42FBE" w:rsidRDefault="00A42FBE" w:rsidP="00A42FBE">
      <w:pPr>
        <w:widowControl w:val="0"/>
        <w:numPr>
          <w:ilvl w:val="0"/>
          <w:numId w:val="13"/>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Посещение выставок по декоративно-прикладному искусству</w:t>
      </w:r>
    </w:p>
    <w:p w:rsidR="00A42FBE" w:rsidRPr="00A42FBE" w:rsidRDefault="00A42FBE" w:rsidP="00A42FBE">
      <w:pPr>
        <w:widowControl w:val="0"/>
        <w:numPr>
          <w:ilvl w:val="0"/>
          <w:numId w:val="13"/>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Изучение журналов по рукоделью</w:t>
      </w:r>
    </w:p>
    <w:p w:rsidR="00A42FBE" w:rsidRPr="00A42FBE" w:rsidRDefault="00A42FBE" w:rsidP="00A42FBE">
      <w:pPr>
        <w:widowControl w:val="0"/>
        <w:numPr>
          <w:ilvl w:val="0"/>
          <w:numId w:val="13"/>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Участие в выставках декоративно-прикладного искусства различного уровня</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Занятия проводятся в специально отведенной кружковой комнате оснащенной необходимыми материалами, оборудованием, литературой.</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Детям даются подробные инструкции по подбору инструментов и материалов. На каждом занятии проводится пальчиковая гимнастика, направленная на развитие мелких мышц рук.</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Занятия проводятся один раз в неделю по два часа, семьдесят два часа за год.</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Наполняемость:</w:t>
      </w:r>
    </w:p>
    <w:p w:rsidR="00A42FBE" w:rsidRPr="00A42FBE" w:rsidRDefault="00A42FBE" w:rsidP="00A42FBE">
      <w:pPr>
        <w:widowControl w:val="0"/>
        <w:numPr>
          <w:ilvl w:val="0"/>
          <w:numId w:val="14"/>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Первый год обучения – 15 человек</w:t>
      </w:r>
    </w:p>
    <w:p w:rsidR="00A42FBE" w:rsidRPr="00A42FBE" w:rsidRDefault="00A42FBE" w:rsidP="00A42FBE">
      <w:pPr>
        <w:widowControl w:val="0"/>
        <w:numPr>
          <w:ilvl w:val="0"/>
          <w:numId w:val="14"/>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Второй год обучения – 13 человек</w:t>
      </w:r>
    </w:p>
    <w:p w:rsidR="00A42FBE" w:rsidRPr="00A42FBE" w:rsidRDefault="00A42FBE" w:rsidP="00A42FBE">
      <w:pPr>
        <w:widowControl w:val="0"/>
        <w:numPr>
          <w:ilvl w:val="0"/>
          <w:numId w:val="14"/>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Третий год обучения – 11 человек</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Большое значение на занятии имеет индивидуальный подход. Подбирается такое задание для ребенка, чтобы каждый с ним справился. Так подчеркивается личная значимость ребенка, повышается его самооценка.</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То поскольку формирование личности осуществляется в постоянно творческой активности, то развитие творческих потребностей и способностей в сочетании тренировкой психики в динамике общения помогает воспитанию личностных качеств у детей.</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Необходимо учить детей выслушивать и понимать то, что говорит другой, тренировать умение неагрессивно выразить свое требование, свое порицание или одобрение – это и есть цель психотренинга. </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lastRenderedPageBreak/>
        <w:t xml:space="preserve">В психотренинге дети учатся </w:t>
      </w:r>
      <w:proofErr w:type="spellStart"/>
      <w:r w:rsidRPr="00A42FBE">
        <w:rPr>
          <w:rFonts w:ascii="Times New Roman" w:eastAsia="Times New Roman" w:hAnsi="Times New Roman" w:cs="Times New Roman"/>
          <w:sz w:val="28"/>
          <w:szCs w:val="28"/>
          <w:lang w:eastAsia="ru-RU"/>
        </w:rPr>
        <w:t>саморегуляции</w:t>
      </w:r>
      <w:proofErr w:type="spellEnd"/>
      <w:r w:rsidRPr="00A42FBE">
        <w:rPr>
          <w:rFonts w:ascii="Times New Roman" w:eastAsia="Times New Roman" w:hAnsi="Times New Roman" w:cs="Times New Roman"/>
          <w:sz w:val="28"/>
          <w:szCs w:val="28"/>
          <w:lang w:eastAsia="ru-RU"/>
        </w:rPr>
        <w:t>:</w:t>
      </w:r>
    </w:p>
    <w:p w:rsidR="00A42FBE" w:rsidRPr="00A42FBE" w:rsidRDefault="00A42FBE" w:rsidP="00A42FBE">
      <w:pPr>
        <w:widowControl w:val="0"/>
        <w:numPr>
          <w:ilvl w:val="0"/>
          <w:numId w:val="15"/>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Релаксации (умению расслабляться)</w:t>
      </w:r>
    </w:p>
    <w:p w:rsidR="00A42FBE" w:rsidRPr="00A42FBE" w:rsidRDefault="00A42FBE" w:rsidP="00A42FBE">
      <w:pPr>
        <w:widowControl w:val="0"/>
        <w:numPr>
          <w:ilvl w:val="0"/>
          <w:numId w:val="15"/>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Умению давать самому себе давать положительную установку (дети рассказывают о себе и своих проблемах)</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Элемент обсуждения, высказывания каждого ребенка играет немаловажную роль в развитии его личностного самосознания.</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Сочетание творческого труда с психотренингом снимает нервное напряжение, способствует овладению навыками </w:t>
      </w:r>
      <w:proofErr w:type="spellStart"/>
      <w:r w:rsidRPr="00A42FBE">
        <w:rPr>
          <w:rFonts w:ascii="Times New Roman" w:eastAsia="Times New Roman" w:hAnsi="Times New Roman" w:cs="Times New Roman"/>
          <w:sz w:val="28"/>
          <w:szCs w:val="28"/>
          <w:lang w:eastAsia="ru-RU"/>
        </w:rPr>
        <w:t>саморегуляции</w:t>
      </w:r>
      <w:proofErr w:type="spellEnd"/>
      <w:r w:rsidRPr="00A42FBE">
        <w:rPr>
          <w:rFonts w:ascii="Times New Roman" w:eastAsia="Times New Roman" w:hAnsi="Times New Roman" w:cs="Times New Roman"/>
          <w:sz w:val="28"/>
          <w:szCs w:val="28"/>
          <w:lang w:eastAsia="ru-RU"/>
        </w:rPr>
        <w:t xml:space="preserve"> и тренажа психики, корректирует межличностное общение.</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
          <w:sz w:val="28"/>
          <w:szCs w:val="28"/>
          <w:lang w:eastAsia="ru-RU"/>
        </w:rPr>
        <w:t xml:space="preserve">   </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
          <w:sz w:val="28"/>
          <w:szCs w:val="28"/>
          <w:lang w:eastAsia="ru-RU"/>
        </w:rPr>
        <w:t>Ц</w:t>
      </w:r>
      <w:r>
        <w:rPr>
          <w:rFonts w:ascii="Times New Roman" w:eastAsia="Times New Roman" w:hAnsi="Times New Roman" w:cs="Times New Roman"/>
          <w:b/>
          <w:sz w:val="28"/>
          <w:szCs w:val="28"/>
          <w:lang w:eastAsia="ru-RU"/>
        </w:rPr>
        <w:t xml:space="preserve">ель программы </w:t>
      </w:r>
      <w:r w:rsidRPr="00A42FBE">
        <w:rPr>
          <w:rFonts w:ascii="Times New Roman" w:eastAsia="Times New Roman" w:hAnsi="Times New Roman" w:cs="Times New Roman"/>
          <w:b/>
          <w:sz w:val="28"/>
          <w:szCs w:val="28"/>
          <w:lang w:eastAsia="ru-RU"/>
        </w:rPr>
        <w:t xml:space="preserve">- </w:t>
      </w:r>
      <w:r w:rsidRPr="00A42FBE">
        <w:rPr>
          <w:rFonts w:ascii="Times New Roman" w:eastAsia="Times New Roman" w:hAnsi="Times New Roman" w:cs="Times New Roman"/>
          <w:sz w:val="28"/>
          <w:szCs w:val="28"/>
          <w:lang w:eastAsia="ru-RU"/>
        </w:rPr>
        <w:t>Развитие личности ребенка, способного к самовыражению, через овладение различными видами ручного труда.</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О</w:t>
      </w:r>
      <w:r>
        <w:rPr>
          <w:rFonts w:ascii="Times New Roman" w:eastAsia="Times New Roman" w:hAnsi="Times New Roman" w:cs="Times New Roman"/>
          <w:b/>
          <w:sz w:val="28"/>
          <w:szCs w:val="28"/>
          <w:lang w:eastAsia="ru-RU"/>
        </w:rPr>
        <w:t>сновные задачи:</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b/>
          <w:i/>
          <w:sz w:val="28"/>
          <w:szCs w:val="28"/>
          <w:u w:val="single"/>
          <w:lang w:eastAsia="ru-RU"/>
        </w:rPr>
      </w:pPr>
      <w:r w:rsidRPr="00A42FBE">
        <w:rPr>
          <w:rFonts w:ascii="Times New Roman" w:eastAsia="Times New Roman" w:hAnsi="Times New Roman" w:cs="Times New Roman"/>
          <w:b/>
          <w:i/>
          <w:sz w:val="28"/>
          <w:szCs w:val="28"/>
          <w:u w:val="single"/>
          <w:lang w:eastAsia="ru-RU"/>
        </w:rPr>
        <w:t>Обучающие задачи:</w:t>
      </w:r>
    </w:p>
    <w:p w:rsidR="00A42FBE" w:rsidRPr="00A42FBE" w:rsidRDefault="00A42FBE" w:rsidP="00A42FBE">
      <w:pPr>
        <w:widowControl w:val="0"/>
        <w:numPr>
          <w:ilvl w:val="0"/>
          <w:numId w:val="11"/>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Научить детей основным приемам работы: с материалами (бумагой, тканью, нитками, пластилином); инструментами (ножницами, стекой, иглой, крючком).</w:t>
      </w:r>
    </w:p>
    <w:p w:rsidR="00A42FBE" w:rsidRPr="00A42FBE" w:rsidRDefault="00A42FBE" w:rsidP="00A42FBE">
      <w:pPr>
        <w:widowControl w:val="0"/>
        <w:numPr>
          <w:ilvl w:val="0"/>
          <w:numId w:val="11"/>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Освоить основные образцы по изготовлению изделий по ручному труду.</w:t>
      </w:r>
    </w:p>
    <w:p w:rsidR="00A42FBE" w:rsidRPr="00A42FBE" w:rsidRDefault="00A42FBE" w:rsidP="00A42FBE">
      <w:pPr>
        <w:widowControl w:val="0"/>
        <w:numPr>
          <w:ilvl w:val="0"/>
          <w:numId w:val="11"/>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Дать сведения об истории возникновения материалов, инструментов, русских ремесел.</w:t>
      </w:r>
    </w:p>
    <w:p w:rsidR="00A42FBE" w:rsidRPr="00A42FBE" w:rsidRDefault="00A42FBE" w:rsidP="00A42FBE">
      <w:pPr>
        <w:widowControl w:val="0"/>
        <w:numPr>
          <w:ilvl w:val="0"/>
          <w:numId w:val="11"/>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Обучить построению чертежей выкроек изделий.</w:t>
      </w:r>
    </w:p>
    <w:p w:rsidR="00A42FBE" w:rsidRPr="00A42FBE" w:rsidRDefault="00A42FBE" w:rsidP="00A42FBE">
      <w:pPr>
        <w:widowControl w:val="0"/>
        <w:numPr>
          <w:ilvl w:val="0"/>
          <w:numId w:val="11"/>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Познакомить детей с техникой безопасности при работе с инструментами и материалами.</w:t>
      </w:r>
    </w:p>
    <w:p w:rsidR="00A42FBE" w:rsidRPr="00A42FBE" w:rsidRDefault="00A42FBE" w:rsidP="00A42FBE">
      <w:pPr>
        <w:widowControl w:val="0"/>
        <w:numPr>
          <w:ilvl w:val="0"/>
          <w:numId w:val="11"/>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Готовить детей к профессиональному изготовлению изделий.</w:t>
      </w:r>
    </w:p>
    <w:p w:rsidR="00A42FBE" w:rsidRPr="00A42FBE" w:rsidRDefault="00A42FBE" w:rsidP="00A42FBE">
      <w:pPr>
        <w:widowControl w:val="0"/>
        <w:numPr>
          <w:ilvl w:val="0"/>
          <w:numId w:val="11"/>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Учить планировать свою работу.</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b/>
          <w:i/>
          <w:sz w:val="28"/>
          <w:szCs w:val="28"/>
          <w:u w:val="single"/>
          <w:lang w:eastAsia="ru-RU"/>
        </w:rPr>
      </w:pPr>
      <w:r w:rsidRPr="00A42FBE">
        <w:rPr>
          <w:rFonts w:ascii="Times New Roman" w:eastAsia="Times New Roman" w:hAnsi="Times New Roman" w:cs="Times New Roman"/>
          <w:b/>
          <w:i/>
          <w:sz w:val="28"/>
          <w:szCs w:val="28"/>
          <w:u w:val="single"/>
          <w:lang w:eastAsia="ru-RU"/>
        </w:rPr>
        <w:t>Развивающие задачи:</w:t>
      </w:r>
    </w:p>
    <w:p w:rsidR="00A42FBE" w:rsidRPr="00A42FBE" w:rsidRDefault="00A42FBE" w:rsidP="00A42FBE">
      <w:pPr>
        <w:widowControl w:val="0"/>
        <w:numPr>
          <w:ilvl w:val="0"/>
          <w:numId w:val="17"/>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Развивать мотивацию к ручному труду.</w:t>
      </w:r>
    </w:p>
    <w:p w:rsidR="00A42FBE" w:rsidRPr="00A42FBE" w:rsidRDefault="00A42FBE" w:rsidP="00A42FBE">
      <w:pPr>
        <w:widowControl w:val="0"/>
        <w:numPr>
          <w:ilvl w:val="0"/>
          <w:numId w:val="17"/>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Развивать творческие способности, активность, настойчивость в достижении результата.</w:t>
      </w:r>
    </w:p>
    <w:p w:rsidR="00A42FBE" w:rsidRPr="00A42FBE" w:rsidRDefault="00A42FBE" w:rsidP="00A42FBE">
      <w:pPr>
        <w:widowControl w:val="0"/>
        <w:numPr>
          <w:ilvl w:val="0"/>
          <w:numId w:val="17"/>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Развивать чувство сопереживания к неудачам товарищей, взаимопомощи.</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b/>
          <w:i/>
          <w:sz w:val="28"/>
          <w:szCs w:val="28"/>
          <w:u w:val="single"/>
          <w:lang w:eastAsia="ru-RU"/>
        </w:rPr>
      </w:pPr>
      <w:r w:rsidRPr="00A42FBE">
        <w:rPr>
          <w:rFonts w:ascii="Times New Roman" w:eastAsia="Times New Roman" w:hAnsi="Times New Roman" w:cs="Times New Roman"/>
          <w:b/>
          <w:i/>
          <w:sz w:val="28"/>
          <w:szCs w:val="28"/>
          <w:u w:val="single"/>
          <w:lang w:eastAsia="ru-RU"/>
        </w:rPr>
        <w:t>Воспитательные задачи:</w:t>
      </w:r>
    </w:p>
    <w:p w:rsidR="00A42FBE" w:rsidRPr="00A42FBE" w:rsidRDefault="00A42FBE" w:rsidP="00A42FBE">
      <w:pPr>
        <w:widowControl w:val="0"/>
        <w:numPr>
          <w:ilvl w:val="0"/>
          <w:numId w:val="18"/>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Воспитывать дружелюбие, умение работать в коллективе.</w:t>
      </w:r>
    </w:p>
    <w:p w:rsidR="00A42FBE" w:rsidRPr="00A42FBE" w:rsidRDefault="00A42FBE" w:rsidP="00A42FBE">
      <w:pPr>
        <w:widowControl w:val="0"/>
        <w:numPr>
          <w:ilvl w:val="0"/>
          <w:numId w:val="18"/>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Воспитывать добросовестное отношение к труду, аккуратность, внимание, усидчивость, способность преодолевать препятствия в работе.</w:t>
      </w:r>
    </w:p>
    <w:p w:rsidR="00A42FBE" w:rsidRPr="00A42FBE" w:rsidRDefault="00A42FBE" w:rsidP="00A42FBE">
      <w:pPr>
        <w:widowControl w:val="0"/>
        <w:numPr>
          <w:ilvl w:val="0"/>
          <w:numId w:val="18"/>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Сформировать чувство патриотизма.</w:t>
      </w:r>
    </w:p>
    <w:p w:rsidR="00A42FBE" w:rsidRPr="00A42FBE" w:rsidRDefault="00A42FBE" w:rsidP="00A42FBE">
      <w:pPr>
        <w:widowControl w:val="0"/>
        <w:numPr>
          <w:ilvl w:val="0"/>
          <w:numId w:val="18"/>
        </w:numPr>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Воспитывать творческое отношение к работе.</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32"/>
          <w:szCs w:val="32"/>
          <w:lang w:eastAsia="ru-RU"/>
        </w:rPr>
        <w:lastRenderedPageBreak/>
        <w:t>Педагогические методы и средства</w:t>
      </w:r>
      <w:r w:rsidRPr="00A42FBE">
        <w:rPr>
          <w:rFonts w:ascii="Times New Roman" w:eastAsia="Times New Roman" w:hAnsi="Times New Roman" w:cs="Times New Roman"/>
          <w:b/>
          <w:sz w:val="28"/>
          <w:szCs w:val="28"/>
          <w:lang w:eastAsia="ru-RU"/>
        </w:rPr>
        <w:t>.</w:t>
      </w:r>
    </w:p>
    <w:p w:rsidR="00A42FBE" w:rsidRPr="00A42FBE" w:rsidRDefault="00A42FBE" w:rsidP="00A42FBE">
      <w:pPr>
        <w:widowControl w:val="0"/>
        <w:numPr>
          <w:ilvl w:val="0"/>
          <w:numId w:val="9"/>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Словесные методы (объяснения, пояснения, групповые и индивидуальные беседы).</w:t>
      </w:r>
    </w:p>
    <w:p w:rsidR="00A42FBE" w:rsidRPr="00A42FBE" w:rsidRDefault="00A42FBE" w:rsidP="00A42FBE">
      <w:pPr>
        <w:widowControl w:val="0"/>
        <w:numPr>
          <w:ilvl w:val="0"/>
          <w:numId w:val="9"/>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Методы по уровню включения в продуктивную (творческую) деятельность:</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объяснительно-иллюстрированный метод;</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репродуктивный метод;</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частично-поисковый (эвристический) метод.</w:t>
      </w:r>
    </w:p>
    <w:p w:rsidR="00A42FBE" w:rsidRPr="00A42FBE" w:rsidRDefault="00A42FBE" w:rsidP="00A42FBE">
      <w:pPr>
        <w:widowControl w:val="0"/>
        <w:numPr>
          <w:ilvl w:val="0"/>
          <w:numId w:val="9"/>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val="en-US" w:eastAsia="ru-RU"/>
        </w:rPr>
      </w:pPr>
      <w:r w:rsidRPr="00A42FBE">
        <w:rPr>
          <w:rFonts w:ascii="Times New Roman" w:eastAsia="Times New Roman" w:hAnsi="Times New Roman" w:cs="Times New Roman"/>
          <w:sz w:val="28"/>
          <w:szCs w:val="20"/>
          <w:lang w:eastAsia="ru-RU"/>
        </w:rPr>
        <w:t>Методы стимулирования активности детей:</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поощрение и похвала;</w:t>
      </w:r>
    </w:p>
    <w:p w:rsidR="00A42FBE" w:rsidRPr="00A42FBE" w:rsidRDefault="00A42FBE" w:rsidP="00A42FBE">
      <w:pPr>
        <w:widowControl w:val="0"/>
        <w:numPr>
          <w:ilvl w:val="0"/>
          <w:numId w:val="10"/>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чередование видов деятельности.</w:t>
      </w:r>
    </w:p>
    <w:p w:rsidR="00A42FBE" w:rsidRPr="00A42FBE" w:rsidRDefault="00A42FBE" w:rsidP="00A42FBE">
      <w:pPr>
        <w:widowControl w:val="0"/>
        <w:numPr>
          <w:ilvl w:val="0"/>
          <w:numId w:val="9"/>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Метода воспитания:</w:t>
      </w:r>
    </w:p>
    <w:p w:rsidR="00A42FBE" w:rsidRPr="00A42FBE" w:rsidRDefault="00A42FBE" w:rsidP="00A42FBE">
      <w:pPr>
        <w:widowControl w:val="0"/>
        <w:numPr>
          <w:ilvl w:val="0"/>
          <w:numId w:val="10"/>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воспитание словом;</w:t>
      </w:r>
    </w:p>
    <w:p w:rsidR="00A42FBE" w:rsidRPr="00A42FBE" w:rsidRDefault="00A42FBE" w:rsidP="00A42FBE">
      <w:pPr>
        <w:widowControl w:val="0"/>
        <w:numPr>
          <w:ilvl w:val="0"/>
          <w:numId w:val="10"/>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воспитание делом;</w:t>
      </w:r>
    </w:p>
    <w:p w:rsidR="00A42FBE" w:rsidRPr="00A42FBE" w:rsidRDefault="00A42FBE" w:rsidP="00A42FBE">
      <w:pPr>
        <w:widowControl w:val="0"/>
        <w:numPr>
          <w:ilvl w:val="0"/>
          <w:numId w:val="10"/>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воспитание игрой;</w:t>
      </w:r>
    </w:p>
    <w:p w:rsidR="00A42FBE" w:rsidRPr="00A42FBE" w:rsidRDefault="00A42FBE" w:rsidP="00A42FBE">
      <w:pPr>
        <w:widowControl w:val="0"/>
        <w:numPr>
          <w:ilvl w:val="0"/>
          <w:numId w:val="10"/>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воспитание общением;</w:t>
      </w:r>
    </w:p>
    <w:p w:rsidR="00A42FBE" w:rsidRPr="00A42FBE" w:rsidRDefault="00A42FBE" w:rsidP="00A42FBE">
      <w:pPr>
        <w:widowControl w:val="0"/>
        <w:numPr>
          <w:ilvl w:val="0"/>
          <w:numId w:val="10"/>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воспитание отношениями.</w:t>
      </w:r>
    </w:p>
    <w:p w:rsidR="00A42FBE" w:rsidRPr="00A42FBE" w:rsidRDefault="00A42FBE" w:rsidP="00A42FBE">
      <w:pPr>
        <w:widowControl w:val="0"/>
        <w:numPr>
          <w:ilvl w:val="0"/>
          <w:numId w:val="9"/>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Методы воспитания и развития:</w:t>
      </w:r>
    </w:p>
    <w:p w:rsidR="00A42FBE" w:rsidRPr="00A42FBE" w:rsidRDefault="00A42FBE" w:rsidP="00A42FBE">
      <w:pPr>
        <w:widowControl w:val="0"/>
        <w:numPr>
          <w:ilvl w:val="0"/>
          <w:numId w:val="10"/>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самостоятельная работа;</w:t>
      </w:r>
    </w:p>
    <w:p w:rsidR="00A42FBE" w:rsidRPr="00A42FBE" w:rsidRDefault="00A42FBE" w:rsidP="00A42FBE">
      <w:pPr>
        <w:widowControl w:val="0"/>
        <w:numPr>
          <w:ilvl w:val="0"/>
          <w:numId w:val="10"/>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коллективный анализ ситуаций и совместной деятельности.</w:t>
      </w:r>
    </w:p>
    <w:p w:rsidR="00A42FBE" w:rsidRPr="00A42FBE" w:rsidRDefault="00A42FBE" w:rsidP="00A42FBE">
      <w:pPr>
        <w:widowControl w:val="0"/>
        <w:numPr>
          <w:ilvl w:val="0"/>
          <w:numId w:val="9"/>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Методы контроля и самоконтроля:</w:t>
      </w:r>
    </w:p>
    <w:p w:rsidR="00A42FBE" w:rsidRPr="00A42FBE" w:rsidRDefault="00A42FBE" w:rsidP="00A42FBE">
      <w:pPr>
        <w:widowControl w:val="0"/>
        <w:numPr>
          <w:ilvl w:val="0"/>
          <w:numId w:val="10"/>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контрольные задания – кроссворды, тесты;</w:t>
      </w:r>
    </w:p>
    <w:p w:rsidR="00A42FBE" w:rsidRPr="00A42FBE" w:rsidRDefault="00A42FBE" w:rsidP="00A42FBE">
      <w:pPr>
        <w:widowControl w:val="0"/>
        <w:numPr>
          <w:ilvl w:val="0"/>
          <w:numId w:val="10"/>
        </w:numPr>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самооценка.</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Ожидаемые результаты</w:t>
      </w:r>
      <w:r w:rsidRPr="00A42FBE">
        <w:rPr>
          <w:rFonts w:ascii="Times New Roman" w:eastAsia="Times New Roman" w:hAnsi="Times New Roman" w:cs="Times New Roman"/>
          <w:b/>
          <w:color w:val="FF0000"/>
          <w:sz w:val="28"/>
          <w:szCs w:val="28"/>
          <w:lang w:eastAsia="ru-RU"/>
        </w:rPr>
        <w:t xml:space="preserve"> </w:t>
      </w:r>
      <w:r w:rsidRPr="00A42FBE">
        <w:rPr>
          <w:rFonts w:ascii="Times New Roman" w:eastAsia="Times New Roman" w:hAnsi="Times New Roman" w:cs="Times New Roman"/>
          <w:b/>
          <w:sz w:val="28"/>
          <w:szCs w:val="28"/>
          <w:lang w:eastAsia="ru-RU"/>
        </w:rPr>
        <w:t>и способы их проверки</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
          <w:sz w:val="28"/>
          <w:szCs w:val="28"/>
          <w:lang w:eastAsia="ru-RU"/>
        </w:rPr>
        <w:t>1 год обучения</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Знают: </w:t>
      </w:r>
    </w:p>
    <w:p w:rsidR="00A42FBE" w:rsidRPr="00A42FBE" w:rsidRDefault="00A42FBE" w:rsidP="00A42FBE">
      <w:pPr>
        <w:widowControl w:val="0"/>
        <w:tabs>
          <w:tab w:val="left" w:pos="8100"/>
          <w:tab w:val="left" w:pos="9356"/>
        </w:tabs>
        <w:autoSpaceDE w:val="0"/>
        <w:autoSpaceDN w:val="0"/>
        <w:adjustRightInd w:val="0"/>
        <w:spacing w:after="0" w:line="240" w:lineRule="auto"/>
        <w:ind w:right="4"/>
        <w:rPr>
          <w:rFonts w:ascii="Times New Roman" w:eastAsia="Times New Roman" w:hAnsi="Times New Roman" w:cs="Times New Roman"/>
          <w:color w:val="FF0000"/>
          <w:sz w:val="28"/>
          <w:szCs w:val="28"/>
          <w:u w:val="single"/>
          <w:lang w:eastAsia="ru-RU"/>
        </w:rPr>
      </w:pPr>
      <w:r w:rsidRPr="00A42FBE">
        <w:rPr>
          <w:rFonts w:ascii="Times New Roman" w:eastAsia="Times New Roman" w:hAnsi="Times New Roman" w:cs="Times New Roman"/>
          <w:sz w:val="28"/>
          <w:szCs w:val="28"/>
          <w:lang w:eastAsia="ru-RU"/>
        </w:rPr>
        <w:t xml:space="preserve">- основы </w:t>
      </w:r>
      <w:proofErr w:type="spellStart"/>
      <w:r w:rsidRPr="00A42FBE">
        <w:rPr>
          <w:rFonts w:ascii="Times New Roman" w:eastAsia="Times New Roman" w:hAnsi="Times New Roman" w:cs="Times New Roman"/>
          <w:sz w:val="28"/>
          <w:szCs w:val="28"/>
          <w:lang w:eastAsia="ru-RU"/>
        </w:rPr>
        <w:t>цветоведения</w:t>
      </w:r>
      <w:proofErr w:type="spellEnd"/>
    </w:p>
    <w:p w:rsidR="00A42FBE" w:rsidRPr="00A42FBE" w:rsidRDefault="00A42FBE" w:rsidP="00A42FBE">
      <w:pPr>
        <w:widowControl w:val="0"/>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краткие сведения по материаловедению.</w:t>
      </w:r>
    </w:p>
    <w:p w:rsidR="00A42FBE" w:rsidRPr="00A42FBE" w:rsidRDefault="00A42FBE" w:rsidP="00A42FBE">
      <w:pPr>
        <w:widowControl w:val="0"/>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основные исторические сведения о </w:t>
      </w:r>
      <w:proofErr w:type="spellStart"/>
      <w:r w:rsidRPr="00A42FBE">
        <w:rPr>
          <w:rFonts w:ascii="Times New Roman" w:eastAsia="Times New Roman" w:hAnsi="Times New Roman" w:cs="Times New Roman"/>
          <w:sz w:val="28"/>
          <w:szCs w:val="28"/>
          <w:lang w:eastAsia="ru-RU"/>
        </w:rPr>
        <w:t>возникновениии</w:t>
      </w:r>
      <w:proofErr w:type="spellEnd"/>
      <w:r w:rsidRPr="00A42FBE">
        <w:rPr>
          <w:rFonts w:ascii="Times New Roman" w:eastAsia="Times New Roman" w:hAnsi="Times New Roman" w:cs="Times New Roman"/>
          <w:sz w:val="28"/>
          <w:szCs w:val="28"/>
          <w:lang w:eastAsia="ru-RU"/>
        </w:rPr>
        <w:t xml:space="preserve"> </w:t>
      </w:r>
      <w:proofErr w:type="spellStart"/>
      <w:r w:rsidRPr="00A42FBE">
        <w:rPr>
          <w:rFonts w:ascii="Times New Roman" w:eastAsia="Times New Roman" w:hAnsi="Times New Roman" w:cs="Times New Roman"/>
          <w:sz w:val="28"/>
          <w:szCs w:val="28"/>
          <w:lang w:eastAsia="ru-RU"/>
        </w:rPr>
        <w:t>бисероплетения</w:t>
      </w:r>
      <w:proofErr w:type="spellEnd"/>
      <w:r w:rsidRPr="00A42FBE">
        <w:rPr>
          <w:rFonts w:ascii="Times New Roman" w:eastAsia="Times New Roman" w:hAnsi="Times New Roman" w:cs="Times New Roman"/>
          <w:sz w:val="28"/>
          <w:szCs w:val="28"/>
          <w:lang w:eastAsia="ru-RU"/>
        </w:rPr>
        <w:t xml:space="preserve">, вышивки, вышивки лентами, истории бумаги и техники </w:t>
      </w:r>
      <w:proofErr w:type="spellStart"/>
      <w:r w:rsidRPr="00A42FBE">
        <w:rPr>
          <w:rFonts w:ascii="Times New Roman" w:eastAsia="Times New Roman" w:hAnsi="Times New Roman" w:cs="Times New Roman"/>
          <w:sz w:val="28"/>
          <w:szCs w:val="28"/>
          <w:lang w:eastAsia="ru-RU"/>
        </w:rPr>
        <w:t>изонить</w:t>
      </w:r>
      <w:proofErr w:type="spellEnd"/>
      <w:r w:rsidRPr="00A42FBE">
        <w:rPr>
          <w:rFonts w:ascii="Times New Roman" w:eastAsia="Times New Roman" w:hAnsi="Times New Roman" w:cs="Times New Roman"/>
          <w:sz w:val="28"/>
          <w:szCs w:val="28"/>
          <w:lang w:eastAsia="ru-RU"/>
        </w:rPr>
        <w:t>.</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технику безопасности при работе с ножницами,  иглой,  стекой.</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приемы работы с бумагой, нитками, лентами, бисером.</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Умеют: </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применять основные приемы работы с бумагой, нитками, лентами, бисером.</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пользоваться инструментами, готовить их к работе.</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делать изделия из бумаги, ниток, лент, бисера.</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
          <w:sz w:val="28"/>
          <w:szCs w:val="28"/>
          <w:lang w:eastAsia="ru-RU"/>
        </w:rPr>
        <w:t>2 год обучения</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Знают: </w:t>
      </w:r>
    </w:p>
    <w:p w:rsidR="00A42FBE" w:rsidRPr="00A42FBE" w:rsidRDefault="00A42FBE" w:rsidP="00A42FBE">
      <w:pPr>
        <w:widowControl w:val="0"/>
        <w:tabs>
          <w:tab w:val="left" w:pos="8100"/>
          <w:tab w:val="left" w:pos="9356"/>
        </w:tabs>
        <w:autoSpaceDE w:val="0"/>
        <w:autoSpaceDN w:val="0"/>
        <w:adjustRightInd w:val="0"/>
        <w:spacing w:after="0" w:line="240" w:lineRule="auto"/>
        <w:ind w:right="4"/>
        <w:rPr>
          <w:rFonts w:ascii="Times New Roman" w:eastAsia="Times New Roman" w:hAnsi="Times New Roman" w:cs="Times New Roman"/>
          <w:color w:val="FF0000"/>
          <w:sz w:val="28"/>
          <w:szCs w:val="28"/>
          <w:u w:val="single"/>
          <w:lang w:eastAsia="ru-RU"/>
        </w:rPr>
      </w:pPr>
      <w:r w:rsidRPr="00A42FBE">
        <w:rPr>
          <w:rFonts w:ascii="Times New Roman" w:eastAsia="Times New Roman" w:hAnsi="Times New Roman" w:cs="Times New Roman"/>
          <w:sz w:val="28"/>
          <w:szCs w:val="28"/>
          <w:lang w:eastAsia="ru-RU"/>
        </w:rPr>
        <w:t xml:space="preserve">- основы </w:t>
      </w:r>
      <w:proofErr w:type="spellStart"/>
      <w:r w:rsidRPr="00A42FBE">
        <w:rPr>
          <w:rFonts w:ascii="Times New Roman" w:eastAsia="Times New Roman" w:hAnsi="Times New Roman" w:cs="Times New Roman"/>
          <w:sz w:val="28"/>
          <w:szCs w:val="28"/>
          <w:lang w:eastAsia="ru-RU"/>
        </w:rPr>
        <w:t>цветоведения</w:t>
      </w:r>
      <w:proofErr w:type="spellEnd"/>
    </w:p>
    <w:p w:rsidR="00A42FBE" w:rsidRPr="00A42FBE" w:rsidRDefault="00A42FBE" w:rsidP="00A42FBE">
      <w:pPr>
        <w:widowControl w:val="0"/>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краткие сведения по материаловедению.</w:t>
      </w:r>
    </w:p>
    <w:p w:rsidR="00A42FBE" w:rsidRPr="00A42FBE" w:rsidRDefault="00A42FBE" w:rsidP="00A42FBE">
      <w:pPr>
        <w:widowControl w:val="0"/>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исторические сведения о появлении инструментов,</w:t>
      </w:r>
    </w:p>
    <w:p w:rsidR="00A42FBE" w:rsidRPr="00A42FBE" w:rsidRDefault="00A42FBE" w:rsidP="00A42FBE">
      <w:pPr>
        <w:widowControl w:val="0"/>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lastRenderedPageBreak/>
        <w:t xml:space="preserve">- основные сведения по технике вышивки лентами, </w:t>
      </w:r>
      <w:proofErr w:type="spellStart"/>
      <w:r w:rsidRPr="00A42FBE">
        <w:rPr>
          <w:rFonts w:ascii="Times New Roman" w:eastAsia="Times New Roman" w:hAnsi="Times New Roman" w:cs="Times New Roman"/>
          <w:sz w:val="28"/>
          <w:szCs w:val="28"/>
          <w:lang w:eastAsia="ru-RU"/>
        </w:rPr>
        <w:t>бисероплетения</w:t>
      </w:r>
      <w:proofErr w:type="spellEnd"/>
      <w:r w:rsidRPr="00A42FBE">
        <w:rPr>
          <w:rFonts w:ascii="Times New Roman" w:eastAsia="Times New Roman" w:hAnsi="Times New Roman" w:cs="Times New Roman"/>
          <w:sz w:val="28"/>
          <w:szCs w:val="28"/>
          <w:lang w:eastAsia="ru-RU"/>
        </w:rPr>
        <w:t xml:space="preserve">, </w:t>
      </w:r>
      <w:proofErr w:type="spellStart"/>
      <w:r w:rsidRPr="00A42FBE">
        <w:rPr>
          <w:rFonts w:ascii="Times New Roman" w:eastAsia="Times New Roman" w:hAnsi="Times New Roman" w:cs="Times New Roman"/>
          <w:sz w:val="28"/>
          <w:szCs w:val="28"/>
          <w:lang w:eastAsia="ru-RU"/>
        </w:rPr>
        <w:t>изонить</w:t>
      </w:r>
      <w:proofErr w:type="spellEnd"/>
      <w:r w:rsidRPr="00A42FBE">
        <w:rPr>
          <w:rFonts w:ascii="Times New Roman" w:eastAsia="Times New Roman" w:hAnsi="Times New Roman" w:cs="Times New Roman"/>
          <w:sz w:val="28"/>
          <w:szCs w:val="28"/>
          <w:lang w:eastAsia="ru-RU"/>
        </w:rPr>
        <w:t>.</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правила составления и выполнения в цвете сложных узоров.</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Умеют: </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пользоваться  инструментами необходимыми для работы с определенным материалом и умеют подбирать.</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пользоваться красками при составлении узора,</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выполнять основные ручные швы, </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составлять композицию будущего изделия</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применять основные приемы работы с бисером, бумагой, лентами, нитками.</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изготовлять подарки, используя навыки и умения приобретенные ранее.</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
          <w:sz w:val="28"/>
          <w:szCs w:val="28"/>
          <w:lang w:eastAsia="ru-RU"/>
        </w:rPr>
        <w:t>3 год обучения</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Знают:  </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историю инструментов:  ножниц, игл</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правила организации рабочего места.</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последовательность работы по технологическим картам.</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pacing w:val="-17"/>
          <w:sz w:val="28"/>
          <w:szCs w:val="28"/>
          <w:lang w:eastAsia="ru-RU"/>
        </w:rPr>
      </w:pPr>
      <w:r w:rsidRPr="00A42FBE">
        <w:rPr>
          <w:rFonts w:ascii="Times New Roman" w:eastAsia="Times New Roman" w:hAnsi="Times New Roman" w:cs="Times New Roman"/>
          <w:sz w:val="28"/>
          <w:szCs w:val="28"/>
          <w:lang w:eastAsia="ru-RU"/>
        </w:rPr>
        <w:t>Умеют</w:t>
      </w:r>
      <w:r w:rsidRPr="00A42FBE">
        <w:rPr>
          <w:rFonts w:ascii="Times New Roman" w:eastAsia="Times New Roman" w:hAnsi="Times New Roman" w:cs="Times New Roman"/>
          <w:bCs/>
          <w:color w:val="000000"/>
          <w:spacing w:val="-17"/>
          <w:sz w:val="28"/>
          <w:szCs w:val="28"/>
          <w:lang w:eastAsia="ru-RU"/>
        </w:rPr>
        <w:t xml:space="preserve">:  </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Cs/>
          <w:color w:val="000000"/>
          <w:spacing w:val="-17"/>
          <w:sz w:val="28"/>
          <w:szCs w:val="28"/>
          <w:lang w:eastAsia="ru-RU"/>
        </w:rPr>
        <w:t xml:space="preserve">- построить </w:t>
      </w:r>
      <w:proofErr w:type="gramStart"/>
      <w:r w:rsidRPr="00A42FBE">
        <w:rPr>
          <w:rFonts w:ascii="Times New Roman" w:eastAsia="Times New Roman" w:hAnsi="Times New Roman" w:cs="Times New Roman"/>
          <w:bCs/>
          <w:color w:val="000000"/>
          <w:spacing w:val="-17"/>
          <w:sz w:val="28"/>
          <w:szCs w:val="28"/>
          <w:lang w:eastAsia="ru-RU"/>
        </w:rPr>
        <w:t>несложный  чертеж</w:t>
      </w:r>
      <w:proofErr w:type="gramEnd"/>
      <w:r w:rsidRPr="00A42FBE">
        <w:rPr>
          <w:rFonts w:ascii="Times New Roman" w:eastAsia="Times New Roman" w:hAnsi="Times New Roman" w:cs="Times New Roman"/>
          <w:bCs/>
          <w:color w:val="000000"/>
          <w:spacing w:val="-17"/>
          <w:sz w:val="28"/>
          <w:szCs w:val="28"/>
          <w:lang w:eastAsia="ru-RU"/>
        </w:rPr>
        <w:t xml:space="preserve">  для  изготовления  изделия  из  бумаги ,  ниток, лент, бисера, </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делать разметку на глаз, по контуру, по трафарету, циркулем, через копировальную бумагу.</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читать инструкционную карту.</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делать сувениры по собственному замыслу с применением полученных знаний.</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1066"/>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bCs/>
          <w:spacing w:val="-1"/>
          <w:sz w:val="28"/>
          <w:szCs w:val="28"/>
          <w:lang w:eastAsia="ru-RU"/>
        </w:rPr>
      </w:pPr>
      <w:r w:rsidRPr="00A42FBE">
        <w:rPr>
          <w:rFonts w:ascii="Times New Roman" w:eastAsia="Times New Roman" w:hAnsi="Times New Roman" w:cs="Times New Roman"/>
          <w:bCs/>
          <w:sz w:val="28"/>
          <w:szCs w:val="28"/>
          <w:lang w:eastAsia="ru-RU"/>
        </w:rPr>
        <w:t>Срок реализации программы 3 года.</w:t>
      </w:r>
      <w:r w:rsidRPr="00A42FBE">
        <w:rPr>
          <w:rFonts w:ascii="Times New Roman" w:eastAsia="Times New Roman" w:hAnsi="Times New Roman" w:cs="Times New Roman"/>
          <w:bCs/>
          <w:color w:val="FF0000"/>
          <w:sz w:val="28"/>
          <w:szCs w:val="28"/>
          <w:lang w:eastAsia="ru-RU"/>
        </w:rPr>
        <w:t xml:space="preserve"> </w:t>
      </w:r>
      <w:r w:rsidRPr="00A42FBE">
        <w:rPr>
          <w:rFonts w:ascii="Times New Roman" w:eastAsia="Times New Roman" w:hAnsi="Times New Roman" w:cs="Times New Roman"/>
          <w:bCs/>
          <w:spacing w:val="1"/>
          <w:sz w:val="28"/>
          <w:szCs w:val="28"/>
          <w:lang w:eastAsia="ru-RU"/>
        </w:rPr>
        <w:t>Занятия проходят группой 15 человек 1 раз в неделю по 2 часа,</w:t>
      </w:r>
      <w:r w:rsidRPr="00A42FBE">
        <w:rPr>
          <w:rFonts w:ascii="Times New Roman" w:eastAsia="Times New Roman" w:hAnsi="Times New Roman" w:cs="Times New Roman"/>
          <w:bCs/>
          <w:color w:val="FF0000"/>
          <w:spacing w:val="1"/>
          <w:sz w:val="28"/>
          <w:szCs w:val="28"/>
          <w:lang w:eastAsia="ru-RU"/>
        </w:rPr>
        <w:t xml:space="preserve"> </w:t>
      </w:r>
      <w:r w:rsidRPr="00A42FBE">
        <w:rPr>
          <w:rFonts w:ascii="Times New Roman" w:eastAsia="Times New Roman" w:hAnsi="Times New Roman" w:cs="Times New Roman"/>
          <w:bCs/>
          <w:spacing w:val="-1"/>
          <w:sz w:val="28"/>
          <w:szCs w:val="28"/>
          <w:lang w:eastAsia="ru-RU"/>
        </w:rPr>
        <w:t>продолжительность одного занятия 45 минут.</w:t>
      </w: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sz w:val="28"/>
          <w:szCs w:val="20"/>
          <w:lang w:eastAsia="ru-RU"/>
        </w:rPr>
        <w:t>На мой взгляд, в первую очередь результатом работы можно считать желание ребенка и далее заниматься созданием творческих работ, а уже потом приобретение конкретных практических навыков изготовления того или иного изделия (</w:t>
      </w:r>
      <w:proofErr w:type="gramStart"/>
      <w:r w:rsidRPr="00A42FBE">
        <w:rPr>
          <w:rFonts w:ascii="Times New Roman" w:eastAsia="Times New Roman" w:hAnsi="Times New Roman" w:cs="Times New Roman"/>
          <w:sz w:val="28"/>
          <w:szCs w:val="20"/>
          <w:lang w:eastAsia="ru-RU"/>
        </w:rPr>
        <w:t>перенести )</w:t>
      </w:r>
      <w:proofErr w:type="gramEnd"/>
      <w:r w:rsidRPr="00A42FBE">
        <w:rPr>
          <w:rFonts w:ascii="Times New Roman" w:eastAsia="Times New Roman" w:hAnsi="Times New Roman" w:cs="Times New Roman"/>
          <w:b/>
          <w:bCs/>
          <w:color w:val="000000"/>
          <w:spacing w:val="-3"/>
          <w:sz w:val="28"/>
          <w:szCs w:val="28"/>
          <w:lang w:eastAsia="ru-RU"/>
        </w:rPr>
        <w:t xml:space="preserve">                                     </w:t>
      </w:r>
    </w:p>
    <w:p w:rsid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lastRenderedPageBreak/>
        <w:t>УЧЕБНО-МЕТОДИТЧЕСКИЙ ПЛАН</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i/>
          <w:sz w:val="28"/>
          <w:szCs w:val="28"/>
          <w:lang w:eastAsia="ru-RU"/>
        </w:rPr>
      </w:pPr>
      <w:r w:rsidRPr="00A42FBE">
        <w:rPr>
          <w:rFonts w:ascii="Times New Roman" w:eastAsia="Times New Roman" w:hAnsi="Times New Roman" w:cs="Times New Roman"/>
          <w:b/>
          <w:i/>
          <w:sz w:val="28"/>
          <w:szCs w:val="28"/>
          <w:lang w:eastAsia="ru-RU"/>
        </w:rPr>
        <w:t>1 год обучения</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tbl>
      <w:tblPr>
        <w:tblW w:w="12452" w:type="dxa"/>
        <w:tblInd w:w="40" w:type="dxa"/>
        <w:tblLayout w:type="fixed"/>
        <w:tblCellMar>
          <w:left w:w="40" w:type="dxa"/>
          <w:right w:w="40" w:type="dxa"/>
        </w:tblCellMar>
        <w:tblLook w:val="0000" w:firstRow="0" w:lastRow="0" w:firstColumn="0" w:lastColumn="0" w:noHBand="0" w:noVBand="0"/>
      </w:tblPr>
      <w:tblGrid>
        <w:gridCol w:w="720"/>
        <w:gridCol w:w="3060"/>
        <w:gridCol w:w="1440"/>
        <w:gridCol w:w="1980"/>
        <w:gridCol w:w="2520"/>
        <w:gridCol w:w="2732"/>
      </w:tblGrid>
      <w:tr w:rsidR="00A42FBE" w:rsidRPr="00A42FBE" w:rsidTr="005C0D65">
        <w:trPr>
          <w:trHeight w:hRule="exact" w:val="330"/>
        </w:trPr>
        <w:tc>
          <w:tcPr>
            <w:tcW w:w="720" w:type="dxa"/>
            <w:vMerge w:val="restart"/>
            <w:tcBorders>
              <w:top w:val="single" w:sz="4" w:space="0" w:color="auto"/>
              <w:left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w:t>
            </w:r>
          </w:p>
        </w:tc>
        <w:tc>
          <w:tcPr>
            <w:tcW w:w="3060" w:type="dxa"/>
            <w:vMerge w:val="restart"/>
            <w:tcBorders>
              <w:top w:val="single" w:sz="6" w:space="0" w:color="auto"/>
              <w:left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Тема</w:t>
            </w:r>
          </w:p>
        </w:tc>
        <w:tc>
          <w:tcPr>
            <w:tcW w:w="5940" w:type="dxa"/>
            <w:gridSpan w:val="3"/>
            <w:tcBorders>
              <w:top w:val="single" w:sz="6" w:space="0" w:color="auto"/>
              <w:left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Количество часов</w:t>
            </w:r>
          </w:p>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2732" w:type="dxa"/>
            <w:vMerge w:val="restart"/>
            <w:tcBorders>
              <w:top w:val="nil"/>
              <w:left w:val="single" w:sz="4" w:space="0" w:color="auto"/>
              <w:right w:val="single" w:sz="6" w:space="0" w:color="auto"/>
            </w:tcBorders>
            <w:shd w:val="clear" w:color="auto" w:fill="FFFFFF"/>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30"/>
        </w:trPr>
        <w:tc>
          <w:tcPr>
            <w:tcW w:w="720" w:type="dxa"/>
            <w:vMerge/>
            <w:tcBorders>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3060" w:type="dxa"/>
            <w:vMerge/>
            <w:tcBorders>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1440" w:type="dxa"/>
            <w:vMerge w:val="restart"/>
            <w:tcBorders>
              <w:top w:val="single" w:sz="4" w:space="0" w:color="auto"/>
              <w:left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Всего</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4500" w:type="dxa"/>
            <w:gridSpan w:val="2"/>
            <w:tcBorders>
              <w:top w:val="single" w:sz="4" w:space="0" w:color="auto"/>
              <w:left w:val="single" w:sz="6" w:space="0" w:color="auto"/>
              <w:bottom w:val="single" w:sz="4"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 том числе</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30"/>
        </w:trPr>
        <w:tc>
          <w:tcPr>
            <w:tcW w:w="720" w:type="dxa"/>
            <w:vMerge/>
            <w:tcBorders>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3060" w:type="dxa"/>
            <w:vMerge/>
            <w:tcBorders>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1440" w:type="dxa"/>
            <w:vMerge/>
            <w:tcBorders>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Теоретические</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2520" w:type="dxa"/>
            <w:tcBorders>
              <w:top w:val="single" w:sz="4"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Практические</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42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Вводное занятие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56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Основы </w:t>
            </w:r>
            <w:proofErr w:type="spellStart"/>
            <w:r w:rsidRPr="00A42FBE">
              <w:rPr>
                <w:rFonts w:ascii="Times New Roman" w:eastAsia="Times New Roman" w:hAnsi="Times New Roman" w:cs="Times New Roman"/>
                <w:sz w:val="28"/>
                <w:szCs w:val="28"/>
                <w:lang w:eastAsia="ru-RU"/>
              </w:rPr>
              <w:t>цветоведения</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442"/>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3</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Материаловедение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40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Работа с бумагой</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12</w:t>
            </w:r>
          </w:p>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color w:val="FF0000"/>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11</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43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6"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6"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Работа с нитками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481"/>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17"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17"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Работа по вышивке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3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proofErr w:type="spellStart"/>
            <w:r w:rsidRPr="00A42FBE">
              <w:rPr>
                <w:rFonts w:ascii="Times New Roman" w:eastAsia="Times New Roman" w:hAnsi="Times New Roman" w:cs="Times New Roman"/>
                <w:sz w:val="28"/>
                <w:szCs w:val="28"/>
                <w:lang w:eastAsia="ru-RU"/>
              </w:rPr>
              <w:t>Изонить</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5</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59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Вышивка лентами на картоне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1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Аппликация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5</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3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10</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proofErr w:type="spellStart"/>
            <w:r w:rsidRPr="00A42FBE">
              <w:rPr>
                <w:rFonts w:ascii="Times New Roman" w:eastAsia="Times New Roman" w:hAnsi="Times New Roman" w:cs="Times New Roman"/>
                <w:sz w:val="28"/>
                <w:szCs w:val="28"/>
                <w:lang w:eastAsia="ru-RU"/>
              </w:rPr>
              <w:t>Бисероплетение</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10</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3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Всего: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72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12</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60</w:t>
            </w:r>
          </w:p>
        </w:tc>
        <w:tc>
          <w:tcPr>
            <w:tcW w:w="2732" w:type="dxa"/>
            <w:vMerge/>
            <w:tcBorders>
              <w:left w:val="single" w:sz="4" w:space="0" w:color="auto"/>
              <w:bottom w:val="nil"/>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bl>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bCs/>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bCs/>
          <w:color w:val="000000"/>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УЧЕБНО-МЕТОДИТЧЕСКИЙ ПЛАН</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i/>
          <w:sz w:val="28"/>
          <w:szCs w:val="28"/>
          <w:lang w:eastAsia="ru-RU"/>
        </w:rPr>
      </w:pPr>
      <w:r w:rsidRPr="00A42FBE">
        <w:rPr>
          <w:rFonts w:ascii="Times New Roman" w:eastAsia="Times New Roman" w:hAnsi="Times New Roman" w:cs="Times New Roman"/>
          <w:b/>
          <w:i/>
          <w:sz w:val="28"/>
          <w:szCs w:val="28"/>
          <w:lang w:eastAsia="ru-RU"/>
        </w:rPr>
        <w:t>2 год обучения</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tbl>
      <w:tblPr>
        <w:tblW w:w="12452" w:type="dxa"/>
        <w:tblInd w:w="40" w:type="dxa"/>
        <w:tblLayout w:type="fixed"/>
        <w:tblCellMar>
          <w:left w:w="40" w:type="dxa"/>
          <w:right w:w="40" w:type="dxa"/>
        </w:tblCellMar>
        <w:tblLook w:val="0000" w:firstRow="0" w:lastRow="0" w:firstColumn="0" w:lastColumn="0" w:noHBand="0" w:noVBand="0"/>
      </w:tblPr>
      <w:tblGrid>
        <w:gridCol w:w="720"/>
        <w:gridCol w:w="3060"/>
        <w:gridCol w:w="1440"/>
        <w:gridCol w:w="1980"/>
        <w:gridCol w:w="2520"/>
        <w:gridCol w:w="2732"/>
      </w:tblGrid>
      <w:tr w:rsidR="00A42FBE" w:rsidRPr="00A42FBE" w:rsidTr="005C0D65">
        <w:trPr>
          <w:trHeight w:val="675"/>
        </w:trPr>
        <w:tc>
          <w:tcPr>
            <w:tcW w:w="720" w:type="dxa"/>
            <w:vMerge w:val="restart"/>
            <w:tcBorders>
              <w:top w:val="single" w:sz="4" w:space="0" w:color="auto"/>
              <w:left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w:t>
            </w:r>
          </w:p>
        </w:tc>
        <w:tc>
          <w:tcPr>
            <w:tcW w:w="3060" w:type="dxa"/>
            <w:vMerge w:val="restart"/>
            <w:tcBorders>
              <w:top w:val="single" w:sz="6" w:space="0" w:color="auto"/>
              <w:left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Тема</w:t>
            </w:r>
          </w:p>
        </w:tc>
        <w:tc>
          <w:tcPr>
            <w:tcW w:w="5940" w:type="dxa"/>
            <w:gridSpan w:val="3"/>
            <w:tcBorders>
              <w:top w:val="single" w:sz="6" w:space="0" w:color="auto"/>
              <w:left w:val="single" w:sz="4"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Количество часов</w:t>
            </w:r>
          </w:p>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2732" w:type="dxa"/>
            <w:vMerge w:val="restart"/>
            <w:tcBorders>
              <w:top w:val="nil"/>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30"/>
        </w:trPr>
        <w:tc>
          <w:tcPr>
            <w:tcW w:w="720" w:type="dxa"/>
            <w:vMerge/>
            <w:tcBorders>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3060" w:type="dxa"/>
            <w:vMerge/>
            <w:tcBorders>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1440" w:type="dxa"/>
            <w:vMerge w:val="restart"/>
            <w:tcBorders>
              <w:top w:val="single" w:sz="4" w:space="0" w:color="auto"/>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Всего</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4500" w:type="dxa"/>
            <w:gridSpan w:val="2"/>
            <w:tcBorders>
              <w:top w:val="single" w:sz="4" w:space="0" w:color="auto"/>
              <w:left w:val="single" w:sz="6" w:space="0" w:color="auto"/>
              <w:bottom w:val="single" w:sz="4"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 том числе</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30"/>
        </w:trPr>
        <w:tc>
          <w:tcPr>
            <w:tcW w:w="720" w:type="dxa"/>
            <w:vMerge/>
            <w:tcBorders>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3060" w:type="dxa"/>
            <w:vMerge/>
            <w:tcBorders>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1440" w:type="dxa"/>
            <w:vMerge/>
            <w:tcBorders>
              <w:left w:val="single" w:sz="4"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1980" w:type="dxa"/>
            <w:tcBorders>
              <w:top w:val="single" w:sz="4" w:space="0" w:color="auto"/>
              <w:left w:val="single" w:sz="6" w:space="0" w:color="auto"/>
              <w:bottom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Теоретические</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2520" w:type="dxa"/>
            <w:tcBorders>
              <w:top w:val="single" w:sz="4"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Практические</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47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Вводное занятие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55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Основы </w:t>
            </w:r>
            <w:proofErr w:type="spellStart"/>
            <w:r w:rsidRPr="00A42FBE">
              <w:rPr>
                <w:rFonts w:ascii="Times New Roman" w:eastAsia="Times New Roman" w:hAnsi="Times New Roman" w:cs="Times New Roman"/>
                <w:sz w:val="28"/>
                <w:szCs w:val="28"/>
                <w:lang w:eastAsia="ru-RU"/>
              </w:rPr>
              <w:t>цветоведения</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43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3</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Материаловедение</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709"/>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Работа с бумагой различного назначения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12</w:t>
            </w:r>
          </w:p>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1980" w:type="dxa"/>
            <w:tcBorders>
              <w:top w:val="single" w:sz="4"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11</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540"/>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6"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6"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Работа с нитками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5</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444"/>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17" w:lineRule="exact"/>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3</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17" w:lineRule="exact"/>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Вышивка «</w:t>
            </w:r>
            <w:proofErr w:type="spellStart"/>
            <w:r w:rsidRPr="00A42FBE">
              <w:rPr>
                <w:rFonts w:ascii="Times New Roman" w:eastAsia="Times New Roman" w:hAnsi="Times New Roman" w:cs="Times New Roman"/>
                <w:sz w:val="28"/>
                <w:szCs w:val="28"/>
                <w:lang w:eastAsia="ru-RU"/>
              </w:rPr>
              <w:t>Изонить</w:t>
            </w:r>
            <w:proofErr w:type="spellEnd"/>
            <w:r w:rsidRPr="00A42FBE">
              <w:rPr>
                <w:rFonts w:ascii="Times New Roman" w:eastAsia="Times New Roman" w:hAnsi="Times New Roman" w:cs="Times New Roman"/>
                <w:sz w:val="28"/>
                <w:szCs w:val="28"/>
                <w:lang w:eastAsia="ru-RU"/>
              </w:rPr>
              <w:t>»</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3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Плетение из бумаги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2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5</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Вышивка лентами</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17"/>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Аппликация</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14</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12</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3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w:t>
            </w: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8"/>
                <w:szCs w:val="28"/>
                <w:lang w:eastAsia="ru-RU"/>
              </w:rPr>
            </w:pPr>
            <w:proofErr w:type="spellStart"/>
            <w:r w:rsidRPr="00A42FBE">
              <w:rPr>
                <w:rFonts w:ascii="Times New Roman" w:eastAsia="Times New Roman" w:hAnsi="Times New Roman" w:cs="Times New Roman"/>
                <w:sz w:val="28"/>
                <w:szCs w:val="28"/>
                <w:lang w:eastAsia="ru-RU"/>
              </w:rPr>
              <w:t>Бисероплетение</w:t>
            </w:r>
            <w:proofErr w:type="spellEnd"/>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10</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w:t>
            </w:r>
          </w:p>
        </w:tc>
        <w:tc>
          <w:tcPr>
            <w:tcW w:w="2732" w:type="dxa"/>
            <w:vMerge/>
            <w:tcBorders>
              <w:left w:val="single" w:sz="4"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r w:rsidR="00A42FBE" w:rsidRPr="00A42FBE" w:rsidTr="005C0D65">
        <w:trPr>
          <w:trHeight w:hRule="exact" w:val="336"/>
        </w:trPr>
        <w:tc>
          <w:tcPr>
            <w:tcW w:w="72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306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 xml:space="preserve">                  Всего:</w:t>
            </w:r>
          </w:p>
        </w:tc>
        <w:tc>
          <w:tcPr>
            <w:tcW w:w="144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72</w:t>
            </w:r>
          </w:p>
        </w:tc>
        <w:tc>
          <w:tcPr>
            <w:tcW w:w="1980" w:type="dxa"/>
            <w:tcBorders>
              <w:top w:val="single" w:sz="6" w:space="0" w:color="auto"/>
              <w:left w:val="single" w:sz="6" w:space="0" w:color="auto"/>
              <w:bottom w:val="single" w:sz="6" w:space="0" w:color="auto"/>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13</w:t>
            </w:r>
          </w:p>
        </w:tc>
        <w:tc>
          <w:tcPr>
            <w:tcW w:w="2520" w:type="dxa"/>
            <w:tcBorders>
              <w:top w:val="single" w:sz="6" w:space="0" w:color="auto"/>
              <w:left w:val="single" w:sz="6" w:space="0" w:color="auto"/>
              <w:bottom w:val="single" w:sz="6" w:space="0" w:color="auto"/>
              <w:right w:val="single" w:sz="4"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59</w:t>
            </w:r>
          </w:p>
        </w:tc>
        <w:tc>
          <w:tcPr>
            <w:tcW w:w="2732" w:type="dxa"/>
            <w:vMerge/>
            <w:tcBorders>
              <w:left w:val="single" w:sz="4" w:space="0" w:color="auto"/>
              <w:bottom w:val="nil"/>
              <w:right w:val="single" w:sz="6" w:space="0" w:color="auto"/>
            </w:tcBorders>
            <w:shd w:val="clear" w:color="auto" w:fill="FFFFFF"/>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tc>
      </w:tr>
    </w:tbl>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0"/>
          <w:lang w:eastAsia="ru-RU"/>
        </w:rPr>
      </w:pPr>
      <w:r w:rsidRPr="00A42FBE">
        <w:rPr>
          <w:rFonts w:ascii="Times New Roman" w:eastAsia="Times New Roman" w:hAnsi="Times New Roman" w:cs="Times New Roman"/>
          <w:b/>
          <w:sz w:val="32"/>
          <w:szCs w:val="20"/>
          <w:lang w:eastAsia="ru-RU"/>
        </w:rPr>
        <w:lastRenderedPageBreak/>
        <w:t>Учебно-тематический план.</w:t>
      </w: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b/>
          <w:sz w:val="28"/>
          <w:szCs w:val="20"/>
          <w:lang w:eastAsia="ru-RU"/>
        </w:rPr>
      </w:pPr>
      <w:r w:rsidRPr="00A42FBE">
        <w:rPr>
          <w:rFonts w:ascii="Times New Roman" w:eastAsia="Times New Roman" w:hAnsi="Times New Roman" w:cs="Times New Roman"/>
          <w:b/>
          <w:sz w:val="28"/>
          <w:szCs w:val="20"/>
          <w:lang w:eastAsia="ru-RU"/>
        </w:rPr>
        <w:t>3 год обучения.</w:t>
      </w:r>
    </w:p>
    <w:tbl>
      <w:tblPr>
        <w:tblpPr w:leftFromText="180" w:rightFromText="180" w:vertAnchor="text" w:horzAnchor="margin" w:tblpY="29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2846"/>
        <w:gridCol w:w="1744"/>
        <w:gridCol w:w="1744"/>
        <w:gridCol w:w="2204"/>
      </w:tblGrid>
      <w:tr w:rsidR="00A42FBE" w:rsidRPr="00A42FBE" w:rsidTr="005C0D65">
        <w:trPr>
          <w:cantSplit/>
        </w:trPr>
        <w:tc>
          <w:tcPr>
            <w:tcW w:w="1101" w:type="dxa"/>
            <w:vMerge w:val="restart"/>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п/п</w:t>
            </w:r>
          </w:p>
        </w:tc>
        <w:tc>
          <w:tcPr>
            <w:tcW w:w="2846" w:type="dxa"/>
            <w:vMerge w:val="restart"/>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Тема</w:t>
            </w:r>
          </w:p>
        </w:tc>
        <w:tc>
          <w:tcPr>
            <w:tcW w:w="5692" w:type="dxa"/>
            <w:gridSpan w:val="3"/>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Количество часов</w:t>
            </w:r>
          </w:p>
        </w:tc>
      </w:tr>
      <w:tr w:rsidR="00A42FBE" w:rsidRPr="00A42FBE" w:rsidTr="005C0D65">
        <w:trPr>
          <w:cantSplit/>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2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1744" w:type="dxa"/>
            <w:vMerge w:val="restart"/>
            <w:tcBorders>
              <w:top w:val="single" w:sz="4" w:space="0" w:color="auto"/>
              <w:left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Всего</w:t>
            </w:r>
          </w:p>
        </w:tc>
        <w:tc>
          <w:tcPr>
            <w:tcW w:w="3948" w:type="dxa"/>
            <w:gridSpan w:val="2"/>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 том числе</w:t>
            </w:r>
          </w:p>
        </w:tc>
      </w:tr>
      <w:tr w:rsidR="00A42FBE" w:rsidRPr="00A42FBE" w:rsidTr="005C0D65">
        <w:trPr>
          <w:cantSplit/>
        </w:trPr>
        <w:tc>
          <w:tcPr>
            <w:tcW w:w="11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2846" w:type="dxa"/>
            <w:vMerge/>
            <w:tcBorders>
              <w:top w:val="single" w:sz="4" w:space="0" w:color="auto"/>
              <w:left w:val="single" w:sz="4" w:space="0" w:color="auto"/>
              <w:bottom w:val="single" w:sz="4" w:space="0" w:color="auto"/>
              <w:right w:val="single" w:sz="4" w:space="0" w:color="auto"/>
            </w:tcBorders>
            <w:shd w:val="clear" w:color="auto" w:fill="auto"/>
            <w:vAlign w:val="center"/>
          </w:tcPr>
          <w:p w:rsidR="00A42FBE" w:rsidRPr="00A42FBE" w:rsidRDefault="00A42FBE" w:rsidP="00A42FBE">
            <w:pPr>
              <w:widowControl w:val="0"/>
              <w:tabs>
                <w:tab w:val="left" w:pos="9356"/>
              </w:tabs>
              <w:autoSpaceDE w:val="0"/>
              <w:autoSpaceDN w:val="0"/>
              <w:adjustRightInd w:val="0"/>
              <w:spacing w:after="0" w:line="240" w:lineRule="auto"/>
              <w:ind w:right="4"/>
              <w:jc w:val="center"/>
              <w:rPr>
                <w:rFonts w:ascii="Times New Roman" w:eastAsia="Times New Roman" w:hAnsi="Times New Roman" w:cs="Times New Roman"/>
                <w:sz w:val="28"/>
                <w:szCs w:val="28"/>
                <w:lang w:eastAsia="ru-RU"/>
              </w:rPr>
            </w:pPr>
          </w:p>
        </w:tc>
        <w:tc>
          <w:tcPr>
            <w:tcW w:w="1744" w:type="dxa"/>
            <w:vMerge/>
            <w:tcBorders>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Теория</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Практика</w:t>
            </w:r>
          </w:p>
        </w:tc>
      </w:tr>
      <w:tr w:rsidR="00A42FBE" w:rsidRPr="00A42FBE" w:rsidTr="005C0D65">
        <w:tc>
          <w:tcPr>
            <w:tcW w:w="1101"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Вводное занятие</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val="en-US" w:eastAsia="ru-RU"/>
              </w:rPr>
            </w:pPr>
            <w:r w:rsidRPr="00A42FBE">
              <w:rPr>
                <w:rFonts w:ascii="Times New Roman" w:eastAsia="Times New Roman" w:hAnsi="Times New Roman" w:cs="Times New Roman"/>
                <w:sz w:val="28"/>
                <w:szCs w:val="28"/>
                <w:lang w:val="en-US" w:eastAsia="ru-RU"/>
              </w:rPr>
              <w:t>2</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val="en-US" w:eastAsia="ru-RU"/>
              </w:rPr>
            </w:pPr>
            <w:r w:rsidRPr="00A42FBE">
              <w:rPr>
                <w:rFonts w:ascii="Times New Roman" w:eastAsia="Times New Roman" w:hAnsi="Times New Roman" w:cs="Times New Roman"/>
                <w:sz w:val="28"/>
                <w:szCs w:val="28"/>
                <w:lang w:val="en-US" w:eastAsia="ru-RU"/>
              </w:rPr>
              <w:t>1</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val="en-US" w:eastAsia="ru-RU"/>
              </w:rPr>
            </w:pPr>
            <w:r w:rsidRPr="00A42FBE">
              <w:rPr>
                <w:rFonts w:ascii="Times New Roman" w:eastAsia="Times New Roman" w:hAnsi="Times New Roman" w:cs="Times New Roman"/>
                <w:sz w:val="28"/>
                <w:szCs w:val="28"/>
                <w:lang w:val="en-US" w:eastAsia="ru-RU"/>
              </w:rPr>
              <w:t>1</w:t>
            </w:r>
          </w:p>
        </w:tc>
      </w:tr>
      <w:tr w:rsidR="00A42FBE" w:rsidRPr="00A42FBE" w:rsidTr="005C0D65">
        <w:tc>
          <w:tcPr>
            <w:tcW w:w="1101"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Материаловедение </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val="en-US" w:eastAsia="ru-RU"/>
              </w:rPr>
              <w:t>2</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r>
      <w:tr w:rsidR="00A42FBE" w:rsidRPr="00A42FBE" w:rsidTr="005C0D65">
        <w:tc>
          <w:tcPr>
            <w:tcW w:w="1101"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3.</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Основы </w:t>
            </w:r>
            <w:proofErr w:type="spellStart"/>
            <w:r w:rsidRPr="00A42FBE">
              <w:rPr>
                <w:rFonts w:ascii="Times New Roman" w:eastAsia="Times New Roman" w:hAnsi="Times New Roman" w:cs="Times New Roman"/>
                <w:sz w:val="28"/>
                <w:szCs w:val="28"/>
                <w:lang w:eastAsia="ru-RU"/>
              </w:rPr>
              <w:t>цветоведения</w:t>
            </w:r>
            <w:proofErr w:type="spellEnd"/>
            <w:r w:rsidRPr="00A42FBE">
              <w:rPr>
                <w:rFonts w:ascii="Times New Roman" w:eastAsia="Times New Roman" w:hAnsi="Times New Roman" w:cs="Times New Roman"/>
                <w:sz w:val="28"/>
                <w:szCs w:val="28"/>
                <w:lang w:eastAsia="ru-RU"/>
              </w:rPr>
              <w:t xml:space="preserve"> </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w:t>
            </w:r>
          </w:p>
        </w:tc>
      </w:tr>
      <w:tr w:rsidR="00A42FBE" w:rsidRPr="00A42FBE" w:rsidTr="005C0D65">
        <w:tc>
          <w:tcPr>
            <w:tcW w:w="1101"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proofErr w:type="spellStart"/>
            <w:r w:rsidRPr="00A42FBE">
              <w:rPr>
                <w:rFonts w:ascii="Times New Roman" w:eastAsia="Times New Roman" w:hAnsi="Times New Roman" w:cs="Times New Roman"/>
                <w:sz w:val="28"/>
                <w:szCs w:val="28"/>
                <w:lang w:val="en-US" w:eastAsia="ru-RU"/>
              </w:rPr>
              <w:t>Основные</w:t>
            </w:r>
            <w:proofErr w:type="spellEnd"/>
            <w:r w:rsidRPr="00A42FBE">
              <w:rPr>
                <w:rFonts w:ascii="Times New Roman" w:eastAsia="Times New Roman" w:hAnsi="Times New Roman" w:cs="Times New Roman"/>
                <w:sz w:val="28"/>
                <w:szCs w:val="28"/>
                <w:lang w:val="en-US" w:eastAsia="ru-RU"/>
              </w:rPr>
              <w:t xml:space="preserve"> </w:t>
            </w:r>
            <w:proofErr w:type="spellStart"/>
            <w:r w:rsidRPr="00A42FBE">
              <w:rPr>
                <w:rFonts w:ascii="Times New Roman" w:eastAsia="Times New Roman" w:hAnsi="Times New Roman" w:cs="Times New Roman"/>
                <w:sz w:val="28"/>
                <w:szCs w:val="28"/>
                <w:lang w:val="en-US" w:eastAsia="ru-RU"/>
              </w:rPr>
              <w:t>приемы</w:t>
            </w:r>
            <w:proofErr w:type="spellEnd"/>
            <w:r w:rsidRPr="00A42FBE">
              <w:rPr>
                <w:rFonts w:ascii="Times New Roman" w:eastAsia="Times New Roman" w:hAnsi="Times New Roman" w:cs="Times New Roman"/>
                <w:sz w:val="28"/>
                <w:szCs w:val="28"/>
                <w:lang w:val="en-US" w:eastAsia="ru-RU"/>
              </w:rPr>
              <w:t xml:space="preserve"> </w:t>
            </w:r>
            <w:proofErr w:type="spellStart"/>
            <w:r w:rsidRPr="00A42FBE">
              <w:rPr>
                <w:rFonts w:ascii="Times New Roman" w:eastAsia="Times New Roman" w:hAnsi="Times New Roman" w:cs="Times New Roman"/>
                <w:sz w:val="28"/>
                <w:szCs w:val="28"/>
                <w:lang w:val="en-US" w:eastAsia="ru-RU"/>
              </w:rPr>
              <w:t>вязки</w:t>
            </w:r>
            <w:proofErr w:type="spellEnd"/>
            <w:r w:rsidRPr="00A42FBE">
              <w:rPr>
                <w:rFonts w:ascii="Times New Roman" w:eastAsia="Times New Roman" w:hAnsi="Times New Roman" w:cs="Times New Roman"/>
                <w:sz w:val="28"/>
                <w:szCs w:val="28"/>
                <w:lang w:eastAsia="ru-RU"/>
              </w:rPr>
              <w:t xml:space="preserve"> крючком</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15</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11</w:t>
            </w:r>
          </w:p>
        </w:tc>
      </w:tr>
      <w:tr w:rsidR="00A42FBE" w:rsidRPr="00A42FBE" w:rsidTr="005C0D65">
        <w:tc>
          <w:tcPr>
            <w:tcW w:w="1101"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5.</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val="en-US" w:eastAsia="ru-RU"/>
              </w:rPr>
            </w:pPr>
            <w:proofErr w:type="spellStart"/>
            <w:r w:rsidRPr="00A42FBE">
              <w:rPr>
                <w:rFonts w:ascii="Times New Roman" w:eastAsia="Times New Roman" w:hAnsi="Times New Roman" w:cs="Times New Roman"/>
                <w:sz w:val="28"/>
                <w:szCs w:val="28"/>
                <w:lang w:val="en-US" w:eastAsia="ru-RU"/>
              </w:rPr>
              <w:t>Основные</w:t>
            </w:r>
            <w:proofErr w:type="spellEnd"/>
            <w:r w:rsidRPr="00A42FBE">
              <w:rPr>
                <w:rFonts w:ascii="Times New Roman" w:eastAsia="Times New Roman" w:hAnsi="Times New Roman" w:cs="Times New Roman"/>
                <w:sz w:val="28"/>
                <w:szCs w:val="28"/>
                <w:lang w:val="en-US" w:eastAsia="ru-RU"/>
              </w:rPr>
              <w:t xml:space="preserve"> </w:t>
            </w:r>
            <w:proofErr w:type="spellStart"/>
            <w:r w:rsidRPr="00A42FBE">
              <w:rPr>
                <w:rFonts w:ascii="Times New Roman" w:eastAsia="Times New Roman" w:hAnsi="Times New Roman" w:cs="Times New Roman"/>
                <w:sz w:val="28"/>
                <w:szCs w:val="28"/>
                <w:lang w:val="en-US" w:eastAsia="ru-RU"/>
              </w:rPr>
              <w:t>приемы</w:t>
            </w:r>
            <w:proofErr w:type="spellEnd"/>
            <w:r w:rsidRPr="00A42FBE">
              <w:rPr>
                <w:rFonts w:ascii="Times New Roman" w:eastAsia="Times New Roman" w:hAnsi="Times New Roman" w:cs="Times New Roman"/>
                <w:sz w:val="28"/>
                <w:szCs w:val="28"/>
                <w:lang w:val="en-US" w:eastAsia="ru-RU"/>
              </w:rPr>
              <w:t xml:space="preserve"> </w:t>
            </w:r>
            <w:proofErr w:type="spellStart"/>
            <w:r w:rsidRPr="00A42FBE">
              <w:rPr>
                <w:rFonts w:ascii="Times New Roman" w:eastAsia="Times New Roman" w:hAnsi="Times New Roman" w:cs="Times New Roman"/>
                <w:sz w:val="28"/>
                <w:szCs w:val="28"/>
                <w:lang w:val="en-US" w:eastAsia="ru-RU"/>
              </w:rPr>
              <w:t>ручных</w:t>
            </w:r>
            <w:proofErr w:type="spellEnd"/>
            <w:r w:rsidRPr="00A42FBE">
              <w:rPr>
                <w:rFonts w:ascii="Times New Roman" w:eastAsia="Times New Roman" w:hAnsi="Times New Roman" w:cs="Times New Roman"/>
                <w:sz w:val="28"/>
                <w:szCs w:val="28"/>
                <w:lang w:val="en-US" w:eastAsia="ru-RU"/>
              </w:rPr>
              <w:t xml:space="preserve"> </w:t>
            </w:r>
            <w:proofErr w:type="spellStart"/>
            <w:r w:rsidRPr="00A42FBE">
              <w:rPr>
                <w:rFonts w:ascii="Times New Roman" w:eastAsia="Times New Roman" w:hAnsi="Times New Roman" w:cs="Times New Roman"/>
                <w:sz w:val="28"/>
                <w:szCs w:val="28"/>
                <w:lang w:val="en-US" w:eastAsia="ru-RU"/>
              </w:rPr>
              <w:t>швов</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15</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11</w:t>
            </w:r>
          </w:p>
        </w:tc>
      </w:tr>
      <w:tr w:rsidR="00A42FBE" w:rsidRPr="00A42FBE" w:rsidTr="005C0D65">
        <w:tc>
          <w:tcPr>
            <w:tcW w:w="1101"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val="en-US" w:eastAsia="ru-RU"/>
              </w:rPr>
            </w:pPr>
            <w:proofErr w:type="spellStart"/>
            <w:r w:rsidRPr="00A42FBE">
              <w:rPr>
                <w:rFonts w:ascii="Times New Roman" w:eastAsia="Times New Roman" w:hAnsi="Times New Roman" w:cs="Times New Roman"/>
                <w:sz w:val="28"/>
                <w:szCs w:val="28"/>
                <w:lang w:val="en-US" w:eastAsia="ru-RU"/>
              </w:rPr>
              <w:t>Ткачество</w:t>
            </w:r>
            <w:proofErr w:type="spellEnd"/>
            <w:r w:rsidRPr="00A42FBE">
              <w:rPr>
                <w:rFonts w:ascii="Times New Roman" w:eastAsia="Times New Roman" w:hAnsi="Times New Roman" w:cs="Times New Roman"/>
                <w:sz w:val="28"/>
                <w:szCs w:val="28"/>
                <w:lang w:val="en-US" w:eastAsia="ru-RU"/>
              </w:rPr>
              <w:t xml:space="preserve"> </w:t>
            </w:r>
            <w:proofErr w:type="spellStart"/>
            <w:r w:rsidRPr="00A42FBE">
              <w:rPr>
                <w:rFonts w:ascii="Times New Roman" w:eastAsia="Times New Roman" w:hAnsi="Times New Roman" w:cs="Times New Roman"/>
                <w:sz w:val="28"/>
                <w:szCs w:val="28"/>
                <w:lang w:val="en-US" w:eastAsia="ru-RU"/>
              </w:rPr>
              <w:t>на</w:t>
            </w:r>
            <w:proofErr w:type="spellEnd"/>
            <w:r w:rsidRPr="00A42FBE">
              <w:rPr>
                <w:rFonts w:ascii="Times New Roman" w:eastAsia="Times New Roman" w:hAnsi="Times New Roman" w:cs="Times New Roman"/>
                <w:sz w:val="28"/>
                <w:szCs w:val="28"/>
                <w:lang w:val="en-US" w:eastAsia="ru-RU"/>
              </w:rPr>
              <w:t xml:space="preserve"> </w:t>
            </w:r>
            <w:proofErr w:type="spellStart"/>
            <w:r w:rsidRPr="00A42FBE">
              <w:rPr>
                <w:rFonts w:ascii="Times New Roman" w:eastAsia="Times New Roman" w:hAnsi="Times New Roman" w:cs="Times New Roman"/>
                <w:sz w:val="28"/>
                <w:szCs w:val="28"/>
                <w:lang w:val="en-US" w:eastAsia="ru-RU"/>
              </w:rPr>
              <w:t>пальцах</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15</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11</w:t>
            </w:r>
          </w:p>
        </w:tc>
      </w:tr>
      <w:tr w:rsidR="00A42FBE" w:rsidRPr="00A42FBE" w:rsidTr="005C0D65">
        <w:tc>
          <w:tcPr>
            <w:tcW w:w="1101"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val="en-US" w:eastAsia="ru-RU"/>
              </w:rPr>
            </w:pPr>
            <w:proofErr w:type="spellStart"/>
            <w:r w:rsidRPr="00A42FBE">
              <w:rPr>
                <w:rFonts w:ascii="Times New Roman" w:eastAsia="Times New Roman" w:hAnsi="Times New Roman" w:cs="Times New Roman"/>
                <w:sz w:val="28"/>
                <w:szCs w:val="28"/>
                <w:lang w:val="en-US" w:eastAsia="ru-RU"/>
              </w:rPr>
              <w:t>Изготовление</w:t>
            </w:r>
            <w:proofErr w:type="spellEnd"/>
            <w:r w:rsidRPr="00A42FBE">
              <w:rPr>
                <w:rFonts w:ascii="Times New Roman" w:eastAsia="Times New Roman" w:hAnsi="Times New Roman" w:cs="Times New Roman"/>
                <w:sz w:val="28"/>
                <w:szCs w:val="28"/>
                <w:lang w:val="en-US" w:eastAsia="ru-RU"/>
              </w:rPr>
              <w:t xml:space="preserve"> </w:t>
            </w:r>
            <w:proofErr w:type="spellStart"/>
            <w:r w:rsidRPr="00A42FBE">
              <w:rPr>
                <w:rFonts w:ascii="Times New Roman" w:eastAsia="Times New Roman" w:hAnsi="Times New Roman" w:cs="Times New Roman"/>
                <w:sz w:val="28"/>
                <w:szCs w:val="28"/>
                <w:lang w:val="en-US" w:eastAsia="ru-RU"/>
              </w:rPr>
              <w:t>сувениров</w:t>
            </w:r>
            <w:proofErr w:type="spellEnd"/>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17</w:t>
            </w: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3</w:t>
            </w: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14</w:t>
            </w:r>
          </w:p>
        </w:tc>
      </w:tr>
      <w:tr w:rsidR="00A42FBE" w:rsidRPr="00A42FBE" w:rsidTr="005C0D65">
        <w:trPr>
          <w:cantSplit/>
        </w:trPr>
        <w:tc>
          <w:tcPr>
            <w:tcW w:w="1101"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 xml:space="preserve">                             </w:t>
            </w:r>
          </w:p>
        </w:tc>
        <w:tc>
          <w:tcPr>
            <w:tcW w:w="2846"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Всего:</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72</w:t>
            </w:r>
          </w:p>
        </w:tc>
        <w:tc>
          <w:tcPr>
            <w:tcW w:w="174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20</w:t>
            </w:r>
          </w:p>
        </w:tc>
        <w:tc>
          <w:tcPr>
            <w:tcW w:w="2204" w:type="dxa"/>
            <w:tcBorders>
              <w:top w:val="single" w:sz="4" w:space="0" w:color="auto"/>
              <w:left w:val="single" w:sz="4" w:space="0" w:color="auto"/>
              <w:bottom w:val="single" w:sz="4" w:space="0" w:color="auto"/>
              <w:right w:val="single" w:sz="4" w:space="0" w:color="auto"/>
            </w:tcBorders>
            <w:shd w:val="clear" w:color="auto" w:fill="auto"/>
          </w:tcPr>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52</w:t>
            </w:r>
          </w:p>
        </w:tc>
      </w:tr>
    </w:tbl>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b/>
          <w:sz w:val="28"/>
          <w:szCs w:val="20"/>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
          <w:bCs/>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bCs/>
          <w:color w:val="000000"/>
          <w:sz w:val="28"/>
          <w:szCs w:val="28"/>
          <w:lang w:eastAsia="ru-RU"/>
        </w:rPr>
      </w:pPr>
      <w:r w:rsidRPr="00A42FBE">
        <w:rPr>
          <w:rFonts w:ascii="Times New Roman" w:eastAsia="Times New Roman" w:hAnsi="Times New Roman" w:cs="Times New Roman"/>
          <w:b/>
          <w:bCs/>
          <w:color w:val="000000"/>
          <w:sz w:val="28"/>
          <w:szCs w:val="28"/>
          <w:lang w:eastAsia="ru-RU"/>
        </w:rPr>
        <w:t>СОДЕРЖАНИЕ ОБРАЗОВАТЕЛЬНОЙ ПРОГРАММЫ</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center"/>
        <w:rPr>
          <w:rFonts w:ascii="Times New Roman" w:eastAsia="Times New Roman" w:hAnsi="Times New Roman" w:cs="Times New Roman"/>
          <w:b/>
          <w:bCs/>
          <w:i/>
          <w:color w:val="000000"/>
          <w:sz w:val="28"/>
          <w:szCs w:val="28"/>
          <w:lang w:eastAsia="ru-RU"/>
        </w:rPr>
      </w:pPr>
      <w:r w:rsidRPr="00A42FBE">
        <w:rPr>
          <w:rFonts w:ascii="Times New Roman" w:eastAsia="Times New Roman" w:hAnsi="Times New Roman" w:cs="Times New Roman"/>
          <w:b/>
          <w:bCs/>
          <w:i/>
          <w:color w:val="000000"/>
          <w:sz w:val="28"/>
          <w:szCs w:val="28"/>
          <w:lang w:eastAsia="ru-RU"/>
        </w:rPr>
        <w:t>1 год обучения</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r w:rsidRPr="00A42FBE">
        <w:rPr>
          <w:rFonts w:ascii="Times New Roman" w:eastAsia="Times New Roman" w:hAnsi="Times New Roman" w:cs="Times New Roman"/>
          <w:bCs/>
          <w:color w:val="000000"/>
          <w:sz w:val="28"/>
          <w:szCs w:val="28"/>
          <w:lang w:eastAsia="ru-RU"/>
        </w:rPr>
        <w:t>1.</w:t>
      </w:r>
      <w:r w:rsidRPr="00A42FBE">
        <w:rPr>
          <w:rFonts w:ascii="Times New Roman" w:eastAsia="Times New Roman" w:hAnsi="Times New Roman" w:cs="Times New Roman"/>
          <w:bCs/>
          <w:i/>
          <w:color w:val="000000"/>
          <w:sz w:val="28"/>
          <w:szCs w:val="28"/>
          <w:lang w:eastAsia="ru-RU"/>
        </w:rPr>
        <w:t xml:space="preserve"> Вводное занятие.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Теория: </w:t>
      </w:r>
      <w:r w:rsidRPr="00A42FBE">
        <w:rPr>
          <w:rFonts w:ascii="Times New Roman" w:eastAsia="Times New Roman" w:hAnsi="Times New Roman" w:cs="Times New Roman"/>
          <w:bCs/>
          <w:color w:val="000000"/>
          <w:sz w:val="28"/>
          <w:szCs w:val="28"/>
          <w:lang w:eastAsia="ru-RU"/>
        </w:rPr>
        <w:t>Знакомство с программой 1 года обучения, используя иллюстрации изделий из бумаги, ниток, бисера, лент.</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Практика: </w:t>
      </w:r>
      <w:r w:rsidRPr="00A42FBE">
        <w:rPr>
          <w:rFonts w:ascii="Times New Roman" w:eastAsia="Times New Roman" w:hAnsi="Times New Roman" w:cs="Times New Roman"/>
          <w:bCs/>
          <w:color w:val="000000"/>
          <w:sz w:val="28"/>
          <w:szCs w:val="28"/>
          <w:lang w:eastAsia="ru-RU"/>
        </w:rPr>
        <w:t>Рассматривание журналов «Валентина», «Анна», «Креатив».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2. </w:t>
      </w:r>
      <w:proofErr w:type="spellStart"/>
      <w:r w:rsidRPr="00A42FBE">
        <w:rPr>
          <w:rFonts w:ascii="Times New Roman" w:eastAsia="Times New Roman" w:hAnsi="Times New Roman" w:cs="Times New Roman"/>
          <w:bCs/>
          <w:i/>
          <w:color w:val="000000"/>
          <w:sz w:val="28"/>
          <w:szCs w:val="28"/>
          <w:lang w:eastAsia="ru-RU"/>
        </w:rPr>
        <w:t>Цветоведение</w:t>
      </w:r>
      <w:proofErr w:type="spellEnd"/>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Теория: </w:t>
      </w:r>
      <w:r w:rsidRPr="00A42FBE">
        <w:rPr>
          <w:rFonts w:ascii="Times New Roman" w:eastAsia="Times New Roman" w:hAnsi="Times New Roman" w:cs="Times New Roman"/>
          <w:bCs/>
          <w:color w:val="000000"/>
          <w:sz w:val="28"/>
          <w:szCs w:val="28"/>
          <w:lang w:eastAsia="ru-RU"/>
        </w:rPr>
        <w:t>Знакомство с понятием «цветового спектра». Основные цвета. Материалы: акварельные краски, кисти, бумага, вода.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Практика:</w:t>
      </w:r>
      <w:r w:rsidRPr="00A42FBE">
        <w:rPr>
          <w:rFonts w:ascii="Times New Roman" w:eastAsia="Times New Roman" w:hAnsi="Times New Roman" w:cs="Times New Roman"/>
          <w:bCs/>
          <w:color w:val="000000"/>
          <w:sz w:val="28"/>
          <w:szCs w:val="28"/>
          <w:lang w:eastAsia="ru-RU"/>
        </w:rPr>
        <w:t xml:space="preserve"> Рисование акварельными красками, используя смешивание цветов.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 3. Материаловедение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Теория: </w:t>
      </w:r>
      <w:r w:rsidRPr="00A42FBE">
        <w:rPr>
          <w:rFonts w:ascii="Times New Roman" w:eastAsia="Times New Roman" w:hAnsi="Times New Roman" w:cs="Times New Roman"/>
          <w:bCs/>
          <w:color w:val="000000"/>
          <w:sz w:val="28"/>
          <w:szCs w:val="28"/>
          <w:lang w:eastAsia="ru-RU"/>
        </w:rPr>
        <w:t>Знакомство со свойствами бумаги, ниток, бисера, лент.</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Практика: </w:t>
      </w:r>
      <w:r w:rsidRPr="00A42FBE">
        <w:rPr>
          <w:rFonts w:ascii="Times New Roman" w:eastAsia="Times New Roman" w:hAnsi="Times New Roman" w:cs="Times New Roman"/>
          <w:bCs/>
          <w:color w:val="000000"/>
          <w:sz w:val="28"/>
          <w:szCs w:val="28"/>
          <w:lang w:eastAsia="ru-RU"/>
        </w:rPr>
        <w:t>Изготовление каталога видов бумаги.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r w:rsidRPr="00A42FBE">
        <w:rPr>
          <w:rFonts w:ascii="Times New Roman" w:eastAsia="Times New Roman" w:hAnsi="Times New Roman" w:cs="Times New Roman"/>
          <w:bCs/>
          <w:i/>
          <w:color w:val="000000"/>
          <w:sz w:val="28"/>
          <w:szCs w:val="28"/>
          <w:lang w:eastAsia="ru-RU"/>
        </w:rPr>
        <w:t>4. Работа с бумагой(12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Теория:</w:t>
      </w:r>
      <w:r w:rsidRPr="00A42FBE">
        <w:rPr>
          <w:rFonts w:ascii="Times New Roman" w:eastAsia="Times New Roman" w:hAnsi="Times New Roman" w:cs="Times New Roman"/>
          <w:bCs/>
          <w:color w:val="000000"/>
          <w:sz w:val="28"/>
          <w:szCs w:val="28"/>
          <w:lang w:eastAsia="ru-RU"/>
        </w:rPr>
        <w:t xml:space="preserve"> Беседа: </w:t>
      </w:r>
      <w:r w:rsidRPr="00A42FBE">
        <w:rPr>
          <w:rFonts w:ascii="Times New Roman" w:eastAsia="Times New Roman" w:hAnsi="Times New Roman" w:cs="Times New Roman"/>
          <w:sz w:val="28"/>
          <w:szCs w:val="28"/>
          <w:lang w:eastAsia="ru-RU"/>
        </w:rPr>
        <w:t>«История бумаги»,</w:t>
      </w:r>
      <w:r w:rsidRPr="00A42FBE">
        <w:rPr>
          <w:rFonts w:ascii="Times New Roman" w:eastAsia="Times New Roman" w:hAnsi="Times New Roman" w:cs="Times New Roman"/>
          <w:bCs/>
          <w:color w:val="000000"/>
          <w:sz w:val="28"/>
          <w:szCs w:val="28"/>
          <w:lang w:eastAsia="ru-RU"/>
        </w:rPr>
        <w:t xml:space="preserve"> объяснения, показ, рассматривание образца;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color w:val="000000"/>
          <w:sz w:val="28"/>
          <w:szCs w:val="28"/>
          <w:lang w:eastAsia="ru-RU"/>
        </w:rPr>
        <w:t xml:space="preserve">материалы: бумага цветная, картон;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color w:val="000000"/>
          <w:sz w:val="28"/>
          <w:szCs w:val="28"/>
          <w:lang w:eastAsia="ru-RU"/>
        </w:rPr>
        <w:lastRenderedPageBreak/>
        <w:t xml:space="preserve">инструменты: ножницы, клей, трафареты, простые карандаши, линейки; способы изготовления: разметка на бумаге, обведения трафарета, сгибание бумаги по инструкционной карте, плетение полосок из бумаги; контроль – кроссворд.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 xml:space="preserve">Практика: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4.1. – 4.2. Упаковка для подарка. Коробочка из картона.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4.3. – 4.4. Изготовление лодочки из бумаги.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4.5. – 4.6. Поделка из бумаги «Конь».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4.7. – 4.8. Изготовление новогодних украшений из бумаги.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4.9. – 4.10. Плетение из бумаги «сердечко-</w:t>
      </w:r>
      <w:proofErr w:type="spellStart"/>
      <w:r w:rsidRPr="00A42FBE">
        <w:rPr>
          <w:rFonts w:ascii="Times New Roman" w:eastAsia="Times New Roman" w:hAnsi="Times New Roman" w:cs="Times New Roman"/>
          <w:sz w:val="28"/>
          <w:szCs w:val="28"/>
          <w:lang w:eastAsia="ru-RU"/>
        </w:rPr>
        <w:t>валентинка</w:t>
      </w:r>
      <w:proofErr w:type="spellEnd"/>
      <w:r w:rsidRPr="00A42FBE">
        <w:rPr>
          <w:rFonts w:ascii="Times New Roman" w:eastAsia="Times New Roman" w:hAnsi="Times New Roman" w:cs="Times New Roman"/>
          <w:sz w:val="28"/>
          <w:szCs w:val="28"/>
          <w:lang w:eastAsia="ru-RU"/>
        </w:rPr>
        <w:t>».</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4.11. – 4.12. Плетение из бумаги «Ёжик».</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5. Работа с нитками (10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Беседа: об изготовлении ниток из шерсти; выбор ниток для плетения, пришивания пуговиц, объяснения, показ, рассматривание образца;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материалы: нитки для вязания, катушечные №40 разных цветов, пуговицы цветные;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инструменты: иглы, ножницы, портновские булавки, </w:t>
      </w:r>
      <w:proofErr w:type="spellStart"/>
      <w:r w:rsidRPr="00A42FBE">
        <w:rPr>
          <w:rFonts w:ascii="Times New Roman" w:eastAsia="Times New Roman" w:hAnsi="Times New Roman" w:cs="Times New Roman"/>
          <w:sz w:val="28"/>
          <w:szCs w:val="28"/>
          <w:lang w:eastAsia="ru-RU"/>
        </w:rPr>
        <w:t>нитковдеватели</w:t>
      </w:r>
      <w:proofErr w:type="spellEnd"/>
      <w:r w:rsidRPr="00A42FBE">
        <w:rPr>
          <w:rFonts w:ascii="Times New Roman" w:eastAsia="Times New Roman" w:hAnsi="Times New Roman" w:cs="Times New Roman"/>
          <w:sz w:val="28"/>
          <w:szCs w:val="28"/>
          <w:lang w:eastAsia="ru-RU"/>
        </w:rPr>
        <w:t xml:space="preserve">, </w:t>
      </w:r>
      <w:proofErr w:type="spellStart"/>
      <w:r w:rsidRPr="00A42FBE">
        <w:rPr>
          <w:rFonts w:ascii="Times New Roman" w:eastAsia="Times New Roman" w:hAnsi="Times New Roman" w:cs="Times New Roman"/>
          <w:sz w:val="28"/>
          <w:szCs w:val="28"/>
          <w:lang w:eastAsia="ru-RU"/>
        </w:rPr>
        <w:t>вспарыватели</w:t>
      </w:r>
      <w:proofErr w:type="spellEnd"/>
      <w:r w:rsidRPr="00A42FBE">
        <w:rPr>
          <w:rFonts w:ascii="Times New Roman" w:eastAsia="Times New Roman" w:hAnsi="Times New Roman" w:cs="Times New Roman"/>
          <w:sz w:val="28"/>
          <w:szCs w:val="28"/>
          <w:lang w:eastAsia="ru-RU"/>
        </w:rPr>
        <w:t xml:space="preserve">.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способы изготовления: обвитие ниток на рамке, плетение способом дерганье, связывание ниток между собой, пришивание пуговиц, сшивание тканей; контроль – тестирование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Практика: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5.1. – 5.2. Рамка для фотографии «Листок».</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5.3. – 5.4. Плетение из ниток закладки (способ дёрганье).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5.5. – 5.6. Изготовление куклы из ниток.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5.7. – 5.8. Пришивание пуговиц с двумя дырочками «Подставка под горячее»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5.9. – 5.10. Брелок для ключей из ткани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sz w:val="28"/>
          <w:szCs w:val="28"/>
          <w:lang w:eastAsia="ru-RU"/>
        </w:rPr>
        <w:t>6.</w:t>
      </w:r>
      <w:r w:rsidRPr="00A42FBE">
        <w:rPr>
          <w:rFonts w:ascii="Times New Roman" w:eastAsia="Times New Roman" w:hAnsi="Times New Roman" w:cs="Times New Roman"/>
          <w:i/>
          <w:sz w:val="28"/>
          <w:szCs w:val="28"/>
          <w:lang w:eastAsia="ru-RU"/>
        </w:rPr>
        <w:t xml:space="preserve"> Работа по вышивке (10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вышивка на картоне и на ткани, история ее возникновения, ее назначение; выбор ниток для вышивки; объяснения, показ, рассматривание образца;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материалы: иглы для вышивания, нитки мулине, цветной картон, рисунки для вышивки по картону и ткани, ткань для вышивки, простые карандаши, копировальная бумага;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инструменты: иглы, ножницы, портновские булавки, простые карандаши, </w:t>
      </w:r>
      <w:proofErr w:type="spellStart"/>
      <w:r w:rsidRPr="00A42FBE">
        <w:rPr>
          <w:rFonts w:ascii="Times New Roman" w:eastAsia="Times New Roman" w:hAnsi="Times New Roman" w:cs="Times New Roman"/>
          <w:sz w:val="28"/>
          <w:szCs w:val="28"/>
          <w:lang w:eastAsia="ru-RU"/>
        </w:rPr>
        <w:t>нитковдеватели</w:t>
      </w:r>
      <w:proofErr w:type="spellEnd"/>
      <w:r w:rsidRPr="00A42FBE">
        <w:rPr>
          <w:rFonts w:ascii="Times New Roman" w:eastAsia="Times New Roman" w:hAnsi="Times New Roman" w:cs="Times New Roman"/>
          <w:sz w:val="28"/>
          <w:szCs w:val="28"/>
          <w:lang w:eastAsia="ru-RU"/>
        </w:rPr>
        <w:t xml:space="preserve">, </w:t>
      </w:r>
      <w:proofErr w:type="spellStart"/>
      <w:r w:rsidRPr="00A42FBE">
        <w:rPr>
          <w:rFonts w:ascii="Times New Roman" w:eastAsia="Times New Roman" w:hAnsi="Times New Roman" w:cs="Times New Roman"/>
          <w:sz w:val="28"/>
          <w:szCs w:val="28"/>
          <w:lang w:eastAsia="ru-RU"/>
        </w:rPr>
        <w:t>вспарыватели</w:t>
      </w:r>
      <w:proofErr w:type="spellEnd"/>
      <w:r w:rsidRPr="00A42FBE">
        <w:rPr>
          <w:rFonts w:ascii="Times New Roman" w:eastAsia="Times New Roman" w:hAnsi="Times New Roman" w:cs="Times New Roman"/>
          <w:sz w:val="28"/>
          <w:szCs w:val="28"/>
          <w:lang w:eastAsia="ru-RU"/>
        </w:rPr>
        <w:t>.</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способы изготовления: вышивка по картону и ткани; контроль – кроссворд.</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Практика:</w:t>
      </w:r>
    </w:p>
    <w:p w:rsidR="00A42FBE" w:rsidRPr="00A42FBE" w:rsidRDefault="00A42FBE" w:rsidP="00A42FBE">
      <w:pPr>
        <w:widowControl w:val="0"/>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6.1–6.4. Вышивка по картону «Звери».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6.5. – 6.10. Вышивка на ткани нитками мулине «цветы».</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sz w:val="28"/>
          <w:szCs w:val="28"/>
          <w:lang w:eastAsia="ru-RU"/>
        </w:rPr>
        <w:lastRenderedPageBreak/>
        <w:t xml:space="preserve"> </w:t>
      </w:r>
      <w:r w:rsidRPr="00A42FBE">
        <w:rPr>
          <w:rFonts w:ascii="Times New Roman" w:eastAsia="Times New Roman" w:hAnsi="Times New Roman" w:cs="Times New Roman"/>
          <w:i/>
          <w:sz w:val="28"/>
          <w:szCs w:val="28"/>
          <w:lang w:eastAsia="ru-RU"/>
        </w:rPr>
        <w:t xml:space="preserve">7. </w:t>
      </w:r>
      <w:proofErr w:type="spellStart"/>
      <w:r w:rsidRPr="00A42FBE">
        <w:rPr>
          <w:rFonts w:ascii="Times New Roman" w:eastAsia="Times New Roman" w:hAnsi="Times New Roman" w:cs="Times New Roman"/>
          <w:i/>
          <w:sz w:val="28"/>
          <w:szCs w:val="28"/>
          <w:lang w:eastAsia="ru-RU"/>
        </w:rPr>
        <w:t>Изонить</w:t>
      </w:r>
      <w:proofErr w:type="spellEnd"/>
      <w:r w:rsidRPr="00A42FBE">
        <w:rPr>
          <w:rFonts w:ascii="Times New Roman" w:eastAsia="Times New Roman" w:hAnsi="Times New Roman" w:cs="Times New Roman"/>
          <w:i/>
          <w:sz w:val="28"/>
          <w:szCs w:val="28"/>
          <w:lang w:eastAsia="ru-RU"/>
        </w:rPr>
        <w:t xml:space="preserve"> (6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История вышивки «</w:t>
      </w:r>
      <w:proofErr w:type="spellStart"/>
      <w:r w:rsidRPr="00A42FBE">
        <w:rPr>
          <w:rFonts w:ascii="Times New Roman" w:eastAsia="Times New Roman" w:hAnsi="Times New Roman" w:cs="Times New Roman"/>
          <w:sz w:val="28"/>
          <w:szCs w:val="28"/>
          <w:lang w:eastAsia="ru-RU"/>
        </w:rPr>
        <w:t>Изонить</w:t>
      </w:r>
      <w:proofErr w:type="spellEnd"/>
      <w:r w:rsidRPr="00A42FBE">
        <w:rPr>
          <w:rFonts w:ascii="Times New Roman" w:eastAsia="Times New Roman" w:hAnsi="Times New Roman" w:cs="Times New Roman"/>
          <w:sz w:val="28"/>
          <w:szCs w:val="28"/>
          <w:lang w:eastAsia="ru-RU"/>
        </w:rPr>
        <w:t xml:space="preserve">»,  объяснения, показ, рассматривание образца, нанесение рисунка на картон с помощью линейки и циркуля, заполнение круга, угла по цифрам, прокалывание дырочек иглой по рисунку;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материалы: нитки мулине, цветной картон, рисунки для вышивки, толстая ткань.</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инструменты: простые карандаши, иглы для вышивания, портновские булавки.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способы изготовления: вышивка по картону и ткани; контроль – кроссворд.</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Практика: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7.1. – 7.2 Открытка - «Вечный огонь».</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7.3. – 7.4. Рыбка.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7.5. – 7.6. Колокольчики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 xml:space="preserve">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8. Вышивка лентами на картоне (10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познакомить с техникой безопасности в работе с иглами для вышивки лентами, пользоваться трафаретом, делать разметку узора.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Материалы: ленты, бумажные тарелочки,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Инструменты: карандаши простые, иглы для вышивки лентами.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Способы изготовления: нанесение рисунка простым карандашом, по трафарету нанести точки, вышивка лентами по точкам.</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Практика: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8.1. – 8.2. мяч</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8.3. – 8.4. яблоко</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8.5. – 8.6. колокольчики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8.7. – 8.8. солнышко</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8.9. – 8.10. Катюша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9. Аппликация (6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объяснение составления композиции из элементов цветов, листьев, шаров; показ обводки по трафарету и вырезывание деталей;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материалы: цветная бумага, клей, тонированная  бумага А-2;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Инструменты: ножницы, трафареты цветов, шаров, листьев, простые карандаши.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способы изготовления: рисование на цветной бумаге по трафарету, вырезывание деталей, наклеивание на тонированную бумагу, составление композиции; контроль – тестирование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Практика: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9.1.- 9.2. Аппликация по изготовлению поздравительной открытки учителю (коллективная работа).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9.3 - 9.4. Аппликация. Изготовление открытки ветеранам-блокадникам.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9.5. - 9.6 Аппликация. Изготовление открытки ветеранам ВОВ.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 xml:space="preserve">10. </w:t>
      </w:r>
      <w:proofErr w:type="spellStart"/>
      <w:r w:rsidRPr="00A42FBE">
        <w:rPr>
          <w:rFonts w:ascii="Times New Roman" w:eastAsia="Times New Roman" w:hAnsi="Times New Roman" w:cs="Times New Roman"/>
          <w:i/>
          <w:sz w:val="28"/>
          <w:szCs w:val="28"/>
          <w:lang w:eastAsia="ru-RU"/>
        </w:rPr>
        <w:t>Бисероплетение</w:t>
      </w:r>
      <w:proofErr w:type="spellEnd"/>
      <w:r w:rsidRPr="00A42FBE">
        <w:rPr>
          <w:rFonts w:ascii="Times New Roman" w:eastAsia="Times New Roman" w:hAnsi="Times New Roman" w:cs="Times New Roman"/>
          <w:i/>
          <w:sz w:val="28"/>
          <w:szCs w:val="28"/>
          <w:lang w:eastAsia="ru-RU"/>
        </w:rPr>
        <w:t xml:space="preserve"> (12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познакомить с техникой низания </w:t>
      </w:r>
      <w:proofErr w:type="spellStart"/>
      <w:r w:rsidRPr="00A42FBE">
        <w:rPr>
          <w:rFonts w:ascii="Times New Roman" w:eastAsia="Times New Roman" w:hAnsi="Times New Roman" w:cs="Times New Roman"/>
          <w:sz w:val="28"/>
          <w:szCs w:val="28"/>
          <w:lang w:eastAsia="ru-RU"/>
        </w:rPr>
        <w:t>биссера</w:t>
      </w:r>
      <w:proofErr w:type="spellEnd"/>
      <w:r w:rsidRPr="00A42FBE">
        <w:rPr>
          <w:rFonts w:ascii="Times New Roman" w:eastAsia="Times New Roman" w:hAnsi="Times New Roman" w:cs="Times New Roman"/>
          <w:sz w:val="28"/>
          <w:szCs w:val="28"/>
          <w:lang w:eastAsia="ru-RU"/>
        </w:rPr>
        <w:t xml:space="preserve"> на проволоку.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Материалы: бисер разного цвета и размера, проволока тонкая, схемы на каждого ребенка.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Способы изготовления: </w:t>
      </w:r>
      <w:proofErr w:type="spellStart"/>
      <w:r w:rsidRPr="00A42FBE">
        <w:rPr>
          <w:rFonts w:ascii="Times New Roman" w:eastAsia="Times New Roman" w:hAnsi="Times New Roman" w:cs="Times New Roman"/>
          <w:sz w:val="28"/>
          <w:szCs w:val="28"/>
          <w:lang w:eastAsia="ru-RU"/>
        </w:rPr>
        <w:t>нанизание</w:t>
      </w:r>
      <w:proofErr w:type="spellEnd"/>
      <w:r w:rsidRPr="00A42FBE">
        <w:rPr>
          <w:rFonts w:ascii="Times New Roman" w:eastAsia="Times New Roman" w:hAnsi="Times New Roman" w:cs="Times New Roman"/>
          <w:sz w:val="28"/>
          <w:szCs w:val="28"/>
          <w:lang w:eastAsia="ru-RU"/>
        </w:rPr>
        <w:t xml:space="preserve"> бисера  на проволоку по схеме.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Практика: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7.1 – 7.4 Ящерица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7.5. – 7.8. Рыбка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7.9. – 7.12. Человечек из стекляруса.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b/>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СОДЕРЖАНИЕ ОБРАЗОВАТЕЛЬНОЙ ПРОГРАММЫ</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center"/>
        <w:rPr>
          <w:rFonts w:ascii="Times New Roman" w:eastAsia="Times New Roman" w:hAnsi="Times New Roman" w:cs="Times New Roman"/>
          <w:b/>
          <w:i/>
          <w:sz w:val="28"/>
          <w:szCs w:val="28"/>
          <w:lang w:eastAsia="ru-RU"/>
        </w:rPr>
      </w:pPr>
      <w:r w:rsidRPr="00A42FBE">
        <w:rPr>
          <w:rFonts w:ascii="Times New Roman" w:eastAsia="Times New Roman" w:hAnsi="Times New Roman" w:cs="Times New Roman"/>
          <w:b/>
          <w:i/>
          <w:sz w:val="28"/>
          <w:szCs w:val="28"/>
          <w:lang w:eastAsia="ru-RU"/>
        </w:rPr>
        <w:t>2 год обучения</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r w:rsidRPr="00A42FBE">
        <w:rPr>
          <w:rFonts w:ascii="Times New Roman" w:eastAsia="Times New Roman" w:hAnsi="Times New Roman" w:cs="Times New Roman"/>
          <w:bCs/>
          <w:color w:val="000000"/>
          <w:sz w:val="28"/>
          <w:szCs w:val="28"/>
          <w:lang w:eastAsia="ru-RU"/>
        </w:rPr>
        <w:t>1.</w:t>
      </w:r>
      <w:r w:rsidRPr="00A42FBE">
        <w:rPr>
          <w:rFonts w:ascii="Times New Roman" w:eastAsia="Times New Roman" w:hAnsi="Times New Roman" w:cs="Times New Roman"/>
          <w:bCs/>
          <w:i/>
          <w:color w:val="000000"/>
          <w:sz w:val="28"/>
          <w:szCs w:val="28"/>
          <w:lang w:eastAsia="ru-RU"/>
        </w:rPr>
        <w:t xml:space="preserve"> Вводное занятие.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Теория: </w:t>
      </w:r>
      <w:r w:rsidRPr="00A42FBE">
        <w:rPr>
          <w:rFonts w:ascii="Times New Roman" w:eastAsia="Times New Roman" w:hAnsi="Times New Roman" w:cs="Times New Roman"/>
          <w:bCs/>
          <w:color w:val="000000"/>
          <w:sz w:val="28"/>
          <w:szCs w:val="28"/>
          <w:lang w:eastAsia="ru-RU"/>
        </w:rPr>
        <w:t>Знакомство с программой 2 года обучения, используя иллюстрации изделий из бумаги, ниток, бисера, лент.</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Практика: </w:t>
      </w:r>
      <w:r w:rsidRPr="00A42FBE">
        <w:rPr>
          <w:rFonts w:ascii="Times New Roman" w:eastAsia="Times New Roman" w:hAnsi="Times New Roman" w:cs="Times New Roman"/>
          <w:bCs/>
          <w:color w:val="000000"/>
          <w:sz w:val="28"/>
          <w:szCs w:val="28"/>
          <w:lang w:eastAsia="ru-RU"/>
        </w:rPr>
        <w:t>Рассматривание журналов «Валентина», «Анна», «Креатив».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2. </w:t>
      </w:r>
      <w:proofErr w:type="spellStart"/>
      <w:r w:rsidRPr="00A42FBE">
        <w:rPr>
          <w:rFonts w:ascii="Times New Roman" w:eastAsia="Times New Roman" w:hAnsi="Times New Roman" w:cs="Times New Roman"/>
          <w:bCs/>
          <w:i/>
          <w:color w:val="000000"/>
          <w:sz w:val="28"/>
          <w:szCs w:val="28"/>
          <w:lang w:eastAsia="ru-RU"/>
        </w:rPr>
        <w:t>Цветоведение</w:t>
      </w:r>
      <w:proofErr w:type="spellEnd"/>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Теория: </w:t>
      </w:r>
      <w:r w:rsidRPr="00A42FBE">
        <w:rPr>
          <w:rFonts w:ascii="Times New Roman" w:eastAsia="Times New Roman" w:hAnsi="Times New Roman" w:cs="Times New Roman"/>
          <w:bCs/>
          <w:color w:val="000000"/>
          <w:sz w:val="28"/>
          <w:szCs w:val="28"/>
          <w:lang w:eastAsia="ru-RU"/>
        </w:rPr>
        <w:t>Цветовой спектр. Основные цвета. Промежуточные цвета, оттенки. Материалы: акварельные краски, кисти, бумага, вода.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Практика:</w:t>
      </w:r>
      <w:r w:rsidRPr="00A42FBE">
        <w:rPr>
          <w:rFonts w:ascii="Times New Roman" w:eastAsia="Times New Roman" w:hAnsi="Times New Roman" w:cs="Times New Roman"/>
          <w:bCs/>
          <w:color w:val="000000"/>
          <w:sz w:val="28"/>
          <w:szCs w:val="28"/>
          <w:lang w:eastAsia="ru-RU"/>
        </w:rPr>
        <w:t xml:space="preserve"> Рисование акварельными красками, используя смешивание цветов.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 3. Материаловедение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Теория: </w:t>
      </w:r>
      <w:r w:rsidRPr="00A42FBE">
        <w:rPr>
          <w:rFonts w:ascii="Times New Roman" w:eastAsia="Times New Roman" w:hAnsi="Times New Roman" w:cs="Times New Roman"/>
          <w:bCs/>
          <w:color w:val="000000"/>
          <w:sz w:val="28"/>
          <w:szCs w:val="28"/>
          <w:lang w:eastAsia="ru-RU"/>
        </w:rPr>
        <w:t xml:space="preserve"> Повторение материала по теме «Свойства бумаги», «Бисер», «Ленты». Знакомство со свойствами шелковых и хлопковых ниток.</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i/>
          <w:color w:val="000000"/>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i/>
          <w:color w:val="000000"/>
          <w:sz w:val="28"/>
          <w:szCs w:val="28"/>
          <w:lang w:eastAsia="ru-RU"/>
        </w:rPr>
        <w:t xml:space="preserve">Практика: </w:t>
      </w:r>
      <w:r w:rsidRPr="00A42FBE">
        <w:rPr>
          <w:rFonts w:ascii="Times New Roman" w:eastAsia="Times New Roman" w:hAnsi="Times New Roman" w:cs="Times New Roman"/>
          <w:bCs/>
          <w:color w:val="000000"/>
          <w:sz w:val="28"/>
          <w:szCs w:val="28"/>
          <w:lang w:eastAsia="ru-RU"/>
        </w:rPr>
        <w:t>Различие бумаги на ощупь.</w:t>
      </w:r>
      <w:r w:rsidRPr="00A42FBE">
        <w:rPr>
          <w:rFonts w:ascii="Times New Roman" w:eastAsia="Times New Roman" w:hAnsi="Times New Roman" w:cs="Times New Roman"/>
          <w:bCs/>
          <w:i/>
          <w:color w:val="000000"/>
          <w:sz w:val="28"/>
          <w:szCs w:val="28"/>
          <w:lang w:eastAsia="ru-RU"/>
        </w:rPr>
        <w:t xml:space="preserve"> </w:t>
      </w:r>
      <w:r w:rsidRPr="00A42FBE">
        <w:rPr>
          <w:rFonts w:ascii="Times New Roman" w:eastAsia="Times New Roman" w:hAnsi="Times New Roman" w:cs="Times New Roman"/>
          <w:bCs/>
          <w:color w:val="000000"/>
          <w:sz w:val="28"/>
          <w:szCs w:val="28"/>
          <w:lang w:eastAsia="ru-RU"/>
        </w:rPr>
        <w:t>Изготовление каталога видов ниток, лент.</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4. Работа с бумагой (12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w:t>
      </w:r>
      <w:r w:rsidRPr="00A42FBE">
        <w:rPr>
          <w:rFonts w:ascii="Times New Roman" w:eastAsia="Times New Roman" w:hAnsi="Times New Roman" w:cs="Times New Roman"/>
          <w:bCs/>
          <w:color w:val="000000"/>
          <w:sz w:val="28"/>
          <w:szCs w:val="28"/>
          <w:lang w:eastAsia="ru-RU"/>
        </w:rPr>
        <w:t xml:space="preserve">Беседы об </w:t>
      </w:r>
      <w:proofErr w:type="gramStart"/>
      <w:r w:rsidRPr="00A42FBE">
        <w:rPr>
          <w:rFonts w:ascii="Times New Roman" w:eastAsia="Times New Roman" w:hAnsi="Times New Roman" w:cs="Times New Roman"/>
          <w:bCs/>
          <w:color w:val="000000"/>
          <w:sz w:val="28"/>
          <w:szCs w:val="28"/>
          <w:lang w:eastAsia="ru-RU"/>
        </w:rPr>
        <w:t xml:space="preserve">-  </w:t>
      </w:r>
      <w:r w:rsidRPr="00A42FBE">
        <w:rPr>
          <w:rFonts w:ascii="Times New Roman" w:eastAsia="Times New Roman" w:hAnsi="Times New Roman" w:cs="Times New Roman"/>
          <w:sz w:val="28"/>
          <w:szCs w:val="28"/>
          <w:lang w:eastAsia="ru-RU"/>
        </w:rPr>
        <w:t>«</w:t>
      </w:r>
      <w:proofErr w:type="gramEnd"/>
      <w:r w:rsidRPr="00A42FBE">
        <w:rPr>
          <w:rFonts w:ascii="Times New Roman" w:eastAsia="Times New Roman" w:hAnsi="Times New Roman" w:cs="Times New Roman"/>
          <w:sz w:val="28"/>
          <w:szCs w:val="28"/>
          <w:lang w:eastAsia="ru-RU"/>
        </w:rPr>
        <w:t>История оригами»</w:t>
      </w:r>
      <w:r w:rsidRPr="00A42FBE">
        <w:rPr>
          <w:rFonts w:ascii="Times New Roman" w:eastAsia="Times New Roman" w:hAnsi="Times New Roman" w:cs="Times New Roman"/>
          <w:bCs/>
          <w:color w:val="000000"/>
          <w:sz w:val="28"/>
          <w:szCs w:val="28"/>
          <w:lang w:eastAsia="ru-RU"/>
        </w:rPr>
        <w:t xml:space="preserve">, «История ножниц»,  «История игл, булавок», объяснения, показ, рассматривание образца;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color w:val="000000"/>
          <w:sz w:val="28"/>
          <w:szCs w:val="28"/>
          <w:lang w:eastAsia="ru-RU"/>
        </w:rPr>
        <w:t xml:space="preserve">материалы: бумага цветная, картон;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color w:val="000000"/>
          <w:sz w:val="28"/>
          <w:szCs w:val="28"/>
          <w:lang w:eastAsia="ru-RU"/>
        </w:rPr>
        <w:t xml:space="preserve">инструменты: ножницы, клей, трафареты, простые карандаши, линейки;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color w:val="000000"/>
          <w:sz w:val="28"/>
          <w:szCs w:val="28"/>
          <w:lang w:eastAsia="ru-RU"/>
        </w:rPr>
        <w:t>способы изготовления: разметка на бумаге, обведения трафарета, сгибание бумаги по инструкционной карте;  техника безопасности работы с колющими и режущими инструментами; контроль – кроссворд.</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color w:val="000000"/>
          <w:sz w:val="28"/>
          <w:szCs w:val="28"/>
          <w:lang w:eastAsia="ru-RU"/>
        </w:rPr>
        <w:lastRenderedPageBreak/>
        <w:t xml:space="preserve">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 xml:space="preserve">Практика:     </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4.1 – 4.2. Оригами «Осенний букет».</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4.3 – 4.4. Оригами «Стрелочка».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4.5 – 4.6.  Оригами «Солнце дружбы»</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4.7. – 4.8. Посуда из полос гофрированной бумаги</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4.9 – 4.10. Кукольная мебель из бумаги</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4.11 – 4.12. </w:t>
      </w:r>
      <w:proofErr w:type="spellStart"/>
      <w:r w:rsidRPr="00A42FBE">
        <w:rPr>
          <w:rFonts w:ascii="Times New Roman" w:eastAsia="Times New Roman" w:hAnsi="Times New Roman" w:cs="Times New Roman"/>
          <w:sz w:val="28"/>
          <w:szCs w:val="20"/>
          <w:lang w:eastAsia="ru-RU"/>
        </w:rPr>
        <w:t>Карандашницы</w:t>
      </w:r>
      <w:proofErr w:type="spellEnd"/>
      <w:r w:rsidRPr="00A42FBE">
        <w:rPr>
          <w:rFonts w:ascii="Times New Roman" w:eastAsia="Times New Roman" w:hAnsi="Times New Roman" w:cs="Times New Roman"/>
          <w:sz w:val="28"/>
          <w:szCs w:val="20"/>
          <w:lang w:eastAsia="ru-RU"/>
        </w:rPr>
        <w:t xml:space="preserve"> из бумаги и картона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5. Работа с нитками (6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roofErr w:type="gramStart"/>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Беседы</w:t>
      </w:r>
      <w:proofErr w:type="gramEnd"/>
      <w:r w:rsidRPr="00A42FBE">
        <w:rPr>
          <w:rFonts w:ascii="Times New Roman" w:eastAsia="Times New Roman" w:hAnsi="Times New Roman" w:cs="Times New Roman"/>
          <w:sz w:val="28"/>
          <w:szCs w:val="28"/>
          <w:lang w:eastAsia="ru-RU"/>
        </w:rPr>
        <w:t xml:space="preserve">  об изготовлении ниток из хлопка, шелка; рассматривание и сравнивание ниток разного качества; выбор ниток для плетения; объяснения, показ, рассматривание образца;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материалы: нитки для плетения разных цветов;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способы изготовления: обвитие ниток на рамке, косое плетение, плетение на дощечках, контроль – тестирование.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i/>
          <w:sz w:val="28"/>
          <w:szCs w:val="20"/>
          <w:lang w:eastAsia="ru-RU"/>
        </w:rPr>
        <w:t>Практика: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2.1. – 2.2. Плетение из 4 ниток 2-х цветов.</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2.3. – 2.4. Косое плетение из ниток двух цветов.</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2.5. – 2.6. Рамка для фотографий форма по замыслу детей</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u w:val="single"/>
          <w:lang w:eastAsia="ru-RU"/>
        </w:rPr>
      </w:pPr>
      <w:r w:rsidRPr="00A42FBE">
        <w:rPr>
          <w:rFonts w:ascii="Times New Roman" w:eastAsia="Times New Roman" w:hAnsi="Times New Roman" w:cs="Times New Roman"/>
          <w:i/>
          <w:sz w:val="28"/>
          <w:szCs w:val="28"/>
          <w:lang w:eastAsia="ru-RU"/>
        </w:rPr>
        <w:t xml:space="preserve">6. </w:t>
      </w:r>
      <w:proofErr w:type="spellStart"/>
      <w:r w:rsidRPr="00A42FBE">
        <w:rPr>
          <w:rFonts w:ascii="Times New Roman" w:eastAsia="Times New Roman" w:hAnsi="Times New Roman" w:cs="Times New Roman"/>
          <w:i/>
          <w:sz w:val="28"/>
          <w:szCs w:val="28"/>
          <w:u w:val="single"/>
          <w:lang w:eastAsia="ru-RU"/>
        </w:rPr>
        <w:t>Изонить</w:t>
      </w:r>
      <w:proofErr w:type="spellEnd"/>
      <w:r w:rsidRPr="00A42FBE">
        <w:rPr>
          <w:rFonts w:ascii="Times New Roman" w:eastAsia="Times New Roman" w:hAnsi="Times New Roman" w:cs="Times New Roman"/>
          <w:i/>
          <w:sz w:val="28"/>
          <w:szCs w:val="28"/>
          <w:u w:val="single"/>
          <w:lang w:eastAsia="ru-RU"/>
        </w:rPr>
        <w:t xml:space="preserve"> </w:t>
      </w:r>
      <w:proofErr w:type="gramStart"/>
      <w:r w:rsidRPr="00A42FBE">
        <w:rPr>
          <w:rFonts w:ascii="Times New Roman" w:eastAsia="Times New Roman" w:hAnsi="Times New Roman" w:cs="Times New Roman"/>
          <w:i/>
          <w:sz w:val="28"/>
          <w:szCs w:val="28"/>
          <w:u w:val="single"/>
          <w:lang w:eastAsia="ru-RU"/>
        </w:rPr>
        <w:t>( 8</w:t>
      </w:r>
      <w:proofErr w:type="gramEnd"/>
      <w:r w:rsidRPr="00A42FBE">
        <w:rPr>
          <w:rFonts w:ascii="Times New Roman" w:eastAsia="Times New Roman" w:hAnsi="Times New Roman" w:cs="Times New Roman"/>
          <w:i/>
          <w:sz w:val="28"/>
          <w:szCs w:val="28"/>
          <w:u w:val="single"/>
          <w:lang w:eastAsia="ru-RU"/>
        </w:rPr>
        <w:t xml:space="preserve">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 xml:space="preserve">Теория:  </w:t>
      </w:r>
      <w:r w:rsidRPr="00A42FBE">
        <w:rPr>
          <w:rFonts w:ascii="Times New Roman" w:eastAsia="Times New Roman" w:hAnsi="Times New Roman" w:cs="Times New Roman"/>
          <w:sz w:val="28"/>
          <w:szCs w:val="28"/>
          <w:lang w:eastAsia="ru-RU"/>
        </w:rPr>
        <w:t>Определение вышивки «</w:t>
      </w:r>
      <w:proofErr w:type="spellStart"/>
      <w:r w:rsidRPr="00A42FBE">
        <w:rPr>
          <w:rFonts w:ascii="Times New Roman" w:eastAsia="Times New Roman" w:hAnsi="Times New Roman" w:cs="Times New Roman"/>
          <w:sz w:val="28"/>
          <w:szCs w:val="28"/>
          <w:lang w:eastAsia="ru-RU"/>
        </w:rPr>
        <w:t>Изонить</w:t>
      </w:r>
      <w:proofErr w:type="spellEnd"/>
      <w:r w:rsidRPr="00A42FBE">
        <w:rPr>
          <w:rFonts w:ascii="Times New Roman" w:eastAsia="Times New Roman" w:hAnsi="Times New Roman" w:cs="Times New Roman"/>
          <w:sz w:val="28"/>
          <w:szCs w:val="28"/>
          <w:lang w:eastAsia="ru-RU"/>
        </w:rPr>
        <w:t xml:space="preserve">»,  объяснения, показ, рассматривание образца,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материалы: нитки мулине, цветной картон, рисунки для вышивки;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инструменты: иглы для вышивания, портновские булавки, ножницы.</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способы изготовления: нанесение рисунка на картон с помощью схем; прокалывание дырочек иглой по рисунку, вышивка по картону, заполняя углы и окружности в определенном порядке; контроль – кроссворд.</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Практика: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6.1. – 6.2. Закладка на картоне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6.3. – 6.4. Котенок на бархатной бумаге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6.5. – 6.6. Зайчик</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6.7. – 6.8. Сердечко</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7. Плетение из бумаги (8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bCs/>
          <w:color w:val="000000"/>
          <w:sz w:val="28"/>
          <w:szCs w:val="28"/>
          <w:lang w:eastAsia="ru-RU"/>
        </w:rPr>
        <w:t xml:space="preserve"> Объяснение, показ, рассматривание образца; беседа о применении плетения из бумаги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color w:val="000000"/>
          <w:sz w:val="28"/>
          <w:szCs w:val="28"/>
          <w:lang w:eastAsia="ru-RU"/>
        </w:rPr>
        <w:t xml:space="preserve">материалы: бумага цветная,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color w:val="000000"/>
          <w:sz w:val="28"/>
          <w:szCs w:val="28"/>
          <w:lang w:eastAsia="ru-RU"/>
        </w:rPr>
        <w:t xml:space="preserve">инструменты: ножницы, трафареты, простые карандаши, линейки;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bCs/>
          <w:color w:val="000000"/>
          <w:sz w:val="28"/>
          <w:szCs w:val="28"/>
          <w:lang w:eastAsia="ru-RU"/>
        </w:rPr>
      </w:pPr>
      <w:r w:rsidRPr="00A42FBE">
        <w:rPr>
          <w:rFonts w:ascii="Times New Roman" w:eastAsia="Times New Roman" w:hAnsi="Times New Roman" w:cs="Times New Roman"/>
          <w:bCs/>
          <w:color w:val="000000"/>
          <w:sz w:val="28"/>
          <w:szCs w:val="28"/>
          <w:lang w:eastAsia="ru-RU"/>
        </w:rPr>
        <w:t xml:space="preserve">способы изготовления: разметка на бумаге, нарезка полос для плетения, обводка трафаретов; контроль – кроссворд. </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Практика:</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7.1. – 7.2. Шахматное плетение из полос </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7.3. – 7.4. Закладка из бумаги</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7.5. – 7.6. Фигурное плетение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7.7. – 7.8. Плетение из уголков.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8. Вышивка лентами (8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познакомить с историей возникновения вышивки лентами, объяснение чтения схем, показ завершения работы,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Материалы: ленты разного цвета, ткань, схемы на каждого ребенка.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Инструменты: иглы для вышивки лентами, карандаши, трафареты, ножницы.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Способы выполнения: разметка рисунка по трафарету, вышивка лентами по разметке.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Практика: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8.1. – 8.4. Косметичка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8.5. – 8.8. Рамка для фотографии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9. Аппликация (14 часов):</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объяснение составления композиции из элементов;  обводки по трафарету и вырезывание деталей;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материалы: цветная бумага, нитки для вязания, различная ткань, клей, тонированная  бумага А-4;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Инструменты: ножницы, трафареты элементов, простые карандаши.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Способы изготовления: рисование на бумаге и ткани по трафарету, вырезывание деталей, наклеивание на тонированную бумагу, составление композиции, накручивание ниток на карандаш, снятие их трубочкой; контроль – тестирование.</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Практика:</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9.1. – 9.2. Коллективная открытка ко дню учителя</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9.3. – 9.4. Черно-белый мишка из Красной книги</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9.5. – 9.6. Новогодняя газета – еловая ветвь.</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9.7. – 9.8. Открытка ко дню защитника Отечества</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9.9. – 9.10. Богатырь (коллаж из ткани)</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9.11. – 9.12. Открытка к женскому дню 8 марта</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sz w:val="28"/>
          <w:szCs w:val="28"/>
          <w:lang w:eastAsia="ru-RU"/>
        </w:rPr>
        <w:t>9.13. – 9.14. Матрешка (коллаж из ткани)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 xml:space="preserve">10. </w:t>
      </w:r>
      <w:proofErr w:type="spellStart"/>
      <w:r w:rsidRPr="00A42FBE">
        <w:rPr>
          <w:rFonts w:ascii="Times New Roman" w:eastAsia="Times New Roman" w:hAnsi="Times New Roman" w:cs="Times New Roman"/>
          <w:i/>
          <w:sz w:val="28"/>
          <w:szCs w:val="28"/>
          <w:lang w:eastAsia="ru-RU"/>
        </w:rPr>
        <w:t>Бисероплетение</w:t>
      </w:r>
      <w:proofErr w:type="spellEnd"/>
      <w:r w:rsidRPr="00A42FBE">
        <w:rPr>
          <w:rFonts w:ascii="Times New Roman" w:eastAsia="Times New Roman" w:hAnsi="Times New Roman" w:cs="Times New Roman"/>
          <w:i/>
          <w:sz w:val="28"/>
          <w:szCs w:val="28"/>
          <w:lang w:eastAsia="ru-RU"/>
        </w:rPr>
        <w:t xml:space="preserve"> (10 часов):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i/>
          <w:sz w:val="28"/>
          <w:szCs w:val="28"/>
          <w:lang w:eastAsia="ru-RU"/>
        </w:rPr>
        <w:t>Теория:</w:t>
      </w:r>
      <w:r w:rsidRPr="00A42FBE">
        <w:rPr>
          <w:rFonts w:ascii="Times New Roman" w:eastAsia="Times New Roman" w:hAnsi="Times New Roman" w:cs="Times New Roman"/>
          <w:sz w:val="28"/>
          <w:szCs w:val="28"/>
          <w:lang w:eastAsia="ru-RU"/>
        </w:rPr>
        <w:t xml:space="preserve"> объяснение чтения схемы, показ завершения работы</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материалы: бисер разного цвета, проволока для </w:t>
      </w:r>
      <w:proofErr w:type="spellStart"/>
      <w:r w:rsidRPr="00A42FBE">
        <w:rPr>
          <w:rFonts w:ascii="Times New Roman" w:eastAsia="Times New Roman" w:hAnsi="Times New Roman" w:cs="Times New Roman"/>
          <w:sz w:val="28"/>
          <w:szCs w:val="28"/>
          <w:lang w:eastAsia="ru-RU"/>
        </w:rPr>
        <w:t>бтисероплетения</w:t>
      </w:r>
      <w:proofErr w:type="spellEnd"/>
      <w:r w:rsidRPr="00A42FBE">
        <w:rPr>
          <w:rFonts w:ascii="Times New Roman" w:eastAsia="Times New Roman" w:hAnsi="Times New Roman" w:cs="Times New Roman"/>
          <w:sz w:val="28"/>
          <w:szCs w:val="28"/>
          <w:lang w:eastAsia="ru-RU"/>
        </w:rPr>
        <w:t xml:space="preserve"> тонкая, схемы на каждого ребенка.</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Способ изготовления: </w:t>
      </w:r>
      <w:proofErr w:type="spellStart"/>
      <w:r w:rsidRPr="00A42FBE">
        <w:rPr>
          <w:rFonts w:ascii="Times New Roman" w:eastAsia="Times New Roman" w:hAnsi="Times New Roman" w:cs="Times New Roman"/>
          <w:sz w:val="28"/>
          <w:szCs w:val="28"/>
          <w:lang w:eastAsia="ru-RU"/>
        </w:rPr>
        <w:t>нанизание</w:t>
      </w:r>
      <w:proofErr w:type="spellEnd"/>
      <w:r w:rsidRPr="00A42FBE">
        <w:rPr>
          <w:rFonts w:ascii="Times New Roman" w:eastAsia="Times New Roman" w:hAnsi="Times New Roman" w:cs="Times New Roman"/>
          <w:sz w:val="28"/>
          <w:szCs w:val="28"/>
          <w:lang w:eastAsia="ru-RU"/>
        </w:rPr>
        <w:t xml:space="preserve"> бисера на проволоку способом плетения навстречу.</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lastRenderedPageBreak/>
        <w:t xml:space="preserve">Практика: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10.1. – 10.5. Браслет</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10.6. – 10.10. брелок для ключей «Крокодильчик»</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color w:val="FF0000"/>
          <w:sz w:val="28"/>
          <w:szCs w:val="28"/>
          <w:u w:val="single"/>
          <w:lang w:eastAsia="ru-RU"/>
        </w:rPr>
      </w:pP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sz w:val="28"/>
          <w:szCs w:val="28"/>
          <w:lang w:eastAsia="ru-RU"/>
        </w:rPr>
      </w:pPr>
      <w:r w:rsidRPr="00A42FBE">
        <w:rPr>
          <w:rFonts w:ascii="Times New Roman" w:eastAsia="Times New Roman" w:hAnsi="Times New Roman" w:cs="Times New Roman"/>
          <w:b/>
          <w:sz w:val="28"/>
          <w:szCs w:val="28"/>
          <w:lang w:eastAsia="ru-RU"/>
        </w:rPr>
        <w:t>СОДЕРЖАНИЕ ОБРАЗОВАТЕЛЬНОЙ ПРОГРАММЫ.</w:t>
      </w: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b/>
          <w:i/>
          <w:sz w:val="28"/>
          <w:szCs w:val="20"/>
          <w:lang w:eastAsia="ru-RU"/>
        </w:rPr>
      </w:pP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i/>
          <w:sz w:val="28"/>
          <w:szCs w:val="20"/>
          <w:lang w:eastAsia="ru-RU"/>
        </w:rPr>
        <w:t>3 год обучения.</w:t>
      </w: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i/>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i/>
          <w:sz w:val="28"/>
          <w:szCs w:val="20"/>
          <w:lang w:eastAsia="ru-RU"/>
        </w:rPr>
        <w:t>1. Вводное занятие (2 часа)</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Теория:</w:t>
      </w:r>
      <w:r w:rsidRPr="00A42FBE">
        <w:rPr>
          <w:rFonts w:ascii="Times New Roman" w:eastAsia="Times New Roman" w:hAnsi="Times New Roman" w:cs="Times New Roman"/>
          <w:sz w:val="28"/>
          <w:szCs w:val="20"/>
          <w:lang w:eastAsia="ru-RU"/>
        </w:rPr>
        <w:t xml:space="preserve">  Демонстрация готовых изделий и цветных иллюстраций вязаных, вышитых, тканых изделий.</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 xml:space="preserve">Практика: </w:t>
      </w:r>
      <w:r w:rsidRPr="00A42FBE">
        <w:rPr>
          <w:rFonts w:ascii="Times New Roman" w:eastAsia="Times New Roman" w:hAnsi="Times New Roman" w:cs="Times New Roman"/>
          <w:sz w:val="28"/>
          <w:szCs w:val="20"/>
          <w:lang w:eastAsia="ru-RU"/>
        </w:rPr>
        <w:t>Рассматривание журналов, иллюстраций с вязаными изделиями, вышитыми и тканными изделиями.</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i/>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i/>
          <w:sz w:val="28"/>
          <w:szCs w:val="20"/>
          <w:lang w:eastAsia="ru-RU"/>
        </w:rPr>
        <w:t>2.</w:t>
      </w:r>
      <w:r w:rsidRPr="00A42FBE">
        <w:rPr>
          <w:rFonts w:ascii="Times New Roman" w:eastAsia="Times New Roman" w:hAnsi="Times New Roman" w:cs="Times New Roman"/>
          <w:i/>
          <w:color w:val="FF0000"/>
          <w:sz w:val="28"/>
          <w:szCs w:val="20"/>
          <w:lang w:eastAsia="ru-RU"/>
        </w:rPr>
        <w:t xml:space="preserve"> </w:t>
      </w:r>
      <w:r w:rsidRPr="00A42FBE">
        <w:rPr>
          <w:rFonts w:ascii="Times New Roman" w:eastAsia="Times New Roman" w:hAnsi="Times New Roman" w:cs="Times New Roman"/>
          <w:i/>
          <w:sz w:val="28"/>
          <w:szCs w:val="20"/>
          <w:lang w:eastAsia="ru-RU"/>
        </w:rPr>
        <w:t>Материаловедение (2 часа)</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Теория:</w:t>
      </w:r>
      <w:r w:rsidRPr="00A42FBE">
        <w:rPr>
          <w:rFonts w:ascii="Times New Roman" w:eastAsia="Times New Roman" w:hAnsi="Times New Roman" w:cs="Times New Roman"/>
          <w:sz w:val="28"/>
          <w:szCs w:val="20"/>
          <w:lang w:eastAsia="ru-RU"/>
        </w:rPr>
        <w:t xml:space="preserve"> Свойства и виды ниток для вязания. Их назначение в вязании изделий: шерстяные для вязания теплых и плотных изделий, хлопковые и льняные нитки для легких изящных изделий. Назначение синтетических ниток зависит от толщины. Назначение в ткачестве, в вышивке. Ткань, используемая для вышивки.</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Практика:</w:t>
      </w:r>
      <w:r w:rsidRPr="00A42FBE">
        <w:rPr>
          <w:rFonts w:ascii="Times New Roman" w:eastAsia="Times New Roman" w:hAnsi="Times New Roman" w:cs="Times New Roman"/>
          <w:sz w:val="28"/>
          <w:szCs w:val="20"/>
          <w:lang w:eastAsia="ru-RU"/>
        </w:rPr>
        <w:t xml:space="preserve"> Определение ниток:</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На ощупь: нитки тонкие, толстые, грубые и т. д.</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По цвету: нитки однотонные, многоцветные.</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По составу: нитки натуральные, искусственные.</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Определение назначения ниток в вязании изделия, ткачества, вышивки.</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i/>
          <w:sz w:val="28"/>
          <w:szCs w:val="20"/>
          <w:lang w:eastAsia="ru-RU"/>
        </w:rPr>
        <w:t xml:space="preserve">3. Основы </w:t>
      </w:r>
      <w:proofErr w:type="spellStart"/>
      <w:r w:rsidRPr="00A42FBE">
        <w:rPr>
          <w:rFonts w:ascii="Times New Roman" w:eastAsia="Times New Roman" w:hAnsi="Times New Roman" w:cs="Times New Roman"/>
          <w:i/>
          <w:sz w:val="28"/>
          <w:szCs w:val="20"/>
          <w:lang w:eastAsia="ru-RU"/>
        </w:rPr>
        <w:t>цветоведения</w:t>
      </w:r>
      <w:proofErr w:type="spellEnd"/>
      <w:r w:rsidRPr="00A42FBE">
        <w:rPr>
          <w:rFonts w:ascii="Times New Roman" w:eastAsia="Times New Roman" w:hAnsi="Times New Roman" w:cs="Times New Roman"/>
          <w:i/>
          <w:sz w:val="28"/>
          <w:szCs w:val="20"/>
          <w:lang w:eastAsia="ru-RU"/>
        </w:rPr>
        <w:t xml:space="preserve"> (2 часа)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Теория:</w:t>
      </w:r>
      <w:r w:rsidRPr="00A42FBE">
        <w:rPr>
          <w:rFonts w:ascii="Times New Roman" w:eastAsia="Times New Roman" w:hAnsi="Times New Roman" w:cs="Times New Roman"/>
          <w:sz w:val="28"/>
          <w:szCs w:val="20"/>
          <w:lang w:eastAsia="ru-RU"/>
        </w:rPr>
        <w:t xml:space="preserve"> Цветовой круг. Разделение цветов на основные и дополнительные, группы холодных, теплых и нейтральных тонов. Правила подбора цветов.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Практика.</w:t>
      </w:r>
      <w:r w:rsidRPr="00A42FBE">
        <w:rPr>
          <w:rFonts w:ascii="Times New Roman" w:eastAsia="Times New Roman" w:hAnsi="Times New Roman" w:cs="Times New Roman"/>
          <w:sz w:val="28"/>
          <w:szCs w:val="20"/>
          <w:lang w:eastAsia="ru-RU"/>
        </w:rPr>
        <w:t xml:space="preserve"> Подбор цветовых сочетаний по оттенкам цвета времен года: зима, весна, лето, осень.</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i/>
          <w:sz w:val="28"/>
          <w:szCs w:val="20"/>
          <w:lang w:eastAsia="ru-RU"/>
        </w:rPr>
        <w:t>4. Основные приемы вязки крючком (15 часов).</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Теория:</w:t>
      </w:r>
      <w:r w:rsidRPr="00A42FBE">
        <w:rPr>
          <w:rFonts w:ascii="Times New Roman" w:eastAsia="Times New Roman" w:hAnsi="Times New Roman" w:cs="Times New Roman"/>
          <w:sz w:val="28"/>
          <w:szCs w:val="20"/>
          <w:lang w:eastAsia="ru-RU"/>
        </w:rPr>
        <w:t xml:space="preserve"> Беседа: «История вязания  крючком».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Материалы: нитки для вязания, схемы вязания петель;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Инструменты: крючки №2,№2,5,№3,№3,5; контроль – практическая работа.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Практика.</w:t>
      </w:r>
      <w:r w:rsidRPr="00A42FBE">
        <w:rPr>
          <w:rFonts w:ascii="Times New Roman" w:eastAsia="Times New Roman" w:hAnsi="Times New Roman" w:cs="Times New Roman"/>
          <w:sz w:val="28"/>
          <w:szCs w:val="20"/>
          <w:lang w:eastAsia="ru-RU"/>
        </w:rPr>
        <w:t xml:space="preserve"> Вязание образцов: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4.1. - 4.2 цепочка из воздушных петель</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4.3. - 4.6. столбик без </w:t>
      </w:r>
      <w:proofErr w:type="spellStart"/>
      <w:r w:rsidRPr="00A42FBE">
        <w:rPr>
          <w:rFonts w:ascii="Times New Roman" w:eastAsia="Times New Roman" w:hAnsi="Times New Roman" w:cs="Times New Roman"/>
          <w:sz w:val="28"/>
          <w:szCs w:val="20"/>
          <w:lang w:eastAsia="ru-RU"/>
        </w:rPr>
        <w:t>накида</w:t>
      </w:r>
      <w:proofErr w:type="spellEnd"/>
      <w:r w:rsidRPr="00A42FBE">
        <w:rPr>
          <w:rFonts w:ascii="Times New Roman" w:eastAsia="Times New Roman" w:hAnsi="Times New Roman" w:cs="Times New Roman"/>
          <w:sz w:val="28"/>
          <w:szCs w:val="20"/>
          <w:lang w:eastAsia="ru-RU"/>
        </w:rPr>
        <w:t xml:space="preserve"> прямыми обратными рядами</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4.7. – 4.10. столбик с одним </w:t>
      </w:r>
      <w:proofErr w:type="spellStart"/>
      <w:r w:rsidRPr="00A42FBE">
        <w:rPr>
          <w:rFonts w:ascii="Times New Roman" w:eastAsia="Times New Roman" w:hAnsi="Times New Roman" w:cs="Times New Roman"/>
          <w:sz w:val="28"/>
          <w:szCs w:val="20"/>
          <w:lang w:eastAsia="ru-RU"/>
        </w:rPr>
        <w:t>накидом</w:t>
      </w:r>
      <w:proofErr w:type="spellEnd"/>
      <w:r w:rsidRPr="00A42FBE">
        <w:rPr>
          <w:rFonts w:ascii="Times New Roman" w:eastAsia="Times New Roman" w:hAnsi="Times New Roman" w:cs="Times New Roman"/>
          <w:sz w:val="28"/>
          <w:szCs w:val="20"/>
          <w:lang w:eastAsia="ru-RU"/>
        </w:rPr>
        <w:t xml:space="preserve"> прямыми и обратными рядами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4.11. – 4.12. </w:t>
      </w:r>
      <w:proofErr w:type="spellStart"/>
      <w:r w:rsidRPr="00A42FBE">
        <w:rPr>
          <w:rFonts w:ascii="Times New Roman" w:eastAsia="Times New Roman" w:hAnsi="Times New Roman" w:cs="Times New Roman"/>
          <w:sz w:val="28"/>
          <w:szCs w:val="20"/>
          <w:lang w:eastAsia="ru-RU"/>
        </w:rPr>
        <w:t>полустолбик</w:t>
      </w:r>
      <w:proofErr w:type="spellEnd"/>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lastRenderedPageBreak/>
        <w:t xml:space="preserve">4.13. – 4.15. столбик с двумя </w:t>
      </w:r>
      <w:proofErr w:type="spellStart"/>
      <w:r w:rsidRPr="00A42FBE">
        <w:rPr>
          <w:rFonts w:ascii="Times New Roman" w:eastAsia="Times New Roman" w:hAnsi="Times New Roman" w:cs="Times New Roman"/>
          <w:sz w:val="28"/>
          <w:szCs w:val="20"/>
          <w:lang w:eastAsia="ru-RU"/>
        </w:rPr>
        <w:t>накидами</w:t>
      </w:r>
      <w:proofErr w:type="spellEnd"/>
      <w:r w:rsidRPr="00A42FBE">
        <w:rPr>
          <w:rFonts w:ascii="Times New Roman" w:eastAsia="Times New Roman" w:hAnsi="Times New Roman" w:cs="Times New Roman"/>
          <w:sz w:val="28"/>
          <w:szCs w:val="20"/>
          <w:lang w:eastAsia="ru-RU"/>
        </w:rPr>
        <w:t xml:space="preserve">.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i/>
          <w:sz w:val="28"/>
          <w:szCs w:val="20"/>
          <w:lang w:eastAsia="ru-RU"/>
        </w:rPr>
        <w:t>5. Основные приемы ручных швов (15 часов).</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 xml:space="preserve">Теория: </w:t>
      </w:r>
      <w:r w:rsidRPr="00A42FBE">
        <w:rPr>
          <w:rFonts w:ascii="Times New Roman" w:eastAsia="Times New Roman" w:hAnsi="Times New Roman" w:cs="Times New Roman"/>
          <w:sz w:val="28"/>
          <w:szCs w:val="20"/>
          <w:lang w:eastAsia="ru-RU"/>
        </w:rPr>
        <w:t xml:space="preserve">Беседа: «История вышивки Северо-Западного региона»;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материалы: нитки «мулине», схемы вышивки, копировальная бумага.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Инструменты: иглы для вышивки, пяльцы, карандаши,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Способ изготовления: Ознакомление детей с видами основных простейших швов вышивки. </w:t>
      </w:r>
      <w:proofErr w:type="spellStart"/>
      <w:r w:rsidRPr="00A42FBE">
        <w:rPr>
          <w:rFonts w:ascii="Times New Roman" w:eastAsia="Times New Roman" w:hAnsi="Times New Roman" w:cs="Times New Roman"/>
          <w:sz w:val="28"/>
          <w:szCs w:val="20"/>
          <w:lang w:eastAsia="ru-RU"/>
        </w:rPr>
        <w:t>Запяливание</w:t>
      </w:r>
      <w:proofErr w:type="spellEnd"/>
      <w:r w:rsidRPr="00A42FBE">
        <w:rPr>
          <w:rFonts w:ascii="Times New Roman" w:eastAsia="Times New Roman" w:hAnsi="Times New Roman" w:cs="Times New Roman"/>
          <w:sz w:val="28"/>
          <w:szCs w:val="20"/>
          <w:lang w:eastAsia="ru-RU"/>
        </w:rPr>
        <w:t xml:space="preserve"> материала в пяльцы, нанесение рисунка, вышивание. Контроль - кроссворд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b/>
          <w:i/>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Практика</w:t>
      </w:r>
      <w:r w:rsidRPr="00A42FBE">
        <w:rPr>
          <w:rFonts w:ascii="Times New Roman" w:eastAsia="Times New Roman" w:hAnsi="Times New Roman" w:cs="Times New Roman"/>
          <w:sz w:val="28"/>
          <w:szCs w:val="20"/>
          <w:lang w:eastAsia="ru-RU"/>
        </w:rPr>
        <w:t>. Выполнение вышивки ручных швов:</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5.1. – 5.4. “вперед иголку”</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5.5. – 5.8. “назад иголку”</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5.9. – 5.12. петельный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5.13. – 5.15. тамбурный.</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b/>
          <w:i/>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i/>
          <w:sz w:val="28"/>
          <w:szCs w:val="20"/>
          <w:lang w:eastAsia="ru-RU"/>
        </w:rPr>
        <w:t>6. Ткачество на пальцах(15 часов):</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 xml:space="preserve">Теория: </w:t>
      </w:r>
      <w:r w:rsidRPr="00A42FBE">
        <w:rPr>
          <w:rFonts w:ascii="Times New Roman" w:eastAsia="Times New Roman" w:hAnsi="Times New Roman" w:cs="Times New Roman"/>
          <w:sz w:val="28"/>
          <w:szCs w:val="20"/>
          <w:lang w:eastAsia="ru-RU"/>
        </w:rPr>
        <w:t xml:space="preserve">Дать знания о значении поясов. Познакомить с ткачеством на пальцах. Беседа о ткачестве на пальцах;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Материалы: нитки шерстяные, хлопчатобумажные, схемы узоров.</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b/>
          <w:sz w:val="28"/>
          <w:szCs w:val="20"/>
          <w:lang w:eastAsia="ru-RU"/>
        </w:rPr>
      </w:pPr>
      <w:r w:rsidRPr="00A42FBE">
        <w:rPr>
          <w:rFonts w:ascii="Times New Roman" w:eastAsia="Times New Roman" w:hAnsi="Times New Roman" w:cs="Times New Roman"/>
          <w:sz w:val="28"/>
          <w:szCs w:val="20"/>
          <w:lang w:eastAsia="ru-RU"/>
        </w:rPr>
        <w:t>Способ изготовления: отмер ниток. Крепление ниток к основе, плетение по схеме.</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Практика:</w:t>
      </w:r>
      <w:r w:rsidRPr="00A42FBE">
        <w:rPr>
          <w:rFonts w:ascii="Times New Roman" w:eastAsia="Times New Roman" w:hAnsi="Times New Roman" w:cs="Times New Roman"/>
          <w:sz w:val="28"/>
          <w:szCs w:val="20"/>
          <w:lang w:eastAsia="ru-RU"/>
        </w:rPr>
        <w:t xml:space="preserve"> плетение поясов, используя различные способы:</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6.1. – 6.2. витье.</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6.3. – 6.4. дергание.</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6.5. – 6.6. плетение из 4 ниток двух цветов</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6.7. – 6.8. плетение из 4 ниток чередуя цвета</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6.9. – 6.12. плетение из 8 ниток чередуя цвета</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6.13. – 6.15. плетение карпатской косички</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i/>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i/>
          <w:sz w:val="28"/>
          <w:szCs w:val="20"/>
          <w:lang w:eastAsia="ru-RU"/>
        </w:rPr>
        <w:t>7. Изготовление сувениров (17 часов).</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i/>
          <w:sz w:val="28"/>
          <w:szCs w:val="20"/>
          <w:lang w:eastAsia="ru-RU"/>
        </w:rPr>
        <w:t xml:space="preserve">Теория: </w:t>
      </w:r>
      <w:r w:rsidRPr="00A42FBE">
        <w:rPr>
          <w:rFonts w:ascii="Times New Roman" w:eastAsia="Times New Roman" w:hAnsi="Times New Roman" w:cs="Times New Roman"/>
          <w:sz w:val="28"/>
          <w:szCs w:val="20"/>
          <w:lang w:eastAsia="ru-RU"/>
        </w:rPr>
        <w:t xml:space="preserve"> Изготовление изделий вязаных, вышитых, тканных.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Способ изготовления: Выбор схем для выбранного изделия, подбор инструментов, ниток, ткани, учитывая цветовую гамму.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Инструменты: крючки, ножницы, иглы для вышивки.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Материалы: Нитки шерстяные, хлопчатобумажные, ткань.</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b/>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b/>
          <w:sz w:val="28"/>
          <w:szCs w:val="20"/>
          <w:lang w:eastAsia="ru-RU"/>
        </w:rPr>
      </w:pPr>
      <w:r w:rsidRPr="00A42FBE">
        <w:rPr>
          <w:rFonts w:ascii="Times New Roman" w:eastAsia="Times New Roman" w:hAnsi="Times New Roman" w:cs="Times New Roman"/>
          <w:i/>
          <w:sz w:val="28"/>
          <w:szCs w:val="20"/>
          <w:lang w:eastAsia="ru-RU"/>
        </w:rPr>
        <w:t>Практика:</w:t>
      </w:r>
      <w:r w:rsidRPr="00A42FBE">
        <w:rPr>
          <w:rFonts w:ascii="Times New Roman" w:eastAsia="Times New Roman" w:hAnsi="Times New Roman" w:cs="Times New Roman"/>
          <w:sz w:val="28"/>
          <w:szCs w:val="20"/>
          <w:lang w:eastAsia="ru-RU"/>
        </w:rPr>
        <w:t xml:space="preserve"> Изготовление изделий.</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7.1. – 7.4. прихватки</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7.5. – 7.8. салфетки</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7.9. – 7.14. вазы</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7.15. – 7.17. игольницы</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b/>
          <w:sz w:val="28"/>
          <w:szCs w:val="28"/>
          <w:lang w:eastAsia="ru-RU"/>
        </w:rPr>
      </w:pP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lastRenderedPageBreak/>
        <w:t>Методическое обеспечение  образовательной программы.</w:t>
      </w: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b/>
          <w:i/>
          <w:sz w:val="28"/>
          <w:szCs w:val="28"/>
          <w:lang w:eastAsia="ru-RU"/>
        </w:rPr>
        <w:t>1 год обучения</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p>
    <w:tbl>
      <w:tblPr>
        <w:tblW w:w="1042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1843"/>
        <w:gridCol w:w="1560"/>
        <w:gridCol w:w="1959"/>
        <w:gridCol w:w="2860"/>
        <w:gridCol w:w="1640"/>
      </w:tblGrid>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 п/п</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Тема</w:t>
            </w:r>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Форма занятий</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Методы</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Дидактический материал и ТСО</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Форма подведения итогов</w:t>
            </w:r>
          </w:p>
        </w:tc>
      </w:tr>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1.</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Введение в программу</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Инструктаж по ТБЖ</w:t>
            </w:r>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Беседа </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(диалог, объяснение), наглядные (демонстрация)</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Журналы с образцами изделий, книги и учебные пособия по  вышивки; образцы  технологий вышивки, работы с бумагой, нитками</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val="en-US" w:eastAsia="ru-RU"/>
              </w:rPr>
            </w:pPr>
            <w:proofErr w:type="spellStart"/>
            <w:r w:rsidRPr="00A42FBE">
              <w:rPr>
                <w:rFonts w:ascii="Times New Roman" w:eastAsia="Times New Roman" w:hAnsi="Times New Roman" w:cs="Times New Roman"/>
                <w:lang w:val="en-US" w:eastAsia="ru-RU"/>
              </w:rPr>
              <w:t>Опрос</w:t>
            </w:r>
            <w:proofErr w:type="spellEnd"/>
            <w:r w:rsidRPr="00A42FBE">
              <w:rPr>
                <w:rFonts w:ascii="Times New Roman" w:eastAsia="Times New Roman" w:hAnsi="Times New Roman" w:cs="Times New Roman"/>
                <w:lang w:val="en-US" w:eastAsia="ru-RU"/>
              </w:rPr>
              <w:t xml:space="preserve"> </w:t>
            </w:r>
            <w:proofErr w:type="spellStart"/>
            <w:r w:rsidRPr="00A42FBE">
              <w:rPr>
                <w:rFonts w:ascii="Times New Roman" w:eastAsia="Times New Roman" w:hAnsi="Times New Roman" w:cs="Times New Roman"/>
                <w:lang w:val="en-US" w:eastAsia="ru-RU"/>
              </w:rPr>
              <w:t>по</w:t>
            </w:r>
            <w:proofErr w:type="spellEnd"/>
            <w:r w:rsidRPr="00A42FBE">
              <w:rPr>
                <w:rFonts w:ascii="Times New Roman" w:eastAsia="Times New Roman" w:hAnsi="Times New Roman" w:cs="Times New Roman"/>
                <w:lang w:val="en-US" w:eastAsia="ru-RU"/>
              </w:rPr>
              <w:t xml:space="preserve"> </w:t>
            </w:r>
            <w:proofErr w:type="spellStart"/>
            <w:r w:rsidRPr="00A42FBE">
              <w:rPr>
                <w:rFonts w:ascii="Times New Roman" w:eastAsia="Times New Roman" w:hAnsi="Times New Roman" w:cs="Times New Roman"/>
                <w:lang w:val="en-US" w:eastAsia="ru-RU"/>
              </w:rPr>
              <w:t>теме</w:t>
            </w:r>
            <w:proofErr w:type="spellEnd"/>
            <w:r w:rsidRPr="00A42FBE">
              <w:rPr>
                <w:rFonts w:ascii="Times New Roman" w:eastAsia="Times New Roman" w:hAnsi="Times New Roman" w:cs="Times New Roman"/>
                <w:lang w:val="en-US" w:eastAsia="ru-RU"/>
              </w:rPr>
              <w:t xml:space="preserve"> </w:t>
            </w:r>
            <w:proofErr w:type="spellStart"/>
            <w:r w:rsidRPr="00A42FBE">
              <w:rPr>
                <w:rFonts w:ascii="Times New Roman" w:eastAsia="Times New Roman" w:hAnsi="Times New Roman" w:cs="Times New Roman"/>
                <w:lang w:val="en-US" w:eastAsia="ru-RU"/>
              </w:rPr>
              <w:t>беседы</w:t>
            </w:r>
            <w:proofErr w:type="spellEnd"/>
          </w:p>
        </w:tc>
      </w:tr>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2.</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Цветоведение</w:t>
            </w:r>
            <w:proofErr w:type="spellEnd"/>
            <w:r w:rsidRPr="00A42FBE">
              <w:rPr>
                <w:rFonts w:ascii="Times New Roman" w:eastAsia="Times New Roman" w:hAnsi="Times New Roman" w:cs="Times New Roman"/>
                <w:lang w:eastAsia="ru-RU"/>
              </w:rPr>
              <w:t xml:space="preserve"> </w:t>
            </w:r>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Краски акварельные,  Бумага, Вода, кисти, цветовой спектр</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Практическая работа</w:t>
            </w:r>
          </w:p>
        </w:tc>
      </w:tr>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3.</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color w:val="FF0000"/>
                <w:lang w:eastAsia="ru-RU"/>
              </w:rPr>
            </w:pPr>
            <w:r w:rsidRPr="00A42FBE">
              <w:rPr>
                <w:rFonts w:ascii="Times New Roman" w:eastAsia="Times New Roman" w:hAnsi="Times New Roman" w:cs="Times New Roman"/>
                <w:lang w:eastAsia="ru-RU"/>
              </w:rPr>
              <w:t>Материаловедение</w:t>
            </w:r>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Методическая разработка виды ниток, бумаги, лент. Цветные нитки, ткани, бумага.</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Практическая работа</w:t>
            </w:r>
          </w:p>
        </w:tc>
      </w:tr>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4.</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Работа с бумагой</w:t>
            </w:r>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Комбинирование.</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Методическая разработка – каталог видов бумаги,  раздаточный материал. Трафареты, образцы изделий. </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5</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Работа с нитками</w:t>
            </w:r>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Комбинирование.</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(диалог, объяснение, демонстрация), наглядные (демонстрация), практические (самостоятельная работа)</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Образцы </w:t>
            </w:r>
            <w:proofErr w:type="gramStart"/>
            <w:r w:rsidRPr="00A42FBE">
              <w:rPr>
                <w:rFonts w:ascii="Times New Roman" w:eastAsia="Times New Roman" w:hAnsi="Times New Roman" w:cs="Times New Roman"/>
                <w:lang w:eastAsia="ru-RU"/>
              </w:rPr>
              <w:t>ниток,  раздаточный</w:t>
            </w:r>
            <w:proofErr w:type="gramEnd"/>
            <w:r w:rsidRPr="00A42FBE">
              <w:rPr>
                <w:rFonts w:ascii="Times New Roman" w:eastAsia="Times New Roman" w:hAnsi="Times New Roman" w:cs="Times New Roman"/>
                <w:lang w:eastAsia="ru-RU"/>
              </w:rPr>
              <w:t xml:space="preserve"> материал, методическая разработки., схемы для работы с нитками на каждого ребенка.</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Тестирование с элементами практической работы</w:t>
            </w:r>
          </w:p>
        </w:tc>
      </w:tr>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6</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Работа по вышивке</w:t>
            </w:r>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(диалог, объяснение, демонстрация), наглядные (демонстрация), практические (самостоятельная работа) </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Образцы вышивки изделий, раздаточный материал, нитки. Иглы, схемы, методическая разработки.</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7.</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Изонить</w:t>
            </w:r>
            <w:proofErr w:type="spellEnd"/>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Словесные (беседа, устное </w:t>
            </w:r>
            <w:r w:rsidRPr="00A42FBE">
              <w:rPr>
                <w:rFonts w:ascii="Times New Roman" w:eastAsia="Times New Roman" w:hAnsi="Times New Roman" w:cs="Times New Roman"/>
                <w:lang w:eastAsia="ru-RU"/>
              </w:rPr>
              <w:lastRenderedPageBreak/>
              <w:t>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lastRenderedPageBreak/>
              <w:t xml:space="preserve">Образцы изделий и схемы, раздаточный материал, </w:t>
            </w:r>
            <w:r w:rsidRPr="00A42FBE">
              <w:rPr>
                <w:rFonts w:ascii="Times New Roman" w:eastAsia="Times New Roman" w:hAnsi="Times New Roman" w:cs="Times New Roman"/>
                <w:lang w:eastAsia="ru-RU"/>
              </w:rPr>
              <w:lastRenderedPageBreak/>
              <w:t>методические разработки.</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lastRenderedPageBreak/>
              <w:t>Контроль – кроссворд</w:t>
            </w:r>
          </w:p>
        </w:tc>
      </w:tr>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lastRenderedPageBreak/>
              <w:t>8</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Вышивка лентами</w:t>
            </w:r>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center" w:pos="1571"/>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Образцы вышивки изделий, раздаточный материал, нитки. Иглы, схемы, методическая разработки.</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Тестирование с элементами практической работы</w:t>
            </w:r>
          </w:p>
        </w:tc>
      </w:tr>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9</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Аппликация</w:t>
            </w:r>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center" w:pos="1571"/>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Методические разработки, образцы, раздаточный материал.</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r w:rsidR="00A42FBE" w:rsidRPr="00A42FBE" w:rsidTr="005C0D65">
        <w:tc>
          <w:tcPr>
            <w:tcW w:w="567"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10</w:t>
            </w:r>
          </w:p>
        </w:tc>
        <w:tc>
          <w:tcPr>
            <w:tcW w:w="1843"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Бисероплетение</w:t>
            </w:r>
            <w:proofErr w:type="spellEnd"/>
          </w:p>
        </w:tc>
        <w:tc>
          <w:tcPr>
            <w:tcW w:w="15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959"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286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center" w:pos="1571"/>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Методическая разработки, образцы, раздаточный материал. Схемы.</w:t>
            </w:r>
          </w:p>
        </w:tc>
        <w:tc>
          <w:tcPr>
            <w:tcW w:w="1640" w:type="dxa"/>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bl>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Методическое обеспечение  образовательной программы.</w:t>
      </w: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b/>
          <w:i/>
          <w:sz w:val="28"/>
          <w:szCs w:val="28"/>
          <w:lang w:eastAsia="ru-RU"/>
        </w:rPr>
        <w:t>2 год обучения</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5"/>
        <w:gridCol w:w="2112"/>
        <w:gridCol w:w="1851"/>
        <w:gridCol w:w="1825"/>
        <w:gridCol w:w="1760"/>
        <w:gridCol w:w="1488"/>
      </w:tblGrid>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 п/п</w:t>
            </w: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Тема</w:t>
            </w:r>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Форма занятий</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Методы</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Дидактический материал и ТСО</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Форма подведения итогов</w:t>
            </w:r>
          </w:p>
        </w:tc>
      </w:tr>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1.</w:t>
            </w: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Введение в программу. Инструктаж по ТБ</w:t>
            </w:r>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Беседа </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(диалог, объяснение), наглядные (демонстрация)</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Журналы с образцами изделий, книги и учебные пособия по  вышивки; образцы  технологий вышивки, работы с бумагой, нитками</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val="en-US" w:eastAsia="ru-RU"/>
              </w:rPr>
            </w:pPr>
            <w:proofErr w:type="spellStart"/>
            <w:r w:rsidRPr="00A42FBE">
              <w:rPr>
                <w:rFonts w:ascii="Times New Roman" w:eastAsia="Times New Roman" w:hAnsi="Times New Roman" w:cs="Times New Roman"/>
                <w:lang w:val="en-US" w:eastAsia="ru-RU"/>
              </w:rPr>
              <w:t>Опрос</w:t>
            </w:r>
            <w:proofErr w:type="spellEnd"/>
            <w:r w:rsidRPr="00A42FBE">
              <w:rPr>
                <w:rFonts w:ascii="Times New Roman" w:eastAsia="Times New Roman" w:hAnsi="Times New Roman" w:cs="Times New Roman"/>
                <w:lang w:val="en-US" w:eastAsia="ru-RU"/>
              </w:rPr>
              <w:t xml:space="preserve"> </w:t>
            </w:r>
            <w:proofErr w:type="spellStart"/>
            <w:r w:rsidRPr="00A42FBE">
              <w:rPr>
                <w:rFonts w:ascii="Times New Roman" w:eastAsia="Times New Roman" w:hAnsi="Times New Roman" w:cs="Times New Roman"/>
                <w:lang w:val="en-US" w:eastAsia="ru-RU"/>
              </w:rPr>
              <w:t>по</w:t>
            </w:r>
            <w:proofErr w:type="spellEnd"/>
            <w:r w:rsidRPr="00A42FBE">
              <w:rPr>
                <w:rFonts w:ascii="Times New Roman" w:eastAsia="Times New Roman" w:hAnsi="Times New Roman" w:cs="Times New Roman"/>
                <w:lang w:val="en-US" w:eastAsia="ru-RU"/>
              </w:rPr>
              <w:t xml:space="preserve"> </w:t>
            </w:r>
            <w:proofErr w:type="spellStart"/>
            <w:r w:rsidRPr="00A42FBE">
              <w:rPr>
                <w:rFonts w:ascii="Times New Roman" w:eastAsia="Times New Roman" w:hAnsi="Times New Roman" w:cs="Times New Roman"/>
                <w:lang w:val="en-US" w:eastAsia="ru-RU"/>
              </w:rPr>
              <w:t>теме</w:t>
            </w:r>
            <w:proofErr w:type="spellEnd"/>
            <w:r w:rsidRPr="00A42FBE">
              <w:rPr>
                <w:rFonts w:ascii="Times New Roman" w:eastAsia="Times New Roman" w:hAnsi="Times New Roman" w:cs="Times New Roman"/>
                <w:lang w:val="en-US" w:eastAsia="ru-RU"/>
              </w:rPr>
              <w:t xml:space="preserve"> </w:t>
            </w:r>
            <w:proofErr w:type="spellStart"/>
            <w:r w:rsidRPr="00A42FBE">
              <w:rPr>
                <w:rFonts w:ascii="Times New Roman" w:eastAsia="Times New Roman" w:hAnsi="Times New Roman" w:cs="Times New Roman"/>
                <w:lang w:val="en-US" w:eastAsia="ru-RU"/>
              </w:rPr>
              <w:t>беседы</w:t>
            </w:r>
            <w:proofErr w:type="spellEnd"/>
          </w:p>
        </w:tc>
      </w:tr>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 xml:space="preserve">Основы </w:t>
            </w:r>
            <w:proofErr w:type="spellStart"/>
            <w:r w:rsidRPr="00A42FBE">
              <w:rPr>
                <w:rFonts w:ascii="Times New Roman" w:eastAsia="Times New Roman" w:hAnsi="Times New Roman" w:cs="Times New Roman"/>
                <w:sz w:val="24"/>
                <w:szCs w:val="28"/>
                <w:lang w:eastAsia="ru-RU"/>
              </w:rPr>
              <w:t>цветоведения</w:t>
            </w:r>
            <w:proofErr w:type="spellEnd"/>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Словесные (беседа, устное изложение материала), практические </w:t>
            </w:r>
            <w:r w:rsidRPr="00A42FBE">
              <w:rPr>
                <w:rFonts w:ascii="Times New Roman" w:eastAsia="Times New Roman" w:hAnsi="Times New Roman" w:cs="Times New Roman"/>
                <w:lang w:eastAsia="ru-RU"/>
              </w:rPr>
              <w:lastRenderedPageBreak/>
              <w:t>(самостоятельная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lastRenderedPageBreak/>
              <w:t>Краски акварельные,  Бумага, Вода, кисти, цветовой спектр</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Практическая работа</w:t>
            </w:r>
          </w:p>
        </w:tc>
      </w:tr>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Материаловедение</w:t>
            </w:r>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Методическая разработка виды ниток, бумаги, лент. Цветные нитки, ткани, бумага.</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Практическая работа</w:t>
            </w:r>
          </w:p>
        </w:tc>
      </w:tr>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2</w:t>
            </w: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Работа с бумагой различного назначения</w:t>
            </w:r>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Комбинирование.</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Методическая разработка – каталог видов бумаги,  раздаточный материал. Трафареты, образцы изделий. </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3</w:t>
            </w: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26" w:lineRule="exact"/>
              <w:ind w:right="4"/>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Работа с нитками</w:t>
            </w:r>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Комбинирование.</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(диалог, объяснение, демонстрация), наглядные (демонстрация), практические (самостоятельная работа)</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Образцы </w:t>
            </w:r>
            <w:proofErr w:type="gramStart"/>
            <w:r w:rsidRPr="00A42FBE">
              <w:rPr>
                <w:rFonts w:ascii="Times New Roman" w:eastAsia="Times New Roman" w:hAnsi="Times New Roman" w:cs="Times New Roman"/>
                <w:lang w:eastAsia="ru-RU"/>
              </w:rPr>
              <w:t>ниток,  раздаточный</w:t>
            </w:r>
            <w:proofErr w:type="gramEnd"/>
            <w:r w:rsidRPr="00A42FBE">
              <w:rPr>
                <w:rFonts w:ascii="Times New Roman" w:eastAsia="Times New Roman" w:hAnsi="Times New Roman" w:cs="Times New Roman"/>
                <w:lang w:eastAsia="ru-RU"/>
              </w:rPr>
              <w:t xml:space="preserve"> материал, методическая разработки., схемы для работы с нитками на каждого ребенка.</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Тестирование с элементами практической работы</w:t>
            </w:r>
          </w:p>
        </w:tc>
      </w:tr>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4</w:t>
            </w: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317" w:lineRule="exact"/>
              <w:ind w:right="4"/>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Вышивка «</w:t>
            </w:r>
            <w:proofErr w:type="spellStart"/>
            <w:r w:rsidRPr="00A42FBE">
              <w:rPr>
                <w:rFonts w:ascii="Times New Roman" w:eastAsia="Times New Roman" w:hAnsi="Times New Roman" w:cs="Times New Roman"/>
                <w:sz w:val="24"/>
                <w:szCs w:val="28"/>
                <w:lang w:eastAsia="ru-RU"/>
              </w:rPr>
              <w:t>Изонить</w:t>
            </w:r>
            <w:proofErr w:type="spellEnd"/>
            <w:r w:rsidRPr="00A42FBE">
              <w:rPr>
                <w:rFonts w:ascii="Times New Roman" w:eastAsia="Times New Roman" w:hAnsi="Times New Roman" w:cs="Times New Roman"/>
                <w:sz w:val="24"/>
                <w:szCs w:val="28"/>
                <w:lang w:eastAsia="ru-RU"/>
              </w:rPr>
              <w:t>»</w:t>
            </w:r>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(диалог, объяснение, демонстрация), наглядные (демонстрация), практические (самостоятельная работа) </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Образцы вышивки изделий, раздаточный материал, нитки. Иглы, схемы, методическая разработки.</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Плетение из бумаги</w:t>
            </w:r>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Образцы изделий и схемы, раздаточный материал, методические разработки.</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Вышивка лентами</w:t>
            </w:r>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center" w:pos="1571"/>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Образцы вышивки изделий, раздаточный материал, нитки. Иглы, схемы, методическая разработки.</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Тестирование с элементами практической работы</w:t>
            </w:r>
          </w:p>
        </w:tc>
      </w:tr>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lastRenderedPageBreak/>
              <w:t>8</w:t>
            </w: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Аппликация</w:t>
            </w:r>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center" w:pos="1571"/>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Методические разработки, образцы, раздаточный материал.</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r w:rsidR="00A42FBE" w:rsidRPr="00A42FBE" w:rsidTr="005C0D65">
        <w:tc>
          <w:tcPr>
            <w:tcW w:w="28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
        </w:tc>
        <w:tc>
          <w:tcPr>
            <w:tcW w:w="112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widowControl w:val="0"/>
              <w:shd w:val="clear" w:color="auto" w:fill="FFFFFF"/>
              <w:tabs>
                <w:tab w:val="left" w:pos="8100"/>
                <w:tab w:val="left" w:pos="9356"/>
              </w:tabs>
              <w:autoSpaceDE w:val="0"/>
              <w:autoSpaceDN w:val="0"/>
              <w:adjustRightInd w:val="0"/>
              <w:spacing w:after="0" w:line="240" w:lineRule="auto"/>
              <w:ind w:right="4"/>
              <w:rPr>
                <w:rFonts w:ascii="Times New Roman" w:eastAsia="Times New Roman" w:hAnsi="Times New Roman" w:cs="Times New Roman"/>
                <w:sz w:val="24"/>
                <w:szCs w:val="28"/>
                <w:lang w:eastAsia="ru-RU"/>
              </w:rPr>
            </w:pPr>
            <w:proofErr w:type="spellStart"/>
            <w:r w:rsidRPr="00A42FBE">
              <w:rPr>
                <w:rFonts w:ascii="Times New Roman" w:eastAsia="Times New Roman" w:hAnsi="Times New Roman" w:cs="Times New Roman"/>
                <w:sz w:val="24"/>
                <w:szCs w:val="28"/>
                <w:lang w:eastAsia="ru-RU"/>
              </w:rPr>
              <w:t>Бисероплетение</w:t>
            </w:r>
            <w:proofErr w:type="spellEnd"/>
          </w:p>
        </w:tc>
        <w:tc>
          <w:tcPr>
            <w:tcW w:w="53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1175"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наглядные</w:t>
            </w:r>
          </w:p>
        </w:tc>
        <w:tc>
          <w:tcPr>
            <w:tcW w:w="107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center" w:pos="1571"/>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Методическая разработки, образцы, раздаточный материал. Схемы.</w:t>
            </w:r>
          </w:p>
        </w:tc>
        <w:tc>
          <w:tcPr>
            <w:tcW w:w="811"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bl>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Методическое обеспечение  образовательной программы.</w:t>
      </w: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i/>
          <w:sz w:val="28"/>
          <w:szCs w:val="20"/>
          <w:lang w:eastAsia="ru-RU"/>
        </w:rPr>
      </w:pPr>
      <w:r w:rsidRPr="00A42FBE">
        <w:rPr>
          <w:rFonts w:ascii="Times New Roman" w:eastAsia="Times New Roman" w:hAnsi="Times New Roman" w:cs="Times New Roman"/>
          <w:b/>
          <w:i/>
          <w:sz w:val="28"/>
          <w:szCs w:val="28"/>
          <w:lang w:eastAsia="ru-RU"/>
        </w:rPr>
        <w:t>3 год обучения</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4"/>
        <w:gridCol w:w="2158"/>
        <w:gridCol w:w="1885"/>
        <w:gridCol w:w="1864"/>
        <w:gridCol w:w="1798"/>
        <w:gridCol w:w="1519"/>
      </w:tblGrid>
      <w:tr w:rsidR="00A42FBE" w:rsidRPr="00A42FBE" w:rsidTr="005C0D65">
        <w:tc>
          <w:tcPr>
            <w:tcW w:w="278"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 п/п</w:t>
            </w:r>
          </w:p>
        </w:tc>
        <w:tc>
          <w:tcPr>
            <w:tcW w:w="110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Тема</w:t>
            </w:r>
          </w:p>
        </w:tc>
        <w:tc>
          <w:tcPr>
            <w:tcW w:w="96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Форма занятий</w:t>
            </w:r>
          </w:p>
        </w:tc>
        <w:tc>
          <w:tcPr>
            <w:tcW w:w="95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Методы</w:t>
            </w:r>
          </w:p>
        </w:tc>
        <w:tc>
          <w:tcPr>
            <w:tcW w:w="92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Дидактический материал и ТСО</w:t>
            </w:r>
          </w:p>
        </w:tc>
        <w:tc>
          <w:tcPr>
            <w:tcW w:w="77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4"/>
                <w:szCs w:val="24"/>
                <w:lang w:eastAsia="ru-RU"/>
              </w:rPr>
            </w:pPr>
            <w:r w:rsidRPr="00A42FBE">
              <w:rPr>
                <w:rFonts w:ascii="Times New Roman" w:eastAsia="Times New Roman" w:hAnsi="Times New Roman" w:cs="Times New Roman"/>
                <w:sz w:val="24"/>
                <w:szCs w:val="24"/>
                <w:lang w:eastAsia="ru-RU"/>
              </w:rPr>
              <w:t>Форма подведения итогов</w:t>
            </w:r>
          </w:p>
        </w:tc>
      </w:tr>
      <w:tr w:rsidR="00A42FBE" w:rsidRPr="00A42FBE" w:rsidTr="005C0D65">
        <w:tc>
          <w:tcPr>
            <w:tcW w:w="278"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1.</w:t>
            </w:r>
          </w:p>
        </w:tc>
        <w:tc>
          <w:tcPr>
            <w:tcW w:w="110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Введение в программу</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Инструктаж по ТБЖ</w:t>
            </w:r>
          </w:p>
        </w:tc>
        <w:tc>
          <w:tcPr>
            <w:tcW w:w="96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Беседа </w:t>
            </w:r>
          </w:p>
        </w:tc>
        <w:tc>
          <w:tcPr>
            <w:tcW w:w="95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(диалог, объяснение), </w:t>
            </w:r>
            <w:r w:rsidRPr="00A42FBE">
              <w:rPr>
                <w:rFonts w:ascii="Times New Roman" w:eastAsia="Times New Roman" w:hAnsi="Times New Roman" w:cs="Times New Roman"/>
                <w:u w:val="single"/>
                <w:lang w:eastAsia="ru-RU"/>
              </w:rPr>
              <w:t xml:space="preserve">наглядные </w:t>
            </w:r>
            <w:r w:rsidRPr="00A42FBE">
              <w:rPr>
                <w:rFonts w:ascii="Times New Roman" w:eastAsia="Times New Roman" w:hAnsi="Times New Roman" w:cs="Times New Roman"/>
                <w:lang w:eastAsia="ru-RU"/>
              </w:rPr>
              <w:t>(демонстрация)</w:t>
            </w:r>
          </w:p>
        </w:tc>
        <w:tc>
          <w:tcPr>
            <w:tcW w:w="92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Журналы с образцами изделий, книги и учебные пособия по  вышивки; образцы  технологий вышивки, работы с бумагой, нитками</w:t>
            </w:r>
          </w:p>
        </w:tc>
        <w:tc>
          <w:tcPr>
            <w:tcW w:w="77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val="en-US" w:eastAsia="ru-RU"/>
              </w:rPr>
            </w:pPr>
            <w:proofErr w:type="spellStart"/>
            <w:r w:rsidRPr="00A42FBE">
              <w:rPr>
                <w:rFonts w:ascii="Times New Roman" w:eastAsia="Times New Roman" w:hAnsi="Times New Roman" w:cs="Times New Roman"/>
                <w:lang w:val="en-US" w:eastAsia="ru-RU"/>
              </w:rPr>
              <w:t>Опрос</w:t>
            </w:r>
            <w:proofErr w:type="spellEnd"/>
            <w:r w:rsidRPr="00A42FBE">
              <w:rPr>
                <w:rFonts w:ascii="Times New Roman" w:eastAsia="Times New Roman" w:hAnsi="Times New Roman" w:cs="Times New Roman"/>
                <w:lang w:val="en-US" w:eastAsia="ru-RU"/>
              </w:rPr>
              <w:t xml:space="preserve"> </w:t>
            </w:r>
            <w:proofErr w:type="spellStart"/>
            <w:r w:rsidRPr="00A42FBE">
              <w:rPr>
                <w:rFonts w:ascii="Times New Roman" w:eastAsia="Times New Roman" w:hAnsi="Times New Roman" w:cs="Times New Roman"/>
                <w:lang w:val="en-US" w:eastAsia="ru-RU"/>
              </w:rPr>
              <w:t>по</w:t>
            </w:r>
            <w:proofErr w:type="spellEnd"/>
            <w:r w:rsidRPr="00A42FBE">
              <w:rPr>
                <w:rFonts w:ascii="Times New Roman" w:eastAsia="Times New Roman" w:hAnsi="Times New Roman" w:cs="Times New Roman"/>
                <w:lang w:val="en-US" w:eastAsia="ru-RU"/>
              </w:rPr>
              <w:t xml:space="preserve"> </w:t>
            </w:r>
            <w:proofErr w:type="spellStart"/>
            <w:r w:rsidRPr="00A42FBE">
              <w:rPr>
                <w:rFonts w:ascii="Times New Roman" w:eastAsia="Times New Roman" w:hAnsi="Times New Roman" w:cs="Times New Roman"/>
                <w:lang w:val="en-US" w:eastAsia="ru-RU"/>
              </w:rPr>
              <w:t>теме</w:t>
            </w:r>
            <w:proofErr w:type="spellEnd"/>
            <w:r w:rsidRPr="00A42FBE">
              <w:rPr>
                <w:rFonts w:ascii="Times New Roman" w:eastAsia="Times New Roman" w:hAnsi="Times New Roman" w:cs="Times New Roman"/>
                <w:lang w:val="en-US" w:eastAsia="ru-RU"/>
              </w:rPr>
              <w:t xml:space="preserve"> </w:t>
            </w:r>
            <w:proofErr w:type="spellStart"/>
            <w:r w:rsidRPr="00A42FBE">
              <w:rPr>
                <w:rFonts w:ascii="Times New Roman" w:eastAsia="Times New Roman" w:hAnsi="Times New Roman" w:cs="Times New Roman"/>
                <w:lang w:val="en-US" w:eastAsia="ru-RU"/>
              </w:rPr>
              <w:t>беседы</w:t>
            </w:r>
            <w:proofErr w:type="spellEnd"/>
          </w:p>
        </w:tc>
      </w:tr>
      <w:tr w:rsidR="00A42FBE" w:rsidRPr="00A42FBE" w:rsidTr="005C0D65">
        <w:tc>
          <w:tcPr>
            <w:tcW w:w="278"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2.</w:t>
            </w:r>
          </w:p>
        </w:tc>
        <w:tc>
          <w:tcPr>
            <w:tcW w:w="110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 xml:space="preserve">Материаловедение </w:t>
            </w:r>
          </w:p>
        </w:tc>
        <w:tc>
          <w:tcPr>
            <w:tcW w:w="96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95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tc>
        <w:tc>
          <w:tcPr>
            <w:tcW w:w="92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Методическая разработка, различные виды ниток,  игл, ткани, бумаги</w:t>
            </w:r>
          </w:p>
        </w:tc>
        <w:tc>
          <w:tcPr>
            <w:tcW w:w="77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Практическая работа</w:t>
            </w:r>
          </w:p>
        </w:tc>
      </w:tr>
      <w:tr w:rsidR="00A42FBE" w:rsidRPr="00A42FBE" w:rsidTr="005C0D65">
        <w:tc>
          <w:tcPr>
            <w:tcW w:w="278"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3.</w:t>
            </w:r>
          </w:p>
        </w:tc>
        <w:tc>
          <w:tcPr>
            <w:tcW w:w="110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4"/>
                <w:szCs w:val="28"/>
                <w:lang w:eastAsia="ru-RU"/>
              </w:rPr>
            </w:pPr>
            <w:r w:rsidRPr="00A42FBE">
              <w:rPr>
                <w:rFonts w:ascii="Times New Roman" w:eastAsia="Times New Roman" w:hAnsi="Times New Roman" w:cs="Times New Roman"/>
                <w:sz w:val="24"/>
                <w:szCs w:val="28"/>
                <w:lang w:eastAsia="ru-RU"/>
              </w:rPr>
              <w:t xml:space="preserve">Основы </w:t>
            </w:r>
            <w:proofErr w:type="spellStart"/>
            <w:r w:rsidRPr="00A42FBE">
              <w:rPr>
                <w:rFonts w:ascii="Times New Roman" w:eastAsia="Times New Roman" w:hAnsi="Times New Roman" w:cs="Times New Roman"/>
                <w:sz w:val="24"/>
                <w:szCs w:val="28"/>
                <w:lang w:eastAsia="ru-RU"/>
              </w:rPr>
              <w:t>цветоведения</w:t>
            </w:r>
            <w:proofErr w:type="spellEnd"/>
            <w:r w:rsidRPr="00A42FBE">
              <w:rPr>
                <w:rFonts w:ascii="Times New Roman" w:eastAsia="Times New Roman" w:hAnsi="Times New Roman" w:cs="Times New Roman"/>
                <w:sz w:val="24"/>
                <w:szCs w:val="28"/>
                <w:lang w:eastAsia="ru-RU"/>
              </w:rPr>
              <w:t xml:space="preserve"> </w:t>
            </w:r>
          </w:p>
        </w:tc>
        <w:tc>
          <w:tcPr>
            <w:tcW w:w="96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95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tc>
        <w:tc>
          <w:tcPr>
            <w:tcW w:w="92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Методическая разработка, цветные нитки</w:t>
            </w:r>
          </w:p>
        </w:tc>
        <w:tc>
          <w:tcPr>
            <w:tcW w:w="77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Практическая работа</w:t>
            </w:r>
          </w:p>
        </w:tc>
      </w:tr>
      <w:tr w:rsidR="00A42FBE" w:rsidRPr="00A42FBE" w:rsidTr="005C0D65">
        <w:tc>
          <w:tcPr>
            <w:tcW w:w="278"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4.</w:t>
            </w:r>
          </w:p>
        </w:tc>
        <w:tc>
          <w:tcPr>
            <w:tcW w:w="110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4"/>
                <w:szCs w:val="28"/>
                <w:lang w:eastAsia="ru-RU"/>
              </w:rPr>
            </w:pPr>
            <w:proofErr w:type="spellStart"/>
            <w:r w:rsidRPr="00A42FBE">
              <w:rPr>
                <w:rFonts w:ascii="Times New Roman" w:eastAsia="Times New Roman" w:hAnsi="Times New Roman" w:cs="Times New Roman"/>
                <w:sz w:val="24"/>
                <w:szCs w:val="28"/>
                <w:lang w:val="en-US" w:eastAsia="ru-RU"/>
              </w:rPr>
              <w:t>Основные</w:t>
            </w:r>
            <w:proofErr w:type="spellEnd"/>
            <w:r w:rsidRPr="00A42FBE">
              <w:rPr>
                <w:rFonts w:ascii="Times New Roman" w:eastAsia="Times New Roman" w:hAnsi="Times New Roman" w:cs="Times New Roman"/>
                <w:sz w:val="24"/>
                <w:szCs w:val="28"/>
                <w:lang w:val="en-US" w:eastAsia="ru-RU"/>
              </w:rPr>
              <w:t xml:space="preserve"> </w:t>
            </w:r>
            <w:proofErr w:type="spellStart"/>
            <w:r w:rsidRPr="00A42FBE">
              <w:rPr>
                <w:rFonts w:ascii="Times New Roman" w:eastAsia="Times New Roman" w:hAnsi="Times New Roman" w:cs="Times New Roman"/>
                <w:sz w:val="24"/>
                <w:szCs w:val="28"/>
                <w:lang w:val="en-US" w:eastAsia="ru-RU"/>
              </w:rPr>
              <w:t>приемы</w:t>
            </w:r>
            <w:proofErr w:type="spellEnd"/>
            <w:r w:rsidRPr="00A42FBE">
              <w:rPr>
                <w:rFonts w:ascii="Times New Roman" w:eastAsia="Times New Roman" w:hAnsi="Times New Roman" w:cs="Times New Roman"/>
                <w:sz w:val="24"/>
                <w:szCs w:val="28"/>
                <w:lang w:val="en-US" w:eastAsia="ru-RU"/>
              </w:rPr>
              <w:t xml:space="preserve"> </w:t>
            </w:r>
            <w:proofErr w:type="spellStart"/>
            <w:r w:rsidRPr="00A42FBE">
              <w:rPr>
                <w:rFonts w:ascii="Times New Roman" w:eastAsia="Times New Roman" w:hAnsi="Times New Roman" w:cs="Times New Roman"/>
                <w:sz w:val="24"/>
                <w:szCs w:val="28"/>
                <w:lang w:val="en-US" w:eastAsia="ru-RU"/>
              </w:rPr>
              <w:t>вязки</w:t>
            </w:r>
            <w:proofErr w:type="spellEnd"/>
            <w:r w:rsidRPr="00A42FBE">
              <w:rPr>
                <w:rFonts w:ascii="Times New Roman" w:eastAsia="Times New Roman" w:hAnsi="Times New Roman" w:cs="Times New Roman"/>
                <w:sz w:val="24"/>
                <w:szCs w:val="28"/>
                <w:lang w:eastAsia="ru-RU"/>
              </w:rPr>
              <w:t xml:space="preserve"> крючком</w:t>
            </w:r>
          </w:p>
        </w:tc>
        <w:tc>
          <w:tcPr>
            <w:tcW w:w="96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95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Словесные (беседа, устное изложение материала), практические (самостоятельная </w:t>
            </w:r>
            <w:r w:rsidRPr="00A42FBE">
              <w:rPr>
                <w:rFonts w:ascii="Times New Roman" w:eastAsia="Times New Roman" w:hAnsi="Times New Roman" w:cs="Times New Roman"/>
                <w:lang w:eastAsia="ru-RU"/>
              </w:rPr>
              <w:lastRenderedPageBreak/>
              <w:t>работа)</w:t>
            </w:r>
          </w:p>
        </w:tc>
        <w:tc>
          <w:tcPr>
            <w:tcW w:w="92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lastRenderedPageBreak/>
              <w:t xml:space="preserve">Методическая разработка, образцы, раздаточный материал, инструменты: </w:t>
            </w:r>
            <w:r w:rsidRPr="00A42FBE">
              <w:rPr>
                <w:rFonts w:ascii="Times New Roman" w:eastAsia="Times New Roman" w:hAnsi="Times New Roman" w:cs="Times New Roman"/>
                <w:lang w:eastAsia="ru-RU"/>
              </w:rPr>
              <w:lastRenderedPageBreak/>
              <w:t>крючки, практическая работа</w:t>
            </w:r>
          </w:p>
        </w:tc>
        <w:tc>
          <w:tcPr>
            <w:tcW w:w="77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lastRenderedPageBreak/>
              <w:t>Тестирование с элементами практической работы</w:t>
            </w:r>
          </w:p>
        </w:tc>
      </w:tr>
      <w:tr w:rsidR="00A42FBE" w:rsidRPr="00A42FBE" w:rsidTr="005C0D65">
        <w:tc>
          <w:tcPr>
            <w:tcW w:w="278"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lastRenderedPageBreak/>
              <w:t>5</w:t>
            </w:r>
          </w:p>
        </w:tc>
        <w:tc>
          <w:tcPr>
            <w:tcW w:w="110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4"/>
                <w:szCs w:val="28"/>
                <w:lang w:val="en-US" w:eastAsia="ru-RU"/>
              </w:rPr>
            </w:pPr>
            <w:proofErr w:type="spellStart"/>
            <w:r w:rsidRPr="00A42FBE">
              <w:rPr>
                <w:rFonts w:ascii="Times New Roman" w:eastAsia="Times New Roman" w:hAnsi="Times New Roman" w:cs="Times New Roman"/>
                <w:sz w:val="24"/>
                <w:szCs w:val="28"/>
                <w:lang w:val="en-US" w:eastAsia="ru-RU"/>
              </w:rPr>
              <w:t>Основные</w:t>
            </w:r>
            <w:proofErr w:type="spellEnd"/>
            <w:r w:rsidRPr="00A42FBE">
              <w:rPr>
                <w:rFonts w:ascii="Times New Roman" w:eastAsia="Times New Roman" w:hAnsi="Times New Roman" w:cs="Times New Roman"/>
                <w:sz w:val="24"/>
                <w:szCs w:val="28"/>
                <w:lang w:val="en-US" w:eastAsia="ru-RU"/>
              </w:rPr>
              <w:t xml:space="preserve"> </w:t>
            </w:r>
            <w:proofErr w:type="spellStart"/>
            <w:r w:rsidRPr="00A42FBE">
              <w:rPr>
                <w:rFonts w:ascii="Times New Roman" w:eastAsia="Times New Roman" w:hAnsi="Times New Roman" w:cs="Times New Roman"/>
                <w:sz w:val="24"/>
                <w:szCs w:val="28"/>
                <w:lang w:val="en-US" w:eastAsia="ru-RU"/>
              </w:rPr>
              <w:t>приемы</w:t>
            </w:r>
            <w:proofErr w:type="spellEnd"/>
            <w:r w:rsidRPr="00A42FBE">
              <w:rPr>
                <w:rFonts w:ascii="Times New Roman" w:eastAsia="Times New Roman" w:hAnsi="Times New Roman" w:cs="Times New Roman"/>
                <w:sz w:val="24"/>
                <w:szCs w:val="28"/>
                <w:lang w:val="en-US" w:eastAsia="ru-RU"/>
              </w:rPr>
              <w:t xml:space="preserve"> </w:t>
            </w:r>
            <w:proofErr w:type="spellStart"/>
            <w:r w:rsidRPr="00A42FBE">
              <w:rPr>
                <w:rFonts w:ascii="Times New Roman" w:eastAsia="Times New Roman" w:hAnsi="Times New Roman" w:cs="Times New Roman"/>
                <w:sz w:val="24"/>
                <w:szCs w:val="28"/>
                <w:lang w:val="en-US" w:eastAsia="ru-RU"/>
              </w:rPr>
              <w:t>ручных</w:t>
            </w:r>
            <w:proofErr w:type="spellEnd"/>
            <w:r w:rsidRPr="00A42FBE">
              <w:rPr>
                <w:rFonts w:ascii="Times New Roman" w:eastAsia="Times New Roman" w:hAnsi="Times New Roman" w:cs="Times New Roman"/>
                <w:sz w:val="24"/>
                <w:szCs w:val="28"/>
                <w:lang w:val="en-US" w:eastAsia="ru-RU"/>
              </w:rPr>
              <w:t xml:space="preserve"> </w:t>
            </w:r>
            <w:proofErr w:type="spellStart"/>
            <w:r w:rsidRPr="00A42FBE">
              <w:rPr>
                <w:rFonts w:ascii="Times New Roman" w:eastAsia="Times New Roman" w:hAnsi="Times New Roman" w:cs="Times New Roman"/>
                <w:sz w:val="24"/>
                <w:szCs w:val="28"/>
                <w:lang w:val="en-US" w:eastAsia="ru-RU"/>
              </w:rPr>
              <w:t>швов</w:t>
            </w:r>
            <w:proofErr w:type="spellEnd"/>
          </w:p>
        </w:tc>
        <w:tc>
          <w:tcPr>
            <w:tcW w:w="96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95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(диалог, объяснение, демонстрация), наглядные (демонстрация), практические (самостоятельная работа)</w:t>
            </w:r>
          </w:p>
        </w:tc>
        <w:tc>
          <w:tcPr>
            <w:tcW w:w="92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Образцы, раздаточный материал, методическая разработка,  иглы, ножницы,</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практическая  работа</w:t>
            </w:r>
          </w:p>
        </w:tc>
        <w:tc>
          <w:tcPr>
            <w:tcW w:w="77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r w:rsidR="00A42FBE" w:rsidRPr="00A42FBE" w:rsidTr="005C0D65">
        <w:tc>
          <w:tcPr>
            <w:tcW w:w="278"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6</w:t>
            </w:r>
          </w:p>
        </w:tc>
        <w:tc>
          <w:tcPr>
            <w:tcW w:w="110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4"/>
                <w:szCs w:val="28"/>
                <w:lang w:val="en-US" w:eastAsia="ru-RU"/>
              </w:rPr>
            </w:pPr>
            <w:proofErr w:type="spellStart"/>
            <w:r w:rsidRPr="00A42FBE">
              <w:rPr>
                <w:rFonts w:ascii="Times New Roman" w:eastAsia="Times New Roman" w:hAnsi="Times New Roman" w:cs="Times New Roman"/>
                <w:sz w:val="24"/>
                <w:szCs w:val="28"/>
                <w:lang w:val="en-US" w:eastAsia="ru-RU"/>
              </w:rPr>
              <w:t>Ткачество</w:t>
            </w:r>
            <w:proofErr w:type="spellEnd"/>
            <w:r w:rsidRPr="00A42FBE">
              <w:rPr>
                <w:rFonts w:ascii="Times New Roman" w:eastAsia="Times New Roman" w:hAnsi="Times New Roman" w:cs="Times New Roman"/>
                <w:sz w:val="24"/>
                <w:szCs w:val="28"/>
                <w:lang w:val="en-US" w:eastAsia="ru-RU"/>
              </w:rPr>
              <w:t xml:space="preserve"> </w:t>
            </w:r>
            <w:proofErr w:type="spellStart"/>
            <w:r w:rsidRPr="00A42FBE">
              <w:rPr>
                <w:rFonts w:ascii="Times New Roman" w:eastAsia="Times New Roman" w:hAnsi="Times New Roman" w:cs="Times New Roman"/>
                <w:sz w:val="24"/>
                <w:szCs w:val="28"/>
                <w:lang w:val="en-US" w:eastAsia="ru-RU"/>
              </w:rPr>
              <w:t>на</w:t>
            </w:r>
            <w:proofErr w:type="spellEnd"/>
            <w:r w:rsidRPr="00A42FBE">
              <w:rPr>
                <w:rFonts w:ascii="Times New Roman" w:eastAsia="Times New Roman" w:hAnsi="Times New Roman" w:cs="Times New Roman"/>
                <w:sz w:val="24"/>
                <w:szCs w:val="28"/>
                <w:lang w:val="en-US" w:eastAsia="ru-RU"/>
              </w:rPr>
              <w:t xml:space="preserve"> </w:t>
            </w:r>
            <w:proofErr w:type="spellStart"/>
            <w:r w:rsidRPr="00A42FBE">
              <w:rPr>
                <w:rFonts w:ascii="Times New Roman" w:eastAsia="Times New Roman" w:hAnsi="Times New Roman" w:cs="Times New Roman"/>
                <w:sz w:val="24"/>
                <w:szCs w:val="28"/>
                <w:lang w:val="en-US" w:eastAsia="ru-RU"/>
              </w:rPr>
              <w:t>пальцах</w:t>
            </w:r>
            <w:proofErr w:type="spellEnd"/>
          </w:p>
        </w:tc>
        <w:tc>
          <w:tcPr>
            <w:tcW w:w="96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95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(диалог, объяснение, демонстрация), наглядные (демонстрация), практические (самостоятельная работа) </w:t>
            </w:r>
          </w:p>
        </w:tc>
        <w:tc>
          <w:tcPr>
            <w:tcW w:w="92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Образцы, раздаточный материал, методическая разработка, практическая работа.</w:t>
            </w:r>
          </w:p>
        </w:tc>
        <w:tc>
          <w:tcPr>
            <w:tcW w:w="77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r w:rsidR="00A42FBE" w:rsidRPr="00A42FBE" w:rsidTr="005C0D65">
        <w:tc>
          <w:tcPr>
            <w:tcW w:w="278"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7.</w:t>
            </w:r>
          </w:p>
        </w:tc>
        <w:tc>
          <w:tcPr>
            <w:tcW w:w="110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4"/>
                <w:szCs w:val="28"/>
                <w:lang w:val="en-US" w:eastAsia="ru-RU"/>
              </w:rPr>
            </w:pPr>
            <w:proofErr w:type="spellStart"/>
            <w:r w:rsidRPr="00A42FBE">
              <w:rPr>
                <w:rFonts w:ascii="Times New Roman" w:eastAsia="Times New Roman" w:hAnsi="Times New Roman" w:cs="Times New Roman"/>
                <w:sz w:val="24"/>
                <w:szCs w:val="28"/>
                <w:lang w:val="en-US" w:eastAsia="ru-RU"/>
              </w:rPr>
              <w:t>Изготовление</w:t>
            </w:r>
            <w:proofErr w:type="spellEnd"/>
            <w:r w:rsidRPr="00A42FBE">
              <w:rPr>
                <w:rFonts w:ascii="Times New Roman" w:eastAsia="Times New Roman" w:hAnsi="Times New Roman" w:cs="Times New Roman"/>
                <w:sz w:val="24"/>
                <w:szCs w:val="28"/>
                <w:lang w:val="en-US" w:eastAsia="ru-RU"/>
              </w:rPr>
              <w:t xml:space="preserve"> </w:t>
            </w:r>
            <w:proofErr w:type="spellStart"/>
            <w:r w:rsidRPr="00A42FBE">
              <w:rPr>
                <w:rFonts w:ascii="Times New Roman" w:eastAsia="Times New Roman" w:hAnsi="Times New Roman" w:cs="Times New Roman"/>
                <w:sz w:val="24"/>
                <w:szCs w:val="28"/>
                <w:lang w:val="en-US" w:eastAsia="ru-RU"/>
              </w:rPr>
              <w:t>сувениров</w:t>
            </w:r>
            <w:proofErr w:type="spellEnd"/>
          </w:p>
        </w:tc>
        <w:tc>
          <w:tcPr>
            <w:tcW w:w="96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proofErr w:type="spellStart"/>
            <w:r w:rsidRPr="00A42FBE">
              <w:rPr>
                <w:rFonts w:ascii="Times New Roman" w:eastAsia="Times New Roman" w:hAnsi="Times New Roman" w:cs="Times New Roman"/>
                <w:lang w:eastAsia="ru-RU"/>
              </w:rPr>
              <w:t>Комбинированая</w:t>
            </w:r>
            <w:proofErr w:type="spellEnd"/>
            <w:r w:rsidRPr="00A42FBE">
              <w:rPr>
                <w:rFonts w:ascii="Times New Roman" w:eastAsia="Times New Roman" w:hAnsi="Times New Roman" w:cs="Times New Roman"/>
                <w:lang w:eastAsia="ru-RU"/>
              </w:rPr>
              <w:t>.</w:t>
            </w:r>
          </w:p>
        </w:tc>
        <w:tc>
          <w:tcPr>
            <w:tcW w:w="954"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Словесные (беседа, устное изложение материала), практические (самостоятельная работа)</w:t>
            </w:r>
          </w:p>
        </w:tc>
        <w:tc>
          <w:tcPr>
            <w:tcW w:w="920"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 xml:space="preserve">Образцы, раздаточный материал, методическая разработка, </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практическая работа.</w:t>
            </w:r>
          </w:p>
        </w:tc>
        <w:tc>
          <w:tcPr>
            <w:tcW w:w="777" w:type="pct"/>
            <w:tcBorders>
              <w:top w:val="single" w:sz="4" w:space="0" w:color="auto"/>
              <w:left w:val="single" w:sz="4" w:space="0" w:color="auto"/>
              <w:bottom w:val="single" w:sz="4" w:space="0" w:color="auto"/>
              <w:right w:val="single" w:sz="4" w:space="0" w:color="auto"/>
            </w:tcBorders>
          </w:tcPr>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lang w:eastAsia="ru-RU"/>
              </w:rPr>
            </w:pPr>
            <w:r w:rsidRPr="00A42FBE">
              <w:rPr>
                <w:rFonts w:ascii="Times New Roman" w:eastAsia="Times New Roman" w:hAnsi="Times New Roman" w:cs="Times New Roman"/>
                <w:lang w:eastAsia="ru-RU"/>
              </w:rPr>
              <w:t>Контроль – кроссворд</w:t>
            </w:r>
          </w:p>
        </w:tc>
      </w:tr>
    </w:tbl>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w:t>
      </w:r>
    </w:p>
    <w:p w:rsidR="00A42FBE" w:rsidRPr="00A42FBE" w:rsidRDefault="00A42FBE" w:rsidP="00A42FBE">
      <w:pPr>
        <w:widowControl w:val="0"/>
        <w:shd w:val="clear" w:color="auto" w:fill="FFFFFF"/>
        <w:tabs>
          <w:tab w:val="left" w:pos="360"/>
          <w:tab w:val="left" w:pos="8100"/>
          <w:tab w:val="left" w:pos="9356"/>
        </w:tabs>
        <w:autoSpaceDE w:val="0"/>
        <w:autoSpaceDN w:val="0"/>
        <w:adjustRightInd w:val="0"/>
        <w:spacing w:after="0" w:line="317" w:lineRule="exact"/>
        <w:ind w:right="4"/>
        <w:jc w:val="both"/>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sz w:val="28"/>
          <w:szCs w:val="28"/>
          <w:lang w:eastAsia="ru-RU"/>
        </w:rPr>
        <w:t xml:space="preserve">                             </w:t>
      </w:r>
      <w:r w:rsidRPr="00A42FBE">
        <w:rPr>
          <w:rFonts w:ascii="Times New Roman" w:eastAsia="Times New Roman" w:hAnsi="Times New Roman" w:cs="Times New Roman"/>
          <w:b/>
          <w:sz w:val="28"/>
          <w:szCs w:val="28"/>
          <w:lang w:eastAsia="ru-RU"/>
        </w:rPr>
        <w:t>Материалы и инструменты:</w:t>
      </w:r>
    </w:p>
    <w:p w:rsidR="00A42FBE" w:rsidRPr="00A42FBE" w:rsidRDefault="00A42FBE" w:rsidP="00A42FBE">
      <w:pPr>
        <w:widowControl w:val="0"/>
        <w:shd w:val="clear" w:color="auto" w:fill="FFFFFF"/>
        <w:tabs>
          <w:tab w:val="left" w:pos="360"/>
          <w:tab w:val="left" w:pos="8100"/>
          <w:tab w:val="left" w:pos="9356"/>
        </w:tabs>
        <w:autoSpaceDE w:val="0"/>
        <w:autoSpaceDN w:val="0"/>
        <w:adjustRightInd w:val="0"/>
        <w:spacing w:after="0" w:line="317" w:lineRule="exact"/>
        <w:ind w:right="4"/>
        <w:jc w:val="both"/>
        <w:rPr>
          <w:rFonts w:ascii="Times New Roman" w:eastAsia="Times New Roman" w:hAnsi="Times New Roman" w:cs="Times New Roman"/>
          <w:b/>
          <w:sz w:val="28"/>
          <w:szCs w:val="28"/>
          <w:lang w:eastAsia="ru-RU"/>
        </w:rPr>
      </w:pPr>
    </w:p>
    <w:p w:rsidR="00A42FBE" w:rsidRPr="00A42FBE" w:rsidRDefault="00A42FBE" w:rsidP="00A42FBE">
      <w:pPr>
        <w:widowControl w:val="0"/>
        <w:numPr>
          <w:ilvl w:val="0"/>
          <w:numId w:val="24"/>
        </w:numPr>
        <w:tabs>
          <w:tab w:val="left" w:pos="1350"/>
        </w:tabs>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Ножницы</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булавки</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игольницы</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 иглы</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Нитки для ткачества - акриловые</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нитки для вышивки - мулине</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катушечные нитки №40, </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ленты атласные</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ткань</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канва</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сетка для вышивки</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Карандаши цветные и простые</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Тетради в клетку</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Точилки</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Сантиметровая лента</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Бумага офисная для печати</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Калька</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копировальная бумага</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бархатная бумага</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lastRenderedPageBreak/>
        <w:t>Цветной картон</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Цветная бумага</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Гофрированная бумага</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Клей -карандаш</w:t>
      </w:r>
    </w:p>
    <w:p w:rsidR="00A42FBE" w:rsidRPr="00A42FBE" w:rsidRDefault="00A42FBE" w:rsidP="00A42FBE">
      <w:pPr>
        <w:widowControl w:val="0"/>
        <w:numPr>
          <w:ilvl w:val="0"/>
          <w:numId w:val="24"/>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Папки для хранения схем, рисунков, выкроек</w:t>
      </w:r>
    </w:p>
    <w:p w:rsidR="00A42FBE" w:rsidRDefault="00A42FBE" w:rsidP="00A42FBE">
      <w:pPr>
        <w:widowControl w:val="0"/>
        <w:shd w:val="clear" w:color="auto" w:fill="FFFFFF"/>
        <w:tabs>
          <w:tab w:val="left" w:pos="499"/>
          <w:tab w:val="left" w:pos="8100"/>
          <w:tab w:val="left" w:pos="9356"/>
        </w:tabs>
        <w:autoSpaceDE w:val="0"/>
        <w:autoSpaceDN w:val="0"/>
        <w:adjustRightInd w:val="0"/>
        <w:spacing w:after="0" w:line="317" w:lineRule="exact"/>
        <w:ind w:right="4"/>
        <w:jc w:val="center"/>
        <w:rPr>
          <w:rFonts w:ascii="Times New Roman" w:eastAsia="Times New Roman" w:hAnsi="Times New Roman" w:cs="Times New Roman"/>
          <w:b/>
          <w:sz w:val="28"/>
          <w:szCs w:val="28"/>
          <w:lang w:eastAsia="ru-RU"/>
        </w:rPr>
      </w:pPr>
    </w:p>
    <w:p w:rsidR="00A42FBE" w:rsidRPr="00A42FBE" w:rsidRDefault="00A42FBE" w:rsidP="00A42FBE">
      <w:pPr>
        <w:widowControl w:val="0"/>
        <w:shd w:val="clear" w:color="auto" w:fill="FFFFFF"/>
        <w:tabs>
          <w:tab w:val="left" w:pos="499"/>
          <w:tab w:val="left" w:pos="8100"/>
          <w:tab w:val="left" w:pos="9356"/>
        </w:tabs>
        <w:autoSpaceDE w:val="0"/>
        <w:autoSpaceDN w:val="0"/>
        <w:adjustRightInd w:val="0"/>
        <w:spacing w:after="0" w:line="317" w:lineRule="exact"/>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Список литературы:</w:t>
      </w:r>
    </w:p>
    <w:p w:rsidR="00A42FBE" w:rsidRPr="00A42FBE" w:rsidRDefault="00A42FBE" w:rsidP="00A42FBE">
      <w:pPr>
        <w:widowControl w:val="0"/>
        <w:shd w:val="clear" w:color="auto" w:fill="FFFFFF"/>
        <w:tabs>
          <w:tab w:val="left" w:pos="499"/>
          <w:tab w:val="left" w:pos="8100"/>
          <w:tab w:val="left" w:pos="9356"/>
        </w:tabs>
        <w:autoSpaceDE w:val="0"/>
        <w:autoSpaceDN w:val="0"/>
        <w:adjustRightInd w:val="0"/>
        <w:spacing w:after="0" w:line="317" w:lineRule="exact"/>
        <w:ind w:right="4"/>
        <w:jc w:val="both"/>
        <w:rPr>
          <w:rFonts w:ascii="Times New Roman" w:eastAsia="Times New Roman" w:hAnsi="Times New Roman" w:cs="Times New Roman"/>
          <w:b/>
          <w:sz w:val="28"/>
          <w:szCs w:val="28"/>
          <w:lang w:eastAsia="ru-RU"/>
        </w:rPr>
      </w:pPr>
    </w:p>
    <w:p w:rsidR="00A42FBE" w:rsidRPr="00A42FBE" w:rsidRDefault="00A42FBE" w:rsidP="00A42FBE">
      <w:pPr>
        <w:tabs>
          <w:tab w:val="left" w:pos="8100"/>
          <w:tab w:val="left" w:pos="9356"/>
        </w:tabs>
        <w:spacing w:after="0" w:line="240" w:lineRule="auto"/>
        <w:ind w:right="4"/>
        <w:jc w:val="center"/>
        <w:rPr>
          <w:rFonts w:ascii="Times New Roman" w:eastAsia="Times New Roman" w:hAnsi="Times New Roman" w:cs="Times New Roman"/>
          <w:b/>
          <w:i/>
          <w:sz w:val="28"/>
          <w:szCs w:val="28"/>
          <w:lang w:eastAsia="ru-RU"/>
        </w:rPr>
      </w:pPr>
      <w:r w:rsidRPr="00A42FBE">
        <w:rPr>
          <w:rFonts w:ascii="Times New Roman" w:eastAsia="Times New Roman" w:hAnsi="Times New Roman" w:cs="Times New Roman"/>
          <w:b/>
          <w:i/>
          <w:sz w:val="28"/>
          <w:szCs w:val="20"/>
          <w:lang w:eastAsia="ru-RU"/>
        </w:rPr>
        <w:t>Для педагогов:</w:t>
      </w:r>
    </w:p>
    <w:p w:rsidR="00A42FBE" w:rsidRPr="00A42FBE" w:rsidRDefault="00A42FBE" w:rsidP="00A42FBE">
      <w:pPr>
        <w:widowControl w:val="0"/>
        <w:numPr>
          <w:ilvl w:val="0"/>
          <w:numId w:val="7"/>
        </w:numPr>
        <w:shd w:val="clear" w:color="auto" w:fill="FFFFFF"/>
        <w:tabs>
          <w:tab w:val="left" w:pos="322"/>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proofErr w:type="spellStart"/>
      <w:r w:rsidRPr="00A42FBE">
        <w:rPr>
          <w:rFonts w:ascii="Times New Roman" w:eastAsia="Times New Roman" w:hAnsi="Times New Roman" w:cs="Times New Roman"/>
          <w:sz w:val="28"/>
          <w:szCs w:val="28"/>
          <w:lang w:eastAsia="ru-RU"/>
        </w:rPr>
        <w:t>Цамуталина</w:t>
      </w:r>
      <w:proofErr w:type="spellEnd"/>
      <w:r w:rsidRPr="00A42FBE">
        <w:rPr>
          <w:rFonts w:ascii="Times New Roman" w:eastAsia="Times New Roman" w:hAnsi="Times New Roman" w:cs="Times New Roman"/>
          <w:sz w:val="28"/>
          <w:szCs w:val="28"/>
          <w:lang w:eastAsia="ru-RU"/>
        </w:rPr>
        <w:t xml:space="preserve"> Е.Е. «100 поделок из ненужных вещей»</w:t>
      </w:r>
    </w:p>
    <w:p w:rsidR="00A42FBE" w:rsidRPr="00A42FBE" w:rsidRDefault="00A42FBE" w:rsidP="00A42FBE">
      <w:pPr>
        <w:widowControl w:val="0"/>
        <w:numPr>
          <w:ilvl w:val="0"/>
          <w:numId w:val="7"/>
        </w:numPr>
        <w:shd w:val="clear" w:color="auto" w:fill="FFFFFF"/>
        <w:tabs>
          <w:tab w:val="left" w:pos="322"/>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proofErr w:type="spellStart"/>
      <w:r w:rsidRPr="00A42FBE">
        <w:rPr>
          <w:rFonts w:ascii="Times New Roman" w:eastAsia="Times New Roman" w:hAnsi="Times New Roman" w:cs="Times New Roman"/>
          <w:sz w:val="28"/>
          <w:szCs w:val="28"/>
          <w:lang w:eastAsia="ru-RU"/>
        </w:rPr>
        <w:t>Цирулик</w:t>
      </w:r>
      <w:proofErr w:type="spellEnd"/>
      <w:r w:rsidRPr="00A42FBE">
        <w:rPr>
          <w:rFonts w:ascii="Times New Roman" w:eastAsia="Times New Roman" w:hAnsi="Times New Roman" w:cs="Times New Roman"/>
          <w:sz w:val="28"/>
          <w:szCs w:val="28"/>
          <w:lang w:eastAsia="ru-RU"/>
        </w:rPr>
        <w:t xml:space="preserve"> Н.А., Хлебникова СИ. «Ручное творчество 4 класс»</w:t>
      </w:r>
    </w:p>
    <w:p w:rsidR="00A42FBE" w:rsidRPr="00A42FBE" w:rsidRDefault="00A42FBE" w:rsidP="00A42FBE">
      <w:pPr>
        <w:widowControl w:val="0"/>
        <w:numPr>
          <w:ilvl w:val="0"/>
          <w:numId w:val="7"/>
        </w:numPr>
        <w:shd w:val="clear" w:color="auto" w:fill="FFFFFF"/>
        <w:tabs>
          <w:tab w:val="left" w:pos="322"/>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proofErr w:type="spellStart"/>
      <w:r w:rsidRPr="00A42FBE">
        <w:rPr>
          <w:rFonts w:ascii="Times New Roman" w:eastAsia="Times New Roman" w:hAnsi="Times New Roman" w:cs="Times New Roman"/>
          <w:sz w:val="28"/>
          <w:szCs w:val="28"/>
          <w:lang w:eastAsia="ru-RU"/>
        </w:rPr>
        <w:t>Геронимус</w:t>
      </w:r>
      <w:proofErr w:type="spellEnd"/>
      <w:r w:rsidRPr="00A42FBE">
        <w:rPr>
          <w:rFonts w:ascii="Times New Roman" w:eastAsia="Times New Roman" w:hAnsi="Times New Roman" w:cs="Times New Roman"/>
          <w:sz w:val="28"/>
          <w:szCs w:val="28"/>
          <w:lang w:eastAsia="ru-RU"/>
        </w:rPr>
        <w:t xml:space="preserve"> Т.М. «150 уроков труда в 1-4 классах»</w:t>
      </w:r>
    </w:p>
    <w:p w:rsidR="00A42FBE" w:rsidRPr="00A42FBE" w:rsidRDefault="00A42FBE" w:rsidP="00A42FBE">
      <w:pPr>
        <w:widowControl w:val="0"/>
        <w:numPr>
          <w:ilvl w:val="0"/>
          <w:numId w:val="7"/>
        </w:numPr>
        <w:shd w:val="clear" w:color="auto" w:fill="FFFFFF"/>
        <w:tabs>
          <w:tab w:val="left" w:leader="underscore" w:pos="1483"/>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Нагибина М.И. «Чудеса из ткани своими руками» Ярославль «Академия развития» 1997г.</w:t>
      </w:r>
    </w:p>
    <w:p w:rsidR="00A42FBE" w:rsidRPr="00A42FBE" w:rsidRDefault="00A42FBE" w:rsidP="00A42FBE">
      <w:pPr>
        <w:widowControl w:val="0"/>
        <w:numPr>
          <w:ilvl w:val="0"/>
          <w:numId w:val="7"/>
        </w:numPr>
        <w:shd w:val="clear" w:color="auto" w:fill="FFFFFF"/>
        <w:tabs>
          <w:tab w:val="left" w:leader="underscore" w:pos="1483"/>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Нагибина М.И. «Плетение для детворы из ниток, прутьев и коры» Ярославль «Академия развития» 1997г.</w:t>
      </w:r>
    </w:p>
    <w:p w:rsidR="00A42FBE" w:rsidRPr="00A42FBE" w:rsidRDefault="00A42FBE" w:rsidP="00A42FBE">
      <w:pPr>
        <w:widowControl w:val="0"/>
        <w:numPr>
          <w:ilvl w:val="0"/>
          <w:numId w:val="7"/>
        </w:numPr>
        <w:shd w:val="clear" w:color="auto" w:fill="FFFFFF"/>
        <w:tabs>
          <w:tab w:val="left" w:leader="underscore" w:pos="1483"/>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proofErr w:type="spellStart"/>
      <w:r w:rsidRPr="00A42FBE">
        <w:rPr>
          <w:rFonts w:ascii="Times New Roman" w:eastAsia="Times New Roman" w:hAnsi="Times New Roman" w:cs="Times New Roman"/>
          <w:sz w:val="28"/>
          <w:szCs w:val="28"/>
          <w:lang w:eastAsia="ru-RU"/>
        </w:rPr>
        <w:t>Проснякова</w:t>
      </w:r>
      <w:proofErr w:type="spellEnd"/>
      <w:r w:rsidRPr="00A42FBE">
        <w:rPr>
          <w:rFonts w:ascii="Times New Roman" w:eastAsia="Times New Roman" w:hAnsi="Times New Roman" w:cs="Times New Roman"/>
          <w:sz w:val="28"/>
          <w:szCs w:val="28"/>
          <w:lang w:eastAsia="ru-RU"/>
        </w:rPr>
        <w:t xml:space="preserve"> Т.Н. «Уроки мастерства 3 класс» </w:t>
      </w:r>
      <w:proofErr w:type="spellStart"/>
      <w:r w:rsidRPr="00A42FBE">
        <w:rPr>
          <w:rFonts w:ascii="Times New Roman" w:eastAsia="Times New Roman" w:hAnsi="Times New Roman" w:cs="Times New Roman"/>
          <w:sz w:val="28"/>
          <w:szCs w:val="28"/>
          <w:lang w:eastAsia="ru-RU"/>
        </w:rPr>
        <w:t>издат</w:t>
      </w:r>
      <w:proofErr w:type="spellEnd"/>
      <w:r w:rsidRPr="00A42FBE">
        <w:rPr>
          <w:rFonts w:ascii="Times New Roman" w:eastAsia="Times New Roman" w:hAnsi="Times New Roman" w:cs="Times New Roman"/>
          <w:sz w:val="28"/>
          <w:szCs w:val="28"/>
          <w:lang w:eastAsia="ru-RU"/>
        </w:rPr>
        <w:t>. «Учебная литература» 2005г.</w:t>
      </w:r>
    </w:p>
    <w:p w:rsidR="00A42FBE" w:rsidRPr="00A42FBE" w:rsidRDefault="00A42FBE" w:rsidP="00A42FBE">
      <w:pPr>
        <w:widowControl w:val="0"/>
        <w:numPr>
          <w:ilvl w:val="0"/>
          <w:numId w:val="7"/>
        </w:numPr>
        <w:shd w:val="clear" w:color="auto" w:fill="FFFFFF"/>
        <w:tabs>
          <w:tab w:val="left" w:leader="underscore" w:pos="1483"/>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Детям о традициях народного мастерства. Учеб. метод. пособие под ред. </w:t>
      </w:r>
      <w:proofErr w:type="spellStart"/>
      <w:r w:rsidRPr="00A42FBE">
        <w:rPr>
          <w:rFonts w:ascii="Times New Roman" w:eastAsia="Times New Roman" w:hAnsi="Times New Roman" w:cs="Times New Roman"/>
          <w:sz w:val="28"/>
          <w:szCs w:val="28"/>
          <w:lang w:eastAsia="ru-RU"/>
        </w:rPr>
        <w:t>Шпикаловой</w:t>
      </w:r>
      <w:proofErr w:type="spellEnd"/>
      <w:r w:rsidRPr="00A42FBE">
        <w:rPr>
          <w:rFonts w:ascii="Times New Roman" w:eastAsia="Times New Roman" w:hAnsi="Times New Roman" w:cs="Times New Roman"/>
          <w:sz w:val="28"/>
          <w:szCs w:val="28"/>
          <w:lang w:eastAsia="ru-RU"/>
        </w:rPr>
        <w:t xml:space="preserve"> Т. Я. – М., «</w:t>
      </w:r>
      <w:proofErr w:type="spellStart"/>
      <w:r w:rsidRPr="00A42FBE">
        <w:rPr>
          <w:rFonts w:ascii="Times New Roman" w:eastAsia="Times New Roman" w:hAnsi="Times New Roman" w:cs="Times New Roman"/>
          <w:sz w:val="28"/>
          <w:szCs w:val="28"/>
          <w:lang w:eastAsia="ru-RU"/>
        </w:rPr>
        <w:t>Владос</w:t>
      </w:r>
      <w:proofErr w:type="spellEnd"/>
      <w:r w:rsidRPr="00A42FBE">
        <w:rPr>
          <w:rFonts w:ascii="Times New Roman" w:eastAsia="Times New Roman" w:hAnsi="Times New Roman" w:cs="Times New Roman"/>
          <w:sz w:val="28"/>
          <w:szCs w:val="28"/>
          <w:lang w:eastAsia="ru-RU"/>
        </w:rPr>
        <w:t>», 2001</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8. Женское рукоделие – Политехника 1995г.</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9. Сборник программ педагогов дополнительного образования. Выпуск второй. – Владивосток, 2001</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10. Соколова </w:t>
      </w:r>
      <w:proofErr w:type="spellStart"/>
      <w:r w:rsidRPr="00A42FBE">
        <w:rPr>
          <w:rFonts w:ascii="Times New Roman" w:eastAsia="Times New Roman" w:hAnsi="Times New Roman" w:cs="Times New Roman"/>
          <w:sz w:val="28"/>
          <w:szCs w:val="28"/>
          <w:lang w:eastAsia="ru-RU"/>
        </w:rPr>
        <w:t>в.а</w:t>
      </w:r>
      <w:proofErr w:type="spellEnd"/>
      <w:r w:rsidRPr="00A42FBE">
        <w:rPr>
          <w:rFonts w:ascii="Times New Roman" w:eastAsia="Times New Roman" w:hAnsi="Times New Roman" w:cs="Times New Roman"/>
          <w:sz w:val="28"/>
          <w:szCs w:val="28"/>
          <w:lang w:eastAsia="ru-RU"/>
        </w:rPr>
        <w:t>. Методические рекомендации к планированию уроков по  региональной программе С.-Петербург 1997г.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11. Трудовое обучение (девочек) в 5-9 классе с углубленным изучением основ русской культуры С-Петербург 1997г.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12. Котова И.Н. «Секреты мастерства» СПБ. Изд. «</w:t>
      </w:r>
      <w:proofErr w:type="spellStart"/>
      <w:r w:rsidRPr="00A42FBE">
        <w:rPr>
          <w:rFonts w:ascii="Times New Roman" w:eastAsia="Times New Roman" w:hAnsi="Times New Roman" w:cs="Times New Roman"/>
          <w:sz w:val="28"/>
          <w:szCs w:val="28"/>
          <w:lang w:eastAsia="ru-RU"/>
        </w:rPr>
        <w:t>МиМ</w:t>
      </w:r>
      <w:proofErr w:type="spellEnd"/>
      <w:r w:rsidRPr="00A42FBE">
        <w:rPr>
          <w:rFonts w:ascii="Times New Roman" w:eastAsia="Times New Roman" w:hAnsi="Times New Roman" w:cs="Times New Roman"/>
          <w:sz w:val="28"/>
          <w:szCs w:val="28"/>
          <w:lang w:eastAsia="ru-RU"/>
        </w:rPr>
        <w:t>» 99г.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13. Котова И.Н. «Гармония цветов» СПБ. Изд. «</w:t>
      </w:r>
      <w:proofErr w:type="spellStart"/>
      <w:r w:rsidRPr="00A42FBE">
        <w:rPr>
          <w:rFonts w:ascii="Times New Roman" w:eastAsia="Times New Roman" w:hAnsi="Times New Roman" w:cs="Times New Roman"/>
          <w:sz w:val="28"/>
          <w:szCs w:val="28"/>
          <w:lang w:eastAsia="ru-RU"/>
        </w:rPr>
        <w:t>МиМ</w:t>
      </w:r>
      <w:proofErr w:type="spellEnd"/>
      <w:r w:rsidRPr="00A42FBE">
        <w:rPr>
          <w:rFonts w:ascii="Times New Roman" w:eastAsia="Times New Roman" w:hAnsi="Times New Roman" w:cs="Times New Roman"/>
          <w:sz w:val="28"/>
          <w:szCs w:val="28"/>
          <w:lang w:eastAsia="ru-RU"/>
        </w:rPr>
        <w:t>» 99г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14. </w:t>
      </w:r>
      <w:proofErr w:type="spellStart"/>
      <w:r w:rsidRPr="00A42FBE">
        <w:rPr>
          <w:rFonts w:ascii="Times New Roman" w:eastAsia="Times New Roman" w:hAnsi="Times New Roman" w:cs="Times New Roman"/>
          <w:sz w:val="28"/>
          <w:szCs w:val="28"/>
          <w:lang w:eastAsia="ru-RU"/>
        </w:rPr>
        <w:t>Анреева</w:t>
      </w:r>
      <w:proofErr w:type="spellEnd"/>
      <w:r w:rsidRPr="00A42FBE">
        <w:rPr>
          <w:rFonts w:ascii="Times New Roman" w:eastAsia="Times New Roman" w:hAnsi="Times New Roman" w:cs="Times New Roman"/>
          <w:sz w:val="28"/>
          <w:szCs w:val="28"/>
          <w:lang w:eastAsia="ru-RU"/>
        </w:rPr>
        <w:t xml:space="preserve"> Г.М. «Социальная психология» М. 89г.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15. </w:t>
      </w:r>
      <w:proofErr w:type="spellStart"/>
      <w:r w:rsidRPr="00A42FBE">
        <w:rPr>
          <w:rFonts w:ascii="Times New Roman" w:eastAsia="Times New Roman" w:hAnsi="Times New Roman" w:cs="Times New Roman"/>
          <w:sz w:val="28"/>
          <w:szCs w:val="28"/>
          <w:lang w:eastAsia="ru-RU"/>
        </w:rPr>
        <w:t>Бодалев</w:t>
      </w:r>
      <w:proofErr w:type="spellEnd"/>
      <w:r w:rsidRPr="00A42FBE">
        <w:rPr>
          <w:rFonts w:ascii="Times New Roman" w:eastAsia="Times New Roman" w:hAnsi="Times New Roman" w:cs="Times New Roman"/>
          <w:sz w:val="28"/>
          <w:szCs w:val="28"/>
          <w:lang w:eastAsia="ru-RU"/>
        </w:rPr>
        <w:t xml:space="preserve"> А.А. «Личность в общении» 83 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16. </w:t>
      </w:r>
      <w:proofErr w:type="spellStart"/>
      <w:r w:rsidRPr="00A42FBE">
        <w:rPr>
          <w:rFonts w:ascii="Times New Roman" w:eastAsia="Times New Roman" w:hAnsi="Times New Roman" w:cs="Times New Roman"/>
          <w:sz w:val="28"/>
          <w:szCs w:val="28"/>
          <w:lang w:eastAsia="ru-RU"/>
        </w:rPr>
        <w:t>Сиялова</w:t>
      </w:r>
      <w:proofErr w:type="spellEnd"/>
      <w:r w:rsidRPr="00A42FBE">
        <w:rPr>
          <w:rFonts w:ascii="Times New Roman" w:eastAsia="Times New Roman" w:hAnsi="Times New Roman" w:cs="Times New Roman"/>
          <w:sz w:val="28"/>
          <w:szCs w:val="28"/>
          <w:lang w:eastAsia="ru-RU"/>
        </w:rPr>
        <w:t xml:space="preserve"> И.А. «Социальный психологический тренинг для младших подростков» СПБ 2001 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17. </w:t>
      </w:r>
      <w:proofErr w:type="spellStart"/>
      <w:r w:rsidRPr="00A42FBE">
        <w:rPr>
          <w:rFonts w:ascii="Times New Roman" w:eastAsia="Times New Roman" w:hAnsi="Times New Roman" w:cs="Times New Roman"/>
          <w:sz w:val="28"/>
          <w:szCs w:val="28"/>
          <w:lang w:eastAsia="ru-RU"/>
        </w:rPr>
        <w:t>Фримэк</w:t>
      </w:r>
      <w:proofErr w:type="spellEnd"/>
      <w:r w:rsidRPr="00A42FBE">
        <w:rPr>
          <w:rFonts w:ascii="Times New Roman" w:eastAsia="Times New Roman" w:hAnsi="Times New Roman" w:cs="Times New Roman"/>
          <w:sz w:val="28"/>
          <w:szCs w:val="28"/>
          <w:lang w:eastAsia="ru-RU"/>
        </w:rPr>
        <w:t xml:space="preserve"> Джоан «Ваш умный ребенок» </w:t>
      </w:r>
      <w:proofErr w:type="spellStart"/>
      <w:r w:rsidRPr="00A42FBE">
        <w:rPr>
          <w:rFonts w:ascii="Times New Roman" w:eastAsia="Times New Roman" w:hAnsi="Times New Roman" w:cs="Times New Roman"/>
          <w:sz w:val="28"/>
          <w:szCs w:val="28"/>
          <w:lang w:eastAsia="ru-RU"/>
        </w:rPr>
        <w:t>М.Семья</w:t>
      </w:r>
      <w:proofErr w:type="spellEnd"/>
      <w:r w:rsidRPr="00A42FBE">
        <w:rPr>
          <w:rFonts w:ascii="Times New Roman" w:eastAsia="Times New Roman" w:hAnsi="Times New Roman" w:cs="Times New Roman"/>
          <w:sz w:val="28"/>
          <w:szCs w:val="28"/>
          <w:lang w:eastAsia="ru-RU"/>
        </w:rPr>
        <w:t xml:space="preserve"> и школа. М. 61 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18.Виноградова Н. «Подумаем вместе» Развивающие задачи. Упражнения. Задания.  №2 и №4 Москва РОСТ 98 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w:t>
      </w:r>
    </w:p>
    <w:p w:rsidR="00A42FBE" w:rsidRPr="00A42FBE" w:rsidRDefault="00A42FBE" w:rsidP="00A42FBE">
      <w:pPr>
        <w:tabs>
          <w:tab w:val="left" w:pos="9356"/>
        </w:tabs>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i/>
          <w:sz w:val="28"/>
          <w:szCs w:val="28"/>
          <w:lang w:eastAsia="ru-RU"/>
        </w:rPr>
        <w:t>Для детей:</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 Журнал «Коллекция идей» все номера за последний 2007год</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 Журнал «Я – дизайнер» все номера за последний 2007год</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3. Журнал «Ручная </w:t>
      </w:r>
      <w:proofErr w:type="gramStart"/>
      <w:r w:rsidRPr="00A42FBE">
        <w:rPr>
          <w:rFonts w:ascii="Times New Roman" w:eastAsia="Times New Roman" w:hAnsi="Times New Roman" w:cs="Times New Roman"/>
          <w:sz w:val="28"/>
          <w:szCs w:val="28"/>
          <w:lang w:eastAsia="ru-RU"/>
        </w:rPr>
        <w:t xml:space="preserve">работа»   </w:t>
      </w:r>
      <w:proofErr w:type="gramEnd"/>
      <w:r w:rsidRPr="00A42FBE">
        <w:rPr>
          <w:rFonts w:ascii="Times New Roman" w:eastAsia="Times New Roman" w:hAnsi="Times New Roman" w:cs="Times New Roman"/>
          <w:sz w:val="28"/>
          <w:szCs w:val="28"/>
          <w:lang w:eastAsia="ru-RU"/>
        </w:rPr>
        <w:t>все номера за последний 2007год</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4. Бахметьев А. и Кизяков Т. «Очумелые ручки» </w:t>
      </w:r>
      <w:proofErr w:type="spellStart"/>
      <w:r w:rsidRPr="00A42FBE">
        <w:rPr>
          <w:rFonts w:ascii="Times New Roman" w:eastAsia="Times New Roman" w:hAnsi="Times New Roman" w:cs="Times New Roman"/>
          <w:sz w:val="28"/>
          <w:szCs w:val="28"/>
          <w:lang w:eastAsia="ru-RU"/>
        </w:rPr>
        <w:t>Росмэк</w:t>
      </w:r>
      <w:proofErr w:type="spellEnd"/>
      <w:r w:rsidRPr="00A42FBE">
        <w:rPr>
          <w:rFonts w:ascii="Times New Roman" w:eastAsia="Times New Roman" w:hAnsi="Times New Roman" w:cs="Times New Roman"/>
          <w:sz w:val="28"/>
          <w:szCs w:val="28"/>
          <w:lang w:eastAsia="ru-RU"/>
        </w:rPr>
        <w:t xml:space="preserve"> 97г.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5. Зарецкий А. и др. </w:t>
      </w:r>
      <w:proofErr w:type="spellStart"/>
      <w:r w:rsidRPr="00A42FBE">
        <w:rPr>
          <w:rFonts w:ascii="Times New Roman" w:eastAsia="Times New Roman" w:hAnsi="Times New Roman" w:cs="Times New Roman"/>
          <w:sz w:val="28"/>
          <w:szCs w:val="28"/>
          <w:lang w:eastAsia="ru-RU"/>
        </w:rPr>
        <w:t>Энцеклопедия</w:t>
      </w:r>
      <w:proofErr w:type="spellEnd"/>
      <w:r w:rsidRPr="00A42FBE">
        <w:rPr>
          <w:rFonts w:ascii="Times New Roman" w:eastAsia="Times New Roman" w:hAnsi="Times New Roman" w:cs="Times New Roman"/>
          <w:sz w:val="28"/>
          <w:szCs w:val="28"/>
          <w:lang w:eastAsia="ru-RU"/>
        </w:rPr>
        <w:t xml:space="preserve"> профессора Фортрана. Просвещение 91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6. Беляев Е. «365 развлечений для ребенка». </w:t>
      </w:r>
      <w:proofErr w:type="spellStart"/>
      <w:r w:rsidRPr="00A42FBE">
        <w:rPr>
          <w:rFonts w:ascii="Times New Roman" w:eastAsia="Times New Roman" w:hAnsi="Times New Roman" w:cs="Times New Roman"/>
          <w:sz w:val="28"/>
          <w:szCs w:val="28"/>
          <w:lang w:eastAsia="ru-RU"/>
        </w:rPr>
        <w:t>Рольф</w:t>
      </w:r>
      <w:proofErr w:type="spellEnd"/>
      <w:r w:rsidRPr="00A42FBE">
        <w:rPr>
          <w:rFonts w:ascii="Times New Roman" w:eastAsia="Times New Roman" w:hAnsi="Times New Roman" w:cs="Times New Roman"/>
          <w:sz w:val="28"/>
          <w:szCs w:val="28"/>
          <w:lang w:eastAsia="ru-RU"/>
        </w:rPr>
        <w:t>. 2000 г.</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7. </w:t>
      </w:r>
      <w:proofErr w:type="spellStart"/>
      <w:r w:rsidRPr="00A42FBE">
        <w:rPr>
          <w:rFonts w:ascii="Times New Roman" w:eastAsia="Times New Roman" w:hAnsi="Times New Roman" w:cs="Times New Roman"/>
          <w:sz w:val="28"/>
          <w:szCs w:val="28"/>
          <w:lang w:eastAsia="ru-RU"/>
        </w:rPr>
        <w:t>Рахно</w:t>
      </w:r>
      <w:proofErr w:type="spellEnd"/>
      <w:r w:rsidRPr="00A42FBE">
        <w:rPr>
          <w:rFonts w:ascii="Times New Roman" w:eastAsia="Times New Roman" w:hAnsi="Times New Roman" w:cs="Times New Roman"/>
          <w:sz w:val="28"/>
          <w:szCs w:val="28"/>
          <w:lang w:eastAsia="ru-RU"/>
        </w:rPr>
        <w:t xml:space="preserve"> М.О. «Открытки своими руками» </w:t>
      </w:r>
      <w:proofErr w:type="spellStart"/>
      <w:r w:rsidRPr="00A42FBE">
        <w:rPr>
          <w:rFonts w:ascii="Times New Roman" w:eastAsia="Times New Roman" w:hAnsi="Times New Roman" w:cs="Times New Roman"/>
          <w:sz w:val="28"/>
          <w:szCs w:val="28"/>
          <w:lang w:eastAsia="ru-RU"/>
        </w:rPr>
        <w:t>Акдемия</w:t>
      </w:r>
      <w:proofErr w:type="spellEnd"/>
      <w:r w:rsidRPr="00A42FBE">
        <w:rPr>
          <w:rFonts w:ascii="Times New Roman" w:eastAsia="Times New Roman" w:hAnsi="Times New Roman" w:cs="Times New Roman"/>
          <w:sz w:val="28"/>
          <w:szCs w:val="28"/>
          <w:lang w:eastAsia="ru-RU"/>
        </w:rPr>
        <w:t xml:space="preserve"> развития. Ярославль. 08г. </w:t>
      </w:r>
    </w:p>
    <w:p w:rsidR="00A42FBE" w:rsidRPr="00A42FBE" w:rsidRDefault="00A42FBE" w:rsidP="00A42FBE">
      <w:pPr>
        <w:widowControl w:val="0"/>
        <w:shd w:val="clear" w:color="auto" w:fill="FFFFFF"/>
        <w:tabs>
          <w:tab w:val="left" w:leader="underscore" w:pos="1483"/>
          <w:tab w:val="left" w:pos="9356"/>
        </w:tabs>
        <w:autoSpaceDE w:val="0"/>
        <w:autoSpaceDN w:val="0"/>
        <w:adjustRightInd w:val="0"/>
        <w:spacing w:after="0" w:line="240" w:lineRule="auto"/>
        <w:ind w:right="4"/>
        <w:jc w:val="right"/>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lastRenderedPageBreak/>
        <w:t xml:space="preserve">     Приложение 1</w:t>
      </w:r>
    </w:p>
    <w:p w:rsidR="00A42FBE" w:rsidRPr="00A42FBE" w:rsidRDefault="00A42FBE" w:rsidP="00A42FBE">
      <w:pPr>
        <w:tabs>
          <w:tab w:val="left" w:pos="9356"/>
        </w:tabs>
        <w:spacing w:after="0" w:line="240" w:lineRule="auto"/>
        <w:ind w:right="4"/>
        <w:jc w:val="right"/>
        <w:rPr>
          <w:rFonts w:ascii="Times New Roman" w:eastAsia="Times New Roman" w:hAnsi="Times New Roman" w:cs="Times New Roman"/>
          <w:sz w:val="28"/>
          <w:szCs w:val="28"/>
          <w:lang w:eastAsia="ru-RU"/>
        </w:rPr>
      </w:pPr>
    </w:p>
    <w:p w:rsidR="00A42FBE" w:rsidRPr="00A42FBE" w:rsidRDefault="00A42FBE" w:rsidP="00A42FBE">
      <w:pPr>
        <w:tabs>
          <w:tab w:val="left" w:pos="8100"/>
          <w:tab w:val="left" w:pos="9356"/>
        </w:tabs>
        <w:spacing w:after="0" w:line="240" w:lineRule="auto"/>
        <w:ind w:right="4"/>
        <w:jc w:val="center"/>
        <w:rPr>
          <w:rFonts w:ascii="Times New Roman" w:eastAsia="Times New Roman" w:hAnsi="Times New Roman" w:cs="Times New Roman"/>
          <w:b/>
          <w:sz w:val="28"/>
          <w:szCs w:val="28"/>
          <w:lang w:eastAsia="ru-RU"/>
        </w:rPr>
      </w:pPr>
    </w:p>
    <w:p w:rsidR="00A42FBE" w:rsidRPr="00A42FBE" w:rsidRDefault="00A42FBE" w:rsidP="00A42FBE">
      <w:pPr>
        <w:tabs>
          <w:tab w:val="left" w:pos="8100"/>
          <w:tab w:val="left" w:pos="9356"/>
        </w:tabs>
        <w:spacing w:after="0" w:line="240" w:lineRule="auto"/>
        <w:ind w:right="4"/>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Методические рекомендации к программе</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Каждые ребенок завершает работу, художественно оформляет ее. Оформляется выставка работ группы. Ребенок по желанию представляет свою работу, желательно творческой форме. Затем проводится анализ работ, который должен быть очень доброжелательным, в каждой работе выделяются удачные моменты: аккуратность работы, изысканное оформление изделия, дизайнерские находки и т. д.</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При обсуждении работ желательно, чтобы педагог лишь направлял разговор, основной же диалог-обсуждение должны вести сами дети.</w:t>
      </w:r>
    </w:p>
    <w:p w:rsidR="00A42FBE" w:rsidRPr="00A42FBE" w:rsidRDefault="00A42FBE" w:rsidP="00A42FBE">
      <w:pPr>
        <w:tabs>
          <w:tab w:val="left" w:pos="8100"/>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Необходимо дать напутствие на дальнейшее творчество.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tabs>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В своей работе наряду с традиционными  технологиями использовала элементы </w:t>
      </w:r>
      <w:proofErr w:type="spellStart"/>
      <w:r w:rsidRPr="00A42FBE">
        <w:rPr>
          <w:rFonts w:ascii="Times New Roman" w:eastAsia="Times New Roman" w:hAnsi="Times New Roman" w:cs="Times New Roman"/>
          <w:sz w:val="28"/>
          <w:szCs w:val="28"/>
          <w:lang w:eastAsia="ru-RU"/>
        </w:rPr>
        <w:t>сказкотерапии</w:t>
      </w:r>
      <w:proofErr w:type="spellEnd"/>
      <w:r w:rsidRPr="00A42FBE">
        <w:rPr>
          <w:rFonts w:ascii="Times New Roman" w:eastAsia="Times New Roman" w:hAnsi="Times New Roman" w:cs="Times New Roman"/>
          <w:sz w:val="28"/>
          <w:szCs w:val="28"/>
          <w:lang w:eastAsia="ru-RU"/>
        </w:rPr>
        <w:t xml:space="preserve">. Исследования показывают, что сказочная метафора воздействует непосредственно на подсознание человека. Метафорическое сказочное воздействие активирует ресурсы личности, выводит ребенка на путь самостоятельных открытий. Язык метафор, образов активизирует, «пробуждает» сознание ребенка, открывает возможности его взаимодействия с окружающим миром. Делает более глубоким контакт с ребенком.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В своей работе использую следующие литературные произведения:</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 год обучения:</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«Катерок»</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«Мальчик с пальчик»</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«Елка»</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«Ёжик в тумане»</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«Зимовье зверей»</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«Цветик </w:t>
      </w:r>
      <w:proofErr w:type="spellStart"/>
      <w:r w:rsidRPr="00A42FBE">
        <w:rPr>
          <w:rFonts w:ascii="Times New Roman" w:eastAsia="Times New Roman" w:hAnsi="Times New Roman" w:cs="Times New Roman"/>
          <w:sz w:val="28"/>
          <w:szCs w:val="28"/>
          <w:lang w:eastAsia="ru-RU"/>
        </w:rPr>
        <w:t>семицветик</w:t>
      </w:r>
      <w:proofErr w:type="spellEnd"/>
      <w:r w:rsidRPr="00A42FBE">
        <w:rPr>
          <w:rFonts w:ascii="Times New Roman" w:eastAsia="Times New Roman" w:hAnsi="Times New Roman" w:cs="Times New Roman"/>
          <w:sz w:val="28"/>
          <w:szCs w:val="28"/>
          <w:lang w:eastAsia="ru-RU"/>
        </w:rPr>
        <w:t>»</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«Горячий камень»</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«Сказка о золотой рыбке»</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«Колокольчики»</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«Мой веселый звонкий мяч»</w:t>
      </w:r>
    </w:p>
    <w:p w:rsidR="00A42FBE" w:rsidRPr="00A42FBE" w:rsidRDefault="00A42FBE" w:rsidP="00A42FBE">
      <w:pPr>
        <w:widowControl w:val="0"/>
        <w:numPr>
          <w:ilvl w:val="0"/>
          <w:numId w:val="26"/>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«Снежинка»</w:t>
      </w:r>
    </w:p>
    <w:p w:rsidR="00A42FBE" w:rsidRPr="00A42FBE" w:rsidRDefault="00A42FBE" w:rsidP="00A42F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2 год обучения:</w:t>
      </w:r>
    </w:p>
    <w:p w:rsidR="00A42FBE" w:rsidRPr="00A42FBE" w:rsidRDefault="00A42FBE" w:rsidP="00A42FBE">
      <w:pPr>
        <w:widowControl w:val="0"/>
        <w:numPr>
          <w:ilvl w:val="0"/>
          <w:numId w:val="27"/>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«Шесть капитанов»</w:t>
      </w:r>
    </w:p>
    <w:p w:rsidR="00A42FBE" w:rsidRPr="00A42FBE" w:rsidRDefault="00A42FBE" w:rsidP="00A42FBE">
      <w:pPr>
        <w:widowControl w:val="0"/>
        <w:numPr>
          <w:ilvl w:val="0"/>
          <w:numId w:val="27"/>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w:t>
      </w:r>
      <w:proofErr w:type="spellStart"/>
      <w:r w:rsidRPr="00A42FBE">
        <w:rPr>
          <w:rFonts w:ascii="Times New Roman" w:eastAsia="Times New Roman" w:hAnsi="Times New Roman" w:cs="Times New Roman"/>
          <w:sz w:val="28"/>
          <w:szCs w:val="28"/>
          <w:lang w:eastAsia="ru-RU"/>
        </w:rPr>
        <w:t>Федорино</w:t>
      </w:r>
      <w:proofErr w:type="spellEnd"/>
      <w:r w:rsidRPr="00A42FBE">
        <w:rPr>
          <w:rFonts w:ascii="Times New Roman" w:eastAsia="Times New Roman" w:hAnsi="Times New Roman" w:cs="Times New Roman"/>
          <w:sz w:val="28"/>
          <w:szCs w:val="28"/>
          <w:lang w:eastAsia="ru-RU"/>
        </w:rPr>
        <w:t xml:space="preserve"> горе»</w:t>
      </w:r>
    </w:p>
    <w:p w:rsidR="00A42FBE" w:rsidRPr="00A42FBE" w:rsidRDefault="00A42FBE" w:rsidP="00A42FBE">
      <w:pPr>
        <w:widowControl w:val="0"/>
        <w:numPr>
          <w:ilvl w:val="0"/>
          <w:numId w:val="27"/>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«Пять котят»</w:t>
      </w:r>
    </w:p>
    <w:p w:rsidR="00A42FBE" w:rsidRPr="00A42FBE" w:rsidRDefault="00A42FBE" w:rsidP="00A42FBE">
      <w:pPr>
        <w:widowControl w:val="0"/>
        <w:numPr>
          <w:ilvl w:val="0"/>
          <w:numId w:val="27"/>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 «Самый смелый панда» (мультфильм)</w:t>
      </w:r>
    </w:p>
    <w:p w:rsidR="00A42FBE" w:rsidRPr="00A42FBE" w:rsidRDefault="00A42FBE" w:rsidP="00A42FBE">
      <w:pPr>
        <w:widowControl w:val="0"/>
        <w:numPr>
          <w:ilvl w:val="0"/>
          <w:numId w:val="27"/>
        </w:numPr>
        <w:autoSpaceDE w:val="0"/>
        <w:autoSpaceDN w:val="0"/>
        <w:adjustRightInd w:val="0"/>
        <w:spacing w:after="0" w:line="240" w:lineRule="auto"/>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«Бабушка улитка» </w:t>
      </w:r>
    </w:p>
    <w:p w:rsidR="00A42FBE" w:rsidRPr="00A42FBE" w:rsidRDefault="00A42FBE" w:rsidP="00A42F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2FBE" w:rsidRPr="00A42FBE" w:rsidRDefault="00A42FBE" w:rsidP="00A42FBE">
      <w:pPr>
        <w:widowControl w:val="0"/>
        <w:autoSpaceDE w:val="0"/>
        <w:autoSpaceDN w:val="0"/>
        <w:adjustRightInd w:val="0"/>
        <w:spacing w:after="0" w:line="240" w:lineRule="auto"/>
        <w:rPr>
          <w:rFonts w:ascii="Times New Roman" w:eastAsia="Times New Roman" w:hAnsi="Times New Roman" w:cs="Times New Roman"/>
          <w:sz w:val="28"/>
          <w:szCs w:val="28"/>
          <w:lang w:eastAsia="ru-RU"/>
        </w:rPr>
      </w:pPr>
    </w:p>
    <w:p w:rsidR="00A42FBE" w:rsidRPr="00A42FBE" w:rsidRDefault="00A42FBE" w:rsidP="00A42FB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lastRenderedPageBreak/>
        <w:t>Приложение 2</w:t>
      </w:r>
    </w:p>
    <w:p w:rsidR="00A42FBE" w:rsidRPr="00A42FBE" w:rsidRDefault="00A42FBE" w:rsidP="00A42FB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42FBE" w:rsidRPr="00A42FBE" w:rsidRDefault="00A42FBE" w:rsidP="00A42F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 xml:space="preserve">План воспитательной работы </w:t>
      </w:r>
    </w:p>
    <w:p w:rsidR="00A42FBE" w:rsidRPr="00A42FBE" w:rsidRDefault="00A42FBE" w:rsidP="00A42F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A42FBE">
        <w:rPr>
          <w:rFonts w:ascii="Times New Roman" w:eastAsia="Times New Roman" w:hAnsi="Times New Roman" w:cs="Times New Roman"/>
          <w:b/>
          <w:sz w:val="28"/>
          <w:szCs w:val="28"/>
          <w:lang w:eastAsia="ru-RU"/>
        </w:rPr>
        <w:t>педагога детского объединения «Юные умельцы»</w:t>
      </w:r>
    </w:p>
    <w:p w:rsidR="00A42FBE" w:rsidRPr="00A42FBE" w:rsidRDefault="00A42FBE" w:rsidP="00A42FBE">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A42FBE" w:rsidRPr="00A42FBE" w:rsidRDefault="00A42FBE" w:rsidP="00A42FBE">
      <w:pPr>
        <w:widowControl w:val="0"/>
        <w:numPr>
          <w:ilvl w:val="0"/>
          <w:numId w:val="29"/>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Посещение выставок, музеев для изучения традиционных особенностей русских народных ремесел. </w:t>
      </w:r>
    </w:p>
    <w:p w:rsidR="00A42FBE" w:rsidRPr="00A42FBE" w:rsidRDefault="00A42FBE" w:rsidP="00A42FBE">
      <w:pPr>
        <w:widowControl w:val="0"/>
        <w:numPr>
          <w:ilvl w:val="0"/>
          <w:numId w:val="29"/>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Участие  лучших работ в выставках, конкурсах городского, районного и областного значения.</w:t>
      </w:r>
    </w:p>
    <w:p w:rsidR="00A42FBE" w:rsidRPr="00A42FBE" w:rsidRDefault="00A42FBE" w:rsidP="00A42FBE">
      <w:pPr>
        <w:widowControl w:val="0"/>
        <w:numPr>
          <w:ilvl w:val="0"/>
          <w:numId w:val="29"/>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Подведение итогов работы объединения. Награждение победителей.</w:t>
      </w: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shd w:val="clear" w:color="auto" w:fill="FFFFFF"/>
        <w:tabs>
          <w:tab w:val="left" w:pos="2760"/>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r w:rsidRPr="00A42FBE">
        <w:rPr>
          <w:rFonts w:ascii="Times New Roman" w:eastAsia="Times New Roman" w:hAnsi="Times New Roman" w:cs="Times New Roman"/>
          <w:i/>
          <w:sz w:val="28"/>
          <w:szCs w:val="28"/>
          <w:lang w:eastAsia="ru-RU"/>
        </w:rPr>
        <w:t>Праздники ежегодные (1 – 3 года обучения):</w:t>
      </w:r>
      <w:r w:rsidRPr="00A42FBE">
        <w:rPr>
          <w:rFonts w:ascii="Times New Roman" w:eastAsia="Times New Roman" w:hAnsi="Times New Roman" w:cs="Times New Roman"/>
          <w:i/>
          <w:sz w:val="28"/>
          <w:szCs w:val="28"/>
          <w:lang w:eastAsia="ru-RU"/>
        </w:rPr>
        <w:tab/>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1. Поздравление учителей с их профессиональным праздником.</w:t>
      </w:r>
      <w:r w:rsidRPr="00A42FBE">
        <w:rPr>
          <w:rFonts w:ascii="Times New Roman" w:eastAsia="Times New Roman" w:hAnsi="Times New Roman" w:cs="Times New Roman"/>
          <w:sz w:val="28"/>
          <w:szCs w:val="28"/>
          <w:lang w:eastAsia="ru-RU"/>
        </w:rPr>
        <w:br/>
        <w:t>2.  Новогодний праздник</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3. Встреча с ветеранами- блокадниками.</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sz w:val="28"/>
          <w:szCs w:val="28"/>
          <w:lang w:eastAsia="ru-RU"/>
        </w:rPr>
        <w:t xml:space="preserve">4. Праздник «Остров хорошего настроения». </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widowControl w:val="0"/>
        <w:shd w:val="clear" w:color="auto" w:fill="FFFFFF"/>
        <w:tabs>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Cs/>
          <w:spacing w:val="-5"/>
          <w:sz w:val="28"/>
          <w:szCs w:val="28"/>
          <w:lang w:eastAsia="ru-RU"/>
        </w:rPr>
        <w:t xml:space="preserve">У </w:t>
      </w:r>
      <w:proofErr w:type="gramStart"/>
      <w:r w:rsidRPr="00A42FBE">
        <w:rPr>
          <w:rFonts w:ascii="Times New Roman" w:eastAsia="Times New Roman" w:hAnsi="Times New Roman" w:cs="Times New Roman"/>
          <w:bCs/>
          <w:spacing w:val="-5"/>
          <w:sz w:val="28"/>
          <w:szCs w:val="28"/>
          <w:lang w:eastAsia="ru-RU"/>
        </w:rPr>
        <w:t>обучающихся  в</w:t>
      </w:r>
      <w:proofErr w:type="gramEnd"/>
      <w:r w:rsidRPr="00A42FBE">
        <w:rPr>
          <w:rFonts w:ascii="Times New Roman" w:eastAsia="Times New Roman" w:hAnsi="Times New Roman" w:cs="Times New Roman"/>
          <w:bCs/>
          <w:spacing w:val="-5"/>
          <w:sz w:val="28"/>
          <w:szCs w:val="28"/>
          <w:lang w:eastAsia="ru-RU"/>
        </w:rPr>
        <w:t xml:space="preserve"> детском объединении воспитывается определенный "нравственный кодекс" поведения на </w:t>
      </w:r>
      <w:r w:rsidRPr="00A42FBE">
        <w:rPr>
          <w:rFonts w:ascii="Times New Roman" w:eastAsia="Times New Roman" w:hAnsi="Times New Roman" w:cs="Times New Roman"/>
          <w:bCs/>
          <w:spacing w:val="-6"/>
          <w:sz w:val="28"/>
          <w:szCs w:val="28"/>
          <w:lang w:eastAsia="ru-RU"/>
        </w:rPr>
        <w:t>занятиях:</w:t>
      </w:r>
    </w:p>
    <w:p w:rsidR="00A42FBE" w:rsidRPr="00A42FBE" w:rsidRDefault="00A42FBE" w:rsidP="00A42FBE">
      <w:pPr>
        <w:widowControl w:val="0"/>
        <w:numPr>
          <w:ilvl w:val="0"/>
          <w:numId w:val="3"/>
        </w:numPr>
        <w:shd w:val="clear" w:color="auto" w:fill="FFFFFF"/>
        <w:tabs>
          <w:tab w:val="left" w:pos="720"/>
          <w:tab w:val="left" w:pos="9356"/>
        </w:tabs>
        <w:autoSpaceDE w:val="0"/>
        <w:autoSpaceDN w:val="0"/>
        <w:adjustRightInd w:val="0"/>
        <w:spacing w:after="0" w:line="322" w:lineRule="exact"/>
        <w:ind w:right="4"/>
        <w:jc w:val="both"/>
        <w:rPr>
          <w:rFonts w:ascii="Times New Roman" w:eastAsia="Times New Roman" w:hAnsi="Times New Roman" w:cs="Times New Roman"/>
          <w:bCs/>
          <w:sz w:val="28"/>
          <w:szCs w:val="28"/>
          <w:lang w:eastAsia="ru-RU"/>
        </w:rPr>
      </w:pPr>
      <w:r w:rsidRPr="00A42FBE">
        <w:rPr>
          <w:rFonts w:ascii="Times New Roman" w:eastAsia="Times New Roman" w:hAnsi="Times New Roman" w:cs="Times New Roman"/>
          <w:bCs/>
          <w:spacing w:val="-1"/>
          <w:sz w:val="28"/>
          <w:szCs w:val="28"/>
          <w:lang w:eastAsia="ru-RU"/>
        </w:rPr>
        <w:t>доброжелательное отношение друг к другу;</w:t>
      </w:r>
    </w:p>
    <w:p w:rsidR="00A42FBE" w:rsidRPr="00A42FBE" w:rsidRDefault="00A42FBE" w:rsidP="00A42FBE">
      <w:pPr>
        <w:widowControl w:val="0"/>
        <w:numPr>
          <w:ilvl w:val="0"/>
          <w:numId w:val="3"/>
        </w:numPr>
        <w:shd w:val="clear" w:color="auto" w:fill="FFFFFF"/>
        <w:tabs>
          <w:tab w:val="left" w:pos="720"/>
          <w:tab w:val="left" w:pos="9356"/>
        </w:tabs>
        <w:autoSpaceDE w:val="0"/>
        <w:autoSpaceDN w:val="0"/>
        <w:adjustRightInd w:val="0"/>
        <w:spacing w:after="0" w:line="322" w:lineRule="exact"/>
        <w:ind w:right="4"/>
        <w:jc w:val="both"/>
        <w:rPr>
          <w:rFonts w:ascii="Times New Roman" w:eastAsia="Times New Roman" w:hAnsi="Times New Roman" w:cs="Times New Roman"/>
          <w:bCs/>
          <w:sz w:val="28"/>
          <w:szCs w:val="28"/>
          <w:lang w:eastAsia="ru-RU"/>
        </w:rPr>
      </w:pPr>
      <w:r w:rsidRPr="00A42FBE">
        <w:rPr>
          <w:rFonts w:ascii="Times New Roman" w:eastAsia="Times New Roman" w:hAnsi="Times New Roman" w:cs="Times New Roman"/>
          <w:bCs/>
          <w:spacing w:val="-5"/>
          <w:sz w:val="28"/>
          <w:szCs w:val="28"/>
          <w:lang w:eastAsia="ru-RU"/>
        </w:rPr>
        <w:t>взаимопомощь, готовность проявлять сочувствие, умение</w:t>
      </w:r>
      <w:r w:rsidRPr="00A42FBE">
        <w:rPr>
          <w:rFonts w:ascii="Times New Roman" w:eastAsia="Times New Roman" w:hAnsi="Times New Roman" w:cs="Times New Roman"/>
          <w:bCs/>
          <w:spacing w:val="-5"/>
          <w:sz w:val="28"/>
          <w:szCs w:val="28"/>
          <w:lang w:eastAsia="ru-RU"/>
        </w:rPr>
        <w:br/>
      </w:r>
      <w:r w:rsidRPr="00A42FBE">
        <w:rPr>
          <w:rFonts w:ascii="Times New Roman" w:eastAsia="Times New Roman" w:hAnsi="Times New Roman" w:cs="Times New Roman"/>
          <w:bCs/>
          <w:spacing w:val="-2"/>
          <w:sz w:val="28"/>
          <w:szCs w:val="28"/>
          <w:lang w:eastAsia="ru-RU"/>
        </w:rPr>
        <w:t>сопереживать - основа взаимодействия в процессе труда;</w:t>
      </w:r>
    </w:p>
    <w:p w:rsidR="00A42FBE" w:rsidRPr="00A42FBE" w:rsidRDefault="00A42FBE" w:rsidP="00A42FBE">
      <w:pPr>
        <w:widowControl w:val="0"/>
        <w:numPr>
          <w:ilvl w:val="0"/>
          <w:numId w:val="3"/>
        </w:numPr>
        <w:shd w:val="clear" w:color="auto" w:fill="FFFFFF"/>
        <w:tabs>
          <w:tab w:val="left" w:pos="720"/>
          <w:tab w:val="left" w:pos="9356"/>
        </w:tabs>
        <w:autoSpaceDE w:val="0"/>
        <w:autoSpaceDN w:val="0"/>
        <w:adjustRightInd w:val="0"/>
        <w:spacing w:before="5" w:after="0" w:line="322" w:lineRule="exact"/>
        <w:ind w:right="4"/>
        <w:jc w:val="both"/>
        <w:rPr>
          <w:rFonts w:ascii="Times New Roman" w:eastAsia="Times New Roman" w:hAnsi="Times New Roman" w:cs="Times New Roman"/>
          <w:bCs/>
          <w:sz w:val="28"/>
          <w:szCs w:val="28"/>
          <w:lang w:eastAsia="ru-RU"/>
        </w:rPr>
      </w:pPr>
      <w:r w:rsidRPr="00A42FBE">
        <w:rPr>
          <w:rFonts w:ascii="Times New Roman" w:eastAsia="Times New Roman" w:hAnsi="Times New Roman" w:cs="Times New Roman"/>
          <w:bCs/>
          <w:spacing w:val="-3"/>
          <w:sz w:val="28"/>
          <w:szCs w:val="28"/>
          <w:lang w:eastAsia="ru-RU"/>
        </w:rPr>
        <w:t xml:space="preserve">добросовестное отношение к труду, настойчивость в достижении  </w:t>
      </w:r>
      <w:r w:rsidRPr="00A42FBE">
        <w:rPr>
          <w:rFonts w:ascii="Times New Roman" w:eastAsia="Times New Roman" w:hAnsi="Times New Roman" w:cs="Times New Roman"/>
          <w:bCs/>
          <w:spacing w:val="-2"/>
          <w:sz w:val="28"/>
          <w:szCs w:val="28"/>
          <w:lang w:eastAsia="ru-RU"/>
        </w:rPr>
        <w:t>результата, способность преодолевать препятствия.</w:t>
      </w: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shd w:val="clear" w:color="auto" w:fill="FFFFFF"/>
        <w:tabs>
          <w:tab w:val="left" w:pos="8100"/>
          <w:tab w:val="left" w:pos="9356"/>
        </w:tabs>
        <w:autoSpaceDE w:val="0"/>
        <w:autoSpaceDN w:val="0"/>
        <w:adjustRightInd w:val="0"/>
        <w:spacing w:after="0" w:line="240" w:lineRule="auto"/>
        <w:ind w:right="4"/>
        <w:jc w:val="both"/>
        <w:rPr>
          <w:rFonts w:ascii="Times New Roman" w:eastAsia="Times New Roman" w:hAnsi="Times New Roman" w:cs="Times New Roman"/>
          <w:i/>
          <w:sz w:val="28"/>
          <w:szCs w:val="28"/>
          <w:lang w:eastAsia="ru-RU"/>
        </w:rPr>
      </w:pP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proofErr w:type="spellStart"/>
      <w:r w:rsidRPr="00A42FBE">
        <w:rPr>
          <w:rFonts w:ascii="Times New Roman" w:eastAsia="Times New Roman" w:hAnsi="Times New Roman" w:cs="Times New Roman"/>
          <w:sz w:val="28"/>
          <w:szCs w:val="28"/>
          <w:lang w:eastAsia="ru-RU"/>
        </w:rPr>
        <w:t>Психотренинги</w:t>
      </w:r>
      <w:proofErr w:type="spellEnd"/>
      <w:r w:rsidRPr="00A42FBE">
        <w:rPr>
          <w:rFonts w:ascii="Times New Roman" w:eastAsia="Times New Roman" w:hAnsi="Times New Roman" w:cs="Times New Roman"/>
          <w:sz w:val="28"/>
          <w:szCs w:val="28"/>
          <w:lang w:eastAsia="ru-RU"/>
        </w:rPr>
        <w:t>:</w:t>
      </w:r>
    </w:p>
    <w:p w:rsidR="00A42FBE" w:rsidRPr="00A42FBE" w:rsidRDefault="00A42FBE" w:rsidP="00A42FBE">
      <w:pPr>
        <w:widowControl w:val="0"/>
        <w:shd w:val="clear" w:color="auto" w:fill="FFFFFF"/>
        <w:tabs>
          <w:tab w:val="left" w:pos="9356"/>
        </w:tabs>
        <w:autoSpaceDE w:val="0"/>
        <w:autoSpaceDN w:val="0"/>
        <w:adjustRightInd w:val="0"/>
        <w:spacing w:after="0" w:line="317" w:lineRule="exact"/>
        <w:ind w:right="4"/>
        <w:jc w:val="both"/>
        <w:rPr>
          <w:rFonts w:ascii="Times New Roman" w:eastAsia="Times New Roman" w:hAnsi="Times New Roman" w:cs="Times New Roman"/>
          <w:bCs/>
          <w:spacing w:val="-2"/>
          <w:sz w:val="28"/>
          <w:szCs w:val="28"/>
          <w:lang w:eastAsia="ru-RU"/>
        </w:rPr>
      </w:pPr>
    </w:p>
    <w:p w:rsidR="00A42FBE" w:rsidRPr="00A42FBE" w:rsidRDefault="00A42FBE" w:rsidP="00A42FBE">
      <w:pPr>
        <w:widowControl w:val="0"/>
        <w:shd w:val="clear" w:color="auto" w:fill="FFFFFF"/>
        <w:tabs>
          <w:tab w:val="left" w:pos="9356"/>
        </w:tabs>
        <w:autoSpaceDE w:val="0"/>
        <w:autoSpaceDN w:val="0"/>
        <w:adjustRightInd w:val="0"/>
        <w:spacing w:after="0" w:line="317" w:lineRule="exact"/>
        <w:ind w:right="4"/>
        <w:jc w:val="both"/>
        <w:rPr>
          <w:rFonts w:ascii="Times New Roman" w:eastAsia="Times New Roman" w:hAnsi="Times New Roman" w:cs="Times New Roman"/>
          <w:sz w:val="28"/>
          <w:szCs w:val="28"/>
          <w:lang w:eastAsia="ru-RU"/>
        </w:rPr>
      </w:pPr>
      <w:r w:rsidRPr="00A42FBE">
        <w:rPr>
          <w:rFonts w:ascii="Times New Roman" w:eastAsia="Times New Roman" w:hAnsi="Times New Roman" w:cs="Times New Roman"/>
          <w:bCs/>
          <w:spacing w:val="-2"/>
          <w:sz w:val="28"/>
          <w:szCs w:val="28"/>
          <w:lang w:eastAsia="ru-RU"/>
        </w:rPr>
        <w:t xml:space="preserve">В психотренинге фиксируется внимание на добрых отношениях. </w:t>
      </w:r>
      <w:r w:rsidRPr="00A42FBE">
        <w:rPr>
          <w:rFonts w:ascii="Times New Roman" w:eastAsia="Times New Roman" w:hAnsi="Times New Roman" w:cs="Times New Roman"/>
          <w:bCs/>
          <w:spacing w:val="-4"/>
          <w:sz w:val="28"/>
          <w:szCs w:val="28"/>
          <w:lang w:eastAsia="ru-RU"/>
        </w:rPr>
        <w:t xml:space="preserve">Проводятся игры "Комплемент", "Дарю тепло и хорошее настроение". </w:t>
      </w:r>
      <w:r w:rsidRPr="00A42FBE">
        <w:rPr>
          <w:rFonts w:ascii="Times New Roman" w:eastAsia="Times New Roman" w:hAnsi="Times New Roman" w:cs="Times New Roman"/>
          <w:bCs/>
          <w:spacing w:val="-1"/>
          <w:sz w:val="28"/>
          <w:szCs w:val="28"/>
          <w:lang w:eastAsia="ru-RU"/>
        </w:rPr>
        <w:t>Дети рассказывают о своем отношении к другим детям.</w:t>
      </w:r>
    </w:p>
    <w:p w:rsidR="00A42FBE" w:rsidRPr="00A42FBE" w:rsidRDefault="00A42FBE" w:rsidP="00A42FBE">
      <w:pPr>
        <w:widowControl w:val="0"/>
        <w:shd w:val="clear" w:color="auto" w:fill="FFFFFF"/>
        <w:tabs>
          <w:tab w:val="left" w:pos="8100"/>
          <w:tab w:val="left" w:pos="9356"/>
        </w:tabs>
        <w:autoSpaceDE w:val="0"/>
        <w:autoSpaceDN w:val="0"/>
        <w:adjustRightInd w:val="0"/>
        <w:spacing w:after="0" w:line="322" w:lineRule="exact"/>
        <w:ind w:right="4"/>
        <w:jc w:val="both"/>
        <w:rPr>
          <w:rFonts w:ascii="Times New Roman" w:eastAsia="Times New Roman" w:hAnsi="Times New Roman" w:cs="Times New Roman"/>
          <w:sz w:val="28"/>
          <w:szCs w:val="28"/>
          <w:lang w:eastAsia="ru-RU"/>
        </w:rPr>
      </w:pPr>
    </w:p>
    <w:p w:rsidR="00A42FBE" w:rsidRPr="00A42FBE" w:rsidRDefault="00A42FBE" w:rsidP="00A42FBE">
      <w:pPr>
        <w:widowControl w:val="0"/>
        <w:numPr>
          <w:ilvl w:val="0"/>
          <w:numId w:val="32"/>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Психотренинг "Доброжелательные отношения"</w:t>
      </w:r>
    </w:p>
    <w:p w:rsidR="00A42FBE" w:rsidRPr="00A42FBE" w:rsidRDefault="00A42FBE" w:rsidP="00A42FBE">
      <w:pPr>
        <w:widowControl w:val="0"/>
        <w:numPr>
          <w:ilvl w:val="0"/>
          <w:numId w:val="32"/>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 xml:space="preserve">Психотренинг по </w:t>
      </w:r>
      <w:proofErr w:type="spellStart"/>
      <w:r w:rsidRPr="00A42FBE">
        <w:rPr>
          <w:rFonts w:ascii="Times New Roman" w:eastAsia="Times New Roman" w:hAnsi="Times New Roman" w:cs="Times New Roman"/>
          <w:spacing w:val="-4"/>
          <w:sz w:val="28"/>
          <w:szCs w:val="20"/>
          <w:lang w:eastAsia="ru-RU"/>
        </w:rPr>
        <w:t>саморегуляции</w:t>
      </w:r>
      <w:proofErr w:type="spellEnd"/>
    </w:p>
    <w:p w:rsidR="00A42FBE" w:rsidRPr="00A42FBE" w:rsidRDefault="00A42FBE" w:rsidP="00A42FBE">
      <w:pPr>
        <w:widowControl w:val="0"/>
        <w:numPr>
          <w:ilvl w:val="0"/>
          <w:numId w:val="32"/>
        </w:numPr>
        <w:autoSpaceDE w:val="0"/>
        <w:autoSpaceDN w:val="0"/>
        <w:adjustRightInd w:val="0"/>
        <w:spacing w:after="0" w:line="240" w:lineRule="auto"/>
        <w:rPr>
          <w:rFonts w:ascii="Times New Roman" w:eastAsia="Times New Roman" w:hAnsi="Times New Roman" w:cs="Times New Roman"/>
          <w:sz w:val="28"/>
          <w:szCs w:val="20"/>
          <w:lang w:eastAsia="ru-RU"/>
        </w:rPr>
      </w:pPr>
      <w:r w:rsidRPr="00A42FBE">
        <w:rPr>
          <w:rFonts w:ascii="Times New Roman" w:eastAsia="Times New Roman" w:hAnsi="Times New Roman" w:cs="Times New Roman"/>
          <w:sz w:val="28"/>
          <w:szCs w:val="20"/>
          <w:lang w:eastAsia="ru-RU"/>
        </w:rPr>
        <w:t>Психотренинг на развитие внимания к другому человеку</w:t>
      </w:r>
    </w:p>
    <w:p w:rsidR="00A42FBE" w:rsidRPr="00A42FBE" w:rsidRDefault="00A42FBE" w:rsidP="00A42FBE">
      <w:pPr>
        <w:widowControl w:val="0"/>
        <w:numPr>
          <w:ilvl w:val="0"/>
          <w:numId w:val="32"/>
        </w:numPr>
        <w:autoSpaceDE w:val="0"/>
        <w:autoSpaceDN w:val="0"/>
        <w:adjustRightInd w:val="0"/>
        <w:spacing w:after="0" w:line="240" w:lineRule="auto"/>
        <w:rPr>
          <w:rFonts w:ascii="Times New Roman" w:eastAsia="Times New Roman" w:hAnsi="Times New Roman" w:cs="Times New Roman"/>
          <w:spacing w:val="-4"/>
          <w:sz w:val="28"/>
          <w:szCs w:val="20"/>
          <w:lang w:eastAsia="ru-RU"/>
        </w:rPr>
      </w:pPr>
      <w:r w:rsidRPr="00A42FBE">
        <w:rPr>
          <w:rFonts w:ascii="Times New Roman" w:eastAsia="Times New Roman" w:hAnsi="Times New Roman" w:cs="Times New Roman"/>
          <w:sz w:val="28"/>
          <w:szCs w:val="20"/>
          <w:lang w:eastAsia="ru-RU"/>
        </w:rPr>
        <w:t xml:space="preserve">Коммуникативный тренинг с решением проблем в ситуациях "Кто виноват?", "Кто </w:t>
      </w:r>
      <w:r w:rsidRPr="00A42FBE">
        <w:rPr>
          <w:rFonts w:ascii="Times New Roman" w:eastAsia="Times New Roman" w:hAnsi="Times New Roman" w:cs="Times New Roman"/>
          <w:spacing w:val="-4"/>
          <w:sz w:val="28"/>
          <w:szCs w:val="20"/>
          <w:lang w:eastAsia="ru-RU"/>
        </w:rPr>
        <w:t>лучше?", "Ссора"</w:t>
      </w:r>
    </w:p>
    <w:p w:rsidR="00A42FBE" w:rsidRPr="00A42FBE" w:rsidRDefault="00A42FBE" w:rsidP="00A42FBE">
      <w:pPr>
        <w:widowControl w:val="0"/>
        <w:shd w:val="clear" w:color="auto" w:fill="FFFFFF"/>
        <w:tabs>
          <w:tab w:val="left" w:pos="9356"/>
        </w:tabs>
        <w:autoSpaceDE w:val="0"/>
        <w:autoSpaceDN w:val="0"/>
        <w:adjustRightInd w:val="0"/>
        <w:spacing w:after="0" w:line="322" w:lineRule="exact"/>
        <w:ind w:right="4"/>
        <w:jc w:val="both"/>
        <w:rPr>
          <w:rFonts w:ascii="Times New Roman" w:eastAsia="Times New Roman" w:hAnsi="Times New Roman" w:cs="Times New Roman"/>
          <w:color w:val="FF0000"/>
          <w:sz w:val="28"/>
          <w:szCs w:val="28"/>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A42FBE" w:rsidRPr="00A42FBE" w:rsidRDefault="00A42FBE" w:rsidP="00A42FBE">
      <w:pPr>
        <w:tabs>
          <w:tab w:val="left" w:pos="9356"/>
        </w:tabs>
        <w:spacing w:after="0" w:line="240" w:lineRule="auto"/>
        <w:ind w:right="4"/>
        <w:jc w:val="both"/>
        <w:rPr>
          <w:rFonts w:ascii="Times New Roman" w:eastAsia="Times New Roman" w:hAnsi="Times New Roman" w:cs="Times New Roman"/>
          <w:sz w:val="28"/>
          <w:szCs w:val="20"/>
          <w:lang w:eastAsia="ru-RU"/>
        </w:rPr>
      </w:pPr>
    </w:p>
    <w:p w:rsidR="00D727DB" w:rsidRDefault="00D727DB"/>
    <w:sectPr w:rsidR="00D727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C6CF562"/>
    <w:lvl w:ilvl="0">
      <w:numFmt w:val="bullet"/>
      <w:lvlText w:val="*"/>
      <w:lvlJc w:val="left"/>
    </w:lvl>
  </w:abstractNum>
  <w:abstractNum w:abstractNumId="1">
    <w:nsid w:val="08E9069D"/>
    <w:multiLevelType w:val="hybridMultilevel"/>
    <w:tmpl w:val="BF607B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228C1628"/>
    <w:multiLevelType w:val="hybridMultilevel"/>
    <w:tmpl w:val="B89817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EC40EA"/>
    <w:multiLevelType w:val="singleLevel"/>
    <w:tmpl w:val="17324EE4"/>
    <w:lvl w:ilvl="0">
      <w:start w:val="3"/>
      <w:numFmt w:val="bullet"/>
      <w:lvlText w:val="-"/>
      <w:lvlJc w:val="left"/>
      <w:pPr>
        <w:tabs>
          <w:tab w:val="num" w:pos="927"/>
        </w:tabs>
        <w:ind w:left="927" w:hanging="360"/>
      </w:pPr>
    </w:lvl>
  </w:abstractNum>
  <w:abstractNum w:abstractNumId="4">
    <w:nsid w:val="26E84EDC"/>
    <w:multiLevelType w:val="singleLevel"/>
    <w:tmpl w:val="1BFABD7C"/>
    <w:lvl w:ilvl="0">
      <w:start w:val="1"/>
      <w:numFmt w:val="decimal"/>
      <w:lvlText w:val="%1."/>
      <w:legacy w:legacy="1" w:legacySpace="0" w:legacyIndent="322"/>
      <w:lvlJc w:val="left"/>
      <w:rPr>
        <w:rFonts w:ascii="Arial" w:hAnsi="Arial" w:cs="Arial" w:hint="default"/>
      </w:rPr>
    </w:lvl>
  </w:abstractNum>
  <w:abstractNum w:abstractNumId="5">
    <w:nsid w:val="27344070"/>
    <w:multiLevelType w:val="multilevel"/>
    <w:tmpl w:val="5ECE6CBC"/>
    <w:lvl w:ilvl="0">
      <w:start w:val="1"/>
      <w:numFmt w:val="decimal"/>
      <w:lvlText w:val="%1."/>
      <w:legacy w:legacy="1" w:legacySpace="0" w:legacyIndent="321"/>
      <w:lvlJc w:val="left"/>
      <w:rPr>
        <w:rFonts w:ascii="Arial" w:hAnsi="Arial" w:cs="Arial"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nsid w:val="27AE7217"/>
    <w:multiLevelType w:val="hybridMultilevel"/>
    <w:tmpl w:val="C494F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AE13625"/>
    <w:multiLevelType w:val="hybridMultilevel"/>
    <w:tmpl w:val="D4FA07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167D95"/>
    <w:multiLevelType w:val="hybridMultilevel"/>
    <w:tmpl w:val="1A5460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DE9716C"/>
    <w:multiLevelType w:val="singleLevel"/>
    <w:tmpl w:val="1F623E12"/>
    <w:lvl w:ilvl="0">
      <w:start w:val="1"/>
      <w:numFmt w:val="decimal"/>
      <w:lvlText w:val="%1."/>
      <w:legacy w:legacy="1" w:legacySpace="0" w:legacyIndent="308"/>
      <w:lvlJc w:val="left"/>
      <w:rPr>
        <w:rFonts w:ascii="Arial" w:hAnsi="Arial" w:cs="Arial" w:hint="default"/>
      </w:rPr>
    </w:lvl>
  </w:abstractNum>
  <w:abstractNum w:abstractNumId="10">
    <w:nsid w:val="30A97BF0"/>
    <w:multiLevelType w:val="hybridMultilevel"/>
    <w:tmpl w:val="18386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C0A1AF1"/>
    <w:multiLevelType w:val="hybridMultilevel"/>
    <w:tmpl w:val="97ECA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F4D32A0"/>
    <w:multiLevelType w:val="multilevel"/>
    <w:tmpl w:val="72606600"/>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478216F4"/>
    <w:multiLevelType w:val="singleLevel"/>
    <w:tmpl w:val="66AC5964"/>
    <w:lvl w:ilvl="0">
      <w:start w:val="1"/>
      <w:numFmt w:val="decimal"/>
      <w:lvlText w:val="%1."/>
      <w:legacy w:legacy="1" w:legacySpace="0" w:legacyIndent="298"/>
      <w:lvlJc w:val="left"/>
      <w:rPr>
        <w:rFonts w:ascii="Arial" w:hAnsi="Arial" w:cs="Arial" w:hint="default"/>
      </w:rPr>
    </w:lvl>
  </w:abstractNum>
  <w:abstractNum w:abstractNumId="14">
    <w:nsid w:val="4DF32E9D"/>
    <w:multiLevelType w:val="hybridMultilevel"/>
    <w:tmpl w:val="D764A0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4E932801"/>
    <w:multiLevelType w:val="hybridMultilevel"/>
    <w:tmpl w:val="ED44EC2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09B06B6"/>
    <w:multiLevelType w:val="hybridMultilevel"/>
    <w:tmpl w:val="5B0C770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5D2065E8"/>
    <w:multiLevelType w:val="hybridMultilevel"/>
    <w:tmpl w:val="99F270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54D05EE"/>
    <w:multiLevelType w:val="hybridMultilevel"/>
    <w:tmpl w:val="B87C20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5B229DA"/>
    <w:multiLevelType w:val="hybridMultilevel"/>
    <w:tmpl w:val="70A0158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6E476E7"/>
    <w:multiLevelType w:val="hybridMultilevel"/>
    <w:tmpl w:val="273A1F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E144616"/>
    <w:multiLevelType w:val="hybridMultilevel"/>
    <w:tmpl w:val="D7D8F358"/>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22">
    <w:nsid w:val="703A333C"/>
    <w:multiLevelType w:val="hybridMultilevel"/>
    <w:tmpl w:val="01E4D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13E381D"/>
    <w:multiLevelType w:val="hybridMultilevel"/>
    <w:tmpl w:val="C3F8A56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1482E24"/>
    <w:multiLevelType w:val="hybridMultilevel"/>
    <w:tmpl w:val="334EA42A"/>
    <w:lvl w:ilvl="0" w:tplc="27FE8F34">
      <w:start w:val="1"/>
      <w:numFmt w:val="decimal"/>
      <w:lvlText w:val="%1."/>
      <w:lvlJc w:val="left"/>
      <w:pPr>
        <w:tabs>
          <w:tab w:val="num" w:pos="600"/>
        </w:tabs>
        <w:ind w:left="600" w:hanging="360"/>
      </w:pPr>
      <w:rPr>
        <w:rFonts w:hint="default"/>
        <w:b/>
        <w:color w:val="000000"/>
      </w:rPr>
    </w:lvl>
    <w:lvl w:ilvl="1" w:tplc="04190019" w:tentative="1">
      <w:start w:val="1"/>
      <w:numFmt w:val="lowerLetter"/>
      <w:lvlText w:val="%2."/>
      <w:lvlJc w:val="left"/>
      <w:pPr>
        <w:tabs>
          <w:tab w:val="num" w:pos="1320"/>
        </w:tabs>
        <w:ind w:left="1320" w:hanging="360"/>
      </w:pPr>
    </w:lvl>
    <w:lvl w:ilvl="2" w:tplc="0419001B" w:tentative="1">
      <w:start w:val="1"/>
      <w:numFmt w:val="lowerRoman"/>
      <w:lvlText w:val="%3."/>
      <w:lvlJc w:val="right"/>
      <w:pPr>
        <w:tabs>
          <w:tab w:val="num" w:pos="2040"/>
        </w:tabs>
        <w:ind w:left="2040" w:hanging="180"/>
      </w:pPr>
    </w:lvl>
    <w:lvl w:ilvl="3" w:tplc="0419000F" w:tentative="1">
      <w:start w:val="1"/>
      <w:numFmt w:val="decimal"/>
      <w:lvlText w:val="%4."/>
      <w:lvlJc w:val="left"/>
      <w:pPr>
        <w:tabs>
          <w:tab w:val="num" w:pos="2760"/>
        </w:tabs>
        <w:ind w:left="2760" w:hanging="360"/>
      </w:pPr>
    </w:lvl>
    <w:lvl w:ilvl="4" w:tplc="04190019" w:tentative="1">
      <w:start w:val="1"/>
      <w:numFmt w:val="lowerLetter"/>
      <w:lvlText w:val="%5."/>
      <w:lvlJc w:val="left"/>
      <w:pPr>
        <w:tabs>
          <w:tab w:val="num" w:pos="3480"/>
        </w:tabs>
        <w:ind w:left="3480" w:hanging="360"/>
      </w:pPr>
    </w:lvl>
    <w:lvl w:ilvl="5" w:tplc="0419001B" w:tentative="1">
      <w:start w:val="1"/>
      <w:numFmt w:val="lowerRoman"/>
      <w:lvlText w:val="%6."/>
      <w:lvlJc w:val="right"/>
      <w:pPr>
        <w:tabs>
          <w:tab w:val="num" w:pos="4200"/>
        </w:tabs>
        <w:ind w:left="4200" w:hanging="180"/>
      </w:pPr>
    </w:lvl>
    <w:lvl w:ilvl="6" w:tplc="0419000F" w:tentative="1">
      <w:start w:val="1"/>
      <w:numFmt w:val="decimal"/>
      <w:lvlText w:val="%7."/>
      <w:lvlJc w:val="left"/>
      <w:pPr>
        <w:tabs>
          <w:tab w:val="num" w:pos="4920"/>
        </w:tabs>
        <w:ind w:left="4920" w:hanging="360"/>
      </w:pPr>
    </w:lvl>
    <w:lvl w:ilvl="7" w:tplc="04190019" w:tentative="1">
      <w:start w:val="1"/>
      <w:numFmt w:val="lowerLetter"/>
      <w:lvlText w:val="%8."/>
      <w:lvlJc w:val="left"/>
      <w:pPr>
        <w:tabs>
          <w:tab w:val="num" w:pos="5640"/>
        </w:tabs>
        <w:ind w:left="5640" w:hanging="360"/>
      </w:pPr>
    </w:lvl>
    <w:lvl w:ilvl="8" w:tplc="0419001B" w:tentative="1">
      <w:start w:val="1"/>
      <w:numFmt w:val="lowerRoman"/>
      <w:lvlText w:val="%9."/>
      <w:lvlJc w:val="right"/>
      <w:pPr>
        <w:tabs>
          <w:tab w:val="num" w:pos="6360"/>
        </w:tabs>
        <w:ind w:left="6360" w:hanging="180"/>
      </w:pPr>
    </w:lvl>
  </w:abstractNum>
  <w:abstractNum w:abstractNumId="25">
    <w:nsid w:val="73CE7902"/>
    <w:multiLevelType w:val="hybridMultilevel"/>
    <w:tmpl w:val="18D88D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73F264AA"/>
    <w:multiLevelType w:val="singleLevel"/>
    <w:tmpl w:val="38E2863A"/>
    <w:lvl w:ilvl="0">
      <w:start w:val="1"/>
      <w:numFmt w:val="decimal"/>
      <w:lvlText w:val="%1."/>
      <w:lvlJc w:val="left"/>
      <w:pPr>
        <w:tabs>
          <w:tab w:val="num" w:pos="1080"/>
        </w:tabs>
        <w:ind w:left="1080" w:hanging="360"/>
      </w:pPr>
    </w:lvl>
  </w:abstractNum>
  <w:abstractNum w:abstractNumId="27">
    <w:nsid w:val="74BA502E"/>
    <w:multiLevelType w:val="hybridMultilevel"/>
    <w:tmpl w:val="6EE23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76002301"/>
    <w:multiLevelType w:val="hybridMultilevel"/>
    <w:tmpl w:val="01E4D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66F4D96"/>
    <w:multiLevelType w:val="hybridMultilevel"/>
    <w:tmpl w:val="59823A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lvl w:ilvl="0">
        <w:start w:val="65535"/>
        <w:numFmt w:val="bullet"/>
        <w:lvlText w:val="-"/>
        <w:legacy w:legacy="1" w:legacySpace="0" w:legacyIndent="159"/>
        <w:lvlJc w:val="left"/>
        <w:rPr>
          <w:rFonts w:ascii="Arial" w:hAnsi="Arial" w:cs="Arial" w:hint="default"/>
        </w:rPr>
      </w:lvl>
    </w:lvlOverride>
  </w:num>
  <w:num w:numId="2">
    <w:abstractNumId w:val="13"/>
  </w:num>
  <w:num w:numId="3">
    <w:abstractNumId w:val="0"/>
    <w:lvlOverride w:ilvl="0">
      <w:lvl w:ilvl="0">
        <w:start w:val="65535"/>
        <w:numFmt w:val="bullet"/>
        <w:lvlText w:val="-"/>
        <w:legacy w:legacy="1" w:legacySpace="0" w:legacyIndent="173"/>
        <w:lvlJc w:val="left"/>
        <w:rPr>
          <w:rFonts w:ascii="Arial" w:hAnsi="Arial" w:cs="Arial" w:hint="default"/>
        </w:rPr>
      </w:lvl>
    </w:lvlOverride>
  </w:num>
  <w:num w:numId="4">
    <w:abstractNumId w:val="0"/>
    <w:lvlOverride w:ilvl="0">
      <w:lvl w:ilvl="0">
        <w:start w:val="65535"/>
        <w:numFmt w:val="bullet"/>
        <w:lvlText w:val="-"/>
        <w:legacy w:legacy="1" w:legacySpace="0" w:legacyIndent="163"/>
        <w:lvlJc w:val="left"/>
        <w:rPr>
          <w:rFonts w:ascii="Arial" w:hAnsi="Arial" w:cs="Arial" w:hint="default"/>
        </w:rPr>
      </w:lvl>
    </w:lvlOverride>
  </w:num>
  <w:num w:numId="5">
    <w:abstractNumId w:val="9"/>
  </w:num>
  <w:num w:numId="6">
    <w:abstractNumId w:val="5"/>
  </w:num>
  <w:num w:numId="7">
    <w:abstractNumId w:val="4"/>
  </w:num>
  <w:num w:numId="8">
    <w:abstractNumId w:val="24"/>
  </w:num>
  <w:num w:numId="9">
    <w:abstractNumId w:val="26"/>
    <w:lvlOverride w:ilvl="0">
      <w:startOverride w:val="1"/>
    </w:lvlOverride>
  </w:num>
  <w:num w:numId="10">
    <w:abstractNumId w:val="3"/>
  </w:num>
  <w:num w:numId="11">
    <w:abstractNumId w:val="12"/>
  </w:num>
  <w:num w:numId="12">
    <w:abstractNumId w:val="14"/>
  </w:num>
  <w:num w:numId="13">
    <w:abstractNumId w:val="21"/>
  </w:num>
  <w:num w:numId="14">
    <w:abstractNumId w:val="25"/>
  </w:num>
  <w:num w:numId="15">
    <w:abstractNumId w:val="23"/>
  </w:num>
  <w:num w:numId="16">
    <w:abstractNumId w:val="16"/>
  </w:num>
  <w:num w:numId="17">
    <w:abstractNumId w:val="1"/>
  </w:num>
  <w:num w:numId="18">
    <w:abstractNumId w:val="15"/>
  </w:num>
  <w:num w:numId="19">
    <w:abstractNumId w:val="27"/>
  </w:num>
  <w:num w:numId="20">
    <w:abstractNumId w:val="19"/>
  </w:num>
  <w:num w:numId="21">
    <w:abstractNumId w:val="11"/>
  </w:num>
  <w:num w:numId="22">
    <w:abstractNumId w:val="29"/>
  </w:num>
  <w:num w:numId="23">
    <w:abstractNumId w:val="18"/>
  </w:num>
  <w:num w:numId="24">
    <w:abstractNumId w:val="17"/>
  </w:num>
  <w:num w:numId="25">
    <w:abstractNumId w:val="7"/>
  </w:num>
  <w:num w:numId="26">
    <w:abstractNumId w:val="2"/>
  </w:num>
  <w:num w:numId="27">
    <w:abstractNumId w:val="28"/>
  </w:num>
  <w:num w:numId="28">
    <w:abstractNumId w:val="20"/>
  </w:num>
  <w:num w:numId="29">
    <w:abstractNumId w:val="22"/>
  </w:num>
  <w:num w:numId="30">
    <w:abstractNumId w:val="10"/>
  </w:num>
  <w:num w:numId="31">
    <w:abstractNumId w:val="8"/>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E53"/>
    <w:rsid w:val="00587E53"/>
    <w:rsid w:val="00A42FBE"/>
    <w:rsid w:val="00AA6554"/>
    <w:rsid w:val="00D727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E9CDB3-C225-4047-9A60-186483C7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semiHidden/>
    <w:rsid w:val="00A42FBE"/>
  </w:style>
  <w:style w:type="table" w:styleId="10">
    <w:name w:val="Table Simple 1"/>
    <w:basedOn w:val="5"/>
    <w:rsid w:val="00A42FBE"/>
    <w:tblPr>
      <w:tblBorders>
        <w:top w:val="single" w:sz="12" w:space="0" w:color="008000"/>
        <w:left w:val="none" w:sz="0" w:space="0" w:color="auto"/>
        <w:bottom w:val="single" w:sz="12" w:space="0" w:color="008000"/>
        <w:right w:val="none" w:sz="0" w:space="0" w:color="auto"/>
        <w:insideH w:val="single" w:sz="4" w:space="0" w:color="auto"/>
        <w:insideV w:val="single" w:sz="4" w:space="0" w:color="auto"/>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rPr>
        <w:b/>
        <w:bCs/>
      </w:rPr>
      <w:tblPr/>
      <w:tcPr>
        <w:tcBorders>
          <w:top w:val="single" w:sz="6" w:space="0" w:color="008000"/>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5">
    <w:name w:val="Table Grid 5"/>
    <w:basedOn w:val="a1"/>
    <w:rsid w:val="00A42FBE"/>
    <w:pPr>
      <w:spacing w:after="0" w:line="240" w:lineRule="auto"/>
    </w:pPr>
    <w:rPr>
      <w:rFonts w:ascii="Times New Roman" w:eastAsia="Times New Roman" w:hAnsi="Times New Roman" w:cs="Times New Roman"/>
      <w:sz w:val="20"/>
      <w:szCs w:val="20"/>
      <w:lang w:eastAsia="ru-R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a3">
    <w:name w:val="Table Grid"/>
    <w:basedOn w:val="a1"/>
    <w:rsid w:val="00A42FB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lock Text"/>
    <w:basedOn w:val="a"/>
    <w:rsid w:val="00A42FBE"/>
    <w:pPr>
      <w:spacing w:after="0" w:line="240" w:lineRule="auto"/>
      <w:ind w:left="567" w:right="-99"/>
    </w:pPr>
    <w:rPr>
      <w:rFonts w:ascii="Times New Roman" w:eastAsia="Times New Roman" w:hAnsi="Times New Roman" w:cs="Times New Roman"/>
      <w:sz w:val="28"/>
      <w:szCs w:val="20"/>
      <w:lang w:eastAsia="ru-RU"/>
    </w:rPr>
  </w:style>
  <w:style w:type="paragraph" w:styleId="a5">
    <w:name w:val="footer"/>
    <w:basedOn w:val="a"/>
    <w:link w:val="a6"/>
    <w:rsid w:val="00A42FB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6">
    <w:name w:val="Нижний колонтитул Знак"/>
    <w:basedOn w:val="a0"/>
    <w:link w:val="a5"/>
    <w:rsid w:val="00A42FBE"/>
    <w:rPr>
      <w:rFonts w:ascii="Times New Roman" w:eastAsia="Times New Roman" w:hAnsi="Times New Roman" w:cs="Times New Roman"/>
      <w:sz w:val="20"/>
      <w:szCs w:val="20"/>
      <w:lang w:eastAsia="ru-RU"/>
    </w:rPr>
  </w:style>
  <w:style w:type="character" w:styleId="a7">
    <w:name w:val="page number"/>
    <w:basedOn w:val="a0"/>
    <w:rsid w:val="00A42FBE"/>
  </w:style>
  <w:style w:type="paragraph" w:styleId="a8">
    <w:name w:val="Balloon Text"/>
    <w:basedOn w:val="a"/>
    <w:link w:val="a9"/>
    <w:semiHidden/>
    <w:rsid w:val="00A42FBE"/>
    <w:pPr>
      <w:widowControl w:val="0"/>
      <w:autoSpaceDE w:val="0"/>
      <w:autoSpaceDN w:val="0"/>
      <w:adjustRightInd w:val="0"/>
      <w:spacing w:after="0" w:line="240" w:lineRule="auto"/>
    </w:pPr>
    <w:rPr>
      <w:rFonts w:ascii="Tahoma" w:eastAsia="Times New Roman" w:hAnsi="Tahoma" w:cs="Tahoma"/>
      <w:sz w:val="16"/>
      <w:szCs w:val="16"/>
      <w:lang w:eastAsia="ru-RU"/>
    </w:rPr>
  </w:style>
  <w:style w:type="character" w:customStyle="1" w:styleId="a9">
    <w:name w:val="Текст выноски Знак"/>
    <w:basedOn w:val="a0"/>
    <w:link w:val="a8"/>
    <w:semiHidden/>
    <w:rsid w:val="00A42FBE"/>
    <w:rPr>
      <w:rFonts w:ascii="Tahoma" w:eastAsia="Times New Roman" w:hAnsi="Tahoma" w:cs="Tahoma"/>
      <w:sz w:val="16"/>
      <w:szCs w:val="16"/>
      <w:lang w:eastAsia="ru-RU"/>
    </w:rPr>
  </w:style>
  <w:style w:type="paragraph" w:styleId="aa">
    <w:name w:val="header"/>
    <w:basedOn w:val="a"/>
    <w:link w:val="ab"/>
    <w:rsid w:val="00A42FB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b">
    <w:name w:val="Верхний колонтитул Знак"/>
    <w:basedOn w:val="a0"/>
    <w:link w:val="aa"/>
    <w:rsid w:val="00A42FB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5370</Words>
  <Characters>30609</Characters>
  <Application>Microsoft Office Word</Application>
  <DocSecurity>0</DocSecurity>
  <Lines>255</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35908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Mihail</cp:lastModifiedBy>
  <cp:revision>2</cp:revision>
  <dcterms:created xsi:type="dcterms:W3CDTF">2014-10-13T08:06:00Z</dcterms:created>
  <dcterms:modified xsi:type="dcterms:W3CDTF">2014-10-13T08:06:00Z</dcterms:modified>
</cp:coreProperties>
</file>