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F5" w:rsidRPr="00E12F69" w:rsidRDefault="00BF46F5" w:rsidP="00BF46F5">
      <w:pPr>
        <w:pStyle w:val="a3"/>
        <w:tabs>
          <w:tab w:val="left" w:pos="2268"/>
        </w:tabs>
        <w:jc w:val="center"/>
        <w:rPr>
          <w:b/>
        </w:rPr>
      </w:pPr>
      <w:r w:rsidRPr="00E12F69">
        <w:rPr>
          <w:b/>
        </w:rPr>
        <w:t>Тест    «Состав слова»(3 класс).</w:t>
      </w:r>
    </w:p>
    <w:p w:rsidR="00BF46F5" w:rsidRDefault="00BF46F5" w:rsidP="00BF46F5">
      <w:pPr>
        <w:pStyle w:val="a3"/>
        <w:tabs>
          <w:tab w:val="left" w:pos="2268"/>
        </w:tabs>
      </w:pPr>
      <w:r w:rsidRPr="00E12F69">
        <w:rPr>
          <w:b/>
        </w:rPr>
        <w:t>1</w:t>
      </w:r>
      <w:r>
        <w:t>.Выбери верное утверждение.</w:t>
      </w:r>
    </w:p>
    <w:p w:rsidR="00BF46F5" w:rsidRDefault="00BF46F5" w:rsidP="00BF46F5">
      <w:pPr>
        <w:pStyle w:val="a3"/>
        <w:tabs>
          <w:tab w:val="left" w:pos="2268"/>
        </w:tabs>
      </w:pPr>
      <w:r>
        <w:t>А) Корень – это главная значимая часть слова.</w:t>
      </w:r>
    </w:p>
    <w:p w:rsidR="00BF46F5" w:rsidRDefault="00BF46F5" w:rsidP="00BF46F5">
      <w:pPr>
        <w:pStyle w:val="a3"/>
        <w:tabs>
          <w:tab w:val="left" w:pos="2268"/>
        </w:tabs>
      </w:pPr>
      <w:r>
        <w:t xml:space="preserve">Б) Корень </w:t>
      </w:r>
      <w:proofErr w:type="gramStart"/>
      <w:r>
        <w:t>–э</w:t>
      </w:r>
      <w:proofErr w:type="gramEnd"/>
      <w:r>
        <w:t>то главная, но не значимая часть слова.</w:t>
      </w:r>
    </w:p>
    <w:p w:rsidR="00BF46F5" w:rsidRDefault="00BF46F5" w:rsidP="00BF46F5">
      <w:pPr>
        <w:pStyle w:val="a3"/>
        <w:tabs>
          <w:tab w:val="left" w:pos="2268"/>
        </w:tabs>
      </w:pPr>
      <w:r w:rsidRPr="00E12F69">
        <w:rPr>
          <w:b/>
        </w:rPr>
        <w:t>2.</w:t>
      </w:r>
      <w:r>
        <w:t>Выбери верное утверждение.</w:t>
      </w:r>
    </w:p>
    <w:p w:rsidR="00BF46F5" w:rsidRDefault="00BF46F5" w:rsidP="00BF46F5">
      <w:pPr>
        <w:pStyle w:val="a3"/>
        <w:tabs>
          <w:tab w:val="left" w:pos="2268"/>
        </w:tabs>
      </w:pPr>
      <w:r>
        <w:t>А</w:t>
      </w:r>
      <w:proofErr w:type="gramStart"/>
      <w:r>
        <w:t>)П</w:t>
      </w:r>
      <w:proofErr w:type="gramEnd"/>
      <w:r>
        <w:t>риставка служит для связи слов в предложении.</w:t>
      </w:r>
    </w:p>
    <w:p w:rsidR="00BF46F5" w:rsidRDefault="00BF46F5" w:rsidP="00BF46F5">
      <w:pPr>
        <w:pStyle w:val="a3"/>
        <w:tabs>
          <w:tab w:val="left" w:pos="2268"/>
        </w:tabs>
      </w:pPr>
      <w:r>
        <w:t>Б</w:t>
      </w:r>
      <w:proofErr w:type="gramStart"/>
      <w:r>
        <w:t>)П</w:t>
      </w:r>
      <w:proofErr w:type="gramEnd"/>
      <w:r>
        <w:t>риставка служит для образования новых слов.</w:t>
      </w:r>
    </w:p>
    <w:p w:rsidR="00BF46F5" w:rsidRDefault="00BF46F5" w:rsidP="00BF46F5">
      <w:pPr>
        <w:pStyle w:val="a3"/>
        <w:tabs>
          <w:tab w:val="left" w:pos="2268"/>
        </w:tabs>
      </w:pPr>
      <w:r w:rsidRPr="00E12F69">
        <w:rPr>
          <w:b/>
        </w:rPr>
        <w:t>3.</w:t>
      </w:r>
      <w:r>
        <w:t>Выбери верное утверждение.</w:t>
      </w:r>
    </w:p>
    <w:p w:rsidR="00BF46F5" w:rsidRDefault="00BF46F5" w:rsidP="00BF46F5">
      <w:pPr>
        <w:pStyle w:val="a3"/>
        <w:tabs>
          <w:tab w:val="left" w:pos="2268"/>
        </w:tabs>
      </w:pPr>
      <w:r>
        <w:t>А</w:t>
      </w:r>
      <w:proofErr w:type="gramStart"/>
      <w:r>
        <w:t>)О</w:t>
      </w:r>
      <w:proofErr w:type="gramEnd"/>
      <w:r>
        <w:t>кончание служит для связи слов в предложении.</w:t>
      </w:r>
    </w:p>
    <w:p w:rsidR="00BF46F5" w:rsidRDefault="00BF46F5" w:rsidP="00BF46F5">
      <w:pPr>
        <w:pStyle w:val="a3"/>
        <w:tabs>
          <w:tab w:val="left" w:pos="2268"/>
        </w:tabs>
      </w:pPr>
      <w:r>
        <w:t>Б</w:t>
      </w:r>
      <w:proofErr w:type="gramStart"/>
      <w:r>
        <w:t>)О</w:t>
      </w:r>
      <w:proofErr w:type="gramEnd"/>
      <w:r>
        <w:t>кончание служит для образования новых слов.</w:t>
      </w:r>
    </w:p>
    <w:p w:rsidR="00BF46F5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5415"/>
        </w:tabs>
      </w:pPr>
      <w:r w:rsidRPr="00E12F69">
        <w:rPr>
          <w:b/>
        </w:rPr>
        <w:t>4.</w:t>
      </w:r>
      <w:r>
        <w:t>Выбери верное утверждение.</w:t>
      </w:r>
      <w:r>
        <w:tab/>
      </w:r>
    </w:p>
    <w:p w:rsidR="00BF46F5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5415"/>
        </w:tabs>
      </w:pPr>
      <w:r>
        <w:t>А)В сложных словах соединительные гласные</w:t>
      </w:r>
      <w:proofErr w:type="gramStart"/>
      <w:r>
        <w:t xml:space="preserve">  А</w:t>
      </w:r>
      <w:proofErr w:type="gramEnd"/>
      <w:r>
        <w:t xml:space="preserve"> или И.</w:t>
      </w:r>
    </w:p>
    <w:p w:rsidR="00BF46F5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5415"/>
        </w:tabs>
      </w:pPr>
      <w:r>
        <w:t>Б)В сложных словах соединительные гласные</w:t>
      </w:r>
      <w:proofErr w:type="gramStart"/>
      <w:r>
        <w:t xml:space="preserve"> Е</w:t>
      </w:r>
      <w:proofErr w:type="gramEnd"/>
      <w:r>
        <w:t xml:space="preserve"> или О.</w:t>
      </w:r>
    </w:p>
    <w:p w:rsidR="00BF46F5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5415"/>
        </w:tabs>
      </w:pPr>
      <w:r w:rsidRPr="00E12F69">
        <w:rPr>
          <w:b/>
        </w:rPr>
        <w:t>5.</w:t>
      </w:r>
      <w:r>
        <w:t xml:space="preserve"> Подбери к схеме слово.</w:t>
      </w:r>
    </w:p>
    <w:p w:rsidR="00BF46F5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5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34FB2" wp14:editId="64454A6F">
                <wp:simplePos x="0" y="0"/>
                <wp:positionH relativeFrom="column">
                  <wp:posOffset>1336040</wp:posOffset>
                </wp:positionH>
                <wp:positionV relativeFrom="paragraph">
                  <wp:posOffset>234950</wp:posOffset>
                </wp:positionV>
                <wp:extent cx="476250" cy="276225"/>
                <wp:effectExtent l="0" t="0" r="1905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arc">
                          <a:avLst>
                            <a:gd name="adj1" fmla="val 10885108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6" o:spid="_x0000_s1026" style="position:absolute;margin-left:105.2pt;margin-top:18.5pt;width:3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" path="m217,132221nsc5686,57918,111614,-531,239835,3,370677,548,476250,62222,476250,138112r-238125,1l217,132221xem217,132221nfc5686,57918,111614,-531,239835,3,370677,548,476250,62222,476250,138112e" fillcolor="white [3212]" strokecolor="black [3213]" strokeweight=".25pt">
                <v:path arrowok="t" o:connecttype="custom" o:connectlocs="217,132221;239835,3;476250,13811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57E62" wp14:editId="720E4B51">
                <wp:simplePos x="0" y="0"/>
                <wp:positionH relativeFrom="column">
                  <wp:posOffset>2164715</wp:posOffset>
                </wp:positionH>
                <wp:positionV relativeFrom="paragraph">
                  <wp:posOffset>224790</wp:posOffset>
                </wp:positionV>
                <wp:extent cx="190500" cy="1619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70.45pt;margin-top:17.7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C5AD6" wp14:editId="3CE599AF">
                <wp:simplePos x="0" y="0"/>
                <wp:positionH relativeFrom="column">
                  <wp:posOffset>1974215</wp:posOffset>
                </wp:positionH>
                <wp:positionV relativeFrom="paragraph">
                  <wp:posOffset>215900</wp:posOffset>
                </wp:positionV>
                <wp:extent cx="142875" cy="171450"/>
                <wp:effectExtent l="0" t="0" r="28575" b="19050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оединительная линия уступом 9" o:spid="_x0000_s1026" type="#_x0000_t32" style="position:absolute;margin-left:155.45pt;margin-top:17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5B586" wp14:editId="4051C58C">
                <wp:simplePos x="0" y="0"/>
                <wp:positionH relativeFrom="column">
                  <wp:posOffset>1869440</wp:posOffset>
                </wp:positionH>
                <wp:positionV relativeFrom="paragraph">
                  <wp:posOffset>215900</wp:posOffset>
                </wp:positionV>
                <wp:extent cx="104775" cy="1714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17pt" to="155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" strokecolor="black [3213]"/>
            </w:pict>
          </mc:Fallback>
        </mc:AlternateContent>
      </w:r>
      <w:r>
        <w:t>А) книжка</w:t>
      </w:r>
    </w:p>
    <w:p w:rsidR="00BF46F5" w:rsidRPr="00A008A2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4395"/>
          <w:tab w:val="left" w:pos="5415"/>
        </w:tabs>
        <w:rPr>
          <w:rFonts w:cs="Calibri"/>
        </w:rPr>
      </w:pPr>
      <w:r>
        <w:t>Б) котик</w:t>
      </w:r>
      <w:r>
        <w:rPr>
          <w:rFonts w:cs="Calibri"/>
        </w:rPr>
        <w:t xml:space="preserve">                                                                                              </w:t>
      </w:r>
    </w:p>
    <w:p w:rsidR="00BF46F5" w:rsidRDefault="00BF46F5" w:rsidP="00BF46F5">
      <w:pPr>
        <w:pStyle w:val="a3"/>
        <w:tabs>
          <w:tab w:val="clear" w:pos="4677"/>
          <w:tab w:val="clear" w:pos="9355"/>
          <w:tab w:val="left" w:pos="2268"/>
          <w:tab w:val="left" w:pos="5415"/>
        </w:tabs>
      </w:pPr>
      <w:r>
        <w:t>В</w:t>
      </w:r>
      <w:proofErr w:type="gramStart"/>
      <w:r>
        <w:t>)п</w:t>
      </w:r>
      <w:proofErr w:type="gramEnd"/>
      <w:r>
        <w:t>овар</w:t>
      </w:r>
    </w:p>
    <w:p w:rsidR="00BF46F5" w:rsidRDefault="00BF46F5" w:rsidP="00BF46F5">
      <w:pPr>
        <w:pStyle w:val="a3"/>
        <w:tabs>
          <w:tab w:val="left" w:pos="2268"/>
        </w:tabs>
      </w:pPr>
      <w:r w:rsidRPr="00E12F69">
        <w:rPr>
          <w:b/>
        </w:rPr>
        <w:t>6.</w:t>
      </w:r>
      <w:r>
        <w:t xml:space="preserve"> Укажите однокоренные слова:</w:t>
      </w:r>
    </w:p>
    <w:p w:rsidR="00BF46F5" w:rsidRDefault="00BF46F5" w:rsidP="00BF46F5">
      <w:pPr>
        <w:pStyle w:val="a3"/>
        <w:tabs>
          <w:tab w:val="left" w:pos="2268"/>
        </w:tabs>
      </w:pPr>
      <w:r>
        <w:t>А) слезы</w:t>
      </w:r>
    </w:p>
    <w:p w:rsidR="00BF46F5" w:rsidRDefault="00BF46F5" w:rsidP="00BF46F5">
      <w:pPr>
        <w:pStyle w:val="a3"/>
        <w:tabs>
          <w:tab w:val="left" w:pos="2268"/>
        </w:tabs>
      </w:pPr>
      <w:r>
        <w:t>Б) слезает</w:t>
      </w:r>
    </w:p>
    <w:p w:rsidR="00BF46F5" w:rsidRDefault="00BF46F5" w:rsidP="00BF46F5">
      <w:pPr>
        <w:pStyle w:val="a3"/>
        <w:tabs>
          <w:tab w:val="left" w:pos="2268"/>
        </w:tabs>
      </w:pPr>
      <w:r>
        <w:t>В) слёзки</w:t>
      </w:r>
    </w:p>
    <w:p w:rsidR="00BF46F5" w:rsidRDefault="00BF46F5" w:rsidP="00BF46F5">
      <w:pPr>
        <w:pStyle w:val="a3"/>
        <w:tabs>
          <w:tab w:val="left" w:pos="2268"/>
        </w:tabs>
      </w:pPr>
      <w:r>
        <w:t>Г) слезливый</w:t>
      </w:r>
    </w:p>
    <w:p w:rsidR="00BF46F5" w:rsidRDefault="00BF46F5" w:rsidP="00BF46F5">
      <w:pPr>
        <w:pStyle w:val="a3"/>
        <w:tabs>
          <w:tab w:val="left" w:pos="2268"/>
        </w:tabs>
      </w:pPr>
      <w:r w:rsidRPr="00E12F69">
        <w:rPr>
          <w:b/>
        </w:rPr>
        <w:t>7.</w:t>
      </w:r>
      <w:r>
        <w:t xml:space="preserve"> Укажите слова с разделительным твердым знаком:</w:t>
      </w:r>
    </w:p>
    <w:p w:rsidR="00BF46F5" w:rsidRDefault="00BF46F5" w:rsidP="00BF46F5">
      <w:pPr>
        <w:pStyle w:val="a3"/>
        <w:tabs>
          <w:tab w:val="left" w:pos="2268"/>
        </w:tabs>
      </w:pPr>
      <w:r>
        <w:t xml:space="preserve">А) </w:t>
      </w:r>
      <w:proofErr w:type="spellStart"/>
      <w:r>
        <w:t>обез</w:t>
      </w:r>
      <w:proofErr w:type="spellEnd"/>
      <w:r>
        <w:t>…</w:t>
      </w:r>
      <w:proofErr w:type="spellStart"/>
      <w:r>
        <w:t>яна</w:t>
      </w:r>
      <w:proofErr w:type="spellEnd"/>
    </w:p>
    <w:p w:rsidR="00BF46F5" w:rsidRDefault="00BF46F5" w:rsidP="00BF46F5">
      <w:pPr>
        <w:pStyle w:val="a3"/>
        <w:tabs>
          <w:tab w:val="left" w:pos="2268"/>
        </w:tabs>
      </w:pPr>
      <w:r>
        <w:t xml:space="preserve">Б) </w:t>
      </w:r>
      <w:proofErr w:type="gramStart"/>
      <w:r>
        <w:t>в</w:t>
      </w:r>
      <w:proofErr w:type="gramEnd"/>
      <w:r>
        <w:t>…ехал</w:t>
      </w:r>
    </w:p>
    <w:p w:rsidR="00BF46F5" w:rsidRDefault="00BF46F5" w:rsidP="00BF46F5">
      <w:pPr>
        <w:pStyle w:val="a3"/>
        <w:tabs>
          <w:tab w:val="left" w:pos="2268"/>
        </w:tabs>
      </w:pPr>
      <w:r>
        <w:t>В) в..</w:t>
      </w:r>
      <w:proofErr w:type="gramStart"/>
      <w:r>
        <w:t>.ю</w:t>
      </w:r>
      <w:proofErr w:type="gramEnd"/>
      <w:r>
        <w:t>га</w:t>
      </w:r>
    </w:p>
    <w:p w:rsidR="00BF46F5" w:rsidRDefault="00BF46F5" w:rsidP="00BF46F5">
      <w:pPr>
        <w:pStyle w:val="a3"/>
        <w:tabs>
          <w:tab w:val="left" w:pos="2268"/>
        </w:tabs>
      </w:pPr>
      <w:r>
        <w:t>Г) под…ход</w:t>
      </w:r>
    </w:p>
    <w:p w:rsidR="00BF46F5" w:rsidRDefault="00BF46F5" w:rsidP="00BF46F5">
      <w:pPr>
        <w:pStyle w:val="a3"/>
        <w:tabs>
          <w:tab w:val="left" w:pos="2268"/>
        </w:tabs>
      </w:pPr>
      <w:r w:rsidRPr="00E12F69">
        <w:rPr>
          <w:b/>
        </w:rPr>
        <w:t>8)</w:t>
      </w:r>
      <w:r>
        <w:t xml:space="preserve"> Разберите слова по составу:</w:t>
      </w:r>
    </w:p>
    <w:p w:rsidR="00BF46F5" w:rsidRDefault="00BF46F5" w:rsidP="00BF46F5">
      <w:pPr>
        <w:pStyle w:val="a3"/>
        <w:tabs>
          <w:tab w:val="left" w:pos="2268"/>
        </w:tabs>
      </w:pPr>
      <w:r>
        <w:t>Соринка, совёнок, ракетка, хлопушка, покраска, самокат.</w:t>
      </w:r>
    </w:p>
    <w:p w:rsidR="00BF46F5" w:rsidRDefault="00BF46F5" w:rsidP="00BF46F5">
      <w:pPr>
        <w:pStyle w:val="a3"/>
        <w:tabs>
          <w:tab w:val="left" w:pos="2268"/>
        </w:tabs>
      </w:pPr>
    </w:p>
    <w:p w:rsidR="00BF46F5" w:rsidRDefault="00BF46F5" w:rsidP="00BF46F5"/>
    <w:p w:rsidR="00BF46F5" w:rsidRDefault="00BF46F5" w:rsidP="00BF46F5"/>
    <w:p w:rsidR="00BF46F5" w:rsidRDefault="00BF46F5" w:rsidP="00BF46F5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FC1165">
        <w:rPr>
          <w:rFonts w:ascii="Tahoma" w:eastAsia="Times New Roman" w:hAnsi="Tahoma" w:cs="Tahoma"/>
          <w:color w:val="333333"/>
          <w:sz w:val="36"/>
          <w:szCs w:val="36"/>
          <w:shd w:val="clear" w:color="auto" w:fill="FFFFFF"/>
          <w:lang w:eastAsia="ru-RU"/>
        </w:rPr>
        <w:lastRenderedPageBreak/>
        <w:t>План разбора слова по составу</w:t>
      </w:r>
      <w: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. </w:t>
      </w:r>
    </w:p>
    <w:p w:rsidR="00BF46F5" w:rsidRDefault="00BF46F5" w:rsidP="00BF46F5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</w:p>
    <w:p w:rsidR="00BF46F5" w:rsidRDefault="00BF46F5" w:rsidP="00BF46F5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</w:p>
    <w:p w:rsidR="00BF46F5" w:rsidRPr="00826F2E" w:rsidRDefault="00BF46F5" w:rsidP="00BF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2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1097"/>
        <w:gridCol w:w="8998"/>
      </w:tblGrid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Для определения окончания необходимо изменить слово и выделить изменяющуюся часть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Основа слова определяется с помощью отсечения окончания. Часть слова без окончания и является основой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Корень выделяется с помощью подбора однокоренных слов и является их общей частью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Суффикс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Суффикс выделяется путем подбора различных однокоренных слов, а также слов с аналогичными частями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Приставка определяется по схеме аналогичной определению суффикса</w:t>
            </w:r>
          </w:p>
        </w:tc>
      </w:tr>
    </w:tbl>
    <w:p w:rsidR="00BF46F5" w:rsidRPr="00826F2E" w:rsidRDefault="00BF46F5" w:rsidP="00BF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826F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C1165">
        <w:rPr>
          <w:rFonts w:ascii="Tahoma" w:eastAsia="Times New Roman" w:hAnsi="Tahoma" w:cs="Tahoma"/>
          <w:color w:val="333333"/>
          <w:sz w:val="36"/>
          <w:szCs w:val="36"/>
          <w:shd w:val="clear" w:color="auto" w:fill="FFFFFF"/>
          <w:lang w:eastAsia="ru-RU"/>
        </w:rPr>
        <w:t>План словообразовательного разбора</w:t>
      </w:r>
      <w: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r w:rsidRPr="00826F2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6980"/>
        <w:gridCol w:w="2996"/>
      </w:tblGrid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br/>
              <w:t>Процесс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Примеры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Дать толкование лексического значения анализируемого слова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Писатель – человек занятый написанием чего-либо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Сравнить состав анализируемого слова с однокоренными; выявить ту часть </w:t>
            </w:r>
            <w:proofErr w:type="gramStart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или части) слова, с помощью которой оно образовалось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Писатель – писать</w:t>
            </w:r>
            <w:proofErr w:type="gramStart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;-</w:t>
            </w:r>
            <w:proofErr w:type="spellStart"/>
            <w:proofErr w:type="gramEnd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Определить, от чего образовано слово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Писатель – от основы </w:t>
            </w:r>
            <w:proofErr w:type="spellStart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пис</w:t>
            </w:r>
            <w:proofErr w:type="gramStart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</w:t>
            </w:r>
            <w:proofErr w:type="spellEnd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слова писать</w:t>
            </w:r>
          </w:p>
        </w:tc>
      </w:tr>
      <w:tr w:rsidR="00BF46F5" w:rsidRPr="00826F2E" w:rsidTr="003359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6F2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помощью чего образовано и способ образования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46F5" w:rsidRPr="00826F2E" w:rsidRDefault="00BF46F5" w:rsidP="00335917">
            <w:pPr>
              <w:spacing w:after="24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F46F5" w:rsidRPr="00A649CA" w:rsidRDefault="00BF46F5" w:rsidP="00BF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24242"/>
          <w:sz w:val="24"/>
          <w:szCs w:val="24"/>
          <w:lang w:eastAsia="ru-RU"/>
        </w:rPr>
      </w:pPr>
    </w:p>
    <w:p w:rsidR="00B96F5B" w:rsidRDefault="00B96F5B"/>
    <w:sectPr w:rsidR="00B96F5B" w:rsidSect="00E12F69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40"/>
    <w:rsid w:val="00B96F5B"/>
    <w:rsid w:val="00BF46F5"/>
    <w:rsid w:val="00C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6F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BF46F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6F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BF46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2012-11-23T17:25:00Z</dcterms:created>
  <dcterms:modified xsi:type="dcterms:W3CDTF">2012-11-23T17:26:00Z</dcterms:modified>
</cp:coreProperties>
</file>