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DB" w:rsidRDefault="005D1EDB" w:rsidP="005D1ED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ПЛАН ПРОВЕДЕНИЯ УРОКА</w:t>
      </w:r>
    </w:p>
    <w:p w:rsidR="005D1EDB" w:rsidRDefault="005D1EDB" w:rsidP="005D1ED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6-9 класс.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Знакомство с классическим танцем.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</w:rPr>
        <w:t xml:space="preserve">Изучить упражнение у станка: </w:t>
      </w:r>
      <w:r>
        <w:rPr>
          <w:rFonts w:ascii="Times New Roman" w:hAnsi="Times New Roman" w:cs="Times New Roman"/>
          <w:sz w:val="24"/>
          <w:lang w:val="en-US"/>
        </w:rPr>
        <w:t>g</w:t>
      </w:r>
      <w:proofErr w:type="spellStart"/>
      <w:r w:rsidRPr="00E54B39">
        <w:rPr>
          <w:rFonts w:ascii="Times New Roman" w:hAnsi="Times New Roman" w:cs="Times New Roman"/>
          <w:sz w:val="24"/>
        </w:rPr>
        <w:t>rand</w:t>
      </w:r>
      <w:proofErr w:type="spellEnd"/>
      <w:r w:rsidRPr="00E54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4B39">
        <w:rPr>
          <w:rFonts w:ascii="Times New Roman" w:hAnsi="Times New Roman" w:cs="Times New Roman"/>
          <w:sz w:val="24"/>
        </w:rPr>
        <w:t>battement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урока:</w:t>
      </w:r>
    </w:p>
    <w:p w:rsidR="005D1EDB" w:rsidRDefault="005D1EDB" w:rsidP="005D1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Дать учащимся теоретические и практические знания об упражнении классического танца </w:t>
      </w:r>
      <w:r>
        <w:rPr>
          <w:rFonts w:ascii="Times New Roman" w:hAnsi="Times New Roman" w:cs="Times New Roman"/>
          <w:sz w:val="24"/>
          <w:lang w:val="en-US"/>
        </w:rPr>
        <w:t>g</w:t>
      </w:r>
      <w:proofErr w:type="spellStart"/>
      <w:r w:rsidRPr="00E54B39">
        <w:rPr>
          <w:rFonts w:ascii="Times New Roman" w:hAnsi="Times New Roman" w:cs="Times New Roman"/>
          <w:sz w:val="24"/>
        </w:rPr>
        <w:t>rand</w:t>
      </w:r>
      <w:proofErr w:type="spellEnd"/>
      <w:r w:rsidRPr="00E54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4B39">
        <w:rPr>
          <w:rFonts w:ascii="Times New Roman" w:hAnsi="Times New Roman" w:cs="Times New Roman"/>
          <w:sz w:val="24"/>
        </w:rPr>
        <w:t>battement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5D1EDB" w:rsidRDefault="005D1EDB" w:rsidP="005D1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Научить исполнять </w:t>
      </w:r>
      <w:r>
        <w:rPr>
          <w:rFonts w:ascii="Times New Roman" w:hAnsi="Times New Roman" w:cs="Times New Roman"/>
          <w:sz w:val="24"/>
          <w:lang w:val="en-US"/>
        </w:rPr>
        <w:t>g</w:t>
      </w:r>
      <w:proofErr w:type="spellStart"/>
      <w:r w:rsidRPr="00E54B39">
        <w:rPr>
          <w:rFonts w:ascii="Times New Roman" w:hAnsi="Times New Roman" w:cs="Times New Roman"/>
          <w:sz w:val="24"/>
        </w:rPr>
        <w:t>rand</w:t>
      </w:r>
      <w:proofErr w:type="spellEnd"/>
      <w:r w:rsidRPr="00E54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4B39">
        <w:rPr>
          <w:rFonts w:ascii="Times New Roman" w:hAnsi="Times New Roman" w:cs="Times New Roman"/>
          <w:sz w:val="24"/>
        </w:rPr>
        <w:t>battement</w:t>
      </w:r>
      <w:proofErr w:type="spellEnd"/>
      <w:r>
        <w:rPr>
          <w:rFonts w:ascii="Times New Roman" w:hAnsi="Times New Roman" w:cs="Times New Roman"/>
          <w:sz w:val="24"/>
        </w:rPr>
        <w:t xml:space="preserve"> с опорой и без опоры;</w:t>
      </w:r>
    </w:p>
    <w:p w:rsidR="005D1EDB" w:rsidRDefault="005D1EDB" w:rsidP="005D1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осанки и правильной постановки корпуса, пластичности рук, </w:t>
      </w:r>
      <w:proofErr w:type="spellStart"/>
      <w:r>
        <w:rPr>
          <w:rFonts w:ascii="Times New Roman" w:hAnsi="Times New Roman" w:cs="Times New Roman"/>
          <w:sz w:val="24"/>
        </w:rPr>
        <w:t>выворотности</w:t>
      </w:r>
      <w:proofErr w:type="spellEnd"/>
      <w:r>
        <w:rPr>
          <w:rFonts w:ascii="Times New Roman" w:hAnsi="Times New Roman" w:cs="Times New Roman"/>
          <w:sz w:val="24"/>
        </w:rPr>
        <w:t xml:space="preserve"> ног;</w:t>
      </w:r>
    </w:p>
    <w:p w:rsidR="005D1EDB" w:rsidRDefault="005D1EDB" w:rsidP="005D1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координации движений у учеников;</w:t>
      </w:r>
    </w:p>
    <w:p w:rsidR="005D1EDB" w:rsidRDefault="005D1EDB" w:rsidP="005D1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логического мышления;</w:t>
      </w:r>
    </w:p>
    <w:p w:rsidR="005D1EDB" w:rsidRDefault="005D1EDB" w:rsidP="005D1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наблюдательности, внимания;</w:t>
      </w:r>
    </w:p>
    <w:p w:rsidR="005D1EDB" w:rsidRDefault="005D1EDB" w:rsidP="005D1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любви и интереса к классическому танцу;</w:t>
      </w:r>
    </w:p>
    <w:p w:rsidR="005D1EDB" w:rsidRDefault="005D1EDB" w:rsidP="005D1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чувства уважения и сдержанности по отношению к другим ученикам.</w:t>
      </w:r>
    </w:p>
    <w:p w:rsidR="005D1EDB" w:rsidRPr="00CD0179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 магнитофон; фонограмма для разминки по кругу, на середине; фонограмма для исполнения упражнений классического танца.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урока.</w:t>
      </w:r>
    </w:p>
    <w:p w:rsidR="005D1EDB" w:rsidRPr="00D035D7" w:rsidRDefault="005D1EDB" w:rsidP="005D1E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D7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035D7">
        <w:rPr>
          <w:rFonts w:ascii="Times New Roman" w:hAnsi="Times New Roman" w:cs="Times New Roman"/>
          <w:sz w:val="24"/>
          <w:szCs w:val="24"/>
        </w:rPr>
        <w:t>анизационный момент.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реверанса (поклона) в классическом танце. Перекличка присутствующих, выяснение причин отсутствия детей, если таковые имеются. Объявление цели урока. Дать настрой на работу.</w:t>
      </w:r>
    </w:p>
    <w:p w:rsidR="005D1EDB" w:rsidRDefault="005D1EDB" w:rsidP="005D1E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по кругу. Разминка в партере. Повторение классических элементов у станка, изученных на предыдущих уроках (так как это занятия по классическому танцу, то обязательным является повторение классического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экзерсисса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помогает подготовить к работе необходимые группы мышц). </w:t>
      </w:r>
    </w:p>
    <w:p w:rsidR="005D1EDB" w:rsidRDefault="005D1EDB" w:rsidP="005D1E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урока.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напоминает, что в классическом танце обязательно нужно держать корпус, позиции рук и ног. Необходимо руку держать на опоре (так как в зале нет станков, можно использовать стулья с высокой спинкой), не заваливаться на стульчик. Педагог рассказывает основные особенности выполнения упражнения, демонстрирует  выполнение упражнения вперед, в сторону и назад по 1 разу.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 рассказывает, что означает </w:t>
      </w:r>
      <w:r>
        <w:rPr>
          <w:rFonts w:ascii="Times New Roman" w:hAnsi="Times New Roman" w:cs="Times New Roman"/>
          <w:sz w:val="24"/>
          <w:lang w:val="en-US"/>
        </w:rPr>
        <w:t>g</w:t>
      </w:r>
      <w:proofErr w:type="spellStart"/>
      <w:r w:rsidRPr="00E54B39">
        <w:rPr>
          <w:rFonts w:ascii="Times New Roman" w:hAnsi="Times New Roman" w:cs="Times New Roman"/>
          <w:sz w:val="24"/>
        </w:rPr>
        <w:t>rand</w:t>
      </w:r>
      <w:proofErr w:type="spellEnd"/>
      <w:r w:rsidRPr="00E54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4B39">
        <w:rPr>
          <w:rFonts w:ascii="Times New Roman" w:hAnsi="Times New Roman" w:cs="Times New Roman"/>
          <w:sz w:val="24"/>
        </w:rPr>
        <w:t>battement</w:t>
      </w:r>
      <w:proofErr w:type="spellEnd"/>
      <w:r>
        <w:rPr>
          <w:rFonts w:ascii="Times New Roman" w:hAnsi="Times New Roman" w:cs="Times New Roman"/>
          <w:sz w:val="24"/>
        </w:rPr>
        <w:t xml:space="preserve"> и как оно </w:t>
      </w:r>
      <w:proofErr w:type="spellStart"/>
      <w:r>
        <w:rPr>
          <w:rFonts w:ascii="Times New Roman" w:hAnsi="Times New Roman" w:cs="Times New Roman"/>
          <w:sz w:val="24"/>
        </w:rPr>
        <w:t>исполнятеся</w:t>
      </w:r>
      <w:proofErr w:type="spellEnd"/>
      <w:r>
        <w:rPr>
          <w:rFonts w:ascii="Times New Roman" w:hAnsi="Times New Roman" w:cs="Times New Roman"/>
          <w:sz w:val="24"/>
        </w:rPr>
        <w:t>, так же</w:t>
      </w:r>
      <w:r>
        <w:rPr>
          <w:rFonts w:ascii="Times New Roman" w:hAnsi="Times New Roman" w:cs="Times New Roman"/>
          <w:sz w:val="24"/>
          <w:szCs w:val="24"/>
        </w:rPr>
        <w:t xml:space="preserve"> что упражнение </w:t>
      </w:r>
      <w:r>
        <w:rPr>
          <w:rFonts w:ascii="Times New Roman" w:hAnsi="Times New Roman" w:cs="Times New Roman"/>
          <w:sz w:val="24"/>
          <w:lang w:val="en-US"/>
        </w:rPr>
        <w:t>g</w:t>
      </w:r>
      <w:proofErr w:type="spellStart"/>
      <w:r w:rsidRPr="00E54B39">
        <w:rPr>
          <w:rFonts w:ascii="Times New Roman" w:hAnsi="Times New Roman" w:cs="Times New Roman"/>
          <w:sz w:val="24"/>
        </w:rPr>
        <w:t>rand</w:t>
      </w:r>
      <w:proofErr w:type="spellEnd"/>
      <w:r w:rsidRPr="00E54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4B39">
        <w:rPr>
          <w:rFonts w:ascii="Times New Roman" w:hAnsi="Times New Roman" w:cs="Times New Roman"/>
          <w:sz w:val="24"/>
        </w:rPr>
        <w:t>battement</w:t>
      </w:r>
      <w:proofErr w:type="spellEnd"/>
      <w:r>
        <w:rPr>
          <w:rFonts w:ascii="Times New Roman" w:hAnsi="Times New Roman" w:cs="Times New Roman"/>
          <w:sz w:val="24"/>
        </w:rPr>
        <w:t xml:space="preserve"> используется не только в классическом танце, но и оно является одним из основных в современной и эстрадной хореографии, да и в народном танце </w:t>
      </w:r>
      <w:r>
        <w:rPr>
          <w:rFonts w:ascii="Times New Roman" w:hAnsi="Times New Roman" w:cs="Times New Roman"/>
          <w:sz w:val="24"/>
          <w:lang w:val="en-US"/>
        </w:rPr>
        <w:t>g</w:t>
      </w:r>
      <w:proofErr w:type="spellStart"/>
      <w:r w:rsidRPr="00E54B39">
        <w:rPr>
          <w:rFonts w:ascii="Times New Roman" w:hAnsi="Times New Roman" w:cs="Times New Roman"/>
          <w:sz w:val="24"/>
        </w:rPr>
        <w:t>rand</w:t>
      </w:r>
      <w:proofErr w:type="spellEnd"/>
      <w:r w:rsidRPr="00E54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4B39">
        <w:rPr>
          <w:rFonts w:ascii="Times New Roman" w:hAnsi="Times New Roman" w:cs="Times New Roman"/>
          <w:sz w:val="24"/>
        </w:rPr>
        <w:t>battement</w:t>
      </w:r>
      <w:proofErr w:type="spellEnd"/>
      <w:r>
        <w:rPr>
          <w:rFonts w:ascii="Times New Roman" w:hAnsi="Times New Roman" w:cs="Times New Roman"/>
          <w:sz w:val="24"/>
        </w:rPr>
        <w:t xml:space="preserve"> тоже используется в постановках и разминках. Поэтому </w:t>
      </w:r>
      <w:r>
        <w:rPr>
          <w:rFonts w:ascii="Times New Roman" w:hAnsi="Times New Roman" w:cs="Times New Roman"/>
          <w:sz w:val="24"/>
          <w:lang w:val="en-US"/>
        </w:rPr>
        <w:t>g</w:t>
      </w:r>
      <w:proofErr w:type="spellStart"/>
      <w:r w:rsidRPr="00E54B39">
        <w:rPr>
          <w:rFonts w:ascii="Times New Roman" w:hAnsi="Times New Roman" w:cs="Times New Roman"/>
          <w:sz w:val="24"/>
        </w:rPr>
        <w:t>rand</w:t>
      </w:r>
      <w:proofErr w:type="spellEnd"/>
      <w:r w:rsidRPr="00E54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4B39">
        <w:rPr>
          <w:rFonts w:ascii="Times New Roman" w:hAnsi="Times New Roman" w:cs="Times New Roman"/>
          <w:sz w:val="24"/>
        </w:rPr>
        <w:t>battement</w:t>
      </w:r>
      <w:proofErr w:type="spellEnd"/>
      <w:r>
        <w:rPr>
          <w:rFonts w:ascii="Times New Roman" w:hAnsi="Times New Roman" w:cs="Times New Roman"/>
          <w:sz w:val="24"/>
        </w:rPr>
        <w:t xml:space="preserve"> изучается на месте без опоры, потом в продвижении вперед по линиям – </w:t>
      </w:r>
      <w:proofErr w:type="gramStart"/>
      <w:r>
        <w:rPr>
          <w:rFonts w:ascii="Times New Roman" w:hAnsi="Times New Roman" w:cs="Times New Roman"/>
          <w:sz w:val="24"/>
        </w:rPr>
        <w:t>сперва</w:t>
      </w:r>
      <w:proofErr w:type="gramEnd"/>
      <w:r>
        <w:rPr>
          <w:rFonts w:ascii="Times New Roman" w:hAnsi="Times New Roman" w:cs="Times New Roman"/>
          <w:sz w:val="24"/>
        </w:rPr>
        <w:t xml:space="preserve"> вперед, затем в стороны, а </w:t>
      </w:r>
      <w:r>
        <w:rPr>
          <w:rFonts w:ascii="Times New Roman" w:hAnsi="Times New Roman" w:cs="Times New Roman"/>
          <w:sz w:val="24"/>
          <w:lang w:val="en-US"/>
        </w:rPr>
        <w:t>g</w:t>
      </w:r>
      <w:proofErr w:type="spellStart"/>
      <w:r w:rsidRPr="00E54B39">
        <w:rPr>
          <w:rFonts w:ascii="Times New Roman" w:hAnsi="Times New Roman" w:cs="Times New Roman"/>
          <w:sz w:val="24"/>
        </w:rPr>
        <w:t>rand</w:t>
      </w:r>
      <w:proofErr w:type="spellEnd"/>
      <w:r w:rsidRPr="00E54B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4B39">
        <w:rPr>
          <w:rFonts w:ascii="Times New Roman" w:hAnsi="Times New Roman" w:cs="Times New Roman"/>
          <w:sz w:val="24"/>
        </w:rPr>
        <w:t>battement</w:t>
      </w:r>
      <w:proofErr w:type="spellEnd"/>
      <w:r>
        <w:rPr>
          <w:rFonts w:ascii="Times New Roman" w:hAnsi="Times New Roman" w:cs="Times New Roman"/>
          <w:sz w:val="24"/>
        </w:rPr>
        <w:t xml:space="preserve"> назад выполняется только на месте, но с наклоном туловища вниз (для большей амплитуды поднятия ноги).</w:t>
      </w:r>
    </w:p>
    <w:p w:rsidR="005D1EDB" w:rsidRDefault="005D1EDB" w:rsidP="005D1E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заключительной части выполняются прыжки на месте – так как все необходимые мышцы уже подготовлены к нагрузке, то можно выполнять несколько разных прыжков с небольшим перерывом на отдых.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дети выполняют упражнение на восстановление дыхания с поднятием рук через вторую позицию в третью, выполняя вдох через нос, а затем опускают вниз руки и корпус немного наклоняют вниз, выдыхая через рот.</w:t>
      </w:r>
    </w:p>
    <w:p w:rsidR="005D1EDB" w:rsidRPr="00A36C11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занятия ученики становятся на середину на свои места и перед выполнением поклона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упражнение сегодня изучили, в чем особенности его выполнения, вспоминают порядок выполнения классических упражнений у станка. Педагог подводит итоги урока. Затем выполняют поклон. Ученики и педагог благодарят друг друга за урок.</w:t>
      </w:r>
    </w:p>
    <w:p w:rsidR="00941A1F" w:rsidRDefault="00941A1F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EDB" w:rsidRDefault="005D1EDB" w:rsidP="005D1E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</w:t>
      </w:r>
      <w:bookmarkStart w:id="0" w:name="_GoBack"/>
      <w:bookmarkEnd w:id="0"/>
    </w:p>
    <w:p w:rsidR="005D1EDB" w:rsidRDefault="005D1EDB" w:rsidP="005D1E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подготовительной части урока во время разминки.</w:t>
      </w:r>
    </w:p>
    <w:p w:rsidR="005D1EDB" w:rsidRDefault="005D1EDB" w:rsidP="005D1E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по кругу.</w:t>
      </w:r>
    </w:p>
    <w:p w:rsidR="005D1EDB" w:rsidRPr="00F6128D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упражнения чередуются с шагом с носка по кругу.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 с середины зала на круг по линиям через змейку, выполняя шаг с носка.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После того, как круг выровнялся, выполняется шаг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шаг на пятках; шаг с наклоном к ногам, колени держатся прямыми; шаг с выпадом на ногу вперед, нога сзади прямая; поскоки; бег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>; бег с высоким поднятием колена; бег с прямыми ногами вперед; бег с прямыми ногами назад; высокий прыжок с поднятием поочередно коленей;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разминка по кругу заканчивается шагом с носка и выполнением упражнения на восстановление дыхания – поднятием рук наверх, вдох через нос, затем опусканием рук вниз, выдох через рот.</w:t>
      </w:r>
    </w:p>
    <w:p w:rsidR="005D1EDB" w:rsidRDefault="005D1EDB" w:rsidP="005D1E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на середине.</w:t>
      </w:r>
    </w:p>
    <w:p w:rsidR="005D1EDB" w:rsidRDefault="005D1EDB" w:rsidP="005D1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ноги на ширине плеч, руки на поясе.</w:t>
      </w:r>
    </w:p>
    <w:p w:rsidR="005D1EDB" w:rsidRDefault="005D1EDB" w:rsidP="005D1E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И.П., выполнять наклоны в стороны, с вытянутой противоположной рукой, затем выполнить наклон параллельно полу, с вытянутыми руками вперед. Упражнение выполняется в следующем порядке: счет 1 – наклон вправо с вытянутой левой рукой; 2 – ИП; 3 - наклон влево с вытянутой правой рукой; 4 – ИП; 5-7 – наклон вперед параллельно полу (особенностью выполнения этого упражнения является то, что между руками и спиной должно возникнуть «сопротивление», которое способствует разминке мышц спины и ног).</w:t>
      </w:r>
    </w:p>
    <w:p w:rsidR="005D1EDB" w:rsidRDefault="005D1EDB" w:rsidP="005D1E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далеко-близко</w:t>
      </w:r>
      <w:proofErr w:type="gramEnd"/>
      <w:r>
        <w:rPr>
          <w:rFonts w:ascii="Times New Roman" w:hAnsi="Times New Roman" w:cs="Times New Roman"/>
          <w:sz w:val="24"/>
          <w:szCs w:val="24"/>
        </w:rPr>
        <w:t>»: И.П., выполнять наклоны вперед до пола, 1 - тянуться руками между ног, как можно дальше за ноги; 2 – тянуться руками между ног, на уровне стоп; 3 - тянуться руками между ног, как можно дальше за ноги; 4 – ИП.</w:t>
      </w:r>
    </w:p>
    <w:p w:rsidR="005D1EDB" w:rsidRDefault="005D1EDB" w:rsidP="005D1E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«шея-голова-спина» (для маленьких детей «страус»): ИП, 1-4 – прогнув спину в области пояснице медленно сложиться к ногам так, чтобы головой попасть между ног, нога опускается на последний счет; 5-8 – постоять в таком положении; 1-4 – подняться наверх, прогнувшись в спине, первой поднимается голова; 5-8 – прогнуться назад.</w:t>
      </w:r>
    </w:p>
    <w:p w:rsidR="005D1EDB" w:rsidRDefault="005D1EDB" w:rsidP="005D1E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«мельница»: ИП – ноги на ширине плеч, руки вытянуты в стороны, 1-4 - правой рукой, взявшись за пятку левой ноги, скрутить спину, направив голову в потолок; 5-8 – поменять руки и ноги.</w:t>
      </w:r>
    </w:p>
    <w:p w:rsidR="005D1EDB" w:rsidRDefault="005D1EDB" w:rsidP="005D1E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Ноги на ширине плеч, спина ровно, руки в замок перед собой, выполнять приседания до пола,  и поднятия при помощи мышц ног, нельзя перемещать ноги с первичного положения, наклонять спину вперед.</w:t>
      </w:r>
    </w:p>
    <w:p w:rsidR="005D1EDB" w:rsidRDefault="005D1EDB" w:rsidP="005D1EDB">
      <w:pPr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ноги вместе, в 6 позиции, руки на поясе.</w:t>
      </w:r>
    </w:p>
    <w:p w:rsidR="005D1EDB" w:rsidRDefault="005D1EDB" w:rsidP="005D1EDB">
      <w:pPr>
        <w:pStyle w:val="a3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«носочки-пяточки»: 1 – выполнять наклоны вперед с прямыми ногами руки опускать на носки; 2 – наклоны с опускание рук к пяткам; 3 – на носки; 4 – ИП.</w:t>
      </w:r>
    </w:p>
    <w:p w:rsidR="005D1EDB" w:rsidRDefault="005D1EDB" w:rsidP="005D1EDB">
      <w:pPr>
        <w:pStyle w:val="a3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«шея-голова-спина». Выполняется так же, как и с ногами на ширине плеч, только необходимо носом достать до коленей, колени держатся в несгибаемом положении.</w:t>
      </w:r>
    </w:p>
    <w:p w:rsidR="005D1EDB" w:rsidRDefault="005D1EDB" w:rsidP="005D1EDB">
      <w:pPr>
        <w:pStyle w:val="a3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«сели-выросли»: ИП, 1 – выполнить приседание к ногам до пола, руки поставить около ног; 2 – выполнить поднятие с приседания, вытянув колени до упора, притянув нос к коленям; 3 – обратно сесть к ногам; 4 – ИП.</w:t>
      </w:r>
    </w:p>
    <w:p w:rsidR="005D1EDB" w:rsidRDefault="005D1EDB" w:rsidP="005D1E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Растяжка на середине.</w:t>
      </w:r>
    </w:p>
    <w:p w:rsidR="005D1EDB" w:rsidRPr="00FA3A7A" w:rsidRDefault="005D1EDB" w:rsidP="005D1E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7A">
        <w:rPr>
          <w:rFonts w:ascii="Times New Roman" w:hAnsi="Times New Roman" w:cs="Times New Roman"/>
          <w:sz w:val="24"/>
          <w:szCs w:val="24"/>
        </w:rPr>
        <w:t>Упражнение «</w:t>
      </w:r>
      <w:proofErr w:type="spellStart"/>
      <w:r w:rsidRPr="00FA3A7A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FA3A7A">
        <w:rPr>
          <w:rFonts w:ascii="Times New Roman" w:hAnsi="Times New Roman" w:cs="Times New Roman"/>
          <w:sz w:val="24"/>
          <w:szCs w:val="24"/>
        </w:rPr>
        <w:t xml:space="preserve">»: принять </w:t>
      </w:r>
      <w:proofErr w:type="gramStart"/>
      <w:r w:rsidRPr="00FA3A7A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FA3A7A">
        <w:rPr>
          <w:rFonts w:ascii="Times New Roman" w:hAnsi="Times New Roman" w:cs="Times New Roman"/>
          <w:sz w:val="24"/>
          <w:szCs w:val="24"/>
        </w:rPr>
        <w:t xml:space="preserve"> сидя на правой ноге, нога стоит примерно под углом 90 градусов, руки стоят с двух сторон от ноги, спина прямая, левая нога вытянута назад, носком упираться в пол, колено не сгибать. Выполнять раскачивающиеся упражнения тазом, ноги должны стоять как можно шире друг от друга, чтобы мышцы ног растягивались. Упражнение «прогнулись». Из положения «</w:t>
      </w:r>
      <w:proofErr w:type="spellStart"/>
      <w:r w:rsidRPr="00FA3A7A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FA3A7A">
        <w:rPr>
          <w:rFonts w:ascii="Times New Roman" w:hAnsi="Times New Roman" w:cs="Times New Roman"/>
          <w:sz w:val="24"/>
          <w:szCs w:val="24"/>
        </w:rPr>
        <w:t>», поставить на пол колено левой ноги, прогнуться в пояснице и лопатках, натянутым носочком достать до затылка головы.</w:t>
      </w:r>
    </w:p>
    <w:p w:rsidR="005D1EDB" w:rsidRDefault="005D1EDB" w:rsidP="005D1E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«шпагат». Выполнить шпагат, проследив за тем, чтобы колено правой ноги было направлено наверх, а колено левой ноги в пол.</w:t>
      </w:r>
    </w:p>
    <w:p w:rsidR="005D1EDB" w:rsidRDefault="005D1EDB" w:rsidP="005D1E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7A">
        <w:rPr>
          <w:rFonts w:ascii="Times New Roman" w:hAnsi="Times New Roman" w:cs="Times New Roman"/>
          <w:sz w:val="24"/>
          <w:szCs w:val="24"/>
        </w:rPr>
        <w:t xml:space="preserve">Затем поменять ноги, выполнить все </w:t>
      </w:r>
      <w:proofErr w:type="gramStart"/>
      <w:r w:rsidRPr="00FA3A7A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FA3A7A">
        <w:rPr>
          <w:rFonts w:ascii="Times New Roman" w:hAnsi="Times New Roman" w:cs="Times New Roman"/>
          <w:sz w:val="24"/>
          <w:szCs w:val="24"/>
        </w:rPr>
        <w:t xml:space="preserve"> на левую ногу.</w:t>
      </w:r>
    </w:p>
    <w:p w:rsidR="005D1EDB" w:rsidRPr="005D5164" w:rsidRDefault="005D1EDB" w:rsidP="005D1EDB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Default="005D1EDB" w:rsidP="005D1EDB">
      <w:pPr>
        <w:jc w:val="both"/>
      </w:pPr>
    </w:p>
    <w:p w:rsidR="005D1EDB" w:rsidRPr="007B7DDD" w:rsidRDefault="005D1EDB" w:rsidP="005D1EDB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Приложение 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Так как в классическом танце есть общепринятые правила, то при обучении детей классическому танцу предлагаем опираться на данную методику.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данном приложении выбраны не сложные упражнения у палки, которые изучаются без усложнения.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ПОЗИЦИИ НОГ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Позиции ног изучаются в следующем порядке: первая, вторая, третья, пятая и четвертая. Четвертую позицию, как наиболее трудную, проходят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позиция.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Ступни ног, соприкасаясь пятками, развернуты носками наружу, образуя прямую линию на полу.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 позиция.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Сохраняется прямая линия первой позиции, но пятки выворотных ног отстоят одна от другой примерно на длину стопы.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Третья позиция.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же выворотном положении ног ступни, плотно прилегая, закрывают друг друга наполовину.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Пятая позиция.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Ступни, плотно прилегая, совершенно закрывают друг друга: пятка одной ноги соприкасается с носком другой.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Четвертая позиция.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Сохраняется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пятой позиции, но ноги не соприкасаются: одна находится параллельно другой на расстоянии стопы.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Третью, четвертую и пятую позиции изучают поочередно с правой и с левой ноги. Третья позиция, как более легкая, служит подготовкой к пятой позиции. По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усвоении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пятой позиции необходимость третьей позиции на уроках классического танца отпадает.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ПОЗИЦИИ РУК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 рук изучаются на середине зала с самых первых уроков.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 следует усвоить положение кисти руки: кончик большого пальца прикасается ко второй фаланге третьего пальца, остальные свободно и округло сгруппированы. 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Подготовительное положение.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свободно опущены, закруглены в локтях и кистях и расположены перед корпусом, образуя овал. Пальцы сгруппированы. Кисти почти соприкасаются.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позиция.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Руки, сохраняя округлость, поднимаются на высоту диафрагмы. Во время движения их следует поддерживать в двух опорных точках — в локтях и пальцах — на одном уровне.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изучению наиболее трудной второй позиции, следует освоить третью позицию. По своему построению она аналогична первой позиции.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Третья позиция.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из подготовительного положения поднимаются в первую позицию. Сохраняя округлость, они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поднимаются наверх, как бы заключая голову в овальную рамку. Склонность учащихся отводить руки назад должна быть предупреждена.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после того как усвоены первая и третья позиции, можно приступить к изучению второй позиции.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 позиция.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из подготовительного положения поднимаются в первую позицию. Сохраняя округлость, они постепенно раскрываются в стороны, начиная движение от пальцев. При этом они поддерживаются в двух опорных точках — в локтях и пальцах — на одном уровне. В конце движения руки находятся несколько впереди корпуса, продолжая линию раскрытых и опущенных плеч. Склонность учащихся отводить руки назад должна быть предупреждена.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Усвоив три позиции рук, изучают положение рук во время экзерсиса у палки, держась за палку одной рукой.</w:t>
      </w:r>
    </w:p>
    <w:p w:rsidR="005D1EDB" w:rsidRPr="00015E65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УПРАЖНЕНИЯ У ПАЛКИ</w:t>
      </w:r>
    </w:p>
    <w:p w:rsidR="005D1EDB" w:rsidRPr="00C254AE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254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RELEVE</w:t>
      </w:r>
    </w:p>
    <w:p w:rsidR="005D1EDB" w:rsidRPr="00C254AE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приподнимание;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приподнимание на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EDB" w:rsidRPr="00C254AE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силу ног и подготовляет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исполнению других</w:t>
      </w: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</w:t>
      </w:r>
    </w:p>
    <w:p w:rsidR="005D1EDB" w:rsidRPr="00C254AE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Releves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 лицом к палке на первой, второй и пятой позициях.</w:t>
      </w:r>
    </w:p>
    <w:p w:rsidR="005D1EDB" w:rsidRPr="00C254AE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первая позиция. Руки свободно лежат на палке. Корпус подтянут, колени, сильно вытянуты. На </w:t>
      </w:r>
      <w:r w:rsidRPr="00C25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и, два и </w:t>
      </w: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ноги, сохраняя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натянутость, постепенно отделяются пятками от пола, тем самым выгибая подъем. Подниматься следует как можно выше, усиливая при этом подтянутость корпуса. На </w:t>
      </w:r>
      <w:r w:rsidRPr="00C25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и, четыре и первая</w:t>
      </w: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позиция на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сохраняется. На </w:t>
      </w:r>
      <w:r w:rsidRPr="00C25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и, два и </w:t>
      </w: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следующего такта пятки постепенно опускаются на пол, сохраняя ноги </w:t>
      </w:r>
      <w:proofErr w:type="gram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натянутыми</w:t>
      </w:r>
      <w:proofErr w:type="gram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выворотными, и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заканчивается в первую позицию. На </w:t>
      </w:r>
      <w:r w:rsidRPr="00C25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и, четыре и </w:t>
      </w: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позиция сохраняется. В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второй позиции центр тяжести корпуса равномерно распределяется на обе ноги.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пятой позиции ноги предельно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выворотны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плотно прилегают одна к другой (рис. 1).</w:t>
      </w:r>
    </w:p>
    <w:p w:rsidR="005D1EDB" w:rsidRPr="00C254AE" w:rsidRDefault="005D1EDB" w:rsidP="005D1EDB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847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Музыкальный размер 4/4. Движение исполняют на два такта.</w:t>
      </w:r>
    </w:p>
    <w:p w:rsidR="005D1EDB" w:rsidRPr="00C254AE" w:rsidRDefault="005D1EDB" w:rsidP="005D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8BE44A" wp14:editId="5FC1ACE5">
            <wp:extent cx="499745" cy="1243965"/>
            <wp:effectExtent l="0" t="0" r="0" b="0"/>
            <wp:docPr id="20" name="Рисунок 20" descr="http://coollib.net/i/95/243395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ollib.net/i/95/243395/image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</w:t>
      </w:r>
      <w:r w:rsidRPr="00C254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2A802" wp14:editId="7AC40DE5">
            <wp:extent cx="542290" cy="1275715"/>
            <wp:effectExtent l="0" t="0" r="0" b="635"/>
            <wp:docPr id="1" name="Рисунок 1" descr="http://coollib.net/i/95/243395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ollib.net/i/95/243395/image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</w:t>
      </w: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1.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2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 PLIE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сгибание, складывание, а как упражнение в уроке классического танца — приседание.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полуприседание.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эластичность ног. Исходное положение — первая позиция.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и, 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верхней части, направляя колени к носкам,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расположенным на полу, медленно сгибаются в коленях, достигая предельного сгиба голеностопного сустава при плотном положении пяток на полу, корпус прямой и подтянутый.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 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ноги, сохраняя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силу мышц, медленно вытягиваются в исходное положение, корпус усиливает подтянутость (рис.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1EDB" w:rsidRPr="007B7DDD" w:rsidRDefault="005D1EDB" w:rsidP="005D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7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55FABC" wp14:editId="5380D164">
            <wp:extent cx="605790" cy="1105535"/>
            <wp:effectExtent l="0" t="0" r="3810" b="0"/>
            <wp:docPr id="22" name="Рисунок 22" descr="http://coollib.net/i/95/243395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ollib.net/i/95/243395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первой позиции, переходят к его изучению на всех позициях в следующем порядке: первая, вторая, третья, пятая. Четвертая позиция, как наиболее трудная, изучается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исполняют раздельно по четыре раза в каждой позиции; усвоив,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исполняют подряд во всех позициях не более чем по два раза в каждой.</w:t>
      </w:r>
    </w:p>
    <w:p w:rsidR="005D1EDB" w:rsidRPr="005E5847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847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Музыкальный размер 4/4. 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GRAND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LIE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большое приседание — так же, как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развивает силу и эластичность мышц ног.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Сначала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 лицом к палке, в первой позиции.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первый такт ноги, следуя правилам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сгибаются в голеностопном суставе до предела, позволяющего удерживать пятки на полу, затем они постепенно отделяются пятками от пола: приседание продолжается до предела вниз, при усиленной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обеих ног, сохраняя корпус прямым и подтянутым.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второй такт, не задерживаясь,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ноги начинают медленно вытягиваться, не ослабляя мышц; при этом усиливается подтянутость корпуса. Пятки как можно раньше опускаются на пол,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заканчивается через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исходное положение.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Примечание.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 в следующем порядке: первая, вторая, третья, пятая позиции и, как наиболее трудная, последняя — четвертая позиция.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второй и четвертой позициях центр тяжести корпуса равномерно распределяется на обе ноги. Пятки отделяются от пола и опускаются обратно постепенно, без рывка. Важно, чтобы они как можно дольше не отделялись от пола и как можно быстрее опускались на него.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лицом к палке, его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исполняют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держась за палку одной рукой.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Исходное положение — первая позиция, левая рука на палке, правая в подготовительном положении, поворот головы направо. На два вступительных аккорда правая рука открывается на вторую позицию. С началом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правая рука и голова, в повороте направо, опускаются, взгляд следует за кистью руки. Когда ноги, сгибаясь, достигают предельной точки внизу, рука принимает подготовительное положение. С возвращением ног 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 поднимается в первую позицию, голова наклоняется налево, взгляд направлен на кисть руки. В конце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 открывается на вторую позицию, голова поворачивается направо, взгляд следует за кистью руки.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позиций 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исполняется через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сначала на два аккорда, потом — в затакте следующего приседания.</w:t>
      </w:r>
    </w:p>
    <w:p w:rsidR="005D1EDB" w:rsidRPr="005E5847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847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Музыкальный размер 4/4. 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 TENDU ИЗ ПЕРВОЙ ПОЗИЦИИ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Battements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tendus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натянутые движения — вырабатывают натянутость всей ноги в колене, подъеме и пальцах, развивая силу ног. 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сторону.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первая позиция. Корпус подтянут. Колени сильно вытянуты. Руки свободно лежат на палке, локти опущены.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 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натянутая работающая нога, скользя всей стопой по полу в сторону второй позиции, отделяется пяткой от пола и, продолжая скользить, вытягивается в подъеме и пальцах, достигая полной натянутости. Носок касается пола, выворотная пятка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максимально поднята, выгибая этим подъем.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 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 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такта работающая нога, постепенно переходя с носка на всю стопу, скользящим движением возвращается в первую позицию.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 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положение сохраняется для 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сации правильной позиции (рис. 3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1EDB" w:rsidRPr="007B7DDD" w:rsidRDefault="005D1EDB" w:rsidP="005D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1E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7B7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DD407" wp14:editId="31EBDD32">
            <wp:extent cx="2339340" cy="1392555"/>
            <wp:effectExtent l="0" t="0" r="3810" b="0"/>
            <wp:docPr id="23" name="Рисунок 23" descr="http://coollib.net/i/95/243395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ollib.net/i/95/243395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val="en-US" w:eastAsia="ru-RU"/>
        </w:rPr>
        <w:t>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A64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Battement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A64B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Battement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вперед.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вышеизложенное.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 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натянутая работающая нога, сохраняя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пятки, скользит всей стопой по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полувперед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отделяется пяткой от пола и, продолжая скользить, вытягивается в подъеме и пальцах, достигая полной натянутости. Носок касается пола, пятка максимально поднята. Чтобы избежать скошенного подъема, носок должен касаться пола только первым и вторым пальцами, пятка остается выворотной.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 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 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такта работающая нога, направляя носок назад и постепенно переходя с носка на всю стопу, скользящим движением возвращается в первую позицию.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 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сохраняется (рис.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назад.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вышеизложенное.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 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натянутая работающая нога, направляясь носком назад, скользит всей стопой по полу, отделяется пяткой от пола и, продолжая скользить, вытягивается назад. Здесь надо особенно следить за ровностью плеч и бедер. Достигнув предельной точки, работающая нога должна быть максимально натянута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выворотна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сильно вытянутым подъемом и пальцами.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 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 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второго такта работающая нога,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пятки, постепенно переходя с носка на всю стопу, скользящим движением возвращается в первую позицию.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 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положение сохраняется (рис.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Примечание.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работающая нога движется точно по прямой, фиксируя положение пятки против исходной позиции в каждом из направлений.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Работающая нога предельно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выворотна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тазобедренном, коленном и голеностопном суставах. Выдвигая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ногу и возвращая ее в позицию, важно сохранить колено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вытянутым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Опорная нога натянута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выворотна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Корпус подтянут и спокоен. Сохраняется ровность плеч и бедер, особенно при исполнении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назад.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лицом к палке, его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исполняют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держась за палку одной рукой.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первая позиция, левая рука лежит на палке, правая рука в подготовительном положении, поворот головы направо. Два вступительных аккорда.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 рука поднимается в первую позицию, голова слегка наклоняется к левому плечу, взгляд направлен на кисть правой руки,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правая рука открывается на вторую позицию, голова поворачивается направо. С началом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 поворачивается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два заключительных аккорда — правая рука закрывается в подготовительное положение, голова поворачивается направо.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battements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tendus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 раздельно, усвоив,— исполняют подряд, не более восьми раз в каждом направлении.</w:t>
      </w:r>
    </w:p>
    <w:p w:rsidR="005D1EDB" w:rsidRPr="005E5847" w:rsidRDefault="005D1EDB" w:rsidP="005D1EDB">
      <w:pPr>
        <w:spacing w:after="0" w:line="360" w:lineRule="auto"/>
        <w:ind w:firstLine="3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5E5847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Музыкальный размер 2/4.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 TENDU ИЗ ПЯТОЙ ПОЗИЦИИ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первой позиции, переходят к изучению его из пятой позиции, исполняя сначала лицом к палке, затем — держась за палку одной рукой. Задачи его те же, то есть развитие силы, натянутости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сторону.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пятая позиция, правая нога впереди. Корпус подтянут, левая рука положена на палку, правая рука в подготовительном положении, поворот головы направо.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два вступительных аккорда правая рука открывается во вторую позицию.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натянутая работающая нога, одновременно с поворотом головы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сохраняя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пятой позиции, скользя всей стопой по полу в сторону второй позиции, постепенно отделяется пяткой от пола и, продолжая скользить, вытягивается в подъеме и пальцах, достигая полной натянутости. Носок касается пола, выворотная пятка максимально поднята.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второго такта работающая нога, постепенно переходя с носка на всю стопу, скользящим движением возвращается в пятую позицию вперед, подчеркивая при этом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Затем движение повторяют, заканчивая его в пятую позицию назад. Упражнение продолжают, чередуя пятую позицию вперед и назад.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вперед.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вышеизложенное.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натянутая работающая нога, сохраняя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пятки, скользит всей стопой по полу вперед, отделяется пяткой от пола и, продолжая скользить, вытягивается в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подъеме и пальцах, достигая полной натянутости всей ноги: носок касается пола, пятка максимально поднята. Чтобы избежать скошенного подъема, носок касается пола только первым и вторым пальцами, пятка остается выворотной.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второго такта работающая нога, направляя носок назад, постепенно переходя с носка на всю стопу, скользящим движением возвращается 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пяпую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позицию, подчеркивая при этом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два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сохраняется и т. д.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назад.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пятая позиция, правая нога сзади, левая рука положена на палку.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натянутая работающая нога, направляясь носком назад, скользит всей стопой по полу, отделяется пяткой от пола и, продолжая скользить, вытягивается назад. Здесь следует особенно следить за ровностью плеч и бедер. Достигнув предельной точки, нога должна быть максимально натянута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выворотна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сильно вытянутым подъемом и пальцами.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второго такта работающая нога,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пятки, постепенно переходя с носка на всю стопу, скользящим движением возвращается в пятую позицию, подчеркивая при этом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 и т. д.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два заключительных аккорда рука закрывается со второй позиции в подготовительное положение, голова поворачивается направо.</w:t>
      </w:r>
    </w:p>
    <w:p w:rsidR="005D1EDB" w:rsidRPr="005D1EDB" w:rsidRDefault="005D1EDB" w:rsidP="005D1EDB">
      <w:pPr>
        <w:spacing w:after="0" w:line="360" w:lineRule="auto"/>
        <w:ind w:firstLine="3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  <w:lang w:val="en-US"/>
        </w:rPr>
      </w:pPr>
      <w:r w:rsidRPr="005E5847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Музыкальный</w:t>
      </w:r>
      <w:r w:rsidRPr="005D1EDB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  <w:lang w:val="en-US"/>
        </w:rPr>
        <w:t xml:space="preserve"> </w:t>
      </w:r>
      <w:r w:rsidRPr="005E5847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размер</w:t>
      </w:r>
      <w:r w:rsidRPr="005D1EDB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  <w:lang w:val="en-US"/>
        </w:rPr>
        <w:t xml:space="preserve"> 2/4.</w:t>
      </w:r>
    </w:p>
    <w:p w:rsidR="005D1EDB" w:rsidRP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DEMI ROND DE JAMBE PAR TERRE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jambe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par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terre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—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ногой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Усвоив натянутость ног, изучают упражнения, развивающие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подвижность тазобедренного сустава. Первым из них является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rond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jambe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первая позиция, лицом к палке.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 вытягивается вперед по правилам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носок, скользя по полу, описывает дугу до второй позиции так, чтобы пятка работающей ноги пришлась против пятки опорной ноги.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 по правилам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заканчивает упражнение в первую позицию.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позиция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второго такта работающая нога вытягивается на вторую позицию носком в пол по правилам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носок, скользя по полу назад, описывает дугу так, чтобы пятка работающей ноги пришлась против пятки опорной ноги. Плечи и бедра остаются ровными.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заканчивается в первую позицию по правилам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позиция сохраняется.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 упражнение изучается и в обратном направлении.</w:t>
      </w:r>
    </w:p>
    <w:p w:rsidR="005D1EDB" w:rsidRPr="00015E65" w:rsidRDefault="005D1EDB" w:rsidP="005D1E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5E65">
        <w:rPr>
          <w:rFonts w:ascii="Times New Roman" w:hAnsi="Times New Roman" w:cs="Times New Roman"/>
          <w:sz w:val="24"/>
          <w:szCs w:val="24"/>
        </w:rPr>
        <w:lastRenderedPageBreak/>
        <w:t>Музыкальный размер 2/4.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 FONDU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Battements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fondus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тающие, текучие батманы — сложнее предыдущих упражнений. Они развивают эластичность и силу ног, сообщают мягкость и плавность движениям.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 сначала лицом к палке на вторую позицию, потом назад: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держась за палку одной рукой. Впоследствии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направлениях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исполняют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держась за палку одной рукой. Сначала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 носком в пол, по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усвоении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открывая ногу на высоту 45°.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вперед.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пятая позиция, правая нога впереди, левая рука на палке, правая рука — в подготовительном положении, поворот головы направо.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Preparation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два вступительных аккорда. Правая рука открывается на вторую позицию, правая нога вытягивается на вторую позицию носком в пол.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ноги сгибаются постепенно,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работающая — в направлении условного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опорная — начиная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два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работающая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нога принимает положение условного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опорная нога достигает предельного сгиба голеностопного сустава 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корпус остается прямым и подтянутым.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и, четыре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ноги, не задерживаясь, постепенно вытягиваются, сохраняя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причем работающая нога открывается вперед на высоту 45°.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Battement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повторяется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5E5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5D1EDB" w:rsidRPr="007B7DDD" w:rsidRDefault="005D1EDB" w:rsidP="005D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7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19A09" wp14:editId="2CCF2110">
            <wp:extent cx="967740" cy="1329055"/>
            <wp:effectExtent l="0" t="0" r="3810" b="4445"/>
            <wp:docPr id="14" name="Рисунок 14" descr="http://coollib.net/i/95/243395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ollib.net/i/95/243395/image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val="en-US" w:eastAsia="ru-RU"/>
        </w:rPr>
        <w:t> </w:t>
      </w:r>
      <w:r w:rsidRPr="007B7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43BD4" wp14:editId="6BE805C3">
            <wp:extent cx="967740" cy="1414145"/>
            <wp:effectExtent l="0" t="0" r="3810" b="0"/>
            <wp:docPr id="13" name="Рисунок 13" descr="http://coollib.net/i/95/243395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ollib.net/i/95/243395/image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5E5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Battement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fondu</w:t>
      </w:r>
      <w:proofErr w:type="spellEnd"/>
    </w:p>
    <w:p w:rsidR="005D1EDB" w:rsidRPr="007B7DDD" w:rsidRDefault="005D1EDB" w:rsidP="005D1ED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    </w:t>
      </w:r>
      <w:proofErr w:type="gram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Battement</w:t>
      </w:r>
      <w:r w:rsidRPr="005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fondu</w:t>
      </w:r>
      <w:proofErr w:type="spellEnd"/>
      <w:r w:rsidRPr="005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5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сторону</w:t>
      </w:r>
      <w:r w:rsidRPr="005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proofErr w:type="gram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ноги сгибаются постепенно,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работающая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направлении условного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опорная — начиная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 принимает положение условного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опорная нога достигает предельного сгиба голеностопного сустава 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и, четыре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ноги постепенно вытягиваются, сохраняя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причем работающая нога открывается на вторую позицию на 45°.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повторяется, но теперь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работающая нога сгибается в направлении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сзади и, заканчивая движение, опять открывается на вторую позицию на 45°.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повторяясь, чередует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 и сзади.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назад.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ноги сгибаются постепенно,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работающая — в направлении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сзади, опорная — начиная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 принимает положение </w:t>
      </w:r>
      <w:proofErr w:type="spellStart"/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сзади, опорная нога достигает предельного сгиба голеностопного сустава 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три и, четыре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постепенно вытягиваются, причем работающая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верха ноги, не нарушая ровности бедер, открывается назад на высоту 45°.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два заключительных аккорда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заканчивается в пятую позицию назад, правая рука закрывается в подготовительное положение, голова поворачивается направо.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Примечание. Сначала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 в каждом направлении отдельно не более четырех раз подряд. Затем переходят к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направлениях, но не менее чем по два движения в каждом.</w:t>
      </w:r>
    </w:p>
    <w:p w:rsidR="005D1EDB" w:rsidRPr="00015E65" w:rsidRDefault="005D1EDB" w:rsidP="005D1E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5E65">
        <w:rPr>
          <w:rFonts w:ascii="Times New Roman" w:hAnsi="Times New Roman" w:cs="Times New Roman"/>
          <w:sz w:val="24"/>
          <w:szCs w:val="24"/>
        </w:rPr>
        <w:t xml:space="preserve">Музыкальный размер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5E65">
        <w:rPr>
          <w:rFonts w:ascii="Times New Roman" w:hAnsi="Times New Roman" w:cs="Times New Roman"/>
          <w:sz w:val="24"/>
          <w:szCs w:val="24"/>
        </w:rPr>
        <w:t>/4.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 SOUTENU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soutenu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неослабевающее, непрерывное движение — развивает эластичность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soutenu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вперед.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пятая позиция.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два вступительных аккорда правая рука открывается на вторую позицию.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затакте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нога, вместе с поворотом головы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поднимается на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условное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вытягиваться вперед, опорная нога начинает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нога, продолжая движение, скользит носком вытянутых пальцев по полу вперед, опорная нога продолжает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натянутая и выворотная работающая нога, подтягиваясь носком по полу, возвращается к пятой позиции, опорная нога вытягивается, и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ноги втягиваются в плотную пятую позицию.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soutenu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сторону.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пятая позиция.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затакте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 поднимается на условное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вытягиваться в сторону второй позиции, опорная нога начинает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нога, продолжая движение, скользит носком вытянутых пальцев по полу в сторону, опорная нога продолжает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натянутая и выворотная работающая нога, подтягиваясь носком по полу, возвращается к пятой позиции вперед, опорная нога вытягивается, и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ноги втягиваются в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плотную пятую позицию.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soutenu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повторяется еще раз, заканчиваясь в пятую позицию назад.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soutenu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назад.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пятая позиция, левая нога впереди.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затакте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работающая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нога поднимается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сзади и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 начинает,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вытягиваться назад; опорная нога начинает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плечи и бёдра сохраняют ровность.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нога, продолжая движение, скользит носком вытянутых пальцев по полу назад, опорная нога продолжает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корпус, сохраняя подтянутость, слегка направляется вперед.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натянутая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вывооотная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работающая нога, подтягиваясь носком по полу, возвращается к пятой позиции, опорная нога вытягивается, и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ноги втягиваются в плотную пятую позицию. На два заключительных аккорда правая рука опускается в подготовительное положение, голова поворачивается направо.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soutenu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исполняют с подъемом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пятой позиции.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Исходное положение — пятая позиция, правая нога впереди. В затакте три восьмых. На первую восьмую рука слегка приоткрывается. На вторую восьмую — закрывается в подготовительное положение, ноги поднимаются в пятой позиции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третью восьмую рука поднимается в первую позицию, голова наклоняется к левому плечу, работающая нога поднимается на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условное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опорная нога, опускаясь пяткой на пол, начинает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работающая нога постепенно вытягивается вперед носком в пол, рука открывается на вторую позицию, голова поворачивается направо.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нога, продолжая движение, скользит носком натянутых пальцев по полу вперед, опорная нога продолжает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 подтягивается, возвращаясь к пятой позиции, опорная нога вытягивается, и обе ноги одновременно втягиваются в плотную пятую позицию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затактом к следующему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soutenu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1EDB" w:rsidRPr="007B7DDD" w:rsidRDefault="005D1EDB" w:rsidP="005D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1EA33" wp14:editId="78F270A1">
            <wp:extent cx="446405" cy="1286510"/>
            <wp:effectExtent l="0" t="0" r="0" b="8890"/>
            <wp:docPr id="4" name="Рисунок 4" descr="http://coollib.net/i/95/243395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oollib.net/i/95/243395/image0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</w:t>
      </w:r>
      <w:r w:rsidRPr="007B7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D7C2FC" wp14:editId="7B5FDFA3">
            <wp:extent cx="478155" cy="1254760"/>
            <wp:effectExtent l="0" t="0" r="0" b="2540"/>
            <wp:docPr id="3" name="Рисунок 3" descr="http://coollib.net/i/95/243395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oollib.net/i/95/243395/image0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</w:t>
      </w:r>
      <w:r w:rsidRPr="007B7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362DB" wp14:editId="0AC441F4">
            <wp:extent cx="669925" cy="1095375"/>
            <wp:effectExtent l="0" t="0" r="0" b="9525"/>
            <wp:docPr id="2" name="Рисунок 2" descr="http://coollib.net/i/95/243395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oollib.net/i/95/243395/image02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soutenu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упражнения рука опускается в подготовительное положение вместе с возвращением ног в пятую позицию.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soutenu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направлениях исполняют по тем же правилам.</w:t>
      </w:r>
    </w:p>
    <w:p w:rsidR="005D1EDB" w:rsidRPr="00015E65" w:rsidRDefault="005D1EDB" w:rsidP="005D1E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5E65">
        <w:rPr>
          <w:rFonts w:ascii="Times New Roman" w:hAnsi="Times New Roman" w:cs="Times New Roman"/>
          <w:sz w:val="24"/>
          <w:szCs w:val="24"/>
        </w:rPr>
        <w:t xml:space="preserve">Музыкальный размер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5E65">
        <w:rPr>
          <w:rFonts w:ascii="Times New Roman" w:hAnsi="Times New Roman" w:cs="Times New Roman"/>
          <w:sz w:val="24"/>
          <w:szCs w:val="24"/>
        </w:rPr>
        <w:t>/4.</w:t>
      </w:r>
    </w:p>
    <w:p w:rsidR="005D1EDB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 FRAPPE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ударяющее движение, оно развивает силу ног, ловкость и подвижность колена.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изучают, стоя лицом к палке и начиная движение во вторую позицию, затем вперед и назад. Сначала 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работающая нога, вытягиваясь в любом направлении, быстро открывается, скользнув носком по полу. Усвоив движение, его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исполняют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держась за палку одной рукой: сначала носком в пол, потом — на высоту 45°.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Исходное положение — пятая позиция, правая нога впереди.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Preparation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 два вступительных аккорда.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 рука, приоткрываясь за тактом, поднимается через подготовительное положение в первую позицию, голова слегка наклоняется к левому плечу, взгляд направлен на кисть.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работающая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нога вытягивается по правилам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tendu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вторую позицию, носком в пол, правая рука открывается на вторую позицию, голова поворачивается направо.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вперед.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нога, одновременно с поворотом головы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сгибается,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легким ударом обхватывает щиколотку (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впереди).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нога, сохраняя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верхней части, сильно вытягивается вперед на высоту 45°.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сохраняется,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повторяется.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сторону.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 сгибается,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легким ударом обхватывает щиколотку (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впереди). На 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правая нога, сохраняя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верхней части, сильно вытягивается в сторону на высоту 45°.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второго такта работающая нога сгибается и легким ударом ставится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сзади.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работающая нога сильно вытягивается на высоту 45°.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сохраняется. Упражнение повторяют, чередуя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 и сзади.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назад.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 сгибается и легким ударом ставится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сзади.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работающая нога, усиливая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верхней части, сильно вытягивается назад на высоту 45°, при этом плечи и бедра сохраняют ровность.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сохраняется, и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повторяется.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два заключительных аккорда упражнение заканчивается в пятую позицию назад, правая рука закрывается в подготовительное положение, голова поворачивается направо.</w:t>
      </w:r>
    </w:p>
    <w:p w:rsidR="005D1EDB" w:rsidRPr="00015E65" w:rsidRDefault="005D1EDB" w:rsidP="005D1ED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E65">
        <w:rPr>
          <w:rFonts w:ascii="Times New Roman" w:hAnsi="Times New Roman" w:cs="Times New Roman"/>
          <w:sz w:val="24"/>
          <w:szCs w:val="24"/>
        </w:rPr>
        <w:t>Музыкальный</w:t>
      </w:r>
      <w:r w:rsidRPr="00015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5E65">
        <w:rPr>
          <w:rFonts w:ascii="Times New Roman" w:hAnsi="Times New Roman" w:cs="Times New Roman"/>
          <w:sz w:val="24"/>
          <w:szCs w:val="24"/>
        </w:rPr>
        <w:t>размер</w:t>
      </w:r>
      <w:r w:rsidRPr="00015E65">
        <w:rPr>
          <w:rFonts w:ascii="Times New Roman" w:hAnsi="Times New Roman" w:cs="Times New Roman"/>
          <w:sz w:val="24"/>
          <w:szCs w:val="24"/>
          <w:lang w:val="en-US"/>
        </w:rPr>
        <w:t xml:space="preserve"> 4/4.</w:t>
      </w:r>
      <w:r w:rsidRPr="00015E65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  <w:lang w:val="en-US"/>
        </w:rPr>
        <w:t xml:space="preserve">. </w:t>
      </w:r>
    </w:p>
    <w:p w:rsidR="005D1EDB" w:rsidRPr="00015E65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BATTEMENT DOUBLE FRAPPE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battement double frappe —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движении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двойным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ударом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—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сочетаются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petit battement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battement frappe. 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исполняют по правилам этих упражнений. Оно также развивает подвижность и ловкость ног.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Исходное положение — пятая позиция;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preparation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же, что и 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работающая нога, сгибаясь, обхватывает щиколотку (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впереди).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переносится по правилам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petit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назад.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proofErr w:type="spellStart"/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вытягивается </w:t>
      </w:r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вторую позицию носком в пол.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раз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нога, сгибаясь, ставится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два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переносится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три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вытягивается на вторую позицию носком в пол. На </w:t>
      </w:r>
      <w:r w:rsidRPr="007B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четыре </w:t>
      </w: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сохраняется и т. д.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Усвоив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double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вторую позицию, переходят к изучению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double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направлениях.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Нога со второй позиции, сгибаясь, ставится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назад, переносится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вытягивается вперед. Сгибаясь, ставится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вперед, переносится назад, вытягивается в сторону. Снова ставится на </w:t>
      </w:r>
      <w:proofErr w:type="spellStart"/>
      <w:proofErr w:type="gram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вперед, переносится назад и вытягивается назад. Сгибается назад, переносится на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cou-de-pied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вытягивается в сторону и т. д.</w:t>
      </w:r>
    </w:p>
    <w:p w:rsidR="005D1EDB" w:rsidRPr="007B7DDD" w:rsidRDefault="005D1EDB" w:rsidP="005D1EDB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Battement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double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frappe</w:t>
      </w:r>
      <w:proofErr w:type="spellEnd"/>
      <w:r w:rsidRPr="007B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исполняют в любых направлениях и в различных вариантах.</w:t>
      </w:r>
    </w:p>
    <w:p w:rsidR="005D1EDB" w:rsidRPr="00015E65" w:rsidRDefault="005D1EDB" w:rsidP="005D1E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5E65">
        <w:rPr>
          <w:rFonts w:ascii="Times New Roman" w:hAnsi="Times New Roman" w:cs="Times New Roman"/>
          <w:sz w:val="24"/>
          <w:szCs w:val="24"/>
        </w:rPr>
        <w:t>Музыкальный размер 2/4.</w:t>
      </w:r>
    </w:p>
    <w:p w:rsidR="005D1EDB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5E65">
        <w:rPr>
          <w:rFonts w:ascii="Times New Roman" w:hAnsi="Times New Roman" w:cs="Times New Roman"/>
          <w:sz w:val="24"/>
        </w:rPr>
        <w:t>GRAND BATTEMENT JETE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15E65">
        <w:rPr>
          <w:rFonts w:ascii="Times New Roman" w:hAnsi="Times New Roman" w:cs="Times New Roman"/>
          <w:sz w:val="24"/>
        </w:rPr>
        <w:t>Grand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battement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jete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— движение с большим броском — как и в </w:t>
      </w:r>
      <w:proofErr w:type="spellStart"/>
      <w:r w:rsidRPr="00015E65">
        <w:rPr>
          <w:rFonts w:ascii="Times New Roman" w:hAnsi="Times New Roman" w:cs="Times New Roman"/>
          <w:sz w:val="24"/>
        </w:rPr>
        <w:t>battement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releve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lent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на 90°, развивает силу и легкость ног в танцевальном шаге.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15E65">
        <w:rPr>
          <w:rFonts w:ascii="Times New Roman" w:hAnsi="Times New Roman" w:cs="Times New Roman"/>
          <w:sz w:val="24"/>
        </w:rPr>
        <w:t>Grand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battement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jete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вперед. Исходное положение — пятая позиция, корпус подтянут и спокоен, ноги натянуты и </w:t>
      </w:r>
      <w:proofErr w:type="spellStart"/>
      <w:r w:rsidRPr="00015E65">
        <w:rPr>
          <w:rFonts w:ascii="Times New Roman" w:hAnsi="Times New Roman" w:cs="Times New Roman"/>
          <w:sz w:val="24"/>
        </w:rPr>
        <w:t>выворотны</w:t>
      </w:r>
      <w:proofErr w:type="spellEnd"/>
      <w:r w:rsidRPr="00015E65">
        <w:rPr>
          <w:rFonts w:ascii="Times New Roman" w:hAnsi="Times New Roman" w:cs="Times New Roman"/>
          <w:sz w:val="24"/>
        </w:rPr>
        <w:t>, правая рука открыта на вторую позицию.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015E65">
        <w:rPr>
          <w:rFonts w:ascii="Times New Roman" w:hAnsi="Times New Roman" w:cs="Times New Roman"/>
          <w:sz w:val="24"/>
        </w:rPr>
        <w:t>На раз работающая нога скользящим движением легко выбрасывается вперед, точно по прямой, на высоту не ниже 90°. На и натянутая и выворотная нога, сохраняя силу мышц, опускается вытянутым носком на пол.</w:t>
      </w:r>
      <w:proofErr w:type="gramEnd"/>
      <w:r w:rsidRPr="00015E65">
        <w:rPr>
          <w:rFonts w:ascii="Times New Roman" w:hAnsi="Times New Roman" w:cs="Times New Roman"/>
          <w:sz w:val="24"/>
        </w:rPr>
        <w:t xml:space="preserve"> На два она возвращается скользящим движением в пятую позицию. На и сохраняется исходное положение.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5D1EDB">
        <w:rPr>
          <w:rFonts w:ascii="Times New Roman" w:hAnsi="Times New Roman" w:cs="Times New Roman"/>
          <w:sz w:val="24"/>
          <w:lang w:val="en-US"/>
        </w:rPr>
        <w:t xml:space="preserve">Grand battement </w:t>
      </w:r>
      <w:proofErr w:type="spellStart"/>
      <w:r w:rsidRPr="005D1EDB">
        <w:rPr>
          <w:rFonts w:ascii="Times New Roman" w:hAnsi="Times New Roman" w:cs="Times New Roman"/>
          <w:sz w:val="24"/>
          <w:lang w:val="en-US"/>
        </w:rPr>
        <w:t>jete</w:t>
      </w:r>
      <w:proofErr w:type="spellEnd"/>
      <w:r w:rsidRPr="005D1EDB">
        <w:rPr>
          <w:rFonts w:ascii="Times New Roman" w:hAnsi="Times New Roman" w:cs="Times New Roman"/>
          <w:sz w:val="24"/>
          <w:lang w:val="en-US"/>
        </w:rPr>
        <w:t xml:space="preserve"> </w:t>
      </w:r>
      <w:r w:rsidRPr="00015E65">
        <w:rPr>
          <w:rFonts w:ascii="Times New Roman" w:hAnsi="Times New Roman" w:cs="Times New Roman"/>
          <w:sz w:val="24"/>
        </w:rPr>
        <w:t>в</w:t>
      </w:r>
      <w:r w:rsidRPr="005D1EDB">
        <w:rPr>
          <w:rFonts w:ascii="Times New Roman" w:hAnsi="Times New Roman" w:cs="Times New Roman"/>
          <w:sz w:val="24"/>
          <w:lang w:val="en-US"/>
        </w:rPr>
        <w:t xml:space="preserve"> </w:t>
      </w:r>
      <w:r w:rsidRPr="00015E65">
        <w:rPr>
          <w:rFonts w:ascii="Times New Roman" w:hAnsi="Times New Roman" w:cs="Times New Roman"/>
          <w:sz w:val="24"/>
        </w:rPr>
        <w:t>сторону</w:t>
      </w:r>
      <w:r w:rsidRPr="005D1EDB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5D1EDB">
        <w:rPr>
          <w:rFonts w:ascii="Times New Roman" w:hAnsi="Times New Roman" w:cs="Times New Roman"/>
          <w:sz w:val="24"/>
          <w:lang w:val="en-US"/>
        </w:rPr>
        <w:t> </w:t>
      </w:r>
      <w:r w:rsidRPr="00015E65">
        <w:rPr>
          <w:rFonts w:ascii="Times New Roman" w:hAnsi="Times New Roman" w:cs="Times New Roman"/>
          <w:sz w:val="24"/>
        </w:rPr>
        <w:t>Исходное положение — вышеизложенное.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015E65">
        <w:rPr>
          <w:rFonts w:ascii="Times New Roman" w:hAnsi="Times New Roman" w:cs="Times New Roman"/>
          <w:sz w:val="24"/>
        </w:rPr>
        <w:lastRenderedPageBreak/>
        <w:t>На раз работающая нога скользящим движением легко выбрасывается в сторону, точно по прямой, на высоту не ниже 90°. На и натянутая и выворотная нога, сохраняя силу мышц, опускается вытянутым носком на пол.</w:t>
      </w:r>
      <w:proofErr w:type="gramEnd"/>
      <w:r w:rsidRPr="00015E65">
        <w:rPr>
          <w:rFonts w:ascii="Times New Roman" w:hAnsi="Times New Roman" w:cs="Times New Roman"/>
          <w:sz w:val="24"/>
        </w:rPr>
        <w:t xml:space="preserve"> На два она возвращается скользящим движением в пятую позицию. На и сохраняется исходное положение. </w:t>
      </w:r>
      <w:proofErr w:type="spellStart"/>
      <w:r w:rsidRPr="00015E65">
        <w:rPr>
          <w:rFonts w:ascii="Times New Roman" w:hAnsi="Times New Roman" w:cs="Times New Roman"/>
          <w:sz w:val="24"/>
        </w:rPr>
        <w:t>Grand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battement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jete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в сторону повторяют, чередуя пятую позицию вперед и назад.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15E65">
        <w:rPr>
          <w:rFonts w:ascii="Times New Roman" w:hAnsi="Times New Roman" w:cs="Times New Roman"/>
          <w:sz w:val="24"/>
        </w:rPr>
        <w:t>Grand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battement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5E65">
        <w:rPr>
          <w:rFonts w:ascii="Times New Roman" w:hAnsi="Times New Roman" w:cs="Times New Roman"/>
          <w:sz w:val="24"/>
        </w:rPr>
        <w:t>jete</w:t>
      </w:r>
      <w:proofErr w:type="spellEnd"/>
      <w:r w:rsidRPr="00015E65">
        <w:rPr>
          <w:rFonts w:ascii="Times New Roman" w:hAnsi="Times New Roman" w:cs="Times New Roman"/>
          <w:sz w:val="24"/>
        </w:rPr>
        <w:t xml:space="preserve"> назад. Исходное положение — пятая позиция, работающая нога сзади.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5E65">
        <w:rPr>
          <w:rFonts w:ascii="Times New Roman" w:hAnsi="Times New Roman" w:cs="Times New Roman"/>
          <w:sz w:val="24"/>
        </w:rPr>
        <w:t xml:space="preserve">На раз работающая нога скользящим движением легко выбрасывается назад, точно по прямой, на высоту не ниже 90°. Корпус, усиливая подтянутость, слегка направляется вперед, плечи и бедра сохраняют ровность. </w:t>
      </w:r>
      <w:proofErr w:type="gramStart"/>
      <w:r w:rsidRPr="00015E65">
        <w:rPr>
          <w:rFonts w:ascii="Times New Roman" w:hAnsi="Times New Roman" w:cs="Times New Roman"/>
          <w:sz w:val="24"/>
        </w:rPr>
        <w:t>На</w:t>
      </w:r>
      <w:proofErr w:type="gramEnd"/>
      <w:r w:rsidRPr="00015E65">
        <w:rPr>
          <w:rFonts w:ascii="Times New Roman" w:hAnsi="Times New Roman" w:cs="Times New Roman"/>
          <w:sz w:val="24"/>
        </w:rPr>
        <w:t> и </w:t>
      </w:r>
      <w:proofErr w:type="gramStart"/>
      <w:r w:rsidRPr="00015E65">
        <w:rPr>
          <w:rFonts w:ascii="Times New Roman" w:hAnsi="Times New Roman" w:cs="Times New Roman"/>
          <w:sz w:val="24"/>
        </w:rPr>
        <w:t>натянутая</w:t>
      </w:r>
      <w:proofErr w:type="gramEnd"/>
      <w:r w:rsidRPr="00015E65">
        <w:rPr>
          <w:rFonts w:ascii="Times New Roman" w:hAnsi="Times New Roman" w:cs="Times New Roman"/>
          <w:sz w:val="24"/>
        </w:rPr>
        <w:t xml:space="preserve"> и выворотная работающая нога, сохраняя силу мышц, опускается вытянутым носком на пол. </w:t>
      </w:r>
      <w:proofErr w:type="spellStart"/>
      <w:r w:rsidRPr="00015E65">
        <w:rPr>
          <w:rFonts w:ascii="Times New Roman" w:hAnsi="Times New Roman" w:cs="Times New Roman"/>
          <w:sz w:val="24"/>
        </w:rPr>
        <w:t>Надва</w:t>
      </w:r>
      <w:proofErr w:type="spellEnd"/>
      <w:r w:rsidRPr="00015E65">
        <w:rPr>
          <w:rFonts w:ascii="Times New Roman" w:hAnsi="Times New Roman" w:cs="Times New Roman"/>
          <w:sz w:val="24"/>
        </w:rPr>
        <w:t> она возвращается скользящим движением в пятую позицию, корпус выпрямляется, возвращаясь в исходное положение. На и сохраняется исходное положение.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5E65">
        <w:rPr>
          <w:rFonts w:ascii="Times New Roman" w:hAnsi="Times New Roman" w:cs="Times New Roman"/>
          <w:sz w:val="24"/>
        </w:rPr>
        <w:t>На два заключительных аккорда правая рука опускается в подготовительное положение, голова поворачивается направо.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5E65">
        <w:rPr>
          <w:rFonts w:ascii="Times New Roman" w:hAnsi="Times New Roman" w:cs="Times New Roman"/>
          <w:sz w:val="24"/>
        </w:rPr>
        <w:t>Музыкальный размер 2/4. </w:t>
      </w:r>
    </w:p>
    <w:p w:rsidR="005D1EDB" w:rsidRPr="00015E65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5D1EDB" w:rsidRPr="005E5847" w:rsidRDefault="005D1EDB" w:rsidP="005D1EDB">
      <w:pPr>
        <w:pStyle w:val="book"/>
        <w:spacing w:before="0" w:beforeAutospacing="0" w:after="0" w:afterAutospacing="0" w:line="360" w:lineRule="auto"/>
        <w:ind w:firstLine="301"/>
        <w:jc w:val="both"/>
        <w:rPr>
          <w:color w:val="000000"/>
        </w:rPr>
      </w:pPr>
      <w:r w:rsidRPr="005E5847">
        <w:rPr>
          <w:color w:val="000000"/>
        </w:rPr>
        <w:t>ЭЛЕМЕНТАРНОЕ ADAGIO</w:t>
      </w:r>
    </w:p>
    <w:p w:rsidR="005D1EDB" w:rsidRPr="005E5847" w:rsidRDefault="005D1EDB" w:rsidP="005D1EDB">
      <w:pPr>
        <w:pStyle w:val="book"/>
        <w:spacing w:before="0" w:beforeAutospacing="0" w:after="0" w:afterAutospacing="0" w:line="360" w:lineRule="auto"/>
        <w:ind w:firstLine="301"/>
        <w:jc w:val="both"/>
        <w:rPr>
          <w:color w:val="000000"/>
        </w:rPr>
      </w:pPr>
      <w:r w:rsidRPr="005E5847">
        <w:rPr>
          <w:color w:val="000000"/>
        </w:rPr>
        <w:t xml:space="preserve">Сначала позы классического танца, </w:t>
      </w:r>
      <w:proofErr w:type="spellStart"/>
      <w:r w:rsidRPr="005E5847">
        <w:rPr>
          <w:color w:val="000000"/>
        </w:rPr>
        <w:t>attitudes</w:t>
      </w:r>
      <w:proofErr w:type="spellEnd"/>
      <w:r w:rsidRPr="005E5847">
        <w:rPr>
          <w:color w:val="000000"/>
        </w:rPr>
        <w:t xml:space="preserve"> и </w:t>
      </w:r>
      <w:proofErr w:type="spellStart"/>
      <w:r w:rsidRPr="005E5847">
        <w:rPr>
          <w:color w:val="000000"/>
        </w:rPr>
        <w:t>arabesques</w:t>
      </w:r>
      <w:proofErr w:type="spellEnd"/>
      <w:r w:rsidRPr="005E5847">
        <w:rPr>
          <w:color w:val="000000"/>
        </w:rPr>
        <w:t xml:space="preserve">, проходятся отдельно, для того чтобы учащиеся свободно овладели танцевальным обликом каждой позы. Впоследствии позы сочетают в так </w:t>
      </w:r>
      <w:proofErr w:type="gramStart"/>
      <w:r w:rsidRPr="005E5847">
        <w:rPr>
          <w:color w:val="000000"/>
        </w:rPr>
        <w:t>называемом</w:t>
      </w:r>
      <w:proofErr w:type="gramEnd"/>
      <w:r w:rsidRPr="005E5847">
        <w:rPr>
          <w:color w:val="000000"/>
        </w:rPr>
        <w:t xml:space="preserve"> элементарном </w:t>
      </w:r>
      <w:proofErr w:type="spellStart"/>
      <w:r w:rsidRPr="005E5847">
        <w:rPr>
          <w:color w:val="000000"/>
        </w:rPr>
        <w:t>adagio</w:t>
      </w:r>
      <w:proofErr w:type="spellEnd"/>
      <w:r w:rsidRPr="005E5847">
        <w:rPr>
          <w:color w:val="000000"/>
        </w:rPr>
        <w:t xml:space="preserve">, которое строится на музыкальную фразу не менее восьми-шестнадцати тактов. Позы исполняют не только из пятой позиции в пятую, но и с переходом из одной позы в другую через </w:t>
      </w:r>
      <w:proofErr w:type="spellStart"/>
      <w:r w:rsidRPr="005E5847">
        <w:rPr>
          <w:color w:val="000000"/>
        </w:rPr>
        <w:t>passe</w:t>
      </w:r>
      <w:proofErr w:type="spellEnd"/>
      <w:r w:rsidRPr="005E5847">
        <w:rPr>
          <w:color w:val="000000"/>
        </w:rPr>
        <w:t xml:space="preserve"> на 90° и </w:t>
      </w:r>
      <w:proofErr w:type="spellStart"/>
      <w:r w:rsidRPr="005E5847">
        <w:rPr>
          <w:color w:val="000000"/>
        </w:rPr>
        <w:t>passe</w:t>
      </w:r>
      <w:proofErr w:type="spellEnd"/>
      <w:r w:rsidRPr="005E5847">
        <w:rPr>
          <w:color w:val="000000"/>
        </w:rPr>
        <w:t xml:space="preserve"> через первую позицию. В </w:t>
      </w:r>
      <w:proofErr w:type="spellStart"/>
      <w:r w:rsidRPr="005E5847">
        <w:rPr>
          <w:color w:val="000000"/>
        </w:rPr>
        <w:t>adagio</w:t>
      </w:r>
      <w:proofErr w:type="spellEnd"/>
      <w:r w:rsidRPr="005E5847">
        <w:rPr>
          <w:color w:val="000000"/>
        </w:rPr>
        <w:t xml:space="preserve"> входят также </w:t>
      </w:r>
      <w:proofErr w:type="spellStart"/>
      <w:r w:rsidRPr="005E5847">
        <w:rPr>
          <w:color w:val="000000"/>
        </w:rPr>
        <w:t>ports</w:t>
      </w:r>
      <w:proofErr w:type="spellEnd"/>
      <w:r w:rsidRPr="005E5847">
        <w:rPr>
          <w:color w:val="000000"/>
        </w:rPr>
        <w:t xml:space="preserve"> </w:t>
      </w:r>
      <w:proofErr w:type="spellStart"/>
      <w:r w:rsidRPr="005E5847">
        <w:rPr>
          <w:color w:val="000000"/>
        </w:rPr>
        <w:t>de</w:t>
      </w:r>
      <w:proofErr w:type="spellEnd"/>
      <w:r w:rsidRPr="005E5847">
        <w:rPr>
          <w:color w:val="000000"/>
        </w:rPr>
        <w:t xml:space="preserve"> </w:t>
      </w:r>
      <w:proofErr w:type="spellStart"/>
      <w:r w:rsidRPr="005E5847">
        <w:rPr>
          <w:color w:val="000000"/>
        </w:rPr>
        <w:t>bras</w:t>
      </w:r>
      <w:proofErr w:type="spellEnd"/>
      <w:r w:rsidRPr="005E5847">
        <w:rPr>
          <w:color w:val="000000"/>
        </w:rPr>
        <w:t xml:space="preserve">, </w:t>
      </w:r>
      <w:proofErr w:type="spellStart"/>
      <w:r w:rsidRPr="005E5847">
        <w:rPr>
          <w:color w:val="000000"/>
        </w:rPr>
        <w:t>releves</w:t>
      </w:r>
      <w:proofErr w:type="spellEnd"/>
      <w:r w:rsidRPr="005E5847">
        <w:rPr>
          <w:color w:val="000000"/>
        </w:rPr>
        <w:t xml:space="preserve"> на </w:t>
      </w:r>
      <w:proofErr w:type="spellStart"/>
      <w:r w:rsidRPr="005E5847">
        <w:rPr>
          <w:color w:val="000000"/>
        </w:rPr>
        <w:t>полупальцах</w:t>
      </w:r>
      <w:proofErr w:type="spellEnd"/>
      <w:r w:rsidRPr="005E5847">
        <w:rPr>
          <w:color w:val="000000"/>
        </w:rPr>
        <w:t xml:space="preserve"> в позициях и </w:t>
      </w:r>
      <w:proofErr w:type="spellStart"/>
      <w:r w:rsidRPr="005E5847">
        <w:rPr>
          <w:color w:val="000000"/>
        </w:rPr>
        <w:t>pas</w:t>
      </w:r>
      <w:proofErr w:type="spellEnd"/>
      <w:r w:rsidRPr="005E5847">
        <w:rPr>
          <w:color w:val="000000"/>
        </w:rPr>
        <w:t xml:space="preserve"> </w:t>
      </w:r>
      <w:proofErr w:type="spellStart"/>
      <w:r w:rsidRPr="005E5847">
        <w:rPr>
          <w:color w:val="000000"/>
        </w:rPr>
        <w:t>de</w:t>
      </w:r>
      <w:proofErr w:type="spellEnd"/>
      <w:r w:rsidRPr="005E5847">
        <w:rPr>
          <w:color w:val="000000"/>
        </w:rPr>
        <w:t xml:space="preserve"> </w:t>
      </w:r>
      <w:proofErr w:type="spellStart"/>
      <w:r w:rsidRPr="005E5847">
        <w:rPr>
          <w:color w:val="000000"/>
        </w:rPr>
        <w:t>bourrees</w:t>
      </w:r>
      <w:proofErr w:type="spellEnd"/>
      <w:r w:rsidRPr="005E5847">
        <w:rPr>
          <w:color w:val="000000"/>
        </w:rPr>
        <w:t xml:space="preserve">. Так прививаются навыки координации различных движений и </w:t>
      </w:r>
      <w:proofErr w:type="spellStart"/>
      <w:r w:rsidRPr="005E5847">
        <w:rPr>
          <w:color w:val="000000"/>
        </w:rPr>
        <w:t>танцевальность</w:t>
      </w:r>
      <w:proofErr w:type="spellEnd"/>
      <w:r w:rsidRPr="005E5847">
        <w:rPr>
          <w:color w:val="000000"/>
        </w:rPr>
        <w:t xml:space="preserve">. Музыкальное сопровождение оттеняет разный характер сочетаемых в </w:t>
      </w:r>
      <w:proofErr w:type="spellStart"/>
      <w:r w:rsidRPr="005E5847">
        <w:rPr>
          <w:color w:val="000000"/>
        </w:rPr>
        <w:t>adagio</w:t>
      </w:r>
      <w:proofErr w:type="spellEnd"/>
      <w:r w:rsidRPr="005E5847">
        <w:rPr>
          <w:color w:val="000000"/>
        </w:rPr>
        <w:t xml:space="preserve"> движений.</w:t>
      </w:r>
    </w:p>
    <w:p w:rsidR="005D1EDB" w:rsidRDefault="005D1EDB" w:rsidP="005D1EDB">
      <w:pPr>
        <w:pStyle w:val="book"/>
        <w:spacing w:before="0" w:beforeAutospacing="0" w:after="0" w:afterAutospacing="0" w:line="360" w:lineRule="auto"/>
        <w:ind w:firstLine="301"/>
        <w:jc w:val="both"/>
        <w:rPr>
          <w:color w:val="000000"/>
        </w:rPr>
      </w:pPr>
      <w:r w:rsidRPr="005E5847">
        <w:rPr>
          <w:color w:val="000000"/>
        </w:rPr>
        <w:t xml:space="preserve">Музыкальный размер </w:t>
      </w:r>
      <w:proofErr w:type="spellStart"/>
      <w:r w:rsidRPr="005E5847">
        <w:rPr>
          <w:color w:val="000000"/>
        </w:rPr>
        <w:t>adagio</w:t>
      </w:r>
      <w:proofErr w:type="spellEnd"/>
      <w:r w:rsidRPr="005E5847">
        <w:rPr>
          <w:color w:val="000000"/>
        </w:rPr>
        <w:t xml:space="preserve"> 4/4. </w:t>
      </w:r>
    </w:p>
    <w:p w:rsidR="005D1EDB" w:rsidRDefault="005D1EDB" w:rsidP="005D1EDB">
      <w:pPr>
        <w:pStyle w:val="book"/>
        <w:spacing w:before="0" w:beforeAutospacing="0" w:after="0" w:afterAutospacing="0" w:line="360" w:lineRule="auto"/>
        <w:ind w:firstLine="301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ПРЫЖКИ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PAS ЁСНАРРЁ НА ВТОРУЮ ПОЗИЦИЮ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 xml:space="preserve">Прыжок </w:t>
      </w:r>
      <w:proofErr w:type="spellStart"/>
      <w:r w:rsidRPr="005E52C6">
        <w:rPr>
          <w:rFonts w:ascii="Times New Roman" w:hAnsi="Times New Roman" w:cs="Times New Roman"/>
          <w:sz w:val="24"/>
        </w:rPr>
        <w:t>echappe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— прыжок с просветом. Его изучают на вторую позицию, усвоив </w:t>
      </w:r>
      <w:proofErr w:type="spellStart"/>
      <w:r w:rsidRPr="005E52C6">
        <w:rPr>
          <w:rFonts w:ascii="Times New Roman" w:hAnsi="Times New Roman" w:cs="Times New Roman"/>
          <w:sz w:val="24"/>
        </w:rPr>
        <w:t>temps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leve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saute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на второй и пятой позициях. Исходное положение — пятая позиция, правая нога впереди, руки в подготовительном положении, поворот головы направо.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 xml:space="preserve">На раз— 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, голова поворачивается </w:t>
      </w:r>
      <w:proofErr w:type="spellStart"/>
      <w:r w:rsidRPr="005E52C6">
        <w:rPr>
          <w:rFonts w:ascii="Times New Roman" w:hAnsi="Times New Roman" w:cs="Times New Roman"/>
          <w:sz w:val="24"/>
        </w:rPr>
        <w:t>en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face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. На и йоги сильно отталкиваются от пола, фиксируя в высоком прыжке пятую позицию в воздухе. На два предельно </w:t>
      </w:r>
      <w:r w:rsidRPr="005E52C6">
        <w:rPr>
          <w:rFonts w:ascii="Times New Roman" w:hAnsi="Times New Roman" w:cs="Times New Roman"/>
          <w:sz w:val="24"/>
        </w:rPr>
        <w:lastRenderedPageBreak/>
        <w:t xml:space="preserve">вытянутые ноги, сдерживая инерцию падения и усиливая </w:t>
      </w:r>
      <w:proofErr w:type="spellStart"/>
      <w:r w:rsidRPr="005E52C6">
        <w:rPr>
          <w:rFonts w:ascii="Times New Roman" w:hAnsi="Times New Roman" w:cs="Times New Roman"/>
          <w:sz w:val="24"/>
        </w:rPr>
        <w:t>выворотность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, раскрываются, опускаясь в 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на вторую позицию. На и ноги, не расслабляя мышц, сильно отталкиваются от пола, фиксируя в высоком прыжке вторую позицию в воздухе. На три предельно натянутые ноги, сдерживая инерцию падения и усиливая </w:t>
      </w:r>
      <w:proofErr w:type="spellStart"/>
      <w:r w:rsidRPr="005E52C6">
        <w:rPr>
          <w:rFonts w:ascii="Times New Roman" w:hAnsi="Times New Roman" w:cs="Times New Roman"/>
          <w:sz w:val="24"/>
        </w:rPr>
        <w:t>выворотность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, соединяются, заканчивая прыжок в 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пятой позиции — левая нога впереди, поворот головы налево. На четыре ноги вытягиваются, и </w:t>
      </w:r>
      <w:proofErr w:type="spellStart"/>
      <w:r w:rsidRPr="005E52C6">
        <w:rPr>
          <w:rFonts w:ascii="Times New Roman" w:hAnsi="Times New Roman" w:cs="Times New Roman"/>
          <w:sz w:val="24"/>
        </w:rPr>
        <w:t>ёспаррё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исполняется с левой ноги (рис. 8).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622F1AD" wp14:editId="259E50FE">
            <wp:extent cx="3710940" cy="1467485"/>
            <wp:effectExtent l="0" t="0" r="3810" b="0"/>
            <wp:docPr id="21" name="Рисунок 21" descr="http://coollib.net/i/95/243395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ollib.net/i/95/243395/image0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 xml:space="preserve">Рис. 8. </w:t>
      </w:r>
      <w:proofErr w:type="spellStart"/>
      <w:r w:rsidRPr="005E52C6">
        <w:rPr>
          <w:rFonts w:ascii="Times New Roman" w:hAnsi="Times New Roman" w:cs="Times New Roman"/>
          <w:sz w:val="24"/>
        </w:rPr>
        <w:t>Pas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echappe</w:t>
      </w:r>
      <w:proofErr w:type="spellEnd"/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Музыкальный размер 4/4. 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PAS ASSEMBLE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5E52C6">
        <w:rPr>
          <w:rFonts w:ascii="Times New Roman" w:hAnsi="Times New Roman" w:cs="Times New Roman"/>
          <w:sz w:val="24"/>
        </w:rPr>
        <w:t>Pas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assemble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— собранный прыжок — более сложен, чем предыдущие прыжки. Поэтому его проходят, уже усвоив положение вытянутых в воздухе ног.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Исходное положение — пятая позиция, правая нога сзади, руки в подготовительном положении, поворот головы налево.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На раз 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в пятой позиции, голова поворачивается </w:t>
      </w:r>
      <w:proofErr w:type="spellStart"/>
      <w:r w:rsidRPr="005E52C6">
        <w:rPr>
          <w:rFonts w:ascii="Times New Roman" w:hAnsi="Times New Roman" w:cs="Times New Roman"/>
          <w:sz w:val="24"/>
        </w:rPr>
        <w:t>en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face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E52C6">
        <w:rPr>
          <w:rFonts w:ascii="Times New Roman" w:hAnsi="Times New Roman" w:cs="Times New Roman"/>
          <w:sz w:val="24"/>
        </w:rPr>
        <w:t>На</w:t>
      </w:r>
      <w:proofErr w:type="gramEnd"/>
      <w:r w:rsidRPr="005E52C6">
        <w:rPr>
          <w:rFonts w:ascii="Times New Roman" w:hAnsi="Times New Roman" w:cs="Times New Roman"/>
          <w:sz w:val="24"/>
        </w:rPr>
        <w:t> и </w:t>
      </w:r>
      <w:proofErr w:type="gramStart"/>
      <w:r w:rsidRPr="005E52C6">
        <w:rPr>
          <w:rFonts w:ascii="Times New Roman" w:hAnsi="Times New Roman" w:cs="Times New Roman"/>
          <w:sz w:val="24"/>
        </w:rPr>
        <w:t>правая</w:t>
      </w:r>
      <w:proofErr w:type="gramEnd"/>
      <w:r w:rsidRPr="005E52C6">
        <w:rPr>
          <w:rFonts w:ascii="Times New Roman" w:hAnsi="Times New Roman" w:cs="Times New Roman"/>
          <w:sz w:val="24"/>
        </w:rPr>
        <w:t xml:space="preserve"> нога, скользя всей стопой по полу, броском открывается в сторону второй позиции, тотчас же левая нога, отталкиваясь от пола, сильно вытягивает в прыжке колено, подъем и пальцы. На два и обе ноги, сдерживая инерцию падения и усиливая </w:t>
      </w:r>
      <w:proofErr w:type="spellStart"/>
      <w:r w:rsidRPr="005E52C6">
        <w:rPr>
          <w:rFonts w:ascii="Times New Roman" w:hAnsi="Times New Roman" w:cs="Times New Roman"/>
          <w:sz w:val="24"/>
        </w:rPr>
        <w:t>выворотность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, соединяются в воздухе в пятую позицию, правая нога впереди. </w:t>
      </w:r>
      <w:proofErr w:type="spellStart"/>
      <w:r w:rsidRPr="005E52C6">
        <w:rPr>
          <w:rFonts w:ascii="Times New Roman" w:hAnsi="Times New Roman" w:cs="Times New Roman"/>
          <w:sz w:val="24"/>
        </w:rPr>
        <w:t>Assemble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заканчивается в 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пятой позиции, поворот головы направо. На три </w:t>
      </w:r>
      <w:proofErr w:type="spellStart"/>
      <w:r w:rsidRPr="005E52C6">
        <w:rPr>
          <w:rFonts w:ascii="Times New Roman" w:hAnsi="Times New Roman" w:cs="Times New Roman"/>
          <w:sz w:val="24"/>
        </w:rPr>
        <w:t>иколени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медленно вытягиваются, и ноги возвращаются в исходное положение. На четыре положение сохраняется, после чего </w:t>
      </w:r>
      <w:proofErr w:type="spellStart"/>
      <w:r w:rsidRPr="005E52C6">
        <w:rPr>
          <w:rFonts w:ascii="Times New Roman" w:hAnsi="Times New Roman" w:cs="Times New Roman"/>
          <w:sz w:val="24"/>
        </w:rPr>
        <w:t>assemble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исполняют с другой ноги (рис. 9).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595DD44" wp14:editId="21564E00">
            <wp:extent cx="436245" cy="1020445"/>
            <wp:effectExtent l="0" t="0" r="1905" b="8255"/>
            <wp:docPr id="26" name="Рисунок 26" descr="http://coollib.net/i/95/243395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ollib.net/i/95/243395/image03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2C6">
        <w:rPr>
          <w:rFonts w:ascii="Times New Roman" w:hAnsi="Times New Roman" w:cs="Times New Roman"/>
          <w:sz w:val="24"/>
        </w:rPr>
        <w:t xml:space="preserve">       </w:t>
      </w:r>
      <w:r w:rsidRPr="005E52C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6FB16BE" wp14:editId="69A42819">
            <wp:extent cx="861060" cy="1477645"/>
            <wp:effectExtent l="0" t="0" r="0" b="8255"/>
            <wp:docPr id="25" name="Рисунок 25" descr="http://coollib.net/i/95/243395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ollib.net/i/95/243395/image03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2C6">
        <w:rPr>
          <w:rFonts w:ascii="Times New Roman" w:hAnsi="Times New Roman" w:cs="Times New Roman"/>
          <w:sz w:val="24"/>
        </w:rPr>
        <w:t xml:space="preserve">       </w:t>
      </w:r>
      <w:r w:rsidRPr="005E52C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9A3464F" wp14:editId="67CD2EDF">
            <wp:extent cx="436245" cy="1010285"/>
            <wp:effectExtent l="0" t="0" r="1905" b="0"/>
            <wp:docPr id="24" name="Рисунок 24" descr="http://coollib.net/i/95/243395/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ollib.net/i/95/243395/image0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lastRenderedPageBreak/>
        <w:t xml:space="preserve">Рис. 9. </w:t>
      </w:r>
      <w:proofErr w:type="spellStart"/>
      <w:r w:rsidRPr="005E52C6">
        <w:rPr>
          <w:rFonts w:ascii="Times New Roman" w:hAnsi="Times New Roman" w:cs="Times New Roman"/>
          <w:sz w:val="24"/>
        </w:rPr>
        <w:t>Pas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assemble</w:t>
      </w:r>
      <w:proofErr w:type="spellEnd"/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5E52C6">
        <w:rPr>
          <w:rFonts w:ascii="Times New Roman" w:hAnsi="Times New Roman" w:cs="Times New Roman"/>
          <w:sz w:val="24"/>
        </w:rPr>
        <w:t>Pas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assemble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в обратном направлении исполняют из пятой позиции, начиная движение ногой, стоящей впереди, и заканчивая его в пятую позицию назад.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Музыкальный размер 4/4. 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SISSONNE SIMPLE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5E52C6">
        <w:rPr>
          <w:rFonts w:ascii="Times New Roman" w:hAnsi="Times New Roman" w:cs="Times New Roman"/>
          <w:sz w:val="24"/>
        </w:rPr>
        <w:t>Sissonne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simple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— простой прыжок с двух ног на одну.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Исходное положение — пятая позиция, правая нога впереди, руки в подготовительном положении, поворот головы направо.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На раз 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, на и высокий прыжок по правилам </w:t>
      </w:r>
      <w:proofErr w:type="spellStart"/>
      <w:r w:rsidRPr="005E52C6">
        <w:rPr>
          <w:rFonts w:ascii="Times New Roman" w:hAnsi="Times New Roman" w:cs="Times New Roman"/>
          <w:sz w:val="24"/>
        </w:rPr>
        <w:t>temps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leve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saute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, голова поворачивается </w:t>
      </w:r>
      <w:proofErr w:type="spellStart"/>
      <w:r w:rsidRPr="005E52C6">
        <w:rPr>
          <w:rFonts w:ascii="Times New Roman" w:hAnsi="Times New Roman" w:cs="Times New Roman"/>
          <w:sz w:val="24"/>
        </w:rPr>
        <w:t>en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face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: предельно натянутые ноги фиксируют в воздухе пятую позицию. На два и, сдерживая инерцию падения, 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на левую ногу, </w:t>
      </w:r>
      <w:proofErr w:type="gramStart"/>
      <w:r w:rsidRPr="005E52C6">
        <w:rPr>
          <w:rFonts w:ascii="Times New Roman" w:hAnsi="Times New Roman" w:cs="Times New Roman"/>
          <w:sz w:val="24"/>
        </w:rPr>
        <w:t>правая</w:t>
      </w:r>
      <w:proofErr w:type="gramEnd"/>
      <w:r w:rsidRPr="005E52C6">
        <w:rPr>
          <w:rFonts w:ascii="Times New Roman" w:hAnsi="Times New Roman" w:cs="Times New Roman"/>
          <w:sz w:val="24"/>
        </w:rPr>
        <w:t xml:space="preserve"> принимает положение условного </w:t>
      </w:r>
      <w:proofErr w:type="spellStart"/>
      <w:r w:rsidRPr="005E52C6">
        <w:rPr>
          <w:rFonts w:ascii="Times New Roman" w:hAnsi="Times New Roman" w:cs="Times New Roman"/>
          <w:sz w:val="24"/>
        </w:rPr>
        <w:t>cou-de-pied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. На три и левая нога вытягивается, правая — открывается на вторую позицию носком в пол и на четыре закрывается по правилам </w:t>
      </w:r>
      <w:proofErr w:type="spellStart"/>
      <w:r w:rsidRPr="005E52C6">
        <w:rPr>
          <w:rFonts w:ascii="Times New Roman" w:hAnsi="Times New Roman" w:cs="Times New Roman"/>
          <w:sz w:val="24"/>
        </w:rPr>
        <w:t>battement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tendu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в пятую позицию назад, голова поворачивается налево. Затем </w:t>
      </w:r>
      <w:proofErr w:type="spellStart"/>
      <w:r w:rsidRPr="005E52C6">
        <w:rPr>
          <w:rFonts w:ascii="Times New Roman" w:hAnsi="Times New Roman" w:cs="Times New Roman"/>
          <w:sz w:val="24"/>
        </w:rPr>
        <w:t>sissonne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simple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исполняют с левой ноги (рис. 10). </w:t>
      </w:r>
      <w:proofErr w:type="spellStart"/>
      <w:r w:rsidRPr="005E52C6">
        <w:rPr>
          <w:rFonts w:ascii="Times New Roman" w:hAnsi="Times New Roman" w:cs="Times New Roman"/>
          <w:sz w:val="24"/>
        </w:rPr>
        <w:t>Sissonne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simple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исполняют с положением ноги на </w:t>
      </w:r>
      <w:proofErr w:type="spellStart"/>
      <w:r w:rsidRPr="005E52C6">
        <w:rPr>
          <w:rFonts w:ascii="Times New Roman" w:hAnsi="Times New Roman" w:cs="Times New Roman"/>
          <w:sz w:val="24"/>
        </w:rPr>
        <w:t>cou-de-pied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сзади в конце прыжка.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58C099D" wp14:editId="28599564">
            <wp:extent cx="1775460" cy="1573530"/>
            <wp:effectExtent l="0" t="0" r="0" b="7620"/>
            <wp:docPr id="29" name="Рисунок 29" descr="http://coollib.net/i/95/243395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oollib.net/i/95/243395/image03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 xml:space="preserve">Рис. 10. </w:t>
      </w:r>
      <w:proofErr w:type="spellStart"/>
      <w:r w:rsidRPr="005E52C6">
        <w:rPr>
          <w:rFonts w:ascii="Times New Roman" w:hAnsi="Times New Roman" w:cs="Times New Roman"/>
          <w:sz w:val="24"/>
        </w:rPr>
        <w:t>Sissonne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simple</w:t>
      </w:r>
      <w:proofErr w:type="spellEnd"/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 xml:space="preserve">Вначале </w:t>
      </w:r>
      <w:proofErr w:type="spellStart"/>
      <w:r w:rsidRPr="005E52C6">
        <w:rPr>
          <w:rFonts w:ascii="Times New Roman" w:hAnsi="Times New Roman" w:cs="Times New Roman"/>
          <w:sz w:val="24"/>
        </w:rPr>
        <w:t>sissonne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simple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изучают лицом к палке, перенося его на середину зала, как только учащиеся усвоят эластичность 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E52C6">
        <w:rPr>
          <w:rFonts w:ascii="Times New Roman" w:hAnsi="Times New Roman" w:cs="Times New Roman"/>
          <w:sz w:val="24"/>
        </w:rPr>
        <w:t>выворотность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обеих ног в момент окончания прыжка (принцип </w:t>
      </w:r>
      <w:proofErr w:type="spellStart"/>
      <w:r w:rsidRPr="005E52C6">
        <w:rPr>
          <w:rFonts w:ascii="Times New Roman" w:hAnsi="Times New Roman" w:cs="Times New Roman"/>
          <w:sz w:val="24"/>
        </w:rPr>
        <w:t>battement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fondu</w:t>
      </w:r>
      <w:proofErr w:type="spellEnd"/>
      <w:r w:rsidRPr="005E52C6">
        <w:rPr>
          <w:rFonts w:ascii="Times New Roman" w:hAnsi="Times New Roman" w:cs="Times New Roman"/>
          <w:sz w:val="24"/>
        </w:rPr>
        <w:t>). Корпус и руки спокойны, как и в других прыжках.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 xml:space="preserve">Впоследствии </w:t>
      </w:r>
      <w:proofErr w:type="spellStart"/>
      <w:r w:rsidRPr="005E52C6">
        <w:rPr>
          <w:rFonts w:ascii="Times New Roman" w:hAnsi="Times New Roman" w:cs="Times New Roman"/>
          <w:sz w:val="24"/>
        </w:rPr>
        <w:t>sissonne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simple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исполняют с прыжком </w:t>
      </w:r>
      <w:proofErr w:type="spellStart"/>
      <w:r w:rsidRPr="005E52C6">
        <w:rPr>
          <w:rFonts w:ascii="Times New Roman" w:hAnsi="Times New Roman" w:cs="Times New Roman"/>
          <w:sz w:val="24"/>
        </w:rPr>
        <w:t>assemble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: сначала лицом к палке, потом на середине зала. </w:t>
      </w:r>
      <w:proofErr w:type="gramStart"/>
      <w:r w:rsidRPr="005E52C6">
        <w:rPr>
          <w:rFonts w:ascii="Times New Roman" w:hAnsi="Times New Roman" w:cs="Times New Roman"/>
          <w:sz w:val="24"/>
        </w:rPr>
        <w:t xml:space="preserve">После </w:t>
      </w:r>
      <w:proofErr w:type="spellStart"/>
      <w:r w:rsidRPr="005E52C6">
        <w:rPr>
          <w:rFonts w:ascii="Times New Roman" w:hAnsi="Times New Roman" w:cs="Times New Roman"/>
          <w:sz w:val="24"/>
        </w:rPr>
        <w:t>sissonne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simple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нога, находящаяся на условном </w:t>
      </w:r>
      <w:proofErr w:type="spellStart"/>
      <w:r w:rsidRPr="005E52C6">
        <w:rPr>
          <w:rFonts w:ascii="Times New Roman" w:hAnsi="Times New Roman" w:cs="Times New Roman"/>
          <w:sz w:val="24"/>
        </w:rPr>
        <w:t>cou-de-pied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, опускается в 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пятой позиции и, скользнув стопой, посылается в сторону в прыжке </w:t>
      </w:r>
      <w:proofErr w:type="spellStart"/>
      <w:r w:rsidRPr="005E52C6">
        <w:rPr>
          <w:rFonts w:ascii="Times New Roman" w:hAnsi="Times New Roman" w:cs="Times New Roman"/>
          <w:sz w:val="24"/>
        </w:rPr>
        <w:t>assemble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назад.</w:t>
      </w:r>
      <w:proofErr w:type="gramEnd"/>
      <w:r w:rsidRPr="005E52C6">
        <w:rPr>
          <w:rFonts w:ascii="Times New Roman" w:hAnsi="Times New Roman" w:cs="Times New Roman"/>
          <w:sz w:val="24"/>
        </w:rPr>
        <w:t xml:space="preserve"> После </w:t>
      </w:r>
      <w:proofErr w:type="spellStart"/>
      <w:r w:rsidRPr="005E52C6">
        <w:rPr>
          <w:rFonts w:ascii="Times New Roman" w:hAnsi="Times New Roman" w:cs="Times New Roman"/>
          <w:sz w:val="24"/>
        </w:rPr>
        <w:t>sissonne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simple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в обратном направлении следует прыжок </w:t>
      </w:r>
      <w:proofErr w:type="spellStart"/>
      <w:r w:rsidRPr="005E52C6">
        <w:rPr>
          <w:rFonts w:ascii="Times New Roman" w:hAnsi="Times New Roman" w:cs="Times New Roman"/>
          <w:sz w:val="24"/>
        </w:rPr>
        <w:t>assemble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вперед.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 xml:space="preserve">Музыкальный размер 4/4. 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lastRenderedPageBreak/>
        <w:t>PAS JETE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Исходное положение — пятая позиция, правая нога сзади, руки в подготовительном положении, поворот головы налево.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На раз 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в пятой позиции, голова </w:t>
      </w:r>
      <w:proofErr w:type="spellStart"/>
      <w:r w:rsidRPr="005E52C6">
        <w:rPr>
          <w:rFonts w:ascii="Times New Roman" w:hAnsi="Times New Roman" w:cs="Times New Roman"/>
          <w:sz w:val="24"/>
        </w:rPr>
        <w:t>поворачивае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en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face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E52C6">
        <w:rPr>
          <w:rFonts w:ascii="Times New Roman" w:hAnsi="Times New Roman" w:cs="Times New Roman"/>
          <w:sz w:val="24"/>
        </w:rPr>
        <w:t>На</w:t>
      </w:r>
      <w:proofErr w:type="gramEnd"/>
      <w:r w:rsidRPr="005E52C6">
        <w:rPr>
          <w:rFonts w:ascii="Times New Roman" w:hAnsi="Times New Roman" w:cs="Times New Roman"/>
          <w:sz w:val="24"/>
        </w:rPr>
        <w:t> и </w:t>
      </w:r>
      <w:proofErr w:type="gramStart"/>
      <w:r w:rsidRPr="005E52C6">
        <w:rPr>
          <w:rFonts w:ascii="Times New Roman" w:hAnsi="Times New Roman" w:cs="Times New Roman"/>
          <w:sz w:val="24"/>
        </w:rPr>
        <w:t>правая</w:t>
      </w:r>
      <w:proofErr w:type="gramEnd"/>
      <w:r w:rsidRPr="005E52C6">
        <w:rPr>
          <w:rFonts w:ascii="Times New Roman" w:hAnsi="Times New Roman" w:cs="Times New Roman"/>
          <w:sz w:val="24"/>
        </w:rPr>
        <w:t xml:space="preserve"> нога, скользя стопой по полу, броском открывается в сторону второй позиции, тотчас же левая отталкивается от пола, при этом сильно вытягиваются в прыжке колено, подъем и пальцы: в воздухе фиксируется натянутость и </w:t>
      </w:r>
      <w:proofErr w:type="spellStart"/>
      <w:r w:rsidRPr="005E52C6">
        <w:rPr>
          <w:rFonts w:ascii="Times New Roman" w:hAnsi="Times New Roman" w:cs="Times New Roman"/>
          <w:sz w:val="24"/>
        </w:rPr>
        <w:t>выворотность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обеих ног. На два </w:t>
      </w:r>
      <w:proofErr w:type="spellStart"/>
      <w:r w:rsidRPr="005E52C6">
        <w:rPr>
          <w:rFonts w:ascii="Times New Roman" w:hAnsi="Times New Roman" w:cs="Times New Roman"/>
          <w:sz w:val="24"/>
        </w:rPr>
        <w:t>иправая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нога опускается в </w:t>
      </w:r>
      <w:proofErr w:type="spellStart"/>
      <w:r w:rsidRPr="005E52C6">
        <w:rPr>
          <w:rFonts w:ascii="Times New Roman" w:hAnsi="Times New Roman" w:cs="Times New Roman"/>
          <w:sz w:val="24"/>
        </w:rPr>
        <w:t>demi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plie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на место левой ноги, которая сгибается на </w:t>
      </w:r>
      <w:proofErr w:type="spellStart"/>
      <w:r w:rsidRPr="005E52C6">
        <w:rPr>
          <w:rFonts w:ascii="Times New Roman" w:hAnsi="Times New Roman" w:cs="Times New Roman"/>
          <w:sz w:val="24"/>
        </w:rPr>
        <w:t>cou-de-pied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сзади, голова поворачивается направо. На три и правая нога вытягивается, левая, соединяясь с нею, опускается в пятую позицию назад. На четыре положение сохраняется, после чего </w:t>
      </w:r>
      <w:proofErr w:type="spellStart"/>
      <w:r w:rsidRPr="005E52C6">
        <w:rPr>
          <w:rFonts w:ascii="Times New Roman" w:hAnsi="Times New Roman" w:cs="Times New Roman"/>
          <w:sz w:val="24"/>
        </w:rPr>
        <w:t>pas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2C6">
        <w:rPr>
          <w:rFonts w:ascii="Times New Roman" w:hAnsi="Times New Roman" w:cs="Times New Roman"/>
          <w:sz w:val="24"/>
        </w:rPr>
        <w:t>jete</w:t>
      </w:r>
      <w:proofErr w:type="spellEnd"/>
      <w:r w:rsidRPr="005E52C6">
        <w:rPr>
          <w:rFonts w:ascii="Times New Roman" w:hAnsi="Times New Roman" w:cs="Times New Roman"/>
          <w:sz w:val="24"/>
        </w:rPr>
        <w:t xml:space="preserve"> в обратном направлении начинают ногой, стоящей впереди, сгибая другую ногу </w:t>
      </w:r>
      <w:proofErr w:type="gramStart"/>
      <w:r w:rsidRPr="005E52C6">
        <w:rPr>
          <w:rFonts w:ascii="Times New Roman" w:hAnsi="Times New Roman" w:cs="Times New Roman"/>
          <w:sz w:val="24"/>
        </w:rPr>
        <w:t>на</w:t>
      </w:r>
      <w:proofErr w:type="gramEnd"/>
      <w:r w:rsidRPr="005E52C6">
        <w:rPr>
          <w:rFonts w:ascii="Times New Roman" w:hAnsi="Times New Roman" w:cs="Times New Roman"/>
          <w:sz w:val="24"/>
        </w:rPr>
        <w:t xml:space="preserve"> условное </w:t>
      </w:r>
      <w:proofErr w:type="spellStart"/>
      <w:r w:rsidRPr="005E52C6">
        <w:rPr>
          <w:rFonts w:ascii="Times New Roman" w:hAnsi="Times New Roman" w:cs="Times New Roman"/>
          <w:sz w:val="24"/>
        </w:rPr>
        <w:t>cou-de-pied</w:t>
      </w:r>
      <w:proofErr w:type="spellEnd"/>
      <w:r w:rsidRPr="005E52C6">
        <w:rPr>
          <w:rFonts w:ascii="Times New Roman" w:hAnsi="Times New Roman" w:cs="Times New Roman"/>
          <w:sz w:val="24"/>
        </w:rPr>
        <w:t>.</w:t>
      </w:r>
    </w:p>
    <w:p w:rsidR="005D1EDB" w:rsidRPr="005E52C6" w:rsidRDefault="005D1EDB" w:rsidP="005D1E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E52C6">
        <w:rPr>
          <w:rFonts w:ascii="Times New Roman" w:hAnsi="Times New Roman" w:cs="Times New Roman"/>
          <w:sz w:val="24"/>
        </w:rPr>
        <w:t>Музыкальный размер 4/4.</w:t>
      </w:r>
    </w:p>
    <w:p w:rsidR="005D1EDB" w:rsidRPr="00015E65" w:rsidRDefault="005D1EDB" w:rsidP="005D1EDB">
      <w:pPr>
        <w:pStyle w:val="book"/>
        <w:spacing w:before="0" w:beforeAutospacing="0" w:after="0" w:afterAutospacing="0" w:line="360" w:lineRule="auto"/>
        <w:ind w:firstLine="301"/>
        <w:jc w:val="both"/>
        <w:rPr>
          <w:color w:val="000000"/>
        </w:rPr>
      </w:pPr>
    </w:p>
    <w:p w:rsidR="005D1EDB" w:rsidRPr="005E5847" w:rsidRDefault="005D1EDB" w:rsidP="005D1EDB">
      <w:pPr>
        <w:pStyle w:val="book"/>
        <w:spacing w:before="0" w:beforeAutospacing="0" w:after="0" w:afterAutospacing="0" w:line="360" w:lineRule="auto"/>
        <w:ind w:firstLine="301"/>
        <w:jc w:val="both"/>
        <w:rPr>
          <w:color w:val="000000"/>
        </w:rPr>
      </w:pPr>
    </w:p>
    <w:p w:rsidR="005D1EDB" w:rsidRPr="007B7DDD" w:rsidRDefault="005D1EDB" w:rsidP="005D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EDB" w:rsidRDefault="005D1EDB" w:rsidP="005D1EDB">
      <w:pPr>
        <w:jc w:val="both"/>
      </w:pPr>
    </w:p>
    <w:sectPr w:rsidR="005D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1B2A"/>
    <w:multiLevelType w:val="hybridMultilevel"/>
    <w:tmpl w:val="A1164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140CBA"/>
    <w:multiLevelType w:val="hybridMultilevel"/>
    <w:tmpl w:val="E3C4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930AF"/>
    <w:multiLevelType w:val="hybridMultilevel"/>
    <w:tmpl w:val="C62E84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C8D1E58"/>
    <w:multiLevelType w:val="hybridMultilevel"/>
    <w:tmpl w:val="A05EA2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3F2F1E"/>
    <w:multiLevelType w:val="hybridMultilevel"/>
    <w:tmpl w:val="905EE4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E3E1D1C"/>
    <w:multiLevelType w:val="hybridMultilevel"/>
    <w:tmpl w:val="996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DB"/>
    <w:rsid w:val="00000445"/>
    <w:rsid w:val="0005002B"/>
    <w:rsid w:val="00075C1F"/>
    <w:rsid w:val="000E31A2"/>
    <w:rsid w:val="000E5528"/>
    <w:rsid w:val="0015398E"/>
    <w:rsid w:val="00157801"/>
    <w:rsid w:val="001774FF"/>
    <w:rsid w:val="001B3C57"/>
    <w:rsid w:val="001C63DD"/>
    <w:rsid w:val="0027066B"/>
    <w:rsid w:val="002A3E72"/>
    <w:rsid w:val="002B2FD6"/>
    <w:rsid w:val="002B4A77"/>
    <w:rsid w:val="002D2EC6"/>
    <w:rsid w:val="002D41A0"/>
    <w:rsid w:val="00310FFD"/>
    <w:rsid w:val="00337A94"/>
    <w:rsid w:val="003455FF"/>
    <w:rsid w:val="0039791C"/>
    <w:rsid w:val="00426390"/>
    <w:rsid w:val="00427E17"/>
    <w:rsid w:val="004650E5"/>
    <w:rsid w:val="004E4B7D"/>
    <w:rsid w:val="005A616D"/>
    <w:rsid w:val="005C2B23"/>
    <w:rsid w:val="005D1EDB"/>
    <w:rsid w:val="005D4299"/>
    <w:rsid w:val="005F1E35"/>
    <w:rsid w:val="0062694B"/>
    <w:rsid w:val="00686AC4"/>
    <w:rsid w:val="006A6BC2"/>
    <w:rsid w:val="006B6251"/>
    <w:rsid w:val="00716507"/>
    <w:rsid w:val="0072318C"/>
    <w:rsid w:val="00765197"/>
    <w:rsid w:val="00775E26"/>
    <w:rsid w:val="00784B3B"/>
    <w:rsid w:val="007914A7"/>
    <w:rsid w:val="00804B5D"/>
    <w:rsid w:val="008510C6"/>
    <w:rsid w:val="008766C9"/>
    <w:rsid w:val="00883D2F"/>
    <w:rsid w:val="008D21C4"/>
    <w:rsid w:val="00941A1F"/>
    <w:rsid w:val="0096281D"/>
    <w:rsid w:val="0097180C"/>
    <w:rsid w:val="00976894"/>
    <w:rsid w:val="009B736B"/>
    <w:rsid w:val="00A05051"/>
    <w:rsid w:val="00A64854"/>
    <w:rsid w:val="00AA6840"/>
    <w:rsid w:val="00AB76D7"/>
    <w:rsid w:val="00B06C70"/>
    <w:rsid w:val="00C338F6"/>
    <w:rsid w:val="00D00823"/>
    <w:rsid w:val="00D40769"/>
    <w:rsid w:val="00D43F49"/>
    <w:rsid w:val="00D50E8F"/>
    <w:rsid w:val="00D66E89"/>
    <w:rsid w:val="00DA1CBF"/>
    <w:rsid w:val="00DE7429"/>
    <w:rsid w:val="00E06C65"/>
    <w:rsid w:val="00E323B5"/>
    <w:rsid w:val="00E37B77"/>
    <w:rsid w:val="00E62D93"/>
    <w:rsid w:val="00E841B0"/>
    <w:rsid w:val="00E870E6"/>
    <w:rsid w:val="00ED7F01"/>
    <w:rsid w:val="00F03DFF"/>
    <w:rsid w:val="00F27A7B"/>
    <w:rsid w:val="00F336F9"/>
    <w:rsid w:val="00F443A7"/>
    <w:rsid w:val="00F61050"/>
    <w:rsid w:val="00F67934"/>
    <w:rsid w:val="00FE2C1C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DB"/>
    <w:pPr>
      <w:ind w:left="720"/>
      <w:contextualSpacing/>
    </w:pPr>
  </w:style>
  <w:style w:type="paragraph" w:customStyle="1" w:styleId="book">
    <w:name w:val="book"/>
    <w:basedOn w:val="a"/>
    <w:rsid w:val="005D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DB"/>
    <w:pPr>
      <w:ind w:left="720"/>
      <w:contextualSpacing/>
    </w:pPr>
  </w:style>
  <w:style w:type="paragraph" w:customStyle="1" w:styleId="book">
    <w:name w:val="book"/>
    <w:basedOn w:val="a"/>
    <w:rsid w:val="005D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5705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2015-01-16T15:10:00Z</dcterms:created>
  <dcterms:modified xsi:type="dcterms:W3CDTF">2015-01-16T15:12:00Z</dcterms:modified>
</cp:coreProperties>
</file>