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59" w:rsidRPr="00471149" w:rsidRDefault="00E37559" w:rsidP="00471149">
      <w:pPr>
        <w:pStyle w:val="a3"/>
        <w:jc w:val="center"/>
      </w:pPr>
      <w:r w:rsidRPr="00471149">
        <w:t xml:space="preserve">Текст к презентации </w:t>
      </w:r>
      <w:r w:rsidRPr="00471149">
        <w:t>«Игорь Моисеев – художник народного танца»</w:t>
      </w:r>
    </w:p>
    <w:p w:rsidR="00E37559" w:rsidRPr="00471149" w:rsidRDefault="00E37559" w:rsidP="00471149">
      <w:pPr>
        <w:pStyle w:val="a3"/>
        <w:jc w:val="right"/>
      </w:pPr>
      <w:r w:rsidRPr="00471149">
        <w:t>Разработал: п д о Михайленко О.В.</w:t>
      </w:r>
    </w:p>
    <w:p w:rsidR="00E37559" w:rsidRPr="00471149" w:rsidRDefault="00E37559" w:rsidP="00471149">
      <w:pPr>
        <w:pStyle w:val="a3"/>
        <w:jc w:val="right"/>
      </w:pPr>
      <w:r w:rsidRPr="00471149">
        <w:t xml:space="preserve">МОУ ДОД «ЦДТ» </w:t>
      </w:r>
    </w:p>
    <w:p w:rsidR="00E37559" w:rsidRPr="00471149" w:rsidRDefault="00E37559" w:rsidP="00471149">
      <w:pPr>
        <w:pStyle w:val="a3"/>
        <w:jc w:val="right"/>
      </w:pPr>
      <w:r w:rsidRPr="00471149">
        <w:t xml:space="preserve">Ленинского района </w:t>
      </w:r>
    </w:p>
    <w:p w:rsidR="00E37559" w:rsidRPr="00471149" w:rsidRDefault="00E37559" w:rsidP="00471149">
      <w:pPr>
        <w:pStyle w:val="a3"/>
        <w:jc w:val="right"/>
      </w:pPr>
      <w:proofErr w:type="spellStart"/>
      <w:r w:rsidRPr="00471149">
        <w:t>Г.Саратова</w:t>
      </w:r>
      <w:proofErr w:type="spellEnd"/>
    </w:p>
    <w:p w:rsidR="00E37559" w:rsidRPr="00471149" w:rsidRDefault="00E37559" w:rsidP="00471149">
      <w:pPr>
        <w:pStyle w:val="a3"/>
        <w:jc w:val="center"/>
      </w:pPr>
    </w:p>
    <w:p w:rsidR="00CD0170" w:rsidRPr="00471149" w:rsidRDefault="00E37559" w:rsidP="00471149">
      <w:pPr>
        <w:pStyle w:val="a3"/>
      </w:pPr>
      <w:r w:rsidRPr="00471149">
        <w:t xml:space="preserve">1-й слайд: </w:t>
      </w:r>
      <w:r w:rsidR="00CD0170" w:rsidRPr="00471149">
        <w:t>«Игорь Моисеев – художник народного танца»</w:t>
      </w:r>
    </w:p>
    <w:p w:rsidR="00E37559" w:rsidRPr="00471149" w:rsidRDefault="00E37559" w:rsidP="00471149">
      <w:pPr>
        <w:pStyle w:val="a3"/>
      </w:pPr>
      <w:r w:rsidRPr="00471149">
        <w:t>2- слайд:</w:t>
      </w:r>
    </w:p>
    <w:p w:rsidR="00421BA7" w:rsidRPr="00471149" w:rsidRDefault="00421BA7" w:rsidP="00471149">
      <w:pPr>
        <w:pStyle w:val="a3"/>
        <w:ind w:firstLine="708"/>
      </w:pPr>
      <w:r w:rsidRPr="00471149">
        <w:t xml:space="preserve">Этот удивительный человек известен всему миру как выдающаяся личность, один из величайших хореографов столетия. </w:t>
      </w:r>
      <w:r w:rsidRPr="00471149">
        <w:rPr>
          <w:bCs/>
        </w:rPr>
        <w:t>Игорь Александрович Моисеев</w:t>
      </w:r>
      <w:r w:rsidRPr="00471149">
        <w:t xml:space="preserve"> прожил очень долгую и плодотворную жизнь – более 100 лет, наполненных творчеством, искусством и созиданием. Бесконечно уважаемый человек, чья жизнь достойна искренн</w:t>
      </w:r>
      <w:r w:rsidR="00E37559" w:rsidRPr="00471149">
        <w:t>его восхищения. И сегодня, в 106</w:t>
      </w:r>
      <w:r w:rsidRPr="00471149">
        <w:t xml:space="preserve">-й его день рождения невозможно не вспомнить о его заслугах и творчестве. </w:t>
      </w:r>
    </w:p>
    <w:p w:rsidR="00E37559" w:rsidRPr="00471149" w:rsidRDefault="00E37559" w:rsidP="00471149">
      <w:pPr>
        <w:pStyle w:val="a3"/>
      </w:pPr>
      <w:r w:rsidRPr="00471149">
        <w:t>3-й слайд:</w:t>
      </w:r>
    </w:p>
    <w:p w:rsidR="00421BA7" w:rsidRPr="00471149" w:rsidRDefault="00421BA7" w:rsidP="00471149">
      <w:pPr>
        <w:pStyle w:val="a3"/>
        <w:ind w:firstLine="708"/>
      </w:pPr>
      <w:r w:rsidRPr="00471149">
        <w:t xml:space="preserve">Игорь Александрович родился в Киеве в далеком 1906 году в дворянской семье. Через несколько лет семья переезжает в Москву, где Игорь в возрасте 14 лет попадает в хореографическую студию </w:t>
      </w:r>
      <w:proofErr w:type="spellStart"/>
      <w:r w:rsidRPr="00471149">
        <w:t>Масоловой</w:t>
      </w:r>
      <w:proofErr w:type="spellEnd"/>
      <w:r w:rsidRPr="00471149">
        <w:t xml:space="preserve">. Его талант был замечен Верой </w:t>
      </w:r>
      <w:proofErr w:type="spellStart"/>
      <w:r w:rsidRPr="00471149">
        <w:t>Масоловой</w:t>
      </w:r>
      <w:proofErr w:type="spellEnd"/>
      <w:r w:rsidRPr="00471149">
        <w:t>, и та отправила его в студию Большого театра, в класс известного преподавателя, главного балетмейстера театра, Александра Горского.</w:t>
      </w:r>
    </w:p>
    <w:p w:rsidR="00E37559" w:rsidRPr="00471149" w:rsidRDefault="00E37559" w:rsidP="00471149">
      <w:pPr>
        <w:pStyle w:val="a3"/>
      </w:pPr>
      <w:r w:rsidRPr="00471149">
        <w:t>4- й слайд:</w:t>
      </w:r>
    </w:p>
    <w:p w:rsidR="00421BA7" w:rsidRPr="00471149" w:rsidRDefault="00421BA7" w:rsidP="00471149">
      <w:pPr>
        <w:pStyle w:val="a3"/>
        <w:ind w:firstLine="708"/>
      </w:pPr>
      <w:r w:rsidRPr="00471149">
        <w:t xml:space="preserve">В 18 лет </w:t>
      </w:r>
      <w:r w:rsidRPr="00471149">
        <w:rPr>
          <w:bCs/>
        </w:rPr>
        <w:t>Игорь Моисеев</w:t>
      </w:r>
      <w:r w:rsidRPr="00471149">
        <w:t xml:space="preserve"> был принят в труппу Большого театра. Спустя непродолжительный промежуток времени он становится не только солистом, но и балетмейстером. Уровень подготовки молодого танцора и его талант были настолько высоки, что ему доверяют постановку балетных партий. В частности, это танцевальные сюиты к операм «Демон», «Любовь к трем апельсинам», «</w:t>
      </w:r>
      <w:r w:rsidRPr="00471149">
        <w:rPr>
          <w:bCs/>
        </w:rPr>
        <w:t>Кармен</w:t>
      </w:r>
      <w:r w:rsidRPr="00471149">
        <w:t>», «</w:t>
      </w:r>
      <w:proofErr w:type="spellStart"/>
      <w:r w:rsidRPr="00471149">
        <w:rPr>
          <w:bCs/>
        </w:rPr>
        <w:t>Турандот</w:t>
      </w:r>
      <w:proofErr w:type="spellEnd"/>
      <w:r w:rsidRPr="00471149">
        <w:t>», а также балеты «Три толстяка», «</w:t>
      </w:r>
      <w:proofErr w:type="spellStart"/>
      <w:r w:rsidRPr="00471149">
        <w:t>Саламбо</w:t>
      </w:r>
      <w:proofErr w:type="spellEnd"/>
      <w:r w:rsidRPr="00471149">
        <w:t xml:space="preserve">», «Спартак». </w:t>
      </w:r>
    </w:p>
    <w:p w:rsidR="00E37559" w:rsidRPr="00471149" w:rsidRDefault="00E37559" w:rsidP="00471149">
      <w:pPr>
        <w:pStyle w:val="a3"/>
      </w:pPr>
      <w:r w:rsidRPr="00471149">
        <w:t>5-й слайд:</w:t>
      </w:r>
    </w:p>
    <w:p w:rsidR="00421BA7" w:rsidRPr="00471149" w:rsidRDefault="00421BA7" w:rsidP="00471149">
      <w:pPr>
        <w:pStyle w:val="a3"/>
        <w:ind w:firstLine="708"/>
      </w:pPr>
      <w:r w:rsidRPr="00471149">
        <w:t xml:space="preserve">В 1937 году начинается 70-летняя история работы с Государственным академическим ансамблем народного танца. </w:t>
      </w:r>
      <w:r w:rsidRPr="00471149">
        <w:rPr>
          <w:b/>
          <w:bCs/>
        </w:rPr>
        <w:t>Игорь Моисеев</w:t>
      </w:r>
      <w:r w:rsidRPr="00471149">
        <w:t xml:space="preserve"> был его создателем и бессменным художественным руководителем вплоть до самой своей кончины в 2007 году. Ансамбль с огромным успехом многократно</w:t>
      </w:r>
    </w:p>
    <w:p w:rsidR="00421BA7" w:rsidRPr="00471149" w:rsidRDefault="00421BA7" w:rsidP="00471149">
      <w:pPr>
        <w:pStyle w:val="a3"/>
        <w:ind w:firstLine="708"/>
      </w:pPr>
      <w:r w:rsidRPr="00471149">
        <w:t xml:space="preserve">Игорь Александрович участвовал в подготовке советских физкультурных парадов, спортивных и танцевальных праздников, концертов. Его постановки нравились самому Сталину, чьим уважением он пользовался. Знакомство Сталина с Моисеевым произошло на одном из приемов. Глава страны спросил великого хореографа: «Как дела?» Моисеев немедленно пожаловался на отсутствие у ансамбля собственного помещения для </w:t>
      </w:r>
      <w:r w:rsidRPr="00471149">
        <w:lastRenderedPageBreak/>
        <w:t>репетиций. Буквально на следующий день Моисееву предоставили выбрать любое здание города, и он остановился на полуразрушенном строении, в котором располагался театр имени Мейерхольда (сейчас там Концертный зал имени Чайковского). Здание было восстановлено за три месяца, и труппа переехала туда.</w:t>
      </w:r>
    </w:p>
    <w:p w:rsidR="00E37559" w:rsidRPr="00471149" w:rsidRDefault="00E37559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6-й слайд:</w:t>
      </w:r>
    </w:p>
    <w:p w:rsidR="00421BA7" w:rsidRPr="00471149" w:rsidRDefault="00421BA7" w:rsidP="0047114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репертуар Государственного академического ансамбля народного танца имени Игоря Моисеева включает несколько сотен танцев народов всего мира. Моисеев, по сути, создал новый жанр: театр народного танца, который остаётся востребованным, по сей день. Следует отметить мини-спектакли «Половецкие пляски» на музыку Бородина (1971), «В гостях и дома» (1983), «Мир и дружба» (1953), «Ночь на Лысой горе» на музыку Мусоргского (1983), «На катке» на музыку Штрауса (1980), греческая сюита на музыку </w:t>
      </w:r>
      <w:proofErr w:type="spellStart"/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Теодоракиса</w:t>
      </w:r>
      <w:proofErr w:type="spellEnd"/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(1991), «Таверна» (1986).</w:t>
      </w:r>
    </w:p>
    <w:p w:rsidR="00244D1E" w:rsidRPr="00471149" w:rsidRDefault="00244D1E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Моисеевские</w:t>
      </w:r>
      <w:proofErr w:type="spellEnd"/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-это</w:t>
      </w:r>
    </w:p>
    <w:p w:rsidR="00244D1E" w:rsidRPr="00471149" w:rsidRDefault="00244D1E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7-й слайд:</w:t>
      </w:r>
    </w:p>
    <w:p w:rsidR="00244D1E" w:rsidRPr="00471149" w:rsidRDefault="00244D1E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</w:t>
      </w:r>
    </w:p>
    <w:p w:rsidR="00244D1E" w:rsidRPr="00471149" w:rsidRDefault="00244D1E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8-й слайд:</w:t>
      </w:r>
    </w:p>
    <w:p w:rsidR="00244D1E" w:rsidRPr="00471149" w:rsidRDefault="00244D1E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</w:t>
      </w:r>
    </w:p>
    <w:p w:rsidR="00244D1E" w:rsidRPr="00471149" w:rsidRDefault="00244D1E" w:rsidP="00471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49">
        <w:rPr>
          <w:rFonts w:ascii="Times New Roman" w:eastAsia="Times New Roman" w:hAnsi="Times New Roman" w:cs="Times New Roman"/>
          <w:sz w:val="24"/>
          <w:szCs w:val="24"/>
          <w:lang w:eastAsia="ru-RU"/>
        </w:rPr>
        <w:t>9-й слайд:</w:t>
      </w:r>
    </w:p>
    <w:p w:rsidR="00244D1E" w:rsidRPr="00471149" w:rsidRDefault="00244D1E" w:rsidP="00471149">
      <w:pPr>
        <w:pStyle w:val="a3"/>
      </w:pPr>
      <w:r w:rsidRPr="00471149">
        <w:t>Манера</w:t>
      </w:r>
    </w:p>
    <w:p w:rsidR="00244D1E" w:rsidRPr="00471149" w:rsidRDefault="00244D1E" w:rsidP="00471149">
      <w:pPr>
        <w:pStyle w:val="a3"/>
      </w:pPr>
      <w:r w:rsidRPr="00471149">
        <w:t>10-й слайд:</w:t>
      </w:r>
    </w:p>
    <w:p w:rsidR="00244D1E" w:rsidRPr="00471149" w:rsidRDefault="00421BA7" w:rsidP="00471149">
      <w:pPr>
        <w:pStyle w:val="a3"/>
      </w:pPr>
      <w:r w:rsidRPr="00471149">
        <w:t>Перечислять награды выдающегося хореографа можно очень долго. Среди прочих, Игорь Моисеев награжден несколькими орденами «За заслуги перед Отечеством» всех трех степеней в разные годы, удостоен звания Заслуженного артиста РСФСР (1942), Героя Социалистического труда (1976), в 1967 присуждена Ленинская премия. И.А. Моисеев дважды лауреат американской премии «Оскар» в области танца — в 1961 и 1974 годах о многих-многих других премий и почетных званий.</w:t>
      </w:r>
      <w:r w:rsidR="00244D1E" w:rsidRPr="00471149">
        <w:t xml:space="preserve"> </w:t>
      </w:r>
    </w:p>
    <w:p w:rsidR="00244D1E" w:rsidRPr="00471149" w:rsidRDefault="00244D1E" w:rsidP="00471149">
      <w:pPr>
        <w:pStyle w:val="a3"/>
      </w:pPr>
      <w:r w:rsidRPr="00471149">
        <w:t>11</w:t>
      </w:r>
      <w:r w:rsidRPr="00471149">
        <w:t>-й слайд:</w:t>
      </w:r>
    </w:p>
    <w:p w:rsidR="00244D1E" w:rsidRPr="00471149" w:rsidRDefault="00244D1E" w:rsidP="00471149">
      <w:pPr>
        <w:pStyle w:val="a3"/>
        <w:ind w:firstLine="708"/>
      </w:pPr>
      <w:r w:rsidRPr="00471149">
        <w:t xml:space="preserve">В 1941 году в Ансамбль пришла </w:t>
      </w:r>
      <w:r w:rsidRPr="00471149">
        <w:rPr>
          <w:rStyle w:val="a4"/>
          <w:b w:val="0"/>
        </w:rPr>
        <w:t xml:space="preserve">Ирина </w:t>
      </w:r>
      <w:proofErr w:type="spellStart"/>
      <w:r w:rsidRPr="00471149">
        <w:rPr>
          <w:rStyle w:val="a4"/>
          <w:b w:val="0"/>
        </w:rPr>
        <w:t>Чагодаева</w:t>
      </w:r>
      <w:proofErr w:type="spellEnd"/>
      <w:r w:rsidRPr="00471149">
        <w:t xml:space="preserve">, которая впоследствии стала женой Игоря </w:t>
      </w:r>
      <w:proofErr w:type="gramStart"/>
      <w:r w:rsidRPr="00471149">
        <w:t>Александровича.</w:t>
      </w:r>
      <w:r w:rsidRPr="00471149">
        <w:br/>
        <w:t>«</w:t>
      </w:r>
      <w:proofErr w:type="gramEnd"/>
      <w:r w:rsidRPr="00471149">
        <w:t>Ирина — мой ангел-хранитель, она помогает мне во всем,» — признается Моисеев.</w:t>
      </w:r>
      <w:r w:rsidRPr="00471149">
        <w:br/>
        <w:t>На вопрос, откуда у Игоря Александровича такая бодрость в почтенном возрасте, его жена отвечает так: «Во-первых, он любит много ходить, вообще спортивный человек. Никогда не пил и артистам не разрешал, это у нас страшный грех — выпивать на работе. Не курил. Но главное, Игорь Александрович живет в душевной гармонии, в согласии с собой, без темных страстей. Работа для Моисеева — смысл жизни и удовольствие, а не просто способ заработать. У Моисеева всегда было много интересов. Он много лет собирал марки, увлекался шахматами, читал книги по антропософии, играл в бильярд. Разговоров с подведением итогов Моисеев никогда не ведет. Просто живет и работает. Сила духа у него необыкновенная. Я думаю, что он всегда жил и на Земле, и как бы над ней».</w:t>
      </w:r>
    </w:p>
    <w:p w:rsidR="00421BA7" w:rsidRPr="00471149" w:rsidRDefault="00421BA7" w:rsidP="00471149">
      <w:pPr>
        <w:pStyle w:val="a3"/>
        <w:ind w:firstLine="708"/>
      </w:pPr>
    </w:p>
    <w:p w:rsidR="00244D1E" w:rsidRPr="00471149" w:rsidRDefault="00244D1E" w:rsidP="00471149">
      <w:pPr>
        <w:pStyle w:val="a3"/>
      </w:pPr>
      <w:r w:rsidRPr="00471149">
        <w:t>12-й слайд:</w:t>
      </w:r>
    </w:p>
    <w:p w:rsidR="00244D1E" w:rsidRPr="00471149" w:rsidRDefault="006023F6" w:rsidP="00471149">
      <w:pPr>
        <w:pStyle w:val="a3"/>
      </w:pPr>
      <w:r w:rsidRPr="00471149">
        <w:t>На своем 100-летии юбиляр руководил постановкой праздничного концерта. Умер Игорь Александрович Моисеев на 102-м году жизни, 2 ноября 2007 года. Он всегда останется в наших сердцах вечно молодым танцором, художником народного танца!</w:t>
      </w:r>
    </w:p>
    <w:p w:rsidR="00244D1E" w:rsidRPr="00471149" w:rsidRDefault="00244D1E" w:rsidP="00471149">
      <w:pPr>
        <w:pStyle w:val="a3"/>
      </w:pPr>
      <w:r w:rsidRPr="00471149">
        <w:t>13-й слайд:</w:t>
      </w:r>
    </w:p>
    <w:p w:rsidR="00A60001" w:rsidRPr="00471149" w:rsidRDefault="00A60001" w:rsidP="00471149">
      <w:pPr>
        <w:pStyle w:val="a3"/>
      </w:pPr>
      <w:r w:rsidRPr="00471149">
        <w:t>Как попасть в Ансамбль Моисеева?</w:t>
      </w:r>
    </w:p>
    <w:p w:rsidR="00A60001" w:rsidRPr="00471149" w:rsidRDefault="00A60001" w:rsidP="00471149">
      <w:pPr>
        <w:pStyle w:val="a3"/>
        <w:ind w:firstLine="708"/>
      </w:pPr>
      <w:r w:rsidRPr="00471149">
        <w:t xml:space="preserve">Для начала надо поступить в училище Игоря </w:t>
      </w:r>
      <w:r w:rsidR="006023F6" w:rsidRPr="00471149">
        <w:t>Моисеева. Поступить туда трудно</w:t>
      </w:r>
      <w:r w:rsidRPr="00471149">
        <w:t xml:space="preserve">, </w:t>
      </w:r>
      <w:bookmarkStart w:id="0" w:name="_GoBack"/>
      <w:bookmarkEnd w:id="0"/>
      <w:r w:rsidRPr="00471149">
        <w:t>конкурс очень большой.</w:t>
      </w:r>
      <w:r w:rsidR="006023F6" w:rsidRPr="00471149">
        <w:t xml:space="preserve"> </w:t>
      </w:r>
      <w:r w:rsidRPr="00471149">
        <w:t xml:space="preserve">При поступлении в училище Моисеева не измеряют длину шеи и ног, как это делают при приеме в балетное хореографическое училище. Но, помимо физических данных, </w:t>
      </w:r>
      <w:r w:rsidR="006023F6" w:rsidRPr="00471149">
        <w:t xml:space="preserve">для, </w:t>
      </w:r>
      <w:r w:rsidRPr="00471149">
        <w:t>поступающих важна</w:t>
      </w:r>
      <w:r w:rsidR="006023F6" w:rsidRPr="00471149">
        <w:t>:</w:t>
      </w:r>
      <w:r w:rsidRPr="00471149">
        <w:t xml:space="preserve"> эмоциональность, выразительность, ритмичность. В училище Моисеева принимают детей 13-14 лет, учатся – 5 лет, по окончании получают аттестат зрелости. Восьмилетнюю программу хореографического </w:t>
      </w:r>
      <w:r w:rsidR="006023F6" w:rsidRPr="00471149">
        <w:t>училища дети проходят за 5 лет. О</w:t>
      </w:r>
      <w:r w:rsidRPr="00471149">
        <w:t>дин раз в пять лет набирается класс: 25 мальчиков и 25 девочек</w:t>
      </w:r>
      <w:r w:rsidR="006023F6" w:rsidRPr="00471149">
        <w:t>. Преподают педагоги, кто прошел сам «</w:t>
      </w:r>
      <w:proofErr w:type="spellStart"/>
      <w:r w:rsidR="006023F6" w:rsidRPr="00471149">
        <w:t>моисеевскую</w:t>
      </w:r>
      <w:proofErr w:type="spellEnd"/>
      <w:r w:rsidR="006023F6" w:rsidRPr="00471149">
        <w:t xml:space="preserve">» школу. Директор училища – народная артистка России – </w:t>
      </w:r>
      <w:proofErr w:type="spellStart"/>
      <w:r w:rsidR="006023F6" w:rsidRPr="00471149">
        <w:t>Гюзель</w:t>
      </w:r>
      <w:proofErr w:type="spellEnd"/>
      <w:r w:rsidR="006023F6" w:rsidRPr="00471149">
        <w:t xml:space="preserve"> </w:t>
      </w:r>
      <w:proofErr w:type="spellStart"/>
      <w:r w:rsidR="006023F6" w:rsidRPr="00471149">
        <w:t>Апанаева</w:t>
      </w:r>
      <w:proofErr w:type="spellEnd"/>
      <w:r w:rsidR="006023F6" w:rsidRPr="00471149">
        <w:t>.</w:t>
      </w:r>
    </w:p>
    <w:p w:rsidR="00421BA7" w:rsidRDefault="00421BA7" w:rsidP="006023F6">
      <w:pPr>
        <w:pStyle w:val="a3"/>
      </w:pPr>
      <w:r>
        <w:br/>
      </w:r>
    </w:p>
    <w:p w:rsidR="00FE6995" w:rsidRDefault="00471149"/>
    <w:sectPr w:rsidR="00FE6995" w:rsidSect="00E704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3BC1"/>
    <w:multiLevelType w:val="hybridMultilevel"/>
    <w:tmpl w:val="E6C0E3C0"/>
    <w:lvl w:ilvl="0" w:tplc="E9109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BA7"/>
    <w:rsid w:val="000F616D"/>
    <w:rsid w:val="001F6C6D"/>
    <w:rsid w:val="00244D1E"/>
    <w:rsid w:val="00421BA7"/>
    <w:rsid w:val="00471149"/>
    <w:rsid w:val="0054003C"/>
    <w:rsid w:val="006023F6"/>
    <w:rsid w:val="009A4CE1"/>
    <w:rsid w:val="00A60001"/>
    <w:rsid w:val="00CD0170"/>
    <w:rsid w:val="00E37559"/>
    <w:rsid w:val="00E70428"/>
    <w:rsid w:val="00EA6676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5A7F8-43B9-40E8-9200-DED4EA7C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3232">
                      <w:marLeft w:val="0"/>
                      <w:marRight w:val="0"/>
                      <w:marTop w:val="1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374">
                      <w:marLeft w:val="0"/>
                      <w:marRight w:val="0"/>
                      <w:marTop w:val="1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dcterms:created xsi:type="dcterms:W3CDTF">2013-07-08T09:00:00Z</dcterms:created>
  <dcterms:modified xsi:type="dcterms:W3CDTF">2014-12-14T21:54:00Z</dcterms:modified>
</cp:coreProperties>
</file>