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DF" w:rsidRDefault="004601DF" w:rsidP="004601D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209"/>
        <w:ind w:left="40" w:right="200"/>
      </w:pPr>
      <w:r>
        <w:rPr>
          <w:color w:val="000000"/>
        </w:rPr>
        <w:t>Разгадай кроссворд и в выделенной строке прочтешь слово, обозначающее понятие русского языка</w:t>
      </w:r>
    </w:p>
    <w:p w:rsidR="004601DF" w:rsidRDefault="004601DF" w:rsidP="004601DF">
      <w:pPr>
        <w:pStyle w:val="21"/>
        <w:shd w:val="clear" w:color="auto" w:fill="auto"/>
        <w:tabs>
          <w:tab w:val="left" w:pos="1878"/>
          <w:tab w:val="left" w:pos="3573"/>
        </w:tabs>
        <w:spacing w:before="0" w:after="198" w:line="210" w:lineRule="exact"/>
        <w:ind w:left="40"/>
      </w:pPr>
      <w:r>
        <w:rPr>
          <w:color w:val="000000"/>
        </w:rPr>
        <w:t>1</w:t>
      </w:r>
      <w:r>
        <w:rPr>
          <w:color w:val="000000"/>
        </w:rPr>
        <w:tab/>
        <w:t>5 7</w:t>
      </w:r>
      <w:r>
        <w:rPr>
          <w:color w:val="000000"/>
        </w:rPr>
        <w:tab/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432"/>
        <w:gridCol w:w="422"/>
        <w:gridCol w:w="422"/>
        <w:gridCol w:w="418"/>
        <w:gridCol w:w="422"/>
        <w:gridCol w:w="422"/>
        <w:gridCol w:w="422"/>
        <w:gridCol w:w="437"/>
      </w:tblGrid>
      <w:tr w:rsidR="004601DF" w:rsidTr="001B376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1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"/>
              </w:rPr>
              <w:t>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1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</w:tr>
      <w:tr w:rsidR="004601DF" w:rsidTr="001B376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1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</w:tr>
      <w:tr w:rsidR="004601DF" w:rsidTr="001B376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</w:tr>
      <w:tr w:rsidR="004601DF" w:rsidTr="001B376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Pr="00FC4A10" w:rsidRDefault="004601DF" w:rsidP="001B3767">
            <w:pPr>
              <w:framePr w:w="3830" w:wrap="notBeside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Pr="00FC4A10" w:rsidRDefault="004601DF" w:rsidP="001B3767">
            <w:pPr>
              <w:framePr w:w="3830" w:wrap="notBeside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Pr="00FC4A10" w:rsidRDefault="004601DF" w:rsidP="001B3767">
            <w:pPr>
              <w:framePr w:w="3830" w:wrap="notBeside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Pr="00FC4A10" w:rsidRDefault="004601DF" w:rsidP="001B3767">
            <w:pPr>
              <w:framePr w:w="3830" w:wrap="notBeside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Pr="00FC4A10" w:rsidRDefault="004601DF" w:rsidP="001B3767">
            <w:pPr>
              <w:framePr w:w="3830" w:wrap="notBeside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Pr="00FC4A10" w:rsidRDefault="004601DF" w:rsidP="001B3767">
            <w:pPr>
              <w:framePr w:w="3830" w:wrap="notBeside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Pr="00FC4A10" w:rsidRDefault="004601DF" w:rsidP="001B3767">
            <w:pPr>
              <w:framePr w:w="3830" w:wrap="notBeside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Pr="00FC4A10" w:rsidRDefault="004601DF" w:rsidP="001B3767">
            <w:pPr>
              <w:framePr w:w="3830" w:wrap="notBeside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1DF" w:rsidRPr="00FC4A10" w:rsidRDefault="004601DF" w:rsidP="001B3767">
            <w:pPr>
              <w:framePr w:w="3830" w:wrap="notBeside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4601DF" w:rsidTr="001B376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</w:tr>
      <w:tr w:rsidR="004601DF" w:rsidTr="001B376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</w:tr>
      <w:tr w:rsidR="004601DF" w:rsidTr="001B376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  <w:tr w:rsidR="004601DF" w:rsidTr="001B376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---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framePr w:w="38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1DF" w:rsidRDefault="004601DF" w:rsidP="001B3767">
            <w:pPr>
              <w:pStyle w:val="21"/>
              <w:framePr w:w="3830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</w:tbl>
    <w:p w:rsidR="004601DF" w:rsidRDefault="004601DF" w:rsidP="004601DF">
      <w:pPr>
        <w:rPr>
          <w:sz w:val="2"/>
          <w:szCs w:val="2"/>
        </w:rPr>
      </w:pPr>
    </w:p>
    <w:p w:rsidR="004601DF" w:rsidRDefault="004601DF" w:rsidP="004601DF">
      <w:pPr>
        <w:pStyle w:val="21"/>
        <w:numPr>
          <w:ilvl w:val="0"/>
          <w:numId w:val="2"/>
        </w:numPr>
        <w:shd w:val="clear" w:color="auto" w:fill="auto"/>
        <w:tabs>
          <w:tab w:val="left" w:pos="899"/>
        </w:tabs>
        <w:spacing w:before="231" w:after="0" w:line="509" w:lineRule="exact"/>
        <w:ind w:left="40"/>
      </w:pPr>
      <w:r>
        <w:rPr>
          <w:color w:val="000000"/>
        </w:rPr>
        <w:t>Время</w:t>
      </w:r>
      <w:r>
        <w:rPr>
          <w:color w:val="000000"/>
        </w:rPr>
        <w:tab/>
        <w:t xml:space="preserve">суток перед восходом солнца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имя сущ., м.р.., 2 </w:t>
      </w:r>
      <w:proofErr w:type="spellStart"/>
      <w:r>
        <w:rPr>
          <w:color w:val="000000"/>
        </w:rPr>
        <w:t>скл</w:t>
      </w:r>
      <w:proofErr w:type="spellEnd"/>
      <w:r>
        <w:rPr>
          <w:color w:val="000000"/>
        </w:rPr>
        <w:t>.)</w:t>
      </w:r>
    </w:p>
    <w:p w:rsidR="004601DF" w:rsidRDefault="004601DF" w:rsidP="004601DF">
      <w:pPr>
        <w:pStyle w:val="21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 w:line="509" w:lineRule="exact"/>
        <w:ind w:left="40"/>
      </w:pPr>
      <w:r>
        <w:rPr>
          <w:color w:val="000000"/>
        </w:rPr>
        <w:t xml:space="preserve">Антоним к предыдущему слову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имя сущ., м.р., 2 </w:t>
      </w:r>
      <w:proofErr w:type="spellStart"/>
      <w:r>
        <w:rPr>
          <w:color w:val="000000"/>
        </w:rPr>
        <w:t>скл</w:t>
      </w:r>
      <w:proofErr w:type="spellEnd"/>
      <w:r>
        <w:rPr>
          <w:color w:val="000000"/>
        </w:rPr>
        <w:t>.)</w:t>
      </w:r>
    </w:p>
    <w:p w:rsidR="004601DF" w:rsidRDefault="004601DF" w:rsidP="004601DF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before="0" w:after="0" w:line="509" w:lineRule="exact"/>
        <w:ind w:left="40"/>
      </w:pPr>
      <w:r>
        <w:rPr>
          <w:color w:val="000000"/>
        </w:rPr>
        <w:t xml:space="preserve">Небесное светило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имя сущ., ср.р., 2 </w:t>
      </w:r>
      <w:proofErr w:type="spellStart"/>
      <w:r>
        <w:rPr>
          <w:color w:val="000000"/>
        </w:rPr>
        <w:t>скл</w:t>
      </w:r>
      <w:proofErr w:type="spellEnd"/>
      <w:r>
        <w:rPr>
          <w:color w:val="000000"/>
        </w:rPr>
        <w:t>)</w:t>
      </w:r>
    </w:p>
    <w:p w:rsidR="004601DF" w:rsidRDefault="004601DF" w:rsidP="004601DF">
      <w:pPr>
        <w:pStyle w:val="21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509" w:lineRule="exact"/>
        <w:ind w:left="40"/>
      </w:pPr>
      <w:r>
        <w:rPr>
          <w:color w:val="000000"/>
        </w:rPr>
        <w:t xml:space="preserve">Ненастье с дождем, громом и молниями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имя сущ., ж.р., 1 </w:t>
      </w:r>
      <w:proofErr w:type="spellStart"/>
      <w:r>
        <w:rPr>
          <w:color w:val="000000"/>
        </w:rPr>
        <w:t>скл</w:t>
      </w:r>
      <w:proofErr w:type="spellEnd"/>
      <w:r>
        <w:rPr>
          <w:color w:val="000000"/>
        </w:rPr>
        <w:t>)</w:t>
      </w:r>
    </w:p>
    <w:p w:rsidR="004601DF" w:rsidRDefault="004601DF" w:rsidP="004601DF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before="0" w:after="0" w:line="509" w:lineRule="exact"/>
        <w:ind w:left="40"/>
      </w:pPr>
      <w:r>
        <w:rPr>
          <w:color w:val="000000"/>
        </w:rPr>
        <w:t xml:space="preserve">Время года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имя сущ., ж.р., 3 </w:t>
      </w:r>
      <w:proofErr w:type="spellStart"/>
      <w:r>
        <w:rPr>
          <w:color w:val="000000"/>
        </w:rPr>
        <w:t>скл</w:t>
      </w:r>
      <w:proofErr w:type="spellEnd"/>
      <w:r>
        <w:rPr>
          <w:color w:val="000000"/>
        </w:rPr>
        <w:t>)</w:t>
      </w:r>
    </w:p>
    <w:p w:rsidR="004601DF" w:rsidRDefault="004601DF" w:rsidP="004601DF">
      <w:pPr>
        <w:pStyle w:val="21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0" w:line="509" w:lineRule="exact"/>
        <w:ind w:left="40"/>
      </w:pPr>
      <w:r>
        <w:rPr>
          <w:color w:val="000000"/>
        </w:rPr>
        <w:t xml:space="preserve">Видимое над Землёй пространство ( имя </w:t>
      </w:r>
      <w:proofErr w:type="spellStart"/>
      <w:proofErr w:type="gramStart"/>
      <w:r>
        <w:rPr>
          <w:color w:val="000000"/>
        </w:rPr>
        <w:t>сущ</w:t>
      </w:r>
      <w:proofErr w:type="spellEnd"/>
      <w:proofErr w:type="gramEnd"/>
      <w:r>
        <w:rPr>
          <w:color w:val="000000"/>
        </w:rPr>
        <w:t xml:space="preserve">, ср.р., 2 </w:t>
      </w:r>
      <w:proofErr w:type="spellStart"/>
      <w:r>
        <w:rPr>
          <w:color w:val="000000"/>
        </w:rPr>
        <w:t>скл</w:t>
      </w:r>
      <w:proofErr w:type="spellEnd"/>
      <w:r>
        <w:rPr>
          <w:color w:val="000000"/>
        </w:rPr>
        <w:t>)</w:t>
      </w:r>
    </w:p>
    <w:p w:rsidR="004601DF" w:rsidRDefault="004601DF" w:rsidP="004601DF">
      <w:pPr>
        <w:pStyle w:val="21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509" w:lineRule="exact"/>
        <w:ind w:left="40"/>
      </w:pPr>
      <w:proofErr w:type="gramStart"/>
      <w:r>
        <w:rPr>
          <w:color w:val="000000"/>
        </w:rPr>
        <w:t xml:space="preserve">Водяной вал, который образуется колебанием водной поверхности имя сущ., ж.р., 1 </w:t>
      </w:r>
      <w:proofErr w:type="spellStart"/>
      <w:r>
        <w:rPr>
          <w:color w:val="000000"/>
        </w:rPr>
        <w:t>скл</w:t>
      </w:r>
      <w:proofErr w:type="spellEnd"/>
      <w:r>
        <w:rPr>
          <w:color w:val="000000"/>
        </w:rPr>
        <w:t>.)</w:t>
      </w:r>
      <w:proofErr w:type="gramEnd"/>
    </w:p>
    <w:p w:rsidR="004601DF" w:rsidRDefault="004601DF" w:rsidP="004601DF">
      <w:pPr>
        <w:pStyle w:val="21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 w:line="509" w:lineRule="exact"/>
        <w:ind w:left="40"/>
      </w:pPr>
      <w:r>
        <w:rPr>
          <w:color w:val="000000"/>
        </w:rPr>
        <w:t xml:space="preserve">Сильный дождь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имя сущ., м.р., 2 </w:t>
      </w:r>
      <w:proofErr w:type="spellStart"/>
      <w:r>
        <w:rPr>
          <w:color w:val="000000"/>
        </w:rPr>
        <w:t>скл</w:t>
      </w:r>
      <w:proofErr w:type="spellEnd"/>
      <w:r>
        <w:rPr>
          <w:color w:val="000000"/>
        </w:rPr>
        <w:t>)</w:t>
      </w:r>
    </w:p>
    <w:p w:rsidR="004601DF" w:rsidRDefault="004601DF" w:rsidP="004601DF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before="0" w:after="0" w:line="509" w:lineRule="exact"/>
        <w:ind w:left="40"/>
      </w:pPr>
      <w:r>
        <w:rPr>
          <w:color w:val="000000"/>
        </w:rPr>
        <w:t xml:space="preserve">Падение с крыш, с деревьев тающего снега каплями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имя сущ., ж.р.. 3 </w:t>
      </w:r>
      <w:proofErr w:type="spellStart"/>
      <w:r>
        <w:rPr>
          <w:color w:val="000000"/>
        </w:rPr>
        <w:t>скл</w:t>
      </w:r>
      <w:proofErr w:type="spellEnd"/>
      <w:r>
        <w:rPr>
          <w:color w:val="000000"/>
        </w:rPr>
        <w:t>.)</w:t>
      </w:r>
    </w:p>
    <w:p w:rsidR="004601DF" w:rsidRDefault="004601DF" w:rsidP="004601DF">
      <w:pPr>
        <w:pStyle w:val="20"/>
        <w:numPr>
          <w:ilvl w:val="0"/>
          <w:numId w:val="1"/>
        </w:numPr>
        <w:pBdr>
          <w:bottom w:val="single" w:sz="12" w:space="1" w:color="auto"/>
        </w:pBdr>
        <w:shd w:val="clear" w:color="auto" w:fill="auto"/>
        <w:tabs>
          <w:tab w:val="left" w:pos="266"/>
        </w:tabs>
        <w:spacing w:after="0" w:line="307" w:lineRule="exact"/>
        <w:ind w:left="40" w:right="200"/>
      </w:pPr>
      <w:r>
        <w:rPr>
          <w:color w:val="000000"/>
        </w:rPr>
        <w:t xml:space="preserve">Составь небольшой рассказ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3-4 предложения), используя как можно больше слов кроссворда)</w:t>
      </w:r>
    </w:p>
    <w:p w:rsidR="004601DF" w:rsidRDefault="004601DF" w:rsidP="004601DF">
      <w:pPr>
        <w:pStyle w:val="20"/>
        <w:shd w:val="clear" w:color="auto" w:fill="auto"/>
        <w:tabs>
          <w:tab w:val="left" w:pos="266"/>
        </w:tabs>
        <w:spacing w:after="0" w:line="307" w:lineRule="exact"/>
        <w:ind w:left="40" w:right="200"/>
      </w:pPr>
    </w:p>
    <w:p w:rsidR="004601DF" w:rsidRDefault="004601DF" w:rsidP="004601DF">
      <w:pPr>
        <w:pStyle w:val="20"/>
        <w:shd w:val="clear" w:color="auto" w:fill="auto"/>
        <w:tabs>
          <w:tab w:val="left" w:pos="266"/>
        </w:tabs>
        <w:spacing w:after="0" w:line="307" w:lineRule="exact"/>
        <w:ind w:left="40" w:right="200"/>
      </w:pPr>
    </w:p>
    <w:p w:rsidR="004601DF" w:rsidRDefault="004601DF" w:rsidP="004601DF">
      <w:pPr>
        <w:pStyle w:val="20"/>
        <w:shd w:val="clear" w:color="auto" w:fill="auto"/>
        <w:tabs>
          <w:tab w:val="left" w:pos="266"/>
        </w:tabs>
        <w:spacing w:after="0" w:line="307" w:lineRule="exact"/>
        <w:ind w:left="40" w:right="200"/>
      </w:pPr>
      <w:r>
        <w:t>_______________________________________________________________________________________</w:t>
      </w:r>
    </w:p>
    <w:p w:rsidR="00F37DA6" w:rsidRDefault="004601DF" w:rsidP="004601D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57E3"/>
    <w:multiLevelType w:val="multilevel"/>
    <w:tmpl w:val="CECAAB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DB6CB2"/>
    <w:multiLevelType w:val="multilevel"/>
    <w:tmpl w:val="739480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1DF"/>
    <w:rsid w:val="004601DF"/>
    <w:rsid w:val="00F3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01DF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601D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4601DF"/>
    <w:rPr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basedOn w:val="a3"/>
    <w:rsid w:val="004601DF"/>
    <w:rPr>
      <w:color w:val="000000"/>
      <w:spacing w:val="0"/>
      <w:w w:val="100"/>
      <w:position w:val="0"/>
      <w:sz w:val="8"/>
      <w:szCs w:val="8"/>
    </w:rPr>
  </w:style>
  <w:style w:type="paragraph" w:customStyle="1" w:styleId="20">
    <w:name w:val="Основной текст (2)"/>
    <w:basedOn w:val="a"/>
    <w:link w:val="2"/>
    <w:rsid w:val="004601DF"/>
    <w:pPr>
      <w:widowControl w:val="0"/>
      <w:shd w:val="clear" w:color="auto" w:fill="FFFFFF"/>
      <w:spacing w:after="120" w:line="322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1">
    <w:name w:val="Основной текст2"/>
    <w:basedOn w:val="a"/>
    <w:link w:val="a3"/>
    <w:rsid w:val="004601DF"/>
    <w:pPr>
      <w:widowControl w:val="0"/>
      <w:shd w:val="clear" w:color="auto" w:fill="FFFFFF"/>
      <w:spacing w:before="120" w:after="240"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2012-10-04T19:36:00Z</dcterms:created>
  <dcterms:modified xsi:type="dcterms:W3CDTF">2012-10-04T19:36:00Z</dcterms:modified>
</cp:coreProperties>
</file>