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63" w:rsidRDefault="008E3D63" w:rsidP="008E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Дистанционный курс повышения квалификации </w:t>
      </w:r>
    </w:p>
    <w:p w:rsidR="008E3D63" w:rsidRDefault="008E3D63" w:rsidP="008E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научить решать задачи по физике (основная школа). Подготовка к ГИА».</w:t>
      </w:r>
    </w:p>
    <w:p w:rsidR="008E3D63" w:rsidRDefault="008E3D63" w:rsidP="008E3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63" w:rsidRDefault="008E3D63" w:rsidP="008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  <w:proofErr w:type="spellStart"/>
      <w:r w:rsidRPr="00A10C75">
        <w:rPr>
          <w:rFonts w:ascii="Times New Roman" w:hAnsi="Times New Roman" w:cs="Times New Roman"/>
          <w:sz w:val="24"/>
          <w:szCs w:val="24"/>
        </w:rPr>
        <w:t>Тлустенко</w:t>
      </w:r>
      <w:proofErr w:type="spellEnd"/>
      <w:r w:rsidRPr="00A10C75">
        <w:rPr>
          <w:rFonts w:ascii="Times New Roman" w:hAnsi="Times New Roman" w:cs="Times New Roman"/>
          <w:sz w:val="24"/>
          <w:szCs w:val="24"/>
        </w:rPr>
        <w:t xml:space="preserve"> О.В., учитель физики МОУ «Лицей №8» г.о</w:t>
      </w:r>
      <w:proofErr w:type="gramStart"/>
      <w:r w:rsidRPr="00A10C7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10C75"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</w:p>
    <w:p w:rsidR="008E3D63" w:rsidRDefault="008E3D63" w:rsidP="008E3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D63" w:rsidRDefault="008E3D63" w:rsidP="008E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8E3D63" w:rsidRDefault="008E3D63" w:rsidP="008E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r w:rsidRPr="008E3D63">
        <w:rPr>
          <w:rFonts w:ascii="Times New Roman" w:hAnsi="Times New Roman" w:cs="Times New Roman"/>
          <w:b/>
          <w:sz w:val="24"/>
          <w:szCs w:val="24"/>
        </w:rPr>
        <w:t>Выделите и проанализируйте две ключевые ситуации в одном из разде</w:t>
      </w:r>
      <w:r>
        <w:rPr>
          <w:rFonts w:ascii="Times New Roman" w:hAnsi="Times New Roman" w:cs="Times New Roman"/>
          <w:b/>
          <w:sz w:val="24"/>
          <w:szCs w:val="24"/>
        </w:rPr>
        <w:t>лов школьного курса 9-го класса:</w:t>
      </w:r>
    </w:p>
    <w:p w:rsidR="008E3D63" w:rsidRDefault="008E3D63" w:rsidP="008E3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E3D63">
        <w:rPr>
          <w:rFonts w:ascii="Times New Roman" w:hAnsi="Times New Roman" w:cs="Times New Roman"/>
          <w:b/>
          <w:sz w:val="24"/>
          <w:szCs w:val="24"/>
        </w:rPr>
        <w:t>Закон всемирного тяготения.</w:t>
      </w:r>
    </w:p>
    <w:p w:rsidR="008E3D63" w:rsidRDefault="008E3D63" w:rsidP="008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данной ключевой ситуации следует обратить внимание, что все тела во Вселенной взаимно притягивают друг друга. Взаимное притяжение между всеми телами называют всемирным тяготением.</w:t>
      </w:r>
    </w:p>
    <w:p w:rsidR="008E3D63" w:rsidRDefault="008E3D63" w:rsidP="008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силы, с которыми тела притягиваются друг к другу, можно благодаря закону всемирного тяготения, открытому Ньютоном:</w:t>
      </w:r>
    </w:p>
    <w:p w:rsidR="008E3D63" w:rsidRDefault="008E3D63" w:rsidP="008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любых тела притягиваются друг к другу с силой, прямо пропорциональной массе каждого из них и обратно пропорциональной квадрату расстояния между ними:</w:t>
      </w:r>
    </w:p>
    <w:p w:rsidR="008E3D63" w:rsidRDefault="008E3D63" w:rsidP="008E3D6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3D63" w:rsidRDefault="008E3D63" w:rsidP="008E3D6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Особое внимание следует уделить коэффициенту пропорциональности</w:t>
      </w:r>
      <w:r w:rsidR="00E051C5">
        <w:rPr>
          <w:rFonts w:ascii="Times New Roman" w:eastAsiaTheme="minorEastAsia" w:hAnsi="Times New Roman" w:cs="Times New Roman"/>
          <w:sz w:val="24"/>
          <w:szCs w:val="24"/>
        </w:rPr>
        <w:t xml:space="preserve">, входящему в состав формулы, являющейся математической записью закона всемирного тяготения. </w:t>
      </w:r>
      <w:r w:rsidR="00E051C5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E051C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="00E051C5">
        <w:rPr>
          <w:rFonts w:ascii="Times New Roman" w:eastAsiaTheme="minorEastAsia" w:hAnsi="Times New Roman" w:cs="Times New Roman"/>
          <w:sz w:val="24"/>
          <w:szCs w:val="24"/>
        </w:rPr>
        <w:t>гравитационная</w:t>
      </w:r>
      <w:proofErr w:type="gramEnd"/>
      <w:r w:rsidR="00E051C5">
        <w:rPr>
          <w:rFonts w:ascii="Times New Roman" w:eastAsiaTheme="minorEastAsia" w:hAnsi="Times New Roman" w:cs="Times New Roman"/>
          <w:sz w:val="24"/>
          <w:szCs w:val="24"/>
        </w:rPr>
        <w:t xml:space="preserve"> постоянная. Определить физический смысл </w:t>
      </w:r>
      <w:proofErr w:type="gramStart"/>
      <w:r w:rsidR="00E051C5">
        <w:rPr>
          <w:rFonts w:ascii="Times New Roman" w:eastAsiaTheme="minorEastAsia" w:hAnsi="Times New Roman" w:cs="Times New Roman"/>
          <w:sz w:val="24"/>
          <w:szCs w:val="24"/>
        </w:rPr>
        <w:t>гравитационной</w:t>
      </w:r>
      <w:proofErr w:type="gramEnd"/>
      <w:r w:rsidR="00E051C5">
        <w:rPr>
          <w:rFonts w:ascii="Times New Roman" w:eastAsiaTheme="minorEastAsia" w:hAnsi="Times New Roman" w:cs="Times New Roman"/>
          <w:sz w:val="24"/>
          <w:szCs w:val="24"/>
        </w:rPr>
        <w:t xml:space="preserve"> постоянной легко; для этого необходимо всем физическим величинам, расположенным по одну сторону от знака равно с гравитационной постоянной в законе всемирного тяготения, присвоить значение 1:</w:t>
      </w:r>
    </w:p>
    <w:p w:rsidR="00D05F07" w:rsidRDefault="00E051C5" w:rsidP="00E051C5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1∙1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51C5" w:rsidRDefault="00E051C5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становится очевидным, что гравитационная постоянная – это сила, с которой притягиваются тела массами по 1кг, находящиеся на расстоянии 1м друг от друга.</w:t>
      </w:r>
    </w:p>
    <w:p w:rsidR="00E051C5" w:rsidRDefault="00E051C5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следует отметить, что закон всемирного тяготения, сформулированный для пары тел в указанной форме, справедлив в случаях:</w:t>
      </w:r>
    </w:p>
    <w:p w:rsidR="00E051C5" w:rsidRDefault="00E051C5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Размеры тел пренебрежимо малы по сравнению с расстояниями между телами;</w:t>
      </w:r>
    </w:p>
    <w:p w:rsidR="00E051C5" w:rsidRDefault="00E051C5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Оба тела имеют сферическую форму;</w:t>
      </w:r>
    </w:p>
    <w:p w:rsidR="00E051C5" w:rsidRDefault="00E051C5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Одно из тел имеет сферическую форму, а второе тело имеет размеры и массу, много меньшие по сравнению с размерами и массой первого тела</w:t>
      </w:r>
      <w:r w:rsidR="0078582F">
        <w:rPr>
          <w:rFonts w:ascii="Times New Roman" w:hAnsi="Times New Roman" w:cs="Times New Roman"/>
          <w:sz w:val="24"/>
          <w:szCs w:val="24"/>
        </w:rPr>
        <w:t>, и расположено вблизи поверхности первого тела.</w:t>
      </w:r>
    </w:p>
    <w:p w:rsidR="0078582F" w:rsidRDefault="0078582F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физики в 9 классе на расширенном уровне, можно ввести понятие центра масс тела и тогда удобно закон всемирного тяготения представить в следующей формулировке:</w:t>
      </w:r>
      <w:r w:rsidRPr="00785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любых тела притягиваются друг к другу с силой, прямо пропорциональной массе каждого из них и обратно пропорциональной квадрату расстояния между центрами масс этих тел. В этом случае нет необходимости оговаривать границы применимости данной формулировки.</w:t>
      </w:r>
    </w:p>
    <w:p w:rsidR="0078582F" w:rsidRDefault="0078582F" w:rsidP="00E05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6F2E">
        <w:rPr>
          <w:rFonts w:ascii="Times New Roman" w:hAnsi="Times New Roman" w:cs="Times New Roman"/>
          <w:b/>
          <w:sz w:val="24"/>
          <w:szCs w:val="24"/>
        </w:rPr>
        <w:t>Движение тела по окружности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582F" w:rsidRDefault="00B86F2E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785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 физики на базовом уровне, рассматривают только движение тела по окружности с постоянной по модулю скоростью. При изучении  курса физики на расширенном уровне, рассматривают еще и неравномерное движение тела по окружности.</w:t>
      </w:r>
    </w:p>
    <w:p w:rsidR="00B86F2E" w:rsidRDefault="00B86F2E" w:rsidP="00E051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движение тела по окружности с постоянной по модулю скоростью, следует отметить, что такой вид движения относится к криволинейному,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 тела в любой момент времени направлена по касательной к траектории. То есть движение тела по окружности с постоянной по модулю скоростью, является ускоренным, несмотря на то, что модуль скорости остается неизменным. И действительно, из определения ускорения: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следует, что при изменении направления вектора скорости разность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>≠0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тело движется с ускорением.</w:t>
      </w:r>
      <w:r w:rsidR="00E67BCD">
        <w:rPr>
          <w:rFonts w:ascii="Times New Roman" w:eastAsiaTheme="minorEastAsia" w:hAnsi="Times New Roman" w:cs="Times New Roman"/>
          <w:sz w:val="24"/>
          <w:szCs w:val="24"/>
        </w:rPr>
        <w:t xml:space="preserve"> При выводе расчетной формулы для центростремительного ускорения, приходят к выводу, что оно направлено к центру окружности, </w:t>
      </w:r>
      <w:proofErr w:type="gramStart"/>
      <w:r w:rsidR="00E67BCD"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  <w:proofErr w:type="gramEnd"/>
      <w:r w:rsidR="00E67BCD"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центростремительным. Оно всегда направлено по радиусу  к центру окружности и характеризует быстроту изменения направления вектора скорости. </w:t>
      </w:r>
    </w:p>
    <w:p w:rsidR="00E67BCD" w:rsidRDefault="00E67BCD" w:rsidP="00E051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неравномерного движения тела по окружности, вводят понятие касательного ускорения, которое направлено по касательной к окружности в любой момент времени и сонаправлено с вектором скорости в случае ускоренного движения тела (когда модуль скорости тела увеличивается с течением времени), либо направлено в сторону, противоположную вектору скорости в случае замедленного движения тела (модуль скорости тела уменьшается с течением времени).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касательное ускорение характеризует быстроту изменения модуля скорости. Полное ускорение тела при его неравномерном движении</w:t>
      </w:r>
      <w:r w:rsidR="00F37BED">
        <w:rPr>
          <w:rFonts w:ascii="Times New Roman" w:hAnsi="Times New Roman" w:cs="Times New Roman"/>
          <w:sz w:val="24"/>
          <w:szCs w:val="24"/>
        </w:rPr>
        <w:t xml:space="preserve"> равно векторной сумме центростремительного и касательного ускорений:</w:t>
      </w:r>
    </w:p>
    <w:p w:rsidR="00F37BED" w:rsidRDefault="00960353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695450" cy="12477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BED">
        <w:rPr>
          <w:rFonts w:ascii="Times New Roman" w:hAnsi="Times New Roman" w:cs="Times New Roman"/>
          <w:sz w:val="24"/>
          <w:szCs w:val="24"/>
        </w:rPr>
        <w:t xml:space="preserve">Кроме того, очень важно обратить внимание учащихся на тот факт, что касательное ускорение направлено по касательной к окружности, а центростремительное – по радиусу к центру окружности, </w:t>
      </w:r>
      <w:r w:rsidR="005D3569">
        <w:rPr>
          <w:rFonts w:ascii="Times New Roman" w:hAnsi="Times New Roman" w:cs="Times New Roman"/>
          <w:sz w:val="24"/>
          <w:szCs w:val="24"/>
        </w:rPr>
        <w:t>следовательно,</w:t>
      </w:r>
      <w:r w:rsidR="00F37BED">
        <w:rPr>
          <w:rFonts w:ascii="Times New Roman" w:hAnsi="Times New Roman" w:cs="Times New Roman"/>
          <w:sz w:val="24"/>
          <w:szCs w:val="24"/>
        </w:rPr>
        <w:t xml:space="preserve"> угол между этими векторами 90</w:t>
      </w:r>
      <w:r w:rsidR="00F37BE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7BED">
        <w:rPr>
          <w:rFonts w:ascii="Times New Roman" w:hAnsi="Times New Roman" w:cs="Times New Roman"/>
          <w:sz w:val="24"/>
          <w:szCs w:val="24"/>
        </w:rPr>
        <w:t xml:space="preserve">, </w:t>
      </w:r>
      <w:r w:rsidR="005D3569">
        <w:rPr>
          <w:rFonts w:ascii="Times New Roman" w:hAnsi="Times New Roman" w:cs="Times New Roman"/>
          <w:sz w:val="24"/>
          <w:szCs w:val="24"/>
        </w:rPr>
        <w:t>значит,</w:t>
      </w:r>
      <w:r w:rsidR="00F37BED">
        <w:rPr>
          <w:rFonts w:ascii="Times New Roman" w:hAnsi="Times New Roman" w:cs="Times New Roman"/>
          <w:sz w:val="24"/>
          <w:szCs w:val="24"/>
        </w:rPr>
        <w:t xml:space="preserve"> для вычисления модуля полного ускорения можно воспользоваться теоремой Пифагора. </w:t>
      </w:r>
    </w:p>
    <w:p w:rsidR="005D3569" w:rsidRDefault="005D3569" w:rsidP="00E0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заключение, следует отметить, что изучение понятий центростремительного и касательного ускорений необходимо для дальнейшего изучения баллистического движения в 10 классе (или на элективном курсе в 9 классе).</w:t>
      </w:r>
    </w:p>
    <w:p w:rsidR="005D3569" w:rsidRDefault="005D3569" w:rsidP="005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№2. Составьте по всему курсу физики основной школы тестовое задание с выбором ответа, одно задание с кратким ответом, одну задачу с полным решением (всего 3). </w:t>
      </w:r>
    </w:p>
    <w:p w:rsidR="00375360" w:rsidRPr="00375360" w:rsidRDefault="00375360" w:rsidP="005D35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выбором ответа.</w:t>
      </w:r>
    </w:p>
    <w:p w:rsidR="005D3569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Пассажирский поезд, двигаясь равномерно, за 0,5ч проехал 45км. Чему равна скорость поезда?</w:t>
      </w:r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22,5м/с                2) 25м/с                3) 90м/с                 4) 100м/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Расстояние между центрами двух однородных шаров уменьшили в 2 раза. Сила тяготения между ними</w:t>
      </w:r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увеличилась в 4 раза                                          3) увеличилась в 2 раза</w:t>
      </w:r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уменьшилась в 4 раза                                        4) уменьшилась в 2 раза</w:t>
      </w:r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Тело, брошенное вертикально вверх с поверхности земли, достигает наивысшей точки и падает на землю. Если сопротивление воздуха не учитывать, то полная механическая энергия тела</w:t>
      </w:r>
    </w:p>
    <w:p w:rsidR="00161DAE" w:rsidRDefault="00161DAE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момент достижения наивысшей точки</w:t>
      </w:r>
    </w:p>
    <w:p w:rsidR="00161DAE" w:rsidRDefault="006372BA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259080</wp:posOffset>
            </wp:positionV>
            <wp:extent cx="1157605" cy="1905000"/>
            <wp:effectExtent l="400050" t="0" r="36639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76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DA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E5DDB"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 w:rsidR="004E5DDB">
        <w:rPr>
          <w:rFonts w:ascii="Times New Roman" w:hAnsi="Times New Roman" w:cs="Times New Roman"/>
          <w:sz w:val="24"/>
          <w:szCs w:val="24"/>
        </w:rPr>
        <w:t xml:space="preserve"> в момент начала движения</w:t>
      </w:r>
    </w:p>
    <w:p w:rsidR="004E5DDB" w:rsidRDefault="004E5DDB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любые моменты движения тела</w:t>
      </w:r>
    </w:p>
    <w:p w:rsidR="004E5DDB" w:rsidRDefault="004E5DDB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момент падения на землю</w:t>
      </w:r>
    </w:p>
    <w:p w:rsidR="004E5DDB" w:rsidRDefault="004E5DDB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Тело движется по окружности с постоянной по модулю скоростью. Вектор ускорения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сонаправлен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вектору</w:t>
      </w:r>
    </w:p>
    <w:p w:rsidR="009D66C2" w:rsidRDefault="009D66C2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                        2) 2                           3) 3                           4) 4</w:t>
      </w:r>
    </w:p>
    <w:p w:rsidR="009D66C2" w:rsidRDefault="009D66C2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из приведенных ниже графиков соответствует изменению давления жидкости по мере увеличения столба жидкости? Атмосферное давление не учитывается.</w:t>
      </w:r>
    </w:p>
    <w:p w:rsidR="00A849DF" w:rsidRDefault="006372BA" w:rsidP="005D3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169545</wp:posOffset>
            </wp:positionV>
            <wp:extent cx="4000500" cy="1181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9DF" w:rsidRP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</w:p>
    <w:p w:rsidR="006372BA" w:rsidRDefault="006372BA" w:rsidP="00A849DF">
      <w:pPr>
        <w:rPr>
          <w:rFonts w:ascii="Times New Roman" w:hAnsi="Times New Roman" w:cs="Times New Roman"/>
          <w:sz w:val="24"/>
          <w:szCs w:val="24"/>
        </w:rPr>
      </w:pPr>
    </w:p>
    <w:p w:rsidR="006372BA" w:rsidRDefault="006372BA" w:rsidP="00A849DF">
      <w:pPr>
        <w:rPr>
          <w:rFonts w:ascii="Times New Roman" w:hAnsi="Times New Roman" w:cs="Times New Roman"/>
          <w:sz w:val="24"/>
          <w:szCs w:val="24"/>
        </w:rPr>
      </w:pPr>
    </w:p>
    <w:p w:rsidR="006372BA" w:rsidRDefault="006372BA" w:rsidP="00A849DF">
      <w:pPr>
        <w:rPr>
          <w:rFonts w:ascii="Times New Roman" w:hAnsi="Times New Roman" w:cs="Times New Roman"/>
          <w:sz w:val="24"/>
          <w:szCs w:val="24"/>
        </w:rPr>
      </w:pP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Какой вид теплопередачи происходит без переноса вещества?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Конвекция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Теплопроводность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и Б                                               3) только А</w:t>
      </w:r>
    </w:p>
    <w:p w:rsidR="00A849DF" w:rsidRDefault="0094716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233045</wp:posOffset>
            </wp:positionV>
            <wp:extent cx="1533525" cy="1209675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DF">
        <w:rPr>
          <w:rFonts w:ascii="Times New Roman" w:hAnsi="Times New Roman" w:cs="Times New Roman"/>
          <w:sz w:val="24"/>
          <w:szCs w:val="24"/>
        </w:rPr>
        <w:t>2) ни</w:t>
      </w:r>
      <w:proofErr w:type="gramStart"/>
      <w:r w:rsidR="00A849D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849DF">
        <w:rPr>
          <w:rFonts w:ascii="Times New Roman" w:hAnsi="Times New Roman" w:cs="Times New Roman"/>
          <w:sz w:val="24"/>
          <w:szCs w:val="24"/>
        </w:rPr>
        <w:t>, ни Б                                           4) только Б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рисунке приведен график зависимости температуры воды от времени. Начальная температура воды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В каком состоянии находится вода в момент времени τ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только в газообразном                               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в жидком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часть воды – в жидком состоянии и часть воды – в газообразном</w:t>
      </w:r>
    </w:p>
    <w:p w:rsidR="00A849DF" w:rsidRDefault="00A849DF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часть воды – в жидком состоянии и часть воды – в кристаллическом</w:t>
      </w:r>
    </w:p>
    <w:p w:rsidR="00A849DF" w:rsidRDefault="00B716A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97155</wp:posOffset>
            </wp:positionV>
            <wp:extent cx="1577975" cy="1628775"/>
            <wp:effectExtent l="1905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D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46F1">
        <w:rPr>
          <w:rFonts w:ascii="Times New Roman" w:hAnsi="Times New Roman" w:cs="Times New Roman"/>
          <w:sz w:val="24"/>
          <w:szCs w:val="24"/>
        </w:rPr>
        <w:t xml:space="preserve"> двум заряженным шарикам, подвешенным на изолирующих нитях, подносят положительно заряженную стеклянную палочку. В результате положение шариков изменяется так, как показано на рисунке (пунктирными линиями показано начальное положение).</w:t>
      </w:r>
    </w:p>
    <w:p w:rsidR="006C46F1" w:rsidRDefault="006C46F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</w:t>
      </w:r>
    </w:p>
    <w:p w:rsidR="006C46F1" w:rsidRDefault="006C46F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оба шарика заряжены положительно</w:t>
      </w:r>
    </w:p>
    <w:p w:rsidR="006C46F1" w:rsidRDefault="006C46F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оба шарика заряжены отрицательно</w:t>
      </w:r>
    </w:p>
    <w:p w:rsidR="006C46F1" w:rsidRDefault="006C46F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D0F09">
        <w:rPr>
          <w:rFonts w:ascii="Times New Roman" w:hAnsi="Times New Roman" w:cs="Times New Roman"/>
          <w:sz w:val="24"/>
          <w:szCs w:val="24"/>
        </w:rPr>
        <w:t>первый шарик заряжен положительно, а второй – отрицательно</w:t>
      </w:r>
    </w:p>
    <w:p w:rsidR="00DD0F09" w:rsidRDefault="00DD0F09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первый шарик заряжен отрицательно, а второй – положительно </w:t>
      </w:r>
    </w:p>
    <w:p w:rsidR="00B716A1" w:rsidRDefault="00B716A1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Правильное положение магнитной стрелки в магнитном поле постоянного магнита изображено на рисунке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29210</wp:posOffset>
            </wp:positionV>
            <wp:extent cx="3781425" cy="2238375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6A1" w:rsidRDefault="00B716A1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После прохождения оптического прибора, закрытого на рисунке ширмой, ход лучей 1 и 2 изменился на 1' и 2'. За ширмой находится 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собирающая линза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рассеивающая линза</w:t>
      </w:r>
      <w:r w:rsidR="00960353" w:rsidRPr="0096035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-100965</wp:posOffset>
            </wp:positionV>
            <wp:extent cx="1228725" cy="1371600"/>
            <wp:effectExtent l="19050" t="0" r="9525" b="0"/>
            <wp:wrapSquare wrapText="bothSides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плоское зеркало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сферическое зеркало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соответствии с моделью атома Резерфорда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ядро атома имеет малые по сравнению с атомом размеры</w:t>
      </w:r>
    </w:p>
    <w:p w:rsidR="00E23D58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ядро атома имеет отрицательный заряд</w:t>
      </w:r>
    </w:p>
    <w:p w:rsidR="00375360" w:rsidRDefault="00E23D58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ядро атома имеет </w:t>
      </w:r>
      <w:r w:rsidR="00375360">
        <w:rPr>
          <w:rFonts w:ascii="Times New Roman" w:hAnsi="Times New Roman" w:cs="Times New Roman"/>
          <w:sz w:val="24"/>
          <w:szCs w:val="24"/>
        </w:rPr>
        <w:t>размеры, сравнимые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75360">
        <w:rPr>
          <w:rFonts w:ascii="Times New Roman" w:hAnsi="Times New Roman" w:cs="Times New Roman"/>
          <w:sz w:val="24"/>
          <w:szCs w:val="24"/>
        </w:rPr>
        <w:t xml:space="preserve">размерами </w:t>
      </w:r>
      <w:r>
        <w:rPr>
          <w:rFonts w:ascii="Times New Roman" w:hAnsi="Times New Roman" w:cs="Times New Roman"/>
          <w:sz w:val="24"/>
          <w:szCs w:val="24"/>
        </w:rPr>
        <w:t>атом</w:t>
      </w:r>
      <w:r w:rsidR="00375360">
        <w:rPr>
          <w:rFonts w:ascii="Times New Roman" w:hAnsi="Times New Roman" w:cs="Times New Roman"/>
          <w:sz w:val="24"/>
          <w:szCs w:val="24"/>
        </w:rPr>
        <w:t>а</w:t>
      </w:r>
    </w:p>
    <w:p w:rsidR="00375360" w:rsidRDefault="00375360" w:rsidP="00A8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ядро атома притягивает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α-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частицы</w:t>
      </w:r>
    </w:p>
    <w:p w:rsidR="00E23D58" w:rsidRPr="00BE596F" w:rsidRDefault="00375360" w:rsidP="00A849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Под действием какой частицы протекает ядерная реакция: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+?→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sPre>
              </m:e>
            </m:sPre>
          </m:e>
        </m:sPre>
      </m:oMath>
    </w:p>
    <w:p w:rsidR="00375360" w:rsidRDefault="00375360" w:rsidP="00A84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E596F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нейтрона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</w:p>
    <w:p w:rsidR="00375360" w:rsidRDefault="00375360" w:rsidP="00A849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протона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</m:sPre>
      </m:oMath>
    </w:p>
    <w:p w:rsidR="00375360" w:rsidRPr="00BE596F" w:rsidRDefault="00375360" w:rsidP="00A849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α-частицы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</w:p>
    <w:p w:rsidR="00375360" w:rsidRDefault="008F4ABB" w:rsidP="00A849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103505</wp:posOffset>
            </wp:positionV>
            <wp:extent cx="876300" cy="1647825"/>
            <wp:effectExtent l="400050" t="0" r="38100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360">
        <w:rPr>
          <w:rFonts w:ascii="Times New Roman" w:eastAsiaTheme="minorEastAsia" w:hAnsi="Times New Roman" w:cs="Times New Roman"/>
          <w:sz w:val="24"/>
          <w:szCs w:val="24"/>
        </w:rPr>
        <w:t xml:space="preserve">4) электрона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</w:p>
    <w:p w:rsidR="00375360" w:rsidRDefault="00375360" w:rsidP="00375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 кратким ответом.</w:t>
      </w:r>
    </w:p>
    <w:p w:rsidR="00375360" w:rsidRDefault="00375360" w:rsidP="0037536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проводника имеют одинаковые сопротивления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соединены параллельно. Установите соответствие между физическими величинами и формулами, по которым рассчитываются соответствующие величины.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силы тока,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напряжения на этих сопротивлениях.</w:t>
      </w:r>
      <w:proofErr w:type="gramEnd"/>
    </w:p>
    <w:p w:rsidR="008F4ABB" w:rsidRDefault="008F4ABB" w:rsidP="0037536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ФИЗИЧЕСКИЕ ВЕЛИЧИНЫ                                                              ФОРМУЛЫ</w:t>
      </w:r>
    </w:p>
    <w:p w:rsidR="008F4ABB" w:rsidRPr="00BE596F" w:rsidRDefault="008F4ABB" w:rsidP="00375360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напряжение на участке цепи                                                           1)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</w:p>
    <w:p w:rsidR="008F4ABB" w:rsidRPr="00BE596F" w:rsidRDefault="008F4ABB" w:rsidP="00375360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Б) сила тока в общей цепи                                                                    2)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I=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</w:p>
    <w:p w:rsidR="008F4ABB" w:rsidRPr="000407AC" w:rsidRDefault="008F4ABB" w:rsidP="00375360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В) общее сопротивление участка цепи                                               3</w:t>
      </w:r>
      <w:r w:rsid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  <w:r w:rsidR="000407AC"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0407A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="000407AC"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= </w:t>
      </w:r>
      <w:r w:rsidR="000407A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="000407AC" w:rsidRPr="000407AC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0407AC"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+</w:t>
      </w:r>
      <w:r w:rsidR="000407A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="000407AC" w:rsidRPr="000407AC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2</w:t>
      </w:r>
    </w:p>
    <w:p w:rsidR="008F4ABB" w:rsidRDefault="000407AC" w:rsidP="00375360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040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</w:p>
    <w:p w:rsidR="000407AC" w:rsidRDefault="000407AC" w:rsidP="0037536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5) R=2r</w:t>
      </w:r>
    </w:p>
    <w:p w:rsidR="000407AC" w:rsidRPr="000407AC" w:rsidRDefault="000407AC" w:rsidP="00375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Ответ: </w:t>
      </w:r>
    </w:p>
    <w:tbl>
      <w:tblPr>
        <w:tblStyle w:val="a6"/>
        <w:tblpPr w:leftFromText="180" w:rightFromText="180" w:vertAnchor="text" w:horzAnchor="page" w:tblpX="1873" w:tblpY="70"/>
        <w:tblW w:w="0" w:type="auto"/>
        <w:tblLook w:val="04A0"/>
      </w:tblPr>
      <w:tblGrid>
        <w:gridCol w:w="2681"/>
        <w:gridCol w:w="2682"/>
        <w:gridCol w:w="2682"/>
      </w:tblGrid>
      <w:tr w:rsidR="00E34742" w:rsidTr="00E34742">
        <w:tc>
          <w:tcPr>
            <w:tcW w:w="2681" w:type="dxa"/>
          </w:tcPr>
          <w:p w:rsidR="00E34742" w:rsidRPr="00E34742" w:rsidRDefault="00E34742" w:rsidP="00E3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2682" w:type="dxa"/>
          </w:tcPr>
          <w:p w:rsidR="00E34742" w:rsidRPr="00E34742" w:rsidRDefault="00E34742" w:rsidP="00E3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82" w:type="dxa"/>
          </w:tcPr>
          <w:p w:rsidR="00E34742" w:rsidRPr="00E34742" w:rsidRDefault="00E34742" w:rsidP="00E3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34742" w:rsidTr="00E34742">
        <w:tc>
          <w:tcPr>
            <w:tcW w:w="2681" w:type="dxa"/>
          </w:tcPr>
          <w:p w:rsidR="00E34742" w:rsidRDefault="00E34742" w:rsidP="00E3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34742" w:rsidRDefault="00E34742" w:rsidP="00E3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34742" w:rsidRDefault="00E34742" w:rsidP="00E3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7AC" w:rsidRPr="000407AC" w:rsidRDefault="000407AC" w:rsidP="00375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742" w:rsidRDefault="00E34742" w:rsidP="00375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7AC" w:rsidRDefault="00E34742" w:rsidP="00E34742">
      <w:pPr>
        <w:tabs>
          <w:tab w:val="left" w:pos="3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 развернутым решением.</w:t>
      </w:r>
    </w:p>
    <w:p w:rsidR="00947161" w:rsidRDefault="00947161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Тележка с песком общей массы 10кг движется без трения по горизонтальной поверхности со скоростью 2м/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Вслед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тележкой летит шар массой 2кг с горизонтальной скоростью 8м/с. После попадания в песок шар застревает в нем. Какую скорость при этом приобретает тележка?</w:t>
      </w:r>
    </w:p>
    <w:p w:rsidR="00947161" w:rsidRDefault="00947161" w:rsidP="00947161">
      <w:pPr>
        <w:tabs>
          <w:tab w:val="left" w:pos="3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Опишите методологию выполнения этих заданий с учениками (представьте разработку одного урока).</w:t>
      </w:r>
    </w:p>
    <w:p w:rsidR="00BE596F" w:rsidRDefault="00BE596F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урока: повторение курса физики основной школы, формирование навыков решения задач (самостоятельно анализировать условие задачи, оценивать полученный результат, искать дополнительные данные), контроль знаний,  подготовка к ГИА.</w:t>
      </w:r>
    </w:p>
    <w:p w:rsidR="00BE596F" w:rsidRDefault="00BE596F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Учащимся предлагается тест по всему курсу физики за 7 – 9 класс. </w:t>
      </w:r>
    </w:p>
    <w:p w:rsidR="00BE596F" w:rsidRDefault="00BE596F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мин самостоятельная работа с тестом (1 – 12), </w:t>
      </w:r>
    </w:p>
    <w:p w:rsidR="00BE596F" w:rsidRDefault="00BE596F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мин разбор тестовых заданий (1 – 12) вместе с учениками</w:t>
      </w:r>
      <w:r w:rsidR="00AB630B">
        <w:rPr>
          <w:rFonts w:ascii="Times New Roman" w:hAnsi="Times New Roman" w:cs="Times New Roman"/>
        </w:rPr>
        <w:t xml:space="preserve"> - самопроверка</w:t>
      </w:r>
      <w:r>
        <w:rPr>
          <w:rFonts w:ascii="Times New Roman" w:hAnsi="Times New Roman" w:cs="Times New Roman"/>
        </w:rPr>
        <w:t>.</w:t>
      </w:r>
    </w:p>
    <w:p w:rsidR="00BE596F" w:rsidRDefault="00BE596F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мин разбор задачи с кратким ответом и задачи с полным решением.</w:t>
      </w:r>
    </w:p>
    <w:p w:rsidR="004B78CC" w:rsidRDefault="004B78CC" w:rsidP="00BE596F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предлагается учащимся выполнить на семинарском занятии (по подгруппам), при этом ребята рассаживаются по одному человеку за партой.</w:t>
      </w:r>
    </w:p>
    <w:p w:rsidR="00BE596F" w:rsidRDefault="00E17370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370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ребята. Сегодня вы напишете небольшой тест, после чего мы его проверим. В конце урока у доски разберем еще две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Приступайте к выполнению заданий теста, помните, </w:t>
      </w:r>
      <w:r w:rsidR="004B78C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верным является только один вариант ответа, его и нужно обвести</w:t>
      </w:r>
      <w:r w:rsidR="004B78CC">
        <w:rPr>
          <w:rFonts w:ascii="Times New Roman" w:hAnsi="Times New Roman" w:cs="Times New Roman"/>
          <w:sz w:val="24"/>
          <w:szCs w:val="24"/>
        </w:rPr>
        <w:t xml:space="preserve"> в кружочек. На работу отводится 25 минут.</w:t>
      </w:r>
    </w:p>
    <w:p w:rsidR="004B78CC" w:rsidRDefault="004B78CC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отведенное на выполнение задания время истекло:</w:t>
      </w:r>
    </w:p>
    <w:p w:rsidR="004B78CC" w:rsidRDefault="004B78CC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приступаем к самопроверке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зачитываю вопрос, далее мы с вами обсуждаем как на него ответить и какой вариант ответа является верным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этого вы в своей работе напротив соответствующего задания ставите либо «+», либо «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D259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D2597">
        <w:rPr>
          <w:rFonts w:ascii="Times New Roman" w:hAnsi="Times New Roman" w:cs="Times New Roman"/>
          <w:sz w:val="24"/>
          <w:szCs w:val="24"/>
        </w:rPr>
        <w:t>.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Пассажирский поезд, двигаясь равномерно, за 0,5ч проехал 45км. Чему равна скорость поезда?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рассчитать скорость тела при равномерном движении?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нужно путь, пройденный телом разделить на время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скорость поезда 90км/ч.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верно, но в ответах приведены значения скорости в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надо 90км/ч разделить на 3,6 и получим 25м/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значит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второй вариант ответа.</w:t>
      </w:r>
    </w:p>
    <w:p w:rsidR="00AD2597" w:rsidRDefault="00AD2597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правильно, кто ответил так же, ставьте себе «+», кто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«-».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Продолжаем.</w:t>
      </w:r>
    </w:p>
    <w:p w:rsidR="00AD2597" w:rsidRDefault="00AD2597" w:rsidP="00AD2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Расстояние между центрами двух однородных шаров уменьшили в 2 раза. Сила тяготения между ними</w:t>
      </w:r>
    </w:p>
    <w:p w:rsidR="00AD2597" w:rsidRDefault="00AD2597" w:rsidP="00AD2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увеличилась в 4 раза                                          3) увеличилась в 2 раза</w:t>
      </w:r>
    </w:p>
    <w:p w:rsidR="00AD2597" w:rsidRDefault="00AD2597" w:rsidP="00AD2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уменьшилась в 4 раза                                        4) уменьшилась в 2 раза</w:t>
      </w:r>
    </w:p>
    <w:p w:rsidR="00AD2597" w:rsidRDefault="00AD2597" w:rsidP="00AD2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формулу, позволяющую рассчитать силу, с которой притягиваются два однородных шара друг к другу.</w:t>
      </w:r>
    </w:p>
    <w:p w:rsidR="00AD2597" w:rsidRDefault="00AD2597" w:rsidP="00AD25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2597" w:rsidRDefault="00AD2597" w:rsidP="00AD2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правильно, а что изменится, если уменьшить расстояние между центрами этих шаров в два раза</w:t>
      </w:r>
      <w:r w:rsidR="008B157F">
        <w:rPr>
          <w:rFonts w:ascii="Times New Roman" w:hAnsi="Times New Roman" w:cs="Times New Roman"/>
          <w:sz w:val="24"/>
          <w:szCs w:val="24"/>
        </w:rPr>
        <w:t>?</w:t>
      </w:r>
    </w:p>
    <w:p w:rsidR="008B157F" w:rsidRDefault="008B157F" w:rsidP="00AD25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в знаменателе формулы появится «4»: </w:t>
      </w:r>
      <m:oMath>
        <m:r>
          <w:rPr>
            <w:rFonts w:ascii="Cambria Math" w:hAnsi="Cambria Math" w:cs="Times New Roman"/>
            <w:sz w:val="24"/>
            <w:szCs w:val="24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372BA">
        <w:rPr>
          <w:rFonts w:ascii="Times New Roman" w:eastAsiaTheme="minorEastAsia" w:hAnsi="Times New Roman" w:cs="Times New Roman"/>
          <w:sz w:val="24"/>
          <w:szCs w:val="24"/>
        </w:rPr>
        <w:t xml:space="preserve"> И сила тяготения между шарами тогда уменьшится в 4 раза</w:t>
      </w:r>
      <w:proofErr w:type="gramStart"/>
      <w:r w:rsidR="006372B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6372BA">
        <w:rPr>
          <w:rFonts w:ascii="Times New Roman" w:eastAsiaTheme="minorEastAsia" w:hAnsi="Times New Roman" w:cs="Times New Roman"/>
          <w:sz w:val="24"/>
          <w:szCs w:val="24"/>
        </w:rPr>
        <w:t xml:space="preserve"> Верный ответ 2.</w:t>
      </w:r>
    </w:p>
    <w:p w:rsidR="006372BA" w:rsidRDefault="006372BA" w:rsidP="00AD2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отмечайте в работах правильность выполнения задания.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Тело, брошенное вертикально вверх с поверхности земли, достигает наивысшей точки и падает на землю. Если сопротивление воздуха не учитывать, то полная механическая энергия тела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момент достижения наивысшей точки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момент начала движения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любые моменты движения тела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момент падения на землю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ответить на этот вопрос нужно вспомнить один из самых важных законов механики – закон сохранения механической энергии. Кто нам его напомнит?</w:t>
      </w:r>
    </w:p>
    <w:p w:rsidR="006372BA" w:rsidRDefault="006372BA" w:rsidP="006372BA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Pr="006372BA">
        <w:rPr>
          <w:rFonts w:ascii="Times New Roman" w:hAnsi="Times New Roman" w:cs="Times New Roman"/>
          <w:bCs/>
          <w:iCs/>
        </w:rPr>
        <w:t>в замкнутой системе, в которой действуют только консервативные силы,  сумма кинетической и потенциальной энергии всех тел системы остается величиной постоянной</w:t>
      </w:r>
      <w:r>
        <w:rPr>
          <w:rFonts w:ascii="Times New Roman" w:hAnsi="Times New Roman" w:cs="Times New Roman"/>
          <w:bCs/>
          <w:iCs/>
        </w:rPr>
        <w:t xml:space="preserve">. </w:t>
      </w:r>
    </w:p>
    <w:p w:rsidR="006372BA" w:rsidRDefault="006372BA" w:rsidP="006372BA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Значит, правильный ответ три.</w:t>
      </w:r>
    </w:p>
    <w:p w:rsidR="006372BA" w:rsidRDefault="006372BA" w:rsidP="0063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отмечайте в работах правильность выполнения задания.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</w:t>
      </w:r>
      <w:r w:rsidRPr="00637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 движется по окружности с постоянной по модулю скоростью. Вектор ускорения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сонаправлен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вектору</w:t>
      </w:r>
    </w:p>
    <w:p w:rsidR="006372BA" w:rsidRDefault="006372BA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                        2) 2                           3) 3                           4) 4</w:t>
      </w:r>
    </w:p>
    <w:p w:rsidR="006372BA" w:rsidRDefault="006372BA" w:rsidP="006372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-672465</wp:posOffset>
            </wp:positionV>
            <wp:extent cx="1157605" cy="1905000"/>
            <wp:effectExtent l="400050" t="0" r="366395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76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Учитель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каким ускорением обладает тело при движении по окружности с постоянной по модулю скоростью?</w:t>
      </w:r>
    </w:p>
    <w:p w:rsidR="00516E16" w:rsidRDefault="006372BA" w:rsidP="006372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Ученики: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центростремительным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которое в любой момент времени направлено по радиусу к центру окружности</w:t>
      </w:r>
      <w:r w:rsidR="00516E16">
        <w:rPr>
          <w:rFonts w:ascii="Times New Roman" w:eastAsiaTheme="minorEastAsia" w:hAnsi="Times New Roman" w:cs="Times New Roman"/>
          <w:sz w:val="24"/>
          <w:szCs w:val="24"/>
        </w:rPr>
        <w:t xml:space="preserve">, значит вектор ускорения </w:t>
      </w:r>
      <w:proofErr w:type="spellStart"/>
      <w:r w:rsidR="00516E16">
        <w:rPr>
          <w:rFonts w:ascii="Times New Roman" w:eastAsiaTheme="minorEastAsia" w:hAnsi="Times New Roman" w:cs="Times New Roman"/>
          <w:sz w:val="24"/>
          <w:szCs w:val="24"/>
        </w:rPr>
        <w:t>сонаправлен</w:t>
      </w:r>
      <w:proofErr w:type="spellEnd"/>
      <w:r w:rsidR="00516E16">
        <w:rPr>
          <w:rFonts w:ascii="Times New Roman" w:eastAsiaTheme="minorEastAsia" w:hAnsi="Times New Roman" w:cs="Times New Roman"/>
          <w:sz w:val="24"/>
          <w:szCs w:val="24"/>
        </w:rPr>
        <w:t xml:space="preserve"> вектору 4.</w:t>
      </w:r>
    </w:p>
    <w:p w:rsidR="00516E16" w:rsidRDefault="00516E16" w:rsidP="0063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отмечайте в работах правильность выполнения задания.</w:t>
      </w:r>
    </w:p>
    <w:p w:rsidR="00516E16" w:rsidRDefault="00516E16" w:rsidP="00516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Какой из приведенных ниже графиков соответствует изменению давления жидкости по мере увеличения столба жидкости? Атмосферное давление не учитывается.</w:t>
      </w:r>
    </w:p>
    <w:p w:rsidR="00516E16" w:rsidRDefault="00516E16" w:rsidP="00516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169545</wp:posOffset>
            </wp:positionV>
            <wp:extent cx="4000500" cy="1181100"/>
            <wp:effectExtent l="1905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E16" w:rsidRPr="00A849DF" w:rsidRDefault="00516E16" w:rsidP="00516E16">
      <w:pPr>
        <w:rPr>
          <w:rFonts w:ascii="Times New Roman" w:hAnsi="Times New Roman" w:cs="Times New Roman"/>
          <w:sz w:val="24"/>
          <w:szCs w:val="24"/>
        </w:rPr>
      </w:pP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</w:p>
    <w:p w:rsidR="00516E16" w:rsidRDefault="00516E16" w:rsidP="006372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6E16" w:rsidRPr="00516E16" w:rsidRDefault="00516E16" w:rsidP="006372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какой формуле рассчитывается давление столба жидкости?</w:t>
      </w:r>
    </w:p>
    <w:p w:rsidR="00AD2597" w:rsidRPr="00516E16" w:rsidRDefault="00516E16" w:rsidP="00AD259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Ученики: </w:t>
      </w:r>
      <w:r w:rsidR="006372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p=ρgh</m:t>
        </m:r>
      </m:oMath>
    </w:p>
    <w:p w:rsidR="00AD2597" w:rsidRDefault="00516E16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какой вид зависимости имеет зависимость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р=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516E16" w:rsidRDefault="00516E16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 xml:space="preserve">прямую пропорциональность,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правильным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номер 3.</w:t>
      </w:r>
    </w:p>
    <w:p w:rsidR="00516E16" w:rsidRDefault="00516E16" w:rsidP="00516E16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отлично, отмечайте в работах правильность выполнения задания.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вид теплопередачи происходит без переноса вещества?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ответа на этот вопрос необходимо вспомнить все виды теплопередачи и их особенности.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правильный ответ 4, так как при конвекции энергия переносится самими струями жидкости или газа.</w:t>
      </w:r>
    </w:p>
    <w:p w:rsidR="00516E16" w:rsidRDefault="00516E16" w:rsidP="00516E16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верно, отмечайте в работах правильность выполнения задания.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59055</wp:posOffset>
            </wp:positionV>
            <wp:extent cx="1533525" cy="1209675"/>
            <wp:effectExtent l="19050" t="0" r="9525" b="0"/>
            <wp:wrapSquare wrapText="bothSides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Вопрос 7.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рисунке приведен график зависимости температуры воды от времени. Начальная температура воды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В каком состоянии находится вода в момент времени τ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только в газообразном                               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в жидком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часть воды – в жидком состоянии и часть воды – в газообразном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часть воды – в жидком состоянии и часть воды – в кристаллическом</w:t>
      </w:r>
    </w:p>
    <w:p w:rsidR="00516E16" w:rsidRDefault="00516E1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внимательно на график, и решим</w:t>
      </w:r>
      <w:r w:rsidR="00C94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различных процессов происходит в системе. И какие это процессы?</w:t>
      </w:r>
    </w:p>
    <w:p w:rsidR="00516E1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три процесса – сначала вода нагревается до температуры кипения, потом кипит (горизонтальный участок), дальше – нагревается пар. 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946C6">
        <w:rPr>
          <w:rFonts w:ascii="Times New Roman" w:hAnsi="Times New Roman" w:cs="Times New Roman"/>
          <w:sz w:val="24"/>
          <w:szCs w:val="24"/>
        </w:rPr>
        <w:t>соответствует горизонтальному участку, знач</w:t>
      </w:r>
      <w:r>
        <w:rPr>
          <w:rFonts w:ascii="Times New Roman" w:hAnsi="Times New Roman" w:cs="Times New Roman"/>
          <w:sz w:val="24"/>
          <w:szCs w:val="24"/>
        </w:rPr>
        <w:t>ит, происходит кипение воды и правильный ответ 3.</w:t>
      </w:r>
    </w:p>
    <w:p w:rsidR="00C946C6" w:rsidRDefault="00C946C6" w:rsidP="00C946C6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отлично, отмечайте в работах правильность выполнения задания.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804545</wp:posOffset>
            </wp:positionV>
            <wp:extent cx="1577975" cy="1628775"/>
            <wp:effectExtent l="19050" t="0" r="3175" b="0"/>
            <wp:wrapSquare wrapText="bothSides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Вопрос 8.</w:t>
      </w:r>
      <w:r w:rsidRPr="00C9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двум заряженным шарикам, подвешенным на изолирующих нитях, подносят положительно заряженную стеклянную палочку. В результате положение шариков изменяется так, как показано на рисунке (пунктирными линиями показано начальное положение).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оба шарика заряжены положительно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оба шарика заряжены отрицательно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первый шарик заряжен положительно, а второй – отрицательно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первый шарик заряжен отрицательно, а второй – положительно </w:t>
      </w: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взаимодействуют между собой одноименно и разноименно заряженные тела?</w:t>
      </w: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одноименные – отталкиваются, а разноименные – притягиваются.</w:t>
      </w: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на рисунке мы видим, что угол отклонения нитей от вертикали уменьшился. Что это значит? Как взаимодействуют шарики с палочкой?</w:t>
      </w: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притягиваются,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заряжены отрицательно и правильный ответ 2.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отмечайте в работах правильность выполнения задания.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</w:t>
      </w:r>
      <w:r w:rsidRPr="00C9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Правильное положение магнитной стрелки в магнитном поле постоянного магнита изображено на рисунке</w:t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29210</wp:posOffset>
            </wp:positionV>
            <wp:extent cx="3781425" cy="2238375"/>
            <wp:effectExtent l="19050" t="0" r="9525" b="0"/>
            <wp:wrapSquare wrapText="bothSides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C946C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ответа на этот вопрос нужно вспомнить, как взаимодействуют друг с другом постоянные магниты.</w:t>
      </w:r>
    </w:p>
    <w:p w:rsidR="00C946C6" w:rsidRDefault="00C946C6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у постоянных магнитов одноименн</w:t>
      </w:r>
      <w:r w:rsidR="00F569DE">
        <w:rPr>
          <w:rFonts w:ascii="Times New Roman" w:hAnsi="Times New Roman" w:cs="Times New Roman"/>
          <w:sz w:val="24"/>
          <w:szCs w:val="24"/>
        </w:rPr>
        <w:t>ые полюса отталкиваются</w:t>
      </w:r>
      <w:proofErr w:type="gramStart"/>
      <w:r w:rsidR="00F569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69DE">
        <w:rPr>
          <w:rFonts w:ascii="Times New Roman" w:hAnsi="Times New Roman" w:cs="Times New Roman"/>
          <w:sz w:val="24"/>
          <w:szCs w:val="24"/>
        </w:rPr>
        <w:t xml:space="preserve"> а разноименные – притягиваются.</w:t>
      </w:r>
    </w:p>
    <w:p w:rsidR="00F569DE" w:rsidRDefault="00F569DE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теперь давайте вспомним, какое направление имеют линии магнитной индукции за пределами полосного магнита?</w:t>
      </w:r>
    </w:p>
    <w:p w:rsidR="00F569DE" w:rsidRDefault="00F569DE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выходят из северного полюса, входят в южный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рисунке магнит и стрелка должны быть повернуты разноименными полюсами, значит это рисунок 3.</w:t>
      </w:r>
    </w:p>
    <w:p w:rsidR="00F569DE" w:rsidRDefault="00F569DE" w:rsidP="00F569DE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я согласна, отмечайте в работах правильность выполнения задания.</w:t>
      </w:r>
    </w:p>
    <w:p w:rsidR="00F569DE" w:rsidRDefault="00F569DE" w:rsidP="00F5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151765</wp:posOffset>
            </wp:positionV>
            <wp:extent cx="1228725" cy="1371600"/>
            <wp:effectExtent l="19050" t="0" r="9525" b="0"/>
            <wp:wrapSquare wrapText="bothSides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Вопрос 10. После прохождения оптического прибора, закрытого на рисунке ширмой, ход лучей 1 и 2 изменился на 1' и 2'. За ширмой находится </w:t>
      </w:r>
    </w:p>
    <w:p w:rsidR="00F569DE" w:rsidRDefault="00F569DE" w:rsidP="00F5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собирающая линза</w:t>
      </w:r>
    </w:p>
    <w:p w:rsidR="00F569DE" w:rsidRDefault="00F569DE" w:rsidP="00F5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рассеивающая линза</w:t>
      </w:r>
    </w:p>
    <w:p w:rsidR="00F569DE" w:rsidRDefault="00F569DE" w:rsidP="00F5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плоское зеркало</w:t>
      </w:r>
    </w:p>
    <w:p w:rsidR="00F569DE" w:rsidRDefault="00F569DE" w:rsidP="00F5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сферическое зеркало</w:t>
      </w:r>
    </w:p>
    <w:p w:rsidR="00F569DE" w:rsidRPr="00F569DE" w:rsidRDefault="00F569DE" w:rsidP="0051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487680</wp:posOffset>
            </wp:positionV>
            <wp:extent cx="1390650" cy="1209675"/>
            <wp:effectExtent l="19050" t="0" r="0" b="0"/>
            <wp:wrapSquare wrapText="bothSides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это плоское зеркало, расположенное под углом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 лучам:</w:t>
      </w:r>
    </w:p>
    <w:p w:rsidR="00F569DE" w:rsidRDefault="00F569DE" w:rsidP="00F569DE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отмечайте в работах правильность выполнения задания.</w:t>
      </w:r>
    </w:p>
    <w:p w:rsidR="008E6594" w:rsidRDefault="00F569DE" w:rsidP="008E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11.</w:t>
      </w:r>
      <w:r w:rsidR="008E6594" w:rsidRPr="008E6594">
        <w:rPr>
          <w:rFonts w:ascii="Times New Roman" w:hAnsi="Times New Roman" w:cs="Times New Roman"/>
          <w:sz w:val="24"/>
          <w:szCs w:val="24"/>
        </w:rPr>
        <w:t xml:space="preserve"> </w:t>
      </w:r>
      <w:r w:rsidR="008E6594">
        <w:rPr>
          <w:rFonts w:ascii="Times New Roman" w:hAnsi="Times New Roman" w:cs="Times New Roman"/>
          <w:sz w:val="24"/>
          <w:szCs w:val="24"/>
        </w:rPr>
        <w:t>В соответствии с моделью атома Резерфорда</w:t>
      </w:r>
    </w:p>
    <w:p w:rsidR="008E6594" w:rsidRDefault="008E6594" w:rsidP="008E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ядро атома имеет малые по сравнению с атомом размеры</w:t>
      </w:r>
    </w:p>
    <w:p w:rsidR="008E6594" w:rsidRDefault="008E6594" w:rsidP="008E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ядро атома имеет отрицательный заряд</w:t>
      </w:r>
    </w:p>
    <w:p w:rsidR="008E6594" w:rsidRDefault="008E6594" w:rsidP="008E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ядро атома имеет размеры, сравнимые с размерами атома</w:t>
      </w:r>
    </w:p>
    <w:p w:rsidR="008E6594" w:rsidRDefault="008E6594" w:rsidP="008E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ядро атома притягивает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α-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частицы</w:t>
      </w:r>
    </w:p>
    <w:p w:rsidR="00516E16" w:rsidRDefault="008E6594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Ученики:</w:t>
      </w:r>
      <w:r w:rsidRPr="008E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 атома имеет малые по сравнению с атомом размеры, ответ номер 1.</w:t>
      </w:r>
    </w:p>
    <w:p w:rsidR="008E6594" w:rsidRDefault="008E6594" w:rsidP="008E6594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отмечайте в работах правильность выполнения задания.</w:t>
      </w:r>
    </w:p>
    <w:p w:rsidR="008E6594" w:rsidRPr="00BE596F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</w:t>
      </w:r>
      <w:r w:rsidRPr="008E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действием какой частицы протекает ядерная реакция: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+?→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sPre>
              </m:e>
            </m:sPre>
          </m:e>
        </m:sPre>
      </m:oMath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E596F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нейтрона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протона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</m:sPre>
      </m:oMath>
    </w:p>
    <w:p w:rsidR="008E6594" w:rsidRPr="00BE596F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α-частицы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электрона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Согласно законам сохранения заряда и массы в замкнутой системе, на месте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должна быть частица…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Ученики:</w:t>
      </w:r>
      <w:r w:rsidRPr="008E65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нейтрон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>, ответ номер 1.</w:t>
      </w:r>
    </w:p>
    <w:p w:rsidR="008E6594" w:rsidRDefault="008E6594" w:rsidP="008E6594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eastAsiaTheme="minorEastAsia" w:hAnsi="Times New Roman" w:cs="Times New Roman"/>
          <w:i/>
          <w:sz w:val="24"/>
          <w:szCs w:val="24"/>
        </w:rPr>
        <w:t>Учитель: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отмечайте в работах правильность выполнения задания.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Теперь подсчитайте количество плюсов: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11-12 – оценка 5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9-10 – оценка 4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6-8 – оценка 3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Все что меньше 6 – двойка.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Выставляем себе оценку, в конце урока тетради сдаем.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292735</wp:posOffset>
            </wp:positionV>
            <wp:extent cx="876300" cy="1647825"/>
            <wp:effectExtent l="400050" t="0" r="381000" b="0"/>
            <wp:wrapSquare wrapText="bothSides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Теперь обсудим еще две задачи.</w:t>
      </w:r>
    </w:p>
    <w:p w:rsidR="008E6594" w:rsidRDefault="008E6594" w:rsidP="008E65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 кратким ответом.</w:t>
      </w:r>
    </w:p>
    <w:p w:rsidR="008E6594" w:rsidRDefault="008E6594" w:rsidP="008E65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проводника имеют одинаковые сопротивления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сое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динены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параллельно. Установите соответствие между физическими величинами и формулами, по которым рассчитываются соответствующие величины.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силы тока,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напряжения на этих сопротивлениях.</w:t>
      </w:r>
      <w:proofErr w:type="gramEnd"/>
      <w:r w:rsidRPr="008E659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6594" w:rsidRDefault="008E6594" w:rsidP="008E659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ФИЗИЧЕСКИЕ ВЕЛИЧИНЫ                                                              ФОРМУЛЫ</w:t>
      </w:r>
    </w:p>
    <w:p w:rsidR="008E6594" w:rsidRPr="00BE596F" w:rsidRDefault="008E6594" w:rsidP="008E659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напряжение на участке цепи                                                           1)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</w:p>
    <w:p w:rsidR="008E6594" w:rsidRPr="00BE596F" w:rsidRDefault="008E6594" w:rsidP="008E659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Б) сила тока в общей цепи                                                                    2)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I=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</w:p>
    <w:p w:rsidR="008E6594" w:rsidRPr="000407AC" w:rsidRDefault="008E6594" w:rsidP="008E659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В) общее сопротивление участка цепи                                               3)</w:t>
      </w:r>
      <w:r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=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Pr="000407AC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0407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+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 w:rsidRPr="000407AC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2</w:t>
      </w:r>
    </w:p>
    <w:p w:rsidR="008E6594" w:rsidRPr="008E6594" w:rsidRDefault="008E6594" w:rsidP="008E659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E6594">
        <w:rPr>
          <w:rFonts w:ascii="Times New Roman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</w:p>
    <w:p w:rsidR="008E6594" w:rsidRDefault="008E6594" w:rsidP="008E659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65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5)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</w:t>
      </w:r>
      <w:r w:rsidRPr="008E6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=2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Какая физическая величина одинакова у проводников при их параллельном соединении?</w:t>
      </w:r>
    </w:p>
    <w:p w:rsidR="008E6594" w:rsidRDefault="008E6594" w:rsidP="008E659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eastAsiaTheme="minorEastAsia" w:hAnsi="Times New Roman" w:cs="Times New Roman"/>
          <w:sz w:val="24"/>
          <w:szCs w:val="24"/>
        </w:rPr>
        <w:t>напряжение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  <w:r w:rsidR="00EF2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Значит, пункту</w:t>
      </w:r>
      <w:proofErr w:type="gramStart"/>
      <w:r w:rsidR="00EF2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EF2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таблице соответствует цифра 1.</w:t>
      </w:r>
    </w:p>
    <w:p w:rsidR="00EF2AE2" w:rsidRDefault="00EF2AE2" w:rsidP="008E659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EF2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</w:t>
      </w:r>
      <w:proofErr w:type="gramStart"/>
      <w:r w:rsidRPr="00EF2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как связаны силы токов в проводниках (вспомните закон сохранения электрического заряда для узла).</w:t>
      </w:r>
    </w:p>
    <w:p w:rsidR="00EF2AE2" w:rsidRDefault="00EF2AE2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Ученики: </w:t>
      </w:r>
      <w:r>
        <w:rPr>
          <w:rFonts w:ascii="Times New Roman" w:eastAsiaTheme="minorEastAsia" w:hAnsi="Times New Roman" w:cs="Times New Roman"/>
          <w:sz w:val="24"/>
          <w:szCs w:val="24"/>
        </w:rPr>
        <w:t>сумма сил токов параллельно соединенных проводников равна силу тока в неразветвленной цепи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I=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Пункту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таблице соответствует цифра 2.</w:t>
      </w:r>
    </w:p>
    <w:p w:rsidR="00EF2AE2" w:rsidRDefault="00EF2AE2" w:rsidP="008E659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Учитель: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хорошо, осталось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вспомнить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рассчитать общее сопротивление двух одинаковых параллельно соединенных резисторов.</w:t>
      </w:r>
    </w:p>
    <w:p w:rsidR="00EF2AE2" w:rsidRDefault="00EF2AE2" w:rsidP="00EF2AE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Ученики: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=&gt;R=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Пункту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таблице соответствует цифра 4.</w:t>
      </w:r>
    </w:p>
    <w:p w:rsidR="00EF2AE2" w:rsidRDefault="00EF2AE2" w:rsidP="008E65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Учитель: </w:t>
      </w:r>
      <w:r>
        <w:rPr>
          <w:rFonts w:ascii="Times New Roman" w:eastAsiaTheme="minorEastAsia" w:hAnsi="Times New Roman" w:cs="Times New Roman"/>
          <w:sz w:val="24"/>
          <w:szCs w:val="24"/>
        </w:rPr>
        <w:t>заполняем таблицу.</w:t>
      </w:r>
    </w:p>
    <w:tbl>
      <w:tblPr>
        <w:tblStyle w:val="a6"/>
        <w:tblpPr w:leftFromText="180" w:rightFromText="180" w:vertAnchor="text" w:horzAnchor="page" w:tblpX="1873" w:tblpY="70"/>
        <w:tblW w:w="0" w:type="auto"/>
        <w:tblLook w:val="04A0"/>
      </w:tblPr>
      <w:tblGrid>
        <w:gridCol w:w="2681"/>
        <w:gridCol w:w="2682"/>
        <w:gridCol w:w="2682"/>
      </w:tblGrid>
      <w:tr w:rsidR="00EF2AE2" w:rsidTr="00EF2AE2">
        <w:tc>
          <w:tcPr>
            <w:tcW w:w="2681" w:type="dxa"/>
          </w:tcPr>
          <w:p w:rsidR="00EF2AE2" w:rsidRPr="00E34742" w:rsidRDefault="00EF2AE2" w:rsidP="00EF2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82" w:type="dxa"/>
          </w:tcPr>
          <w:p w:rsidR="00EF2AE2" w:rsidRPr="00E34742" w:rsidRDefault="00EF2AE2" w:rsidP="00EF2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82" w:type="dxa"/>
          </w:tcPr>
          <w:p w:rsidR="00EF2AE2" w:rsidRPr="00E34742" w:rsidRDefault="00EF2AE2" w:rsidP="00EF2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F2AE2" w:rsidTr="00EF2AE2">
        <w:tc>
          <w:tcPr>
            <w:tcW w:w="2681" w:type="dxa"/>
          </w:tcPr>
          <w:p w:rsidR="00EF2AE2" w:rsidRDefault="00EF2AE2" w:rsidP="00EF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EF2AE2" w:rsidRDefault="00EF2AE2" w:rsidP="00EF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EF2AE2" w:rsidRDefault="00EF2AE2" w:rsidP="00EF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2AE2" w:rsidRPr="00EF2AE2" w:rsidRDefault="00EF2AE2" w:rsidP="008E659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E6594" w:rsidRDefault="008E6594" w:rsidP="008E6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594" w:rsidRDefault="00EF2AE2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последняя задача.</w:t>
      </w:r>
    </w:p>
    <w:p w:rsidR="00EF2AE2" w:rsidRDefault="00EF2AE2" w:rsidP="00EF2AE2">
      <w:pPr>
        <w:tabs>
          <w:tab w:val="left" w:pos="3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 развернутым решением.</w:t>
      </w:r>
    </w:p>
    <w:p w:rsidR="00EF2AE2" w:rsidRDefault="00EF2AE2" w:rsidP="00EF2AE2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Тележка с песком общей массы 10кг движется без трения по горизонтальной поверхности со скоростью 2м/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Вслед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тележкой летит шар массой 2кг с горизонтальной скоростью 8м/с. После попадания в песок шар застревает в нем. Какую скорость при этом приобретает тележка?</w:t>
      </w:r>
    </w:p>
    <w:p w:rsidR="00EF2AE2" w:rsidRDefault="008F35E5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7pt;margin-top:1.5pt;width:0;height:168.75pt;z-index:251684864" o:connectortype="straight"/>
        </w:pict>
      </w:r>
      <w:r w:rsidR="00EF2AE2">
        <w:rPr>
          <w:rFonts w:ascii="Times New Roman" w:hAnsi="Times New Roman" w:cs="Times New Roman"/>
          <w:sz w:val="24"/>
          <w:szCs w:val="24"/>
        </w:rPr>
        <w:t>Дано: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Решение:</w:t>
      </w:r>
    </w:p>
    <w:p w:rsidR="00EF2AE2" w:rsidRDefault="00EF2AE2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М=10кг</w:t>
      </w:r>
      <w:r w:rsidR="008F35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3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4445</wp:posOffset>
            </wp:positionV>
            <wp:extent cx="4791075" cy="904875"/>
            <wp:effectExtent l="19050" t="0" r="9525" b="0"/>
            <wp:wrapSquare wrapText="bothSides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5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2AE2" w:rsidRDefault="00EF2AE2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35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F35E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2м/с</w:t>
      </w:r>
    </w:p>
    <w:p w:rsidR="00EF2AE2" w:rsidRDefault="00EF2AE2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кг</w:t>
      </w:r>
    </w:p>
    <w:p w:rsidR="008F35E5" w:rsidRPr="00EF2AE2" w:rsidRDefault="00EF2AE2" w:rsidP="008F35E5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.45pt;margin-top:21.75pt;width:62.25pt;height:0;z-index:251683840" o:connectortype="straight"/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35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=8м/с</w:t>
      </w:r>
      <w:r w:rsidR="008F35E5">
        <w:rPr>
          <w:rFonts w:ascii="Times New Roman" w:hAnsi="Times New Roman" w:cs="Times New Roman"/>
          <w:sz w:val="24"/>
          <w:szCs w:val="24"/>
        </w:rPr>
        <w:t xml:space="preserve">               ЗСИ: х: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M+m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U</m:t>
        </m:r>
      </m:oMath>
    </w:p>
    <w:p w:rsidR="00F85122" w:rsidRPr="00F85122" w:rsidRDefault="00EF2AE2" w:rsidP="00947161">
      <w:pPr>
        <w:tabs>
          <w:tab w:val="left" w:pos="318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  <w:r w:rsidR="008F35E5" w:rsidRPr="008F35E5">
        <w:rPr>
          <w:rFonts w:ascii="Times New Roman" w:hAnsi="Times New Roman" w:cs="Times New Roman"/>
          <w:sz w:val="24"/>
          <w:szCs w:val="24"/>
        </w:rPr>
        <w:t xml:space="preserve">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+m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M+m</m:t>
            </m:r>
          </m:den>
        </m:f>
      </m:oMath>
      <w:r w:rsidR="008F35E5" w:rsidRPr="008F35E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2+2∙8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10+2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="00F8512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5122" w:rsidRDefault="00EF2AE2" w:rsidP="00947161">
      <w:pPr>
        <w:tabs>
          <w:tab w:val="left" w:pos="318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85122">
        <w:rPr>
          <w:rFonts w:ascii="Times New Roman" w:hAnsi="Times New Roman" w:cs="Times New Roman"/>
          <w:sz w:val="24"/>
          <w:szCs w:val="24"/>
          <w:lang w:val="en-US"/>
        </w:rPr>
        <w:t>- ?</w:t>
      </w:r>
      <w:r w:rsidR="008F35E5" w:rsidRPr="00F8512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85122" w:rsidRPr="00F8512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  <w:r w:rsidR="00F85122" w:rsidRPr="00F8512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F85122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="00F8512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5122" w:rsidRDefault="00F85122" w:rsidP="00947161">
      <w:pPr>
        <w:tabs>
          <w:tab w:val="left" w:pos="318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r w:rsidR="008F35E5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2AE2" w:rsidRPr="00EF2AE2" w:rsidRDefault="00F85122" w:rsidP="00947161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конце урока – рефлексия и задается домашнее задание.</w:t>
      </w:r>
      <w:r w:rsidR="008F35E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F2AE2" w:rsidRPr="00EF2AE2" w:rsidSect="00D05F0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B5" w:rsidRDefault="008F14B5" w:rsidP="00E17370">
      <w:pPr>
        <w:spacing w:after="0" w:line="240" w:lineRule="auto"/>
      </w:pPr>
      <w:r>
        <w:separator/>
      </w:r>
    </w:p>
  </w:endnote>
  <w:endnote w:type="continuationSeparator" w:id="0">
    <w:p w:rsidR="008F14B5" w:rsidRDefault="008F14B5" w:rsidP="00E1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9145"/>
      <w:docPartObj>
        <w:docPartGallery w:val="Page Numbers (Bottom of Page)"/>
        <w:docPartUnique/>
      </w:docPartObj>
    </w:sdtPr>
    <w:sdtContent>
      <w:p w:rsidR="00EF2AE2" w:rsidRDefault="00EF2AE2">
        <w:pPr>
          <w:pStyle w:val="a9"/>
          <w:jc w:val="right"/>
        </w:pPr>
        <w:r w:rsidRPr="00E17370">
          <w:rPr>
            <w:rFonts w:ascii="Times New Roman" w:hAnsi="Times New Roman"/>
          </w:rPr>
          <w:fldChar w:fldCharType="begin"/>
        </w:r>
        <w:r w:rsidRPr="00E17370">
          <w:rPr>
            <w:rFonts w:ascii="Times New Roman" w:hAnsi="Times New Roman"/>
          </w:rPr>
          <w:instrText xml:space="preserve"> PAGE   \* MERGEFORMAT </w:instrText>
        </w:r>
        <w:r w:rsidRPr="00E17370">
          <w:rPr>
            <w:rFonts w:ascii="Times New Roman" w:hAnsi="Times New Roman"/>
          </w:rPr>
          <w:fldChar w:fldCharType="separate"/>
        </w:r>
        <w:r w:rsidR="00F85122">
          <w:rPr>
            <w:rFonts w:ascii="Times New Roman" w:hAnsi="Times New Roman"/>
            <w:noProof/>
          </w:rPr>
          <w:t>12</w:t>
        </w:r>
        <w:r w:rsidRPr="00E17370">
          <w:rPr>
            <w:rFonts w:ascii="Times New Roman" w:hAnsi="Times New Roman"/>
          </w:rPr>
          <w:fldChar w:fldCharType="end"/>
        </w:r>
      </w:p>
    </w:sdtContent>
  </w:sdt>
  <w:p w:rsidR="00EF2AE2" w:rsidRDefault="00EF2A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B5" w:rsidRDefault="008F14B5" w:rsidP="00E17370">
      <w:pPr>
        <w:spacing w:after="0" w:line="240" w:lineRule="auto"/>
      </w:pPr>
      <w:r>
        <w:separator/>
      </w:r>
    </w:p>
  </w:footnote>
  <w:footnote w:type="continuationSeparator" w:id="0">
    <w:p w:rsidR="008F14B5" w:rsidRDefault="008F14B5" w:rsidP="00E17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63"/>
    <w:rsid w:val="000407AC"/>
    <w:rsid w:val="00161DAE"/>
    <w:rsid w:val="00166ACC"/>
    <w:rsid w:val="00375360"/>
    <w:rsid w:val="004B78CC"/>
    <w:rsid w:val="004E5DDB"/>
    <w:rsid w:val="00516E16"/>
    <w:rsid w:val="005D3569"/>
    <w:rsid w:val="0061045B"/>
    <w:rsid w:val="006338B3"/>
    <w:rsid w:val="006372BA"/>
    <w:rsid w:val="006C46F1"/>
    <w:rsid w:val="0078582F"/>
    <w:rsid w:val="008B157F"/>
    <w:rsid w:val="008E3D63"/>
    <w:rsid w:val="008E6594"/>
    <w:rsid w:val="008F14B5"/>
    <w:rsid w:val="008F2004"/>
    <w:rsid w:val="008F35E5"/>
    <w:rsid w:val="008F4ABB"/>
    <w:rsid w:val="00947161"/>
    <w:rsid w:val="00960353"/>
    <w:rsid w:val="009D66C2"/>
    <w:rsid w:val="00A41CD2"/>
    <w:rsid w:val="00A849DF"/>
    <w:rsid w:val="00AB630B"/>
    <w:rsid w:val="00AD2597"/>
    <w:rsid w:val="00B70104"/>
    <w:rsid w:val="00B716A1"/>
    <w:rsid w:val="00B86F2E"/>
    <w:rsid w:val="00BE596F"/>
    <w:rsid w:val="00C946C6"/>
    <w:rsid w:val="00D05F07"/>
    <w:rsid w:val="00DD0F09"/>
    <w:rsid w:val="00E0097C"/>
    <w:rsid w:val="00E051C5"/>
    <w:rsid w:val="00E17370"/>
    <w:rsid w:val="00E23D58"/>
    <w:rsid w:val="00E34742"/>
    <w:rsid w:val="00E67BCD"/>
    <w:rsid w:val="00EF2AE2"/>
    <w:rsid w:val="00F37BED"/>
    <w:rsid w:val="00F569DE"/>
    <w:rsid w:val="00F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D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D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1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370"/>
  </w:style>
  <w:style w:type="paragraph" w:styleId="a9">
    <w:name w:val="footer"/>
    <w:basedOn w:val="a"/>
    <w:link w:val="aa"/>
    <w:uiPriority w:val="99"/>
    <w:unhideWhenUsed/>
    <w:rsid w:val="00E1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D56E9"/>
    <w:rsid w:val="008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6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10</cp:revision>
  <cp:lastPrinted>2013-02-02T18:34:00Z</cp:lastPrinted>
  <dcterms:created xsi:type="dcterms:W3CDTF">2013-02-01T18:18:00Z</dcterms:created>
  <dcterms:modified xsi:type="dcterms:W3CDTF">2013-02-02T20:14:00Z</dcterms:modified>
</cp:coreProperties>
</file>