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20E" w:rsidRDefault="0064520E" w:rsidP="0064520E">
      <w:pPr>
        <w:spacing w:line="360" w:lineRule="auto"/>
        <w:jc w:val="center"/>
        <w:rPr>
          <w:rFonts w:ascii="Times New Roman" w:hAnsi="Times New Roman" w:cs="Times New Roman"/>
          <w:i/>
          <w:iCs/>
          <w:sz w:val="28"/>
          <w:szCs w:val="28"/>
        </w:rPr>
      </w:pPr>
      <w:r w:rsidRPr="0064520E">
        <w:rPr>
          <w:rFonts w:ascii="Times New Roman" w:eastAsia="Calibri" w:hAnsi="Times New Roman"/>
          <w:b/>
          <w:color w:val="FFC000"/>
          <w:sz w:val="44"/>
          <w:szCs w:val="44"/>
        </w:rPr>
        <w:pict>
          <v:rect id="_x0000_s1027" style="position:absolute;left:0;text-align:left;margin-left:-13.8pt;margin-top:1.15pt;width:623.9pt;height:57.85pt;z-index:251661312;mso-width-percent:1050;mso-position-horizontal-relative:page;mso-position-vertical-relative:page;mso-width-percent:1050;mso-height-relative:top-margin-area" o:allowincell="f" fillcolor="#ffc000" strokecolor="red">
            <w10:wrap anchorx="page" anchory="margin"/>
          </v:rect>
        </w:pict>
      </w: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031" type="#_x0000_t32" style="position:absolute;left:0;text-align:left;margin-left:-58.05pt;margin-top:-5.6pt;width:0;height:740.35pt;z-index:251663360" o:connectortype="straight" strokecolor="#f79646 [3209]"/>
        </w:pict>
      </w:r>
      <w:r w:rsidRPr="0064520E">
        <w:rPr>
          <w:rFonts w:ascii="Times New Roman" w:hAnsi="Times New Roman" w:cs="Times New Roman"/>
          <w:i/>
          <w:iCs/>
          <w:noProof/>
          <w:color w:val="FFC000"/>
          <w:sz w:val="28"/>
          <w:szCs w:val="28"/>
          <w:lang w:eastAsia="ru-RU"/>
        </w:rPr>
        <w:pict>
          <v:shape id="_x0000_s1030" type="#_x0000_t32" style="position:absolute;left:0;text-align:left;margin-left:-68.05pt;margin-top:-5.6pt;width:0;height:740.35pt;z-index:251662336" o:connectortype="straight" strokecolor="#f79646 [3209]"/>
        </w:pict>
      </w:r>
      <w:r>
        <w:rPr>
          <w:rFonts w:ascii="Cambria" w:hAnsi="Cambria"/>
          <w:noProof/>
          <w:sz w:val="72"/>
          <w:szCs w:val="72"/>
        </w:rPr>
        <w:pict>
          <v:shape id="_x0000_s1032" type="#_x0000_t32" style="position:absolute;left:0;text-align:left;margin-left:477.95pt;margin-top:-5.6pt;width:0;height:740.35pt;z-index:251664384" o:connectortype="straight" strokecolor="#f79646 [3209]"/>
        </w:pict>
      </w:r>
      <w:r>
        <w:rPr>
          <w:rFonts w:ascii="Cambria" w:hAnsi="Cambria"/>
          <w:noProof/>
          <w:sz w:val="72"/>
          <w:szCs w:val="72"/>
        </w:rPr>
        <w:pict>
          <v:shape id="_x0000_s1033" type="#_x0000_t32" style="position:absolute;left:0;text-align:left;margin-left:485.95pt;margin-top:-5.6pt;width:0;height:740.35pt;z-index:251665408" o:connectortype="straight" strokecolor="#f79646 [3209]"/>
        </w:pict>
      </w:r>
    </w:p>
    <w:p w:rsidR="003507B0" w:rsidRPr="004B7E15" w:rsidRDefault="00226777" w:rsidP="0064520E">
      <w:pPr>
        <w:spacing w:line="360" w:lineRule="auto"/>
        <w:jc w:val="center"/>
        <w:rPr>
          <w:rFonts w:ascii="Times New Roman" w:hAnsi="Times New Roman"/>
          <w:sz w:val="24"/>
          <w:szCs w:val="24"/>
        </w:rPr>
      </w:pPr>
      <w:r>
        <w:rPr>
          <w:rFonts w:ascii="Times New Roman" w:hAnsi="Times New Roman" w:cs="Times New Roman"/>
          <w:i/>
          <w:iCs/>
          <w:sz w:val="28"/>
          <w:szCs w:val="28"/>
        </w:rPr>
        <w:t xml:space="preserve">             </w:t>
      </w:r>
    </w:p>
    <w:p w:rsidR="003507B0" w:rsidRPr="004B7E15" w:rsidRDefault="003507B0" w:rsidP="003507B0">
      <w:pPr>
        <w:spacing w:line="360" w:lineRule="auto"/>
        <w:jc w:val="center"/>
        <w:rPr>
          <w:rFonts w:ascii="Times New Roman" w:hAnsi="Times New Roman"/>
          <w:sz w:val="24"/>
          <w:szCs w:val="24"/>
        </w:rPr>
      </w:pPr>
      <w:r w:rsidRPr="004B7E15">
        <w:rPr>
          <w:rFonts w:ascii="Times New Roman" w:hAnsi="Times New Roman"/>
          <w:sz w:val="24"/>
          <w:szCs w:val="24"/>
        </w:rPr>
        <w:t xml:space="preserve">Муниципальное </w:t>
      </w:r>
      <w:r>
        <w:rPr>
          <w:rFonts w:ascii="Times New Roman" w:hAnsi="Times New Roman"/>
          <w:sz w:val="24"/>
          <w:szCs w:val="24"/>
        </w:rPr>
        <w:t xml:space="preserve">бюджетное </w:t>
      </w:r>
      <w:r w:rsidRPr="004B7E15">
        <w:rPr>
          <w:rFonts w:ascii="Times New Roman" w:hAnsi="Times New Roman"/>
          <w:sz w:val="24"/>
          <w:szCs w:val="24"/>
        </w:rPr>
        <w:t>образовательное учреждение</w:t>
      </w:r>
    </w:p>
    <w:p w:rsidR="003507B0" w:rsidRPr="004B7E15" w:rsidRDefault="003507B0" w:rsidP="003507B0">
      <w:pPr>
        <w:spacing w:line="360" w:lineRule="auto"/>
        <w:jc w:val="center"/>
        <w:rPr>
          <w:rFonts w:ascii="Times New Roman" w:hAnsi="Times New Roman"/>
          <w:sz w:val="24"/>
          <w:szCs w:val="24"/>
        </w:rPr>
      </w:pPr>
      <w:r w:rsidRPr="004B7E15">
        <w:rPr>
          <w:rFonts w:ascii="Times New Roman" w:hAnsi="Times New Roman"/>
          <w:sz w:val="24"/>
          <w:szCs w:val="24"/>
        </w:rPr>
        <w:t>«Средняя общеобразовательная школа № 75»</w:t>
      </w:r>
    </w:p>
    <w:p w:rsidR="003507B0" w:rsidRDefault="003507B0" w:rsidP="003507B0">
      <w:pPr>
        <w:spacing w:line="360" w:lineRule="auto"/>
        <w:rPr>
          <w:sz w:val="20"/>
          <w:szCs w:val="20"/>
        </w:rPr>
      </w:pPr>
    </w:p>
    <w:p w:rsidR="003507B0" w:rsidRDefault="003507B0" w:rsidP="003507B0">
      <w:pPr>
        <w:pStyle w:val="a6"/>
        <w:spacing w:line="360" w:lineRule="auto"/>
        <w:rPr>
          <w:rFonts w:ascii="Cambria" w:hAnsi="Cambria"/>
          <w:sz w:val="72"/>
          <w:szCs w:val="72"/>
        </w:rPr>
      </w:pPr>
    </w:p>
    <w:p w:rsidR="0064520E" w:rsidRDefault="0064520E" w:rsidP="003507B0">
      <w:pPr>
        <w:pStyle w:val="a6"/>
        <w:spacing w:line="360" w:lineRule="auto"/>
        <w:rPr>
          <w:rFonts w:ascii="Cambria" w:hAnsi="Cambria"/>
          <w:sz w:val="72"/>
          <w:szCs w:val="72"/>
        </w:rPr>
      </w:pPr>
    </w:p>
    <w:p w:rsidR="003507B0" w:rsidRPr="004B7E15" w:rsidRDefault="003507B0" w:rsidP="003507B0">
      <w:pPr>
        <w:pStyle w:val="a6"/>
        <w:spacing w:line="360" w:lineRule="auto"/>
        <w:rPr>
          <w:rFonts w:ascii="Times New Roman" w:eastAsia="Calibri" w:hAnsi="Times New Roman"/>
          <w:b/>
          <w:sz w:val="44"/>
          <w:szCs w:val="44"/>
          <w:lang w:eastAsia="en-US"/>
        </w:rPr>
      </w:pPr>
      <w:r w:rsidRPr="004B7E15">
        <w:rPr>
          <w:rFonts w:ascii="Times New Roman" w:hAnsi="Times New Roman"/>
          <w:sz w:val="36"/>
          <w:szCs w:val="36"/>
        </w:rPr>
        <w:t>Исследовательский проект</w:t>
      </w:r>
    </w:p>
    <w:p w:rsidR="0064520E" w:rsidRDefault="003507B0" w:rsidP="0064520E">
      <w:pPr>
        <w:pStyle w:val="a6"/>
        <w:spacing w:line="360" w:lineRule="auto"/>
        <w:rPr>
          <w:rFonts w:ascii="Times New Roman" w:eastAsia="Calibri" w:hAnsi="Times New Roman"/>
          <w:b/>
          <w:sz w:val="44"/>
          <w:szCs w:val="44"/>
          <w:lang w:eastAsia="en-US"/>
        </w:rPr>
      </w:pPr>
      <w:r w:rsidRPr="00341959">
        <w:rPr>
          <w:rFonts w:ascii="Times New Roman" w:eastAsia="Calibri" w:hAnsi="Times New Roman"/>
          <w:b/>
          <w:sz w:val="44"/>
          <w:szCs w:val="44"/>
          <w:lang w:eastAsia="en-US"/>
        </w:rPr>
        <w:t>Тема:</w:t>
      </w:r>
      <w:r>
        <w:rPr>
          <w:rFonts w:ascii="Times New Roman" w:eastAsia="Calibri" w:hAnsi="Times New Roman"/>
          <w:b/>
          <w:sz w:val="44"/>
          <w:szCs w:val="44"/>
          <w:lang w:eastAsia="en-US"/>
        </w:rPr>
        <w:t xml:space="preserve">   </w:t>
      </w:r>
      <w:r w:rsidRPr="00341959">
        <w:rPr>
          <w:rFonts w:ascii="Times New Roman" w:eastAsia="Calibri" w:hAnsi="Times New Roman"/>
          <w:b/>
          <w:sz w:val="44"/>
          <w:szCs w:val="44"/>
          <w:lang w:eastAsia="en-US"/>
        </w:rPr>
        <w:t xml:space="preserve"> «</w:t>
      </w:r>
      <w:r w:rsidR="0064520E">
        <w:rPr>
          <w:rFonts w:ascii="Times New Roman" w:eastAsia="Calibri" w:hAnsi="Times New Roman"/>
          <w:b/>
          <w:sz w:val="44"/>
          <w:szCs w:val="44"/>
          <w:lang w:eastAsia="en-US"/>
        </w:rPr>
        <w:t xml:space="preserve">Фразеологизмы: знакомые </w:t>
      </w:r>
    </w:p>
    <w:p w:rsidR="003507B0" w:rsidRPr="004B7E15" w:rsidRDefault="0064520E" w:rsidP="0064520E">
      <w:pPr>
        <w:pStyle w:val="a6"/>
        <w:spacing w:line="360" w:lineRule="auto"/>
        <w:rPr>
          <w:rFonts w:ascii="Times New Roman" w:eastAsia="Calibri" w:hAnsi="Times New Roman"/>
          <w:b/>
          <w:sz w:val="44"/>
          <w:szCs w:val="44"/>
          <w:lang w:eastAsia="en-US"/>
        </w:rPr>
      </w:pPr>
      <w:r>
        <w:rPr>
          <w:rFonts w:ascii="Times New Roman" w:eastAsia="Calibri" w:hAnsi="Times New Roman"/>
          <w:b/>
          <w:sz w:val="44"/>
          <w:szCs w:val="44"/>
          <w:lang w:eastAsia="en-US"/>
        </w:rPr>
        <w:t xml:space="preserve">                незнакомцы</w:t>
      </w:r>
      <w:r w:rsidR="003507B0">
        <w:rPr>
          <w:rFonts w:ascii="Times New Roman" w:eastAsia="Calibri" w:hAnsi="Times New Roman"/>
          <w:b/>
          <w:sz w:val="44"/>
          <w:szCs w:val="44"/>
          <w:lang w:eastAsia="en-US"/>
        </w:rPr>
        <w:t>»</w:t>
      </w:r>
    </w:p>
    <w:p w:rsidR="003507B0" w:rsidRDefault="003507B0" w:rsidP="003507B0">
      <w:pPr>
        <w:spacing w:line="360" w:lineRule="auto"/>
        <w:rPr>
          <w:rFonts w:ascii="Times New Roman" w:hAnsi="Times New Roman"/>
          <w:b/>
          <w:sz w:val="32"/>
          <w:szCs w:val="32"/>
        </w:rPr>
      </w:pPr>
    </w:p>
    <w:p w:rsidR="0064520E" w:rsidRDefault="0064520E" w:rsidP="003507B0">
      <w:pPr>
        <w:spacing w:line="360" w:lineRule="auto"/>
        <w:rPr>
          <w:rFonts w:ascii="Times New Roman" w:hAnsi="Times New Roman"/>
          <w:b/>
          <w:sz w:val="32"/>
          <w:szCs w:val="32"/>
        </w:rPr>
      </w:pPr>
    </w:p>
    <w:p w:rsidR="003507B0" w:rsidRPr="0064520E" w:rsidRDefault="003507B0" w:rsidP="0064520E">
      <w:pPr>
        <w:spacing w:line="360" w:lineRule="auto"/>
        <w:jc w:val="center"/>
        <w:rPr>
          <w:rFonts w:ascii="Times New Roman" w:hAnsi="Times New Roman"/>
          <w:b/>
          <w:sz w:val="24"/>
          <w:szCs w:val="24"/>
        </w:rPr>
      </w:pPr>
      <w:r>
        <w:rPr>
          <w:rFonts w:ascii="Times New Roman" w:hAnsi="Times New Roman"/>
          <w:b/>
          <w:sz w:val="32"/>
          <w:szCs w:val="32"/>
        </w:rPr>
        <w:t xml:space="preserve">                                                   </w:t>
      </w:r>
      <w:r>
        <w:rPr>
          <w:rFonts w:ascii="Times New Roman" w:hAnsi="Times New Roman"/>
          <w:b/>
          <w:sz w:val="24"/>
          <w:szCs w:val="24"/>
        </w:rPr>
        <w:t>Исполнитель: ученик</w:t>
      </w:r>
      <w:r w:rsidR="0064520E">
        <w:rPr>
          <w:rFonts w:ascii="Times New Roman" w:hAnsi="Times New Roman"/>
          <w:b/>
          <w:sz w:val="24"/>
          <w:szCs w:val="24"/>
        </w:rPr>
        <w:t>и</w:t>
      </w:r>
      <w:r>
        <w:rPr>
          <w:rFonts w:ascii="Times New Roman" w:hAnsi="Times New Roman"/>
          <w:b/>
          <w:sz w:val="24"/>
          <w:szCs w:val="24"/>
        </w:rPr>
        <w:t xml:space="preserve">  </w:t>
      </w:r>
      <w:r w:rsidR="0064520E">
        <w:rPr>
          <w:rFonts w:ascii="Times New Roman" w:hAnsi="Times New Roman"/>
          <w:b/>
          <w:sz w:val="24"/>
          <w:szCs w:val="24"/>
        </w:rPr>
        <w:t>4</w:t>
      </w:r>
      <w:r>
        <w:rPr>
          <w:rFonts w:ascii="Times New Roman" w:hAnsi="Times New Roman"/>
          <w:b/>
          <w:sz w:val="24"/>
          <w:szCs w:val="24"/>
        </w:rPr>
        <w:t xml:space="preserve"> «А» класса  </w:t>
      </w:r>
      <w:r w:rsidR="0064520E">
        <w:rPr>
          <w:rFonts w:ascii="Times New Roman" w:hAnsi="Times New Roman"/>
          <w:b/>
          <w:sz w:val="24"/>
          <w:szCs w:val="24"/>
        </w:rPr>
        <w:t xml:space="preserve">       </w:t>
      </w:r>
      <w:r>
        <w:rPr>
          <w:rFonts w:ascii="Times New Roman" w:hAnsi="Times New Roman"/>
          <w:b/>
          <w:sz w:val="24"/>
          <w:szCs w:val="24"/>
        </w:rPr>
        <w:t xml:space="preserve">                                                                                 </w:t>
      </w:r>
    </w:p>
    <w:p w:rsidR="003507B0" w:rsidRDefault="003507B0" w:rsidP="003507B0">
      <w:pPr>
        <w:spacing w:line="360" w:lineRule="auto"/>
        <w:rPr>
          <w:rFonts w:ascii="Times New Roman" w:hAnsi="Times New Roman"/>
          <w:b/>
          <w:sz w:val="24"/>
          <w:szCs w:val="24"/>
        </w:rPr>
      </w:pPr>
      <w:r>
        <w:rPr>
          <w:rFonts w:ascii="Times New Roman" w:hAnsi="Times New Roman"/>
          <w:b/>
          <w:sz w:val="24"/>
          <w:szCs w:val="24"/>
        </w:rPr>
        <w:t xml:space="preserve">                                                                                 Руководитель:  Сафронова Е.Л., </w:t>
      </w:r>
    </w:p>
    <w:p w:rsidR="003507B0" w:rsidRDefault="003507B0" w:rsidP="003507B0">
      <w:pPr>
        <w:spacing w:line="360" w:lineRule="auto"/>
        <w:rPr>
          <w:rFonts w:ascii="Times New Roman" w:hAnsi="Times New Roman"/>
          <w:b/>
          <w:sz w:val="24"/>
          <w:szCs w:val="24"/>
        </w:rPr>
      </w:pPr>
      <w:r>
        <w:rPr>
          <w:rFonts w:ascii="Times New Roman" w:hAnsi="Times New Roman"/>
          <w:b/>
          <w:sz w:val="24"/>
          <w:szCs w:val="24"/>
        </w:rPr>
        <w:t xml:space="preserve">                                                                                                     учитель  начальных классов,</w:t>
      </w:r>
    </w:p>
    <w:p w:rsidR="003507B0" w:rsidRDefault="003507B0" w:rsidP="003507B0">
      <w:pPr>
        <w:spacing w:line="360" w:lineRule="auto"/>
        <w:rPr>
          <w:rFonts w:ascii="Times New Roman" w:hAnsi="Times New Roman"/>
          <w:b/>
          <w:sz w:val="24"/>
          <w:szCs w:val="24"/>
        </w:rPr>
      </w:pPr>
      <w:r>
        <w:rPr>
          <w:rFonts w:ascii="Times New Roman" w:hAnsi="Times New Roman"/>
          <w:b/>
          <w:sz w:val="24"/>
          <w:szCs w:val="24"/>
        </w:rPr>
        <w:t xml:space="preserve">                                                                                                     высшая категория</w:t>
      </w:r>
    </w:p>
    <w:p w:rsidR="003507B0" w:rsidRDefault="003507B0" w:rsidP="003507B0">
      <w:pPr>
        <w:spacing w:line="360" w:lineRule="auto"/>
        <w:jc w:val="right"/>
        <w:rPr>
          <w:rFonts w:ascii="Times New Roman" w:hAnsi="Times New Roman"/>
          <w:b/>
          <w:sz w:val="24"/>
          <w:szCs w:val="24"/>
        </w:rPr>
      </w:pPr>
      <w:r>
        <w:rPr>
          <w:rFonts w:ascii="Times New Roman" w:hAnsi="Times New Roman"/>
          <w:b/>
          <w:sz w:val="24"/>
          <w:szCs w:val="24"/>
        </w:rPr>
        <w:t xml:space="preserve">                                                    </w:t>
      </w:r>
    </w:p>
    <w:p w:rsidR="003507B0" w:rsidRDefault="003507B0" w:rsidP="003507B0">
      <w:pPr>
        <w:spacing w:line="360" w:lineRule="auto"/>
        <w:jc w:val="right"/>
        <w:rPr>
          <w:rFonts w:ascii="Times New Roman" w:hAnsi="Times New Roman"/>
          <w:b/>
          <w:sz w:val="24"/>
          <w:szCs w:val="24"/>
        </w:rPr>
      </w:pPr>
    </w:p>
    <w:p w:rsidR="003507B0" w:rsidRDefault="003507B0" w:rsidP="003507B0">
      <w:pPr>
        <w:spacing w:line="360" w:lineRule="auto"/>
        <w:rPr>
          <w:rFonts w:ascii="Times New Roman" w:hAnsi="Times New Roman"/>
          <w:b/>
          <w:sz w:val="24"/>
          <w:szCs w:val="24"/>
        </w:rPr>
      </w:pPr>
    </w:p>
    <w:p w:rsidR="003507B0" w:rsidRPr="004B7E15" w:rsidRDefault="0064520E" w:rsidP="003507B0">
      <w:pPr>
        <w:pStyle w:val="a6"/>
        <w:spacing w:line="360" w:lineRule="auto"/>
        <w:jc w:val="center"/>
        <w:rPr>
          <w:rFonts w:ascii="Times New Roman" w:hAnsi="Times New Roman"/>
          <w:b/>
          <w:sz w:val="24"/>
          <w:szCs w:val="24"/>
        </w:rPr>
      </w:pPr>
      <w:r>
        <w:rPr>
          <w:rFonts w:ascii="Times New Roman" w:hAnsi="Times New Roman"/>
          <w:b/>
          <w:sz w:val="24"/>
          <w:szCs w:val="24"/>
        </w:rPr>
        <w:t>г</w:t>
      </w:r>
      <w:r w:rsidR="003507B0" w:rsidRPr="004B7E15">
        <w:rPr>
          <w:rFonts w:ascii="Times New Roman" w:hAnsi="Times New Roman"/>
          <w:b/>
          <w:sz w:val="24"/>
          <w:szCs w:val="24"/>
        </w:rPr>
        <w:t>. Лесной</w:t>
      </w:r>
    </w:p>
    <w:p w:rsidR="003507B0" w:rsidRDefault="0064520E" w:rsidP="003507B0">
      <w:pPr>
        <w:pStyle w:val="a6"/>
        <w:spacing w:line="360" w:lineRule="auto"/>
        <w:jc w:val="center"/>
        <w:rPr>
          <w:rFonts w:ascii="Times New Roman" w:hAnsi="Times New Roman"/>
          <w:b/>
          <w:sz w:val="24"/>
          <w:szCs w:val="24"/>
        </w:rPr>
      </w:pPr>
      <w:r>
        <w:rPr>
          <w:rFonts w:ascii="Times New Roman" w:eastAsia="Calibri" w:hAnsi="Times New Roman"/>
          <w:b/>
          <w:sz w:val="44"/>
          <w:szCs w:val="44"/>
          <w:lang w:eastAsia="en-US"/>
        </w:rPr>
        <w:pict>
          <v:rect id="_x0000_s1026" style="position:absolute;left:0;text-align:left;margin-left:0;margin-top:0;width:624pt;height:58.4pt;z-index:251660288;mso-width-percent:1050;mso-position-horizontal:center;mso-position-horizontal-relative:page;mso-position-vertical:bottom;mso-position-vertical-relative:page;mso-width-percent:1050;mso-height-relative:top-margin-area" o:allowincell="f" fillcolor="#f93" strokecolor="red">
            <w10:wrap anchorx="page" anchory="page"/>
          </v:rect>
        </w:pict>
      </w:r>
      <w:r>
        <w:rPr>
          <w:rFonts w:ascii="Times New Roman" w:hAnsi="Times New Roman"/>
          <w:b/>
          <w:sz w:val="24"/>
          <w:szCs w:val="24"/>
        </w:rPr>
        <w:t xml:space="preserve">2014 </w:t>
      </w:r>
      <w:r w:rsidR="003507B0" w:rsidRPr="004B7E15">
        <w:rPr>
          <w:rFonts w:ascii="Times New Roman" w:hAnsi="Times New Roman"/>
          <w:b/>
          <w:sz w:val="24"/>
          <w:szCs w:val="24"/>
        </w:rPr>
        <w:t>г</w:t>
      </w:r>
    </w:p>
    <w:p w:rsidR="0064520E" w:rsidRPr="00A31EFE" w:rsidRDefault="00226777" w:rsidP="0064520E">
      <w:pPr>
        <w:spacing w:line="360" w:lineRule="auto"/>
        <w:jc w:val="center"/>
        <w:rPr>
          <w:rFonts w:ascii="Times New Roman" w:hAnsi="Times New Roman"/>
          <w:b/>
          <w:sz w:val="28"/>
          <w:szCs w:val="28"/>
        </w:rPr>
      </w:pPr>
      <w:r>
        <w:rPr>
          <w:rFonts w:ascii="Times New Roman" w:hAnsi="Times New Roman" w:cs="Times New Roman"/>
          <w:i/>
          <w:iCs/>
          <w:sz w:val="28"/>
          <w:szCs w:val="28"/>
        </w:rPr>
        <w:lastRenderedPageBreak/>
        <w:t xml:space="preserve">                                       </w:t>
      </w:r>
      <w:r w:rsidR="0064520E" w:rsidRPr="00A31EFE">
        <w:rPr>
          <w:rFonts w:ascii="Times New Roman" w:hAnsi="Times New Roman"/>
          <w:b/>
          <w:sz w:val="28"/>
          <w:szCs w:val="28"/>
        </w:rPr>
        <w:t>Оглавление</w:t>
      </w:r>
    </w:p>
    <w:p w:rsidR="0064520E" w:rsidRPr="00A31EFE" w:rsidRDefault="0064520E" w:rsidP="0064520E">
      <w:pPr>
        <w:spacing w:line="360" w:lineRule="auto"/>
        <w:rPr>
          <w:rFonts w:ascii="Times New Roman" w:hAnsi="Times New Roman"/>
          <w:sz w:val="28"/>
          <w:szCs w:val="28"/>
        </w:rPr>
      </w:pPr>
    </w:p>
    <w:p w:rsidR="0064520E" w:rsidRPr="00A31EFE" w:rsidRDefault="0064520E" w:rsidP="0064520E">
      <w:pPr>
        <w:spacing w:line="360" w:lineRule="auto"/>
        <w:rPr>
          <w:rFonts w:ascii="Times New Roman" w:hAnsi="Times New Roman"/>
          <w:sz w:val="28"/>
          <w:szCs w:val="28"/>
        </w:rPr>
      </w:pPr>
    </w:p>
    <w:p w:rsidR="0064520E" w:rsidRPr="00A31EFE" w:rsidRDefault="0064520E" w:rsidP="0064520E">
      <w:pPr>
        <w:spacing w:after="0" w:line="360" w:lineRule="auto"/>
        <w:ind w:left="1080"/>
        <w:rPr>
          <w:rFonts w:ascii="Times New Roman" w:hAnsi="Times New Roman"/>
          <w:sz w:val="28"/>
          <w:szCs w:val="28"/>
        </w:rPr>
      </w:pPr>
    </w:p>
    <w:p w:rsidR="0064520E" w:rsidRPr="00A31EFE" w:rsidRDefault="0064520E" w:rsidP="0064520E">
      <w:pPr>
        <w:numPr>
          <w:ilvl w:val="0"/>
          <w:numId w:val="4"/>
        </w:numPr>
        <w:spacing w:after="0" w:line="360" w:lineRule="auto"/>
        <w:rPr>
          <w:rFonts w:ascii="Times New Roman" w:hAnsi="Times New Roman"/>
          <w:sz w:val="28"/>
          <w:szCs w:val="28"/>
        </w:rPr>
      </w:pPr>
      <w:r w:rsidRPr="00A31EFE">
        <w:rPr>
          <w:rFonts w:ascii="Times New Roman" w:hAnsi="Times New Roman"/>
          <w:sz w:val="28"/>
          <w:szCs w:val="28"/>
        </w:rPr>
        <w:t>Вв</w:t>
      </w:r>
      <w:r>
        <w:rPr>
          <w:rFonts w:ascii="Times New Roman" w:hAnsi="Times New Roman"/>
          <w:sz w:val="28"/>
          <w:szCs w:val="28"/>
        </w:rPr>
        <w:t>едение……………………………………………</w:t>
      </w:r>
      <w:r w:rsidRPr="00A31EFE">
        <w:rPr>
          <w:rFonts w:ascii="Times New Roman" w:hAnsi="Times New Roman"/>
          <w:sz w:val="28"/>
          <w:szCs w:val="28"/>
        </w:rPr>
        <w:t>……</w:t>
      </w:r>
      <w:r>
        <w:rPr>
          <w:rFonts w:ascii="Times New Roman" w:hAnsi="Times New Roman"/>
          <w:sz w:val="28"/>
          <w:szCs w:val="28"/>
        </w:rPr>
        <w:t xml:space="preserve">….         </w:t>
      </w:r>
      <w:r w:rsidRPr="00A31EFE">
        <w:rPr>
          <w:rFonts w:ascii="Times New Roman" w:hAnsi="Times New Roman"/>
          <w:sz w:val="28"/>
          <w:szCs w:val="28"/>
        </w:rPr>
        <w:t>3-4</w:t>
      </w:r>
    </w:p>
    <w:p w:rsidR="0064520E" w:rsidRPr="0064520E" w:rsidRDefault="0064520E" w:rsidP="0064520E">
      <w:pPr>
        <w:numPr>
          <w:ilvl w:val="0"/>
          <w:numId w:val="4"/>
        </w:numPr>
        <w:spacing w:after="0" w:line="360" w:lineRule="auto"/>
        <w:rPr>
          <w:rFonts w:ascii="Times New Roman" w:hAnsi="Times New Roman"/>
          <w:sz w:val="28"/>
          <w:szCs w:val="28"/>
        </w:rPr>
      </w:pPr>
      <w:r w:rsidRPr="00A31EFE">
        <w:rPr>
          <w:rFonts w:ascii="Times New Roman" w:hAnsi="Times New Roman"/>
          <w:sz w:val="28"/>
          <w:szCs w:val="28"/>
        </w:rPr>
        <w:t>Основная  часть</w:t>
      </w:r>
      <w:r>
        <w:rPr>
          <w:rFonts w:ascii="Times New Roman" w:hAnsi="Times New Roman"/>
          <w:sz w:val="28"/>
          <w:szCs w:val="28"/>
        </w:rPr>
        <w:t>………………………………………………</w:t>
      </w:r>
      <w:r w:rsidRPr="00A31EFE">
        <w:rPr>
          <w:rFonts w:ascii="Times New Roman" w:hAnsi="Times New Roman"/>
          <w:sz w:val="28"/>
          <w:szCs w:val="28"/>
        </w:rPr>
        <w:t xml:space="preserve">       </w:t>
      </w:r>
      <w:r w:rsidR="00326548">
        <w:rPr>
          <w:rFonts w:ascii="Times New Roman" w:hAnsi="Times New Roman"/>
          <w:sz w:val="28"/>
          <w:szCs w:val="28"/>
        </w:rPr>
        <w:t>5- 9</w:t>
      </w:r>
    </w:p>
    <w:p w:rsidR="0064520E" w:rsidRPr="00A31EFE" w:rsidRDefault="0064520E" w:rsidP="0064520E">
      <w:pPr>
        <w:numPr>
          <w:ilvl w:val="0"/>
          <w:numId w:val="4"/>
        </w:numPr>
        <w:spacing w:after="0" w:line="360" w:lineRule="auto"/>
        <w:rPr>
          <w:rFonts w:ascii="Times New Roman" w:hAnsi="Times New Roman"/>
          <w:sz w:val="28"/>
          <w:szCs w:val="28"/>
        </w:rPr>
      </w:pPr>
      <w:r w:rsidRPr="00A31EFE">
        <w:rPr>
          <w:rFonts w:ascii="Times New Roman" w:hAnsi="Times New Roman"/>
          <w:sz w:val="28"/>
          <w:szCs w:val="28"/>
        </w:rPr>
        <w:t>Заключение</w:t>
      </w:r>
      <w:r>
        <w:rPr>
          <w:rFonts w:ascii="Times New Roman" w:hAnsi="Times New Roman"/>
          <w:sz w:val="28"/>
          <w:szCs w:val="28"/>
        </w:rPr>
        <w:t>…………………………………………</w:t>
      </w:r>
      <w:r w:rsidRPr="00A31EFE">
        <w:rPr>
          <w:rFonts w:ascii="Times New Roman" w:hAnsi="Times New Roman"/>
          <w:sz w:val="28"/>
          <w:szCs w:val="28"/>
        </w:rPr>
        <w:t xml:space="preserve">…………      </w:t>
      </w:r>
      <w:r w:rsidR="00326548">
        <w:rPr>
          <w:rFonts w:ascii="Times New Roman" w:hAnsi="Times New Roman"/>
          <w:sz w:val="28"/>
          <w:szCs w:val="28"/>
        </w:rPr>
        <w:t>10</w:t>
      </w:r>
    </w:p>
    <w:p w:rsidR="0064520E" w:rsidRPr="00A31EFE" w:rsidRDefault="0064520E" w:rsidP="0064520E">
      <w:pPr>
        <w:spacing w:after="0" w:line="360" w:lineRule="auto"/>
        <w:rPr>
          <w:rFonts w:ascii="Times New Roman" w:hAnsi="Times New Roman"/>
          <w:sz w:val="28"/>
          <w:szCs w:val="28"/>
        </w:rPr>
      </w:pPr>
      <w:r>
        <w:rPr>
          <w:rFonts w:ascii="Times New Roman" w:hAnsi="Times New Roman"/>
          <w:sz w:val="28"/>
          <w:szCs w:val="28"/>
        </w:rPr>
        <w:t xml:space="preserve">     </w:t>
      </w:r>
      <w:r w:rsidRPr="00A31EFE">
        <w:rPr>
          <w:rFonts w:ascii="Times New Roman" w:hAnsi="Times New Roman"/>
          <w:sz w:val="28"/>
          <w:szCs w:val="28"/>
        </w:rPr>
        <w:t xml:space="preserve"> </w:t>
      </w:r>
      <w:r w:rsidRPr="00A31EFE">
        <w:rPr>
          <w:rFonts w:ascii="Times New Roman" w:hAnsi="Times New Roman"/>
          <w:sz w:val="28"/>
          <w:szCs w:val="28"/>
          <w:lang w:val="en-US"/>
        </w:rPr>
        <w:t>IV</w:t>
      </w:r>
      <w:r>
        <w:rPr>
          <w:rFonts w:ascii="Times New Roman" w:hAnsi="Times New Roman"/>
          <w:sz w:val="28"/>
          <w:szCs w:val="28"/>
        </w:rPr>
        <w:t>.</w:t>
      </w:r>
      <w:r w:rsidRPr="00A31EFE">
        <w:rPr>
          <w:rFonts w:ascii="Times New Roman" w:hAnsi="Times New Roman"/>
          <w:sz w:val="28"/>
          <w:szCs w:val="28"/>
        </w:rPr>
        <w:t xml:space="preserve">   </w:t>
      </w:r>
      <w:r>
        <w:rPr>
          <w:rFonts w:ascii="Times New Roman" w:hAnsi="Times New Roman"/>
          <w:sz w:val="28"/>
          <w:szCs w:val="28"/>
        </w:rPr>
        <w:t xml:space="preserve"> Список  источников</w:t>
      </w:r>
      <w:r w:rsidRPr="00A31EFE">
        <w:rPr>
          <w:rFonts w:ascii="Times New Roman" w:hAnsi="Times New Roman"/>
          <w:sz w:val="28"/>
          <w:szCs w:val="28"/>
        </w:rPr>
        <w:t xml:space="preserve">  информа</w:t>
      </w:r>
      <w:r>
        <w:rPr>
          <w:rFonts w:ascii="Times New Roman" w:hAnsi="Times New Roman"/>
          <w:sz w:val="28"/>
          <w:szCs w:val="28"/>
        </w:rPr>
        <w:t>ции……………………………</w:t>
      </w:r>
      <w:r w:rsidR="00326548">
        <w:rPr>
          <w:rFonts w:ascii="Times New Roman" w:hAnsi="Times New Roman"/>
          <w:sz w:val="28"/>
          <w:szCs w:val="28"/>
        </w:rPr>
        <w:t xml:space="preserve">    </w:t>
      </w:r>
      <w:r w:rsidRPr="00A31EFE">
        <w:rPr>
          <w:rFonts w:ascii="Times New Roman" w:hAnsi="Times New Roman"/>
          <w:sz w:val="28"/>
          <w:szCs w:val="28"/>
        </w:rPr>
        <w:t xml:space="preserve"> </w:t>
      </w:r>
      <w:r w:rsidR="00326548">
        <w:rPr>
          <w:rFonts w:ascii="Times New Roman" w:hAnsi="Times New Roman"/>
          <w:sz w:val="28"/>
          <w:szCs w:val="28"/>
        </w:rPr>
        <w:t>11</w:t>
      </w:r>
    </w:p>
    <w:p w:rsidR="0064520E" w:rsidRPr="00A31EFE" w:rsidRDefault="0064520E" w:rsidP="0064520E">
      <w:pPr>
        <w:spacing w:after="0" w:line="360" w:lineRule="auto"/>
        <w:rPr>
          <w:rFonts w:ascii="Times New Roman" w:hAnsi="Times New Roman"/>
          <w:sz w:val="28"/>
          <w:szCs w:val="28"/>
        </w:rPr>
      </w:pPr>
      <w:r>
        <w:rPr>
          <w:rFonts w:ascii="Times New Roman" w:hAnsi="Times New Roman"/>
          <w:sz w:val="28"/>
          <w:szCs w:val="28"/>
        </w:rPr>
        <w:t xml:space="preserve">      </w:t>
      </w:r>
      <w:r w:rsidRPr="00A31EFE">
        <w:rPr>
          <w:rFonts w:ascii="Times New Roman" w:hAnsi="Times New Roman"/>
          <w:sz w:val="28"/>
          <w:szCs w:val="28"/>
          <w:lang w:val="en-US"/>
        </w:rPr>
        <w:t>V</w:t>
      </w:r>
      <w:r w:rsidRPr="00A31EFE">
        <w:rPr>
          <w:rFonts w:ascii="Times New Roman" w:hAnsi="Times New Roman"/>
          <w:sz w:val="28"/>
          <w:szCs w:val="28"/>
        </w:rPr>
        <w:t xml:space="preserve">.   </w:t>
      </w:r>
      <w:r w:rsidRPr="004F5B55">
        <w:rPr>
          <w:rFonts w:ascii="Times New Roman" w:hAnsi="Times New Roman"/>
          <w:sz w:val="28"/>
          <w:szCs w:val="28"/>
        </w:rPr>
        <w:t xml:space="preserve">  </w:t>
      </w:r>
      <w:r w:rsidRPr="00A31EFE">
        <w:rPr>
          <w:rFonts w:ascii="Times New Roman" w:hAnsi="Times New Roman"/>
          <w:sz w:val="28"/>
          <w:szCs w:val="28"/>
        </w:rPr>
        <w:t>Приложение</w:t>
      </w:r>
      <w:r>
        <w:rPr>
          <w:rFonts w:ascii="Times New Roman" w:hAnsi="Times New Roman"/>
          <w:sz w:val="28"/>
          <w:szCs w:val="28"/>
        </w:rPr>
        <w:t>…………………………………………………</w:t>
      </w:r>
      <w:r w:rsidRPr="00A31EFE">
        <w:rPr>
          <w:rFonts w:ascii="Times New Roman" w:hAnsi="Times New Roman"/>
          <w:sz w:val="28"/>
          <w:szCs w:val="28"/>
        </w:rPr>
        <w:t xml:space="preserve"> ….    </w:t>
      </w:r>
    </w:p>
    <w:p w:rsidR="0064520E" w:rsidRDefault="0064520E" w:rsidP="00226777">
      <w:pPr>
        <w:spacing w:after="0" w:line="360" w:lineRule="auto"/>
        <w:rPr>
          <w:rFonts w:ascii="Times New Roman" w:hAnsi="Times New Roman" w:cs="Times New Roman"/>
          <w:i/>
          <w:iCs/>
          <w:sz w:val="28"/>
          <w:szCs w:val="28"/>
        </w:rPr>
      </w:pPr>
    </w:p>
    <w:p w:rsidR="0064520E" w:rsidRDefault="0064520E" w:rsidP="00226777">
      <w:pPr>
        <w:spacing w:after="0" w:line="360" w:lineRule="auto"/>
        <w:rPr>
          <w:rFonts w:ascii="Times New Roman" w:hAnsi="Times New Roman" w:cs="Times New Roman"/>
          <w:i/>
          <w:iCs/>
          <w:sz w:val="28"/>
          <w:szCs w:val="28"/>
        </w:rPr>
      </w:pPr>
    </w:p>
    <w:p w:rsidR="0064520E" w:rsidRDefault="0064520E" w:rsidP="00226777">
      <w:pPr>
        <w:spacing w:after="0" w:line="360" w:lineRule="auto"/>
        <w:rPr>
          <w:rFonts w:ascii="Times New Roman" w:hAnsi="Times New Roman" w:cs="Times New Roman"/>
          <w:i/>
          <w:iCs/>
          <w:sz w:val="28"/>
          <w:szCs w:val="28"/>
        </w:rPr>
      </w:pPr>
    </w:p>
    <w:p w:rsidR="0064520E" w:rsidRDefault="0064520E" w:rsidP="00226777">
      <w:pPr>
        <w:spacing w:after="0" w:line="360" w:lineRule="auto"/>
        <w:rPr>
          <w:rFonts w:ascii="Times New Roman" w:hAnsi="Times New Roman" w:cs="Times New Roman"/>
          <w:i/>
          <w:iCs/>
          <w:sz w:val="28"/>
          <w:szCs w:val="28"/>
        </w:rPr>
      </w:pPr>
    </w:p>
    <w:p w:rsidR="0064520E" w:rsidRDefault="0064520E" w:rsidP="00226777">
      <w:pPr>
        <w:spacing w:after="0" w:line="360" w:lineRule="auto"/>
        <w:rPr>
          <w:rFonts w:ascii="Times New Roman" w:hAnsi="Times New Roman" w:cs="Times New Roman"/>
          <w:i/>
          <w:iCs/>
          <w:sz w:val="28"/>
          <w:szCs w:val="28"/>
        </w:rPr>
      </w:pPr>
    </w:p>
    <w:p w:rsidR="0064520E" w:rsidRDefault="0064520E" w:rsidP="00226777">
      <w:pPr>
        <w:spacing w:after="0" w:line="360" w:lineRule="auto"/>
        <w:rPr>
          <w:rFonts w:ascii="Times New Roman" w:hAnsi="Times New Roman" w:cs="Times New Roman"/>
          <w:i/>
          <w:iCs/>
          <w:sz w:val="28"/>
          <w:szCs w:val="28"/>
        </w:rPr>
      </w:pPr>
    </w:p>
    <w:p w:rsidR="0064520E" w:rsidRDefault="0064520E" w:rsidP="00226777">
      <w:pPr>
        <w:spacing w:after="0" w:line="360" w:lineRule="auto"/>
        <w:rPr>
          <w:rFonts w:ascii="Times New Roman" w:hAnsi="Times New Roman" w:cs="Times New Roman"/>
          <w:i/>
          <w:iCs/>
          <w:sz w:val="28"/>
          <w:szCs w:val="28"/>
        </w:rPr>
      </w:pPr>
    </w:p>
    <w:p w:rsidR="0064520E" w:rsidRDefault="0064520E" w:rsidP="00226777">
      <w:pPr>
        <w:spacing w:after="0" w:line="360" w:lineRule="auto"/>
        <w:rPr>
          <w:rFonts w:ascii="Times New Roman" w:hAnsi="Times New Roman" w:cs="Times New Roman"/>
          <w:i/>
          <w:iCs/>
          <w:sz w:val="28"/>
          <w:szCs w:val="28"/>
        </w:rPr>
      </w:pPr>
    </w:p>
    <w:p w:rsidR="0064520E" w:rsidRDefault="0064520E" w:rsidP="00226777">
      <w:pPr>
        <w:spacing w:after="0" w:line="360" w:lineRule="auto"/>
        <w:rPr>
          <w:rFonts w:ascii="Times New Roman" w:hAnsi="Times New Roman" w:cs="Times New Roman"/>
          <w:i/>
          <w:iCs/>
          <w:sz w:val="28"/>
          <w:szCs w:val="28"/>
        </w:rPr>
      </w:pPr>
    </w:p>
    <w:p w:rsidR="0064520E" w:rsidRDefault="0064520E" w:rsidP="00226777">
      <w:pPr>
        <w:spacing w:after="0" w:line="360" w:lineRule="auto"/>
        <w:rPr>
          <w:rFonts w:ascii="Times New Roman" w:hAnsi="Times New Roman" w:cs="Times New Roman"/>
          <w:i/>
          <w:iCs/>
          <w:sz w:val="28"/>
          <w:szCs w:val="28"/>
        </w:rPr>
      </w:pPr>
    </w:p>
    <w:p w:rsidR="0064520E" w:rsidRDefault="0064520E" w:rsidP="00226777">
      <w:pPr>
        <w:spacing w:after="0" w:line="360" w:lineRule="auto"/>
        <w:rPr>
          <w:rFonts w:ascii="Times New Roman" w:hAnsi="Times New Roman" w:cs="Times New Roman"/>
          <w:i/>
          <w:iCs/>
          <w:sz w:val="28"/>
          <w:szCs w:val="28"/>
        </w:rPr>
      </w:pPr>
    </w:p>
    <w:p w:rsidR="0064520E" w:rsidRDefault="0064520E" w:rsidP="00226777">
      <w:pPr>
        <w:spacing w:after="0" w:line="360" w:lineRule="auto"/>
        <w:rPr>
          <w:rFonts w:ascii="Times New Roman" w:hAnsi="Times New Roman" w:cs="Times New Roman"/>
          <w:i/>
          <w:iCs/>
          <w:sz w:val="28"/>
          <w:szCs w:val="28"/>
        </w:rPr>
      </w:pPr>
    </w:p>
    <w:p w:rsidR="0064520E" w:rsidRDefault="0064520E" w:rsidP="00226777">
      <w:pPr>
        <w:spacing w:after="0" w:line="360" w:lineRule="auto"/>
        <w:rPr>
          <w:rFonts w:ascii="Times New Roman" w:hAnsi="Times New Roman" w:cs="Times New Roman"/>
          <w:i/>
          <w:iCs/>
          <w:sz w:val="28"/>
          <w:szCs w:val="28"/>
        </w:rPr>
      </w:pPr>
    </w:p>
    <w:p w:rsidR="0064520E" w:rsidRDefault="0064520E" w:rsidP="00226777">
      <w:pPr>
        <w:spacing w:after="0" w:line="360" w:lineRule="auto"/>
        <w:rPr>
          <w:rFonts w:ascii="Times New Roman" w:hAnsi="Times New Roman" w:cs="Times New Roman"/>
          <w:i/>
          <w:iCs/>
          <w:sz w:val="28"/>
          <w:szCs w:val="28"/>
        </w:rPr>
      </w:pPr>
    </w:p>
    <w:p w:rsidR="0064520E" w:rsidRDefault="0064520E" w:rsidP="00226777">
      <w:pPr>
        <w:spacing w:after="0" w:line="360" w:lineRule="auto"/>
        <w:rPr>
          <w:rFonts w:ascii="Times New Roman" w:hAnsi="Times New Roman" w:cs="Times New Roman"/>
          <w:i/>
          <w:iCs/>
          <w:sz w:val="28"/>
          <w:szCs w:val="28"/>
        </w:rPr>
      </w:pPr>
    </w:p>
    <w:p w:rsidR="0064520E" w:rsidRDefault="0064520E" w:rsidP="00226777">
      <w:pPr>
        <w:spacing w:after="0" w:line="360" w:lineRule="auto"/>
        <w:rPr>
          <w:rFonts w:ascii="Times New Roman" w:hAnsi="Times New Roman" w:cs="Times New Roman"/>
          <w:i/>
          <w:iCs/>
          <w:sz w:val="28"/>
          <w:szCs w:val="28"/>
        </w:rPr>
      </w:pPr>
    </w:p>
    <w:p w:rsidR="0064520E" w:rsidRDefault="0064520E" w:rsidP="00226777">
      <w:pPr>
        <w:spacing w:after="0" w:line="360" w:lineRule="auto"/>
        <w:rPr>
          <w:rFonts w:ascii="Times New Roman" w:hAnsi="Times New Roman" w:cs="Times New Roman"/>
          <w:i/>
          <w:iCs/>
          <w:sz w:val="28"/>
          <w:szCs w:val="28"/>
        </w:rPr>
      </w:pPr>
    </w:p>
    <w:p w:rsidR="0064520E" w:rsidRDefault="0064520E" w:rsidP="00226777">
      <w:pPr>
        <w:spacing w:after="0" w:line="360" w:lineRule="auto"/>
        <w:rPr>
          <w:rFonts w:ascii="Times New Roman" w:hAnsi="Times New Roman" w:cs="Times New Roman"/>
          <w:i/>
          <w:iCs/>
          <w:sz w:val="28"/>
          <w:szCs w:val="28"/>
        </w:rPr>
      </w:pPr>
    </w:p>
    <w:p w:rsidR="0064520E" w:rsidRDefault="0064520E" w:rsidP="00226777">
      <w:pPr>
        <w:spacing w:after="0" w:line="360" w:lineRule="auto"/>
        <w:rPr>
          <w:rFonts w:ascii="Times New Roman" w:hAnsi="Times New Roman" w:cs="Times New Roman"/>
          <w:i/>
          <w:iCs/>
          <w:sz w:val="28"/>
          <w:szCs w:val="28"/>
        </w:rPr>
      </w:pPr>
    </w:p>
    <w:p w:rsidR="0064520E" w:rsidRDefault="0064520E" w:rsidP="00226777">
      <w:pPr>
        <w:spacing w:after="0" w:line="360" w:lineRule="auto"/>
        <w:rPr>
          <w:rFonts w:ascii="Times New Roman" w:hAnsi="Times New Roman" w:cs="Times New Roman"/>
          <w:i/>
          <w:iCs/>
          <w:sz w:val="28"/>
          <w:szCs w:val="28"/>
        </w:rPr>
      </w:pPr>
    </w:p>
    <w:p w:rsidR="00226777" w:rsidRDefault="003507B0" w:rsidP="00226777">
      <w:pPr>
        <w:spacing w:after="0" w:line="36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sidR="00226777">
        <w:rPr>
          <w:rFonts w:ascii="Times New Roman" w:hAnsi="Times New Roman" w:cs="Times New Roman"/>
          <w:i/>
          <w:iCs/>
          <w:sz w:val="28"/>
          <w:szCs w:val="28"/>
        </w:rPr>
        <w:t xml:space="preserve"> </w:t>
      </w:r>
      <w:r w:rsidR="00226777" w:rsidRPr="000A0ACF">
        <w:rPr>
          <w:rFonts w:ascii="Times New Roman" w:hAnsi="Times New Roman" w:cs="Times New Roman"/>
          <w:i/>
          <w:iCs/>
          <w:sz w:val="28"/>
          <w:szCs w:val="28"/>
        </w:rPr>
        <w:t xml:space="preserve">«Для тех, кто интересуется историей, </w:t>
      </w:r>
      <w:r w:rsidR="00226777">
        <w:rPr>
          <w:rFonts w:ascii="Times New Roman" w:hAnsi="Times New Roman" w:cs="Times New Roman"/>
          <w:i/>
          <w:iCs/>
          <w:sz w:val="28"/>
          <w:szCs w:val="28"/>
        </w:rPr>
        <w:t xml:space="preserve">               </w:t>
      </w:r>
    </w:p>
    <w:p w:rsidR="00226777" w:rsidRDefault="00226777" w:rsidP="00226777">
      <w:pPr>
        <w:spacing w:after="0" w:line="36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sidRPr="000A0ACF">
        <w:rPr>
          <w:rFonts w:ascii="Times New Roman" w:hAnsi="Times New Roman" w:cs="Times New Roman"/>
          <w:i/>
          <w:iCs/>
          <w:sz w:val="28"/>
          <w:szCs w:val="28"/>
        </w:rPr>
        <w:t xml:space="preserve">культурой своего народа, фразеология – </w:t>
      </w:r>
    </w:p>
    <w:p w:rsidR="00226777" w:rsidRDefault="00226777" w:rsidP="00226777">
      <w:pPr>
        <w:spacing w:after="0" w:line="36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sidRPr="000A0ACF">
        <w:rPr>
          <w:rFonts w:ascii="Times New Roman" w:hAnsi="Times New Roman" w:cs="Times New Roman"/>
          <w:i/>
          <w:iCs/>
          <w:sz w:val="28"/>
          <w:szCs w:val="28"/>
        </w:rPr>
        <w:t>одна из самых увлекательных и</w:t>
      </w:r>
      <w:r>
        <w:rPr>
          <w:rFonts w:ascii="Times New Roman" w:hAnsi="Times New Roman" w:cs="Times New Roman"/>
          <w:i/>
          <w:iCs/>
          <w:sz w:val="28"/>
          <w:szCs w:val="28"/>
        </w:rPr>
        <w:t xml:space="preserve"> </w:t>
      </w:r>
      <w:r w:rsidRPr="000A0ACF">
        <w:rPr>
          <w:rFonts w:ascii="Times New Roman" w:hAnsi="Times New Roman" w:cs="Times New Roman"/>
          <w:i/>
          <w:iCs/>
          <w:sz w:val="28"/>
          <w:szCs w:val="28"/>
        </w:rPr>
        <w:t>занима</w:t>
      </w:r>
      <w:r>
        <w:rPr>
          <w:rFonts w:ascii="Times New Roman" w:hAnsi="Times New Roman" w:cs="Times New Roman"/>
          <w:i/>
          <w:iCs/>
          <w:sz w:val="28"/>
          <w:szCs w:val="28"/>
        </w:rPr>
        <w:t>-</w:t>
      </w:r>
    </w:p>
    <w:p w:rsidR="00D036CB" w:rsidRDefault="00226777" w:rsidP="00226777">
      <w:pPr>
        <w:spacing w:after="0" w:line="36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sidRPr="000A0ACF">
        <w:rPr>
          <w:rFonts w:ascii="Times New Roman" w:hAnsi="Times New Roman" w:cs="Times New Roman"/>
          <w:i/>
          <w:iCs/>
          <w:sz w:val="28"/>
          <w:szCs w:val="28"/>
        </w:rPr>
        <w:t>тельных сфер языка»</w:t>
      </w:r>
    </w:p>
    <w:p w:rsidR="00226777" w:rsidRDefault="00226777" w:rsidP="00226777">
      <w:pPr>
        <w:spacing w:after="0" w:line="36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sidRPr="000A0ACF">
        <w:rPr>
          <w:rFonts w:ascii="Times New Roman" w:hAnsi="Times New Roman" w:cs="Times New Roman"/>
          <w:sz w:val="28"/>
          <w:szCs w:val="28"/>
        </w:rPr>
        <w:t>Н. М. Шанский</w:t>
      </w:r>
    </w:p>
    <w:p w:rsidR="00226777" w:rsidRDefault="00226777" w:rsidP="00226777">
      <w:pPr>
        <w:spacing w:after="0"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226777" w:rsidRDefault="00226777" w:rsidP="00226777">
      <w:pPr>
        <w:spacing w:after="0"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226777">
        <w:rPr>
          <w:rFonts w:ascii="Times New Roman" w:eastAsia="Times New Roman" w:hAnsi="Times New Roman" w:cs="Times New Roman"/>
          <w:b/>
          <w:bCs/>
          <w:sz w:val="28"/>
          <w:szCs w:val="28"/>
        </w:rPr>
        <w:t>Введение</w:t>
      </w:r>
    </w:p>
    <w:p w:rsidR="00226777" w:rsidRDefault="00226777" w:rsidP="0022677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01BAA">
        <w:rPr>
          <w:rFonts w:ascii="Times New Roman" w:hAnsi="Times New Roman" w:cs="Times New Roman"/>
          <w:sz w:val="28"/>
          <w:szCs w:val="28"/>
        </w:rPr>
        <w:t xml:space="preserve">Русский язык чрезвычайно богат меткими и образными устойчивыми оборотами речи. Мы встречаемся с ними на каждом шагу. Часто на уроках </w:t>
      </w:r>
      <w:r>
        <w:rPr>
          <w:rFonts w:ascii="Times New Roman" w:hAnsi="Times New Roman" w:cs="Times New Roman"/>
          <w:sz w:val="28"/>
          <w:szCs w:val="28"/>
        </w:rPr>
        <w:t>мы слышим «зарубите себе на носу» - если материал важный и его надо обязательно запомнить</w:t>
      </w:r>
      <w:r w:rsidRPr="00501BAA">
        <w:rPr>
          <w:rFonts w:ascii="Times New Roman" w:hAnsi="Times New Roman" w:cs="Times New Roman"/>
          <w:sz w:val="28"/>
          <w:szCs w:val="28"/>
        </w:rPr>
        <w:t xml:space="preserve">. </w:t>
      </w:r>
      <w:r>
        <w:rPr>
          <w:rFonts w:ascii="Times New Roman" w:hAnsi="Times New Roman" w:cs="Times New Roman"/>
          <w:sz w:val="28"/>
          <w:szCs w:val="28"/>
        </w:rPr>
        <w:t>Опять «воды в рот набрал</w:t>
      </w:r>
      <w:r w:rsidRPr="00B24FD4">
        <w:rPr>
          <w:rFonts w:ascii="Times New Roman" w:hAnsi="Times New Roman" w:cs="Times New Roman"/>
          <w:sz w:val="28"/>
          <w:szCs w:val="28"/>
        </w:rPr>
        <w:t>», «язы</w:t>
      </w:r>
      <w:r>
        <w:rPr>
          <w:rFonts w:ascii="Times New Roman" w:hAnsi="Times New Roman" w:cs="Times New Roman"/>
          <w:sz w:val="28"/>
          <w:szCs w:val="28"/>
        </w:rPr>
        <w:t>к проглотил</w:t>
      </w:r>
      <w:r w:rsidRPr="00B24FD4">
        <w:rPr>
          <w:rFonts w:ascii="Times New Roman" w:hAnsi="Times New Roman" w:cs="Times New Roman"/>
          <w:sz w:val="28"/>
          <w:szCs w:val="28"/>
        </w:rPr>
        <w:t xml:space="preserve">»! - говорит мама, когда </w:t>
      </w:r>
      <w:r>
        <w:rPr>
          <w:rFonts w:ascii="Times New Roman" w:hAnsi="Times New Roman" w:cs="Times New Roman"/>
          <w:sz w:val="28"/>
          <w:szCs w:val="28"/>
        </w:rPr>
        <w:t xml:space="preserve">ребенок  молчит и не может </w:t>
      </w:r>
      <w:r w:rsidRPr="00B24FD4">
        <w:rPr>
          <w:rFonts w:ascii="Times New Roman" w:hAnsi="Times New Roman" w:cs="Times New Roman"/>
          <w:sz w:val="28"/>
          <w:szCs w:val="28"/>
        </w:rPr>
        <w:t xml:space="preserve"> ответить на ее вопрос. Ты </w:t>
      </w:r>
      <w:r w:rsidRPr="00B24FD4">
        <w:rPr>
          <w:rFonts w:ascii="Times New Roman" w:hAnsi="Times New Roman" w:cs="Times New Roman"/>
          <w:b/>
          <w:bCs/>
          <w:sz w:val="28"/>
          <w:szCs w:val="28"/>
        </w:rPr>
        <w:t>«</w:t>
      </w:r>
      <w:r w:rsidRPr="00B24FD4">
        <w:rPr>
          <w:rFonts w:ascii="Times New Roman" w:hAnsi="Times New Roman" w:cs="Times New Roman"/>
          <w:sz w:val="28"/>
          <w:szCs w:val="28"/>
        </w:rPr>
        <w:t>оказал</w:t>
      </w:r>
      <w:r>
        <w:rPr>
          <w:rFonts w:ascii="Times New Roman" w:hAnsi="Times New Roman" w:cs="Times New Roman"/>
          <w:sz w:val="28"/>
          <w:szCs w:val="28"/>
        </w:rPr>
        <w:t xml:space="preserve"> медвежью услугу»,- произносит Елена Леонидовна, когда звучит подсказка на уроке</w:t>
      </w:r>
      <w:r w:rsidRPr="00501BAA">
        <w:rPr>
          <w:rFonts w:ascii="Times New Roman" w:hAnsi="Times New Roman" w:cs="Times New Roman"/>
          <w:sz w:val="28"/>
          <w:szCs w:val="28"/>
        </w:rPr>
        <w:t>. Каждое из этих словосочетаний мы употребляем в тех случаях, когда нужно образно выразить своё отношение к данному факту: одобрительное, пр</w:t>
      </w:r>
      <w:r>
        <w:rPr>
          <w:rFonts w:ascii="Times New Roman" w:hAnsi="Times New Roman" w:cs="Times New Roman"/>
          <w:sz w:val="28"/>
          <w:szCs w:val="28"/>
        </w:rPr>
        <w:t xml:space="preserve">енебрежительное или </w:t>
      </w:r>
      <w:r w:rsidRPr="00501BAA">
        <w:rPr>
          <w:rFonts w:ascii="Times New Roman" w:hAnsi="Times New Roman" w:cs="Times New Roman"/>
          <w:sz w:val="28"/>
          <w:szCs w:val="28"/>
        </w:rPr>
        <w:t xml:space="preserve">насмешливое. </w:t>
      </w:r>
    </w:p>
    <w:p w:rsidR="00226777" w:rsidRDefault="00226777" w:rsidP="0022677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501BAA">
        <w:rPr>
          <w:rFonts w:ascii="Times New Roman" w:hAnsi="Times New Roman" w:cs="Times New Roman"/>
          <w:sz w:val="28"/>
          <w:szCs w:val="28"/>
        </w:rPr>
        <w:t>Каждый человек в своей жизни не раз слышал и употреблял такие фразы. Но не всегда мы задумываемся о том, понимает ли собеседник сказанные нами фразы, их значения. С появлением компьютеров, Интернета и социальных се</w:t>
      </w:r>
      <w:r>
        <w:rPr>
          <w:rFonts w:ascii="Times New Roman" w:hAnsi="Times New Roman" w:cs="Times New Roman"/>
          <w:sz w:val="28"/>
          <w:szCs w:val="28"/>
        </w:rPr>
        <w:t>тей многие  ребята</w:t>
      </w:r>
      <w:r w:rsidRPr="00501BAA">
        <w:rPr>
          <w:rFonts w:ascii="Times New Roman" w:hAnsi="Times New Roman" w:cs="Times New Roman"/>
          <w:sz w:val="28"/>
          <w:szCs w:val="28"/>
        </w:rPr>
        <w:t xml:space="preserve">  перестали интересоваться изучением русского языка и совершенствованием речи. </w:t>
      </w:r>
      <w:r>
        <w:rPr>
          <w:rFonts w:ascii="Times New Roman" w:hAnsi="Times New Roman" w:cs="Times New Roman"/>
          <w:sz w:val="28"/>
          <w:szCs w:val="28"/>
        </w:rPr>
        <w:t xml:space="preserve">Все меньше подростков </w:t>
      </w:r>
      <w:r w:rsidRPr="00501BAA">
        <w:rPr>
          <w:rFonts w:ascii="Times New Roman" w:hAnsi="Times New Roman" w:cs="Times New Roman"/>
          <w:sz w:val="28"/>
          <w:szCs w:val="28"/>
        </w:rPr>
        <w:t xml:space="preserve"> может не то что красиво и образно изъясняться, </w:t>
      </w:r>
      <w:r>
        <w:rPr>
          <w:rFonts w:ascii="Times New Roman" w:hAnsi="Times New Roman" w:cs="Times New Roman"/>
          <w:sz w:val="28"/>
          <w:szCs w:val="28"/>
        </w:rPr>
        <w:t>но и даже грамотно писать. В связи с этим нам</w:t>
      </w:r>
      <w:r w:rsidRPr="00501BAA">
        <w:rPr>
          <w:rFonts w:ascii="Times New Roman" w:hAnsi="Times New Roman" w:cs="Times New Roman"/>
          <w:sz w:val="28"/>
          <w:szCs w:val="28"/>
        </w:rPr>
        <w:t xml:space="preserve"> стало интересно – а н</w:t>
      </w:r>
      <w:r>
        <w:rPr>
          <w:rFonts w:ascii="Times New Roman" w:hAnsi="Times New Roman" w:cs="Times New Roman"/>
          <w:sz w:val="28"/>
          <w:szCs w:val="28"/>
        </w:rPr>
        <w:t xml:space="preserve">асколько знают фразеологизмы наши </w:t>
      </w:r>
      <w:r w:rsidRPr="00501BAA">
        <w:rPr>
          <w:rFonts w:ascii="Times New Roman" w:hAnsi="Times New Roman" w:cs="Times New Roman"/>
          <w:sz w:val="28"/>
          <w:szCs w:val="28"/>
        </w:rPr>
        <w:t xml:space="preserve"> сверстники</w:t>
      </w:r>
      <w:r>
        <w:rPr>
          <w:rFonts w:ascii="Times New Roman" w:hAnsi="Times New Roman" w:cs="Times New Roman"/>
          <w:sz w:val="28"/>
          <w:szCs w:val="28"/>
        </w:rPr>
        <w:t xml:space="preserve">. </w:t>
      </w:r>
    </w:p>
    <w:p w:rsidR="00226777" w:rsidRDefault="00226777" w:rsidP="0022677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Поэтому, мы поставили перед собой цель </w:t>
      </w:r>
      <w:r>
        <w:rPr>
          <w:rFonts w:ascii="Times New Roman" w:hAnsi="Times New Roman" w:cs="Times New Roman"/>
          <w:sz w:val="28"/>
          <w:szCs w:val="28"/>
        </w:rPr>
        <w:t>– выяснение</w:t>
      </w:r>
      <w:r w:rsidRPr="00E0284A">
        <w:rPr>
          <w:rFonts w:ascii="Times New Roman" w:hAnsi="Times New Roman" w:cs="Times New Roman"/>
          <w:sz w:val="28"/>
          <w:szCs w:val="28"/>
        </w:rPr>
        <w:t>, какие фразеологические обороты знают учащиеся, употребляют ли их в устной и письменной речи</w:t>
      </w:r>
      <w:r>
        <w:rPr>
          <w:rFonts w:ascii="Times New Roman" w:hAnsi="Times New Roman" w:cs="Times New Roman"/>
          <w:sz w:val="28"/>
          <w:szCs w:val="28"/>
        </w:rPr>
        <w:t>.</w:t>
      </w:r>
    </w:p>
    <w:p w:rsidR="00226777" w:rsidRPr="00226777" w:rsidRDefault="00226777" w:rsidP="00226777">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eastAsia="Calibri" w:hAnsi="Times New Roman" w:cs="Times New Roman"/>
          <w:sz w:val="28"/>
          <w:szCs w:val="28"/>
        </w:rPr>
        <w:t xml:space="preserve">В соответствии с целью работы были поставлены и решены следующие </w:t>
      </w:r>
      <w:r w:rsidRPr="00226777">
        <w:rPr>
          <w:rFonts w:ascii="Times New Roman" w:eastAsia="Calibri" w:hAnsi="Times New Roman" w:cs="Times New Roman"/>
          <w:sz w:val="28"/>
          <w:szCs w:val="28"/>
          <w:u w:val="single"/>
        </w:rPr>
        <w:t>задачи</w:t>
      </w:r>
      <w:r>
        <w:rPr>
          <w:rFonts w:ascii="Times New Roman" w:eastAsia="Calibri" w:hAnsi="Times New Roman" w:cs="Times New Roman"/>
          <w:sz w:val="28"/>
          <w:szCs w:val="28"/>
        </w:rPr>
        <w:t>:</w:t>
      </w:r>
    </w:p>
    <w:p w:rsidR="00000000" w:rsidRPr="00226777" w:rsidRDefault="00EE468E" w:rsidP="00226777">
      <w:pPr>
        <w:numPr>
          <w:ilvl w:val="0"/>
          <w:numId w:val="1"/>
        </w:numPr>
        <w:shd w:val="clear" w:color="auto" w:fill="FFFFFF"/>
        <w:spacing w:after="0" w:line="360" w:lineRule="auto"/>
        <w:jc w:val="both"/>
        <w:rPr>
          <w:rFonts w:ascii="Times New Roman" w:hAnsi="Times New Roman" w:cs="Times New Roman"/>
          <w:sz w:val="28"/>
          <w:szCs w:val="28"/>
        </w:rPr>
      </w:pPr>
      <w:r w:rsidRPr="00226777">
        <w:rPr>
          <w:rFonts w:ascii="Times New Roman" w:hAnsi="Times New Roman" w:cs="Times New Roman"/>
          <w:sz w:val="28"/>
          <w:szCs w:val="28"/>
        </w:rPr>
        <w:t>изучить теоретический материал;</w:t>
      </w:r>
    </w:p>
    <w:p w:rsidR="00226777" w:rsidRPr="00226777" w:rsidRDefault="00EE468E" w:rsidP="00226777">
      <w:pPr>
        <w:numPr>
          <w:ilvl w:val="0"/>
          <w:numId w:val="1"/>
        </w:numPr>
        <w:shd w:val="clear" w:color="auto" w:fill="FFFFFF"/>
        <w:spacing w:after="0" w:line="360" w:lineRule="auto"/>
        <w:jc w:val="both"/>
        <w:rPr>
          <w:rFonts w:ascii="Times New Roman" w:hAnsi="Times New Roman" w:cs="Times New Roman"/>
          <w:sz w:val="28"/>
          <w:szCs w:val="28"/>
        </w:rPr>
      </w:pPr>
      <w:r w:rsidRPr="00226777">
        <w:rPr>
          <w:rFonts w:ascii="Times New Roman" w:hAnsi="Times New Roman" w:cs="Times New Roman"/>
          <w:sz w:val="28"/>
          <w:szCs w:val="28"/>
        </w:rPr>
        <w:lastRenderedPageBreak/>
        <w:t xml:space="preserve">провести анкетирование учащихся школы </w:t>
      </w:r>
      <w:r w:rsidR="00226777" w:rsidRPr="00226777">
        <w:rPr>
          <w:rFonts w:ascii="Times New Roman" w:hAnsi="Times New Roman" w:cs="Times New Roman"/>
          <w:sz w:val="28"/>
          <w:szCs w:val="28"/>
        </w:rPr>
        <w:t xml:space="preserve"> по данной теме;</w:t>
      </w:r>
    </w:p>
    <w:p w:rsidR="00000000" w:rsidRPr="00226777" w:rsidRDefault="00EE468E" w:rsidP="00226777">
      <w:pPr>
        <w:numPr>
          <w:ilvl w:val="0"/>
          <w:numId w:val="2"/>
        </w:numPr>
        <w:shd w:val="clear" w:color="auto" w:fill="FFFFFF"/>
        <w:spacing w:after="0" w:line="360" w:lineRule="auto"/>
        <w:jc w:val="both"/>
        <w:rPr>
          <w:rFonts w:ascii="Times New Roman" w:hAnsi="Times New Roman" w:cs="Times New Roman"/>
          <w:sz w:val="28"/>
          <w:szCs w:val="28"/>
        </w:rPr>
      </w:pPr>
      <w:r w:rsidRPr="00226777">
        <w:rPr>
          <w:rFonts w:ascii="Times New Roman" w:hAnsi="Times New Roman" w:cs="Times New Roman"/>
          <w:sz w:val="28"/>
          <w:szCs w:val="28"/>
        </w:rPr>
        <w:t>проанализировать данные и сделать выводы;</w:t>
      </w:r>
    </w:p>
    <w:p w:rsidR="00000000" w:rsidRPr="00226777" w:rsidRDefault="00EE468E" w:rsidP="00226777">
      <w:pPr>
        <w:numPr>
          <w:ilvl w:val="0"/>
          <w:numId w:val="2"/>
        </w:numPr>
        <w:shd w:val="clear" w:color="auto" w:fill="FFFFFF"/>
        <w:spacing w:after="0" w:line="360" w:lineRule="auto"/>
        <w:jc w:val="both"/>
        <w:rPr>
          <w:rFonts w:ascii="Times New Roman" w:hAnsi="Times New Roman" w:cs="Times New Roman"/>
          <w:sz w:val="28"/>
          <w:szCs w:val="28"/>
        </w:rPr>
      </w:pPr>
      <w:r w:rsidRPr="00226777">
        <w:rPr>
          <w:rFonts w:ascii="Times New Roman" w:hAnsi="Times New Roman" w:cs="Times New Roman"/>
          <w:sz w:val="28"/>
          <w:szCs w:val="28"/>
        </w:rPr>
        <w:t>создать фразеологический словарь класса;</w:t>
      </w:r>
    </w:p>
    <w:p w:rsidR="00000000" w:rsidRDefault="00EE468E" w:rsidP="00226777">
      <w:pPr>
        <w:numPr>
          <w:ilvl w:val="0"/>
          <w:numId w:val="2"/>
        </w:numPr>
        <w:shd w:val="clear" w:color="auto" w:fill="FFFFFF"/>
        <w:spacing w:after="0" w:line="360" w:lineRule="auto"/>
        <w:jc w:val="both"/>
        <w:rPr>
          <w:rFonts w:ascii="Times New Roman" w:hAnsi="Times New Roman" w:cs="Times New Roman"/>
          <w:sz w:val="28"/>
          <w:szCs w:val="28"/>
        </w:rPr>
      </w:pPr>
      <w:r w:rsidRPr="00226777">
        <w:rPr>
          <w:rFonts w:ascii="Times New Roman" w:hAnsi="Times New Roman" w:cs="Times New Roman"/>
          <w:sz w:val="28"/>
          <w:szCs w:val="28"/>
        </w:rPr>
        <w:t xml:space="preserve">познакомить с результатами проекта  </w:t>
      </w:r>
      <w:r w:rsidRPr="00226777">
        <w:rPr>
          <w:rFonts w:ascii="Times New Roman" w:hAnsi="Times New Roman" w:cs="Times New Roman"/>
          <w:sz w:val="28"/>
          <w:szCs w:val="28"/>
        </w:rPr>
        <w:t>учащихся начальной школы.</w:t>
      </w:r>
    </w:p>
    <w:p w:rsidR="003507B0" w:rsidRPr="00226777" w:rsidRDefault="003507B0" w:rsidP="003507B0">
      <w:pPr>
        <w:shd w:val="clear" w:color="auto" w:fill="FFFFFF"/>
        <w:spacing w:line="360" w:lineRule="atLeast"/>
        <w:jc w:val="both"/>
        <w:rPr>
          <w:rFonts w:ascii="Times New Roman" w:hAnsi="Times New Roman" w:cs="Times New Roman"/>
          <w:sz w:val="28"/>
          <w:szCs w:val="28"/>
        </w:rPr>
      </w:pPr>
      <w:r>
        <w:rPr>
          <w:rFonts w:ascii="Times New Roman" w:hAnsi="Times New Roman" w:cs="Times New Roman"/>
          <w:bCs/>
          <w:sz w:val="28"/>
          <w:szCs w:val="28"/>
        </w:rPr>
        <w:t xml:space="preserve">     </w:t>
      </w:r>
      <w:r w:rsidRPr="003507B0">
        <w:rPr>
          <w:rFonts w:ascii="Times New Roman" w:hAnsi="Times New Roman" w:cs="Times New Roman"/>
          <w:bCs/>
          <w:sz w:val="28"/>
          <w:szCs w:val="28"/>
        </w:rPr>
        <w:t xml:space="preserve">Мы  выдвинули  </w:t>
      </w:r>
      <w:r w:rsidRPr="003507B0">
        <w:rPr>
          <w:rFonts w:ascii="Times New Roman" w:hAnsi="Times New Roman" w:cs="Times New Roman"/>
          <w:b/>
          <w:bCs/>
          <w:sz w:val="28"/>
          <w:szCs w:val="28"/>
        </w:rPr>
        <w:t>гипотез</w:t>
      </w:r>
      <w:r>
        <w:rPr>
          <w:rFonts w:ascii="Times New Roman" w:hAnsi="Times New Roman" w:cs="Times New Roman"/>
          <w:b/>
          <w:bCs/>
          <w:sz w:val="28"/>
          <w:szCs w:val="28"/>
        </w:rPr>
        <w:t>у</w:t>
      </w:r>
      <w:r w:rsidRPr="003507B0">
        <w:rPr>
          <w:rFonts w:ascii="Times New Roman" w:hAnsi="Times New Roman" w:cs="Times New Roman"/>
          <w:sz w:val="28"/>
          <w:szCs w:val="28"/>
        </w:rPr>
        <w:t>: из числа фразеологизмов, которые употребляют взрослые и дети, есть такие выражения, значения которых школьники не понимают.</w:t>
      </w:r>
    </w:p>
    <w:p w:rsidR="00226777" w:rsidRPr="004530BB" w:rsidRDefault="00226777" w:rsidP="00226777">
      <w:pPr>
        <w:spacing w:after="0" w:line="360" w:lineRule="auto"/>
        <w:rPr>
          <w:rFonts w:ascii="Times New Roman" w:eastAsia="Times New Roman" w:hAnsi="Times New Roman" w:cs="Times New Roman"/>
          <w:sz w:val="28"/>
          <w:szCs w:val="28"/>
        </w:rPr>
      </w:pPr>
      <w:r w:rsidRPr="00B05094">
        <w:rPr>
          <w:rFonts w:ascii="Times New Roman" w:eastAsia="Times New Roman" w:hAnsi="Times New Roman" w:cs="Times New Roman"/>
          <w:sz w:val="28"/>
          <w:szCs w:val="28"/>
        </w:rPr>
        <w:t>В своей работе</w:t>
      </w:r>
      <w:r>
        <w:rPr>
          <w:rFonts w:ascii="Times New Roman" w:hAnsi="Times New Roman"/>
          <w:sz w:val="28"/>
          <w:szCs w:val="28"/>
        </w:rPr>
        <w:t xml:space="preserve"> </w:t>
      </w:r>
      <w:r w:rsidR="003507B0">
        <w:rPr>
          <w:rFonts w:ascii="Times New Roman" w:hAnsi="Times New Roman"/>
          <w:sz w:val="28"/>
          <w:szCs w:val="28"/>
        </w:rPr>
        <w:t>мы</w:t>
      </w:r>
      <w:r>
        <w:rPr>
          <w:rFonts w:ascii="Times New Roman" w:eastAsia="Times New Roman" w:hAnsi="Times New Roman" w:cs="Times New Roman"/>
          <w:sz w:val="28"/>
          <w:szCs w:val="28"/>
        </w:rPr>
        <w:t xml:space="preserve"> </w:t>
      </w:r>
      <w:r w:rsidRPr="00B05094">
        <w:rPr>
          <w:rFonts w:ascii="Times New Roman" w:eastAsia="Times New Roman" w:hAnsi="Times New Roman" w:cs="Times New Roman"/>
          <w:sz w:val="28"/>
          <w:szCs w:val="28"/>
        </w:rPr>
        <w:t xml:space="preserve"> использовал</w:t>
      </w:r>
      <w:r w:rsidR="003507B0">
        <w:rPr>
          <w:rFonts w:ascii="Times New Roman" w:eastAsia="Times New Roman" w:hAnsi="Times New Roman" w:cs="Times New Roman"/>
          <w:sz w:val="28"/>
          <w:szCs w:val="28"/>
        </w:rPr>
        <w:t xml:space="preserve">и </w:t>
      </w:r>
      <w:r>
        <w:rPr>
          <w:rFonts w:ascii="Times New Roman" w:hAnsi="Times New Roman"/>
          <w:sz w:val="28"/>
          <w:szCs w:val="28"/>
        </w:rPr>
        <w:t xml:space="preserve"> </w:t>
      </w:r>
      <w:r w:rsidRPr="00B05094">
        <w:rPr>
          <w:rFonts w:ascii="Times New Roman" w:eastAsia="Times New Roman" w:hAnsi="Times New Roman" w:cs="Times New Roman"/>
          <w:sz w:val="28"/>
          <w:szCs w:val="28"/>
        </w:rPr>
        <w:t xml:space="preserve">следующие </w:t>
      </w:r>
      <w:r w:rsidRPr="004530BB">
        <w:rPr>
          <w:rFonts w:ascii="Times New Roman" w:eastAsia="Times New Roman" w:hAnsi="Times New Roman" w:cs="Times New Roman"/>
          <w:sz w:val="28"/>
          <w:szCs w:val="28"/>
        </w:rPr>
        <w:t>методы:</w:t>
      </w:r>
    </w:p>
    <w:p w:rsidR="00226777" w:rsidRDefault="00226777" w:rsidP="00226777">
      <w:pPr>
        <w:pStyle w:val="a3"/>
        <w:numPr>
          <w:ilvl w:val="0"/>
          <w:numId w:val="3"/>
        </w:numPr>
        <w:spacing w:line="360" w:lineRule="auto"/>
        <w:rPr>
          <w:b w:val="0"/>
          <w:sz w:val="28"/>
          <w:szCs w:val="28"/>
        </w:rPr>
      </w:pPr>
      <w:r>
        <w:rPr>
          <w:b w:val="0"/>
          <w:sz w:val="28"/>
          <w:szCs w:val="28"/>
        </w:rPr>
        <w:t>Анкетирование.</w:t>
      </w:r>
    </w:p>
    <w:p w:rsidR="00226777" w:rsidRDefault="003507B0" w:rsidP="00226777">
      <w:pPr>
        <w:pStyle w:val="a3"/>
        <w:numPr>
          <w:ilvl w:val="0"/>
          <w:numId w:val="3"/>
        </w:numPr>
        <w:spacing w:line="360" w:lineRule="auto"/>
        <w:rPr>
          <w:b w:val="0"/>
          <w:sz w:val="28"/>
          <w:szCs w:val="28"/>
        </w:rPr>
      </w:pPr>
      <w:r>
        <w:rPr>
          <w:b w:val="0"/>
          <w:sz w:val="28"/>
          <w:szCs w:val="28"/>
        </w:rPr>
        <w:t>Анализ детской литературы</w:t>
      </w:r>
      <w:r w:rsidR="00226777">
        <w:rPr>
          <w:b w:val="0"/>
          <w:sz w:val="28"/>
          <w:szCs w:val="28"/>
        </w:rPr>
        <w:t>.</w:t>
      </w:r>
    </w:p>
    <w:p w:rsidR="003507B0" w:rsidRPr="004530BB" w:rsidRDefault="003507B0" w:rsidP="00226777">
      <w:pPr>
        <w:pStyle w:val="a3"/>
        <w:numPr>
          <w:ilvl w:val="0"/>
          <w:numId w:val="3"/>
        </w:numPr>
        <w:spacing w:line="360" w:lineRule="auto"/>
        <w:rPr>
          <w:b w:val="0"/>
          <w:sz w:val="28"/>
          <w:szCs w:val="28"/>
        </w:rPr>
      </w:pPr>
      <w:r>
        <w:rPr>
          <w:b w:val="0"/>
          <w:sz w:val="28"/>
          <w:szCs w:val="28"/>
        </w:rPr>
        <w:t>Сбор информации.</w:t>
      </w:r>
    </w:p>
    <w:p w:rsidR="003507B0" w:rsidRPr="003507B0" w:rsidRDefault="00226777" w:rsidP="003507B0">
      <w:pPr>
        <w:pStyle w:val="a5"/>
        <w:numPr>
          <w:ilvl w:val="0"/>
          <w:numId w:val="3"/>
        </w:numPr>
        <w:shd w:val="clear" w:color="auto" w:fill="FFFFFF"/>
        <w:spacing w:after="0" w:line="360" w:lineRule="auto"/>
        <w:jc w:val="both"/>
        <w:rPr>
          <w:rFonts w:ascii="Times New Roman" w:hAnsi="Times New Roman" w:cs="Times New Roman"/>
          <w:sz w:val="28"/>
          <w:szCs w:val="28"/>
        </w:rPr>
      </w:pPr>
      <w:r w:rsidRPr="003507B0">
        <w:rPr>
          <w:rFonts w:ascii="Times New Roman" w:hAnsi="Times New Roman" w:cs="Times New Roman"/>
          <w:sz w:val="28"/>
          <w:szCs w:val="28"/>
        </w:rPr>
        <w:t xml:space="preserve">Обобщение полученных в ходе </w:t>
      </w:r>
      <w:r w:rsidR="003507B0">
        <w:rPr>
          <w:rFonts w:ascii="Times New Roman" w:hAnsi="Times New Roman" w:cs="Times New Roman"/>
          <w:sz w:val="28"/>
          <w:szCs w:val="28"/>
        </w:rPr>
        <w:t>проекта</w:t>
      </w:r>
      <w:r w:rsidRPr="003507B0">
        <w:rPr>
          <w:rFonts w:ascii="Times New Roman" w:hAnsi="Times New Roman" w:cs="Times New Roman"/>
          <w:sz w:val="28"/>
          <w:szCs w:val="28"/>
        </w:rPr>
        <w:t xml:space="preserve"> результатов</w:t>
      </w:r>
      <w:r w:rsidR="003507B0">
        <w:rPr>
          <w:rFonts w:ascii="Times New Roman" w:hAnsi="Times New Roman" w:cs="Times New Roman"/>
          <w:sz w:val="28"/>
          <w:szCs w:val="28"/>
        </w:rPr>
        <w:t xml:space="preserve"> (выпуск фразеологического словаря класса)</w:t>
      </w:r>
    </w:p>
    <w:p w:rsidR="003507B0" w:rsidRDefault="003507B0" w:rsidP="003507B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Мы  считаем</w:t>
      </w:r>
      <w:r w:rsidRPr="00226777">
        <w:rPr>
          <w:rFonts w:ascii="Times New Roman" w:hAnsi="Times New Roman" w:cs="Times New Roman"/>
          <w:sz w:val="28"/>
          <w:szCs w:val="28"/>
        </w:rPr>
        <w:t xml:space="preserve">, что эта тема будет актуальна во все времена, так как знание  родного языка, его богатств  необходимо каждому. </w:t>
      </w:r>
    </w:p>
    <w:p w:rsidR="00226777" w:rsidRDefault="00226777" w:rsidP="00226777">
      <w:pPr>
        <w:shd w:val="clear" w:color="auto" w:fill="FFFFFF"/>
        <w:spacing w:after="0" w:line="360" w:lineRule="auto"/>
        <w:jc w:val="both"/>
        <w:rPr>
          <w:rFonts w:ascii="Times New Roman" w:hAnsi="Times New Roman" w:cs="Times New Roman"/>
          <w:sz w:val="28"/>
          <w:szCs w:val="28"/>
        </w:rPr>
      </w:pPr>
    </w:p>
    <w:p w:rsidR="00226777" w:rsidRDefault="00226777" w:rsidP="00226777">
      <w:pPr>
        <w:spacing w:after="0" w:line="360" w:lineRule="auto"/>
        <w:rPr>
          <w:sz w:val="28"/>
          <w:szCs w:val="28"/>
        </w:rPr>
      </w:pPr>
      <w:r w:rsidRPr="00226777">
        <w:rPr>
          <w:rFonts w:ascii="Times New Roman" w:eastAsia="Times New Roman" w:hAnsi="Times New Roman" w:cs="Times New Roman"/>
          <w:sz w:val="28"/>
          <w:szCs w:val="28"/>
        </w:rPr>
        <w:br/>
      </w:r>
    </w:p>
    <w:p w:rsidR="0064520E" w:rsidRDefault="0064520E" w:rsidP="00226777">
      <w:pPr>
        <w:spacing w:after="0" w:line="360" w:lineRule="auto"/>
        <w:rPr>
          <w:sz w:val="28"/>
          <w:szCs w:val="28"/>
        </w:rPr>
      </w:pPr>
    </w:p>
    <w:p w:rsidR="0064520E" w:rsidRDefault="0064520E" w:rsidP="00226777">
      <w:pPr>
        <w:spacing w:after="0" w:line="360" w:lineRule="auto"/>
        <w:rPr>
          <w:sz w:val="28"/>
          <w:szCs w:val="28"/>
        </w:rPr>
      </w:pPr>
    </w:p>
    <w:p w:rsidR="0064520E" w:rsidRDefault="0064520E" w:rsidP="00226777">
      <w:pPr>
        <w:spacing w:after="0" w:line="360" w:lineRule="auto"/>
        <w:rPr>
          <w:sz w:val="28"/>
          <w:szCs w:val="28"/>
        </w:rPr>
      </w:pPr>
    </w:p>
    <w:p w:rsidR="0064520E" w:rsidRDefault="0064520E" w:rsidP="00226777">
      <w:pPr>
        <w:spacing w:after="0" w:line="360" w:lineRule="auto"/>
        <w:rPr>
          <w:sz w:val="28"/>
          <w:szCs w:val="28"/>
        </w:rPr>
      </w:pPr>
    </w:p>
    <w:p w:rsidR="0064520E" w:rsidRDefault="0064520E" w:rsidP="00226777">
      <w:pPr>
        <w:spacing w:after="0" w:line="360" w:lineRule="auto"/>
        <w:rPr>
          <w:sz w:val="28"/>
          <w:szCs w:val="28"/>
        </w:rPr>
      </w:pPr>
    </w:p>
    <w:p w:rsidR="0064520E" w:rsidRDefault="0064520E" w:rsidP="00226777">
      <w:pPr>
        <w:spacing w:after="0" w:line="360" w:lineRule="auto"/>
        <w:rPr>
          <w:sz w:val="28"/>
          <w:szCs w:val="28"/>
        </w:rPr>
      </w:pPr>
    </w:p>
    <w:p w:rsidR="0064520E" w:rsidRDefault="0064520E" w:rsidP="00226777">
      <w:pPr>
        <w:spacing w:after="0" w:line="360" w:lineRule="auto"/>
        <w:rPr>
          <w:sz w:val="28"/>
          <w:szCs w:val="28"/>
        </w:rPr>
      </w:pPr>
    </w:p>
    <w:p w:rsidR="0064520E" w:rsidRDefault="0064520E" w:rsidP="00226777">
      <w:pPr>
        <w:spacing w:after="0" w:line="360" w:lineRule="auto"/>
        <w:rPr>
          <w:sz w:val="28"/>
          <w:szCs w:val="28"/>
        </w:rPr>
      </w:pPr>
    </w:p>
    <w:p w:rsidR="0064520E" w:rsidRDefault="0064520E" w:rsidP="00226777">
      <w:pPr>
        <w:spacing w:after="0" w:line="360" w:lineRule="auto"/>
        <w:rPr>
          <w:sz w:val="28"/>
          <w:szCs w:val="28"/>
        </w:rPr>
      </w:pPr>
    </w:p>
    <w:p w:rsidR="0064520E" w:rsidRDefault="0064520E" w:rsidP="00226777">
      <w:pPr>
        <w:spacing w:after="0" w:line="360" w:lineRule="auto"/>
        <w:rPr>
          <w:sz w:val="28"/>
          <w:szCs w:val="28"/>
        </w:rPr>
      </w:pPr>
    </w:p>
    <w:p w:rsidR="0064520E" w:rsidRDefault="0064520E" w:rsidP="00226777">
      <w:pPr>
        <w:spacing w:after="0" w:line="360" w:lineRule="auto"/>
        <w:rPr>
          <w:sz w:val="28"/>
          <w:szCs w:val="28"/>
        </w:rPr>
      </w:pPr>
    </w:p>
    <w:p w:rsidR="0064520E" w:rsidRDefault="0064520E" w:rsidP="0064520E">
      <w:pPr>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Основная часть</w:t>
      </w:r>
    </w:p>
    <w:p w:rsidR="006A1FB4" w:rsidRPr="006A1FB4" w:rsidRDefault="006A1FB4" w:rsidP="006A1F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словаре Ожегова сказано, что ф</w:t>
      </w:r>
      <w:r w:rsidRPr="000A0ACF">
        <w:rPr>
          <w:rFonts w:ascii="Times New Roman" w:hAnsi="Times New Roman" w:cs="Times New Roman"/>
          <w:sz w:val="28"/>
          <w:szCs w:val="28"/>
        </w:rPr>
        <w:t xml:space="preserve">разеологизмы – это устойчивые </w:t>
      </w:r>
      <w:r>
        <w:rPr>
          <w:rFonts w:ascii="Times New Roman" w:hAnsi="Times New Roman" w:cs="Times New Roman"/>
          <w:sz w:val="28"/>
          <w:szCs w:val="28"/>
        </w:rPr>
        <w:t>выражения с самостоятельным значением. К</w:t>
      </w:r>
      <w:r w:rsidRPr="00B9369A">
        <w:rPr>
          <w:rFonts w:ascii="Times New Roman" w:hAnsi="Times New Roman" w:cs="Times New Roman"/>
          <w:sz w:val="28"/>
          <w:szCs w:val="28"/>
        </w:rPr>
        <w:t xml:space="preserve">аждое отдельное слово, потеряло своё первоначальное значение. </w:t>
      </w:r>
      <w:r w:rsidRPr="00907CDF">
        <w:rPr>
          <w:rFonts w:ascii="Times New Roman" w:hAnsi="Times New Roman" w:cs="Times New Roman"/>
          <w:sz w:val="28"/>
          <w:szCs w:val="28"/>
        </w:rPr>
        <w:t>Они</w:t>
      </w:r>
      <w:r w:rsidRPr="00B9369A">
        <w:rPr>
          <w:rFonts w:ascii="Times New Roman" w:hAnsi="Times New Roman" w:cs="Times New Roman"/>
          <w:sz w:val="28"/>
          <w:szCs w:val="28"/>
        </w:rPr>
        <w:t xml:space="preserve"> приобрели совсем иной, общий для них смысл.</w:t>
      </w:r>
      <w:r>
        <w:rPr>
          <w:rFonts w:ascii="Times New Roman" w:hAnsi="Times New Roman" w:cs="Times New Roman"/>
          <w:sz w:val="28"/>
          <w:szCs w:val="28"/>
        </w:rPr>
        <w:t xml:space="preserve"> Например, в</w:t>
      </w:r>
      <w:r w:rsidRPr="00785AEF">
        <w:rPr>
          <w:rFonts w:ascii="Times New Roman" w:hAnsi="Times New Roman" w:cs="Times New Roman"/>
          <w:sz w:val="28"/>
          <w:szCs w:val="28"/>
        </w:rPr>
        <w:t xml:space="preserve"> значении фразеологического оборота «заваривать кашу» никакой еды нет, во фразеологизме «золотые руки» нет ничего</w:t>
      </w:r>
      <w:r>
        <w:rPr>
          <w:rFonts w:ascii="Times New Roman" w:hAnsi="Times New Roman" w:cs="Times New Roman"/>
          <w:sz w:val="28"/>
          <w:szCs w:val="28"/>
        </w:rPr>
        <w:t>, сделанного из золота.</w:t>
      </w:r>
    </w:p>
    <w:p w:rsidR="006A1FB4" w:rsidRDefault="006A1FB4" w:rsidP="006A1F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1FB4">
        <w:rPr>
          <w:rFonts w:ascii="Times New Roman" w:hAnsi="Times New Roman" w:cs="Times New Roman"/>
          <w:sz w:val="28"/>
          <w:szCs w:val="28"/>
        </w:rPr>
        <w:t xml:space="preserve">Ещё великий М. В. Ломоносов называл устойчивые сочетания </w:t>
      </w:r>
      <w:r w:rsidRPr="006A1FB4">
        <w:rPr>
          <w:rFonts w:ascii="Times New Roman" w:hAnsi="Times New Roman" w:cs="Times New Roman"/>
          <w:bCs/>
          <w:sz w:val="28"/>
          <w:szCs w:val="28"/>
        </w:rPr>
        <w:t>“фразесами”,</w:t>
      </w:r>
      <w:r w:rsidRPr="006A1FB4">
        <w:rPr>
          <w:rFonts w:ascii="Times New Roman" w:hAnsi="Times New Roman" w:cs="Times New Roman"/>
          <w:sz w:val="28"/>
          <w:szCs w:val="28"/>
        </w:rPr>
        <w:t xml:space="preserve"> “</w:t>
      </w:r>
      <w:r w:rsidRPr="006A1FB4">
        <w:rPr>
          <w:rFonts w:ascii="Times New Roman" w:hAnsi="Times New Roman" w:cs="Times New Roman"/>
          <w:bCs/>
          <w:sz w:val="28"/>
          <w:szCs w:val="28"/>
        </w:rPr>
        <w:t>российскими пословиями</w:t>
      </w:r>
      <w:r w:rsidRPr="006A1FB4">
        <w:rPr>
          <w:rFonts w:ascii="Times New Roman" w:hAnsi="Times New Roman" w:cs="Times New Roman"/>
          <w:sz w:val="28"/>
          <w:szCs w:val="28"/>
        </w:rPr>
        <w:t>”, предлагая включить их в словарь. Учёные поняли, что фразеологизмы создают как бы особый ярус в языке. Родился новый раздел о языке – фразеология. Фразеологизмы по-своему отражают жизнь нашего народа с очень далёких времён, в них выражен дух народа, его история, обычаи.</w:t>
      </w:r>
      <w:r>
        <w:rPr>
          <w:rFonts w:ascii="Times New Roman" w:hAnsi="Times New Roman" w:cs="Times New Roman"/>
          <w:b/>
          <w:bCs/>
          <w:sz w:val="28"/>
          <w:szCs w:val="28"/>
        </w:rPr>
        <w:t xml:space="preserve">      </w:t>
      </w:r>
      <w:r w:rsidRPr="00501BAA">
        <w:rPr>
          <w:rFonts w:ascii="Times New Roman" w:hAnsi="Times New Roman" w:cs="Times New Roman"/>
          <w:sz w:val="28"/>
          <w:szCs w:val="28"/>
        </w:rPr>
        <w:t xml:space="preserve">Крепкий орешек - эта самая фразеология. До сих пор многие учёные-филологи ломают голову, рассуждая о фразеологизмах в русском языке. </w:t>
      </w:r>
    </w:p>
    <w:p w:rsidR="006A1FB4" w:rsidRPr="006A1FB4" w:rsidRDefault="006A1FB4" w:rsidP="006A1F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Источники фразеологических оборотов  различны. Одни из них возникли на основе наблюдений человека над природными явлениями (дым коромыслом), другие связаны с мифологией и реальными историческими событиями (словно Мамай прошел), третьи вышли из народного фольклора и литературных произведений (сказка «Про белого бычка», «А воз и ныне там» из </w:t>
      </w:r>
      <w:r w:rsidRPr="006A1FB4">
        <w:rPr>
          <w:rFonts w:ascii="Times New Roman" w:hAnsi="Times New Roman" w:cs="Times New Roman"/>
          <w:sz w:val="28"/>
          <w:szCs w:val="28"/>
        </w:rPr>
        <w:t>басни И. Крылова «Лебедь, рак и щука»)</w:t>
      </w:r>
    </w:p>
    <w:p w:rsidR="006A1FB4" w:rsidRPr="00870DE4" w:rsidRDefault="006A1FB4" w:rsidP="00870DE4">
      <w:pPr>
        <w:pStyle w:val="2"/>
        <w:shd w:val="clear" w:color="auto" w:fill="FFFFFF"/>
        <w:jc w:val="center"/>
        <w:rPr>
          <w:b w:val="0"/>
          <w:i/>
          <w:sz w:val="28"/>
          <w:szCs w:val="28"/>
        </w:rPr>
      </w:pPr>
      <w:r w:rsidRPr="00870DE4">
        <w:rPr>
          <w:b w:val="0"/>
          <w:i/>
          <w:sz w:val="28"/>
          <w:szCs w:val="28"/>
        </w:rPr>
        <w:t>Признаки фразеологизмов</w:t>
      </w:r>
    </w:p>
    <w:p w:rsidR="006A1FB4" w:rsidRPr="00870DE4" w:rsidRDefault="00870DE4" w:rsidP="00870DE4">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6A1FB4" w:rsidRPr="00870DE4">
        <w:rPr>
          <w:rFonts w:ascii="Times New Roman" w:hAnsi="Times New Roman" w:cs="Times New Roman"/>
          <w:sz w:val="28"/>
          <w:szCs w:val="28"/>
        </w:rPr>
        <w:t xml:space="preserve">Фразеологизмы обычно не терпят замену слов и их перестановки, за что ещё зовутся </w:t>
      </w:r>
      <w:r w:rsidR="006A1FB4" w:rsidRPr="00870DE4">
        <w:rPr>
          <w:rFonts w:ascii="Times New Roman" w:hAnsi="Times New Roman" w:cs="Times New Roman"/>
          <w:bCs/>
          <w:sz w:val="28"/>
          <w:szCs w:val="28"/>
        </w:rPr>
        <w:t>устойчивыми словосочетаниями</w:t>
      </w:r>
      <w:r w:rsidR="006A1FB4" w:rsidRPr="00870DE4">
        <w:rPr>
          <w:rFonts w:ascii="Times New Roman" w:hAnsi="Times New Roman" w:cs="Times New Roman"/>
          <w:sz w:val="28"/>
          <w:szCs w:val="28"/>
        </w:rPr>
        <w:t>.</w:t>
      </w:r>
      <w:r w:rsidR="006A1FB4" w:rsidRPr="00870DE4">
        <w:rPr>
          <w:rFonts w:ascii="Times New Roman" w:hAnsi="Times New Roman" w:cs="Times New Roman"/>
          <w:i/>
          <w:iCs/>
          <w:sz w:val="28"/>
          <w:szCs w:val="28"/>
        </w:rPr>
        <w:t>Во что бы то ни стало</w:t>
      </w:r>
      <w:r w:rsidR="006A1FB4" w:rsidRPr="00870DE4">
        <w:rPr>
          <w:rFonts w:ascii="Times New Roman" w:hAnsi="Times New Roman" w:cs="Times New Roman"/>
          <w:sz w:val="28"/>
          <w:szCs w:val="28"/>
        </w:rPr>
        <w:t xml:space="preserve"> нельзя произнести </w:t>
      </w:r>
      <w:r w:rsidR="006A1FB4" w:rsidRPr="00870DE4">
        <w:rPr>
          <w:rFonts w:ascii="Times New Roman" w:hAnsi="Times New Roman" w:cs="Times New Roman"/>
          <w:i/>
          <w:iCs/>
          <w:sz w:val="28"/>
          <w:szCs w:val="28"/>
        </w:rPr>
        <w:t>во что бы мне не стало</w:t>
      </w:r>
      <w:r w:rsidR="006A1FB4" w:rsidRPr="00870DE4">
        <w:rPr>
          <w:rFonts w:ascii="Times New Roman" w:hAnsi="Times New Roman" w:cs="Times New Roman"/>
          <w:sz w:val="28"/>
          <w:szCs w:val="28"/>
        </w:rPr>
        <w:t xml:space="preserve"> или </w:t>
      </w:r>
      <w:r w:rsidR="006A1FB4" w:rsidRPr="00870DE4">
        <w:rPr>
          <w:rFonts w:ascii="Times New Roman" w:hAnsi="Times New Roman" w:cs="Times New Roman"/>
          <w:i/>
          <w:iCs/>
          <w:sz w:val="28"/>
          <w:szCs w:val="28"/>
        </w:rPr>
        <w:t>во что ни стало бы то</w:t>
      </w:r>
      <w:r w:rsidR="006A1FB4" w:rsidRPr="00870DE4">
        <w:rPr>
          <w:rFonts w:ascii="Times New Roman" w:hAnsi="Times New Roman" w:cs="Times New Roman"/>
          <w:sz w:val="28"/>
          <w:szCs w:val="28"/>
        </w:rPr>
        <w:t xml:space="preserve">, а </w:t>
      </w:r>
      <w:r w:rsidR="006A1FB4" w:rsidRPr="00870DE4">
        <w:rPr>
          <w:rFonts w:ascii="Times New Roman" w:hAnsi="Times New Roman" w:cs="Times New Roman"/>
          <w:i/>
          <w:iCs/>
          <w:sz w:val="28"/>
          <w:szCs w:val="28"/>
        </w:rPr>
        <w:t>беречь как зрачок глаза</w:t>
      </w:r>
      <w:r w:rsidR="006A1FB4" w:rsidRPr="00870DE4">
        <w:rPr>
          <w:rFonts w:ascii="Times New Roman" w:hAnsi="Times New Roman" w:cs="Times New Roman"/>
          <w:sz w:val="28"/>
          <w:szCs w:val="28"/>
        </w:rPr>
        <w:t xml:space="preserve"> вместо </w:t>
      </w:r>
      <w:r w:rsidR="006A1FB4" w:rsidRPr="00870DE4">
        <w:rPr>
          <w:rFonts w:ascii="Times New Roman" w:hAnsi="Times New Roman" w:cs="Times New Roman"/>
          <w:i/>
          <w:iCs/>
          <w:sz w:val="28"/>
          <w:szCs w:val="28"/>
        </w:rPr>
        <w:t>беречь как зеницу ока</w:t>
      </w:r>
      <w:r w:rsidR="006A1FB4" w:rsidRPr="00870DE4">
        <w:rPr>
          <w:rFonts w:ascii="Times New Roman" w:hAnsi="Times New Roman" w:cs="Times New Roman"/>
          <w:sz w:val="28"/>
          <w:szCs w:val="28"/>
        </w:rPr>
        <w:t>.</w:t>
      </w:r>
      <w:r w:rsidRPr="00870DE4">
        <w:rPr>
          <w:rFonts w:ascii="Times New Roman" w:hAnsi="Times New Roman" w:cs="Times New Roman"/>
          <w:sz w:val="28"/>
          <w:szCs w:val="28"/>
        </w:rPr>
        <w:t xml:space="preserve"> </w:t>
      </w:r>
      <w:r w:rsidR="006A1FB4" w:rsidRPr="00870DE4">
        <w:rPr>
          <w:rFonts w:ascii="Times New Roman" w:hAnsi="Times New Roman" w:cs="Times New Roman"/>
          <w:sz w:val="28"/>
          <w:szCs w:val="28"/>
        </w:rPr>
        <w:t>Есть конечно и исключения:</w:t>
      </w:r>
      <w:r w:rsidR="006A1FB4" w:rsidRPr="00870DE4">
        <w:rPr>
          <w:rFonts w:ascii="Times New Roman" w:hAnsi="Times New Roman" w:cs="Times New Roman"/>
          <w:i/>
          <w:iCs/>
          <w:sz w:val="28"/>
          <w:szCs w:val="28"/>
        </w:rPr>
        <w:t xml:space="preserve"> ломать голову</w:t>
      </w:r>
      <w:r w:rsidR="006A1FB4" w:rsidRPr="00870DE4">
        <w:rPr>
          <w:rFonts w:ascii="Times New Roman" w:hAnsi="Times New Roman" w:cs="Times New Roman"/>
          <w:sz w:val="28"/>
          <w:szCs w:val="28"/>
        </w:rPr>
        <w:t xml:space="preserve"> или </w:t>
      </w:r>
      <w:r w:rsidR="006A1FB4" w:rsidRPr="00870DE4">
        <w:rPr>
          <w:rFonts w:ascii="Times New Roman" w:hAnsi="Times New Roman" w:cs="Times New Roman"/>
          <w:i/>
          <w:iCs/>
          <w:sz w:val="28"/>
          <w:szCs w:val="28"/>
        </w:rPr>
        <w:t>голову ломать</w:t>
      </w:r>
      <w:r w:rsidR="006A1FB4" w:rsidRPr="00870DE4">
        <w:rPr>
          <w:rFonts w:ascii="Times New Roman" w:hAnsi="Times New Roman" w:cs="Times New Roman"/>
          <w:sz w:val="28"/>
          <w:szCs w:val="28"/>
        </w:rPr>
        <w:t xml:space="preserve">, </w:t>
      </w:r>
      <w:r w:rsidR="006A1FB4" w:rsidRPr="00870DE4">
        <w:rPr>
          <w:rFonts w:ascii="Times New Roman" w:hAnsi="Times New Roman" w:cs="Times New Roman"/>
          <w:i/>
          <w:iCs/>
          <w:sz w:val="28"/>
          <w:szCs w:val="28"/>
        </w:rPr>
        <w:t>врасплох застать</w:t>
      </w:r>
      <w:r w:rsidR="006A1FB4" w:rsidRPr="00870DE4">
        <w:rPr>
          <w:rFonts w:ascii="Times New Roman" w:hAnsi="Times New Roman" w:cs="Times New Roman"/>
          <w:sz w:val="28"/>
          <w:szCs w:val="28"/>
        </w:rPr>
        <w:t xml:space="preserve"> и </w:t>
      </w:r>
      <w:r w:rsidR="006A1FB4" w:rsidRPr="00870DE4">
        <w:rPr>
          <w:rFonts w:ascii="Times New Roman" w:hAnsi="Times New Roman" w:cs="Times New Roman"/>
          <w:i/>
          <w:iCs/>
          <w:sz w:val="28"/>
          <w:szCs w:val="28"/>
        </w:rPr>
        <w:t>застать врасплох</w:t>
      </w:r>
      <w:r w:rsidR="006A1FB4" w:rsidRPr="00870DE4">
        <w:rPr>
          <w:rFonts w:ascii="Times New Roman" w:hAnsi="Times New Roman" w:cs="Times New Roman"/>
          <w:sz w:val="28"/>
          <w:szCs w:val="28"/>
        </w:rPr>
        <w:t>, но такие случаи редки.</w:t>
      </w:r>
    </w:p>
    <w:p w:rsidR="006A1FB4" w:rsidRPr="00870DE4" w:rsidRDefault="00870DE4" w:rsidP="00870DE4">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sidR="006A1FB4" w:rsidRPr="00870DE4">
        <w:rPr>
          <w:rFonts w:ascii="Times New Roman" w:hAnsi="Times New Roman" w:cs="Times New Roman"/>
          <w:sz w:val="28"/>
          <w:szCs w:val="28"/>
        </w:rPr>
        <w:t xml:space="preserve">Многие фразеологизмы легко заменяются одним словом: </w:t>
      </w:r>
      <w:r w:rsidR="006A1FB4" w:rsidRPr="00870DE4">
        <w:rPr>
          <w:rFonts w:ascii="Times New Roman" w:hAnsi="Times New Roman" w:cs="Times New Roman"/>
          <w:sz w:val="28"/>
          <w:szCs w:val="28"/>
        </w:rPr>
        <w:br/>
      </w:r>
      <w:r w:rsidR="006A1FB4" w:rsidRPr="00870DE4">
        <w:rPr>
          <w:rFonts w:ascii="Times New Roman" w:hAnsi="Times New Roman" w:cs="Times New Roman"/>
          <w:bCs/>
          <w:sz w:val="28"/>
          <w:szCs w:val="28"/>
        </w:rPr>
        <w:t>сломя голову</w:t>
      </w:r>
      <w:r w:rsidRPr="00870DE4">
        <w:rPr>
          <w:rFonts w:ascii="Times New Roman" w:hAnsi="Times New Roman" w:cs="Times New Roman"/>
          <w:sz w:val="28"/>
          <w:szCs w:val="28"/>
        </w:rPr>
        <w:t xml:space="preserve"> – быстро,</w:t>
      </w:r>
      <w:r>
        <w:rPr>
          <w:rFonts w:ascii="Times New Roman" w:hAnsi="Times New Roman" w:cs="Times New Roman"/>
          <w:sz w:val="28"/>
          <w:szCs w:val="28"/>
        </w:rPr>
        <w:t xml:space="preserve"> </w:t>
      </w:r>
      <w:r w:rsidR="006A1FB4" w:rsidRPr="00870DE4">
        <w:rPr>
          <w:rFonts w:ascii="Times New Roman" w:hAnsi="Times New Roman" w:cs="Times New Roman"/>
          <w:bCs/>
          <w:sz w:val="28"/>
          <w:szCs w:val="28"/>
        </w:rPr>
        <w:t>рукой подать</w:t>
      </w:r>
      <w:r w:rsidR="006A1FB4" w:rsidRPr="00870DE4">
        <w:rPr>
          <w:rFonts w:ascii="Times New Roman" w:hAnsi="Times New Roman" w:cs="Times New Roman"/>
          <w:sz w:val="28"/>
          <w:szCs w:val="28"/>
        </w:rPr>
        <w:t xml:space="preserve"> – близко.</w:t>
      </w:r>
    </w:p>
    <w:p w:rsidR="00870DE4" w:rsidRDefault="00870DE4" w:rsidP="00870D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6A1FB4" w:rsidRPr="00870DE4">
        <w:rPr>
          <w:rFonts w:ascii="Times New Roman" w:hAnsi="Times New Roman" w:cs="Times New Roman"/>
          <w:sz w:val="28"/>
          <w:szCs w:val="28"/>
        </w:rPr>
        <w:t>Cамая главная черта фразеологизмов – их образно-переносный смысл.</w:t>
      </w:r>
      <w:r w:rsidR="006A1FB4" w:rsidRPr="00870DE4">
        <w:rPr>
          <w:rFonts w:ascii="Times New Roman" w:hAnsi="Times New Roman" w:cs="Times New Roman"/>
          <w:sz w:val="28"/>
          <w:szCs w:val="28"/>
        </w:rPr>
        <w:br/>
        <w:t>Часто прямое выражение превращается в переносное</w:t>
      </w:r>
      <w:r w:rsidRPr="00870DE4">
        <w:rPr>
          <w:rFonts w:ascii="Times New Roman" w:hAnsi="Times New Roman" w:cs="Times New Roman"/>
          <w:sz w:val="28"/>
          <w:szCs w:val="28"/>
        </w:rPr>
        <w:t xml:space="preserve">. Фразеологизмы нельзя понимать буквально, иначе речь становится комически-бессмысленной. </w:t>
      </w:r>
      <w:r w:rsidR="006A1FB4" w:rsidRPr="00870DE4">
        <w:rPr>
          <w:rFonts w:ascii="Times New Roman" w:hAnsi="Times New Roman" w:cs="Times New Roman"/>
          <w:sz w:val="28"/>
          <w:szCs w:val="28"/>
        </w:rPr>
        <w:t xml:space="preserve"> </w:t>
      </w:r>
    </w:p>
    <w:p w:rsidR="00870DE4" w:rsidRPr="00551AEE" w:rsidRDefault="00870DE4" w:rsidP="00551A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0DE4">
        <w:rPr>
          <w:rFonts w:ascii="Times New Roman" w:hAnsi="Times New Roman" w:cs="Times New Roman"/>
          <w:sz w:val="28"/>
          <w:szCs w:val="28"/>
        </w:rPr>
        <w:t>Язык достался нам в наследство от многих поколений людей как самое дорогое богатство. Он считается одним из самых выразительных языков мира. Чем больше слов знает человек, тем точнее, ярче он выражает свою мысль. «Хромое слово – кривая речь» - говорит русская пословица.</w:t>
      </w:r>
      <w:r w:rsidR="006A1FB4" w:rsidRPr="00870DE4">
        <w:rPr>
          <w:rFonts w:ascii="Times New Roman" w:hAnsi="Times New Roman" w:cs="Times New Roman"/>
          <w:sz w:val="28"/>
          <w:szCs w:val="28"/>
        </w:rPr>
        <w:br/>
      </w:r>
      <w:r w:rsidRPr="00551AEE">
        <w:rPr>
          <w:rFonts w:ascii="Times New Roman" w:hAnsi="Times New Roman" w:cs="Times New Roman"/>
          <w:i/>
          <w:sz w:val="28"/>
          <w:szCs w:val="28"/>
        </w:rPr>
        <w:t xml:space="preserve">      Практическая часть</w:t>
      </w:r>
      <w:r w:rsidRPr="00870DE4">
        <w:rPr>
          <w:rFonts w:ascii="Times New Roman" w:hAnsi="Times New Roman" w:cs="Times New Roman"/>
          <w:sz w:val="28"/>
          <w:szCs w:val="28"/>
        </w:rPr>
        <w:t xml:space="preserve"> нашей работы состоит из нескольких </w:t>
      </w:r>
      <w:r w:rsidRPr="00870DE4">
        <w:rPr>
          <w:rFonts w:ascii="Times New Roman" w:hAnsi="Times New Roman" w:cs="Times New Roman"/>
          <w:i/>
          <w:iCs/>
          <w:sz w:val="28"/>
          <w:szCs w:val="28"/>
        </w:rPr>
        <w:t>этапов.</w:t>
      </w:r>
      <w:r w:rsidRPr="00870DE4">
        <w:rPr>
          <w:rFonts w:ascii="Times New Roman" w:hAnsi="Times New Roman" w:cs="Times New Roman"/>
          <w:sz w:val="28"/>
          <w:szCs w:val="28"/>
        </w:rPr>
        <w:br/>
      </w:r>
      <w:r>
        <w:rPr>
          <w:rFonts w:ascii="Times New Roman" w:hAnsi="Times New Roman" w:cs="Times New Roman"/>
          <w:sz w:val="28"/>
          <w:szCs w:val="28"/>
        </w:rPr>
        <w:t>На первом этапе</w:t>
      </w:r>
      <w:r>
        <w:t xml:space="preserve"> </w:t>
      </w:r>
      <w:r w:rsidRPr="000423A2">
        <w:rPr>
          <w:rFonts w:ascii="Times New Roman" w:hAnsi="Times New Roman" w:cs="Times New Roman"/>
          <w:sz w:val="28"/>
          <w:szCs w:val="28"/>
        </w:rPr>
        <w:t xml:space="preserve">мы решили выяснить, что знают о фразеологических оборотах учащиеся начальных классов </w:t>
      </w:r>
      <w:r>
        <w:rPr>
          <w:rFonts w:ascii="Times New Roman" w:hAnsi="Times New Roman" w:cs="Times New Roman"/>
          <w:sz w:val="28"/>
          <w:szCs w:val="28"/>
        </w:rPr>
        <w:t>нашей школы</w:t>
      </w:r>
      <w:r w:rsidRPr="000423A2">
        <w:rPr>
          <w:rFonts w:ascii="Times New Roman" w:hAnsi="Times New Roman" w:cs="Times New Roman"/>
          <w:sz w:val="28"/>
          <w:szCs w:val="28"/>
        </w:rPr>
        <w:t>. Для этого мы провели анкетирование.</w:t>
      </w:r>
    </w:p>
    <w:p w:rsidR="00870DE4" w:rsidRDefault="00870DE4" w:rsidP="00551A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Для исследования мы решили работать с фразеологическими оборотами, связанными с частями тела человека.  Учащимся было предложено 10 фразеологических оборотов. Проанализировав устойчивые выражения, они должны были ответить на 3 вопроса: </w:t>
      </w:r>
    </w:p>
    <w:p w:rsidR="00870DE4" w:rsidRPr="00870DE4" w:rsidRDefault="00870DE4" w:rsidP="00551AEE">
      <w:pPr>
        <w:pStyle w:val="a5"/>
        <w:numPr>
          <w:ilvl w:val="0"/>
          <w:numId w:val="7"/>
        </w:numPr>
        <w:spacing w:after="0" w:line="360" w:lineRule="auto"/>
        <w:jc w:val="both"/>
        <w:rPr>
          <w:rFonts w:ascii="Times New Roman" w:hAnsi="Times New Roman" w:cs="Times New Roman"/>
          <w:sz w:val="28"/>
          <w:szCs w:val="28"/>
        </w:rPr>
      </w:pPr>
      <w:r w:rsidRPr="00870DE4">
        <w:rPr>
          <w:rFonts w:ascii="Times New Roman" w:hAnsi="Times New Roman" w:cs="Times New Roman"/>
          <w:sz w:val="28"/>
          <w:szCs w:val="28"/>
        </w:rPr>
        <w:t>Слышал  ли ты этот фразеологический оборот</w:t>
      </w:r>
      <w:r>
        <w:rPr>
          <w:rFonts w:ascii="Times New Roman" w:hAnsi="Times New Roman" w:cs="Times New Roman"/>
          <w:sz w:val="28"/>
          <w:szCs w:val="28"/>
        </w:rPr>
        <w:t>?</w:t>
      </w:r>
    </w:p>
    <w:p w:rsidR="00870DE4" w:rsidRPr="00870DE4" w:rsidRDefault="00870DE4" w:rsidP="00551AEE">
      <w:pPr>
        <w:pStyle w:val="a5"/>
        <w:numPr>
          <w:ilvl w:val="0"/>
          <w:numId w:val="9"/>
        </w:numPr>
        <w:spacing w:after="0" w:line="360" w:lineRule="auto"/>
        <w:jc w:val="both"/>
        <w:rPr>
          <w:rFonts w:ascii="Times New Roman" w:hAnsi="Times New Roman" w:cs="Times New Roman"/>
          <w:sz w:val="28"/>
          <w:szCs w:val="28"/>
        </w:rPr>
      </w:pPr>
      <w:r w:rsidRPr="00870DE4">
        <w:rPr>
          <w:rFonts w:ascii="Times New Roman" w:hAnsi="Times New Roman" w:cs="Times New Roman"/>
          <w:sz w:val="28"/>
          <w:szCs w:val="28"/>
        </w:rPr>
        <w:t>Употребляешь ли его в своей речи?</w:t>
      </w:r>
    </w:p>
    <w:p w:rsidR="00870DE4" w:rsidRPr="00870DE4" w:rsidRDefault="00870DE4" w:rsidP="00551AEE">
      <w:pPr>
        <w:pStyle w:val="a5"/>
        <w:numPr>
          <w:ilvl w:val="0"/>
          <w:numId w:val="9"/>
        </w:numPr>
        <w:spacing w:after="0" w:line="360" w:lineRule="auto"/>
        <w:jc w:val="both"/>
        <w:rPr>
          <w:rFonts w:ascii="Times New Roman" w:hAnsi="Times New Roman" w:cs="Times New Roman"/>
          <w:sz w:val="28"/>
          <w:szCs w:val="28"/>
        </w:rPr>
      </w:pPr>
      <w:r w:rsidRPr="00870DE4">
        <w:rPr>
          <w:rFonts w:ascii="Times New Roman" w:hAnsi="Times New Roman" w:cs="Times New Roman"/>
          <w:sz w:val="28"/>
          <w:szCs w:val="28"/>
        </w:rPr>
        <w:t xml:space="preserve">Объясни значение этих </w:t>
      </w:r>
      <w:r>
        <w:rPr>
          <w:rFonts w:ascii="Times New Roman" w:hAnsi="Times New Roman" w:cs="Times New Roman"/>
          <w:sz w:val="28"/>
          <w:szCs w:val="28"/>
        </w:rPr>
        <w:t>фразеологических оборотов</w:t>
      </w:r>
      <w:r w:rsidRPr="00870DE4">
        <w:rPr>
          <w:rFonts w:ascii="Times New Roman" w:hAnsi="Times New Roman" w:cs="Times New Roman"/>
          <w:sz w:val="28"/>
          <w:szCs w:val="28"/>
        </w:rPr>
        <w:t>.</w:t>
      </w:r>
    </w:p>
    <w:tbl>
      <w:tblPr>
        <w:tblW w:w="9464" w:type="dxa"/>
        <w:tblCellMar>
          <w:left w:w="0" w:type="dxa"/>
          <w:right w:w="0" w:type="dxa"/>
        </w:tblCellMar>
        <w:tblLook w:val="04A0"/>
      </w:tblPr>
      <w:tblGrid>
        <w:gridCol w:w="4204"/>
        <w:gridCol w:w="1255"/>
        <w:gridCol w:w="1879"/>
        <w:gridCol w:w="2126"/>
      </w:tblGrid>
      <w:tr w:rsidR="00551AEE" w:rsidRPr="00551AEE" w:rsidTr="00551AEE">
        <w:trPr>
          <w:trHeight w:val="170"/>
        </w:trPr>
        <w:tc>
          <w:tcPr>
            <w:tcW w:w="4204" w:type="dxa"/>
            <w:tcBorders>
              <w:top w:val="single" w:sz="8" w:space="0" w:color="000000"/>
              <w:left w:val="single" w:sz="8" w:space="0" w:color="000000"/>
              <w:bottom w:val="single" w:sz="8" w:space="0" w:color="000000"/>
              <w:right w:val="single" w:sz="8" w:space="0" w:color="000000"/>
            </w:tcBorders>
            <w:shd w:val="clear" w:color="auto" w:fill="auto"/>
            <w:tcMar>
              <w:top w:w="20" w:type="dxa"/>
              <w:left w:w="108" w:type="dxa"/>
              <w:bottom w:w="0" w:type="dxa"/>
              <w:right w:w="108" w:type="dxa"/>
            </w:tcMar>
            <w:hideMark/>
          </w:tcPr>
          <w:p w:rsidR="00551AEE" w:rsidRPr="00551AEE" w:rsidRDefault="00551AEE" w:rsidP="00551AEE">
            <w:pPr>
              <w:spacing w:after="0"/>
              <w:jc w:val="center"/>
              <w:rPr>
                <w:rFonts w:ascii="Arial" w:eastAsia="Times New Roman" w:hAnsi="Arial" w:cs="Arial"/>
                <w:sz w:val="36"/>
                <w:szCs w:val="36"/>
                <w:lang w:eastAsia="ru-RU"/>
              </w:rPr>
            </w:pPr>
            <w:r w:rsidRPr="00551AEE">
              <w:rPr>
                <w:rFonts w:ascii="Times New Roman" w:eastAsia="Calibri" w:hAnsi="Times New Roman" w:cs="Times New Roman"/>
                <w:bCs/>
                <w:i/>
                <w:iCs/>
                <w:color w:val="000000"/>
                <w:kern w:val="24"/>
                <w:sz w:val="32"/>
                <w:szCs w:val="32"/>
                <w:lang w:eastAsia="ru-RU"/>
              </w:rPr>
              <w:t>Фразеологический оборот</w:t>
            </w:r>
            <w:r w:rsidRPr="00551AEE">
              <w:rPr>
                <w:rFonts w:ascii="Calibri" w:eastAsia="Calibri" w:hAnsi="Calibri" w:cs="Times New Roman"/>
                <w:bCs/>
                <w:i/>
                <w:iCs/>
                <w:color w:val="000000"/>
                <w:kern w:val="24"/>
                <w:sz w:val="32"/>
                <w:szCs w:val="32"/>
                <w:lang w:eastAsia="ru-RU"/>
              </w:rPr>
              <w:t xml:space="preserve"> </w:t>
            </w:r>
          </w:p>
        </w:tc>
        <w:tc>
          <w:tcPr>
            <w:tcW w:w="1255" w:type="dxa"/>
            <w:tcBorders>
              <w:top w:val="single" w:sz="8" w:space="0" w:color="000000"/>
              <w:left w:val="single" w:sz="8" w:space="0" w:color="000000"/>
              <w:bottom w:val="single" w:sz="8" w:space="0" w:color="000000"/>
              <w:right w:val="single" w:sz="8" w:space="0" w:color="000000"/>
            </w:tcBorders>
          </w:tcPr>
          <w:p w:rsidR="00551AEE" w:rsidRPr="00551AEE" w:rsidRDefault="00551AEE" w:rsidP="00551AEE">
            <w:pPr>
              <w:spacing w:after="0"/>
              <w:jc w:val="center"/>
              <w:rPr>
                <w:rFonts w:ascii="Times New Roman" w:eastAsia="Calibri" w:hAnsi="Times New Roman" w:cs="Times New Roman"/>
                <w:bCs/>
                <w:i/>
                <w:iCs/>
                <w:color w:val="000000"/>
                <w:kern w:val="24"/>
                <w:sz w:val="32"/>
                <w:szCs w:val="32"/>
                <w:lang w:eastAsia="ru-RU"/>
              </w:rPr>
            </w:pPr>
            <w:r>
              <w:rPr>
                <w:rFonts w:ascii="Times New Roman" w:eastAsia="Calibri" w:hAnsi="Times New Roman" w:cs="Times New Roman"/>
                <w:bCs/>
                <w:i/>
                <w:iCs/>
                <w:color w:val="000000"/>
                <w:kern w:val="24"/>
                <w:sz w:val="32"/>
                <w:szCs w:val="32"/>
                <w:lang w:eastAsia="ru-RU"/>
              </w:rPr>
              <w:t>слышал</w:t>
            </w:r>
          </w:p>
        </w:tc>
        <w:tc>
          <w:tcPr>
            <w:tcW w:w="1879" w:type="dxa"/>
            <w:tcBorders>
              <w:top w:val="single" w:sz="8" w:space="0" w:color="000000"/>
              <w:left w:val="single" w:sz="8" w:space="0" w:color="000000"/>
              <w:bottom w:val="single" w:sz="8" w:space="0" w:color="000000"/>
              <w:right w:val="single" w:sz="8" w:space="0" w:color="000000"/>
            </w:tcBorders>
          </w:tcPr>
          <w:p w:rsidR="00551AEE" w:rsidRPr="00551AEE" w:rsidRDefault="00551AEE" w:rsidP="00551AEE">
            <w:pPr>
              <w:spacing w:after="0"/>
              <w:jc w:val="center"/>
              <w:rPr>
                <w:rFonts w:ascii="Times New Roman" w:eastAsia="Calibri" w:hAnsi="Times New Roman" w:cs="Times New Roman"/>
                <w:bCs/>
                <w:i/>
                <w:iCs/>
                <w:color w:val="000000"/>
                <w:kern w:val="24"/>
                <w:sz w:val="32"/>
                <w:szCs w:val="32"/>
                <w:lang w:eastAsia="ru-RU"/>
              </w:rPr>
            </w:pPr>
            <w:r>
              <w:rPr>
                <w:rFonts w:ascii="Times New Roman" w:eastAsia="Calibri" w:hAnsi="Times New Roman" w:cs="Times New Roman"/>
                <w:bCs/>
                <w:i/>
                <w:iCs/>
                <w:color w:val="000000"/>
                <w:kern w:val="24"/>
                <w:sz w:val="32"/>
                <w:szCs w:val="32"/>
                <w:lang w:eastAsia="ru-RU"/>
              </w:rPr>
              <w:t>употребляю</w:t>
            </w:r>
          </w:p>
        </w:tc>
        <w:tc>
          <w:tcPr>
            <w:tcW w:w="2126" w:type="dxa"/>
            <w:tcBorders>
              <w:top w:val="single" w:sz="8" w:space="0" w:color="000000"/>
              <w:left w:val="single" w:sz="8" w:space="0" w:color="000000"/>
              <w:bottom w:val="single" w:sz="8" w:space="0" w:color="000000"/>
              <w:right w:val="single" w:sz="8" w:space="0" w:color="000000"/>
            </w:tcBorders>
          </w:tcPr>
          <w:p w:rsidR="00551AEE" w:rsidRPr="00551AEE" w:rsidRDefault="00551AEE" w:rsidP="00551AEE">
            <w:pPr>
              <w:spacing w:after="0"/>
              <w:jc w:val="center"/>
              <w:rPr>
                <w:rFonts w:ascii="Times New Roman" w:eastAsia="Calibri" w:hAnsi="Times New Roman" w:cs="Times New Roman"/>
                <w:bCs/>
                <w:i/>
                <w:iCs/>
                <w:color w:val="000000"/>
                <w:kern w:val="24"/>
                <w:sz w:val="32"/>
                <w:szCs w:val="32"/>
                <w:lang w:eastAsia="ru-RU"/>
              </w:rPr>
            </w:pPr>
            <w:r>
              <w:rPr>
                <w:rFonts w:ascii="Times New Roman" w:eastAsia="Calibri" w:hAnsi="Times New Roman" w:cs="Times New Roman"/>
                <w:bCs/>
                <w:i/>
                <w:iCs/>
                <w:color w:val="000000"/>
                <w:kern w:val="24"/>
                <w:sz w:val="32"/>
                <w:szCs w:val="32"/>
                <w:lang w:eastAsia="ru-RU"/>
              </w:rPr>
              <w:t>значение</w:t>
            </w:r>
          </w:p>
        </w:tc>
      </w:tr>
      <w:tr w:rsidR="00551AEE" w:rsidRPr="00551AEE" w:rsidTr="00551AEE">
        <w:trPr>
          <w:trHeight w:val="57"/>
        </w:trPr>
        <w:tc>
          <w:tcPr>
            <w:tcW w:w="4204" w:type="dxa"/>
            <w:tcBorders>
              <w:top w:val="single" w:sz="8" w:space="0" w:color="000000"/>
              <w:left w:val="single" w:sz="8" w:space="0" w:color="000000"/>
              <w:bottom w:val="single" w:sz="8" w:space="0" w:color="000000"/>
              <w:right w:val="single" w:sz="8" w:space="0" w:color="000000"/>
            </w:tcBorders>
            <w:shd w:val="clear" w:color="auto" w:fill="auto"/>
            <w:tcMar>
              <w:top w:w="20" w:type="dxa"/>
              <w:left w:w="108" w:type="dxa"/>
              <w:bottom w:w="0" w:type="dxa"/>
              <w:right w:w="108" w:type="dxa"/>
            </w:tcMar>
            <w:hideMark/>
          </w:tcPr>
          <w:p w:rsidR="00551AEE" w:rsidRPr="00551AEE" w:rsidRDefault="00551AEE" w:rsidP="00551AEE">
            <w:pPr>
              <w:spacing w:after="0"/>
              <w:rPr>
                <w:rFonts w:ascii="Arial" w:eastAsia="Times New Roman" w:hAnsi="Arial" w:cs="Arial"/>
                <w:sz w:val="28"/>
                <w:szCs w:val="28"/>
                <w:lang w:eastAsia="ru-RU"/>
              </w:rPr>
            </w:pPr>
            <w:r w:rsidRPr="00551AEE">
              <w:rPr>
                <w:rFonts w:ascii="Times New Roman" w:eastAsia="Calibri" w:hAnsi="Times New Roman" w:cs="Times New Roman"/>
                <w:bCs/>
                <w:color w:val="000000"/>
                <w:kern w:val="24"/>
                <w:sz w:val="28"/>
                <w:szCs w:val="28"/>
                <w:lang w:eastAsia="ru-RU"/>
              </w:rPr>
              <w:t>Ударить в грязь лицом</w:t>
            </w:r>
            <w:r w:rsidRPr="00551AEE">
              <w:rPr>
                <w:rFonts w:ascii="Calibri" w:eastAsia="Calibri" w:hAnsi="Calibri" w:cs="Times New Roman"/>
                <w:bCs/>
                <w:color w:val="000000"/>
                <w:kern w:val="24"/>
                <w:sz w:val="28"/>
                <w:szCs w:val="28"/>
                <w:lang w:eastAsia="ru-RU"/>
              </w:rPr>
              <w:t xml:space="preserve"> </w:t>
            </w:r>
          </w:p>
        </w:tc>
        <w:tc>
          <w:tcPr>
            <w:tcW w:w="1255" w:type="dxa"/>
            <w:tcBorders>
              <w:top w:val="single" w:sz="8" w:space="0" w:color="000000"/>
              <w:left w:val="single" w:sz="8" w:space="0" w:color="000000"/>
              <w:bottom w:val="single" w:sz="8" w:space="0" w:color="000000"/>
              <w:right w:val="single" w:sz="8" w:space="0" w:color="000000"/>
            </w:tcBorders>
          </w:tcPr>
          <w:p w:rsidR="00551AEE" w:rsidRPr="00551AEE" w:rsidRDefault="00551AEE" w:rsidP="00551AEE">
            <w:pPr>
              <w:spacing w:after="0"/>
              <w:rPr>
                <w:rFonts w:ascii="Times New Roman" w:eastAsia="Calibri" w:hAnsi="Times New Roman" w:cs="Times New Roman"/>
                <w:bCs/>
                <w:color w:val="000000"/>
                <w:kern w:val="24"/>
                <w:sz w:val="36"/>
                <w:szCs w:val="36"/>
                <w:lang w:eastAsia="ru-RU"/>
              </w:rPr>
            </w:pPr>
          </w:p>
        </w:tc>
        <w:tc>
          <w:tcPr>
            <w:tcW w:w="1879" w:type="dxa"/>
            <w:tcBorders>
              <w:top w:val="single" w:sz="8" w:space="0" w:color="000000"/>
              <w:left w:val="single" w:sz="8" w:space="0" w:color="000000"/>
              <w:bottom w:val="single" w:sz="8" w:space="0" w:color="000000"/>
              <w:right w:val="single" w:sz="8" w:space="0" w:color="000000"/>
            </w:tcBorders>
          </w:tcPr>
          <w:p w:rsidR="00551AEE" w:rsidRPr="00551AEE" w:rsidRDefault="00551AEE" w:rsidP="00551AEE">
            <w:pPr>
              <w:spacing w:after="0"/>
              <w:rPr>
                <w:rFonts w:ascii="Times New Roman" w:eastAsia="Calibri" w:hAnsi="Times New Roman" w:cs="Times New Roman"/>
                <w:bCs/>
                <w:color w:val="000000"/>
                <w:kern w:val="24"/>
                <w:sz w:val="36"/>
                <w:szCs w:val="36"/>
                <w:lang w:eastAsia="ru-RU"/>
              </w:rPr>
            </w:pPr>
          </w:p>
        </w:tc>
        <w:tc>
          <w:tcPr>
            <w:tcW w:w="2126" w:type="dxa"/>
            <w:tcBorders>
              <w:top w:val="single" w:sz="8" w:space="0" w:color="000000"/>
              <w:left w:val="single" w:sz="8" w:space="0" w:color="000000"/>
              <w:bottom w:val="single" w:sz="8" w:space="0" w:color="000000"/>
              <w:right w:val="single" w:sz="8" w:space="0" w:color="000000"/>
            </w:tcBorders>
          </w:tcPr>
          <w:p w:rsidR="00551AEE" w:rsidRPr="00551AEE" w:rsidRDefault="00551AEE" w:rsidP="00551AEE">
            <w:pPr>
              <w:spacing w:after="0"/>
              <w:rPr>
                <w:rFonts w:ascii="Times New Roman" w:eastAsia="Calibri" w:hAnsi="Times New Roman" w:cs="Times New Roman"/>
                <w:bCs/>
                <w:color w:val="000000"/>
                <w:kern w:val="24"/>
                <w:sz w:val="36"/>
                <w:szCs w:val="36"/>
                <w:lang w:eastAsia="ru-RU"/>
              </w:rPr>
            </w:pPr>
          </w:p>
        </w:tc>
      </w:tr>
      <w:tr w:rsidR="00551AEE" w:rsidRPr="00551AEE" w:rsidTr="00551AEE">
        <w:trPr>
          <w:trHeight w:val="57"/>
        </w:trPr>
        <w:tc>
          <w:tcPr>
            <w:tcW w:w="4204" w:type="dxa"/>
            <w:tcBorders>
              <w:top w:val="single" w:sz="8" w:space="0" w:color="000000"/>
              <w:left w:val="single" w:sz="8" w:space="0" w:color="000000"/>
              <w:bottom w:val="single" w:sz="8" w:space="0" w:color="000000"/>
              <w:right w:val="single" w:sz="8" w:space="0" w:color="000000"/>
            </w:tcBorders>
            <w:shd w:val="clear" w:color="auto" w:fill="auto"/>
            <w:tcMar>
              <w:top w:w="20" w:type="dxa"/>
              <w:left w:w="108" w:type="dxa"/>
              <w:bottom w:w="0" w:type="dxa"/>
              <w:right w:w="108" w:type="dxa"/>
            </w:tcMar>
            <w:hideMark/>
          </w:tcPr>
          <w:p w:rsidR="00551AEE" w:rsidRPr="00551AEE" w:rsidRDefault="00551AEE" w:rsidP="00551AEE">
            <w:pPr>
              <w:spacing w:after="0"/>
              <w:rPr>
                <w:rFonts w:ascii="Arial" w:eastAsia="Times New Roman" w:hAnsi="Arial" w:cs="Arial"/>
                <w:sz w:val="28"/>
                <w:szCs w:val="28"/>
                <w:lang w:eastAsia="ru-RU"/>
              </w:rPr>
            </w:pPr>
            <w:r w:rsidRPr="00551AEE">
              <w:rPr>
                <w:rFonts w:ascii="Times New Roman" w:eastAsia="Calibri" w:hAnsi="Times New Roman" w:cs="Times New Roman"/>
                <w:bCs/>
                <w:color w:val="000000"/>
                <w:kern w:val="24"/>
                <w:sz w:val="28"/>
                <w:szCs w:val="28"/>
                <w:lang w:eastAsia="ru-RU"/>
              </w:rPr>
              <w:t>Каша в голове</w:t>
            </w:r>
            <w:r w:rsidRPr="00551AEE">
              <w:rPr>
                <w:rFonts w:ascii="Calibri" w:eastAsia="Calibri" w:hAnsi="Calibri" w:cs="Times New Roman"/>
                <w:bCs/>
                <w:color w:val="000000"/>
                <w:kern w:val="24"/>
                <w:sz w:val="28"/>
                <w:szCs w:val="28"/>
                <w:lang w:eastAsia="ru-RU"/>
              </w:rPr>
              <w:t xml:space="preserve"> </w:t>
            </w:r>
          </w:p>
        </w:tc>
        <w:tc>
          <w:tcPr>
            <w:tcW w:w="1255" w:type="dxa"/>
            <w:tcBorders>
              <w:top w:val="single" w:sz="8" w:space="0" w:color="000000"/>
              <w:left w:val="single" w:sz="8" w:space="0" w:color="000000"/>
              <w:bottom w:val="single" w:sz="8" w:space="0" w:color="000000"/>
              <w:right w:val="single" w:sz="8" w:space="0" w:color="000000"/>
            </w:tcBorders>
          </w:tcPr>
          <w:p w:rsidR="00551AEE" w:rsidRPr="00551AEE" w:rsidRDefault="00551AEE" w:rsidP="00551AEE">
            <w:pPr>
              <w:spacing w:after="0"/>
              <w:rPr>
                <w:rFonts w:ascii="Times New Roman" w:eastAsia="Calibri" w:hAnsi="Times New Roman" w:cs="Times New Roman"/>
                <w:bCs/>
                <w:color w:val="000000"/>
                <w:kern w:val="24"/>
                <w:sz w:val="36"/>
                <w:szCs w:val="36"/>
                <w:lang w:eastAsia="ru-RU"/>
              </w:rPr>
            </w:pPr>
          </w:p>
        </w:tc>
        <w:tc>
          <w:tcPr>
            <w:tcW w:w="1879" w:type="dxa"/>
            <w:tcBorders>
              <w:top w:val="single" w:sz="8" w:space="0" w:color="000000"/>
              <w:left w:val="single" w:sz="8" w:space="0" w:color="000000"/>
              <w:bottom w:val="single" w:sz="8" w:space="0" w:color="000000"/>
              <w:right w:val="single" w:sz="8" w:space="0" w:color="000000"/>
            </w:tcBorders>
          </w:tcPr>
          <w:p w:rsidR="00551AEE" w:rsidRPr="00551AEE" w:rsidRDefault="00551AEE" w:rsidP="00551AEE">
            <w:pPr>
              <w:spacing w:after="0"/>
              <w:rPr>
                <w:rFonts w:ascii="Times New Roman" w:eastAsia="Calibri" w:hAnsi="Times New Roman" w:cs="Times New Roman"/>
                <w:bCs/>
                <w:color w:val="000000"/>
                <w:kern w:val="24"/>
                <w:sz w:val="36"/>
                <w:szCs w:val="36"/>
                <w:lang w:eastAsia="ru-RU"/>
              </w:rPr>
            </w:pPr>
          </w:p>
        </w:tc>
        <w:tc>
          <w:tcPr>
            <w:tcW w:w="2126" w:type="dxa"/>
            <w:tcBorders>
              <w:top w:val="single" w:sz="8" w:space="0" w:color="000000"/>
              <w:left w:val="single" w:sz="8" w:space="0" w:color="000000"/>
              <w:bottom w:val="single" w:sz="8" w:space="0" w:color="000000"/>
              <w:right w:val="single" w:sz="8" w:space="0" w:color="000000"/>
            </w:tcBorders>
          </w:tcPr>
          <w:p w:rsidR="00551AEE" w:rsidRPr="00551AEE" w:rsidRDefault="00551AEE" w:rsidP="00551AEE">
            <w:pPr>
              <w:spacing w:after="0"/>
              <w:rPr>
                <w:rFonts w:ascii="Times New Roman" w:eastAsia="Calibri" w:hAnsi="Times New Roman" w:cs="Times New Roman"/>
                <w:bCs/>
                <w:color w:val="000000"/>
                <w:kern w:val="24"/>
                <w:sz w:val="36"/>
                <w:szCs w:val="36"/>
                <w:lang w:eastAsia="ru-RU"/>
              </w:rPr>
            </w:pPr>
          </w:p>
        </w:tc>
      </w:tr>
      <w:tr w:rsidR="00551AEE" w:rsidRPr="00551AEE" w:rsidTr="00551AEE">
        <w:trPr>
          <w:trHeight w:val="57"/>
        </w:trPr>
        <w:tc>
          <w:tcPr>
            <w:tcW w:w="4204" w:type="dxa"/>
            <w:tcBorders>
              <w:top w:val="single" w:sz="8" w:space="0" w:color="000000"/>
              <w:left w:val="single" w:sz="8" w:space="0" w:color="000000"/>
              <w:bottom w:val="single" w:sz="8" w:space="0" w:color="000000"/>
              <w:right w:val="single" w:sz="8" w:space="0" w:color="000000"/>
            </w:tcBorders>
            <w:shd w:val="clear" w:color="auto" w:fill="auto"/>
            <w:tcMar>
              <w:top w:w="20" w:type="dxa"/>
              <w:left w:w="108" w:type="dxa"/>
              <w:bottom w:w="0" w:type="dxa"/>
              <w:right w:w="108" w:type="dxa"/>
            </w:tcMar>
            <w:hideMark/>
          </w:tcPr>
          <w:p w:rsidR="00551AEE" w:rsidRPr="00551AEE" w:rsidRDefault="00551AEE" w:rsidP="00551AEE">
            <w:pPr>
              <w:spacing w:after="0"/>
              <w:rPr>
                <w:rFonts w:ascii="Arial" w:eastAsia="Times New Roman" w:hAnsi="Arial" w:cs="Arial"/>
                <w:sz w:val="28"/>
                <w:szCs w:val="28"/>
                <w:lang w:eastAsia="ru-RU"/>
              </w:rPr>
            </w:pPr>
            <w:r w:rsidRPr="00551AEE">
              <w:rPr>
                <w:rFonts w:ascii="Times New Roman" w:eastAsia="Calibri" w:hAnsi="Times New Roman" w:cs="Times New Roman"/>
                <w:bCs/>
                <w:color w:val="000000"/>
                <w:kern w:val="24"/>
                <w:sz w:val="28"/>
                <w:szCs w:val="28"/>
                <w:lang w:eastAsia="ru-RU"/>
              </w:rPr>
              <w:t>Весить лапшу на уши</w:t>
            </w:r>
            <w:r w:rsidRPr="00551AEE">
              <w:rPr>
                <w:rFonts w:ascii="Calibri" w:eastAsia="Calibri" w:hAnsi="Calibri" w:cs="Times New Roman"/>
                <w:bCs/>
                <w:color w:val="000000"/>
                <w:kern w:val="24"/>
                <w:sz w:val="28"/>
                <w:szCs w:val="28"/>
                <w:lang w:eastAsia="ru-RU"/>
              </w:rPr>
              <w:t xml:space="preserve"> </w:t>
            </w:r>
          </w:p>
        </w:tc>
        <w:tc>
          <w:tcPr>
            <w:tcW w:w="1255" w:type="dxa"/>
            <w:tcBorders>
              <w:top w:val="single" w:sz="8" w:space="0" w:color="000000"/>
              <w:left w:val="single" w:sz="8" w:space="0" w:color="000000"/>
              <w:bottom w:val="single" w:sz="8" w:space="0" w:color="000000"/>
              <w:right w:val="single" w:sz="8" w:space="0" w:color="000000"/>
            </w:tcBorders>
          </w:tcPr>
          <w:p w:rsidR="00551AEE" w:rsidRPr="00551AEE" w:rsidRDefault="00551AEE" w:rsidP="00551AEE">
            <w:pPr>
              <w:spacing w:after="0"/>
              <w:rPr>
                <w:rFonts w:ascii="Times New Roman" w:eastAsia="Calibri" w:hAnsi="Times New Roman" w:cs="Times New Roman"/>
                <w:bCs/>
                <w:color w:val="000000"/>
                <w:kern w:val="24"/>
                <w:sz w:val="36"/>
                <w:szCs w:val="36"/>
                <w:lang w:eastAsia="ru-RU"/>
              </w:rPr>
            </w:pPr>
          </w:p>
        </w:tc>
        <w:tc>
          <w:tcPr>
            <w:tcW w:w="1879" w:type="dxa"/>
            <w:tcBorders>
              <w:top w:val="single" w:sz="8" w:space="0" w:color="000000"/>
              <w:left w:val="single" w:sz="8" w:space="0" w:color="000000"/>
              <w:bottom w:val="single" w:sz="8" w:space="0" w:color="000000"/>
              <w:right w:val="single" w:sz="8" w:space="0" w:color="000000"/>
            </w:tcBorders>
          </w:tcPr>
          <w:p w:rsidR="00551AEE" w:rsidRPr="00551AEE" w:rsidRDefault="00551AEE" w:rsidP="00551AEE">
            <w:pPr>
              <w:spacing w:after="0"/>
              <w:rPr>
                <w:rFonts w:ascii="Times New Roman" w:eastAsia="Calibri" w:hAnsi="Times New Roman" w:cs="Times New Roman"/>
                <w:bCs/>
                <w:color w:val="000000"/>
                <w:kern w:val="24"/>
                <w:sz w:val="36"/>
                <w:szCs w:val="36"/>
                <w:lang w:eastAsia="ru-RU"/>
              </w:rPr>
            </w:pPr>
          </w:p>
        </w:tc>
        <w:tc>
          <w:tcPr>
            <w:tcW w:w="2126" w:type="dxa"/>
            <w:tcBorders>
              <w:top w:val="single" w:sz="8" w:space="0" w:color="000000"/>
              <w:left w:val="single" w:sz="8" w:space="0" w:color="000000"/>
              <w:bottom w:val="single" w:sz="8" w:space="0" w:color="000000"/>
              <w:right w:val="single" w:sz="8" w:space="0" w:color="000000"/>
            </w:tcBorders>
          </w:tcPr>
          <w:p w:rsidR="00551AEE" w:rsidRPr="00551AEE" w:rsidRDefault="00551AEE" w:rsidP="00551AEE">
            <w:pPr>
              <w:spacing w:after="0"/>
              <w:rPr>
                <w:rFonts w:ascii="Times New Roman" w:eastAsia="Calibri" w:hAnsi="Times New Roman" w:cs="Times New Roman"/>
                <w:bCs/>
                <w:color w:val="000000"/>
                <w:kern w:val="24"/>
                <w:sz w:val="36"/>
                <w:szCs w:val="36"/>
                <w:lang w:eastAsia="ru-RU"/>
              </w:rPr>
            </w:pPr>
          </w:p>
        </w:tc>
      </w:tr>
      <w:tr w:rsidR="00551AEE" w:rsidRPr="00551AEE" w:rsidTr="00551AEE">
        <w:trPr>
          <w:trHeight w:val="57"/>
        </w:trPr>
        <w:tc>
          <w:tcPr>
            <w:tcW w:w="4204" w:type="dxa"/>
            <w:tcBorders>
              <w:top w:val="single" w:sz="8" w:space="0" w:color="000000"/>
              <w:left w:val="single" w:sz="8" w:space="0" w:color="000000"/>
              <w:bottom w:val="single" w:sz="8" w:space="0" w:color="000000"/>
              <w:right w:val="single" w:sz="8" w:space="0" w:color="000000"/>
            </w:tcBorders>
            <w:shd w:val="clear" w:color="auto" w:fill="auto"/>
            <w:tcMar>
              <w:top w:w="20" w:type="dxa"/>
              <w:left w:w="108" w:type="dxa"/>
              <w:bottom w:w="0" w:type="dxa"/>
              <w:right w:w="108" w:type="dxa"/>
            </w:tcMar>
            <w:hideMark/>
          </w:tcPr>
          <w:p w:rsidR="00551AEE" w:rsidRPr="00551AEE" w:rsidRDefault="00551AEE" w:rsidP="00551AEE">
            <w:pPr>
              <w:spacing w:after="0"/>
              <w:rPr>
                <w:rFonts w:ascii="Arial" w:eastAsia="Times New Roman" w:hAnsi="Arial" w:cs="Arial"/>
                <w:sz w:val="28"/>
                <w:szCs w:val="28"/>
                <w:lang w:eastAsia="ru-RU"/>
              </w:rPr>
            </w:pPr>
            <w:r w:rsidRPr="00551AEE">
              <w:rPr>
                <w:rFonts w:ascii="Times New Roman" w:eastAsia="Calibri" w:hAnsi="Times New Roman" w:cs="Times New Roman"/>
                <w:bCs/>
                <w:color w:val="000000"/>
                <w:kern w:val="24"/>
                <w:sz w:val="28"/>
                <w:szCs w:val="28"/>
                <w:lang w:eastAsia="ru-RU"/>
              </w:rPr>
              <w:t>Намылить шею</w:t>
            </w:r>
            <w:r w:rsidRPr="00551AEE">
              <w:rPr>
                <w:rFonts w:ascii="Calibri" w:eastAsia="Calibri" w:hAnsi="Calibri" w:cs="Times New Roman"/>
                <w:bCs/>
                <w:color w:val="000000"/>
                <w:kern w:val="24"/>
                <w:sz w:val="28"/>
                <w:szCs w:val="28"/>
                <w:lang w:eastAsia="ru-RU"/>
              </w:rPr>
              <w:t xml:space="preserve"> </w:t>
            </w:r>
          </w:p>
        </w:tc>
        <w:tc>
          <w:tcPr>
            <w:tcW w:w="1255" w:type="dxa"/>
            <w:tcBorders>
              <w:top w:val="single" w:sz="8" w:space="0" w:color="000000"/>
              <w:left w:val="single" w:sz="8" w:space="0" w:color="000000"/>
              <w:bottom w:val="single" w:sz="8" w:space="0" w:color="000000"/>
              <w:right w:val="single" w:sz="8" w:space="0" w:color="000000"/>
            </w:tcBorders>
          </w:tcPr>
          <w:p w:rsidR="00551AEE" w:rsidRPr="00551AEE" w:rsidRDefault="00551AEE" w:rsidP="00551AEE">
            <w:pPr>
              <w:spacing w:after="0"/>
              <w:rPr>
                <w:rFonts w:ascii="Times New Roman" w:eastAsia="Calibri" w:hAnsi="Times New Roman" w:cs="Times New Roman"/>
                <w:bCs/>
                <w:color w:val="000000"/>
                <w:kern w:val="24"/>
                <w:sz w:val="36"/>
                <w:szCs w:val="36"/>
                <w:lang w:eastAsia="ru-RU"/>
              </w:rPr>
            </w:pPr>
          </w:p>
        </w:tc>
        <w:tc>
          <w:tcPr>
            <w:tcW w:w="1879" w:type="dxa"/>
            <w:tcBorders>
              <w:top w:val="single" w:sz="8" w:space="0" w:color="000000"/>
              <w:left w:val="single" w:sz="8" w:space="0" w:color="000000"/>
              <w:bottom w:val="single" w:sz="8" w:space="0" w:color="000000"/>
              <w:right w:val="single" w:sz="8" w:space="0" w:color="000000"/>
            </w:tcBorders>
          </w:tcPr>
          <w:p w:rsidR="00551AEE" w:rsidRPr="00551AEE" w:rsidRDefault="00551AEE" w:rsidP="00551AEE">
            <w:pPr>
              <w:spacing w:after="0"/>
              <w:rPr>
                <w:rFonts w:ascii="Times New Roman" w:eastAsia="Calibri" w:hAnsi="Times New Roman" w:cs="Times New Roman"/>
                <w:bCs/>
                <w:color w:val="000000"/>
                <w:kern w:val="24"/>
                <w:sz w:val="36"/>
                <w:szCs w:val="36"/>
                <w:lang w:eastAsia="ru-RU"/>
              </w:rPr>
            </w:pPr>
          </w:p>
        </w:tc>
        <w:tc>
          <w:tcPr>
            <w:tcW w:w="2126" w:type="dxa"/>
            <w:tcBorders>
              <w:top w:val="single" w:sz="8" w:space="0" w:color="000000"/>
              <w:left w:val="single" w:sz="8" w:space="0" w:color="000000"/>
              <w:bottom w:val="single" w:sz="8" w:space="0" w:color="000000"/>
              <w:right w:val="single" w:sz="8" w:space="0" w:color="000000"/>
            </w:tcBorders>
          </w:tcPr>
          <w:p w:rsidR="00551AEE" w:rsidRPr="00551AEE" w:rsidRDefault="00551AEE" w:rsidP="00551AEE">
            <w:pPr>
              <w:spacing w:after="0"/>
              <w:rPr>
                <w:rFonts w:ascii="Times New Roman" w:eastAsia="Calibri" w:hAnsi="Times New Roman" w:cs="Times New Roman"/>
                <w:bCs/>
                <w:color w:val="000000"/>
                <w:kern w:val="24"/>
                <w:sz w:val="36"/>
                <w:szCs w:val="36"/>
                <w:lang w:eastAsia="ru-RU"/>
              </w:rPr>
            </w:pPr>
          </w:p>
        </w:tc>
      </w:tr>
      <w:tr w:rsidR="00551AEE" w:rsidRPr="00551AEE" w:rsidTr="00551AEE">
        <w:trPr>
          <w:trHeight w:val="57"/>
        </w:trPr>
        <w:tc>
          <w:tcPr>
            <w:tcW w:w="4204" w:type="dxa"/>
            <w:tcBorders>
              <w:top w:val="single" w:sz="8" w:space="0" w:color="000000"/>
              <w:left w:val="single" w:sz="8" w:space="0" w:color="000000"/>
              <w:bottom w:val="single" w:sz="8" w:space="0" w:color="000000"/>
              <w:right w:val="single" w:sz="8" w:space="0" w:color="000000"/>
            </w:tcBorders>
            <w:shd w:val="clear" w:color="auto" w:fill="auto"/>
            <w:tcMar>
              <w:top w:w="20" w:type="dxa"/>
              <w:left w:w="108" w:type="dxa"/>
              <w:bottom w:w="0" w:type="dxa"/>
              <w:right w:w="108" w:type="dxa"/>
            </w:tcMar>
            <w:hideMark/>
          </w:tcPr>
          <w:p w:rsidR="00551AEE" w:rsidRPr="00551AEE" w:rsidRDefault="00551AEE" w:rsidP="00551AEE">
            <w:pPr>
              <w:spacing w:after="0"/>
              <w:rPr>
                <w:rFonts w:ascii="Arial" w:eastAsia="Times New Roman" w:hAnsi="Arial" w:cs="Arial"/>
                <w:sz w:val="28"/>
                <w:szCs w:val="28"/>
                <w:lang w:eastAsia="ru-RU"/>
              </w:rPr>
            </w:pPr>
            <w:r w:rsidRPr="00551AEE">
              <w:rPr>
                <w:rFonts w:ascii="Times New Roman" w:eastAsia="Calibri" w:hAnsi="Times New Roman" w:cs="Times New Roman"/>
                <w:bCs/>
                <w:color w:val="000000"/>
                <w:kern w:val="24"/>
                <w:sz w:val="28"/>
                <w:szCs w:val="28"/>
                <w:lang w:eastAsia="ru-RU"/>
              </w:rPr>
              <w:t>Язык на плече</w:t>
            </w:r>
            <w:r w:rsidRPr="00551AEE">
              <w:rPr>
                <w:rFonts w:ascii="Calibri" w:eastAsia="Calibri" w:hAnsi="Calibri" w:cs="Times New Roman"/>
                <w:bCs/>
                <w:color w:val="000000"/>
                <w:kern w:val="24"/>
                <w:sz w:val="28"/>
                <w:szCs w:val="28"/>
                <w:lang w:eastAsia="ru-RU"/>
              </w:rPr>
              <w:t xml:space="preserve"> </w:t>
            </w:r>
          </w:p>
        </w:tc>
        <w:tc>
          <w:tcPr>
            <w:tcW w:w="1255" w:type="dxa"/>
            <w:tcBorders>
              <w:top w:val="single" w:sz="8" w:space="0" w:color="000000"/>
              <w:left w:val="single" w:sz="8" w:space="0" w:color="000000"/>
              <w:bottom w:val="single" w:sz="8" w:space="0" w:color="000000"/>
              <w:right w:val="single" w:sz="8" w:space="0" w:color="000000"/>
            </w:tcBorders>
          </w:tcPr>
          <w:p w:rsidR="00551AEE" w:rsidRPr="00551AEE" w:rsidRDefault="00551AEE" w:rsidP="00551AEE">
            <w:pPr>
              <w:spacing w:after="0"/>
              <w:rPr>
                <w:rFonts w:ascii="Times New Roman" w:eastAsia="Calibri" w:hAnsi="Times New Roman" w:cs="Times New Roman"/>
                <w:bCs/>
                <w:color w:val="000000"/>
                <w:kern w:val="24"/>
                <w:sz w:val="36"/>
                <w:szCs w:val="36"/>
                <w:lang w:eastAsia="ru-RU"/>
              </w:rPr>
            </w:pPr>
          </w:p>
        </w:tc>
        <w:tc>
          <w:tcPr>
            <w:tcW w:w="1879" w:type="dxa"/>
            <w:tcBorders>
              <w:top w:val="single" w:sz="8" w:space="0" w:color="000000"/>
              <w:left w:val="single" w:sz="8" w:space="0" w:color="000000"/>
              <w:bottom w:val="single" w:sz="8" w:space="0" w:color="000000"/>
              <w:right w:val="single" w:sz="8" w:space="0" w:color="000000"/>
            </w:tcBorders>
          </w:tcPr>
          <w:p w:rsidR="00551AEE" w:rsidRPr="00551AEE" w:rsidRDefault="00551AEE" w:rsidP="00551AEE">
            <w:pPr>
              <w:spacing w:after="0"/>
              <w:rPr>
                <w:rFonts w:ascii="Times New Roman" w:eastAsia="Calibri" w:hAnsi="Times New Roman" w:cs="Times New Roman"/>
                <w:bCs/>
                <w:color w:val="000000"/>
                <w:kern w:val="24"/>
                <w:sz w:val="36"/>
                <w:szCs w:val="36"/>
                <w:lang w:eastAsia="ru-RU"/>
              </w:rPr>
            </w:pPr>
          </w:p>
        </w:tc>
        <w:tc>
          <w:tcPr>
            <w:tcW w:w="2126" w:type="dxa"/>
            <w:tcBorders>
              <w:top w:val="single" w:sz="8" w:space="0" w:color="000000"/>
              <w:left w:val="single" w:sz="8" w:space="0" w:color="000000"/>
              <w:bottom w:val="single" w:sz="8" w:space="0" w:color="000000"/>
              <w:right w:val="single" w:sz="8" w:space="0" w:color="000000"/>
            </w:tcBorders>
          </w:tcPr>
          <w:p w:rsidR="00551AEE" w:rsidRPr="00551AEE" w:rsidRDefault="00551AEE" w:rsidP="00551AEE">
            <w:pPr>
              <w:spacing w:after="0"/>
              <w:rPr>
                <w:rFonts w:ascii="Times New Roman" w:eastAsia="Calibri" w:hAnsi="Times New Roman" w:cs="Times New Roman"/>
                <w:bCs/>
                <w:color w:val="000000"/>
                <w:kern w:val="24"/>
                <w:sz w:val="36"/>
                <w:szCs w:val="36"/>
                <w:lang w:eastAsia="ru-RU"/>
              </w:rPr>
            </w:pPr>
          </w:p>
        </w:tc>
      </w:tr>
      <w:tr w:rsidR="00551AEE" w:rsidRPr="00551AEE" w:rsidTr="00551AEE">
        <w:trPr>
          <w:trHeight w:val="57"/>
        </w:trPr>
        <w:tc>
          <w:tcPr>
            <w:tcW w:w="4204" w:type="dxa"/>
            <w:tcBorders>
              <w:top w:val="single" w:sz="8" w:space="0" w:color="000000"/>
              <w:left w:val="single" w:sz="8" w:space="0" w:color="000000"/>
              <w:bottom w:val="single" w:sz="8" w:space="0" w:color="000000"/>
              <w:right w:val="single" w:sz="8" w:space="0" w:color="000000"/>
            </w:tcBorders>
            <w:shd w:val="clear" w:color="auto" w:fill="auto"/>
            <w:tcMar>
              <w:top w:w="20" w:type="dxa"/>
              <w:left w:w="108" w:type="dxa"/>
              <w:bottom w:w="0" w:type="dxa"/>
              <w:right w:w="108" w:type="dxa"/>
            </w:tcMar>
            <w:hideMark/>
          </w:tcPr>
          <w:p w:rsidR="00551AEE" w:rsidRPr="00551AEE" w:rsidRDefault="00551AEE" w:rsidP="00551AEE">
            <w:pPr>
              <w:spacing w:after="0"/>
              <w:rPr>
                <w:rFonts w:ascii="Arial" w:eastAsia="Times New Roman" w:hAnsi="Arial" w:cs="Arial"/>
                <w:sz w:val="28"/>
                <w:szCs w:val="28"/>
                <w:lang w:eastAsia="ru-RU"/>
              </w:rPr>
            </w:pPr>
            <w:r w:rsidRPr="00551AEE">
              <w:rPr>
                <w:rFonts w:ascii="Times New Roman" w:eastAsia="Calibri" w:hAnsi="Times New Roman" w:cs="Times New Roman"/>
                <w:bCs/>
                <w:color w:val="000000"/>
                <w:kern w:val="24"/>
                <w:sz w:val="28"/>
                <w:szCs w:val="28"/>
                <w:lang w:eastAsia="ru-RU"/>
              </w:rPr>
              <w:t>На лбу написано</w:t>
            </w:r>
            <w:r w:rsidRPr="00551AEE">
              <w:rPr>
                <w:rFonts w:ascii="Calibri" w:eastAsia="Calibri" w:hAnsi="Calibri" w:cs="Times New Roman"/>
                <w:bCs/>
                <w:color w:val="000000"/>
                <w:kern w:val="24"/>
                <w:sz w:val="28"/>
                <w:szCs w:val="28"/>
                <w:lang w:eastAsia="ru-RU"/>
              </w:rPr>
              <w:t xml:space="preserve"> </w:t>
            </w:r>
          </w:p>
        </w:tc>
        <w:tc>
          <w:tcPr>
            <w:tcW w:w="1255" w:type="dxa"/>
            <w:tcBorders>
              <w:top w:val="single" w:sz="8" w:space="0" w:color="000000"/>
              <w:left w:val="single" w:sz="8" w:space="0" w:color="000000"/>
              <w:bottom w:val="single" w:sz="8" w:space="0" w:color="000000"/>
              <w:right w:val="single" w:sz="8" w:space="0" w:color="000000"/>
            </w:tcBorders>
          </w:tcPr>
          <w:p w:rsidR="00551AEE" w:rsidRPr="00551AEE" w:rsidRDefault="00551AEE" w:rsidP="00551AEE">
            <w:pPr>
              <w:spacing w:after="0"/>
              <w:rPr>
                <w:rFonts w:ascii="Times New Roman" w:eastAsia="Calibri" w:hAnsi="Times New Roman" w:cs="Times New Roman"/>
                <w:bCs/>
                <w:color w:val="000000"/>
                <w:kern w:val="24"/>
                <w:sz w:val="36"/>
                <w:szCs w:val="36"/>
                <w:lang w:eastAsia="ru-RU"/>
              </w:rPr>
            </w:pPr>
          </w:p>
        </w:tc>
        <w:tc>
          <w:tcPr>
            <w:tcW w:w="1879" w:type="dxa"/>
            <w:tcBorders>
              <w:top w:val="single" w:sz="8" w:space="0" w:color="000000"/>
              <w:left w:val="single" w:sz="8" w:space="0" w:color="000000"/>
              <w:bottom w:val="single" w:sz="8" w:space="0" w:color="000000"/>
              <w:right w:val="single" w:sz="8" w:space="0" w:color="000000"/>
            </w:tcBorders>
          </w:tcPr>
          <w:p w:rsidR="00551AEE" w:rsidRPr="00551AEE" w:rsidRDefault="00551AEE" w:rsidP="00551AEE">
            <w:pPr>
              <w:spacing w:after="0"/>
              <w:rPr>
                <w:rFonts w:ascii="Times New Roman" w:eastAsia="Calibri" w:hAnsi="Times New Roman" w:cs="Times New Roman"/>
                <w:bCs/>
                <w:color w:val="000000"/>
                <w:kern w:val="24"/>
                <w:sz w:val="36"/>
                <w:szCs w:val="36"/>
                <w:lang w:eastAsia="ru-RU"/>
              </w:rPr>
            </w:pPr>
          </w:p>
        </w:tc>
        <w:tc>
          <w:tcPr>
            <w:tcW w:w="2126" w:type="dxa"/>
            <w:tcBorders>
              <w:top w:val="single" w:sz="8" w:space="0" w:color="000000"/>
              <w:left w:val="single" w:sz="8" w:space="0" w:color="000000"/>
              <w:bottom w:val="single" w:sz="8" w:space="0" w:color="000000"/>
              <w:right w:val="single" w:sz="8" w:space="0" w:color="000000"/>
            </w:tcBorders>
          </w:tcPr>
          <w:p w:rsidR="00551AEE" w:rsidRPr="00551AEE" w:rsidRDefault="00551AEE" w:rsidP="00551AEE">
            <w:pPr>
              <w:spacing w:after="0"/>
              <w:rPr>
                <w:rFonts w:ascii="Times New Roman" w:eastAsia="Calibri" w:hAnsi="Times New Roman" w:cs="Times New Roman"/>
                <w:bCs/>
                <w:color w:val="000000"/>
                <w:kern w:val="24"/>
                <w:sz w:val="36"/>
                <w:szCs w:val="36"/>
                <w:lang w:eastAsia="ru-RU"/>
              </w:rPr>
            </w:pPr>
          </w:p>
        </w:tc>
      </w:tr>
      <w:tr w:rsidR="00551AEE" w:rsidRPr="00551AEE" w:rsidTr="00551AEE">
        <w:trPr>
          <w:trHeight w:val="57"/>
        </w:trPr>
        <w:tc>
          <w:tcPr>
            <w:tcW w:w="4204" w:type="dxa"/>
            <w:tcBorders>
              <w:top w:val="single" w:sz="8" w:space="0" w:color="000000"/>
              <w:left w:val="single" w:sz="8" w:space="0" w:color="000000"/>
              <w:bottom w:val="single" w:sz="8" w:space="0" w:color="000000"/>
              <w:right w:val="single" w:sz="8" w:space="0" w:color="000000"/>
            </w:tcBorders>
            <w:shd w:val="clear" w:color="auto" w:fill="auto"/>
            <w:tcMar>
              <w:top w:w="20" w:type="dxa"/>
              <w:left w:w="108" w:type="dxa"/>
              <w:bottom w:w="0" w:type="dxa"/>
              <w:right w:w="108" w:type="dxa"/>
            </w:tcMar>
            <w:hideMark/>
          </w:tcPr>
          <w:p w:rsidR="00551AEE" w:rsidRPr="00551AEE" w:rsidRDefault="00551AEE" w:rsidP="00551AEE">
            <w:pPr>
              <w:spacing w:after="0"/>
              <w:rPr>
                <w:rFonts w:ascii="Arial" w:eastAsia="Times New Roman" w:hAnsi="Arial" w:cs="Arial"/>
                <w:sz w:val="28"/>
                <w:szCs w:val="28"/>
                <w:lang w:eastAsia="ru-RU"/>
              </w:rPr>
            </w:pPr>
            <w:r w:rsidRPr="00551AEE">
              <w:rPr>
                <w:rFonts w:ascii="Times New Roman" w:eastAsia="Calibri" w:hAnsi="Times New Roman" w:cs="Times New Roman"/>
                <w:bCs/>
                <w:color w:val="000000"/>
                <w:kern w:val="24"/>
                <w:sz w:val="28"/>
                <w:szCs w:val="28"/>
                <w:lang w:eastAsia="ru-RU"/>
              </w:rPr>
              <w:t>Сидеть на шее</w:t>
            </w:r>
            <w:r w:rsidRPr="00551AEE">
              <w:rPr>
                <w:rFonts w:ascii="Calibri" w:eastAsia="Calibri" w:hAnsi="Calibri" w:cs="Times New Roman"/>
                <w:bCs/>
                <w:color w:val="000000"/>
                <w:kern w:val="24"/>
                <w:sz w:val="28"/>
                <w:szCs w:val="28"/>
                <w:lang w:eastAsia="ru-RU"/>
              </w:rPr>
              <w:t xml:space="preserve"> </w:t>
            </w:r>
          </w:p>
        </w:tc>
        <w:tc>
          <w:tcPr>
            <w:tcW w:w="1255" w:type="dxa"/>
            <w:tcBorders>
              <w:top w:val="single" w:sz="8" w:space="0" w:color="000000"/>
              <w:left w:val="single" w:sz="8" w:space="0" w:color="000000"/>
              <w:bottom w:val="single" w:sz="8" w:space="0" w:color="000000"/>
              <w:right w:val="single" w:sz="8" w:space="0" w:color="000000"/>
            </w:tcBorders>
          </w:tcPr>
          <w:p w:rsidR="00551AEE" w:rsidRPr="00551AEE" w:rsidRDefault="00551AEE" w:rsidP="00551AEE">
            <w:pPr>
              <w:spacing w:after="0"/>
              <w:rPr>
                <w:rFonts w:ascii="Times New Roman" w:eastAsia="Calibri" w:hAnsi="Times New Roman" w:cs="Times New Roman"/>
                <w:bCs/>
                <w:color w:val="000000"/>
                <w:kern w:val="24"/>
                <w:sz w:val="36"/>
                <w:szCs w:val="36"/>
                <w:lang w:eastAsia="ru-RU"/>
              </w:rPr>
            </w:pPr>
          </w:p>
        </w:tc>
        <w:tc>
          <w:tcPr>
            <w:tcW w:w="1879" w:type="dxa"/>
            <w:tcBorders>
              <w:top w:val="single" w:sz="8" w:space="0" w:color="000000"/>
              <w:left w:val="single" w:sz="8" w:space="0" w:color="000000"/>
              <w:bottom w:val="single" w:sz="8" w:space="0" w:color="000000"/>
              <w:right w:val="single" w:sz="8" w:space="0" w:color="000000"/>
            </w:tcBorders>
          </w:tcPr>
          <w:p w:rsidR="00551AEE" w:rsidRPr="00551AEE" w:rsidRDefault="00551AEE" w:rsidP="00551AEE">
            <w:pPr>
              <w:spacing w:after="0"/>
              <w:rPr>
                <w:rFonts w:ascii="Times New Roman" w:eastAsia="Calibri" w:hAnsi="Times New Roman" w:cs="Times New Roman"/>
                <w:bCs/>
                <w:color w:val="000000"/>
                <w:kern w:val="24"/>
                <w:sz w:val="36"/>
                <w:szCs w:val="36"/>
                <w:lang w:eastAsia="ru-RU"/>
              </w:rPr>
            </w:pPr>
          </w:p>
        </w:tc>
        <w:tc>
          <w:tcPr>
            <w:tcW w:w="2126" w:type="dxa"/>
            <w:tcBorders>
              <w:top w:val="single" w:sz="8" w:space="0" w:color="000000"/>
              <w:left w:val="single" w:sz="8" w:space="0" w:color="000000"/>
              <w:bottom w:val="single" w:sz="8" w:space="0" w:color="000000"/>
              <w:right w:val="single" w:sz="8" w:space="0" w:color="000000"/>
            </w:tcBorders>
          </w:tcPr>
          <w:p w:rsidR="00551AEE" w:rsidRPr="00551AEE" w:rsidRDefault="00551AEE" w:rsidP="00551AEE">
            <w:pPr>
              <w:spacing w:after="0"/>
              <w:rPr>
                <w:rFonts w:ascii="Times New Roman" w:eastAsia="Calibri" w:hAnsi="Times New Roman" w:cs="Times New Roman"/>
                <w:bCs/>
                <w:color w:val="000000"/>
                <w:kern w:val="24"/>
                <w:sz w:val="36"/>
                <w:szCs w:val="36"/>
                <w:lang w:eastAsia="ru-RU"/>
              </w:rPr>
            </w:pPr>
          </w:p>
        </w:tc>
      </w:tr>
      <w:tr w:rsidR="00551AEE" w:rsidRPr="00551AEE" w:rsidTr="00551AEE">
        <w:trPr>
          <w:trHeight w:val="57"/>
        </w:trPr>
        <w:tc>
          <w:tcPr>
            <w:tcW w:w="4204" w:type="dxa"/>
            <w:tcBorders>
              <w:top w:val="single" w:sz="8" w:space="0" w:color="000000"/>
              <w:left w:val="single" w:sz="8" w:space="0" w:color="000000"/>
              <w:bottom w:val="single" w:sz="8" w:space="0" w:color="000000"/>
              <w:right w:val="single" w:sz="8" w:space="0" w:color="000000"/>
            </w:tcBorders>
            <w:shd w:val="clear" w:color="auto" w:fill="auto"/>
            <w:tcMar>
              <w:top w:w="20" w:type="dxa"/>
              <w:left w:w="108" w:type="dxa"/>
              <w:bottom w:w="0" w:type="dxa"/>
              <w:right w:w="108" w:type="dxa"/>
            </w:tcMar>
            <w:hideMark/>
          </w:tcPr>
          <w:p w:rsidR="00551AEE" w:rsidRPr="00551AEE" w:rsidRDefault="00551AEE" w:rsidP="00551AEE">
            <w:pPr>
              <w:spacing w:after="0"/>
              <w:rPr>
                <w:rFonts w:ascii="Arial" w:eastAsia="Times New Roman" w:hAnsi="Arial" w:cs="Arial"/>
                <w:sz w:val="28"/>
                <w:szCs w:val="28"/>
                <w:lang w:eastAsia="ru-RU"/>
              </w:rPr>
            </w:pPr>
            <w:r w:rsidRPr="00551AEE">
              <w:rPr>
                <w:rFonts w:ascii="Times New Roman" w:eastAsia="Calibri" w:hAnsi="Times New Roman" w:cs="Times New Roman"/>
                <w:bCs/>
                <w:color w:val="000000"/>
                <w:kern w:val="24"/>
                <w:sz w:val="28"/>
                <w:szCs w:val="28"/>
                <w:lang w:eastAsia="ru-RU"/>
              </w:rPr>
              <w:t>Пускать пыль в глаза</w:t>
            </w:r>
            <w:r w:rsidRPr="00551AEE">
              <w:rPr>
                <w:rFonts w:ascii="Calibri" w:eastAsia="Calibri" w:hAnsi="Calibri" w:cs="Times New Roman"/>
                <w:bCs/>
                <w:color w:val="000000"/>
                <w:kern w:val="24"/>
                <w:sz w:val="28"/>
                <w:szCs w:val="28"/>
                <w:lang w:eastAsia="ru-RU"/>
              </w:rPr>
              <w:t xml:space="preserve"> </w:t>
            </w:r>
          </w:p>
        </w:tc>
        <w:tc>
          <w:tcPr>
            <w:tcW w:w="1255" w:type="dxa"/>
            <w:tcBorders>
              <w:top w:val="single" w:sz="8" w:space="0" w:color="000000"/>
              <w:left w:val="single" w:sz="8" w:space="0" w:color="000000"/>
              <w:bottom w:val="single" w:sz="8" w:space="0" w:color="000000"/>
              <w:right w:val="single" w:sz="8" w:space="0" w:color="000000"/>
            </w:tcBorders>
          </w:tcPr>
          <w:p w:rsidR="00551AEE" w:rsidRPr="00551AEE" w:rsidRDefault="00551AEE" w:rsidP="00551AEE">
            <w:pPr>
              <w:spacing w:after="0"/>
              <w:rPr>
                <w:rFonts w:ascii="Times New Roman" w:eastAsia="Calibri" w:hAnsi="Times New Roman" w:cs="Times New Roman"/>
                <w:bCs/>
                <w:color w:val="000000"/>
                <w:kern w:val="24"/>
                <w:sz w:val="36"/>
                <w:szCs w:val="36"/>
                <w:lang w:eastAsia="ru-RU"/>
              </w:rPr>
            </w:pPr>
          </w:p>
        </w:tc>
        <w:tc>
          <w:tcPr>
            <w:tcW w:w="1879" w:type="dxa"/>
            <w:tcBorders>
              <w:top w:val="single" w:sz="8" w:space="0" w:color="000000"/>
              <w:left w:val="single" w:sz="8" w:space="0" w:color="000000"/>
              <w:bottom w:val="single" w:sz="8" w:space="0" w:color="000000"/>
              <w:right w:val="single" w:sz="8" w:space="0" w:color="000000"/>
            </w:tcBorders>
          </w:tcPr>
          <w:p w:rsidR="00551AEE" w:rsidRPr="00551AEE" w:rsidRDefault="00551AEE" w:rsidP="00551AEE">
            <w:pPr>
              <w:spacing w:after="0"/>
              <w:rPr>
                <w:rFonts w:ascii="Times New Roman" w:eastAsia="Calibri" w:hAnsi="Times New Roman" w:cs="Times New Roman"/>
                <w:bCs/>
                <w:color w:val="000000"/>
                <w:kern w:val="24"/>
                <w:sz w:val="36"/>
                <w:szCs w:val="36"/>
                <w:lang w:eastAsia="ru-RU"/>
              </w:rPr>
            </w:pPr>
          </w:p>
        </w:tc>
        <w:tc>
          <w:tcPr>
            <w:tcW w:w="2126" w:type="dxa"/>
            <w:tcBorders>
              <w:top w:val="single" w:sz="8" w:space="0" w:color="000000"/>
              <w:left w:val="single" w:sz="8" w:space="0" w:color="000000"/>
              <w:bottom w:val="single" w:sz="8" w:space="0" w:color="000000"/>
              <w:right w:val="single" w:sz="8" w:space="0" w:color="000000"/>
            </w:tcBorders>
          </w:tcPr>
          <w:p w:rsidR="00551AEE" w:rsidRPr="00551AEE" w:rsidRDefault="00551AEE" w:rsidP="00551AEE">
            <w:pPr>
              <w:spacing w:after="0"/>
              <w:rPr>
                <w:rFonts w:ascii="Times New Roman" w:eastAsia="Calibri" w:hAnsi="Times New Roman" w:cs="Times New Roman"/>
                <w:bCs/>
                <w:color w:val="000000"/>
                <w:kern w:val="24"/>
                <w:sz w:val="36"/>
                <w:szCs w:val="36"/>
                <w:lang w:eastAsia="ru-RU"/>
              </w:rPr>
            </w:pPr>
          </w:p>
        </w:tc>
      </w:tr>
      <w:tr w:rsidR="00551AEE" w:rsidRPr="00551AEE" w:rsidTr="00551AEE">
        <w:trPr>
          <w:trHeight w:val="57"/>
        </w:trPr>
        <w:tc>
          <w:tcPr>
            <w:tcW w:w="4204" w:type="dxa"/>
            <w:tcBorders>
              <w:top w:val="single" w:sz="8" w:space="0" w:color="000000"/>
              <w:left w:val="single" w:sz="8" w:space="0" w:color="000000"/>
              <w:bottom w:val="single" w:sz="8" w:space="0" w:color="000000"/>
              <w:right w:val="single" w:sz="8" w:space="0" w:color="000000"/>
            </w:tcBorders>
            <w:shd w:val="clear" w:color="auto" w:fill="auto"/>
            <w:tcMar>
              <w:top w:w="20" w:type="dxa"/>
              <w:left w:w="108" w:type="dxa"/>
              <w:bottom w:w="0" w:type="dxa"/>
              <w:right w:w="108" w:type="dxa"/>
            </w:tcMar>
            <w:hideMark/>
          </w:tcPr>
          <w:p w:rsidR="00551AEE" w:rsidRPr="00551AEE" w:rsidRDefault="00551AEE" w:rsidP="00551AEE">
            <w:pPr>
              <w:spacing w:after="0"/>
              <w:rPr>
                <w:rFonts w:ascii="Arial" w:eastAsia="Times New Roman" w:hAnsi="Arial" w:cs="Arial"/>
                <w:sz w:val="28"/>
                <w:szCs w:val="28"/>
                <w:lang w:eastAsia="ru-RU"/>
              </w:rPr>
            </w:pPr>
            <w:r w:rsidRPr="00551AEE">
              <w:rPr>
                <w:rFonts w:ascii="Times New Roman" w:eastAsia="Calibri" w:hAnsi="Times New Roman" w:cs="Times New Roman"/>
                <w:bCs/>
                <w:color w:val="000000"/>
                <w:kern w:val="24"/>
                <w:sz w:val="28"/>
                <w:szCs w:val="28"/>
                <w:lang w:eastAsia="ru-RU"/>
              </w:rPr>
              <w:lastRenderedPageBreak/>
              <w:t>Носить на руках</w:t>
            </w:r>
            <w:r w:rsidRPr="00551AEE">
              <w:rPr>
                <w:rFonts w:ascii="Calibri" w:eastAsia="Calibri" w:hAnsi="Calibri" w:cs="Times New Roman"/>
                <w:bCs/>
                <w:color w:val="000000"/>
                <w:kern w:val="24"/>
                <w:sz w:val="28"/>
                <w:szCs w:val="28"/>
                <w:lang w:eastAsia="ru-RU"/>
              </w:rPr>
              <w:t xml:space="preserve"> </w:t>
            </w:r>
          </w:p>
        </w:tc>
        <w:tc>
          <w:tcPr>
            <w:tcW w:w="1255" w:type="dxa"/>
            <w:tcBorders>
              <w:top w:val="single" w:sz="8" w:space="0" w:color="000000"/>
              <w:left w:val="single" w:sz="8" w:space="0" w:color="000000"/>
              <w:bottom w:val="single" w:sz="8" w:space="0" w:color="000000"/>
              <w:right w:val="single" w:sz="8" w:space="0" w:color="000000"/>
            </w:tcBorders>
          </w:tcPr>
          <w:p w:rsidR="00551AEE" w:rsidRPr="00551AEE" w:rsidRDefault="00551AEE" w:rsidP="00551AEE">
            <w:pPr>
              <w:spacing w:after="0"/>
              <w:rPr>
                <w:rFonts w:ascii="Times New Roman" w:eastAsia="Calibri" w:hAnsi="Times New Roman" w:cs="Times New Roman"/>
                <w:bCs/>
                <w:color w:val="000000"/>
                <w:kern w:val="24"/>
                <w:sz w:val="36"/>
                <w:szCs w:val="36"/>
                <w:lang w:eastAsia="ru-RU"/>
              </w:rPr>
            </w:pPr>
          </w:p>
        </w:tc>
        <w:tc>
          <w:tcPr>
            <w:tcW w:w="1879" w:type="dxa"/>
            <w:tcBorders>
              <w:top w:val="single" w:sz="8" w:space="0" w:color="000000"/>
              <w:left w:val="single" w:sz="8" w:space="0" w:color="000000"/>
              <w:bottom w:val="single" w:sz="8" w:space="0" w:color="000000"/>
              <w:right w:val="single" w:sz="8" w:space="0" w:color="000000"/>
            </w:tcBorders>
          </w:tcPr>
          <w:p w:rsidR="00551AEE" w:rsidRPr="00551AEE" w:rsidRDefault="00551AEE" w:rsidP="00551AEE">
            <w:pPr>
              <w:spacing w:after="0"/>
              <w:rPr>
                <w:rFonts w:ascii="Times New Roman" w:eastAsia="Calibri" w:hAnsi="Times New Roman" w:cs="Times New Roman"/>
                <w:bCs/>
                <w:color w:val="000000"/>
                <w:kern w:val="24"/>
                <w:sz w:val="36"/>
                <w:szCs w:val="36"/>
                <w:lang w:eastAsia="ru-RU"/>
              </w:rPr>
            </w:pPr>
          </w:p>
        </w:tc>
        <w:tc>
          <w:tcPr>
            <w:tcW w:w="2126" w:type="dxa"/>
            <w:tcBorders>
              <w:top w:val="single" w:sz="8" w:space="0" w:color="000000"/>
              <w:left w:val="single" w:sz="8" w:space="0" w:color="000000"/>
              <w:bottom w:val="single" w:sz="8" w:space="0" w:color="000000"/>
              <w:right w:val="single" w:sz="8" w:space="0" w:color="000000"/>
            </w:tcBorders>
          </w:tcPr>
          <w:p w:rsidR="00551AEE" w:rsidRPr="00551AEE" w:rsidRDefault="00551AEE" w:rsidP="00551AEE">
            <w:pPr>
              <w:spacing w:after="0"/>
              <w:rPr>
                <w:rFonts w:ascii="Times New Roman" w:eastAsia="Calibri" w:hAnsi="Times New Roman" w:cs="Times New Roman"/>
                <w:bCs/>
                <w:color w:val="000000"/>
                <w:kern w:val="24"/>
                <w:sz w:val="36"/>
                <w:szCs w:val="36"/>
                <w:lang w:eastAsia="ru-RU"/>
              </w:rPr>
            </w:pPr>
          </w:p>
        </w:tc>
      </w:tr>
      <w:tr w:rsidR="00551AEE" w:rsidRPr="00551AEE" w:rsidTr="00551AEE">
        <w:trPr>
          <w:trHeight w:val="57"/>
        </w:trPr>
        <w:tc>
          <w:tcPr>
            <w:tcW w:w="4204" w:type="dxa"/>
            <w:tcBorders>
              <w:top w:val="single" w:sz="8" w:space="0" w:color="000000"/>
              <w:left w:val="single" w:sz="8" w:space="0" w:color="000000"/>
              <w:bottom w:val="single" w:sz="8" w:space="0" w:color="000000"/>
              <w:right w:val="single" w:sz="8" w:space="0" w:color="000000"/>
            </w:tcBorders>
            <w:shd w:val="clear" w:color="auto" w:fill="auto"/>
            <w:tcMar>
              <w:top w:w="20" w:type="dxa"/>
              <w:left w:w="108" w:type="dxa"/>
              <w:bottom w:w="0" w:type="dxa"/>
              <w:right w:w="108" w:type="dxa"/>
            </w:tcMar>
            <w:hideMark/>
          </w:tcPr>
          <w:p w:rsidR="00551AEE" w:rsidRPr="00551AEE" w:rsidRDefault="00551AEE" w:rsidP="00551AEE">
            <w:pPr>
              <w:spacing w:after="0"/>
              <w:rPr>
                <w:rFonts w:ascii="Arial" w:eastAsia="Times New Roman" w:hAnsi="Arial" w:cs="Arial"/>
                <w:sz w:val="28"/>
                <w:szCs w:val="28"/>
                <w:lang w:eastAsia="ru-RU"/>
              </w:rPr>
            </w:pPr>
            <w:r w:rsidRPr="00551AEE">
              <w:rPr>
                <w:rFonts w:ascii="Times New Roman" w:eastAsia="Calibri" w:hAnsi="Times New Roman" w:cs="Times New Roman"/>
                <w:bCs/>
                <w:color w:val="000000"/>
                <w:kern w:val="24"/>
                <w:sz w:val="28"/>
                <w:szCs w:val="28"/>
                <w:lang w:eastAsia="ru-RU"/>
              </w:rPr>
              <w:t>Ни в зуб ногой</w:t>
            </w:r>
            <w:r w:rsidRPr="00551AEE">
              <w:rPr>
                <w:rFonts w:ascii="Calibri" w:eastAsia="Calibri" w:hAnsi="Calibri" w:cs="Times New Roman"/>
                <w:bCs/>
                <w:color w:val="000000"/>
                <w:kern w:val="24"/>
                <w:sz w:val="28"/>
                <w:szCs w:val="28"/>
                <w:lang w:eastAsia="ru-RU"/>
              </w:rPr>
              <w:t xml:space="preserve"> </w:t>
            </w:r>
          </w:p>
        </w:tc>
        <w:tc>
          <w:tcPr>
            <w:tcW w:w="1255" w:type="dxa"/>
            <w:tcBorders>
              <w:top w:val="single" w:sz="8" w:space="0" w:color="000000"/>
              <w:left w:val="single" w:sz="8" w:space="0" w:color="000000"/>
              <w:bottom w:val="single" w:sz="8" w:space="0" w:color="000000"/>
              <w:right w:val="single" w:sz="8" w:space="0" w:color="000000"/>
            </w:tcBorders>
          </w:tcPr>
          <w:p w:rsidR="00551AEE" w:rsidRPr="00551AEE" w:rsidRDefault="00551AEE" w:rsidP="00551AEE">
            <w:pPr>
              <w:spacing w:after="0"/>
              <w:rPr>
                <w:rFonts w:ascii="Times New Roman" w:eastAsia="Calibri" w:hAnsi="Times New Roman" w:cs="Times New Roman"/>
                <w:bCs/>
                <w:color w:val="000000"/>
                <w:kern w:val="24"/>
                <w:sz w:val="36"/>
                <w:szCs w:val="36"/>
                <w:lang w:eastAsia="ru-RU"/>
              </w:rPr>
            </w:pPr>
          </w:p>
        </w:tc>
        <w:tc>
          <w:tcPr>
            <w:tcW w:w="1879" w:type="dxa"/>
            <w:tcBorders>
              <w:top w:val="single" w:sz="8" w:space="0" w:color="000000"/>
              <w:left w:val="single" w:sz="8" w:space="0" w:color="000000"/>
              <w:bottom w:val="single" w:sz="8" w:space="0" w:color="000000"/>
              <w:right w:val="single" w:sz="8" w:space="0" w:color="000000"/>
            </w:tcBorders>
          </w:tcPr>
          <w:p w:rsidR="00551AEE" w:rsidRPr="00551AEE" w:rsidRDefault="00551AEE" w:rsidP="00551AEE">
            <w:pPr>
              <w:spacing w:after="0"/>
              <w:rPr>
                <w:rFonts w:ascii="Times New Roman" w:eastAsia="Calibri" w:hAnsi="Times New Roman" w:cs="Times New Roman"/>
                <w:bCs/>
                <w:color w:val="000000"/>
                <w:kern w:val="24"/>
                <w:sz w:val="36"/>
                <w:szCs w:val="36"/>
                <w:lang w:eastAsia="ru-RU"/>
              </w:rPr>
            </w:pPr>
          </w:p>
        </w:tc>
        <w:tc>
          <w:tcPr>
            <w:tcW w:w="2126" w:type="dxa"/>
            <w:tcBorders>
              <w:top w:val="single" w:sz="8" w:space="0" w:color="000000"/>
              <w:left w:val="single" w:sz="8" w:space="0" w:color="000000"/>
              <w:bottom w:val="single" w:sz="8" w:space="0" w:color="000000"/>
              <w:right w:val="single" w:sz="8" w:space="0" w:color="000000"/>
            </w:tcBorders>
          </w:tcPr>
          <w:p w:rsidR="00551AEE" w:rsidRPr="00551AEE" w:rsidRDefault="00551AEE" w:rsidP="00551AEE">
            <w:pPr>
              <w:spacing w:after="0"/>
              <w:rPr>
                <w:rFonts w:ascii="Times New Roman" w:eastAsia="Calibri" w:hAnsi="Times New Roman" w:cs="Times New Roman"/>
                <w:bCs/>
                <w:color w:val="000000"/>
                <w:kern w:val="24"/>
                <w:sz w:val="36"/>
                <w:szCs w:val="36"/>
                <w:lang w:eastAsia="ru-RU"/>
              </w:rPr>
            </w:pPr>
          </w:p>
        </w:tc>
      </w:tr>
    </w:tbl>
    <w:p w:rsidR="00551AEE" w:rsidRDefault="00551AEE" w:rsidP="00551A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51AEE" w:rsidRDefault="00551AEE" w:rsidP="00551A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Также был задан вопрос</w:t>
      </w:r>
      <w:r w:rsidRPr="0004155A">
        <w:rPr>
          <w:rFonts w:ascii="Times New Roman" w:hAnsi="Times New Roman" w:cs="Times New Roman"/>
          <w:sz w:val="28"/>
          <w:szCs w:val="28"/>
        </w:rPr>
        <w:t xml:space="preserve"> «Для чего нужны фразеологизмы?» </w:t>
      </w:r>
      <w:r>
        <w:rPr>
          <w:rFonts w:ascii="Times New Roman" w:hAnsi="Times New Roman" w:cs="Times New Roman"/>
          <w:sz w:val="28"/>
          <w:szCs w:val="28"/>
        </w:rPr>
        <w:t>80</w:t>
      </w:r>
      <w:r w:rsidRPr="0004155A">
        <w:rPr>
          <w:rFonts w:ascii="Times New Roman" w:hAnsi="Times New Roman" w:cs="Times New Roman"/>
          <w:sz w:val="28"/>
          <w:szCs w:val="28"/>
        </w:rPr>
        <w:t xml:space="preserve">% ответили «для украшения речи»; </w:t>
      </w:r>
      <w:r>
        <w:rPr>
          <w:rFonts w:ascii="Times New Roman" w:hAnsi="Times New Roman" w:cs="Times New Roman"/>
          <w:sz w:val="28"/>
          <w:szCs w:val="28"/>
        </w:rPr>
        <w:t>1</w:t>
      </w:r>
      <w:r w:rsidRPr="0004155A">
        <w:rPr>
          <w:rFonts w:ascii="Times New Roman" w:hAnsi="Times New Roman" w:cs="Times New Roman"/>
          <w:sz w:val="28"/>
          <w:szCs w:val="28"/>
        </w:rPr>
        <w:t>3%</w:t>
      </w:r>
      <w:r>
        <w:rPr>
          <w:rFonts w:ascii="Times New Roman" w:hAnsi="Times New Roman" w:cs="Times New Roman"/>
          <w:sz w:val="28"/>
          <w:szCs w:val="28"/>
        </w:rPr>
        <w:t xml:space="preserve"> - </w:t>
      </w:r>
      <w:r w:rsidRPr="0004155A">
        <w:rPr>
          <w:rFonts w:ascii="Times New Roman" w:hAnsi="Times New Roman" w:cs="Times New Roman"/>
          <w:sz w:val="28"/>
          <w:szCs w:val="28"/>
        </w:rPr>
        <w:t xml:space="preserve"> не ответило; и лишь 7% вспомнило, что фразеологизмы позволяют более образно и точно передать свои чувства и мысли.</w:t>
      </w:r>
    </w:p>
    <w:p w:rsidR="00551AEE" w:rsidRDefault="00551AEE" w:rsidP="00551AEE">
      <w:pPr>
        <w:spacing w:after="0" w:line="360" w:lineRule="auto"/>
        <w:jc w:val="both"/>
        <w:rPr>
          <w:rFonts w:ascii="Times New Roman" w:hAnsi="Times New Roman" w:cs="Times New Roman"/>
          <w:sz w:val="28"/>
          <w:szCs w:val="28"/>
        </w:rPr>
      </w:pPr>
      <w:r w:rsidRPr="00551AEE">
        <w:rPr>
          <w:rFonts w:ascii="Times New Roman" w:hAnsi="Times New Roman" w:cs="Times New Roman"/>
          <w:sz w:val="28"/>
          <w:szCs w:val="28"/>
        </w:rPr>
        <w:drawing>
          <wp:inline distT="0" distB="0" distL="0" distR="0">
            <wp:extent cx="5940425" cy="3712996"/>
            <wp:effectExtent l="19050" t="0" r="22225" b="1754"/>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51AEE" w:rsidRDefault="00551AEE" w:rsidP="00551AEE">
      <w:pPr>
        <w:spacing w:after="0" w:line="360" w:lineRule="auto"/>
        <w:jc w:val="both"/>
        <w:rPr>
          <w:rFonts w:ascii="Times New Roman" w:hAnsi="Times New Roman" w:cs="Times New Roman"/>
          <w:sz w:val="28"/>
          <w:szCs w:val="28"/>
        </w:rPr>
      </w:pPr>
    </w:p>
    <w:p w:rsidR="00551AEE" w:rsidRPr="000423A2" w:rsidRDefault="00551AEE" w:rsidP="00551A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3A2">
        <w:rPr>
          <w:rFonts w:ascii="Times New Roman" w:hAnsi="Times New Roman" w:cs="Times New Roman"/>
          <w:sz w:val="28"/>
          <w:szCs w:val="28"/>
        </w:rPr>
        <w:t xml:space="preserve">Если исходить из полученных данных, около </w:t>
      </w:r>
      <w:r w:rsidRPr="00CE6EA5">
        <w:rPr>
          <w:rFonts w:ascii="Times New Roman" w:hAnsi="Times New Roman" w:cs="Times New Roman"/>
          <w:b/>
          <w:bCs/>
          <w:sz w:val="28"/>
          <w:szCs w:val="28"/>
        </w:rPr>
        <w:t>52%</w:t>
      </w:r>
      <w:r w:rsidRPr="000423A2">
        <w:rPr>
          <w:rFonts w:ascii="Times New Roman" w:hAnsi="Times New Roman" w:cs="Times New Roman"/>
          <w:sz w:val="28"/>
          <w:szCs w:val="28"/>
        </w:rPr>
        <w:t xml:space="preserve"> учащихся </w:t>
      </w:r>
      <w:r>
        <w:rPr>
          <w:rFonts w:ascii="Times New Roman" w:hAnsi="Times New Roman" w:cs="Times New Roman"/>
          <w:sz w:val="28"/>
          <w:szCs w:val="28"/>
        </w:rPr>
        <w:t xml:space="preserve">слышали эти фразеологизмы, но </w:t>
      </w:r>
      <w:r w:rsidRPr="000423A2">
        <w:rPr>
          <w:rFonts w:ascii="Times New Roman" w:hAnsi="Times New Roman" w:cs="Times New Roman"/>
          <w:sz w:val="28"/>
          <w:szCs w:val="28"/>
        </w:rPr>
        <w:t xml:space="preserve">используют </w:t>
      </w:r>
      <w:r>
        <w:rPr>
          <w:rFonts w:ascii="Times New Roman" w:hAnsi="Times New Roman" w:cs="Times New Roman"/>
          <w:sz w:val="28"/>
          <w:szCs w:val="28"/>
        </w:rPr>
        <w:t>их в своей речи только 25 % детей, то есть половина от слышавших.</w:t>
      </w:r>
    </w:p>
    <w:p w:rsidR="00551AEE" w:rsidRDefault="00551AEE" w:rsidP="00551A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3A2">
        <w:rPr>
          <w:rFonts w:ascii="Times New Roman" w:hAnsi="Times New Roman" w:cs="Times New Roman"/>
          <w:sz w:val="28"/>
          <w:szCs w:val="28"/>
        </w:rPr>
        <w:t xml:space="preserve">Самое большое затруднение вызвало как раз задание под номером 3. Оказалось, </w:t>
      </w:r>
      <w:r>
        <w:rPr>
          <w:rFonts w:ascii="Times New Roman" w:hAnsi="Times New Roman" w:cs="Times New Roman"/>
          <w:sz w:val="28"/>
          <w:szCs w:val="28"/>
        </w:rPr>
        <w:t>что примерно только 19 %</w:t>
      </w:r>
      <w:r w:rsidRPr="000423A2">
        <w:rPr>
          <w:rFonts w:ascii="Times New Roman" w:hAnsi="Times New Roman" w:cs="Times New Roman"/>
          <w:sz w:val="28"/>
          <w:szCs w:val="28"/>
        </w:rPr>
        <w:t xml:space="preserve"> </w:t>
      </w:r>
      <w:r>
        <w:rPr>
          <w:rFonts w:ascii="Times New Roman" w:hAnsi="Times New Roman" w:cs="Times New Roman"/>
          <w:sz w:val="28"/>
          <w:szCs w:val="28"/>
        </w:rPr>
        <w:t xml:space="preserve">опрошенных действительно понимают смысл данных оборотов. Получается, что 6 % учащихся употребляя фразеологизмы в своей речи, не понимают их смысл и, поэтому, употребляя их, садятся в галошу. </w:t>
      </w:r>
    </w:p>
    <w:p w:rsidR="00615707" w:rsidRDefault="00615707" w:rsidP="00551A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86EA7">
        <w:rPr>
          <w:rFonts w:ascii="Times New Roman" w:hAnsi="Times New Roman" w:cs="Times New Roman"/>
          <w:sz w:val="28"/>
          <w:szCs w:val="28"/>
        </w:rPr>
        <w:t>Проведенная анкета ПОДТВЕРЖДАЕТ НАШУ ГИПОТЕЗУ</w:t>
      </w:r>
      <w:r>
        <w:rPr>
          <w:rFonts w:ascii="Times New Roman" w:hAnsi="Times New Roman" w:cs="Times New Roman"/>
          <w:sz w:val="28"/>
          <w:szCs w:val="28"/>
        </w:rPr>
        <w:t xml:space="preserve">: среди </w:t>
      </w:r>
      <w:r w:rsidRPr="008E6F49">
        <w:rPr>
          <w:rFonts w:ascii="Times New Roman" w:hAnsi="Times New Roman" w:cs="Times New Roman"/>
          <w:sz w:val="28"/>
          <w:szCs w:val="28"/>
        </w:rPr>
        <w:t>фразеологизмов, которые употребляют взрослые и дети, есть такие выражения, значени</w:t>
      </w:r>
      <w:r>
        <w:rPr>
          <w:rFonts w:ascii="Times New Roman" w:hAnsi="Times New Roman" w:cs="Times New Roman"/>
          <w:sz w:val="28"/>
          <w:szCs w:val="28"/>
        </w:rPr>
        <w:t>я которых школьники не понимают. И это только на примере 10 фразеологизмов, наиболее известных.</w:t>
      </w:r>
    </w:p>
    <w:p w:rsidR="00615707" w:rsidRDefault="00615707" w:rsidP="006157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15707">
        <w:rPr>
          <w:rFonts w:ascii="Times New Roman" w:hAnsi="Times New Roman" w:cs="Times New Roman"/>
          <w:sz w:val="28"/>
          <w:szCs w:val="28"/>
        </w:rPr>
        <w:t>Мы пришли к выводу, что, для того чтобы ребята лучше знали русский язык, могли употреблять в своей речи фразеологизмы, им необходимо разъяснить, что же такое фразеологизмы, с какой целью мы их употребляем, происхождение и зн</w:t>
      </w:r>
      <w:r>
        <w:rPr>
          <w:rFonts w:ascii="Times New Roman" w:hAnsi="Times New Roman" w:cs="Times New Roman"/>
          <w:sz w:val="28"/>
          <w:szCs w:val="28"/>
        </w:rPr>
        <w:t xml:space="preserve">ачение некоторых фразеологизмов. Поэтому, </w:t>
      </w:r>
      <w:r w:rsidRPr="00615707">
        <w:rPr>
          <w:rFonts w:ascii="Times New Roman" w:hAnsi="Times New Roman" w:cs="Times New Roman"/>
          <w:sz w:val="28"/>
          <w:szCs w:val="28"/>
        </w:rPr>
        <w:br/>
        <w:t xml:space="preserve">следующий </w:t>
      </w:r>
      <w:r>
        <w:rPr>
          <w:rFonts w:ascii="Times New Roman" w:hAnsi="Times New Roman" w:cs="Times New Roman"/>
          <w:sz w:val="28"/>
          <w:szCs w:val="28"/>
        </w:rPr>
        <w:t xml:space="preserve">этап - </w:t>
      </w:r>
      <w:r w:rsidRPr="00615707">
        <w:rPr>
          <w:rFonts w:ascii="Times New Roman" w:hAnsi="Times New Roman" w:cs="Times New Roman"/>
          <w:sz w:val="28"/>
          <w:szCs w:val="28"/>
        </w:rPr>
        <w:t xml:space="preserve"> </w:t>
      </w:r>
      <w:r w:rsidR="006A1FB4" w:rsidRPr="006A1FB4">
        <w:rPr>
          <w:rFonts w:ascii="Times New Roman" w:hAnsi="Times New Roman" w:cs="Times New Roman"/>
          <w:sz w:val="28"/>
          <w:szCs w:val="28"/>
        </w:rPr>
        <w:t>с</w:t>
      </w:r>
      <w:r>
        <w:rPr>
          <w:rFonts w:ascii="Times New Roman" w:hAnsi="Times New Roman" w:cs="Times New Roman"/>
          <w:sz w:val="28"/>
          <w:szCs w:val="28"/>
        </w:rPr>
        <w:t>оздание своего фразеологического словаря.</w:t>
      </w:r>
    </w:p>
    <w:p w:rsidR="00615707" w:rsidRDefault="00615707" w:rsidP="006157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Побывав в школьной библиотеке, мы попросили у библиотекаря Людмилы Павловны фразеологические словари. </w:t>
      </w:r>
    </w:p>
    <w:p w:rsidR="00615707" w:rsidRDefault="00615707" w:rsidP="0061570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6432" behindDoc="0" locked="0" layoutInCell="1" allowOverlap="1">
            <wp:simplePos x="0" y="0"/>
            <wp:positionH relativeFrom="column">
              <wp:posOffset>2320290</wp:posOffset>
            </wp:positionH>
            <wp:positionV relativeFrom="paragraph">
              <wp:posOffset>516255</wp:posOffset>
            </wp:positionV>
            <wp:extent cx="3638550" cy="1739900"/>
            <wp:effectExtent l="19050" t="0" r="0" b="0"/>
            <wp:wrapNone/>
            <wp:docPr id="4" name="Рисунок 4"/>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8" cstate="print">
                      <a:extLst>
                        <a:ext uri="{28A0092B-C50C-407E-A947-70E740481C1C}">
                          <a14:useLocalDpi xmlns:p="http://schemas.openxmlformats.org/presentationml/2006/main" xmlns:a14="http://schemas.microsoft.com/office/drawing/2010/main" xmlns="" xmlns:lc="http://schemas.openxmlformats.org/drawingml/2006/lockedCanvas" val="0"/>
                        </a:ext>
                      </a:extLst>
                    </a:blip>
                    <a:stretch>
                      <a:fillRect/>
                    </a:stretch>
                  </pic:blipFill>
                  <pic:spPr>
                    <a:xfrm>
                      <a:off x="0" y="0"/>
                      <a:ext cx="3638550" cy="1739900"/>
                    </a:xfrm>
                    <a:prstGeom prst="rect">
                      <a:avLst/>
                    </a:prstGeom>
                  </pic:spPr>
                </pic:pic>
              </a:graphicData>
            </a:graphic>
          </wp:anchor>
        </w:drawing>
      </w:r>
      <w:r w:rsidRPr="00615707">
        <w:rPr>
          <w:rFonts w:ascii="Times New Roman" w:hAnsi="Times New Roman" w:cs="Times New Roman"/>
          <w:sz w:val="28"/>
          <w:szCs w:val="28"/>
        </w:rPr>
        <w:drawing>
          <wp:inline distT="0" distB="0" distL="0" distR="0">
            <wp:extent cx="2146300" cy="2463800"/>
            <wp:effectExtent l="19050" t="0" r="6350" b="0"/>
            <wp:docPr id="3" name="Рисунок 3"/>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noChangeAspect="1"/>
                    </pic:cNvPicPr>
                  </pic:nvPicPr>
                  <pic:blipFill rotWithShape="1">
                    <a:blip r:embed="rId9" cstate="print">
                      <a:extLst>
                        <a:ext uri="{28A0092B-C50C-407E-A947-70E740481C1C}">
                          <a14:useLocalDpi xmlns:p="http://schemas.openxmlformats.org/presentationml/2006/main" xmlns:a14="http://schemas.microsoft.com/office/drawing/2010/main" xmlns="" xmlns:lc="http://schemas.openxmlformats.org/drawingml/2006/lockedCanvas" val="0"/>
                        </a:ext>
                      </a:extLst>
                    </a:blip>
                    <a:srcRect l="-1377" t="8241" b="19305"/>
                    <a:stretch/>
                  </pic:blipFill>
                  <pic:spPr>
                    <a:xfrm>
                      <a:off x="0" y="0"/>
                      <a:ext cx="2148232" cy="2466018"/>
                    </a:xfrm>
                    <a:prstGeom prst="rect">
                      <a:avLst/>
                    </a:prstGeom>
                  </pic:spPr>
                </pic:pic>
              </a:graphicData>
            </a:graphic>
          </wp:inline>
        </w:drawing>
      </w:r>
      <w:r w:rsidRPr="00615707">
        <w:rPr>
          <w:noProof/>
          <w:lang w:eastAsia="ru-RU"/>
        </w:rPr>
        <w:t xml:space="preserve"> </w:t>
      </w:r>
    </w:p>
    <w:p w:rsidR="00615707" w:rsidRDefault="00615707" w:rsidP="006157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Такие издания, по-нашему мнению, не могут заинтересовать учащихся начальных классов (мелкий шрифт, без иллюстраций, а все примеры употребления фразеологизмов в литературе приведены из произведений, изучаемых в старшей школе).</w:t>
      </w:r>
    </w:p>
    <w:p w:rsidR="00615707" w:rsidRPr="00095B9B" w:rsidRDefault="00615707" w:rsidP="006157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Ц</w:t>
      </w:r>
      <w:r w:rsidRPr="00272FAB">
        <w:rPr>
          <w:rFonts w:ascii="Times New Roman" w:hAnsi="Times New Roman" w:cs="Times New Roman"/>
          <w:sz w:val="28"/>
          <w:szCs w:val="28"/>
        </w:rPr>
        <w:t xml:space="preserve">ель </w:t>
      </w:r>
      <w:r>
        <w:rPr>
          <w:rFonts w:ascii="Times New Roman" w:hAnsi="Times New Roman" w:cs="Times New Roman"/>
          <w:sz w:val="28"/>
          <w:szCs w:val="28"/>
        </w:rPr>
        <w:t xml:space="preserve">создания нашего словаря </w:t>
      </w:r>
      <w:r w:rsidRPr="00272FAB">
        <w:rPr>
          <w:rFonts w:ascii="Times New Roman" w:hAnsi="Times New Roman" w:cs="Times New Roman"/>
          <w:sz w:val="28"/>
          <w:szCs w:val="28"/>
        </w:rPr>
        <w:t>- познакомить ребят с тем, что ранее мы узнали сами.</w:t>
      </w:r>
      <w:r>
        <w:rPr>
          <w:rFonts w:ascii="Times New Roman" w:hAnsi="Times New Roman" w:cs="Times New Roman"/>
          <w:sz w:val="28"/>
          <w:szCs w:val="28"/>
        </w:rPr>
        <w:t xml:space="preserve"> Работали над  созданием </w:t>
      </w:r>
      <w:r w:rsidRPr="00095B9B">
        <w:rPr>
          <w:rFonts w:ascii="Times New Roman" w:hAnsi="Times New Roman" w:cs="Times New Roman"/>
          <w:i/>
          <w:iCs/>
          <w:sz w:val="28"/>
          <w:szCs w:val="28"/>
        </w:rPr>
        <w:t>не покладая рук</w:t>
      </w:r>
      <w:r>
        <w:rPr>
          <w:rFonts w:ascii="Times New Roman" w:hAnsi="Times New Roman" w:cs="Times New Roman"/>
          <w:sz w:val="28"/>
          <w:szCs w:val="28"/>
        </w:rPr>
        <w:t>.  Для этого обращались к ИНТЕРНЕТУ, фразеологическим словарям</w:t>
      </w:r>
      <w:r>
        <w:rPr>
          <w:rFonts w:ascii="Times New Roman" w:hAnsi="Times New Roman" w:cs="Times New Roman"/>
          <w:color w:val="FF0000"/>
          <w:sz w:val="28"/>
          <w:szCs w:val="28"/>
        </w:rPr>
        <w:t xml:space="preserve">  </w:t>
      </w:r>
      <w:r w:rsidRPr="00615707">
        <w:rPr>
          <w:rFonts w:ascii="Times New Roman" w:hAnsi="Times New Roman" w:cs="Times New Roman"/>
          <w:sz w:val="28"/>
          <w:szCs w:val="28"/>
        </w:rPr>
        <w:t xml:space="preserve">под редакцией </w:t>
      </w:r>
      <w:r w:rsidRPr="00615707">
        <w:rPr>
          <w:rFonts w:ascii="Times New Roman" w:hAnsi="Times New Roman" w:cs="Times New Roman"/>
          <w:bCs/>
          <w:sz w:val="28"/>
          <w:szCs w:val="28"/>
        </w:rPr>
        <w:t>Степановой М.И., Жукова</w:t>
      </w:r>
      <w:r w:rsidRPr="00615707">
        <w:rPr>
          <w:rFonts w:ascii="Times New Roman" w:hAnsi="Times New Roman" w:cs="Times New Roman"/>
          <w:sz w:val="28"/>
          <w:szCs w:val="28"/>
        </w:rPr>
        <w:t xml:space="preserve">  В.П.</w:t>
      </w:r>
      <w:r w:rsidR="00326548">
        <w:rPr>
          <w:rFonts w:ascii="Times New Roman" w:hAnsi="Times New Roman" w:cs="Times New Roman"/>
          <w:sz w:val="28"/>
          <w:szCs w:val="28"/>
        </w:rPr>
        <w:t xml:space="preserve">, </w:t>
      </w:r>
      <w:r>
        <w:rPr>
          <w:rFonts w:ascii="Times New Roman" w:hAnsi="Times New Roman" w:cs="Times New Roman"/>
          <w:sz w:val="28"/>
          <w:szCs w:val="28"/>
        </w:rPr>
        <w:t xml:space="preserve"> беседовали с родителями, учителями. А, самое главное, исследовали детскую литературу.</w:t>
      </w:r>
    </w:p>
    <w:p w:rsidR="00615707" w:rsidRDefault="00615707" w:rsidP="00615707">
      <w:pPr>
        <w:spacing w:after="0" w:line="360" w:lineRule="auto"/>
        <w:jc w:val="both"/>
        <w:rPr>
          <w:rFonts w:ascii="Times New Roman" w:hAnsi="Times New Roman" w:cs="Times New Roman"/>
          <w:sz w:val="28"/>
          <w:szCs w:val="28"/>
        </w:rPr>
      </w:pPr>
    </w:p>
    <w:p w:rsidR="006A1FB4" w:rsidRDefault="00615707" w:rsidP="006157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A1FB4" w:rsidRPr="006A1FB4">
        <w:rPr>
          <w:rFonts w:ascii="Times New Roman" w:hAnsi="Times New Roman" w:cs="Times New Roman"/>
          <w:sz w:val="28"/>
          <w:szCs w:val="28"/>
        </w:rPr>
        <w:t xml:space="preserve"> Мы провели конкурс рисунков, выбрали лучших художников, отобрали материал для иллюстрирования. Наш словарь получился необычным, а точнее, НЕПРАВИЛЬНЫМ. Наши художники показали, как не надо толковать фразеологизмы. Получилось интересно, смешно, а главное понятно, почему нельзя «разбирать</w:t>
      </w:r>
      <w:r w:rsidR="00326548">
        <w:rPr>
          <w:rFonts w:ascii="Times New Roman" w:hAnsi="Times New Roman" w:cs="Times New Roman"/>
          <w:sz w:val="28"/>
          <w:szCs w:val="28"/>
        </w:rPr>
        <w:t>» фразеологизмы на отдельные сло</w:t>
      </w:r>
      <w:r w:rsidR="006A1FB4" w:rsidRPr="006A1FB4">
        <w:rPr>
          <w:rFonts w:ascii="Times New Roman" w:hAnsi="Times New Roman" w:cs="Times New Roman"/>
          <w:sz w:val="28"/>
          <w:szCs w:val="28"/>
        </w:rPr>
        <w:t>ва и о</w:t>
      </w:r>
      <w:r w:rsidR="00326548">
        <w:rPr>
          <w:rFonts w:ascii="Times New Roman" w:hAnsi="Times New Roman" w:cs="Times New Roman"/>
          <w:sz w:val="28"/>
          <w:szCs w:val="28"/>
        </w:rPr>
        <w:t>бъяснять значение каждого слова (Приложение)</w:t>
      </w:r>
    </w:p>
    <w:p w:rsidR="00326548" w:rsidRDefault="00326548" w:rsidP="00615707">
      <w:pPr>
        <w:spacing w:after="0" w:line="360" w:lineRule="auto"/>
        <w:jc w:val="both"/>
        <w:rPr>
          <w:rFonts w:ascii="Times New Roman" w:hAnsi="Times New Roman" w:cs="Times New Roman"/>
          <w:sz w:val="28"/>
          <w:szCs w:val="28"/>
        </w:rPr>
      </w:pPr>
    </w:p>
    <w:p w:rsidR="00326548" w:rsidRDefault="00326548" w:rsidP="00615707">
      <w:pPr>
        <w:spacing w:after="0" w:line="360" w:lineRule="auto"/>
        <w:jc w:val="both"/>
        <w:rPr>
          <w:rFonts w:ascii="Times New Roman" w:hAnsi="Times New Roman" w:cs="Times New Roman"/>
          <w:sz w:val="28"/>
          <w:szCs w:val="28"/>
        </w:rPr>
      </w:pPr>
    </w:p>
    <w:p w:rsidR="00326548" w:rsidRDefault="00326548" w:rsidP="00615707">
      <w:pPr>
        <w:spacing w:after="0" w:line="360" w:lineRule="auto"/>
        <w:jc w:val="both"/>
        <w:rPr>
          <w:rFonts w:ascii="Times New Roman" w:hAnsi="Times New Roman" w:cs="Times New Roman"/>
          <w:sz w:val="28"/>
          <w:szCs w:val="28"/>
        </w:rPr>
      </w:pPr>
    </w:p>
    <w:p w:rsidR="00326548" w:rsidRDefault="00326548" w:rsidP="00615707">
      <w:pPr>
        <w:spacing w:after="0" w:line="360" w:lineRule="auto"/>
        <w:jc w:val="both"/>
        <w:rPr>
          <w:rFonts w:ascii="Times New Roman" w:hAnsi="Times New Roman" w:cs="Times New Roman"/>
          <w:sz w:val="28"/>
          <w:szCs w:val="28"/>
        </w:rPr>
      </w:pPr>
    </w:p>
    <w:p w:rsidR="00326548" w:rsidRDefault="00326548" w:rsidP="00615707">
      <w:pPr>
        <w:spacing w:after="0" w:line="360" w:lineRule="auto"/>
        <w:jc w:val="both"/>
        <w:rPr>
          <w:rFonts w:ascii="Times New Roman" w:hAnsi="Times New Roman" w:cs="Times New Roman"/>
          <w:sz w:val="28"/>
          <w:szCs w:val="28"/>
        </w:rPr>
      </w:pPr>
    </w:p>
    <w:p w:rsidR="00326548" w:rsidRDefault="00326548" w:rsidP="00615707">
      <w:pPr>
        <w:spacing w:after="0" w:line="360" w:lineRule="auto"/>
        <w:jc w:val="both"/>
        <w:rPr>
          <w:rFonts w:ascii="Times New Roman" w:hAnsi="Times New Roman" w:cs="Times New Roman"/>
          <w:sz w:val="28"/>
          <w:szCs w:val="28"/>
        </w:rPr>
      </w:pPr>
    </w:p>
    <w:p w:rsidR="00326548" w:rsidRDefault="00326548" w:rsidP="00615707">
      <w:pPr>
        <w:spacing w:after="0" w:line="360" w:lineRule="auto"/>
        <w:jc w:val="both"/>
        <w:rPr>
          <w:rFonts w:ascii="Times New Roman" w:hAnsi="Times New Roman" w:cs="Times New Roman"/>
          <w:sz w:val="28"/>
          <w:szCs w:val="28"/>
        </w:rPr>
      </w:pPr>
    </w:p>
    <w:p w:rsidR="00326548" w:rsidRDefault="00326548" w:rsidP="00615707">
      <w:pPr>
        <w:spacing w:after="0" w:line="360" w:lineRule="auto"/>
        <w:jc w:val="both"/>
        <w:rPr>
          <w:rFonts w:ascii="Times New Roman" w:hAnsi="Times New Roman" w:cs="Times New Roman"/>
          <w:sz w:val="28"/>
          <w:szCs w:val="28"/>
        </w:rPr>
      </w:pPr>
    </w:p>
    <w:p w:rsidR="00326548" w:rsidRDefault="00326548" w:rsidP="00615707">
      <w:pPr>
        <w:spacing w:after="0" w:line="360" w:lineRule="auto"/>
        <w:jc w:val="both"/>
        <w:rPr>
          <w:rFonts w:ascii="Times New Roman" w:hAnsi="Times New Roman" w:cs="Times New Roman"/>
          <w:sz w:val="28"/>
          <w:szCs w:val="28"/>
        </w:rPr>
      </w:pPr>
    </w:p>
    <w:p w:rsidR="00326548" w:rsidRDefault="00326548" w:rsidP="00615707">
      <w:pPr>
        <w:spacing w:after="0" w:line="360" w:lineRule="auto"/>
        <w:jc w:val="both"/>
        <w:rPr>
          <w:rFonts w:ascii="Times New Roman" w:hAnsi="Times New Roman" w:cs="Times New Roman"/>
          <w:sz w:val="28"/>
          <w:szCs w:val="28"/>
        </w:rPr>
      </w:pPr>
    </w:p>
    <w:p w:rsidR="00326548" w:rsidRDefault="00326548" w:rsidP="00615707">
      <w:pPr>
        <w:spacing w:after="0" w:line="360" w:lineRule="auto"/>
        <w:jc w:val="both"/>
        <w:rPr>
          <w:rFonts w:ascii="Times New Roman" w:hAnsi="Times New Roman" w:cs="Times New Roman"/>
          <w:sz w:val="28"/>
          <w:szCs w:val="28"/>
        </w:rPr>
      </w:pPr>
    </w:p>
    <w:p w:rsidR="00326548" w:rsidRDefault="00326548" w:rsidP="00615707">
      <w:pPr>
        <w:spacing w:after="0" w:line="360" w:lineRule="auto"/>
        <w:jc w:val="both"/>
        <w:rPr>
          <w:rFonts w:ascii="Times New Roman" w:hAnsi="Times New Roman" w:cs="Times New Roman"/>
          <w:sz w:val="28"/>
          <w:szCs w:val="28"/>
        </w:rPr>
      </w:pPr>
    </w:p>
    <w:p w:rsidR="00326548" w:rsidRDefault="00326548" w:rsidP="00615707">
      <w:pPr>
        <w:spacing w:after="0" w:line="360" w:lineRule="auto"/>
        <w:jc w:val="both"/>
        <w:rPr>
          <w:rFonts w:ascii="Times New Roman" w:hAnsi="Times New Roman" w:cs="Times New Roman"/>
          <w:sz w:val="28"/>
          <w:szCs w:val="28"/>
        </w:rPr>
      </w:pPr>
    </w:p>
    <w:p w:rsidR="00326548" w:rsidRDefault="00326548" w:rsidP="00615707">
      <w:pPr>
        <w:spacing w:after="0" w:line="360" w:lineRule="auto"/>
        <w:jc w:val="both"/>
        <w:rPr>
          <w:rFonts w:ascii="Times New Roman" w:hAnsi="Times New Roman" w:cs="Times New Roman"/>
          <w:sz w:val="28"/>
          <w:szCs w:val="28"/>
        </w:rPr>
      </w:pPr>
    </w:p>
    <w:p w:rsidR="00326548" w:rsidRDefault="00326548" w:rsidP="00615707">
      <w:pPr>
        <w:spacing w:after="0" w:line="360" w:lineRule="auto"/>
        <w:jc w:val="both"/>
        <w:rPr>
          <w:rFonts w:ascii="Times New Roman" w:hAnsi="Times New Roman" w:cs="Times New Roman"/>
          <w:sz w:val="28"/>
          <w:szCs w:val="28"/>
        </w:rPr>
      </w:pPr>
    </w:p>
    <w:p w:rsidR="00326548" w:rsidRDefault="00326548" w:rsidP="00615707">
      <w:pPr>
        <w:spacing w:after="0" w:line="360" w:lineRule="auto"/>
        <w:jc w:val="both"/>
        <w:rPr>
          <w:rFonts w:ascii="Times New Roman" w:hAnsi="Times New Roman" w:cs="Times New Roman"/>
          <w:sz w:val="28"/>
          <w:szCs w:val="28"/>
        </w:rPr>
      </w:pPr>
    </w:p>
    <w:p w:rsidR="00326548" w:rsidRDefault="00326548" w:rsidP="00615707">
      <w:pPr>
        <w:spacing w:after="0" w:line="360" w:lineRule="auto"/>
        <w:jc w:val="both"/>
        <w:rPr>
          <w:rFonts w:ascii="Times New Roman" w:hAnsi="Times New Roman" w:cs="Times New Roman"/>
          <w:sz w:val="28"/>
          <w:szCs w:val="28"/>
        </w:rPr>
      </w:pPr>
    </w:p>
    <w:p w:rsidR="00326548" w:rsidRDefault="00326548" w:rsidP="00615707">
      <w:pPr>
        <w:spacing w:after="0" w:line="360" w:lineRule="auto"/>
        <w:jc w:val="both"/>
        <w:rPr>
          <w:rFonts w:ascii="Times New Roman" w:hAnsi="Times New Roman" w:cs="Times New Roman"/>
          <w:sz w:val="28"/>
          <w:szCs w:val="28"/>
        </w:rPr>
      </w:pPr>
    </w:p>
    <w:p w:rsidR="00326548" w:rsidRDefault="00326548" w:rsidP="00615707">
      <w:pPr>
        <w:spacing w:after="0" w:line="360" w:lineRule="auto"/>
        <w:jc w:val="both"/>
        <w:rPr>
          <w:rFonts w:ascii="Times New Roman" w:hAnsi="Times New Roman" w:cs="Times New Roman"/>
          <w:sz w:val="28"/>
          <w:szCs w:val="28"/>
        </w:rPr>
      </w:pPr>
    </w:p>
    <w:p w:rsidR="00326548" w:rsidRDefault="00326548" w:rsidP="00615707">
      <w:pPr>
        <w:spacing w:after="0" w:line="360" w:lineRule="auto"/>
        <w:jc w:val="both"/>
        <w:rPr>
          <w:rFonts w:ascii="Times New Roman" w:hAnsi="Times New Roman" w:cs="Times New Roman"/>
          <w:sz w:val="28"/>
          <w:szCs w:val="28"/>
        </w:rPr>
      </w:pPr>
    </w:p>
    <w:p w:rsidR="00326548" w:rsidRDefault="00326548" w:rsidP="00615707">
      <w:pPr>
        <w:spacing w:after="0" w:line="360" w:lineRule="auto"/>
        <w:jc w:val="both"/>
        <w:rPr>
          <w:rFonts w:ascii="Times New Roman" w:hAnsi="Times New Roman" w:cs="Times New Roman"/>
          <w:sz w:val="28"/>
          <w:szCs w:val="28"/>
        </w:rPr>
      </w:pPr>
    </w:p>
    <w:p w:rsidR="00326548" w:rsidRDefault="00326548" w:rsidP="00615707">
      <w:pPr>
        <w:spacing w:after="0" w:line="360" w:lineRule="auto"/>
        <w:jc w:val="both"/>
        <w:rPr>
          <w:rFonts w:ascii="Times New Roman" w:hAnsi="Times New Roman" w:cs="Times New Roman"/>
          <w:sz w:val="28"/>
          <w:szCs w:val="28"/>
        </w:rPr>
      </w:pPr>
    </w:p>
    <w:p w:rsidR="00326548" w:rsidRDefault="00326548" w:rsidP="00615707">
      <w:pPr>
        <w:spacing w:after="0" w:line="360" w:lineRule="auto"/>
        <w:jc w:val="both"/>
        <w:rPr>
          <w:rFonts w:ascii="Times New Roman" w:hAnsi="Times New Roman" w:cs="Times New Roman"/>
          <w:sz w:val="28"/>
          <w:szCs w:val="28"/>
        </w:rPr>
      </w:pPr>
    </w:p>
    <w:p w:rsidR="00326548" w:rsidRPr="006A1FB4" w:rsidRDefault="00326548" w:rsidP="00615707">
      <w:pPr>
        <w:spacing w:after="0" w:line="360" w:lineRule="auto"/>
        <w:jc w:val="both"/>
        <w:rPr>
          <w:rFonts w:ascii="Times New Roman" w:hAnsi="Times New Roman" w:cs="Times New Roman"/>
          <w:sz w:val="28"/>
          <w:szCs w:val="28"/>
        </w:rPr>
      </w:pPr>
    </w:p>
    <w:p w:rsidR="00326548" w:rsidRPr="00326548" w:rsidRDefault="00326548" w:rsidP="00326548">
      <w:pPr>
        <w:spacing w:line="360" w:lineRule="auto"/>
        <w:ind w:firstLine="708"/>
        <w:jc w:val="center"/>
        <w:rPr>
          <w:rFonts w:ascii="Times New Roman" w:hAnsi="Times New Roman" w:cs="Times New Roman"/>
          <w:b/>
          <w:sz w:val="28"/>
          <w:szCs w:val="28"/>
        </w:rPr>
      </w:pPr>
      <w:r w:rsidRPr="00326548">
        <w:rPr>
          <w:rFonts w:ascii="Times New Roman" w:hAnsi="Times New Roman" w:cs="Times New Roman"/>
          <w:b/>
          <w:sz w:val="28"/>
          <w:szCs w:val="28"/>
        </w:rPr>
        <w:lastRenderedPageBreak/>
        <w:t>Заключение</w:t>
      </w:r>
    </w:p>
    <w:p w:rsidR="00326548" w:rsidRPr="00326548" w:rsidRDefault="00326548" w:rsidP="0032654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w:t>
      </w:r>
      <w:r w:rsidRPr="00326548">
        <w:rPr>
          <w:rFonts w:ascii="Times New Roman" w:hAnsi="Times New Roman" w:cs="Times New Roman"/>
          <w:sz w:val="28"/>
          <w:szCs w:val="28"/>
        </w:rPr>
        <w:t>разеологизмы окружают нас с самого детства т.к. встречаются во многих произведениях д</w:t>
      </w:r>
      <w:r>
        <w:rPr>
          <w:rFonts w:ascii="Times New Roman" w:hAnsi="Times New Roman" w:cs="Times New Roman"/>
          <w:sz w:val="28"/>
          <w:szCs w:val="28"/>
        </w:rPr>
        <w:t>ля детей</w:t>
      </w:r>
      <w:r w:rsidRPr="00326548">
        <w:rPr>
          <w:rFonts w:ascii="Times New Roman" w:hAnsi="Times New Roman" w:cs="Times New Roman"/>
          <w:sz w:val="28"/>
          <w:szCs w:val="28"/>
        </w:rPr>
        <w:t xml:space="preserve">. </w:t>
      </w:r>
      <w:r>
        <w:rPr>
          <w:rFonts w:ascii="Times New Roman" w:hAnsi="Times New Roman" w:cs="Times New Roman"/>
          <w:sz w:val="28"/>
          <w:szCs w:val="28"/>
        </w:rPr>
        <w:t>В ходе работы</w:t>
      </w:r>
      <w:r w:rsidRPr="00326548">
        <w:rPr>
          <w:rFonts w:ascii="Times New Roman" w:hAnsi="Times New Roman" w:cs="Times New Roman"/>
          <w:sz w:val="28"/>
          <w:szCs w:val="28"/>
        </w:rPr>
        <w:t xml:space="preserve"> </w:t>
      </w:r>
      <w:r>
        <w:rPr>
          <w:rFonts w:ascii="Times New Roman" w:hAnsi="Times New Roman" w:cs="Times New Roman"/>
          <w:sz w:val="28"/>
          <w:szCs w:val="28"/>
        </w:rPr>
        <w:t xml:space="preserve">мы пришли к </w:t>
      </w:r>
      <w:r w:rsidRPr="00326548">
        <w:rPr>
          <w:rFonts w:ascii="Times New Roman" w:hAnsi="Times New Roman" w:cs="Times New Roman"/>
          <w:sz w:val="28"/>
          <w:szCs w:val="28"/>
        </w:rPr>
        <w:t xml:space="preserve"> вывод</w:t>
      </w:r>
      <w:r>
        <w:rPr>
          <w:rFonts w:ascii="Times New Roman" w:hAnsi="Times New Roman" w:cs="Times New Roman"/>
          <w:sz w:val="28"/>
          <w:szCs w:val="28"/>
        </w:rPr>
        <w:t>у</w:t>
      </w:r>
      <w:r w:rsidRPr="00326548">
        <w:rPr>
          <w:rFonts w:ascii="Times New Roman" w:hAnsi="Times New Roman" w:cs="Times New Roman"/>
          <w:sz w:val="28"/>
          <w:szCs w:val="28"/>
        </w:rPr>
        <w:t>:  далеко не все ребята в начальной школе имеют представление о том, что такое фразеологизмы, а уж тем более не могут объя</w:t>
      </w:r>
      <w:r w:rsidRPr="00326548">
        <w:rPr>
          <w:rFonts w:ascii="Times New Roman" w:hAnsi="Times New Roman" w:cs="Times New Roman"/>
          <w:sz w:val="28"/>
          <w:szCs w:val="28"/>
        </w:rPr>
        <w:t>с</w:t>
      </w:r>
      <w:r w:rsidRPr="00326548">
        <w:rPr>
          <w:rFonts w:ascii="Times New Roman" w:hAnsi="Times New Roman" w:cs="Times New Roman"/>
          <w:sz w:val="28"/>
          <w:szCs w:val="28"/>
        </w:rPr>
        <w:t xml:space="preserve">нить их значение. Достаточно мало </w:t>
      </w:r>
      <w:r>
        <w:rPr>
          <w:rFonts w:ascii="Times New Roman" w:hAnsi="Times New Roman" w:cs="Times New Roman"/>
          <w:sz w:val="28"/>
          <w:szCs w:val="28"/>
        </w:rPr>
        <w:t>наших</w:t>
      </w:r>
      <w:r w:rsidRPr="00326548">
        <w:rPr>
          <w:rFonts w:ascii="Times New Roman" w:hAnsi="Times New Roman" w:cs="Times New Roman"/>
          <w:sz w:val="28"/>
          <w:szCs w:val="28"/>
        </w:rPr>
        <w:t xml:space="preserve"> сверстников употребляют фразеологизмы в своей р</w:t>
      </w:r>
      <w:r w:rsidRPr="00326548">
        <w:rPr>
          <w:rFonts w:ascii="Times New Roman" w:hAnsi="Times New Roman" w:cs="Times New Roman"/>
          <w:sz w:val="28"/>
          <w:szCs w:val="28"/>
        </w:rPr>
        <w:t>е</w:t>
      </w:r>
      <w:r w:rsidRPr="00326548">
        <w:rPr>
          <w:rFonts w:ascii="Times New Roman" w:hAnsi="Times New Roman" w:cs="Times New Roman"/>
          <w:sz w:val="28"/>
          <w:szCs w:val="28"/>
        </w:rPr>
        <w:t xml:space="preserve">чи. </w:t>
      </w:r>
      <w:r>
        <w:rPr>
          <w:rFonts w:ascii="Times New Roman" w:hAnsi="Times New Roman" w:cs="Times New Roman"/>
          <w:sz w:val="28"/>
          <w:szCs w:val="28"/>
        </w:rPr>
        <w:t>Мы считаем</w:t>
      </w:r>
      <w:r w:rsidRPr="00326548">
        <w:rPr>
          <w:rFonts w:ascii="Times New Roman" w:hAnsi="Times New Roman" w:cs="Times New Roman"/>
          <w:sz w:val="28"/>
          <w:szCs w:val="28"/>
        </w:rPr>
        <w:t>, что это обусловлено тем, что целенаправленно фразеологизмы в школе не изуч</w:t>
      </w:r>
      <w:r w:rsidRPr="00326548">
        <w:rPr>
          <w:rFonts w:ascii="Times New Roman" w:hAnsi="Times New Roman" w:cs="Times New Roman"/>
          <w:sz w:val="28"/>
          <w:szCs w:val="28"/>
        </w:rPr>
        <w:t>а</w:t>
      </w:r>
      <w:r w:rsidRPr="00326548">
        <w:rPr>
          <w:rFonts w:ascii="Times New Roman" w:hAnsi="Times New Roman" w:cs="Times New Roman"/>
          <w:sz w:val="28"/>
          <w:szCs w:val="28"/>
        </w:rPr>
        <w:t xml:space="preserve">ются. </w:t>
      </w:r>
      <w:r>
        <w:rPr>
          <w:rFonts w:ascii="Times New Roman" w:hAnsi="Times New Roman" w:cs="Times New Roman"/>
          <w:sz w:val="28"/>
          <w:szCs w:val="28"/>
        </w:rPr>
        <w:t>Мы надеемся</w:t>
      </w:r>
      <w:r w:rsidRPr="00326548">
        <w:rPr>
          <w:rFonts w:ascii="Times New Roman" w:hAnsi="Times New Roman" w:cs="Times New Roman"/>
          <w:sz w:val="28"/>
          <w:szCs w:val="28"/>
        </w:rPr>
        <w:t xml:space="preserve">, что </w:t>
      </w:r>
      <w:r>
        <w:rPr>
          <w:rFonts w:ascii="Times New Roman" w:hAnsi="Times New Roman" w:cs="Times New Roman"/>
          <w:sz w:val="28"/>
          <w:szCs w:val="28"/>
        </w:rPr>
        <w:t xml:space="preserve">наше </w:t>
      </w:r>
      <w:r w:rsidRPr="00326548">
        <w:rPr>
          <w:rFonts w:ascii="Times New Roman" w:hAnsi="Times New Roman" w:cs="Times New Roman"/>
          <w:sz w:val="28"/>
          <w:szCs w:val="28"/>
        </w:rPr>
        <w:t>исследование помогло ребятам увидеть богатство и разнообразие фразеол</w:t>
      </w:r>
      <w:r w:rsidRPr="00326548">
        <w:rPr>
          <w:rFonts w:ascii="Times New Roman" w:hAnsi="Times New Roman" w:cs="Times New Roman"/>
          <w:sz w:val="28"/>
          <w:szCs w:val="28"/>
        </w:rPr>
        <w:t>о</w:t>
      </w:r>
      <w:r w:rsidRPr="00326548">
        <w:rPr>
          <w:rFonts w:ascii="Times New Roman" w:hAnsi="Times New Roman" w:cs="Times New Roman"/>
          <w:sz w:val="28"/>
          <w:szCs w:val="28"/>
        </w:rPr>
        <w:t>гизмов, их многогранность и глубину.</w:t>
      </w:r>
    </w:p>
    <w:p w:rsidR="006A1FB4" w:rsidRDefault="00326548" w:rsidP="00326548">
      <w:p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Необходимо уделять большее внимание изучению фразеологизмов, ведь благодаря им увеличивается словарный запас, речь становится более образной, я</w:t>
      </w:r>
      <w:r w:rsidRPr="00326548">
        <w:rPr>
          <w:rFonts w:ascii="Times New Roman" w:hAnsi="Times New Roman" w:cs="Times New Roman"/>
          <w:sz w:val="28"/>
          <w:szCs w:val="28"/>
        </w:rPr>
        <w:t>р</w:t>
      </w:r>
      <w:r w:rsidRPr="00326548">
        <w:rPr>
          <w:rFonts w:ascii="Times New Roman" w:hAnsi="Times New Roman" w:cs="Times New Roman"/>
          <w:sz w:val="28"/>
          <w:szCs w:val="28"/>
        </w:rPr>
        <w:t>кой и эмоциональной.</w:t>
      </w:r>
    </w:p>
    <w:p w:rsidR="00326548" w:rsidRPr="00326548" w:rsidRDefault="00326548" w:rsidP="0032654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26548">
        <w:rPr>
          <w:rFonts w:ascii="Times New Roman" w:eastAsia="Times New Roman" w:hAnsi="Times New Roman" w:cs="Times New Roman"/>
          <w:sz w:val="28"/>
          <w:szCs w:val="28"/>
        </w:rPr>
        <w:t>Работая над этой темой, мы получили более полное представление о фразеологизмах, научились находить их в тексте, пользоваться фразеологизмами в своей собственной речи. Также мы научились работать со словарями, использ</w:t>
      </w:r>
      <w:r>
        <w:rPr>
          <w:rFonts w:ascii="Times New Roman" w:eastAsia="Times New Roman" w:hAnsi="Times New Roman" w:cs="Times New Roman"/>
          <w:sz w:val="28"/>
          <w:szCs w:val="28"/>
        </w:rPr>
        <w:t xml:space="preserve">овать информацию из интернета. </w:t>
      </w:r>
      <w:r w:rsidRPr="00326548">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326548">
        <w:rPr>
          <w:rFonts w:ascii="Times New Roman" w:eastAsia="Times New Roman" w:hAnsi="Times New Roman" w:cs="Times New Roman"/>
          <w:sz w:val="28"/>
          <w:szCs w:val="28"/>
        </w:rPr>
        <w:t>Изучая эту тему, мы узнали много интересного о нашем прошлом, об истории русского н</w:t>
      </w:r>
      <w:r>
        <w:rPr>
          <w:rFonts w:ascii="Times New Roman" w:eastAsia="Times New Roman" w:hAnsi="Times New Roman" w:cs="Times New Roman"/>
          <w:sz w:val="28"/>
          <w:szCs w:val="28"/>
        </w:rPr>
        <w:t xml:space="preserve">арода, его традициях, обычаях. </w:t>
      </w:r>
      <w:r w:rsidRPr="00326548">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326548">
        <w:rPr>
          <w:rFonts w:ascii="Times New Roman" w:eastAsia="Times New Roman" w:hAnsi="Times New Roman" w:cs="Times New Roman"/>
          <w:sz w:val="28"/>
          <w:szCs w:val="28"/>
        </w:rPr>
        <w:t xml:space="preserve">Задачи, поставленные перед нами, выполнены, выдвинутая гипотеза подтверждена. </w:t>
      </w:r>
    </w:p>
    <w:p w:rsidR="006A1FB4" w:rsidRPr="00326548" w:rsidRDefault="00326548" w:rsidP="00326548">
      <w:pPr>
        <w:shd w:val="clear" w:color="auto" w:fill="FFFFFF"/>
        <w:spacing w:after="0" w:line="360" w:lineRule="auto"/>
        <w:ind w:firstLine="709"/>
        <w:jc w:val="both"/>
        <w:rPr>
          <w:rFonts w:ascii="Times New Roman" w:hAnsi="Times New Roman" w:cs="Times New Roman"/>
          <w:sz w:val="28"/>
          <w:szCs w:val="28"/>
        </w:rPr>
      </w:pPr>
      <w:r w:rsidRPr="00326548">
        <w:rPr>
          <w:rFonts w:ascii="Times New Roman" w:hAnsi="Times New Roman" w:cs="Times New Roman"/>
          <w:sz w:val="28"/>
          <w:szCs w:val="28"/>
        </w:rPr>
        <w:t xml:space="preserve">     Жизнь идёт вперёд, и сегодня появляются новые устойчивые выражения, связанные с профессиональной деятельностью людей. Например: активная жизненная позиция. Таким образом, фразеология постоянно развивается и пополняется</w:t>
      </w:r>
      <w:r w:rsidRPr="00326548">
        <w:rPr>
          <w:rFonts w:ascii="Times New Roman" w:hAnsi="Times New Roman" w:cs="Times New Roman"/>
          <w:color w:val="666666"/>
          <w:sz w:val="28"/>
          <w:szCs w:val="28"/>
        </w:rPr>
        <w:t>.</w:t>
      </w:r>
      <w:r>
        <w:rPr>
          <w:rFonts w:ascii="Times New Roman" w:hAnsi="Times New Roman" w:cs="Times New Roman"/>
          <w:color w:val="666666"/>
          <w:sz w:val="28"/>
          <w:szCs w:val="28"/>
        </w:rPr>
        <w:t xml:space="preserve"> </w:t>
      </w:r>
      <w:r w:rsidRPr="00326548">
        <w:rPr>
          <w:rFonts w:ascii="Times New Roman" w:hAnsi="Times New Roman" w:cs="Times New Roman"/>
          <w:sz w:val="28"/>
          <w:szCs w:val="28"/>
        </w:rPr>
        <w:t>В дальнейшем мы хотели бы продолжить работу над этой интересной и увлекательной темой.</w:t>
      </w:r>
    </w:p>
    <w:p w:rsidR="0064520E" w:rsidRDefault="0064520E" w:rsidP="00226777">
      <w:pPr>
        <w:spacing w:after="0" w:line="360" w:lineRule="auto"/>
        <w:rPr>
          <w:sz w:val="28"/>
          <w:szCs w:val="28"/>
        </w:rPr>
      </w:pPr>
    </w:p>
    <w:p w:rsidR="00326548" w:rsidRDefault="00326548" w:rsidP="00226777">
      <w:pPr>
        <w:spacing w:after="0" w:line="360" w:lineRule="auto"/>
        <w:rPr>
          <w:sz w:val="28"/>
          <w:szCs w:val="28"/>
        </w:rPr>
      </w:pPr>
    </w:p>
    <w:p w:rsidR="00326548" w:rsidRDefault="00326548" w:rsidP="00226777">
      <w:pPr>
        <w:spacing w:after="0" w:line="360" w:lineRule="auto"/>
        <w:rPr>
          <w:sz w:val="28"/>
          <w:szCs w:val="28"/>
        </w:rPr>
      </w:pPr>
    </w:p>
    <w:p w:rsidR="00326548" w:rsidRDefault="00326548" w:rsidP="00326548">
      <w:pPr>
        <w:spacing w:after="0" w:line="360" w:lineRule="auto"/>
        <w:jc w:val="center"/>
        <w:rPr>
          <w:rFonts w:ascii="Times New Roman" w:hAnsi="Times New Roman"/>
          <w:b/>
          <w:sz w:val="28"/>
          <w:szCs w:val="28"/>
        </w:rPr>
      </w:pPr>
      <w:r w:rsidRPr="00326548">
        <w:rPr>
          <w:rFonts w:ascii="Times New Roman" w:hAnsi="Times New Roman"/>
          <w:b/>
          <w:sz w:val="28"/>
          <w:szCs w:val="28"/>
        </w:rPr>
        <w:lastRenderedPageBreak/>
        <w:t>Список  источников  информации</w:t>
      </w:r>
    </w:p>
    <w:p w:rsidR="00326548" w:rsidRPr="000A0DA4" w:rsidRDefault="00326548" w:rsidP="000A0DA4">
      <w:pPr>
        <w:pStyle w:val="a5"/>
        <w:numPr>
          <w:ilvl w:val="0"/>
          <w:numId w:val="10"/>
        </w:numPr>
        <w:spacing w:after="0" w:line="360" w:lineRule="auto"/>
        <w:jc w:val="both"/>
        <w:rPr>
          <w:b/>
          <w:sz w:val="28"/>
          <w:szCs w:val="28"/>
        </w:rPr>
      </w:pPr>
      <w:r w:rsidRPr="000A0DA4">
        <w:rPr>
          <w:rFonts w:ascii="Times New Roman" w:eastAsia="Times New Roman" w:hAnsi="Times New Roman" w:cs="Times New Roman"/>
          <w:sz w:val="28"/>
          <w:szCs w:val="28"/>
        </w:rPr>
        <w:t>Ашукин Н.С. Крылатые слова / Н.С. Ашукин, М.Г., Ашукина. - М.: Знание, 1997.-183с.</w:t>
      </w:r>
    </w:p>
    <w:p w:rsidR="00326548" w:rsidRPr="000A0DA4" w:rsidRDefault="00326548" w:rsidP="000A0DA4">
      <w:pPr>
        <w:pStyle w:val="a5"/>
        <w:numPr>
          <w:ilvl w:val="0"/>
          <w:numId w:val="10"/>
        </w:numPr>
        <w:spacing w:after="0" w:line="360" w:lineRule="auto"/>
        <w:jc w:val="both"/>
        <w:rPr>
          <w:b/>
          <w:sz w:val="28"/>
          <w:szCs w:val="28"/>
        </w:rPr>
      </w:pPr>
      <w:r w:rsidRPr="000A0DA4">
        <w:rPr>
          <w:rFonts w:ascii="Times New Roman" w:eastAsia="Times New Roman" w:hAnsi="Times New Roman" w:cs="Times New Roman"/>
          <w:sz w:val="28"/>
          <w:szCs w:val="28"/>
        </w:rPr>
        <w:t>Волина В.В. Веселая грамматика. - М.: Знание, 1995.-336с.</w:t>
      </w:r>
    </w:p>
    <w:p w:rsidR="000A0DA4" w:rsidRPr="000A0DA4" w:rsidRDefault="000A0DA4" w:rsidP="000A0DA4">
      <w:pPr>
        <w:pStyle w:val="a5"/>
        <w:numPr>
          <w:ilvl w:val="0"/>
          <w:numId w:val="10"/>
        </w:numPr>
        <w:spacing w:after="0" w:line="360" w:lineRule="auto"/>
        <w:jc w:val="both"/>
        <w:rPr>
          <w:b/>
          <w:sz w:val="28"/>
          <w:szCs w:val="28"/>
        </w:rPr>
      </w:pPr>
      <w:r w:rsidRPr="000A0DA4">
        <w:rPr>
          <w:rFonts w:ascii="Times New Roman" w:eastAsia="Times New Roman" w:hAnsi="Times New Roman" w:cs="Times New Roman"/>
          <w:sz w:val="28"/>
          <w:szCs w:val="28"/>
        </w:rPr>
        <w:t>Жуков В.П. Русская фразеология / В.П. Жуков, А.В. Жуков. - М.: Высшая школа, 2001.-236с.</w:t>
      </w:r>
    </w:p>
    <w:p w:rsidR="000A0DA4" w:rsidRPr="000A0DA4" w:rsidRDefault="000A0DA4" w:rsidP="000A0DA4">
      <w:pPr>
        <w:pStyle w:val="a5"/>
        <w:numPr>
          <w:ilvl w:val="0"/>
          <w:numId w:val="10"/>
        </w:numPr>
        <w:spacing w:after="0" w:line="360" w:lineRule="auto"/>
        <w:rPr>
          <w:b/>
          <w:sz w:val="28"/>
          <w:szCs w:val="28"/>
        </w:rPr>
      </w:pPr>
      <w:r w:rsidRPr="000A0DA4">
        <w:rPr>
          <w:rFonts w:ascii="Times New Roman" w:eastAsia="Times New Roman" w:hAnsi="Times New Roman" w:cs="Times New Roman"/>
          <w:sz w:val="28"/>
          <w:szCs w:val="28"/>
        </w:rPr>
        <w:t>Жуков В.П. Школьный фразеологический словарь русского языка / В.П. Жуков, А.В. Жуков. - М.: Просвещение, 1994.-431с.</w:t>
      </w:r>
    </w:p>
    <w:p w:rsidR="000A0DA4" w:rsidRPr="000A0DA4" w:rsidRDefault="000A0DA4" w:rsidP="000A0DA4">
      <w:pPr>
        <w:pStyle w:val="a5"/>
        <w:numPr>
          <w:ilvl w:val="0"/>
          <w:numId w:val="10"/>
        </w:numPr>
        <w:spacing w:after="0" w:line="360" w:lineRule="auto"/>
        <w:rPr>
          <w:b/>
          <w:sz w:val="28"/>
          <w:szCs w:val="28"/>
        </w:rPr>
      </w:pPr>
      <w:r w:rsidRPr="000A0DA4">
        <w:rPr>
          <w:rFonts w:ascii="Times New Roman" w:eastAsia="Times New Roman" w:hAnsi="Times New Roman" w:cs="Times New Roman"/>
          <w:sz w:val="28"/>
          <w:szCs w:val="28"/>
        </w:rPr>
        <w:t>Лопатин В.В. Малый толковый словарь русского языка / В.В. Лопатин, Л.Е. Лопатина. - М.: Русский язык, 1990.-704с.</w:t>
      </w:r>
    </w:p>
    <w:p w:rsidR="000A0DA4" w:rsidRPr="000A0DA4" w:rsidRDefault="000A0DA4" w:rsidP="000A0DA4">
      <w:pPr>
        <w:pStyle w:val="a5"/>
        <w:numPr>
          <w:ilvl w:val="0"/>
          <w:numId w:val="10"/>
        </w:numPr>
        <w:spacing w:after="0" w:line="360" w:lineRule="auto"/>
        <w:rPr>
          <w:b/>
          <w:sz w:val="28"/>
          <w:szCs w:val="28"/>
        </w:rPr>
      </w:pPr>
      <w:r w:rsidRPr="000A0DA4">
        <w:rPr>
          <w:rFonts w:ascii="Times New Roman" w:eastAsia="Times New Roman" w:hAnsi="Times New Roman" w:cs="Times New Roman"/>
          <w:sz w:val="28"/>
          <w:szCs w:val="28"/>
        </w:rPr>
        <w:t>Розе Т.В. Большой фразеологический словарь для детей. - М.: ОЛМА Медиа Групп, 2009.-224с.</w:t>
      </w:r>
    </w:p>
    <w:p w:rsidR="000A0DA4" w:rsidRPr="000A0DA4" w:rsidRDefault="000A0DA4" w:rsidP="000A0DA4">
      <w:pPr>
        <w:pStyle w:val="a5"/>
        <w:numPr>
          <w:ilvl w:val="0"/>
          <w:numId w:val="10"/>
        </w:numPr>
        <w:spacing w:after="0" w:line="360" w:lineRule="auto"/>
        <w:rPr>
          <w:b/>
          <w:sz w:val="28"/>
          <w:szCs w:val="28"/>
        </w:rPr>
      </w:pPr>
      <w:r w:rsidRPr="000A0DA4">
        <w:rPr>
          <w:rFonts w:ascii="Times New Roman" w:eastAsia="Times New Roman" w:hAnsi="Times New Roman" w:cs="Times New Roman"/>
          <w:sz w:val="28"/>
          <w:szCs w:val="28"/>
        </w:rPr>
        <w:t xml:space="preserve">. Интернет-портал "Русские словари" (интерактивные словари, справочная литература, служба русского языка ИРЯ РАН) - </w:t>
      </w:r>
      <w:hyperlink r:id="rId10" w:history="1">
        <w:r w:rsidRPr="000A0DA4">
          <w:rPr>
            <w:rStyle w:val="af"/>
            <w:rFonts w:ascii="Times New Roman" w:eastAsia="Times New Roman" w:hAnsi="Times New Roman" w:cs="Times New Roman"/>
            <w:color w:val="auto"/>
            <w:sz w:val="28"/>
            <w:szCs w:val="28"/>
          </w:rPr>
          <w:t>www.slovari.</w:t>
        </w:r>
        <w:r w:rsidRPr="000A0DA4">
          <w:rPr>
            <w:rStyle w:val="af"/>
            <w:rFonts w:ascii="Times New Roman" w:eastAsia="Times New Roman" w:hAnsi="Times New Roman" w:cs="Times New Roman"/>
            <w:color w:val="auto"/>
            <w:sz w:val="28"/>
            <w:szCs w:val="28"/>
          </w:rPr>
          <w:t>ru</w:t>
        </w:r>
      </w:hyperlink>
    </w:p>
    <w:p w:rsidR="000A0DA4" w:rsidRPr="000A0DA4" w:rsidRDefault="000A0DA4" w:rsidP="000A0DA4">
      <w:pPr>
        <w:pStyle w:val="a5"/>
        <w:numPr>
          <w:ilvl w:val="0"/>
          <w:numId w:val="10"/>
        </w:numPr>
        <w:spacing w:after="0" w:line="360" w:lineRule="auto"/>
        <w:rPr>
          <w:sz w:val="28"/>
          <w:szCs w:val="28"/>
        </w:rPr>
      </w:pPr>
      <w:r w:rsidRPr="000A0DA4">
        <w:rPr>
          <w:rFonts w:ascii="Times New Roman" w:eastAsia="Times New Roman" w:hAnsi="Times New Roman" w:cs="Times New Roman"/>
          <w:sz w:val="28"/>
          <w:szCs w:val="28"/>
        </w:rPr>
        <w:t xml:space="preserve">Интернет форум программы "Говорим по-русски!" - </w:t>
      </w:r>
      <w:hyperlink r:id="rId11" w:history="1">
        <w:r w:rsidRPr="000A0DA4">
          <w:rPr>
            <w:rStyle w:val="af"/>
            <w:rFonts w:ascii="Times New Roman" w:eastAsia="Times New Roman" w:hAnsi="Times New Roman" w:cs="Times New Roman"/>
            <w:color w:val="auto"/>
            <w:sz w:val="28"/>
            <w:szCs w:val="28"/>
          </w:rPr>
          <w:t>www.forum.echo</w:t>
        </w:r>
      </w:hyperlink>
      <w:r w:rsidRPr="000A0DA4">
        <w:rPr>
          <w:rFonts w:ascii="Times New Roman" w:eastAsia="Times New Roman" w:hAnsi="Times New Roman" w:cs="Times New Roman"/>
          <w:sz w:val="28"/>
          <w:szCs w:val="28"/>
        </w:rPr>
        <w:t>. msk.ru</w:t>
      </w:r>
    </w:p>
    <w:p w:rsidR="000A0DA4" w:rsidRPr="00326548" w:rsidRDefault="000A0DA4" w:rsidP="000A0DA4">
      <w:pPr>
        <w:pStyle w:val="a5"/>
        <w:spacing w:after="0" w:line="360" w:lineRule="auto"/>
        <w:rPr>
          <w:b/>
          <w:sz w:val="28"/>
          <w:szCs w:val="28"/>
        </w:rPr>
      </w:pPr>
      <w:r w:rsidRPr="000A0DA4">
        <w:rPr>
          <w:rFonts w:ascii="Times New Roman" w:eastAsia="Times New Roman" w:hAnsi="Times New Roman" w:cs="Times New Roman"/>
          <w:sz w:val="24"/>
          <w:szCs w:val="24"/>
        </w:rPr>
        <w:br/>
      </w:r>
      <w:r w:rsidRPr="006E085C">
        <w:rPr>
          <w:rFonts w:ascii="Times New Roman" w:eastAsia="Times New Roman" w:hAnsi="Times New Roman" w:cs="Times New Roman"/>
          <w:sz w:val="24"/>
          <w:szCs w:val="24"/>
        </w:rPr>
        <w:br/>
      </w:r>
      <w:r w:rsidRPr="006E085C">
        <w:rPr>
          <w:rFonts w:ascii="Times New Roman" w:eastAsia="Times New Roman" w:hAnsi="Times New Roman" w:cs="Times New Roman"/>
          <w:sz w:val="24"/>
          <w:szCs w:val="24"/>
        </w:rPr>
        <w:br/>
      </w:r>
      <w:r w:rsidRPr="006E085C">
        <w:rPr>
          <w:rFonts w:ascii="Times New Roman" w:eastAsia="Times New Roman" w:hAnsi="Times New Roman" w:cs="Times New Roman"/>
          <w:sz w:val="24"/>
          <w:szCs w:val="24"/>
        </w:rPr>
        <w:br/>
      </w:r>
      <w:r w:rsidRPr="006E085C">
        <w:rPr>
          <w:rFonts w:ascii="Times New Roman" w:eastAsia="Times New Roman" w:hAnsi="Times New Roman" w:cs="Times New Roman"/>
          <w:sz w:val="24"/>
          <w:szCs w:val="24"/>
        </w:rPr>
        <w:br/>
      </w:r>
      <w:r w:rsidRPr="006E085C">
        <w:rPr>
          <w:rFonts w:ascii="Times New Roman" w:eastAsia="Times New Roman" w:hAnsi="Times New Roman" w:cs="Times New Roman"/>
          <w:sz w:val="24"/>
          <w:szCs w:val="24"/>
        </w:rPr>
        <w:br/>
      </w:r>
    </w:p>
    <w:sectPr w:rsidR="000A0DA4" w:rsidRPr="00326548" w:rsidSect="0064520E">
      <w:footerReference w:type="default" r:id="rId12"/>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68E" w:rsidRDefault="00EE468E" w:rsidP="0064520E">
      <w:pPr>
        <w:spacing w:after="0" w:line="240" w:lineRule="auto"/>
      </w:pPr>
      <w:r>
        <w:separator/>
      </w:r>
    </w:p>
  </w:endnote>
  <w:endnote w:type="continuationSeparator" w:id="1">
    <w:p w:rsidR="00EE468E" w:rsidRDefault="00EE468E" w:rsidP="00645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9622"/>
      <w:docPartObj>
        <w:docPartGallery w:val="Общ"/>
        <w:docPartUnique/>
      </w:docPartObj>
    </w:sdtPr>
    <w:sdtContent>
      <w:p w:rsidR="0064520E" w:rsidRDefault="0064520E">
        <w:pPr>
          <w:pStyle w:val="aa"/>
          <w:jc w:val="right"/>
        </w:pPr>
        <w:fldSimple w:instr=" PAGE   \* MERGEFORMAT ">
          <w:r w:rsidR="000A0DA4">
            <w:rPr>
              <w:noProof/>
            </w:rPr>
            <w:t>5</w:t>
          </w:r>
        </w:fldSimple>
      </w:p>
    </w:sdtContent>
  </w:sdt>
  <w:p w:rsidR="0064520E" w:rsidRDefault="0064520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68E" w:rsidRDefault="00EE468E" w:rsidP="0064520E">
      <w:pPr>
        <w:spacing w:after="0" w:line="240" w:lineRule="auto"/>
      </w:pPr>
      <w:r>
        <w:separator/>
      </w:r>
    </w:p>
  </w:footnote>
  <w:footnote w:type="continuationSeparator" w:id="1">
    <w:p w:rsidR="00EE468E" w:rsidRDefault="00EE468E" w:rsidP="006452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C0B53"/>
    <w:multiLevelType w:val="hybridMultilevel"/>
    <w:tmpl w:val="64B04D1A"/>
    <w:lvl w:ilvl="0" w:tplc="0419000D">
      <w:start w:val="1"/>
      <w:numFmt w:val="bullet"/>
      <w:lvlText w:val=""/>
      <w:lvlJc w:val="left"/>
      <w:pPr>
        <w:ind w:left="800" w:hanging="360"/>
      </w:pPr>
      <w:rPr>
        <w:rFonts w:ascii="Wingdings" w:hAnsi="Wingdings"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1">
    <w:nsid w:val="2CA14F3C"/>
    <w:multiLevelType w:val="hybridMultilevel"/>
    <w:tmpl w:val="06681FCA"/>
    <w:lvl w:ilvl="0" w:tplc="F1F00CF2">
      <w:start w:val="1"/>
      <w:numFmt w:val="decimal"/>
      <w:lvlText w:val="%1."/>
      <w:lvlJc w:val="left"/>
      <w:pPr>
        <w:ind w:left="720" w:hanging="360"/>
      </w:pPr>
      <w:rPr>
        <w:rFonts w:ascii="Times New Roman" w:eastAsia="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907C53"/>
    <w:multiLevelType w:val="hybridMultilevel"/>
    <w:tmpl w:val="EB7C77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954F42"/>
    <w:multiLevelType w:val="hybridMultilevel"/>
    <w:tmpl w:val="DDA0FEA6"/>
    <w:lvl w:ilvl="0" w:tplc="BE16CAA8">
      <w:start w:val="1"/>
      <w:numFmt w:val="bullet"/>
      <w:lvlText w:val=""/>
      <w:lvlJc w:val="left"/>
      <w:pPr>
        <w:tabs>
          <w:tab w:val="num" w:pos="720"/>
        </w:tabs>
        <w:ind w:left="720" w:hanging="360"/>
      </w:pPr>
      <w:rPr>
        <w:rFonts w:ascii="Wingdings" w:hAnsi="Wingdings" w:hint="default"/>
      </w:rPr>
    </w:lvl>
    <w:lvl w:ilvl="1" w:tplc="37ECB910" w:tentative="1">
      <w:start w:val="1"/>
      <w:numFmt w:val="bullet"/>
      <w:lvlText w:val=""/>
      <w:lvlJc w:val="left"/>
      <w:pPr>
        <w:tabs>
          <w:tab w:val="num" w:pos="1440"/>
        </w:tabs>
        <w:ind w:left="1440" w:hanging="360"/>
      </w:pPr>
      <w:rPr>
        <w:rFonts w:ascii="Wingdings" w:hAnsi="Wingdings" w:hint="default"/>
      </w:rPr>
    </w:lvl>
    <w:lvl w:ilvl="2" w:tplc="2FF29DEA" w:tentative="1">
      <w:start w:val="1"/>
      <w:numFmt w:val="bullet"/>
      <w:lvlText w:val=""/>
      <w:lvlJc w:val="left"/>
      <w:pPr>
        <w:tabs>
          <w:tab w:val="num" w:pos="2160"/>
        </w:tabs>
        <w:ind w:left="2160" w:hanging="360"/>
      </w:pPr>
      <w:rPr>
        <w:rFonts w:ascii="Wingdings" w:hAnsi="Wingdings" w:hint="default"/>
      </w:rPr>
    </w:lvl>
    <w:lvl w:ilvl="3" w:tplc="CAE65E1E" w:tentative="1">
      <w:start w:val="1"/>
      <w:numFmt w:val="bullet"/>
      <w:lvlText w:val=""/>
      <w:lvlJc w:val="left"/>
      <w:pPr>
        <w:tabs>
          <w:tab w:val="num" w:pos="2880"/>
        </w:tabs>
        <w:ind w:left="2880" w:hanging="360"/>
      </w:pPr>
      <w:rPr>
        <w:rFonts w:ascii="Wingdings" w:hAnsi="Wingdings" w:hint="default"/>
      </w:rPr>
    </w:lvl>
    <w:lvl w:ilvl="4" w:tplc="01B27EC6" w:tentative="1">
      <w:start w:val="1"/>
      <w:numFmt w:val="bullet"/>
      <w:lvlText w:val=""/>
      <w:lvlJc w:val="left"/>
      <w:pPr>
        <w:tabs>
          <w:tab w:val="num" w:pos="3600"/>
        </w:tabs>
        <w:ind w:left="3600" w:hanging="360"/>
      </w:pPr>
      <w:rPr>
        <w:rFonts w:ascii="Wingdings" w:hAnsi="Wingdings" w:hint="default"/>
      </w:rPr>
    </w:lvl>
    <w:lvl w:ilvl="5" w:tplc="054A39D0" w:tentative="1">
      <w:start w:val="1"/>
      <w:numFmt w:val="bullet"/>
      <w:lvlText w:val=""/>
      <w:lvlJc w:val="left"/>
      <w:pPr>
        <w:tabs>
          <w:tab w:val="num" w:pos="4320"/>
        </w:tabs>
        <w:ind w:left="4320" w:hanging="360"/>
      </w:pPr>
      <w:rPr>
        <w:rFonts w:ascii="Wingdings" w:hAnsi="Wingdings" w:hint="default"/>
      </w:rPr>
    </w:lvl>
    <w:lvl w:ilvl="6" w:tplc="393ABFD8" w:tentative="1">
      <w:start w:val="1"/>
      <w:numFmt w:val="bullet"/>
      <w:lvlText w:val=""/>
      <w:lvlJc w:val="left"/>
      <w:pPr>
        <w:tabs>
          <w:tab w:val="num" w:pos="5040"/>
        </w:tabs>
        <w:ind w:left="5040" w:hanging="360"/>
      </w:pPr>
      <w:rPr>
        <w:rFonts w:ascii="Wingdings" w:hAnsi="Wingdings" w:hint="default"/>
      </w:rPr>
    </w:lvl>
    <w:lvl w:ilvl="7" w:tplc="388C9CA4" w:tentative="1">
      <w:start w:val="1"/>
      <w:numFmt w:val="bullet"/>
      <w:lvlText w:val=""/>
      <w:lvlJc w:val="left"/>
      <w:pPr>
        <w:tabs>
          <w:tab w:val="num" w:pos="5760"/>
        </w:tabs>
        <w:ind w:left="5760" w:hanging="360"/>
      </w:pPr>
      <w:rPr>
        <w:rFonts w:ascii="Wingdings" w:hAnsi="Wingdings" w:hint="default"/>
      </w:rPr>
    </w:lvl>
    <w:lvl w:ilvl="8" w:tplc="AAC4C1A8" w:tentative="1">
      <w:start w:val="1"/>
      <w:numFmt w:val="bullet"/>
      <w:lvlText w:val=""/>
      <w:lvlJc w:val="left"/>
      <w:pPr>
        <w:tabs>
          <w:tab w:val="num" w:pos="6480"/>
        </w:tabs>
        <w:ind w:left="6480" w:hanging="360"/>
      </w:pPr>
      <w:rPr>
        <w:rFonts w:ascii="Wingdings" w:hAnsi="Wingdings" w:hint="default"/>
      </w:rPr>
    </w:lvl>
  </w:abstractNum>
  <w:abstractNum w:abstractNumId="4">
    <w:nsid w:val="57BA3B3D"/>
    <w:multiLevelType w:val="hybridMultilevel"/>
    <w:tmpl w:val="9E7EB104"/>
    <w:lvl w:ilvl="0" w:tplc="53CAD2CE">
      <w:start w:val="1"/>
      <w:numFmt w:val="bullet"/>
      <w:lvlText w:val=""/>
      <w:lvlJc w:val="left"/>
      <w:pPr>
        <w:tabs>
          <w:tab w:val="num" w:pos="720"/>
        </w:tabs>
        <w:ind w:left="720" w:hanging="360"/>
      </w:pPr>
      <w:rPr>
        <w:rFonts w:ascii="Wingdings" w:hAnsi="Wingdings" w:hint="default"/>
      </w:rPr>
    </w:lvl>
    <w:lvl w:ilvl="1" w:tplc="D12878E2" w:tentative="1">
      <w:start w:val="1"/>
      <w:numFmt w:val="bullet"/>
      <w:lvlText w:val=""/>
      <w:lvlJc w:val="left"/>
      <w:pPr>
        <w:tabs>
          <w:tab w:val="num" w:pos="1440"/>
        </w:tabs>
        <w:ind w:left="1440" w:hanging="360"/>
      </w:pPr>
      <w:rPr>
        <w:rFonts w:ascii="Wingdings" w:hAnsi="Wingdings" w:hint="default"/>
      </w:rPr>
    </w:lvl>
    <w:lvl w:ilvl="2" w:tplc="007AC57C" w:tentative="1">
      <w:start w:val="1"/>
      <w:numFmt w:val="bullet"/>
      <w:lvlText w:val=""/>
      <w:lvlJc w:val="left"/>
      <w:pPr>
        <w:tabs>
          <w:tab w:val="num" w:pos="2160"/>
        </w:tabs>
        <w:ind w:left="2160" w:hanging="360"/>
      </w:pPr>
      <w:rPr>
        <w:rFonts w:ascii="Wingdings" w:hAnsi="Wingdings" w:hint="default"/>
      </w:rPr>
    </w:lvl>
    <w:lvl w:ilvl="3" w:tplc="A53C8036" w:tentative="1">
      <w:start w:val="1"/>
      <w:numFmt w:val="bullet"/>
      <w:lvlText w:val=""/>
      <w:lvlJc w:val="left"/>
      <w:pPr>
        <w:tabs>
          <w:tab w:val="num" w:pos="2880"/>
        </w:tabs>
        <w:ind w:left="2880" w:hanging="360"/>
      </w:pPr>
      <w:rPr>
        <w:rFonts w:ascii="Wingdings" w:hAnsi="Wingdings" w:hint="default"/>
      </w:rPr>
    </w:lvl>
    <w:lvl w:ilvl="4" w:tplc="14F8B3AC" w:tentative="1">
      <w:start w:val="1"/>
      <w:numFmt w:val="bullet"/>
      <w:lvlText w:val=""/>
      <w:lvlJc w:val="left"/>
      <w:pPr>
        <w:tabs>
          <w:tab w:val="num" w:pos="3600"/>
        </w:tabs>
        <w:ind w:left="3600" w:hanging="360"/>
      </w:pPr>
      <w:rPr>
        <w:rFonts w:ascii="Wingdings" w:hAnsi="Wingdings" w:hint="default"/>
      </w:rPr>
    </w:lvl>
    <w:lvl w:ilvl="5" w:tplc="4B7EB0E6" w:tentative="1">
      <w:start w:val="1"/>
      <w:numFmt w:val="bullet"/>
      <w:lvlText w:val=""/>
      <w:lvlJc w:val="left"/>
      <w:pPr>
        <w:tabs>
          <w:tab w:val="num" w:pos="4320"/>
        </w:tabs>
        <w:ind w:left="4320" w:hanging="360"/>
      </w:pPr>
      <w:rPr>
        <w:rFonts w:ascii="Wingdings" w:hAnsi="Wingdings" w:hint="default"/>
      </w:rPr>
    </w:lvl>
    <w:lvl w:ilvl="6" w:tplc="EC6C86BE" w:tentative="1">
      <w:start w:val="1"/>
      <w:numFmt w:val="bullet"/>
      <w:lvlText w:val=""/>
      <w:lvlJc w:val="left"/>
      <w:pPr>
        <w:tabs>
          <w:tab w:val="num" w:pos="5040"/>
        </w:tabs>
        <w:ind w:left="5040" w:hanging="360"/>
      </w:pPr>
      <w:rPr>
        <w:rFonts w:ascii="Wingdings" w:hAnsi="Wingdings" w:hint="default"/>
      </w:rPr>
    </w:lvl>
    <w:lvl w:ilvl="7" w:tplc="B1440E02" w:tentative="1">
      <w:start w:val="1"/>
      <w:numFmt w:val="bullet"/>
      <w:lvlText w:val=""/>
      <w:lvlJc w:val="left"/>
      <w:pPr>
        <w:tabs>
          <w:tab w:val="num" w:pos="5760"/>
        </w:tabs>
        <w:ind w:left="5760" w:hanging="360"/>
      </w:pPr>
      <w:rPr>
        <w:rFonts w:ascii="Wingdings" w:hAnsi="Wingdings" w:hint="default"/>
      </w:rPr>
    </w:lvl>
    <w:lvl w:ilvl="8" w:tplc="C7F0B86E" w:tentative="1">
      <w:start w:val="1"/>
      <w:numFmt w:val="bullet"/>
      <w:lvlText w:val=""/>
      <w:lvlJc w:val="left"/>
      <w:pPr>
        <w:tabs>
          <w:tab w:val="num" w:pos="6480"/>
        </w:tabs>
        <w:ind w:left="6480" w:hanging="360"/>
      </w:pPr>
      <w:rPr>
        <w:rFonts w:ascii="Wingdings" w:hAnsi="Wingdings" w:hint="default"/>
      </w:rPr>
    </w:lvl>
  </w:abstractNum>
  <w:abstractNum w:abstractNumId="5">
    <w:nsid w:val="58AC0086"/>
    <w:multiLevelType w:val="hybridMultilevel"/>
    <w:tmpl w:val="4C3C0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356D9E"/>
    <w:multiLevelType w:val="hybridMultilevel"/>
    <w:tmpl w:val="93FA5CCC"/>
    <w:lvl w:ilvl="0" w:tplc="907C73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542548"/>
    <w:multiLevelType w:val="hybridMultilevel"/>
    <w:tmpl w:val="49EE89E4"/>
    <w:lvl w:ilvl="0" w:tplc="5AA25912">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3F5601"/>
    <w:multiLevelType w:val="multilevel"/>
    <w:tmpl w:val="3830F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095BC1"/>
    <w:multiLevelType w:val="hybridMultilevel"/>
    <w:tmpl w:val="A5BEEEBA"/>
    <w:lvl w:ilvl="0" w:tplc="53CAD2C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8"/>
  </w:num>
  <w:num w:numId="6">
    <w:abstractNumId w:val="7"/>
  </w:num>
  <w:num w:numId="7">
    <w:abstractNumId w:val="9"/>
  </w:num>
  <w:num w:numId="8">
    <w:abstractNumId w:val="0"/>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226777"/>
    <w:rsid w:val="000A0DA4"/>
    <w:rsid w:val="00226777"/>
    <w:rsid w:val="00326548"/>
    <w:rsid w:val="003507B0"/>
    <w:rsid w:val="00551AEE"/>
    <w:rsid w:val="00615707"/>
    <w:rsid w:val="0064520E"/>
    <w:rsid w:val="006A1FB4"/>
    <w:rsid w:val="00870DE4"/>
    <w:rsid w:val="00D036CB"/>
    <w:rsid w:val="00EE46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ffc000" strokecolor="none [3209]"/>
    </o:shapedefaults>
    <o:shapelayout v:ext="edit">
      <o:idmap v:ext="edit" data="1"/>
      <o:rules v:ext="edit">
        <o:r id="V:Rule2" type="connector" idref="#_x0000_s1030"/>
        <o:r id="V:Rule3" type="connector" idref="#_x0000_s1031"/>
        <o:r id="V:Rule4" type="connector" idref="#_x0000_s1032"/>
        <o:r id="V:Rule5"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6CB"/>
  </w:style>
  <w:style w:type="paragraph" w:styleId="2">
    <w:name w:val="heading 2"/>
    <w:basedOn w:val="a"/>
    <w:link w:val="20"/>
    <w:uiPriority w:val="9"/>
    <w:qFormat/>
    <w:rsid w:val="006A1F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26777"/>
    <w:pPr>
      <w:spacing w:after="0" w:line="240" w:lineRule="auto"/>
    </w:pPr>
    <w:rPr>
      <w:rFonts w:ascii="Times New Roman" w:eastAsia="Times New Roman" w:hAnsi="Times New Roman" w:cs="Times New Roman"/>
      <w:b/>
      <w:bCs/>
      <w:sz w:val="24"/>
      <w:szCs w:val="24"/>
      <w:lang w:eastAsia="ru-RU"/>
    </w:rPr>
  </w:style>
  <w:style w:type="character" w:customStyle="1" w:styleId="a4">
    <w:name w:val="Основной текст Знак"/>
    <w:basedOn w:val="a0"/>
    <w:link w:val="a3"/>
    <w:rsid w:val="00226777"/>
    <w:rPr>
      <w:rFonts w:ascii="Times New Roman" w:eastAsia="Times New Roman" w:hAnsi="Times New Roman" w:cs="Times New Roman"/>
      <w:b/>
      <w:bCs/>
      <w:sz w:val="24"/>
      <w:szCs w:val="24"/>
      <w:lang w:eastAsia="ru-RU"/>
    </w:rPr>
  </w:style>
  <w:style w:type="paragraph" w:styleId="a5">
    <w:name w:val="List Paragraph"/>
    <w:basedOn w:val="a"/>
    <w:uiPriority w:val="34"/>
    <w:qFormat/>
    <w:rsid w:val="003507B0"/>
    <w:pPr>
      <w:ind w:left="720"/>
      <w:contextualSpacing/>
    </w:pPr>
  </w:style>
  <w:style w:type="paragraph" w:styleId="a6">
    <w:name w:val="No Spacing"/>
    <w:link w:val="a7"/>
    <w:uiPriority w:val="1"/>
    <w:qFormat/>
    <w:rsid w:val="003507B0"/>
    <w:pPr>
      <w:spacing w:after="0" w:line="240" w:lineRule="auto"/>
    </w:pPr>
    <w:rPr>
      <w:rFonts w:ascii="Calibri" w:eastAsia="Times New Roman" w:hAnsi="Calibri" w:cs="Times New Roman"/>
      <w:lang w:eastAsia="ru-RU"/>
    </w:rPr>
  </w:style>
  <w:style w:type="character" w:customStyle="1" w:styleId="a7">
    <w:name w:val="Без интервала Знак"/>
    <w:basedOn w:val="a0"/>
    <w:link w:val="a6"/>
    <w:uiPriority w:val="1"/>
    <w:rsid w:val="003507B0"/>
    <w:rPr>
      <w:rFonts w:ascii="Calibri" w:eastAsia="Times New Roman" w:hAnsi="Calibri" w:cs="Times New Roman"/>
      <w:lang w:eastAsia="ru-RU"/>
    </w:rPr>
  </w:style>
  <w:style w:type="paragraph" w:styleId="a8">
    <w:name w:val="header"/>
    <w:basedOn w:val="a"/>
    <w:link w:val="a9"/>
    <w:uiPriority w:val="99"/>
    <w:semiHidden/>
    <w:unhideWhenUsed/>
    <w:rsid w:val="0064520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4520E"/>
  </w:style>
  <w:style w:type="paragraph" w:styleId="aa">
    <w:name w:val="footer"/>
    <w:basedOn w:val="a"/>
    <w:link w:val="ab"/>
    <w:uiPriority w:val="99"/>
    <w:unhideWhenUsed/>
    <w:rsid w:val="0064520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4520E"/>
  </w:style>
  <w:style w:type="character" w:customStyle="1" w:styleId="20">
    <w:name w:val="Заголовок 2 Знак"/>
    <w:basedOn w:val="a0"/>
    <w:link w:val="2"/>
    <w:uiPriority w:val="9"/>
    <w:rsid w:val="006A1FB4"/>
    <w:rPr>
      <w:rFonts w:ascii="Times New Roman" w:eastAsia="Times New Roman" w:hAnsi="Times New Roman" w:cs="Times New Roman"/>
      <w:b/>
      <w:bCs/>
      <w:sz w:val="36"/>
      <w:szCs w:val="36"/>
      <w:lang w:eastAsia="ru-RU"/>
    </w:rPr>
  </w:style>
  <w:style w:type="paragraph" w:styleId="ac">
    <w:name w:val="Normal (Web)"/>
    <w:basedOn w:val="a"/>
    <w:uiPriority w:val="99"/>
    <w:unhideWhenUsed/>
    <w:rsid w:val="00551A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551AE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51AEE"/>
    <w:rPr>
      <w:rFonts w:ascii="Tahoma" w:hAnsi="Tahoma" w:cs="Tahoma"/>
      <w:sz w:val="16"/>
      <w:szCs w:val="16"/>
    </w:rPr>
  </w:style>
  <w:style w:type="character" w:styleId="af">
    <w:name w:val="Hyperlink"/>
    <w:basedOn w:val="a0"/>
    <w:uiPriority w:val="99"/>
    <w:unhideWhenUsed/>
    <w:rsid w:val="000A0DA4"/>
    <w:rPr>
      <w:color w:val="0000FF" w:themeColor="hyperlink"/>
      <w:u w:val="single"/>
    </w:rPr>
  </w:style>
  <w:style w:type="character" w:styleId="af0">
    <w:name w:val="FollowedHyperlink"/>
    <w:basedOn w:val="a0"/>
    <w:uiPriority w:val="99"/>
    <w:semiHidden/>
    <w:unhideWhenUsed/>
    <w:rsid w:val="000A0DA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23478880">
      <w:bodyDiv w:val="1"/>
      <w:marLeft w:val="0"/>
      <w:marRight w:val="0"/>
      <w:marTop w:val="0"/>
      <w:marBottom w:val="0"/>
      <w:divBdr>
        <w:top w:val="none" w:sz="0" w:space="0" w:color="auto"/>
        <w:left w:val="none" w:sz="0" w:space="0" w:color="auto"/>
        <w:bottom w:val="none" w:sz="0" w:space="0" w:color="auto"/>
        <w:right w:val="none" w:sz="0" w:space="0" w:color="auto"/>
      </w:divBdr>
    </w:div>
    <w:div w:id="1887714720">
      <w:bodyDiv w:val="1"/>
      <w:marLeft w:val="0"/>
      <w:marRight w:val="0"/>
      <w:marTop w:val="0"/>
      <w:marBottom w:val="0"/>
      <w:divBdr>
        <w:top w:val="none" w:sz="0" w:space="0" w:color="auto"/>
        <w:left w:val="none" w:sz="0" w:space="0" w:color="auto"/>
        <w:bottom w:val="none" w:sz="0" w:space="0" w:color="auto"/>
        <w:right w:val="none" w:sz="0" w:space="0" w:color="auto"/>
      </w:divBdr>
      <w:divsChild>
        <w:div w:id="1909880132">
          <w:marLeft w:val="547"/>
          <w:marRight w:val="0"/>
          <w:marTop w:val="134"/>
          <w:marBottom w:val="0"/>
          <w:divBdr>
            <w:top w:val="none" w:sz="0" w:space="0" w:color="auto"/>
            <w:left w:val="none" w:sz="0" w:space="0" w:color="auto"/>
            <w:bottom w:val="none" w:sz="0" w:space="0" w:color="auto"/>
            <w:right w:val="none" w:sz="0" w:space="0" w:color="auto"/>
          </w:divBdr>
        </w:div>
        <w:div w:id="1461993778">
          <w:marLeft w:val="547"/>
          <w:marRight w:val="0"/>
          <w:marTop w:val="0"/>
          <w:marBottom w:val="0"/>
          <w:divBdr>
            <w:top w:val="none" w:sz="0" w:space="0" w:color="auto"/>
            <w:left w:val="none" w:sz="0" w:space="0" w:color="auto"/>
            <w:bottom w:val="none" w:sz="0" w:space="0" w:color="auto"/>
            <w:right w:val="none" w:sz="0" w:space="0" w:color="auto"/>
          </w:divBdr>
        </w:div>
        <w:div w:id="2012564313">
          <w:marLeft w:val="547"/>
          <w:marRight w:val="0"/>
          <w:marTop w:val="0"/>
          <w:marBottom w:val="0"/>
          <w:divBdr>
            <w:top w:val="none" w:sz="0" w:space="0" w:color="auto"/>
            <w:left w:val="none" w:sz="0" w:space="0" w:color="auto"/>
            <w:bottom w:val="none" w:sz="0" w:space="0" w:color="auto"/>
            <w:right w:val="none" w:sz="0" w:space="0" w:color="auto"/>
          </w:divBdr>
        </w:div>
        <w:div w:id="1065447200">
          <w:marLeft w:val="547"/>
          <w:marRight w:val="0"/>
          <w:marTop w:val="0"/>
          <w:marBottom w:val="0"/>
          <w:divBdr>
            <w:top w:val="none" w:sz="0" w:space="0" w:color="auto"/>
            <w:left w:val="none" w:sz="0" w:space="0" w:color="auto"/>
            <w:bottom w:val="none" w:sz="0" w:space="0" w:color="auto"/>
            <w:right w:val="none" w:sz="0" w:space="0" w:color="auto"/>
          </w:divBdr>
        </w:div>
        <w:div w:id="146034449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rum.echo" TargetMode="External"/><Relationship Id="rId5" Type="http://schemas.openxmlformats.org/officeDocument/2006/relationships/footnotes" Target="footnotes.xml"/><Relationship Id="rId10" Type="http://schemas.openxmlformats.org/officeDocument/2006/relationships/hyperlink" Target="http://www.slovari.r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слышал</c:v>
                </c:pt>
              </c:strCache>
            </c:strRef>
          </c:tx>
          <c:spPr>
            <a:solidFill>
              <a:srgbClr val="0066FF"/>
            </a:solidFill>
          </c:spPr>
          <c:dLbls>
            <c:showVal val="1"/>
          </c:dLbls>
          <c:cat>
            <c:strRef>
              <c:f>Лист1!$A$2:$A$4</c:f>
              <c:strCache>
                <c:ptCount val="3"/>
                <c:pt idx="0">
                  <c:v>2 классы</c:v>
                </c:pt>
                <c:pt idx="1">
                  <c:v>3 классы</c:v>
                </c:pt>
                <c:pt idx="2">
                  <c:v>4 классы</c:v>
                </c:pt>
              </c:strCache>
            </c:strRef>
          </c:cat>
          <c:val>
            <c:numRef>
              <c:f>Лист1!$B$2:$B$4</c:f>
              <c:numCache>
                <c:formatCode>0%</c:formatCode>
                <c:ptCount val="3"/>
                <c:pt idx="0">
                  <c:v>0.43000000000000038</c:v>
                </c:pt>
                <c:pt idx="1">
                  <c:v>0.52</c:v>
                </c:pt>
                <c:pt idx="2">
                  <c:v>0.58000000000000052</c:v>
                </c:pt>
              </c:numCache>
            </c:numRef>
          </c:val>
        </c:ser>
        <c:ser>
          <c:idx val="1"/>
          <c:order val="1"/>
          <c:tx>
            <c:strRef>
              <c:f>Лист1!$C$1</c:f>
              <c:strCache>
                <c:ptCount val="1"/>
                <c:pt idx="0">
                  <c:v>употребляю</c:v>
                </c:pt>
              </c:strCache>
            </c:strRef>
          </c:tx>
          <c:spPr>
            <a:solidFill>
              <a:srgbClr val="FF6600"/>
            </a:solidFill>
          </c:spPr>
          <c:dLbls>
            <c:showVal val="1"/>
          </c:dLbls>
          <c:cat>
            <c:strRef>
              <c:f>Лист1!$A$2:$A$4</c:f>
              <c:strCache>
                <c:ptCount val="3"/>
                <c:pt idx="0">
                  <c:v>2 классы</c:v>
                </c:pt>
                <c:pt idx="1">
                  <c:v>3 классы</c:v>
                </c:pt>
                <c:pt idx="2">
                  <c:v>4 классы</c:v>
                </c:pt>
              </c:strCache>
            </c:strRef>
          </c:cat>
          <c:val>
            <c:numRef>
              <c:f>Лист1!$C$2:$C$4</c:f>
              <c:numCache>
                <c:formatCode>0%</c:formatCode>
                <c:ptCount val="3"/>
                <c:pt idx="0">
                  <c:v>0.18000000000000024</c:v>
                </c:pt>
                <c:pt idx="1">
                  <c:v>0.26</c:v>
                </c:pt>
                <c:pt idx="2">
                  <c:v>0.32000000000000067</c:v>
                </c:pt>
              </c:numCache>
            </c:numRef>
          </c:val>
        </c:ser>
        <c:ser>
          <c:idx val="2"/>
          <c:order val="2"/>
          <c:tx>
            <c:strRef>
              <c:f>Лист1!$D$1</c:f>
              <c:strCache>
                <c:ptCount val="1"/>
                <c:pt idx="0">
                  <c:v>объяснил верно</c:v>
                </c:pt>
              </c:strCache>
            </c:strRef>
          </c:tx>
          <c:spPr>
            <a:solidFill>
              <a:srgbClr val="FFFF66"/>
            </a:solidFill>
          </c:spPr>
          <c:dLbls>
            <c:showVal val="1"/>
          </c:dLbls>
          <c:cat>
            <c:strRef>
              <c:f>Лист1!$A$2:$A$4</c:f>
              <c:strCache>
                <c:ptCount val="3"/>
                <c:pt idx="0">
                  <c:v>2 классы</c:v>
                </c:pt>
                <c:pt idx="1">
                  <c:v>3 классы</c:v>
                </c:pt>
                <c:pt idx="2">
                  <c:v>4 классы</c:v>
                </c:pt>
              </c:strCache>
            </c:strRef>
          </c:cat>
          <c:val>
            <c:numRef>
              <c:f>Лист1!$D$2:$D$4</c:f>
              <c:numCache>
                <c:formatCode>0%</c:formatCode>
                <c:ptCount val="3"/>
                <c:pt idx="0">
                  <c:v>0.1</c:v>
                </c:pt>
                <c:pt idx="1">
                  <c:v>0.18000000000000024</c:v>
                </c:pt>
                <c:pt idx="2">
                  <c:v>0.1900000000000002</c:v>
                </c:pt>
              </c:numCache>
            </c:numRef>
          </c:val>
        </c:ser>
        <c:axId val="146012800"/>
        <c:axId val="128868736"/>
      </c:barChart>
      <c:catAx>
        <c:axId val="146012800"/>
        <c:scaling>
          <c:orientation val="minMax"/>
        </c:scaling>
        <c:axPos val="b"/>
        <c:tickLblPos val="nextTo"/>
        <c:crossAx val="128868736"/>
        <c:crosses val="autoZero"/>
        <c:auto val="1"/>
        <c:lblAlgn val="ctr"/>
        <c:lblOffset val="100"/>
      </c:catAx>
      <c:valAx>
        <c:axId val="128868736"/>
        <c:scaling>
          <c:orientation val="minMax"/>
        </c:scaling>
        <c:axPos val="l"/>
        <c:majorGridlines/>
        <c:numFmt formatCode="0%" sourceLinked="1"/>
        <c:tickLblPos val="nextTo"/>
        <c:crossAx val="146012800"/>
        <c:crosses val="autoZero"/>
        <c:crossBetween val="between"/>
      </c:valAx>
    </c:plotArea>
    <c:legend>
      <c:legendPos val="r"/>
    </c:legend>
    <c:plotVisOnly val="1"/>
    <c:dispBlanksAs val="gap"/>
  </c:chart>
  <c:txPr>
    <a:bodyPr/>
    <a:lstStyle/>
    <a:p>
      <a:pPr>
        <a:defRPr sz="1800" b="1" i="0" baseline="0">
          <a:solidFill>
            <a:srgbClr val="663300"/>
          </a:solidFill>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11</Pages>
  <Words>1734</Words>
  <Characters>9889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Барин</dc:creator>
  <cp:lastModifiedBy>Барин</cp:lastModifiedBy>
  <cp:revision>1</cp:revision>
  <dcterms:created xsi:type="dcterms:W3CDTF">2014-02-23T11:52:00Z</dcterms:created>
  <dcterms:modified xsi:type="dcterms:W3CDTF">2014-02-23T13:17:00Z</dcterms:modified>
</cp:coreProperties>
</file>