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3E46">
        <w:rPr>
          <w:rFonts w:ascii="Times New Roman" w:hAnsi="Times New Roman" w:cs="Times New Roman"/>
          <w:sz w:val="32"/>
          <w:szCs w:val="32"/>
        </w:rPr>
        <w:t xml:space="preserve">                            Пояснительная записка </w:t>
      </w:r>
    </w:p>
    <w:p w:rsidR="008978A2" w:rsidRPr="00013E46" w:rsidRDefault="008978A2" w:rsidP="005300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3E46">
        <w:rPr>
          <w:rFonts w:ascii="Times New Roman" w:hAnsi="Times New Roman" w:cs="Times New Roman"/>
          <w:sz w:val="32"/>
          <w:szCs w:val="32"/>
        </w:rPr>
        <w:t xml:space="preserve">                      к модифицированной программе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3E46">
        <w:rPr>
          <w:rFonts w:ascii="Times New Roman" w:hAnsi="Times New Roman" w:cs="Times New Roman"/>
          <w:sz w:val="32"/>
          <w:szCs w:val="32"/>
        </w:rPr>
        <w:t xml:space="preserve">                               «Рисунок и живопись»</w:t>
      </w:r>
    </w:p>
    <w:p w:rsidR="008978A2" w:rsidRPr="00013E46" w:rsidRDefault="008978A2" w:rsidP="008978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Модифицированная программа «Рисунок и живопись» составлена по двум программам: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О.М.Потаповской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 xml:space="preserve"> «Подарок к празднику» и С.К.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Кожохиной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 xml:space="preserve"> «Путешествие в мир искусств», методических пособий М.В. Трофимовой и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Т.И.Тарабариной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 xml:space="preserve"> «И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учеба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и игра: изобразительное искусство».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Программа адаптирована к условиям и материальному обеспечению МБОУ ДОД ЦВР п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анино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В основе модифицированной программы лежат вопросы духовно-нравственно</w:t>
      </w:r>
      <w:r w:rsidR="00013E46">
        <w:rPr>
          <w:rFonts w:ascii="Times New Roman" w:hAnsi="Times New Roman" w:cs="Times New Roman"/>
          <w:sz w:val="24"/>
          <w:szCs w:val="24"/>
        </w:rPr>
        <w:t>го воспитания детей</w:t>
      </w:r>
      <w:r w:rsidRPr="00013E46">
        <w:rPr>
          <w:rFonts w:ascii="Times New Roman" w:hAnsi="Times New Roman" w:cs="Times New Roman"/>
          <w:sz w:val="24"/>
          <w:szCs w:val="24"/>
        </w:rPr>
        <w:t xml:space="preserve"> младшего</w:t>
      </w:r>
      <w:r w:rsidR="00013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3E46">
        <w:rPr>
          <w:rFonts w:ascii="Times New Roman" w:hAnsi="Times New Roman" w:cs="Times New Roman"/>
          <w:sz w:val="24"/>
          <w:szCs w:val="24"/>
        </w:rPr>
        <w:t>средненг</w:t>
      </w:r>
      <w:proofErr w:type="spellEnd"/>
      <w:r w:rsidR="00013E46">
        <w:rPr>
          <w:rFonts w:ascii="Times New Roman" w:hAnsi="Times New Roman" w:cs="Times New Roman"/>
          <w:sz w:val="24"/>
          <w:szCs w:val="24"/>
        </w:rPr>
        <w:t xml:space="preserve"> </w:t>
      </w:r>
      <w:r w:rsidRPr="00013E46">
        <w:rPr>
          <w:rFonts w:ascii="Times New Roman" w:hAnsi="Times New Roman" w:cs="Times New Roman"/>
          <w:sz w:val="24"/>
          <w:szCs w:val="24"/>
        </w:rPr>
        <w:t xml:space="preserve"> школьного возраста средствами художественно-продуктивной деятельности, психолого-педагогической диагностики и психотерапевтических техник, общего развития и личностного  роста ребенка.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Обе программы, на которых основана модифицированная программа, пересекаются по многим вопросам: и в той и другой делается акцент на социальное и духовное воспитание детей, развитие представлений об окружающем мире, формирование эстетических и художественных качеств личности, внутреннего «Я». 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proofErr w:type="spellStart"/>
      <w:proofErr w:type="gramStart"/>
      <w:r w:rsidRPr="00013E46">
        <w:rPr>
          <w:rFonts w:ascii="Times New Roman" w:hAnsi="Times New Roman" w:cs="Times New Roman"/>
          <w:sz w:val="24"/>
          <w:szCs w:val="24"/>
        </w:rPr>
        <w:t>художественная-эстетическая</w:t>
      </w:r>
      <w:proofErr w:type="spellEnd"/>
      <w:proofErr w:type="gramEnd"/>
      <w:r w:rsidRPr="00013E46">
        <w:rPr>
          <w:rFonts w:ascii="Times New Roman" w:hAnsi="Times New Roman" w:cs="Times New Roman"/>
          <w:sz w:val="24"/>
          <w:szCs w:val="24"/>
        </w:rPr>
        <w:t>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013E46">
        <w:rPr>
          <w:rFonts w:ascii="Times New Roman" w:hAnsi="Times New Roman" w:cs="Times New Roman"/>
          <w:color w:val="000000"/>
          <w:sz w:val="24"/>
          <w:szCs w:val="24"/>
        </w:rPr>
        <w:t>данной образовательной программы опирается на по</w:t>
      </w:r>
      <w:r w:rsidRPr="00013E46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 приоритетности воспитательной работы, направленной на развитие эстетических, нравственных качеств, интеллектуальных способностей,  средствами художественно- продуктивной деятельности.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</w:t>
      </w:r>
      <w:r w:rsidRPr="00013E4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13E46">
        <w:rPr>
          <w:rFonts w:ascii="Times New Roman" w:hAnsi="Times New Roman" w:cs="Times New Roman"/>
          <w:sz w:val="24"/>
          <w:szCs w:val="24"/>
        </w:rPr>
        <w:t xml:space="preserve"> предлагаемой образовательной программы опре</w:t>
      </w:r>
      <w:r w:rsidRPr="00013E46">
        <w:rPr>
          <w:rFonts w:ascii="Times New Roman" w:hAnsi="Times New Roman" w:cs="Times New Roman"/>
          <w:sz w:val="24"/>
          <w:szCs w:val="24"/>
        </w:rPr>
        <w:softHyphen/>
        <w:t>деляется запросом со стороны детей и их родителей на програм</w:t>
      </w:r>
      <w:r w:rsidRPr="00013E46">
        <w:rPr>
          <w:rFonts w:ascii="Times New Roman" w:hAnsi="Times New Roman" w:cs="Times New Roman"/>
          <w:sz w:val="24"/>
          <w:szCs w:val="24"/>
        </w:rPr>
        <w:softHyphen/>
        <w:t xml:space="preserve">мы художественно-эстетического развития младшего и среднего  школьного возраста. </w:t>
      </w:r>
    </w:p>
    <w:p w:rsidR="008978A2" w:rsidRPr="00013E46" w:rsidRDefault="008978A2" w:rsidP="001A4C15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013E46">
        <w:rPr>
          <w:rFonts w:ascii="Times New Roman" w:hAnsi="Times New Roman"/>
          <w:color w:val="000000"/>
        </w:rPr>
        <w:t xml:space="preserve"> </w:t>
      </w:r>
      <w:r w:rsidRPr="00013E46">
        <w:rPr>
          <w:rFonts w:ascii="Times New Roman" w:hAnsi="Times New Roman"/>
          <w:b/>
        </w:rPr>
        <w:t>Цель:</w:t>
      </w:r>
      <w:r w:rsidRPr="00013E46">
        <w:rPr>
          <w:rFonts w:ascii="Times New Roman" w:hAnsi="Times New Roman"/>
        </w:rPr>
        <w:t xml:space="preserve"> Формирование высоких духовных качеств и эстетики поведе</w:t>
      </w:r>
      <w:r w:rsidRPr="00013E46">
        <w:rPr>
          <w:rFonts w:ascii="Times New Roman" w:hAnsi="Times New Roman"/>
        </w:rPr>
        <w:softHyphen/>
        <w:t>ния средствами художественно- продуктивной деятельности.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13E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78A2" w:rsidRPr="00013E46" w:rsidRDefault="008978A2" w:rsidP="005300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color w:val="000000"/>
          <w:sz w:val="24"/>
          <w:szCs w:val="24"/>
        </w:rPr>
        <w:t>. Сформировать систему знаний, умений, навыков по основам художественной деятельности.</w:t>
      </w:r>
    </w:p>
    <w:p w:rsidR="008978A2" w:rsidRPr="00013E46" w:rsidRDefault="008978A2" w:rsidP="005300FE">
      <w:pPr>
        <w:pStyle w:val="Pa2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13E46">
        <w:rPr>
          <w:rFonts w:ascii="Times New Roman" w:hAnsi="Times New Roman"/>
          <w:color w:val="000000"/>
        </w:rPr>
        <w:t>Воспитать нравственные качества по отношению к окружаю</w:t>
      </w:r>
      <w:r w:rsidRPr="00013E46">
        <w:rPr>
          <w:rFonts w:ascii="Times New Roman" w:hAnsi="Times New Roman"/>
          <w:color w:val="000000"/>
        </w:rPr>
        <w:softHyphen/>
        <w:t xml:space="preserve">щим (доброжелательность, чувство товарищества, толерантность и т.д.). </w:t>
      </w:r>
    </w:p>
    <w:p w:rsidR="008978A2" w:rsidRPr="00013E46" w:rsidRDefault="008978A2" w:rsidP="005300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внимательность и наблюдательность, творческое во</w:t>
      </w:r>
      <w:r w:rsidRPr="00013E46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ображение и фантазию средствами художественно- продуктивной деятельности.</w:t>
      </w:r>
    </w:p>
    <w:p w:rsidR="008978A2" w:rsidRPr="00013E46" w:rsidRDefault="008978A2" w:rsidP="005300FE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013E46">
        <w:rPr>
          <w:rFonts w:ascii="Times New Roman" w:hAnsi="Times New Roman"/>
          <w:b/>
          <w:color w:val="000000"/>
        </w:rPr>
        <w:t>Отличительной особенностью</w:t>
      </w:r>
      <w:r w:rsidRPr="00013E46">
        <w:rPr>
          <w:rFonts w:ascii="Times New Roman" w:hAnsi="Times New Roman"/>
          <w:color w:val="000000"/>
        </w:rPr>
        <w:t xml:space="preserve">  программы «Рисунок и живопись» является то, что она даёт возможность каждому ребёнку попробовать свои силы в разных  видах искусства: живопись, графика, декорирование и т.д., выбрать приоритетное направление и максимально реализовать себя в нём.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Кроме этого, данная модифицированная программа предполагает развитие природной интуиции: воображение, фантазирование, предвидение. Этому способствуют различные упражнения, игры, слушание музыки с закрытыми глазами, т.е. происходит самораскрытие, рост личности. 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Набор детей в класс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трем критериям: возраст ребенка, умения и навыки, одаренность</w:t>
      </w:r>
      <w:r w:rsidR="00013E46" w:rsidRPr="00013E46">
        <w:rPr>
          <w:rFonts w:ascii="Times New Roman" w:hAnsi="Times New Roman" w:cs="Times New Roman"/>
          <w:sz w:val="24"/>
          <w:szCs w:val="24"/>
        </w:rPr>
        <w:t>; на 7</w:t>
      </w:r>
      <w:r w:rsidRPr="00013E46">
        <w:rPr>
          <w:rFonts w:ascii="Times New Roman" w:hAnsi="Times New Roman" w:cs="Times New Roman"/>
          <w:sz w:val="24"/>
          <w:szCs w:val="24"/>
        </w:rPr>
        <w:t>-й года обучения идут одаренные дети.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Занятия проводятся по подгруппам. В подгруппе по 10 человек. В каждой группе, с учетом курса обучения, проводится по два занятия в неделю продолжительностью  40 минут. 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и режим занятий: </w:t>
      </w:r>
      <w:r w:rsidRPr="00013E46">
        <w:rPr>
          <w:rFonts w:ascii="Times New Roman" w:hAnsi="Times New Roman" w:cs="Times New Roman"/>
          <w:bCs/>
          <w:color w:val="000000"/>
          <w:sz w:val="24"/>
          <w:szCs w:val="24"/>
        </w:rPr>
        <w:t>групповая, игровая, экскурсия.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обучения: </w:t>
      </w:r>
      <w:r w:rsidRPr="00013E46">
        <w:rPr>
          <w:rFonts w:ascii="Times New Roman" w:hAnsi="Times New Roman" w:cs="Times New Roman"/>
          <w:bCs/>
          <w:color w:val="000000"/>
          <w:sz w:val="24"/>
          <w:szCs w:val="24"/>
        </w:rPr>
        <w:t>наглядные, словесные, практические.</w:t>
      </w:r>
    </w:p>
    <w:p w:rsidR="008978A2" w:rsidRPr="00013E46" w:rsidRDefault="008978A2" w:rsidP="005300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Формы проведения занятий:</w:t>
      </w:r>
      <w:r w:rsidRPr="00013E46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наблюдение, открытое занятие, экскурсия, беседа, выставка, занятие-игра, практическое занятие.</w:t>
      </w:r>
      <w:proofErr w:type="gramEnd"/>
    </w:p>
    <w:p w:rsidR="008978A2" w:rsidRPr="00013E46" w:rsidRDefault="008978A2" w:rsidP="005300FE">
      <w:pPr>
        <w:pStyle w:val="Pa2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013E46">
        <w:rPr>
          <w:rFonts w:ascii="Times New Roman" w:hAnsi="Times New Roman"/>
          <w:b/>
          <w:color w:val="000000"/>
        </w:rPr>
        <w:t>Режим занятий: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 xml:space="preserve">7- </w:t>
      </w:r>
      <w:proofErr w:type="spellStart"/>
      <w:r w:rsidRPr="00013E4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013E46">
        <w:rPr>
          <w:rFonts w:ascii="Times New Roman" w:hAnsi="Times New Roman" w:cs="Times New Roman"/>
          <w:b/>
          <w:sz w:val="24"/>
          <w:szCs w:val="24"/>
        </w:rPr>
        <w:t xml:space="preserve">  год обучения: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>- будут знать  названия  икон и их истории обретения;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>- будут знать об основных правилах и законах иконографии;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>- будет сформирован интерес к работе  с натуры на пленере;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 xml:space="preserve">-  будет сформирован навык в освоении нового вида  изображения </w:t>
      </w:r>
      <w:proofErr w:type="gramStart"/>
      <w:r w:rsidRPr="00013E4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i/>
          <w:sz w:val="24"/>
          <w:szCs w:val="24"/>
        </w:rPr>
        <w:t>многослойная акварель, акриловая роспись по ткани).</w:t>
      </w:r>
    </w:p>
    <w:p w:rsidR="005300FE" w:rsidRPr="00013E46" w:rsidRDefault="005300FE" w:rsidP="005300FE">
      <w:pPr>
        <w:pStyle w:val="Pa2"/>
        <w:spacing w:line="240" w:lineRule="auto"/>
        <w:jc w:val="both"/>
        <w:rPr>
          <w:rFonts w:ascii="Times New Roman" w:hAnsi="Times New Roman"/>
          <w:color w:val="000000"/>
        </w:rPr>
      </w:pPr>
      <w:r w:rsidRPr="00013E46">
        <w:rPr>
          <w:rFonts w:ascii="Times New Roman" w:hAnsi="Times New Roman"/>
          <w:b/>
          <w:bCs/>
          <w:color w:val="000000"/>
        </w:rPr>
        <w:t>Способы определения результативности:</w:t>
      </w:r>
      <w:r w:rsidRPr="00013E46">
        <w:rPr>
          <w:rFonts w:ascii="Times New Roman" w:hAnsi="Times New Roman"/>
          <w:bCs/>
          <w:color w:val="000000"/>
        </w:rPr>
        <w:t xml:space="preserve"> конкурсы  детского рисунка, диагностическая карта в </w:t>
      </w:r>
      <w:proofErr w:type="spellStart"/>
      <w:r w:rsidRPr="00013E46">
        <w:rPr>
          <w:rFonts w:ascii="Times New Roman" w:hAnsi="Times New Roman"/>
          <w:bCs/>
          <w:color w:val="000000"/>
        </w:rPr>
        <w:t>теченни</w:t>
      </w:r>
      <w:proofErr w:type="spellEnd"/>
      <w:r w:rsidRPr="00013E46">
        <w:rPr>
          <w:rFonts w:ascii="Times New Roman" w:hAnsi="Times New Roman"/>
          <w:bCs/>
          <w:color w:val="000000"/>
        </w:rPr>
        <w:t xml:space="preserve"> учебного года </w:t>
      </w:r>
      <w:proofErr w:type="gramStart"/>
      <w:r w:rsidRPr="00013E46">
        <w:rPr>
          <w:rFonts w:ascii="Times New Roman" w:hAnsi="Times New Roman"/>
          <w:bCs/>
          <w:color w:val="000000"/>
        </w:rPr>
        <w:t>по</w:t>
      </w:r>
      <w:proofErr w:type="gramEnd"/>
      <w:r w:rsidRPr="00013E46">
        <w:rPr>
          <w:rFonts w:ascii="Times New Roman" w:hAnsi="Times New Roman"/>
          <w:bCs/>
          <w:color w:val="000000"/>
        </w:rPr>
        <w:t xml:space="preserve"> квартально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Формы подведения итогов реализации </w:t>
      </w:r>
      <w:r w:rsidRPr="00013E46">
        <w:rPr>
          <w:rFonts w:ascii="Times New Roman" w:hAnsi="Times New Roman" w:cs="Times New Roman"/>
          <w:color w:val="000000"/>
          <w:sz w:val="24"/>
          <w:szCs w:val="24"/>
        </w:rPr>
        <w:t>данной  об</w:t>
      </w:r>
      <w:r w:rsidRPr="00013E46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разовательной программы: выставки, конкурсы, тесты, игры, самостоятельная работа.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E46">
        <w:rPr>
          <w:rFonts w:ascii="Times New Roman" w:hAnsi="Times New Roman" w:cs="Times New Roman"/>
          <w:sz w:val="24"/>
          <w:szCs w:val="24"/>
        </w:rPr>
        <w:t xml:space="preserve"> Содержание программы соответствует календарно-тема</w:t>
      </w:r>
      <w:r w:rsidR="00013E46">
        <w:rPr>
          <w:rFonts w:ascii="Times New Roman" w:hAnsi="Times New Roman" w:cs="Times New Roman"/>
          <w:sz w:val="24"/>
          <w:szCs w:val="24"/>
        </w:rPr>
        <w:t>тическому плану</w:t>
      </w:r>
      <w:proofErr w:type="gramStart"/>
      <w:r w:rsidR="00013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Организация занятий строится с учетом психического состояния ребенка, его темперамента, эмоционального фона, базы знаний: психологического вхождения в занятие, познавательный процесс ( игра, релаксация, работа с наглядными пособиями), практическая часть и завершающий эта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психотерапевтические игры, организация мини-выставки для родителей. </w:t>
      </w:r>
    </w:p>
    <w:p w:rsidR="005300FE" w:rsidRPr="00013E46" w:rsidRDefault="005300FE" w:rsidP="00530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Индивидуальная работа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прежде всего на доверительных и добрых отношениях с ребенком, налаживании контакта педагог- ребенок- родитель. Это способствует быстрой адаптации ребенка, чувство свободы и уверенности  в своих</w:t>
      </w:r>
      <w:r w:rsidR="00013E46">
        <w:rPr>
          <w:rFonts w:ascii="Times New Roman" w:hAnsi="Times New Roman" w:cs="Times New Roman"/>
          <w:sz w:val="24"/>
          <w:szCs w:val="24"/>
        </w:rPr>
        <w:t xml:space="preserve"> силах и действиях. </w:t>
      </w:r>
      <w:r w:rsidRPr="00013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>Общие цели индивидуальной</w:t>
      </w:r>
      <w:r w:rsidR="00013E4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013E46">
        <w:rPr>
          <w:rFonts w:ascii="Times New Roman" w:hAnsi="Times New Roman" w:cs="Times New Roman"/>
          <w:sz w:val="24"/>
          <w:szCs w:val="24"/>
        </w:rPr>
        <w:t xml:space="preserve"> следующие: перспектива для каждого ребенка; обогащение его как личности, помощь в адаптации к обществу; развитие жажды открытий, уверенности в своих силах и в себе; поощрение и стимулирование индивидуальных интересов и способностей, поддержка художественной одаренности, вовлечение родителей в творческий процесс (в качестве оператора видеосъемки или изготовлении необходимых инструментов).</w:t>
      </w:r>
      <w:proofErr w:type="gramEnd"/>
    </w:p>
    <w:p w:rsidR="005300FE" w:rsidRPr="00013E46" w:rsidRDefault="001A4C15" w:rsidP="005300FE">
      <w:pPr>
        <w:pStyle w:val="Pa4"/>
        <w:spacing w:line="240" w:lineRule="auto"/>
        <w:rPr>
          <w:rStyle w:val="A00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013E46">
        <w:rPr>
          <w:rFonts w:ascii="Times New Roman" w:hAnsi="Times New Roman"/>
          <w:i/>
        </w:rPr>
        <w:t xml:space="preserve">                                       </w:t>
      </w:r>
      <w:r w:rsidR="005300FE" w:rsidRPr="00013E46">
        <w:rPr>
          <w:rFonts w:ascii="Times New Roman" w:hAnsi="Times New Roman"/>
          <w:i/>
        </w:rPr>
        <w:t xml:space="preserve"> </w:t>
      </w:r>
      <w:r w:rsidR="005300FE" w:rsidRPr="00013E46">
        <w:rPr>
          <w:rStyle w:val="A00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5300FE" w:rsidRPr="00013E46" w:rsidRDefault="005300FE" w:rsidP="001A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Пейзаж.</w:t>
      </w:r>
    </w:p>
    <w:p w:rsidR="005300FE" w:rsidRPr="00013E46" w:rsidRDefault="005300FE" w:rsidP="001A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13E46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013E46">
        <w:rPr>
          <w:rFonts w:ascii="Times New Roman" w:hAnsi="Times New Roman" w:cs="Times New Roman"/>
          <w:sz w:val="24"/>
          <w:szCs w:val="24"/>
        </w:rPr>
        <w:t>:     беседа по репродукциям, иллюстрациям, фото, экскурсии, сбор природного материала, композиция и цвет в рисунке, художественно- изобразительные средства.</w:t>
      </w:r>
      <w:proofErr w:type="gramEnd"/>
    </w:p>
    <w:p w:rsidR="005300FE" w:rsidRPr="00013E46" w:rsidRDefault="005300FE" w:rsidP="00530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3E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 w:rsidRPr="00013E46">
        <w:rPr>
          <w:rFonts w:ascii="Times New Roman" w:hAnsi="Times New Roman" w:cs="Times New Roman"/>
          <w:sz w:val="24"/>
          <w:szCs w:val="24"/>
        </w:rPr>
        <w:t>рисование на пленере, работа по эскизам, с природным материалом, разные техники исполнения (гуашь, акварель, масляная живопись, графика, нетрадиционное изображение, пластилин).</w:t>
      </w:r>
      <w:proofErr w:type="gramEnd"/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Натюрморт.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  <w:r w:rsidRPr="00013E46">
        <w:rPr>
          <w:rFonts w:ascii="Times New Roman" w:hAnsi="Times New Roman" w:cs="Times New Roman"/>
          <w:sz w:val="24"/>
          <w:szCs w:val="24"/>
        </w:rPr>
        <w:t xml:space="preserve">беседа по репродукциям, иллюстрациям, фото, составление натюрморта.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изображение отдельных элементов натюрморта, с натуры в разных техниках исполнения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гуашь, акварель, масляная живопись, графика, нетрадиционное изображение, пластилин).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Портрет.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  <w:r w:rsidRPr="00013E46">
        <w:rPr>
          <w:rFonts w:ascii="Times New Roman" w:hAnsi="Times New Roman" w:cs="Times New Roman"/>
          <w:sz w:val="24"/>
          <w:szCs w:val="24"/>
        </w:rPr>
        <w:t>беседа по репродукциям, иллюстрациям, фото.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013E46">
        <w:rPr>
          <w:rFonts w:ascii="Times New Roman" w:hAnsi="Times New Roman" w:cs="Times New Roman"/>
          <w:sz w:val="24"/>
          <w:szCs w:val="24"/>
        </w:rPr>
        <w:t xml:space="preserve"> эскизы отдельных частей головы, работа по эскизам с использованием фото, иллюстраций, изображение портрета во весь рост в разных техниках исполнения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акварель, гуашь, масляная живопись, графика).</w:t>
      </w:r>
    </w:p>
    <w:p w:rsidR="005300FE" w:rsidRPr="00013E46" w:rsidRDefault="005300FE" w:rsidP="00530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3E46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013E46">
        <w:rPr>
          <w:rFonts w:ascii="Times New Roman" w:hAnsi="Times New Roman" w:cs="Times New Roman"/>
          <w:b/>
          <w:sz w:val="24"/>
          <w:szCs w:val="24"/>
        </w:rPr>
        <w:t>:А</w:t>
      </w:r>
      <w:proofErr w:type="gramEnd"/>
      <w:r w:rsidRPr="00013E46">
        <w:rPr>
          <w:rFonts w:ascii="Times New Roman" w:hAnsi="Times New Roman" w:cs="Times New Roman"/>
          <w:b/>
          <w:sz w:val="24"/>
          <w:szCs w:val="24"/>
        </w:rPr>
        <w:t>нималистический</w:t>
      </w:r>
      <w:proofErr w:type="spellEnd"/>
      <w:r w:rsidRPr="00013E46">
        <w:rPr>
          <w:rFonts w:ascii="Times New Roman" w:hAnsi="Times New Roman" w:cs="Times New Roman"/>
          <w:b/>
          <w:sz w:val="24"/>
          <w:szCs w:val="24"/>
        </w:rPr>
        <w:t xml:space="preserve"> жанр.</w:t>
      </w:r>
    </w:p>
    <w:p w:rsid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Теория</w:t>
      </w:r>
      <w:proofErr w:type="gramStart"/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беседа по иллюстрациям, фото, в природе, в зооуголке, составление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>.</w:t>
      </w:r>
    </w:p>
    <w:p w:rsidR="001A4C15" w:rsidRPr="00013E46" w:rsidRDefault="00013E46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00FE" w:rsidRPr="00013E46">
        <w:rPr>
          <w:rFonts w:ascii="Times New Roman" w:hAnsi="Times New Roman" w:cs="Times New Roman"/>
          <w:sz w:val="24"/>
          <w:szCs w:val="24"/>
        </w:rPr>
        <w:t xml:space="preserve"> </w:t>
      </w:r>
      <w:r w:rsidR="005300FE"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="005300FE" w:rsidRPr="00013E46">
        <w:rPr>
          <w:rFonts w:ascii="Times New Roman" w:hAnsi="Times New Roman" w:cs="Times New Roman"/>
          <w:sz w:val="24"/>
          <w:szCs w:val="24"/>
        </w:rPr>
        <w:t xml:space="preserve"> изображение с натуры, работа по эскизам в разных техниках исполнения </w:t>
      </w:r>
      <w:proofErr w:type="gramStart"/>
      <w:r w:rsidR="005300FE"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00FE" w:rsidRPr="00013E46">
        <w:rPr>
          <w:rFonts w:ascii="Times New Roman" w:hAnsi="Times New Roman" w:cs="Times New Roman"/>
          <w:sz w:val="24"/>
          <w:szCs w:val="24"/>
        </w:rPr>
        <w:t>акварель, гуашь, масляная живопись, природный материал, пластилин, нетрадиционный способ исполнения).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lastRenderedPageBreak/>
        <w:t>Тема: Архитектура.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 Теория: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беседа по репродукциям, иллюстрациям, фото, рассматривание макетов, экскурсии к разным архитектурным постройкам.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Практика: </w:t>
      </w:r>
      <w:r w:rsidRPr="00013E46">
        <w:rPr>
          <w:rFonts w:ascii="Times New Roman" w:hAnsi="Times New Roman" w:cs="Times New Roman"/>
          <w:sz w:val="24"/>
          <w:szCs w:val="24"/>
        </w:rPr>
        <w:t xml:space="preserve">составление постройки из объемных геометрических форм, изображение с натуры, работа по эскизам в разных техниках исполнения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графика, гуашь, акварель, масляная живопись, пластилин, природный материал, нетрадиционное изображение).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Транспорт.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беседа по иллюстрациям, рисункам, фото, моделей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экскурсии.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изображение с натуры моделей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 xml:space="preserve"> изображений разного вида транспорта в разных техниках исполнения  ( акварель, гуашь, графика).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Декоративная работа.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беседа по иллюстрациям, открыткам, образцам.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013E46">
        <w:rPr>
          <w:rFonts w:ascii="Times New Roman" w:hAnsi="Times New Roman" w:cs="Times New Roman"/>
          <w:sz w:val="24"/>
          <w:szCs w:val="24"/>
        </w:rPr>
        <w:t xml:space="preserve"> эскизы, работа по эскизам, создание объемных открыток в разных техниках исполнения ( акварель, гуашь, пластилин, цветные нитки, бросовый материал) декорирование посуды в технике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proofErr w:type="gramStart"/>
      <w:r w:rsidRPr="00013E4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Изображение человека (бытовой жанр)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беседа по репродукциям, исследование человека в движении по фото, подвижной куклы, человека.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013E46">
        <w:rPr>
          <w:rFonts w:ascii="Times New Roman" w:hAnsi="Times New Roman" w:cs="Times New Roman"/>
          <w:sz w:val="24"/>
          <w:szCs w:val="24"/>
        </w:rPr>
        <w:t xml:space="preserve"> эскизы отдельных частей тела человека с натуры, эскизы с натуры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кукла), работа по эскизам, составление композиции на бытовую тему, работа по эскизам в разных техниках исполнения ( акварель, гуашь, масляная живопись, графика).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46">
        <w:rPr>
          <w:rFonts w:ascii="Times New Roman" w:hAnsi="Times New Roman" w:cs="Times New Roman"/>
          <w:b/>
          <w:sz w:val="24"/>
          <w:szCs w:val="24"/>
        </w:rPr>
        <w:t>Тема: Пасхальная тема.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013E46">
        <w:rPr>
          <w:rFonts w:ascii="Times New Roman" w:hAnsi="Times New Roman" w:cs="Times New Roman"/>
          <w:sz w:val="24"/>
          <w:szCs w:val="24"/>
        </w:rPr>
        <w:t xml:space="preserve"> беседа по репродукциям, иллюстрациям, фото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традиции Православия, обряды)</w:t>
      </w:r>
    </w:p>
    <w:p w:rsidR="005300FE" w:rsidRPr="00013E46" w:rsidRDefault="005300FE" w:rsidP="001A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013E46">
        <w:rPr>
          <w:rFonts w:ascii="Times New Roman" w:hAnsi="Times New Roman" w:cs="Times New Roman"/>
          <w:sz w:val="24"/>
          <w:szCs w:val="24"/>
        </w:rPr>
        <w:t xml:space="preserve"> эскизы подарков к празднику, работа по эскизам в разных техниках исполнения </w:t>
      </w:r>
      <w:proofErr w:type="gramStart"/>
      <w:r w:rsidRPr="00013E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3E46">
        <w:rPr>
          <w:rFonts w:ascii="Times New Roman" w:hAnsi="Times New Roman" w:cs="Times New Roman"/>
          <w:sz w:val="24"/>
          <w:szCs w:val="24"/>
        </w:rPr>
        <w:t>акварель, гуашь, пластилин, цветные нитки, бисер, блеск, природный и бросовый материал).</w:t>
      </w:r>
    </w:p>
    <w:p w:rsidR="005300FE" w:rsidRPr="00013E46" w:rsidRDefault="005300FE" w:rsidP="005300FE">
      <w:pPr>
        <w:pStyle w:val="Pa4"/>
        <w:spacing w:line="240" w:lineRule="auto"/>
        <w:rPr>
          <w:rStyle w:val="A00"/>
          <w:rFonts w:ascii="Times New Roman" w:hAnsi="Times New Roman" w:cs="Times New Roman"/>
          <w:b w:val="0"/>
          <w:sz w:val="24"/>
          <w:szCs w:val="24"/>
        </w:rPr>
      </w:pPr>
      <w:r w:rsidRPr="00013E46">
        <w:rPr>
          <w:rStyle w:val="A00"/>
          <w:rFonts w:ascii="Times New Roman" w:hAnsi="Times New Roman" w:cs="Times New Roman"/>
          <w:sz w:val="24"/>
          <w:szCs w:val="24"/>
        </w:rPr>
        <w:t>Методическое обеспечение</w:t>
      </w:r>
      <w:r w:rsidRPr="00013E46">
        <w:rPr>
          <w:rFonts w:ascii="Times New Roman" w:hAnsi="Times New Roman"/>
          <w:color w:val="000000"/>
        </w:rPr>
        <w:t xml:space="preserve">  </w:t>
      </w:r>
      <w:r w:rsidRPr="00013E46">
        <w:rPr>
          <w:rStyle w:val="A00"/>
          <w:rFonts w:ascii="Times New Roman" w:hAnsi="Times New Roman" w:cs="Times New Roman"/>
          <w:sz w:val="24"/>
          <w:szCs w:val="24"/>
        </w:rPr>
        <w:t xml:space="preserve">образовательной программы- </w:t>
      </w:r>
      <w:r w:rsidRPr="00013E46">
        <w:rPr>
          <w:rStyle w:val="A00"/>
          <w:rFonts w:ascii="Times New Roman" w:hAnsi="Times New Roman" w:cs="Times New Roman"/>
          <w:b w:val="0"/>
          <w:sz w:val="24"/>
          <w:szCs w:val="24"/>
        </w:rPr>
        <w:t>разработки занятий, экскурсий, бесед,  дидактических материалов, игр  по темам программы.</w:t>
      </w:r>
    </w:p>
    <w:p w:rsidR="005300FE" w:rsidRPr="00013E46" w:rsidRDefault="005300FE" w:rsidP="005300FE">
      <w:pPr>
        <w:pStyle w:val="Pa2"/>
        <w:spacing w:line="240" w:lineRule="auto"/>
        <w:jc w:val="both"/>
        <w:rPr>
          <w:rFonts w:ascii="Times New Roman" w:hAnsi="Times New Roman"/>
          <w:color w:val="000000"/>
          <w:u w:val="single"/>
        </w:rPr>
      </w:pPr>
      <w:r w:rsidRPr="00013E46">
        <w:rPr>
          <w:rFonts w:ascii="Times New Roman" w:hAnsi="Times New Roman"/>
          <w:b/>
          <w:bCs/>
          <w:color w:val="000000"/>
        </w:rPr>
        <w:t>Виды методической продукции:</w:t>
      </w:r>
      <w:r w:rsidRPr="00013E46">
        <w:rPr>
          <w:rFonts w:ascii="Times New Roman" w:hAnsi="Times New Roman"/>
          <w:color w:val="000000"/>
        </w:rPr>
        <w:t xml:space="preserve"> </w:t>
      </w:r>
      <w:r w:rsidRPr="00013E46">
        <w:rPr>
          <w:rFonts w:ascii="Times New Roman" w:hAnsi="Times New Roman"/>
          <w:color w:val="000000"/>
          <w:u w:val="single"/>
        </w:rPr>
        <w:t>методическое пособие, методическая разработка</w:t>
      </w:r>
      <w:proofErr w:type="gramStart"/>
      <w:r w:rsidRPr="00013E46">
        <w:rPr>
          <w:rFonts w:ascii="Times New Roman" w:hAnsi="Times New Roman"/>
          <w:color w:val="000000"/>
          <w:u w:val="single"/>
        </w:rPr>
        <w:t>.!!!</w:t>
      </w:r>
      <w:proofErr w:type="gramEnd"/>
    </w:p>
    <w:p w:rsidR="005300FE" w:rsidRPr="00013E46" w:rsidRDefault="005300FE" w:rsidP="005300FE">
      <w:pPr>
        <w:pStyle w:val="Pa2"/>
        <w:spacing w:line="240" w:lineRule="auto"/>
        <w:jc w:val="both"/>
        <w:rPr>
          <w:rFonts w:ascii="Times New Roman" w:hAnsi="Times New Roman"/>
          <w:bCs/>
          <w:color w:val="000000"/>
        </w:rPr>
      </w:pPr>
      <w:proofErr w:type="gramStart"/>
      <w:r w:rsidRPr="00013E46">
        <w:rPr>
          <w:rFonts w:ascii="Times New Roman" w:hAnsi="Times New Roman"/>
          <w:b/>
          <w:bCs/>
          <w:color w:val="000000"/>
        </w:rPr>
        <w:t xml:space="preserve">Виды дидактических материалов:  </w:t>
      </w:r>
      <w:r w:rsidRPr="00013E46">
        <w:rPr>
          <w:rFonts w:ascii="Times New Roman" w:hAnsi="Times New Roman"/>
          <w:color w:val="000000"/>
        </w:rPr>
        <w:t>гербарии, образцы материалов, живые объекты, машины – игрушки, макеты построек и муляжи плодов,</w:t>
      </w:r>
      <w:r w:rsidRPr="00013E46">
        <w:rPr>
          <w:rFonts w:ascii="Times New Roman" w:hAnsi="Times New Roman"/>
        </w:rPr>
        <w:t xml:space="preserve">  </w:t>
      </w:r>
      <w:r w:rsidRPr="00013E46">
        <w:rPr>
          <w:rFonts w:ascii="Times New Roman" w:hAnsi="Times New Roman"/>
          <w:color w:val="000000"/>
        </w:rPr>
        <w:t>таблицы, схемы, рисунки,  картины, иллюстрации, фотоматериалы, аудиозаписи.</w:t>
      </w:r>
      <w:proofErr w:type="gramEnd"/>
    </w:p>
    <w:p w:rsidR="005300FE" w:rsidRPr="00013E46" w:rsidRDefault="005300FE" w:rsidP="005300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5300FE" w:rsidRPr="00013E46" w:rsidRDefault="005300FE" w:rsidP="005300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5300FE" w:rsidRPr="00013E46" w:rsidRDefault="005300FE" w:rsidP="00530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3E46" w:rsidRDefault="005300FE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</w:t>
      </w:r>
    </w:p>
    <w:p w:rsidR="00013E46" w:rsidRDefault="00013E46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3E46" w:rsidRDefault="00013E46" w:rsidP="005300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FE" w:rsidRPr="00013E46" w:rsidRDefault="00013E46" w:rsidP="005300FE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13E46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</w:t>
      </w:r>
      <w:r w:rsidR="005300FE" w:rsidRPr="00013E46">
        <w:rPr>
          <w:rFonts w:ascii="Times New Roman" w:hAnsi="Times New Roman" w:cs="Times New Roman"/>
          <w:color w:val="000000"/>
          <w:sz w:val="32"/>
          <w:szCs w:val="32"/>
        </w:rPr>
        <w:t xml:space="preserve"> Список использованной литературы.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E46">
        <w:rPr>
          <w:rFonts w:ascii="Times New Roman" w:hAnsi="Times New Roman" w:cs="Times New Roman"/>
          <w:sz w:val="24"/>
          <w:szCs w:val="24"/>
          <w:u w:val="single"/>
        </w:rPr>
        <w:t xml:space="preserve">    Нормативные документы.                                            </w:t>
      </w:r>
    </w:p>
    <w:p w:rsidR="005300FE" w:rsidRPr="00013E46" w:rsidRDefault="005300FE" w:rsidP="005300FE">
      <w:pPr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«Об образовании».</w:t>
      </w:r>
    </w:p>
    <w:p w:rsidR="005300FE" w:rsidRPr="00013E46" w:rsidRDefault="005300FE" w:rsidP="005300FE">
      <w:pPr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Концепция модернизации дополнительного образования детей Российской Федерации.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Программы.</w:t>
      </w:r>
      <w:r w:rsidRPr="00013E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1.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Кожохина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 xml:space="preserve"> С.К.  </w:t>
      </w:r>
      <w:r w:rsidRPr="00013E46">
        <w:rPr>
          <w:rFonts w:ascii="Times New Roman" w:hAnsi="Times New Roman" w:cs="Times New Roman"/>
          <w:i/>
          <w:sz w:val="24"/>
          <w:szCs w:val="24"/>
        </w:rPr>
        <w:t>Путешествие в мир искусств  (Программа- М.: ТЦ Сфера, 2002г.-  192 с)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13E4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Потаповская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 xml:space="preserve"> О.М. </w:t>
      </w:r>
      <w:r w:rsidRPr="00013E46">
        <w:rPr>
          <w:rFonts w:ascii="Times New Roman" w:hAnsi="Times New Roman" w:cs="Times New Roman"/>
          <w:i/>
          <w:sz w:val="24"/>
          <w:szCs w:val="24"/>
        </w:rPr>
        <w:t xml:space="preserve">  Подарок к празднику  (Программ</w:t>
      </w:r>
      <w:proofErr w:type="gramStart"/>
      <w:r w:rsidRPr="00013E46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13E46">
        <w:rPr>
          <w:rFonts w:ascii="Times New Roman" w:hAnsi="Times New Roman" w:cs="Times New Roman"/>
          <w:i/>
          <w:sz w:val="24"/>
          <w:szCs w:val="24"/>
        </w:rPr>
        <w:t xml:space="preserve"> М-2002 , серия «Духовно- нравственное     воспитание детей »      </w:t>
      </w:r>
      <w:proofErr w:type="spellStart"/>
      <w:r w:rsidRPr="00013E46">
        <w:rPr>
          <w:rFonts w:ascii="Times New Roman" w:hAnsi="Times New Roman" w:cs="Times New Roman"/>
          <w:i/>
          <w:sz w:val="24"/>
          <w:szCs w:val="24"/>
        </w:rPr>
        <w:t>РусскаяПравославная</w:t>
      </w:r>
      <w:proofErr w:type="spellEnd"/>
      <w:r w:rsidRPr="00013E46">
        <w:rPr>
          <w:rFonts w:ascii="Times New Roman" w:hAnsi="Times New Roman" w:cs="Times New Roman"/>
          <w:i/>
          <w:sz w:val="24"/>
          <w:szCs w:val="24"/>
        </w:rPr>
        <w:t xml:space="preserve"> Церковь - -99с  )      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13E46">
        <w:rPr>
          <w:rFonts w:ascii="Times New Roman" w:hAnsi="Times New Roman" w:cs="Times New Roman"/>
          <w:sz w:val="24"/>
          <w:szCs w:val="24"/>
          <w:u w:val="single"/>
        </w:rPr>
        <w:t>Пособие.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sz w:val="24"/>
          <w:szCs w:val="24"/>
        </w:rPr>
        <w:t xml:space="preserve">      Трофимова М.В.  </w:t>
      </w:r>
      <w:proofErr w:type="spellStart"/>
      <w:r w:rsidRPr="00013E46"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 w:rsidRPr="00013E46">
        <w:rPr>
          <w:rFonts w:ascii="Times New Roman" w:hAnsi="Times New Roman" w:cs="Times New Roman"/>
          <w:sz w:val="24"/>
          <w:szCs w:val="24"/>
        </w:rPr>
        <w:t xml:space="preserve"> Т.И.</w:t>
      </w:r>
      <w:r w:rsidRPr="00013E46">
        <w:rPr>
          <w:rFonts w:ascii="Times New Roman" w:hAnsi="Times New Roman" w:cs="Times New Roman"/>
          <w:i/>
          <w:sz w:val="24"/>
          <w:szCs w:val="24"/>
        </w:rPr>
        <w:t xml:space="preserve">  И учеба и игра: изобразительное искусство </w:t>
      </w:r>
      <w:proofErr w:type="gramStart"/>
      <w:r w:rsidRPr="00013E46">
        <w:rPr>
          <w:rFonts w:ascii="Times New Roman" w:hAnsi="Times New Roman" w:cs="Times New Roman"/>
          <w:i/>
          <w:sz w:val="24"/>
          <w:szCs w:val="24"/>
        </w:rPr>
        <w:t xml:space="preserve">(  </w:t>
      </w:r>
      <w:proofErr w:type="gramEnd"/>
      <w:r w:rsidRPr="00013E46">
        <w:rPr>
          <w:rFonts w:ascii="Times New Roman" w:hAnsi="Times New Roman" w:cs="Times New Roman"/>
          <w:i/>
          <w:sz w:val="24"/>
          <w:szCs w:val="24"/>
        </w:rPr>
        <w:t>Пособие- Ярославль, Академия развития -2001г – 199с)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E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0FE" w:rsidRPr="00013E46" w:rsidRDefault="005300FE" w:rsidP="005300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0FE" w:rsidRPr="00013E46" w:rsidRDefault="005300FE" w:rsidP="005300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0FE" w:rsidRPr="00013E46" w:rsidRDefault="005300FE" w:rsidP="005300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68DE" w:rsidRPr="00013E46" w:rsidRDefault="008168DE" w:rsidP="005300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68DE" w:rsidRPr="00013E46" w:rsidSect="00E5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11F8"/>
    <w:multiLevelType w:val="hybridMultilevel"/>
    <w:tmpl w:val="10FAA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95EB3"/>
    <w:multiLevelType w:val="hybridMultilevel"/>
    <w:tmpl w:val="D842F6B2"/>
    <w:lvl w:ilvl="0" w:tplc="1D98CE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978A2"/>
    <w:rsid w:val="00013E46"/>
    <w:rsid w:val="001A4C15"/>
    <w:rsid w:val="005300FE"/>
    <w:rsid w:val="008168DE"/>
    <w:rsid w:val="008978A2"/>
    <w:rsid w:val="00E5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rsid w:val="008978A2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</w:rPr>
  </w:style>
  <w:style w:type="paragraph" w:customStyle="1" w:styleId="Pa4">
    <w:name w:val="Pa4"/>
    <w:basedOn w:val="a"/>
    <w:next w:val="a"/>
    <w:rsid w:val="005300FE"/>
    <w:pPr>
      <w:autoSpaceDE w:val="0"/>
      <w:autoSpaceDN w:val="0"/>
      <w:adjustRightInd w:val="0"/>
      <w:spacing w:after="0" w:line="261" w:lineRule="atLeast"/>
    </w:pPr>
    <w:rPr>
      <w:rFonts w:ascii="BannikovaAP" w:eastAsia="Times New Roman" w:hAnsi="BannikovaAP" w:cs="Times New Roman"/>
      <w:sz w:val="24"/>
      <w:szCs w:val="24"/>
    </w:rPr>
  </w:style>
  <w:style w:type="character" w:customStyle="1" w:styleId="A00">
    <w:name w:val="A0"/>
    <w:rsid w:val="005300FE"/>
    <w:rPr>
      <w:rFonts w:cs="BannikovaAP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ПК-МАТ</dc:creator>
  <cp:keywords/>
  <dc:description/>
  <cp:lastModifiedBy>ПК-МАТ</cp:lastModifiedBy>
  <cp:revision>3</cp:revision>
  <cp:lastPrinted>2013-09-19T06:49:00Z</cp:lastPrinted>
  <dcterms:created xsi:type="dcterms:W3CDTF">2013-09-19T06:14:00Z</dcterms:created>
  <dcterms:modified xsi:type="dcterms:W3CDTF">2013-09-19T06:52:00Z</dcterms:modified>
</cp:coreProperties>
</file>