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BC" w:rsidRPr="002766FF" w:rsidRDefault="00BC46BC" w:rsidP="00BC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C46BC" w:rsidRPr="002766FF" w:rsidRDefault="00BC46BC" w:rsidP="00BC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 w:rsidRPr="002766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66FF">
        <w:rPr>
          <w:rFonts w:ascii="Times New Roman" w:hAnsi="Times New Roman" w:cs="Times New Roman"/>
          <w:sz w:val="28"/>
          <w:szCs w:val="28"/>
        </w:rPr>
        <w:t>. Нема»</w:t>
      </w:r>
    </w:p>
    <w:p w:rsidR="00BC46BC" w:rsidRPr="002766FF" w:rsidRDefault="00BC46BC" w:rsidP="00BC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766FF">
        <w:rPr>
          <w:rFonts w:ascii="Times New Roman" w:hAnsi="Times New Roman" w:cs="Times New Roman"/>
          <w:sz w:val="28"/>
          <w:szCs w:val="28"/>
        </w:rPr>
        <w:tab/>
        <w:t xml:space="preserve"> Директор МКОУ</w:t>
      </w: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 </w:t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  <w:t xml:space="preserve">«СОШ </w:t>
      </w:r>
      <w:proofErr w:type="spellStart"/>
      <w:r w:rsidRPr="002766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766FF">
        <w:rPr>
          <w:rFonts w:ascii="Times New Roman" w:hAnsi="Times New Roman" w:cs="Times New Roman"/>
          <w:sz w:val="28"/>
          <w:szCs w:val="28"/>
        </w:rPr>
        <w:t xml:space="preserve"> Нема»</w:t>
      </w: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2766FF">
        <w:rPr>
          <w:rFonts w:ascii="Times New Roman" w:hAnsi="Times New Roman" w:cs="Times New Roman"/>
          <w:sz w:val="28"/>
          <w:szCs w:val="28"/>
        </w:rPr>
        <w:tab/>
      </w: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ab/>
      </w:r>
      <w:r w:rsidRPr="002766FF">
        <w:rPr>
          <w:rFonts w:ascii="Times New Roman" w:hAnsi="Times New Roman" w:cs="Times New Roman"/>
          <w:sz w:val="28"/>
          <w:szCs w:val="28"/>
        </w:rPr>
        <w:tab/>
        <w:t>(Никулина С.А.)</w:t>
      </w: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2766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66FF">
        <w:rPr>
          <w:rFonts w:ascii="Times New Roman" w:hAnsi="Times New Roman" w:cs="Times New Roman"/>
          <w:sz w:val="28"/>
          <w:szCs w:val="28"/>
        </w:rPr>
        <w:tab/>
        <w:t xml:space="preserve">«___» ________ 2014г                                         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4 В  класса, обучающегося 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по УМК «Перспективная начальная школа»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 xml:space="preserve">на 2014-2015 </w:t>
      </w:r>
      <w:proofErr w:type="spellStart"/>
      <w:r w:rsidRPr="002766F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66FF">
        <w:rPr>
          <w:rFonts w:ascii="Times New Roman" w:hAnsi="Times New Roman" w:cs="Times New Roman"/>
          <w:sz w:val="28"/>
          <w:szCs w:val="28"/>
        </w:rPr>
        <w:t>. год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C46BC" w:rsidRPr="002766FF" w:rsidRDefault="00BC46BC" w:rsidP="00BC46B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Мошкина А.Ф., учитель</w:t>
      </w:r>
    </w:p>
    <w:p w:rsidR="00BC46BC" w:rsidRPr="002766FF" w:rsidRDefault="00BC46BC" w:rsidP="00BC46B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BC46BC" w:rsidRPr="002766FF" w:rsidRDefault="00BC46BC" w:rsidP="00BC46BC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2 квалификационной категории.</w:t>
      </w: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66FF">
        <w:rPr>
          <w:rFonts w:ascii="Times New Roman" w:hAnsi="Times New Roman" w:cs="Times New Roman"/>
          <w:sz w:val="28"/>
          <w:szCs w:val="28"/>
        </w:rPr>
        <w:t>пгт.Нема</w:t>
      </w:r>
      <w:proofErr w:type="spellEnd"/>
    </w:p>
    <w:p w:rsidR="00BC46BC" w:rsidRPr="002766FF" w:rsidRDefault="00BC46BC" w:rsidP="00BC46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6FF">
        <w:rPr>
          <w:rFonts w:ascii="Times New Roman" w:hAnsi="Times New Roman" w:cs="Times New Roman"/>
          <w:sz w:val="28"/>
          <w:szCs w:val="28"/>
        </w:rPr>
        <w:t>2014г</w:t>
      </w:r>
    </w:p>
    <w:p w:rsidR="00BC46BC" w:rsidRDefault="00BC46BC" w:rsidP="00BC4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53" w:rsidRDefault="009A145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:rsidR="00BC46BC" w:rsidRDefault="00BC46BC" w:rsidP="00BC46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Раздел 1</w:t>
      </w:r>
    </w:p>
    <w:p w:rsidR="002766FF" w:rsidRPr="00744BC9" w:rsidRDefault="00BC46BC" w:rsidP="002766FF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2766FF" w:rsidRPr="002766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66FF" w:rsidRPr="00744BC9" w:rsidRDefault="002766FF" w:rsidP="002766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BC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 литературному чтению </w:t>
      </w:r>
      <w:r w:rsidRPr="00744BC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4BC9">
        <w:rPr>
          <w:rFonts w:ascii="Times New Roman" w:hAnsi="Times New Roman" w:cs="Times New Roman"/>
          <w:color w:val="000000"/>
          <w:sz w:val="24"/>
          <w:szCs w:val="24"/>
        </w:rPr>
        <w:t>класса (базовый уровень) соответствует ФГОС НОО (2009г)</w:t>
      </w:r>
      <w:r w:rsidRPr="00744BC9">
        <w:rPr>
          <w:rFonts w:ascii="Times New Roman" w:hAnsi="Times New Roman" w:cs="Times New Roman"/>
          <w:sz w:val="24"/>
          <w:szCs w:val="24"/>
        </w:rPr>
        <w:t xml:space="preserve">. При разработке рабочей программы использованы: </w:t>
      </w:r>
    </w:p>
    <w:p w:rsidR="002766FF" w:rsidRPr="00744BC9" w:rsidRDefault="002766FF" w:rsidP="00276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BC9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Федеральный Закон «Об образовании в РФ» от 29.12.2012 года №273-ФЗ.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 xml:space="preserve">Приказ </w:t>
      </w:r>
      <w:proofErr w:type="spellStart"/>
      <w:r w:rsidRPr="00744BC9">
        <w:rPr>
          <w:rFonts w:ascii="Times New Roman" w:hAnsi="Times New Roman"/>
          <w:lang w:val="ru-RU"/>
        </w:rPr>
        <w:t>Минобрнауки</w:t>
      </w:r>
      <w:proofErr w:type="spellEnd"/>
      <w:r w:rsidRPr="00744BC9">
        <w:rPr>
          <w:rFonts w:ascii="Times New Roman" w:hAnsi="Times New Roman"/>
          <w:lang w:val="ru-RU"/>
        </w:rPr>
        <w:t xml:space="preserve"> РФ от 06.10.2009 №373 «Об  утверждении и введении в действие ФГОС начального общего образования». 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№189).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 xml:space="preserve">Приказ </w:t>
      </w:r>
      <w:proofErr w:type="spellStart"/>
      <w:r w:rsidRPr="00744BC9">
        <w:rPr>
          <w:rFonts w:ascii="Times New Roman" w:hAnsi="Times New Roman"/>
          <w:lang w:val="ru-RU"/>
        </w:rPr>
        <w:t>Минобрнауки</w:t>
      </w:r>
      <w:proofErr w:type="spellEnd"/>
      <w:r w:rsidRPr="00744BC9">
        <w:rPr>
          <w:rFonts w:ascii="Times New Roman" w:hAnsi="Times New Roman"/>
          <w:lang w:val="ru-RU"/>
        </w:rPr>
        <w:t xml:space="preserve"> РФ от 26.11.2010 №1241 «О внесении изменений в ФГОС начального общего образования, утвержденный приказом Министерства образования и науки РФ от 06.10.2009 года №373» .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Примерная основная образовательная программа образовательного учреждения. Начальная школа, сост. Е. В. Савинов (М.: Просвещение 2012 год).</w:t>
      </w:r>
    </w:p>
    <w:p w:rsidR="00AF703E" w:rsidRPr="00AF703E" w:rsidRDefault="00AF703E" w:rsidP="00AF703E">
      <w:pPr>
        <w:pStyle w:val="afc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AF703E">
        <w:rPr>
          <w:rFonts w:ascii="Times New Roman" w:hAnsi="Times New Roman"/>
          <w:color w:val="000000"/>
          <w:lang w:val="ru-RU"/>
        </w:rPr>
        <w:t xml:space="preserve">Авторская программа  </w:t>
      </w:r>
      <w:proofErr w:type="spellStart"/>
      <w:r w:rsidRPr="00AF703E">
        <w:rPr>
          <w:rFonts w:ascii="Times New Roman" w:hAnsi="Times New Roman"/>
          <w:lang w:val="ru-RU"/>
        </w:rPr>
        <w:t>Н.А.Чуракова</w:t>
      </w:r>
      <w:proofErr w:type="spellEnd"/>
      <w:r w:rsidRPr="00AF703E">
        <w:rPr>
          <w:rFonts w:ascii="Times New Roman" w:hAnsi="Times New Roman"/>
          <w:lang w:val="ru-RU"/>
        </w:rPr>
        <w:t xml:space="preserve"> «Литературное чтение»,</w:t>
      </w:r>
    </w:p>
    <w:p w:rsidR="00AF703E" w:rsidRPr="00AF703E" w:rsidRDefault="00AF703E" w:rsidP="00AF703E">
      <w:pPr>
        <w:pStyle w:val="afc"/>
        <w:shd w:val="clear" w:color="auto" w:fill="FFFFFF"/>
        <w:jc w:val="both"/>
        <w:rPr>
          <w:rFonts w:ascii="Times New Roman" w:hAnsi="Times New Roman"/>
          <w:color w:val="000000"/>
          <w:spacing w:val="-5"/>
        </w:rPr>
      </w:pPr>
      <w:r w:rsidRPr="00AF703E">
        <w:rPr>
          <w:rFonts w:ascii="Times New Roman" w:hAnsi="Times New Roman"/>
          <w:color w:val="000000"/>
          <w:spacing w:val="-4"/>
        </w:rPr>
        <w:t>(</w:t>
      </w:r>
      <w:proofErr w:type="gramStart"/>
      <w:r w:rsidRPr="00AF703E">
        <w:rPr>
          <w:rFonts w:ascii="Times New Roman" w:hAnsi="Times New Roman"/>
          <w:color w:val="000000"/>
          <w:spacing w:val="-5"/>
        </w:rPr>
        <w:t>М.:</w:t>
      </w:r>
      <w:proofErr w:type="gramEnd"/>
      <w:r w:rsidRPr="00AF703E">
        <w:rPr>
          <w:rFonts w:ascii="Times New Roman" w:hAnsi="Times New Roman"/>
          <w:color w:val="000000"/>
          <w:spacing w:val="-5"/>
        </w:rPr>
        <w:t xml:space="preserve">  </w:t>
      </w:r>
      <w:proofErr w:type="spellStart"/>
      <w:r w:rsidRPr="00AF703E">
        <w:rPr>
          <w:rFonts w:ascii="Times New Roman" w:hAnsi="Times New Roman"/>
          <w:color w:val="000000"/>
          <w:spacing w:val="-5"/>
        </w:rPr>
        <w:t>Академкнига</w:t>
      </w:r>
      <w:proofErr w:type="spellEnd"/>
      <w:r w:rsidRPr="00AF703E">
        <w:rPr>
          <w:rFonts w:ascii="Times New Roman" w:hAnsi="Times New Roman"/>
          <w:color w:val="000000"/>
          <w:spacing w:val="-5"/>
        </w:rPr>
        <w:t>/</w:t>
      </w:r>
      <w:proofErr w:type="spellStart"/>
      <w:r w:rsidRPr="00AF703E">
        <w:rPr>
          <w:rFonts w:ascii="Times New Roman" w:hAnsi="Times New Roman"/>
          <w:color w:val="000000"/>
          <w:spacing w:val="-5"/>
        </w:rPr>
        <w:t>учебник</w:t>
      </w:r>
      <w:proofErr w:type="spellEnd"/>
      <w:r w:rsidRPr="00AF703E">
        <w:rPr>
          <w:rFonts w:ascii="Times New Roman" w:hAnsi="Times New Roman"/>
          <w:color w:val="000000"/>
          <w:spacing w:val="-5"/>
        </w:rPr>
        <w:t xml:space="preserve"> , 2013 г)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 xml:space="preserve">Приказ </w:t>
      </w:r>
      <w:proofErr w:type="spellStart"/>
      <w:r w:rsidRPr="00744BC9">
        <w:rPr>
          <w:rFonts w:ascii="Times New Roman" w:hAnsi="Times New Roman"/>
          <w:lang w:val="ru-RU"/>
        </w:rPr>
        <w:t>Минобрнауки</w:t>
      </w:r>
      <w:proofErr w:type="spellEnd"/>
      <w:r w:rsidRPr="00744BC9">
        <w:rPr>
          <w:rFonts w:ascii="Times New Roman" w:hAnsi="Times New Roman"/>
          <w:lang w:val="ru-RU"/>
        </w:rPr>
        <w:t xml:space="preserve"> России №253 от 31.03.2014 года «Об утверждении федерального перечня учебников, рекомендуемых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 xml:space="preserve">Устав МКОУ «СОШ </w:t>
      </w:r>
      <w:proofErr w:type="spellStart"/>
      <w:r w:rsidRPr="00744BC9">
        <w:rPr>
          <w:rFonts w:ascii="Times New Roman" w:hAnsi="Times New Roman"/>
          <w:lang w:val="ru-RU"/>
        </w:rPr>
        <w:t>пгт</w:t>
      </w:r>
      <w:proofErr w:type="spellEnd"/>
      <w:r w:rsidRPr="00744BC9">
        <w:rPr>
          <w:rFonts w:ascii="Times New Roman" w:hAnsi="Times New Roman"/>
          <w:lang w:val="ru-RU"/>
        </w:rPr>
        <w:t xml:space="preserve">. Нема» </w:t>
      </w:r>
      <w:proofErr w:type="spellStart"/>
      <w:r w:rsidRPr="00744BC9">
        <w:rPr>
          <w:rFonts w:ascii="Times New Roman" w:hAnsi="Times New Roman"/>
          <w:lang w:val="ru-RU"/>
        </w:rPr>
        <w:t>Немского</w:t>
      </w:r>
      <w:proofErr w:type="spellEnd"/>
      <w:r w:rsidRPr="00744BC9">
        <w:rPr>
          <w:rFonts w:ascii="Times New Roman" w:hAnsi="Times New Roman"/>
          <w:lang w:val="ru-RU"/>
        </w:rPr>
        <w:t xml:space="preserve"> района.</w:t>
      </w:r>
    </w:p>
    <w:p w:rsidR="002766FF" w:rsidRPr="00744BC9" w:rsidRDefault="002766FF" w:rsidP="002766FF">
      <w:pPr>
        <w:pStyle w:val="afc"/>
        <w:numPr>
          <w:ilvl w:val="0"/>
          <w:numId w:val="15"/>
        </w:numPr>
        <w:spacing w:after="200" w:line="276" w:lineRule="auto"/>
        <w:ind w:left="0" w:firstLine="360"/>
        <w:jc w:val="both"/>
        <w:rPr>
          <w:rFonts w:ascii="Times New Roman" w:hAnsi="Times New Roman"/>
        </w:rPr>
      </w:pPr>
      <w:r w:rsidRPr="00744BC9">
        <w:rPr>
          <w:rFonts w:ascii="Times New Roman" w:hAnsi="Times New Roman"/>
          <w:lang w:val="ru-RU"/>
        </w:rPr>
        <w:t xml:space="preserve">Учебный план МКОУ «СОШ </w:t>
      </w:r>
      <w:proofErr w:type="spellStart"/>
      <w:r w:rsidRPr="00744BC9">
        <w:rPr>
          <w:rFonts w:ascii="Times New Roman" w:hAnsi="Times New Roman"/>
          <w:lang w:val="ru-RU"/>
        </w:rPr>
        <w:t>пгт</w:t>
      </w:r>
      <w:proofErr w:type="spellEnd"/>
      <w:r w:rsidRPr="00744BC9">
        <w:rPr>
          <w:rFonts w:ascii="Times New Roman" w:hAnsi="Times New Roman"/>
          <w:lang w:val="ru-RU"/>
        </w:rPr>
        <w:t xml:space="preserve">. </w:t>
      </w:r>
      <w:proofErr w:type="spellStart"/>
      <w:r w:rsidRPr="00744BC9">
        <w:rPr>
          <w:rFonts w:ascii="Times New Roman" w:hAnsi="Times New Roman"/>
        </w:rPr>
        <w:t>Нема</w:t>
      </w:r>
      <w:proofErr w:type="spellEnd"/>
      <w:r w:rsidRPr="00744BC9">
        <w:rPr>
          <w:rFonts w:ascii="Times New Roman" w:hAnsi="Times New Roman"/>
        </w:rPr>
        <w:t xml:space="preserve">» </w:t>
      </w:r>
      <w:proofErr w:type="spellStart"/>
      <w:r w:rsidRPr="00744BC9">
        <w:rPr>
          <w:rFonts w:ascii="Times New Roman" w:hAnsi="Times New Roman"/>
        </w:rPr>
        <w:t>Немского</w:t>
      </w:r>
      <w:proofErr w:type="spellEnd"/>
      <w:r w:rsidRPr="00744BC9">
        <w:rPr>
          <w:rFonts w:ascii="Times New Roman" w:hAnsi="Times New Roman"/>
        </w:rPr>
        <w:t xml:space="preserve"> </w:t>
      </w:r>
      <w:proofErr w:type="spellStart"/>
      <w:r w:rsidRPr="00744BC9">
        <w:rPr>
          <w:rFonts w:ascii="Times New Roman" w:hAnsi="Times New Roman"/>
        </w:rPr>
        <w:t>района</w:t>
      </w:r>
      <w:proofErr w:type="spellEnd"/>
      <w:r w:rsidRPr="00744BC9">
        <w:rPr>
          <w:rFonts w:ascii="Times New Roman" w:hAnsi="Times New Roman"/>
        </w:rPr>
        <w:t>.</w:t>
      </w:r>
    </w:p>
    <w:p w:rsidR="002766FF" w:rsidRPr="00744BC9" w:rsidRDefault="002766FF" w:rsidP="002766FF">
      <w:pPr>
        <w:pStyle w:val="afc"/>
        <w:ind w:left="0" w:firstLine="360"/>
        <w:jc w:val="center"/>
        <w:rPr>
          <w:rFonts w:ascii="Times New Roman" w:hAnsi="Times New Roman"/>
          <w:b/>
          <w:lang w:val="ru-RU"/>
        </w:rPr>
      </w:pPr>
      <w:r w:rsidRPr="00744BC9">
        <w:rPr>
          <w:rFonts w:ascii="Times New Roman" w:hAnsi="Times New Roman"/>
          <w:b/>
          <w:lang w:val="ru-RU"/>
        </w:rPr>
        <w:t>Нормативные документы Министерства образования и науки.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Рекомендации по организации обучения в первом классе четырехлетней начальной школы (Письмо МО РФ №408/13 – 13 от 20.04.2001).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Об организации обучения в первом классе четырехлетней начальной школы (Письмо МО РФ №202/11-13 от 25.09.2000 года).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О недопустимости перегрузок обучающихся в начальной школе (Письмо МО РФ №220/11-13 от 20.02.1999 года).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Контроль и оценка результатов обучения в начальной школе (Письмо МО РФ №1561/14-15 от 19.11.1998 года).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 xml:space="preserve">Система оценивания учебных достижений школьников в условиях </w:t>
      </w:r>
      <w:proofErr w:type="spellStart"/>
      <w:r w:rsidRPr="00744BC9">
        <w:rPr>
          <w:rFonts w:ascii="Times New Roman" w:hAnsi="Times New Roman"/>
          <w:lang w:val="ru-RU"/>
        </w:rPr>
        <w:t>безотметочного</w:t>
      </w:r>
      <w:proofErr w:type="spellEnd"/>
      <w:r w:rsidRPr="00744BC9">
        <w:rPr>
          <w:rFonts w:ascii="Times New Roman" w:hAnsi="Times New Roman"/>
          <w:lang w:val="ru-RU"/>
        </w:rPr>
        <w:t xml:space="preserve"> обучения (Письмо МО РФ №13-51-120/13 от 03.06.2003 год).</w:t>
      </w:r>
    </w:p>
    <w:p w:rsidR="002766FF" w:rsidRPr="00744BC9" w:rsidRDefault="002766FF" w:rsidP="002766FF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№199/13 от28.03.2002).</w:t>
      </w:r>
    </w:p>
    <w:p w:rsidR="00BC46BC" w:rsidRPr="00AF703E" w:rsidRDefault="002766FF" w:rsidP="00AF703E">
      <w:pPr>
        <w:pStyle w:val="afc"/>
        <w:numPr>
          <w:ilvl w:val="0"/>
          <w:numId w:val="16"/>
        </w:numPr>
        <w:spacing w:after="200" w:line="276" w:lineRule="auto"/>
        <w:ind w:left="0" w:firstLine="360"/>
        <w:rPr>
          <w:rFonts w:ascii="Times New Roman" w:hAnsi="Times New Roman"/>
          <w:lang w:val="ru-RU"/>
        </w:rPr>
      </w:pPr>
      <w:r w:rsidRPr="00744BC9">
        <w:rPr>
          <w:rFonts w:ascii="Times New Roman" w:hAnsi="Times New Roman"/>
          <w:lang w:val="ru-RU"/>
        </w:rPr>
        <w:t>О введении иностранного языка во вторых классах начальной школы (приложение к письму МО РФ №957/13-13 от 17.02.2001).</w:t>
      </w:r>
    </w:p>
    <w:p w:rsidR="00BC46BC" w:rsidRDefault="00BC46BC" w:rsidP="00BC4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темам, выдерживает инвариантную учебную часть курса и предлагает  собственный подход к структурированию учебного материала,  определению последовательности этого материала, а также путей формирования предметных, личностных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УУД. Рабочая программа предоставляет учащимся возможность изучения литературного чтения  на базовом уровне, что соответствует 136 часам в год, 4часа в неделю .</w:t>
      </w:r>
    </w:p>
    <w:p w:rsidR="00BC46BC" w:rsidRDefault="00BC46BC" w:rsidP="00BC46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универсальных способов действий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обеспечивающие возможность продолжения образования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основной школе; </w:t>
      </w:r>
      <w:r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>
        <w:rPr>
          <w:rFonts w:ascii="Times New Roman" w:hAnsi="Times New Roman" w:cs="Times New Roman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реализуются в процессе обучения всем предметам. Однако каждый из них имеет свою специфику.</w:t>
      </w:r>
    </w:p>
    <w:p w:rsidR="00BC46BC" w:rsidRDefault="00BC46BC" w:rsidP="00BC4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узкопредметные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BC" w:rsidRPr="00AF703E" w:rsidRDefault="00BC46BC" w:rsidP="00AF70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Изучение курса литературного чтения в начальной школе направлено на достижение следующих целей:</w:t>
      </w:r>
    </w:p>
    <w:p w:rsidR="00BC46BC" w:rsidRDefault="00BC46BC" w:rsidP="00BC46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C46BC" w:rsidRDefault="00BC46BC" w:rsidP="00BC46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приобретения умения работать с разными видами информации;</w:t>
      </w:r>
    </w:p>
    <w:p w:rsidR="00BC46BC" w:rsidRDefault="00BC46BC" w:rsidP="00BC46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C46BC" w:rsidRDefault="00BC46BC" w:rsidP="00BC46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</w:rPr>
        <w:t>Освоение общекультурных навыков чтения и понимания текста; воспитание интереса к чтению и книге.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Овладение речевой, письменной и коммуникативной культурой.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</w:rPr>
        <w:t>Воспитание эстетического отношения к действительности, отраженной в художественной литературе.</w:t>
      </w:r>
    </w:p>
    <w:p w:rsidR="00BC46BC" w:rsidRDefault="00BC46BC" w:rsidP="00BC4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BC46BC" w:rsidRDefault="00BC46BC" w:rsidP="00BC46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703E" w:rsidRPr="00AF703E" w:rsidRDefault="00BC46BC" w:rsidP="00AF703E">
      <w:pPr>
        <w:pStyle w:val="afc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AF703E">
        <w:rPr>
          <w:rFonts w:ascii="Times New Roman" w:hAnsi="Times New Roman"/>
          <w:lang w:val="ru-RU"/>
        </w:rPr>
        <w:t>Логика изложения и содержание авторской программы</w:t>
      </w:r>
      <w:r w:rsidR="00AF703E" w:rsidRPr="00AF703E">
        <w:rPr>
          <w:rFonts w:ascii="Times New Roman" w:hAnsi="Times New Roman"/>
          <w:lang w:val="ru-RU"/>
        </w:rPr>
        <w:t xml:space="preserve"> </w:t>
      </w:r>
      <w:proofErr w:type="spellStart"/>
      <w:r w:rsidR="00AF703E" w:rsidRPr="00AF703E">
        <w:rPr>
          <w:rFonts w:ascii="Times New Roman" w:hAnsi="Times New Roman"/>
          <w:lang w:val="ru-RU"/>
        </w:rPr>
        <w:t>Н.А.Чуракова</w:t>
      </w:r>
      <w:proofErr w:type="spellEnd"/>
      <w:r w:rsidR="00AF703E" w:rsidRPr="00AF703E">
        <w:rPr>
          <w:rFonts w:ascii="Times New Roman" w:hAnsi="Times New Roman"/>
          <w:lang w:val="ru-RU"/>
        </w:rPr>
        <w:t xml:space="preserve"> «Литературное чтение»,</w:t>
      </w:r>
      <w:r w:rsidR="00AF703E" w:rsidRPr="00AF703E">
        <w:rPr>
          <w:rFonts w:ascii="Times New Roman" w:hAnsi="Times New Roman"/>
          <w:color w:val="000000"/>
          <w:spacing w:val="-4"/>
          <w:lang w:val="ru-RU"/>
        </w:rPr>
        <w:t>(</w:t>
      </w:r>
      <w:r w:rsidR="00AF703E" w:rsidRPr="00AF703E">
        <w:rPr>
          <w:rFonts w:ascii="Times New Roman" w:hAnsi="Times New Roman"/>
          <w:color w:val="000000"/>
          <w:spacing w:val="-5"/>
          <w:lang w:val="ru-RU"/>
        </w:rPr>
        <w:t xml:space="preserve">М.:  </w:t>
      </w:r>
      <w:proofErr w:type="spellStart"/>
      <w:r w:rsidR="00AF703E" w:rsidRPr="00AF703E">
        <w:rPr>
          <w:rFonts w:ascii="Times New Roman" w:hAnsi="Times New Roman"/>
          <w:color w:val="000000"/>
          <w:spacing w:val="-5"/>
          <w:lang w:val="ru-RU"/>
        </w:rPr>
        <w:t>Академкнига</w:t>
      </w:r>
      <w:proofErr w:type="spellEnd"/>
      <w:r w:rsidR="00AF703E" w:rsidRPr="00AF703E">
        <w:rPr>
          <w:rFonts w:ascii="Times New Roman" w:hAnsi="Times New Roman"/>
          <w:color w:val="000000"/>
          <w:spacing w:val="-5"/>
          <w:lang w:val="ru-RU"/>
        </w:rPr>
        <w:t>/учебник , 2013 г)</w:t>
      </w:r>
    </w:p>
    <w:p w:rsidR="00BC46BC" w:rsidRDefault="00BC46BC" w:rsidP="00BC4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полностью соответствует требованиям Федерального компонента государственного стандарта начального образования, поэтому в </w:t>
      </w:r>
      <w:r w:rsidR="00AF703E">
        <w:rPr>
          <w:rFonts w:ascii="Times New Roman" w:hAnsi="Times New Roman" w:cs="Times New Roman"/>
          <w:sz w:val="24"/>
          <w:szCs w:val="24"/>
        </w:rPr>
        <w:t xml:space="preserve">рабочую </w:t>
      </w:r>
      <w:r>
        <w:rPr>
          <w:rFonts w:ascii="Times New Roman" w:hAnsi="Times New Roman" w:cs="Times New Roman"/>
          <w:sz w:val="24"/>
          <w:szCs w:val="24"/>
        </w:rPr>
        <w:t>программу не внесено изменений.</w:t>
      </w:r>
    </w:p>
    <w:p w:rsidR="00BC46BC" w:rsidRDefault="00BC46BC" w:rsidP="00BC46BC">
      <w:pPr>
        <w:spacing w:after="0"/>
        <w:jc w:val="both"/>
        <w:rPr>
          <w:sz w:val="28"/>
          <w:szCs w:val="28"/>
        </w:rPr>
      </w:pPr>
    </w:p>
    <w:p w:rsidR="00BC46BC" w:rsidRDefault="00BC46BC" w:rsidP="00BC46BC">
      <w:pPr>
        <w:jc w:val="both"/>
        <w:rPr>
          <w:sz w:val="28"/>
          <w:szCs w:val="28"/>
        </w:rPr>
      </w:pPr>
    </w:p>
    <w:p w:rsidR="00BC46BC" w:rsidRDefault="00BC46BC" w:rsidP="00BC46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46BC" w:rsidRDefault="00BC46BC" w:rsidP="00BC46BC">
      <w:pPr>
        <w:rPr>
          <w:rFonts w:ascii="Times New Roman" w:hAnsi="Times New Roman" w:cs="Times New Roman"/>
          <w:b/>
          <w:sz w:val="24"/>
          <w:szCs w:val="24"/>
        </w:rPr>
      </w:pPr>
    </w:p>
    <w:p w:rsidR="00BC46BC" w:rsidRDefault="00BC46BC" w:rsidP="00BC46BC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7426A7" w:rsidRDefault="00BC46BC" w:rsidP="007426A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426A7" w:rsidRPr="007426A7" w:rsidRDefault="007426A7" w:rsidP="007426A7">
      <w:pPr>
        <w:autoSpaceDE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Литературное чтение является одним из тех базовых предметов начальной школы, общекультурное и </w:t>
      </w:r>
      <w:proofErr w:type="spellStart"/>
      <w:r w:rsidRPr="007426A7">
        <w:rPr>
          <w:rFonts w:ascii="Times New Roman" w:eastAsia="NewtonC" w:hAnsi="Times New Roman" w:cs="Times New Roman"/>
          <w:sz w:val="24"/>
          <w:szCs w:val="24"/>
        </w:rPr>
        <w:t>метапредметное</w:t>
      </w:r>
      <w:proofErr w:type="spellEnd"/>
      <w:r w:rsidRPr="007426A7">
        <w:rPr>
          <w:rFonts w:ascii="Times New Roman" w:eastAsia="NewtonC" w:hAnsi="Times New Roman" w:cs="Times New Roman"/>
          <w:sz w:val="24"/>
          <w:szCs w:val="24"/>
        </w:rPr>
        <w:t xml:space="preserve"> значение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обучения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7426A7">
        <w:rPr>
          <w:rFonts w:ascii="Times New Roman" w:eastAsia="NewtonC" w:hAnsi="Times New Roman" w:cs="Times New Roman"/>
          <w:sz w:val="24"/>
          <w:szCs w:val="24"/>
        </w:rPr>
        <w:t>метапредметных</w:t>
      </w:r>
      <w:proofErr w:type="spellEnd"/>
      <w:r w:rsidRPr="007426A7">
        <w:rPr>
          <w:rFonts w:ascii="Times New Roman" w:eastAsia="NewtonC" w:hAnsi="Times New Roman" w:cs="Times New Roman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источниках, и заканчивая ее интерпретацией и преобразованием.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Основная </w:t>
      </w:r>
      <w:proofErr w:type="spellStart"/>
      <w:r w:rsidRPr="007426A7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>метапредметная</w:t>
      </w:r>
      <w:proofErr w:type="spellEnd"/>
      <w:r w:rsidRPr="007426A7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26A7">
        <w:rPr>
          <w:rFonts w:ascii="Times New Roman" w:eastAsia="NewtonC" w:hAnsi="Times New Roman" w:cs="Times New Roman"/>
          <w:b/>
          <w:bCs/>
          <w:sz w:val="24"/>
          <w:szCs w:val="24"/>
        </w:rPr>
        <w:t>цель,</w:t>
      </w:r>
      <w:r w:rsidRPr="007426A7">
        <w:rPr>
          <w:rFonts w:ascii="Times New Roman" w:eastAsia="NewtonC" w:hAnsi="Times New Roman" w:cs="Times New Roman"/>
          <w:sz w:val="24"/>
          <w:szCs w:val="24"/>
        </w:rPr>
        <w:t xml:space="preserve">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В силу особенностей, присущих данной предметной области, в ее рамках решаются также весьма разноплановые </w:t>
      </w:r>
      <w:r w:rsidRPr="007426A7">
        <w:rPr>
          <w:rFonts w:ascii="Times New Roman" w:eastAsia="NewtonC-Italic" w:hAnsi="Times New Roman" w:cs="Times New Roman"/>
          <w:b/>
          <w:bCs/>
          <w:i/>
          <w:iCs/>
          <w:sz w:val="24"/>
          <w:szCs w:val="24"/>
        </w:rPr>
        <w:t xml:space="preserve">предметные </w:t>
      </w:r>
      <w:r w:rsidRPr="007426A7">
        <w:rPr>
          <w:rFonts w:ascii="Times New Roman" w:eastAsia="NewtonC" w:hAnsi="Times New Roman" w:cs="Times New Roman"/>
          <w:b/>
          <w:bCs/>
          <w:sz w:val="24"/>
          <w:szCs w:val="24"/>
        </w:rPr>
        <w:t>задачи:</w:t>
      </w:r>
    </w:p>
    <w:p w:rsidR="007426A7" w:rsidRPr="007426A7" w:rsidRDefault="007426A7" w:rsidP="007426A7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b/>
          <w:bCs/>
          <w:i/>
          <w:iCs/>
          <w:sz w:val="24"/>
          <w:szCs w:val="24"/>
        </w:rPr>
        <w:tab/>
      </w:r>
      <w:r w:rsidRPr="007426A7">
        <w:rPr>
          <w:rFonts w:ascii="Times New Roman" w:eastAsia="NewtonC" w:hAnsi="Times New Roman" w:cs="Times New Roman"/>
          <w:sz w:val="24"/>
          <w:szCs w:val="24"/>
        </w:rPr>
        <w:t xml:space="preserve">– </w:t>
      </w:r>
      <w:r w:rsidRPr="007426A7">
        <w:rPr>
          <w:rFonts w:ascii="Times New Roman" w:eastAsia="NewtonC" w:hAnsi="Times New Roman" w:cs="Times New Roman"/>
          <w:sz w:val="24"/>
          <w:szCs w:val="24"/>
          <w:u w:val="single"/>
        </w:rPr>
        <w:t>духовно-нравственная</w:t>
      </w:r>
      <w:r w:rsidRPr="007426A7">
        <w:rPr>
          <w:rFonts w:ascii="Times New Roman" w:eastAsia="NewtonC" w:hAnsi="Times New Roman" w:cs="Times New Roman"/>
          <w:sz w:val="24"/>
          <w:szCs w:val="24"/>
        </w:rPr>
        <w:t xml:space="preserve"> (от развития умения (на материале художественных произведений) понимать нравственный смысл целого до развития умения различать разные нравственные позиции);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r w:rsidRPr="007426A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духовно-эстетическая </w:t>
      </w:r>
      <w:r w:rsidRPr="007426A7">
        <w:rPr>
          <w:rFonts w:ascii="Times New Roman" w:eastAsia="NewtonC" w:hAnsi="Times New Roman" w:cs="Times New Roman"/>
          <w:sz w:val="24"/>
          <w:szCs w:val="24"/>
        </w:rPr>
        <w:t>(от формирования умения видеть красоту целого до воспитания чуткости к отдельной детали);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r w:rsidRPr="007426A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литературоведческая </w:t>
      </w:r>
      <w:r w:rsidRPr="007426A7">
        <w:rPr>
          <w:rFonts w:ascii="Times New Roman" w:eastAsia="NewtonC" w:hAnsi="Times New Roman" w:cs="Times New Roman"/>
          <w:sz w:val="24"/>
          <w:szCs w:val="24"/>
        </w:rPr>
        <w:t>(от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приемы));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– </w:t>
      </w:r>
      <w:r w:rsidRPr="007426A7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библиографическая </w:t>
      </w:r>
      <w:r w:rsidRPr="007426A7">
        <w:rPr>
          <w:rFonts w:ascii="Times New Roman" w:eastAsia="NewtonC" w:hAnsi="Times New Roman" w:cs="Times New Roman"/>
          <w:sz w:val="24"/>
          <w:szCs w:val="24"/>
        </w:rPr>
        <w:t>(от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7426A7" w:rsidRPr="007426A7" w:rsidRDefault="007426A7" w:rsidP="007426A7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7426A7">
        <w:rPr>
          <w:rFonts w:ascii="Times New Roman" w:eastAsia="NewtonC" w:hAnsi="Times New Roman" w:cs="Times New Roman"/>
          <w:sz w:val="24"/>
          <w:szCs w:val="24"/>
        </w:rPr>
        <w:t>инсценировании</w:t>
      </w:r>
      <w:proofErr w:type="spellEnd"/>
      <w:r w:rsidRPr="007426A7">
        <w:rPr>
          <w:rFonts w:ascii="Times New Roman" w:eastAsia="NewtonC" w:hAnsi="Times New Roman" w:cs="Times New Roman"/>
          <w:sz w:val="24"/>
          <w:szCs w:val="24"/>
        </w:rPr>
        <w:t>, драматизации и создании собственных текстов и иллюстраций по мотивам художественного произведения).</w:t>
      </w:r>
    </w:p>
    <w:p w:rsidR="007426A7" w:rsidRPr="007426A7" w:rsidRDefault="007426A7" w:rsidP="007426A7">
      <w:pPr>
        <w:autoSpaceDE w:val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426A7">
        <w:rPr>
          <w:rFonts w:ascii="Times New Roman" w:eastAsia="NewtonC" w:hAnsi="Times New Roman" w:cs="Times New Roman"/>
          <w:sz w:val="24"/>
          <w:szCs w:val="24"/>
        </w:rPr>
        <w:tab/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(то есть с короткой строчкой)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</w:t>
      </w:r>
      <w:r w:rsidRPr="007426A7">
        <w:rPr>
          <w:rFonts w:ascii="Times New Roman" w:eastAsia="NewtonC" w:hAnsi="Times New Roman" w:cs="Times New Roman"/>
          <w:sz w:val="24"/>
          <w:szCs w:val="24"/>
        </w:rPr>
        <w:lastRenderedPageBreak/>
        <w:t>чтения); также обеспечен приоритет текстов шуточного содержания, способных вызывать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учетом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XX – начала XXI века.</w:t>
      </w:r>
    </w:p>
    <w:p w:rsidR="00BC46BC" w:rsidRDefault="00BC46BC" w:rsidP="00BC46BC">
      <w:pPr>
        <w:widowControl w:val="0"/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BC" w:rsidRDefault="00BC46BC" w:rsidP="00BC46BC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BC46BC" w:rsidRDefault="00BC46BC" w:rsidP="00BC46BC">
      <w:pPr>
        <w:widowControl w:val="0"/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6BC" w:rsidRDefault="00BC46BC" w:rsidP="00BC46BC">
      <w:pPr>
        <w:widowControl w:val="0"/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BC46BC" w:rsidRDefault="00BC46BC" w:rsidP="00BC46B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Согласно базисному плану образовательных учреждений РФ на изучение предмета «Литературное чтение» в начальной школе выделяется 540 ч, из них в 4 классе 136часов, 4 ч в неделю.</w:t>
      </w:r>
    </w:p>
    <w:p w:rsidR="00BC46BC" w:rsidRDefault="00BC46BC" w:rsidP="00BC46BC">
      <w:pPr>
        <w:widowControl w:val="0"/>
        <w:tabs>
          <w:tab w:val="left" w:pos="2127"/>
        </w:tabs>
        <w:spacing w:after="0"/>
        <w:jc w:val="both"/>
        <w:rPr>
          <w:b/>
          <w:sz w:val="28"/>
          <w:szCs w:val="28"/>
        </w:rPr>
      </w:pPr>
    </w:p>
    <w:p w:rsidR="00BC46BC" w:rsidRDefault="00BC46BC" w:rsidP="00BC46BC">
      <w:pPr>
        <w:widowControl w:val="0"/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</w:p>
    <w:p w:rsidR="00BC46BC" w:rsidRDefault="00BC46BC" w:rsidP="00BC46B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BC46BC" w:rsidRDefault="00BC46BC" w:rsidP="00BC46B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BC46BC" w:rsidRDefault="00BC46BC" w:rsidP="00BC46B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BC46BC" w:rsidRDefault="00BC46BC" w:rsidP="00BC46BC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уроках литературного чтения продолжается развитие техники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чтения, совершенствование качества чтения, особенно осмысленности. Читая и анализируя произведения, ребёнок задумывается над вечными ценностями(базовыми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жизни</w:t>
      </w:r>
      <w:r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добра</w:t>
      </w:r>
      <w:r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свободы, чести и достоинства</w:t>
      </w:r>
      <w:r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природы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красоты и гармонии</w:t>
      </w:r>
      <w:r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Ценность истины</w:t>
      </w:r>
      <w:r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семьи.</w:t>
      </w:r>
      <w:r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гражданственности</w:t>
      </w:r>
      <w:r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патриотизма.</w:t>
      </w:r>
      <w:r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BC46BC" w:rsidRDefault="00BC46BC" w:rsidP="00BC46BC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человечества.</w:t>
      </w:r>
      <w:r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C46BC" w:rsidRDefault="00BC46BC" w:rsidP="00BC46BC">
      <w:pPr>
        <w:widowControl w:val="0"/>
        <w:tabs>
          <w:tab w:val="left" w:pos="2127"/>
        </w:tabs>
        <w:spacing w:after="0"/>
        <w:jc w:val="both"/>
        <w:rPr>
          <w:b/>
          <w:sz w:val="28"/>
          <w:szCs w:val="28"/>
        </w:rPr>
      </w:pPr>
    </w:p>
    <w:p w:rsidR="00BC46BC" w:rsidRDefault="00BC46BC" w:rsidP="00BC46BC">
      <w:pPr>
        <w:widowControl w:val="0"/>
        <w:tabs>
          <w:tab w:val="left" w:pos="2127"/>
        </w:tabs>
        <w:jc w:val="both"/>
        <w:rPr>
          <w:b/>
          <w:sz w:val="28"/>
          <w:szCs w:val="28"/>
        </w:rPr>
      </w:pPr>
    </w:p>
    <w:p w:rsidR="00BC46BC" w:rsidRDefault="00BC46BC" w:rsidP="00BC46BC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F" w:rsidRPr="00393B5F" w:rsidRDefault="00BC46BC" w:rsidP="00393B5F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393B5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5</w:t>
      </w: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</w:t>
      </w:r>
    </w:p>
    <w:p w:rsidR="00BC46BC" w:rsidRPr="00393B5F" w:rsidRDefault="00BC46BC" w:rsidP="00393B5F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курсу</w:t>
      </w:r>
    </w:p>
    <w:p w:rsidR="00BC46BC" w:rsidRPr="00393B5F" w:rsidRDefault="00BC46BC" w:rsidP="00393B5F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>«Литературное чтение» к концу 4-го года обучения</w:t>
      </w:r>
    </w:p>
    <w:p w:rsidR="00BC46BC" w:rsidRPr="00393B5F" w:rsidRDefault="00BC46BC" w:rsidP="00393B5F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3B5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«Виды речевой и читательской деятельности»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читать про себя в процессе ознакомительного, просмотрового чтения, выборочного и изучающего чтения;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представлять содержание основных литературных произведений, изученных в классе, указывать их авторов и названия;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перечислять названия двух-трех детских журналов и пересказывать их основное содержание (на уровне рубрик);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ориентироваться в книге по ее элементам (автор, название, титульный лист, страница «Содержание» или «Оглавление», аннотация, иллюстрации);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высказывать оценочные суждения о героях прочитанных произведений и тактично воспринимать мнения одноклассников;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самостоятельно работать с разными источниками информации (включая словари и справочники разного направления).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</w:r>
      <w:r w:rsidRPr="00393B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</w:r>
      <w:r w:rsidRPr="00393B5F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представлять основной вектор движения художественной культуры: от народного творчества к авторским формам;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отличать народные произведения от авторских;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hAnsi="Times New Roman" w:cs="Times New Roman"/>
          <w:sz w:val="24"/>
          <w:szCs w:val="24"/>
        </w:rPr>
        <w:tab/>
        <w:t xml:space="preserve">•отслеживать проникновение фабульных элементов истории (в виде примет конкретно-исторического времени, исторических </w:t>
      </w:r>
      <w:r w:rsidRPr="00393B5F">
        <w:rPr>
          <w:rFonts w:ascii="Times New Roman" w:eastAsia="NewtonC" w:hAnsi="Times New Roman" w:cs="Times New Roman"/>
          <w:sz w:val="24"/>
          <w:szCs w:val="24"/>
        </w:rPr>
        <w:t>и географических названий) в жанры устного народного творчества – волшебной сказки и былины;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представлять жизнь жанров фольклора во времени (эволюция жанра волшебной сказки; сохранение жанровых особенностей гимна);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понимать роль творческой биографии писателя (поэта, художника) в создании художественного произведения;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393B5F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«Элементы творческой деятельности учащихся»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" w:hAnsi="Times New Roman" w:cs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BC46BC" w:rsidRDefault="00BC46BC" w:rsidP="00393B5F">
      <w:pPr>
        <w:autoSpaceDE w:val="0"/>
        <w:spacing w:after="0"/>
        <w:jc w:val="both"/>
        <w:rPr>
          <w:rFonts w:eastAsia="NewtonC" w:cs="NewtonC"/>
        </w:rPr>
      </w:pP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>
        <w:rPr>
          <w:rFonts w:eastAsia="NewtonC-Bold" w:cs="NewtonC-Bold"/>
          <w:b/>
          <w:bCs/>
        </w:rPr>
        <w:tab/>
      </w: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>Ожидаемые результаты формирования УУД к концу 4-го года обучения</w:t>
      </w:r>
    </w:p>
    <w:p w:rsidR="00BC46BC" w:rsidRPr="00393B5F" w:rsidRDefault="00BC46BC" w:rsidP="00393B5F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393B5F">
        <w:rPr>
          <w:rFonts w:ascii="Times New Roman" w:eastAsia="NewtonC-Bold" w:hAnsi="Times New Roman" w:cs="Times New Roman"/>
          <w:b/>
          <w:bCs/>
          <w:sz w:val="24"/>
          <w:szCs w:val="24"/>
        </w:rPr>
        <w:tab/>
      </w:r>
      <w:r w:rsidRPr="00841493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области познавательных общих учебных действий </w:t>
      </w:r>
      <w:r w:rsidRPr="00841493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источниками информации (представленными в текстовой форме, в виде произведений изобразител</w:t>
      </w:r>
      <w:r w:rsidR="00841493">
        <w:rPr>
          <w:rFonts w:ascii="Times New Roman" w:eastAsia="NewtonC" w:hAnsi="Times New Roman" w:cs="Times New Roman"/>
          <w:sz w:val="24"/>
          <w:szCs w:val="24"/>
        </w:rPr>
        <w:t>ьного и музыкального искусства)</w:t>
      </w:r>
      <w:r w:rsidR="00841493" w:rsidRPr="00841493">
        <w:rPr>
          <w:rFonts w:ascii="Times New Roman" w:eastAsia="Calibri" w:hAnsi="Times New Roman"/>
          <w:sz w:val="24"/>
          <w:szCs w:val="24"/>
        </w:rPr>
        <w:t xml:space="preserve">  </w:t>
      </w:r>
      <w:r w:rsidR="00841493">
        <w:rPr>
          <w:rFonts w:ascii="Times New Roman" w:eastAsia="Calibri" w:hAnsi="Times New Roman"/>
          <w:sz w:val="24"/>
          <w:szCs w:val="24"/>
        </w:rPr>
        <w:t>ч</w:t>
      </w:r>
      <w:r w:rsidR="00841493" w:rsidRPr="00841493">
        <w:rPr>
          <w:rFonts w:ascii="Times New Roman" w:eastAsia="Calibri" w:hAnsi="Times New Roman"/>
          <w:sz w:val="24"/>
          <w:szCs w:val="24"/>
        </w:rPr>
        <w:t>ерез: формирование умения  самостоятельно выделять и формулировать познавательную цель, ставить формулировать и решать проблемы, самостоятельно создавать алгоритмы деятельности при решении проблем различного характера, осознанно и произвольно строить сообщение в устной и письменной форме, в том числе творческого и исследовательского характера, осуществлять смысловое чтение, выбирать вид чтения в зависимости от цели, выделять необходимую информацию из различных источников, извлекать необходимую информацию из различных источников, обрабатывать информацию (определять основную и второстепенную), передавать информацию устным, письменным способами, выполнять интерпретацию информации, оценивать информацию, подводить под понятие на основе распознавания объектов, выделение существенных признаков, анализировать, синтезировать, сравнивать информацию, устанавливать причинно-следственные связи, строить рассуждения, обобщения.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коммуникативных учебных действий </w:t>
      </w:r>
      <w:r w:rsidRPr="00841493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а) в рамках коммуникации как сотрудничества: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б) в рамках коммуникации как взаимодействия:</w:t>
      </w:r>
    </w:p>
    <w:p w:rsidR="00841493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841493">
        <w:rPr>
          <w:rFonts w:ascii="Times New Roman" w:eastAsia="NewtonC" w:hAnsi="Times New Roman" w:cs="Times New Roman"/>
          <w:sz w:val="24"/>
          <w:szCs w:val="24"/>
        </w:rPr>
        <w:t>аргументированно</w:t>
      </w:r>
      <w:proofErr w:type="spellEnd"/>
      <w:r w:rsidRPr="00841493">
        <w:rPr>
          <w:rFonts w:ascii="Times New Roman" w:eastAsia="NewtonC" w:hAnsi="Times New Roman" w:cs="Times New Roman"/>
          <w:sz w:val="24"/>
          <w:szCs w:val="24"/>
        </w:rPr>
        <w:t xml:space="preserve"> высказывать собственную точку зрения; уметь корректно кри</w:t>
      </w:r>
      <w:r w:rsidR="00694220" w:rsidRPr="00841493">
        <w:rPr>
          <w:rFonts w:ascii="Times New Roman" w:eastAsia="NewtonC" w:hAnsi="Times New Roman" w:cs="Times New Roman"/>
          <w:sz w:val="24"/>
          <w:szCs w:val="24"/>
        </w:rPr>
        <w:t>тиковать альтернативную позицию через</w:t>
      </w:r>
      <w:r w:rsidR="00841493" w:rsidRPr="00841493">
        <w:rPr>
          <w:rFonts w:ascii="Times New Roman" w:eastAsia="NewtonC" w:hAnsi="Times New Roman" w:cs="Times New Roman"/>
          <w:sz w:val="24"/>
          <w:szCs w:val="24"/>
        </w:rPr>
        <w:t xml:space="preserve">:  </w:t>
      </w:r>
    </w:p>
    <w:p w:rsidR="00841493" w:rsidRPr="00841493" w:rsidRDefault="00841493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BC46BC" w:rsidRPr="00841493" w:rsidRDefault="00841493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Calibri" w:hAnsi="Times New Roman"/>
          <w:sz w:val="24"/>
          <w:szCs w:val="24"/>
        </w:rPr>
        <w:t>ф</w:t>
      </w:r>
      <w:r w:rsidR="00694220" w:rsidRPr="00841493">
        <w:rPr>
          <w:rFonts w:ascii="Times New Roman" w:eastAsia="Calibri" w:hAnsi="Times New Roman"/>
          <w:sz w:val="24"/>
          <w:szCs w:val="24"/>
        </w:rPr>
        <w:t xml:space="preserve">ормирование умения ставить вопросы, обращаться за помощью, формулировать свои затруднения, предлагать помощь и сотрудничество, 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с партнером, договариваться о распределении функций и ролей совместной деятельности, формулировать собственное мнение и позицию, строить понятные для партнера высказывания, строить монологическое высказывание, вести устный и письменный диалог в соответствии с нормами родного языка, </w:t>
      </w:r>
      <w:r w:rsidR="00694220" w:rsidRPr="00841493">
        <w:rPr>
          <w:rFonts w:ascii="Times New Roman" w:eastAsia="Calibri" w:hAnsi="Times New Roman"/>
          <w:sz w:val="24"/>
          <w:szCs w:val="24"/>
        </w:rPr>
        <w:lastRenderedPageBreak/>
        <w:t>слушать собеседника, осуществлять взаимный контроль, адекватно оценивать собственное поведение и поведение окружающих, оказывать в сотрудничестве взаимопомощь, аргументировать свою позицию, координировать её с позициями партнеров, прогнозировать возникновение конфликтов при наличии разных точек зрения, разрешать конфликты на основе учета интересов и позиций всех участников</w:t>
      </w:r>
    </w:p>
    <w:p w:rsidR="00393B5F" w:rsidRPr="00841493" w:rsidRDefault="00393B5F" w:rsidP="00393B5F">
      <w:pPr>
        <w:tabs>
          <w:tab w:val="left" w:pos="2127"/>
        </w:tabs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В области регулятивных учебных действий </w:t>
      </w:r>
      <w:r w:rsidRPr="00841493">
        <w:rPr>
          <w:rFonts w:ascii="Times New Roman" w:eastAsia="NewtonC" w:hAnsi="Times New Roman" w:cs="Times New Roman"/>
          <w:sz w:val="24"/>
          <w:szCs w:val="24"/>
        </w:rPr>
        <w:t>обучающиеся научатся:</w:t>
      </w:r>
    </w:p>
    <w:p w:rsidR="00BC46BC" w:rsidRPr="00841493" w:rsidRDefault="00393B5F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hAnsi="Times New Roman" w:cs="Times New Roman"/>
          <w:sz w:val="24"/>
          <w:szCs w:val="24"/>
        </w:rPr>
        <w:t xml:space="preserve">формулировать и удерживать учебную задачу, применять установленные правила в планировании способа работы над текстом,  использовать речь  для регуляции своего действия, прогнозировать результат при  выполнении конкретных заданий, использовать установленные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выделять и формулировать то, что усвоено и что нужно усвоить, определять качество и уровень усвоения, устанавливать соответствие полученного результата поставленной цели, соотносить правильность выбора, планирования, выполнения и результата действия с требованиями конкретной задачи, концентрировать волю для преодоления интеллектуальных затруднений, контролировать эмоциональное состояние для выполнения различных заданий, подтверждать строчками из текста прозвучавшую точку зрения; понимать, что разные точки зрения имеют разные основания ,определять цель деятельности на уроке с помощью учителя и самостоятельно, учиться совместно с учителем обнаруживать и формулировать учебную проблему, совместно с учителем учиться планировать учебную деятельность на уроке, высказывать свою версию, пытаться предлагать способ её проверки (на основе продуктивных заданий в учебнике), работая по предложенному плану, использовать необходимые средства (учебник, картины музейного дома, слайды), определять успешность выполнения своего задания в диалоге с учителем, использовать словари для проверки достоверности информации, </w:t>
      </w:r>
      <w:r w:rsidRPr="00841493">
        <w:rPr>
          <w:rFonts w:ascii="Times New Roman" w:eastAsia="NewtonC" w:hAnsi="Times New Roman" w:cs="Times New Roman"/>
          <w:sz w:val="24"/>
          <w:szCs w:val="24"/>
        </w:rPr>
        <w:t>осуществлять самоконтроль и контроль за ходом выполнения работы и полученного результата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личностных учебных действий </w:t>
      </w:r>
      <w:r w:rsidRPr="00841493">
        <w:rPr>
          <w:rFonts w:ascii="Times New Roman" w:eastAsia="NewtonC" w:hAnsi="Times New Roman" w:cs="Times New Roman"/>
          <w:sz w:val="24"/>
          <w:szCs w:val="24"/>
        </w:rPr>
        <w:t>выпускник получит возможность научиться:</w:t>
      </w:r>
    </w:p>
    <w:p w:rsidR="00BC46BC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694220" w:rsidRPr="00841493" w:rsidRDefault="00BC46BC" w:rsidP="00393B5F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1493">
        <w:rPr>
          <w:rFonts w:ascii="Times New Roman" w:eastAsia="NewtonC" w:hAnsi="Times New Roman" w:cs="Times New Roman"/>
          <w:sz w:val="24"/>
          <w:szCs w:val="24"/>
        </w:rPr>
        <w:tab/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  <w:r w:rsidR="00694220" w:rsidRPr="00841493">
        <w:rPr>
          <w:rFonts w:ascii="Times New Roman" w:eastAsia="NewtonC" w:hAnsi="Times New Roman" w:cs="Times New Roman"/>
          <w:sz w:val="24"/>
          <w:szCs w:val="24"/>
        </w:rPr>
        <w:t>через</w:t>
      </w:r>
    </w:p>
    <w:tbl>
      <w:tblPr>
        <w:tblW w:w="0" w:type="auto"/>
        <w:tblInd w:w="250" w:type="dxa"/>
        <w:tblLook w:val="04A0"/>
      </w:tblPr>
      <w:tblGrid>
        <w:gridCol w:w="2344"/>
        <w:gridCol w:w="4930"/>
        <w:gridCol w:w="2153"/>
        <w:gridCol w:w="460"/>
      </w:tblGrid>
      <w:tr w:rsidR="00694220" w:rsidRPr="00841493" w:rsidTr="007426A7">
        <w:trPr>
          <w:gridAfter w:val="1"/>
          <w:wAfter w:w="460" w:type="dxa"/>
        </w:trPr>
        <w:tc>
          <w:tcPr>
            <w:tcW w:w="9427" w:type="dxa"/>
            <w:gridSpan w:val="3"/>
          </w:tcPr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</w:tr>
      <w:tr w:rsidR="00694220" w:rsidRPr="00841493" w:rsidTr="007426A7">
        <w:trPr>
          <w:gridAfter w:val="1"/>
          <w:wAfter w:w="460" w:type="dxa"/>
        </w:trPr>
        <w:tc>
          <w:tcPr>
            <w:tcW w:w="9427" w:type="dxa"/>
            <w:gridSpan w:val="3"/>
          </w:tcPr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lang w:val="ru-RU"/>
              </w:rPr>
            </w:pPr>
            <w:r w:rsidRPr="00841493">
              <w:rPr>
                <w:rFonts w:ascii="Times New Roman" w:eastAsia="Calibri" w:hAnsi="Times New Roman"/>
                <w:lang w:val="ru-RU"/>
              </w:rPr>
              <w:t>Формирование внутренней позиции на основе положительного отношения к персонажам произведения.</w:t>
            </w:r>
          </w:p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lang w:val="ru-RU"/>
              </w:rPr>
            </w:pPr>
            <w:r w:rsidRPr="00841493">
              <w:rPr>
                <w:rFonts w:ascii="Times New Roman" w:eastAsia="Calibri" w:hAnsi="Times New Roman"/>
                <w:lang w:val="ru-RU"/>
              </w:rPr>
              <w:t>Формирование самостоятельности и личной ответственности при работе в парах.</w:t>
            </w:r>
          </w:p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lang w:val="ru-RU"/>
              </w:rPr>
            </w:pPr>
            <w:r w:rsidRPr="00841493">
              <w:rPr>
                <w:rFonts w:ascii="Times New Roman" w:eastAsia="Calibri" w:hAnsi="Times New Roman"/>
                <w:lang w:val="ru-RU"/>
              </w:rPr>
              <w:t>Формирование ответственности за общий успех при работе в группе</w:t>
            </w:r>
          </w:p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lang w:val="ru-RU"/>
              </w:rPr>
            </w:pPr>
            <w:r w:rsidRPr="00841493">
              <w:rPr>
                <w:rFonts w:ascii="Times New Roman" w:eastAsia="Calibri" w:hAnsi="Times New Roman"/>
                <w:lang w:val="ru-RU"/>
              </w:rPr>
              <w:t>Формирование социальной, учебно-познавательной и внешней мотивации при работе в группе.</w:t>
            </w:r>
          </w:p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lang w:val="ru-RU"/>
              </w:rPr>
            </w:pPr>
            <w:r w:rsidRPr="00841493">
              <w:rPr>
                <w:rFonts w:ascii="Times New Roman" w:eastAsia="Calibri" w:hAnsi="Times New Roman"/>
                <w:lang w:val="ru-RU"/>
              </w:rPr>
              <w:t>Воспитание доброжелательности и эмоционально-нравственной отзывчивости</w:t>
            </w:r>
          </w:p>
        </w:tc>
      </w:tr>
      <w:tr w:rsidR="00694220" w:rsidRPr="00841493" w:rsidTr="007426A7">
        <w:trPr>
          <w:gridAfter w:val="1"/>
          <w:wAfter w:w="460" w:type="dxa"/>
        </w:trPr>
        <w:tc>
          <w:tcPr>
            <w:tcW w:w="9427" w:type="dxa"/>
            <w:gridSpan w:val="3"/>
          </w:tcPr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смотреть на одно явление с разных точек зрения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 школьников оказывать помощь сквозным героям, которые в этом нуждаются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способности к саморазвитию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 школьников  на учет  чужой точки зрения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самооценки на основе критериев успешной деятельности</w:t>
            </w:r>
          </w:p>
          <w:p w:rsidR="00694220" w:rsidRPr="00841493" w:rsidRDefault="00694220" w:rsidP="007426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учебные действия, связанные с оценочным суждением  по поводу поведения  персонажей  произведения</w:t>
            </w:r>
          </w:p>
          <w:p w:rsidR="00694220" w:rsidRPr="00841493" w:rsidRDefault="00694220" w:rsidP="007426A7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b/>
                <w:lang w:val="ru-RU"/>
              </w:rPr>
            </w:pPr>
            <w:r w:rsidRPr="00841493">
              <w:rPr>
                <w:rFonts w:ascii="Times New Roman" w:hAnsi="Times New Roman"/>
                <w:color w:val="000000"/>
                <w:lang w:val="ru-RU"/>
              </w:rPr>
              <w:t>Формирование уважительного отношения  к иному мнению</w:t>
            </w:r>
          </w:p>
        </w:tc>
      </w:tr>
      <w:tr w:rsidR="00694220" w:rsidRPr="004868BC" w:rsidTr="007426A7">
        <w:trPr>
          <w:gridAfter w:val="1"/>
          <w:wAfter w:w="460" w:type="dxa"/>
        </w:trPr>
        <w:tc>
          <w:tcPr>
            <w:tcW w:w="9427" w:type="dxa"/>
            <w:gridSpan w:val="3"/>
          </w:tcPr>
          <w:p w:rsidR="00694220" w:rsidRDefault="00694220" w:rsidP="007426A7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  <w:b/>
              </w:rPr>
            </w:pPr>
          </w:p>
          <w:p w:rsidR="00694220" w:rsidRPr="004868BC" w:rsidRDefault="00694220" w:rsidP="00841493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</w:t>
            </w:r>
          </w:p>
        </w:tc>
      </w:tr>
      <w:tr w:rsidR="00BC46BC" w:rsidTr="00373146">
        <w:tc>
          <w:tcPr>
            <w:tcW w:w="2344" w:type="dxa"/>
          </w:tcPr>
          <w:p w:rsidR="00BC46BC" w:rsidRDefault="00694220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  <w:r w:rsidRPr="001E1AC3">
              <w:rPr>
                <w:rFonts w:ascii="Times New Roman" w:eastAsia="NewtonC" w:hAnsi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4930" w:type="dxa"/>
          </w:tcPr>
          <w:p w:rsidR="00BC46BC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613" w:type="dxa"/>
            <w:gridSpan w:val="2"/>
          </w:tcPr>
          <w:p w:rsidR="00BC46BC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BC46BC" w:rsidRPr="00841493" w:rsidRDefault="00BC46BC" w:rsidP="00373146">
      <w:pPr>
        <w:jc w:val="center"/>
        <w:rPr>
          <w:rFonts w:ascii="Times New Roman" w:eastAsia="Calibri" w:hAnsi="Times New Roman"/>
        </w:rPr>
      </w:pPr>
      <w:r w:rsidRPr="008F5A56">
        <w:rPr>
          <w:rFonts w:ascii="Times New Roman" w:eastAsia="Calibri" w:hAnsi="Times New Roman"/>
          <w:sz w:val="24"/>
          <w:szCs w:val="24"/>
        </w:rPr>
        <w:t>Раздел 6</w:t>
      </w:r>
    </w:p>
    <w:p w:rsidR="00BC46BC" w:rsidRPr="008F5A56" w:rsidRDefault="00BC46BC" w:rsidP="00BC46BC">
      <w:pPr>
        <w:pStyle w:val="afc"/>
        <w:tabs>
          <w:tab w:val="left" w:pos="2127"/>
        </w:tabs>
        <w:autoSpaceDE w:val="0"/>
        <w:ind w:left="644"/>
        <w:jc w:val="center"/>
        <w:rPr>
          <w:rFonts w:ascii="Times New Roman" w:eastAsia="Calibri" w:hAnsi="Times New Roman"/>
          <w:lang w:val="ru-RU"/>
        </w:rPr>
      </w:pPr>
      <w:r w:rsidRPr="008F5A56">
        <w:rPr>
          <w:rFonts w:ascii="Times New Roman" w:eastAsia="Calibri" w:hAnsi="Times New Roman"/>
          <w:lang w:val="ru-RU"/>
        </w:rPr>
        <w:t>Содержание курса «Литературное чтение»</w:t>
      </w:r>
    </w:p>
    <w:tbl>
      <w:tblPr>
        <w:tblW w:w="0" w:type="auto"/>
        <w:tblInd w:w="250" w:type="dxa"/>
        <w:tblLook w:val="04A0"/>
      </w:tblPr>
      <w:tblGrid>
        <w:gridCol w:w="709"/>
        <w:gridCol w:w="6014"/>
        <w:gridCol w:w="3164"/>
      </w:tblGrid>
      <w:tr w:rsidR="00BC46BC" w:rsidRPr="008F5A56" w:rsidTr="00BC46BC">
        <w:tc>
          <w:tcPr>
            <w:tcW w:w="709" w:type="dxa"/>
          </w:tcPr>
          <w:p w:rsidR="00BC46BC" w:rsidRPr="008F5A56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6014" w:type="dxa"/>
          </w:tcPr>
          <w:p w:rsidR="00BC46BC" w:rsidRPr="008F5A56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164" w:type="dxa"/>
          </w:tcPr>
          <w:p w:rsidR="00BC46BC" w:rsidRPr="008F5A56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</w:tr>
    </w:tbl>
    <w:p w:rsidR="00BC46BC" w:rsidRPr="008F5A56" w:rsidRDefault="00BC46BC" w:rsidP="00BC46BC">
      <w:pPr>
        <w:tabs>
          <w:tab w:val="left" w:pos="2127"/>
        </w:tabs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BC46BC" w:rsidRPr="008F5A56" w:rsidRDefault="00BC46BC" w:rsidP="00BC46BC">
      <w:pPr>
        <w:tabs>
          <w:tab w:val="left" w:pos="2127"/>
        </w:tabs>
        <w:autoSpaceDE w:val="0"/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5245"/>
        <w:gridCol w:w="4217"/>
      </w:tblGrid>
      <w:tr w:rsidR="00BC46BC" w:rsidRPr="008F5A56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Pr="008F5A56" w:rsidRDefault="00BC46BC" w:rsidP="00CE15AC">
            <w:pPr>
              <w:tabs>
                <w:tab w:val="left" w:pos="2127"/>
              </w:tabs>
              <w:autoSpaceDE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F5A56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8F5A5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 w:rsidRPr="008F5A5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8F5A5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Pr="008F5A56" w:rsidRDefault="00BC46BC" w:rsidP="00CE15AC">
            <w:pPr>
              <w:tabs>
                <w:tab w:val="left" w:pos="2127"/>
              </w:tabs>
              <w:autoSpaceDE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F5A56">
              <w:rPr>
                <w:rFonts w:ascii="Times New Roman" w:eastAsia="Calibri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Pr="008F5A56" w:rsidRDefault="00CE15AC" w:rsidP="00CE15AC">
            <w:pPr>
              <w:tabs>
                <w:tab w:val="left" w:pos="2127"/>
              </w:tabs>
              <w:autoSpaceDE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F5A56">
              <w:rPr>
                <w:rFonts w:ascii="Times New Roman" w:eastAsia="NewtonC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BC46BC" w:rsidRPr="008F5A56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Pr="008F5A56" w:rsidRDefault="00BC46BC" w:rsidP="00CE15AC">
            <w:pPr>
              <w:tabs>
                <w:tab w:val="left" w:pos="2127"/>
              </w:tabs>
              <w:autoSpaceDE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8F5A56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Постигаем законы волшебной сказки.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17ч</w:t>
            </w:r>
          </w:p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представления о Мировом дереве, соединяющем Верхний, Средний и Нижний миры.</w:t>
            </w:r>
          </w:p>
          <w:p w:rsidR="00467E5B" w:rsidRPr="001D3A1D" w:rsidRDefault="008F5A56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</w:t>
            </w:r>
            <w:r w:rsidR="00467E5B"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древних (мифологических)представлениях о мире </w:t>
            </w:r>
          </w:p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представления о животных-прародителях, знакомство с понятием тотем.</w:t>
            </w:r>
          </w:p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древних представлений о красоте и порядке в земном мире в трехчастной композиции.</w:t>
            </w:r>
          </w:p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героя волшебной сказки.</w:t>
            </w:r>
          </w:p>
          <w:p w:rsidR="00467E5B" w:rsidRPr="001D3A1D" w:rsidRDefault="00467E5B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Законы волшебной сказки.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выразительности в прозаических, поэтических и живописных произведениях.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литературного произведения живописного произведения по главному переживанию.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поэтического взгляда на мир в живописных, прозаических и поэтических произведениях. 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 в живописных, прозаических и поэтических произведениях. 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персонажей по их поступкам, речи.</w:t>
            </w:r>
          </w:p>
          <w:p w:rsidR="008F5A56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главного переживания  живописного, прозаического и поэтического произведений  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Эмоционально-нравственные переживания персонажей произведений.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прозаического произведения  и поэтического текста по главной мысли, теме и др.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приёмы в живописном произведении 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Литература в контексте художественной культуры. </w:t>
            </w:r>
          </w:p>
          <w:p w:rsidR="00BC46BC" w:rsidRPr="001D3A1D" w:rsidRDefault="00BC46BC" w:rsidP="00CE15AC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раскрытия внутреннего мира 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персонажей произведения посредством изображения окружающего мира.</w:t>
            </w:r>
          </w:p>
          <w:p w:rsidR="00BC46BC" w:rsidRPr="001D3A1D" w:rsidRDefault="00BC46BC" w:rsidP="00007E04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  <w:lastRenderedPageBreak/>
              <w:t>Раздел «Виды речевой и читательской деятельности»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Совершенствование умения чтения про себя в процессе ознакомительного, просмотрового чтения, выборочного и изучающего чтения.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Дальнейшее формирование культуры предметного общения: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а) умения целенаправленного доказательного высказывания с привлечением текста произведения;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б) способности критично относиться к результатам собственного творчества;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в) способности тактично оценивать результаты творчества одноклассников.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Дальнейшее формирование культуры предметной переписки с научным клубом младшего школьника «Ключ и заря».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color w:val="000000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  <w:t xml:space="preserve">Основные виды учебной деятельности обучающихся: </w:t>
            </w:r>
            <w:proofErr w:type="spellStart"/>
            <w:r w:rsidRPr="001D3A1D">
              <w:rPr>
                <w:rFonts w:ascii="Times New Roman" w:eastAsia="NewtonC" w:hAnsi="Times New Roman" w:cs="Times New Roman"/>
                <w:color w:val="000000"/>
                <w:sz w:val="21"/>
                <w:szCs w:val="21"/>
              </w:rPr>
              <w:t>аудирование</w:t>
            </w:r>
            <w:proofErr w:type="spellEnd"/>
            <w:r w:rsidRPr="001D3A1D">
              <w:rPr>
                <w:rFonts w:ascii="Times New Roman" w:eastAsia="NewtonC" w:hAnsi="Times New Roman" w:cs="Times New Roman"/>
                <w:color w:val="000000"/>
                <w:sz w:val="21"/>
                <w:szCs w:val="21"/>
              </w:rPr>
      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</w: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  <w:t>Формирование библиографической культуры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lastRenderedPageBreak/>
              <w:tab/>
      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Формирование умения выбирать книги в библиотеке на основе рекомендованного списка.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Биография автора художественного произведения. Начальные представления о творческой биографии писателя (поэта, художника):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а) роль конкретных жизненных впечатлений и наблюдений в создании художественного произведения;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б) участие воображения и фантазии в создании произведений;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</w: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  <w:t>Раздел «Литературоведческая пропедевтика»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Устное народное творчество. Формирование общего представления о «мифе» как способе жизни человека в древности, помогающем установить отношения человека с миром природы. Представления о Мировом дереве как связи между миром человека и волшебным миром; представления о тотемных животных и тотемных растениях как прародителях человека.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 xml:space="preserve">волшебным миром как восстановление </w:t>
            </w: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lastRenderedPageBreak/>
              <w:t>социального (природного) порядка и справедливости.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Отслеживание особенностей мифологического восприятия мира в сказках народов мира, в старославянских легендах и русских народных сказках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– торговлей или ратными подвигами – свое отечество).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Авторская сказка. 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Жизнь жанров фольклора во времени.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Взаимоотношения обрядов и праздников.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Жизнь древнего жанра гимна во времени (античный гимн «Природе» и «Гимн России»): жанровое и лексическое сходство.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Народная и авторская сказка.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Рассказ. Дальнейшие наблюдения за особенностями жанра рассказа: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а) событие в рассказе – яркий случай, раскрывающий характер героя;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б) сложность характера героя и развитие его во времени;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в) драматизм рассказа (А. Чехов «Ванька», Л. Андреев «Петька на даче», Л. Улицкая «Бумажная победа»);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г)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</w:r>
            <w:proofErr w:type="spellStart"/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>д</w:t>
            </w:r>
            <w:proofErr w:type="spellEnd"/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>)выразительность художественного языка.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Сказочная повесть: С. Лагерлёф «Чудесное путешествие Нильса с дикими гусями».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 xml:space="preserve">Жанровые особенности, роднящие сказочную повесть с жанром рассказа: наличие нескольких сюжетных линий, многообразие событий, протяженность </w:t>
            </w: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lastRenderedPageBreak/>
              <w:t>действия во времени, реальность переживаний героя.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Жанровые особенности, роднящие сказочную повесть с жанром сказки: сосуществование реального и волшебного миров, превращения, подвиги героя и выполнение им трудных заданий, волшебные числа и волшебные слова.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вернуть себе человеческий облик.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      </w:r>
            <w:proofErr w:type="spellStart"/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>онегинской</w:t>
            </w:r>
            <w:proofErr w:type="spellEnd"/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 xml:space="preserve"> строфой).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color w:val="000000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  <w:t xml:space="preserve">Основные виды учебной деятельности обучающихся: </w:t>
            </w:r>
            <w:r w:rsidRPr="001D3A1D">
              <w:rPr>
                <w:rFonts w:ascii="Times New Roman" w:eastAsia="NewtonC-BoldItalic" w:hAnsi="Times New Roman" w:cs="Times New Roman"/>
                <w:color w:val="000000"/>
                <w:sz w:val="21"/>
                <w:szCs w:val="21"/>
              </w:rPr>
      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</w:rPr>
              <w:tab/>
            </w:r>
            <w:r w:rsidRPr="001D3A1D">
              <w:rPr>
                <w:rFonts w:ascii="Times New Roman" w:eastAsia="NewtonC-BoldItalic" w:hAnsi="Times New Roman" w:cs="Times New Roman"/>
                <w:b/>
                <w:bCs/>
                <w:i/>
                <w:iCs/>
                <w:sz w:val="21"/>
                <w:szCs w:val="21"/>
                <w:u w:val="single"/>
              </w:rPr>
              <w:t>Раздел «Элементы творческой деятельности учащихся»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 xml:space="preserve">Умение читать выразительно стихотворный и прозаический текст, </w:t>
            </w: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lastRenderedPageBreak/>
              <w:t>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      </w:r>
          </w:p>
          <w:p w:rsidR="00CE15AC" w:rsidRPr="001D3A1D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1"/>
                <w:szCs w:val="21"/>
              </w:rPr>
            </w:pPr>
            <w:r w:rsidRPr="001D3A1D">
              <w:rPr>
                <w:rFonts w:ascii="Times New Roman" w:eastAsia="NewtonC" w:hAnsi="Times New Roman" w:cs="Times New Roman"/>
                <w:sz w:val="21"/>
                <w:szCs w:val="21"/>
              </w:rPr>
              <w:tab/>
              <w:t>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      </w:r>
          </w:p>
          <w:p w:rsidR="00CE15AC" w:rsidRPr="008F5A56" w:rsidRDefault="00CE15AC" w:rsidP="00CE15AC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color w:val="000000"/>
              </w:rPr>
            </w:pPr>
            <w:r w:rsidRPr="001D3A1D">
              <w:rPr>
                <w:rFonts w:ascii="Times New Roman" w:eastAsia="NewtonC-Bold" w:hAnsi="Times New Roman" w:cs="Times New Roman"/>
                <w:b/>
                <w:bCs/>
                <w:sz w:val="21"/>
                <w:szCs w:val="21"/>
              </w:rPr>
              <w:tab/>
            </w:r>
            <w:r w:rsidRPr="001D3A1D">
              <w:rPr>
                <w:rFonts w:ascii="Times New Roman" w:eastAsia="NewtonC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Основные виды учебной деятельности обучающихся: </w:t>
            </w:r>
            <w:r w:rsidRPr="001D3A1D">
              <w:rPr>
                <w:rFonts w:ascii="Times New Roman" w:eastAsia="NewtonC" w:hAnsi="Times New Roman" w:cs="Times New Roman"/>
                <w:color w:val="000000"/>
                <w:sz w:val="21"/>
                <w:szCs w:val="21"/>
              </w:rPr>
              <w:t>чтение по ролям, устное словесное рисование, работа с репродукциями, создание собственных текстов.</w:t>
            </w:r>
          </w:p>
          <w:p w:rsidR="00BC46BC" w:rsidRPr="008F5A56" w:rsidRDefault="00BC46BC" w:rsidP="00CE15AC">
            <w:pPr>
              <w:tabs>
                <w:tab w:val="left" w:pos="2127"/>
              </w:tabs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BC" w:rsidRDefault="00BC46BC" w:rsidP="00CE15AC">
            <w:pPr>
              <w:tabs>
                <w:tab w:val="left" w:pos="2127"/>
              </w:tabs>
              <w:autoSpaceDE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2</w:t>
            </w:r>
          </w:p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BC" w:rsidRPr="001D3A1D" w:rsidRDefault="00467E5B" w:rsidP="00393B5F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</w:t>
            </w:r>
            <w:r w:rsidR="00007E04"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18ч</w:t>
            </w:r>
          </w:p>
          <w:p w:rsidR="00007E04" w:rsidRPr="001D3A1D" w:rsidRDefault="00007E04" w:rsidP="00393B5F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тотемных животных и растениях, как прародителях человека.</w:t>
            </w:r>
          </w:p>
          <w:p w:rsidR="00007E04" w:rsidRPr="001D3A1D" w:rsidRDefault="00007E04" w:rsidP="00393B5F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этический жанр.</w:t>
            </w:r>
          </w:p>
          <w:p w:rsidR="00007E04" w:rsidRPr="001D3A1D" w:rsidRDefault="00007E04" w:rsidP="00393B5F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описания явлений природы в авторском и фольклорном произведениях.</w:t>
            </w:r>
          </w:p>
          <w:p w:rsidR="00D0085B" w:rsidRDefault="00007E04" w:rsidP="00D0085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жизненные ценности в произведении Выявление авторского отношения к природе, к поступкам персонажей при рассматривании живописного произведения </w:t>
            </w:r>
          </w:p>
          <w:p w:rsidR="00D0085B" w:rsidRPr="001D3A1D" w:rsidRDefault="00D0085B" w:rsidP="00D0085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Эмоционально-нравственные переживания персонажей произведений.</w:t>
            </w:r>
          </w:p>
          <w:p w:rsidR="00007E04" w:rsidRDefault="00007E04" w:rsidP="00007E04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85B" w:rsidRPr="001D3A1D" w:rsidRDefault="00D0085B" w:rsidP="00007E04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E04" w:rsidRPr="001D3A1D" w:rsidRDefault="00007E04" w:rsidP="00393B5F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E04" w:rsidRPr="001D3A1D" w:rsidRDefault="00007E04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22B" w:rsidRP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</w:t>
            </w:r>
          </w:p>
          <w:p w:rsidR="00007E04" w:rsidRPr="001D3A1D" w:rsidRDefault="00007E04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внутреннего мира автора посредством изображения окружающего мира в произведении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приёмы (сравнение, олицетворение, звукопись), лежащие в основе раскрытия характеров персонажей произведений.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раскрытия внутреннего мира персонажей произведения 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оценка персонажей произведения.</w:t>
            </w:r>
          </w:p>
          <w:p w:rsidR="00BC46BC" w:rsidRPr="001D3A1D" w:rsidRDefault="00007E04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однотемных</w:t>
            </w:r>
            <w:proofErr w:type="spellEnd"/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разных жанров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персонажам произведений </w:t>
            </w:r>
          </w:p>
          <w:p w:rsidR="008620D5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Сходство и близость мировосприятия художника, писателя   и поэта.</w:t>
            </w:r>
            <w:r w:rsidR="008620D5"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6BC" w:rsidRPr="001D3A1D" w:rsidRDefault="008620D5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внутреннего мира автора посредством изображения окружающего мира</w:t>
            </w:r>
          </w:p>
          <w:p w:rsidR="008620D5" w:rsidRPr="001D3A1D" w:rsidRDefault="008620D5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 произведения.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поступка героя произведения  с опорой на личный опыт.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Мотивы и последствия поступков, чувства и переживания героя 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окружающего мира в произведении через разные точки зрения.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Нравственные переживания героя произведения </w:t>
            </w:r>
          </w:p>
          <w:p w:rsidR="00BC46BC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Поэтическое восприятие мира художника, 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персонажа произведения. </w:t>
            </w:r>
          </w:p>
          <w:p w:rsidR="00BC46BC" w:rsidRPr="001D3A1D" w:rsidRDefault="00BC46BC">
            <w:pPr>
              <w:pStyle w:val="afc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BC" w:rsidRPr="001D3A1D" w:rsidRDefault="008620D5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Всматриваемся в лица наших сверстников, живших задолго до нас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18ч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темы и главного переживания  в произведении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нравственного выбора героя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Жанровые особенности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характера и мира чувств персонажей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персонажам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Мотивы поступков персонажей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поступков персонажей произведения 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герою произведения..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раскрытия внутреннего мира лирического героя через открытое выражение чувств.</w:t>
            </w:r>
          </w:p>
          <w:p w:rsidR="00BC46BC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главного героя произведения через анализ поступков, чувств, мыслей персонажей.</w:t>
            </w:r>
          </w:p>
          <w:p w:rsidR="00BA22DE" w:rsidRPr="001D3A1D" w:rsidRDefault="00BC46BC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поступка героя с опорой на личный опыт.</w:t>
            </w:r>
            <w:r w:rsidR="00BA22DE"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Внутренний мир персонажей </w:t>
            </w:r>
          </w:p>
          <w:p w:rsidR="00BC46BC" w:rsidRPr="001D3A1D" w:rsidRDefault="00BA22DE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Поэтическое восприятие мира главным героям произведения</w:t>
            </w:r>
          </w:p>
          <w:p w:rsidR="00BA22DE" w:rsidRPr="001D3A1D" w:rsidRDefault="00BA22DE" w:rsidP="00BA22DE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историко-культурных представлений и гражданской идентичности через анализ произведения</w:t>
            </w:r>
          </w:p>
          <w:p w:rsidR="00BC46BC" w:rsidRPr="001D3A1D" w:rsidRDefault="00BA22DE" w:rsidP="00BA22DE">
            <w:pPr>
              <w:tabs>
                <w:tab w:val="left" w:pos="2127"/>
              </w:tabs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мире культуры. Его прошлое, настоящее, будущее.</w:t>
            </w: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6BC" w:rsidRPr="001D3A1D" w:rsidRDefault="00BA22DE" w:rsidP="00411CF0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Пытаемся понять, как на нас воздействует красота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13ч</w:t>
            </w:r>
          </w:p>
          <w:p w:rsidR="00BA22DE" w:rsidRPr="001D3A1D" w:rsidRDefault="00BC46BC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22DE"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настоящего и ненастоящего богатства в произведении Нравственно-этические ценности в произведении </w:t>
            </w:r>
          </w:p>
          <w:p w:rsidR="00BA22DE" w:rsidRPr="001D3A1D" w:rsidRDefault="00BA22DE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персонажей произведения</w:t>
            </w: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6BC" w:rsidRPr="001D3A1D" w:rsidRDefault="00BA22DE">
            <w:pPr>
              <w:tabs>
                <w:tab w:val="left" w:pos="21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и различие мировосприятия художников</w:t>
            </w:r>
            <w:r w:rsidR="00C463F5"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поэтов, писателей</w:t>
            </w:r>
          </w:p>
          <w:p w:rsidR="00C463F5" w:rsidRPr="001D3A1D" w:rsidRDefault="00C463F5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понятия «точка зрения» при анализе произведения </w:t>
            </w:r>
          </w:p>
          <w:p w:rsidR="00C463F5" w:rsidRPr="001D3A1D" w:rsidRDefault="00C463F5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Мир природы и красоты в произведении</w:t>
            </w:r>
          </w:p>
          <w:p w:rsidR="00BC46BC" w:rsidRPr="001D3A1D" w:rsidRDefault="00BC46BC" w:rsidP="00411CF0">
            <w:pPr>
              <w:tabs>
                <w:tab w:val="left" w:pos="212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46BC" w:rsidRPr="001D3A1D" w:rsidRDefault="00BC46BC" w:rsidP="00411CF0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3F5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463F5"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  <w:r w:rsidR="00C463F5"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22B" w:rsidRP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10ч</w:t>
            </w:r>
          </w:p>
          <w:p w:rsidR="00C463F5" w:rsidRPr="001D3A1D" w:rsidRDefault="00C463F5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Жанровые особенности сказочной повести </w:t>
            </w:r>
          </w:p>
          <w:p w:rsidR="00C463F5" w:rsidRPr="001D3A1D" w:rsidRDefault="00C463F5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 этические и эстетические ценности </w:t>
            </w:r>
          </w:p>
          <w:p w:rsidR="00BC46BC" w:rsidRPr="001D3A1D" w:rsidRDefault="00C463F5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поступков героев  с точки зрения морали.</w:t>
            </w: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Оценивание поступков героев </w:t>
            </w: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сказочной повести с опорой на личный опыт</w:t>
            </w:r>
          </w:p>
          <w:p w:rsidR="00BC46BC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Жанровые особенности произведения  </w:t>
            </w:r>
          </w:p>
          <w:p w:rsidR="00BC46BC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нравственного выбора героя произведения </w:t>
            </w:r>
          </w:p>
          <w:p w:rsidR="00BC46BC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персонажа героя  произведения </w:t>
            </w:r>
          </w:p>
          <w:p w:rsidR="00BC46BC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авторского отношения к герою  произведения  </w:t>
            </w:r>
          </w:p>
          <w:p w:rsidR="00BC46BC" w:rsidRPr="001D3A1D" w:rsidRDefault="009B56B5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персонажей героя</w:t>
            </w:r>
            <w:r w:rsidR="00BC46BC"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произведения  </w:t>
            </w:r>
          </w:p>
          <w:p w:rsidR="00BC46BC" w:rsidRPr="001D3A1D" w:rsidRDefault="00BC46BC" w:rsidP="00544484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авторского отношения к персонажам произведения</w:t>
            </w:r>
          </w:p>
          <w:p w:rsidR="00BC46BC" w:rsidRPr="001D3A1D" w:rsidRDefault="00BC46BC" w:rsidP="00544484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художественной выразительности, используемые для создания яркого поэтического образа в произведении </w:t>
            </w:r>
          </w:p>
          <w:p w:rsidR="00BC46BC" w:rsidRPr="001D3A1D" w:rsidRDefault="00BC46BC">
            <w:pPr>
              <w:pStyle w:val="afc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3F5" w:rsidRPr="001D3A1D" w:rsidRDefault="00C463F5" w:rsidP="00C463F5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Обнаруживаем, что у искусства есть своя особенная красота  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16ч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произведении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 произведения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Поэтический взгляд на мир художников посредством изображения окружающего мира в произведении 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Сходство и различие мировосприятия художником, поэтом, писателем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внутреннего мира автора</w:t>
            </w:r>
          </w:p>
          <w:p w:rsidR="006E7E55" w:rsidRPr="001D3A1D" w:rsidRDefault="009B56B5" w:rsidP="006E7E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  <w:r w:rsidR="006E7E55"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 в произведении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Прозаическая и стихотворная речь. Основы стихосложения в произведении 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мироощущений героев литературного и живописного  произведения.</w:t>
            </w:r>
          </w:p>
          <w:p w:rsidR="006E7E55" w:rsidRPr="001D3A1D" w:rsidRDefault="006E7E55" w:rsidP="006E7E55">
            <w:pPr>
              <w:tabs>
                <w:tab w:val="left" w:pos="2127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46BC" w:rsidRPr="001D3A1D" w:rsidRDefault="00BC46BC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46BC" w:rsidRPr="001D3A1D" w:rsidRDefault="00BC46BC" w:rsidP="00411CF0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  <w:tr w:rsidR="00BC46BC" w:rsidTr="008F5A5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6BC" w:rsidRDefault="00BC46BC">
            <w:pPr>
              <w:tabs>
                <w:tab w:val="left" w:pos="2127"/>
              </w:tabs>
              <w:autoSpaceDE w:val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A56" w:rsidRDefault="006E7E55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 Отечество</w:t>
            </w:r>
            <w:r w:rsidR="009D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23ч</w:t>
            </w:r>
          </w:p>
          <w:p w:rsidR="009B56B5" w:rsidRPr="001A084A" w:rsidRDefault="009B56B5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стихосложения произведения</w:t>
            </w:r>
          </w:p>
          <w:p w:rsidR="009B56B5" w:rsidRPr="001A084A" w:rsidRDefault="009B56B5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мире культуры. Его прошлое, настоящее, будущее</w:t>
            </w:r>
          </w:p>
          <w:p w:rsidR="008F5A56" w:rsidRPr="001D3A1D" w:rsidRDefault="008F5A56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авторской точки зрения при анализе произведения</w:t>
            </w: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5A56" w:rsidRPr="001D3A1D" w:rsidRDefault="008F5A56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Нравственно-этические ценности в произведении </w:t>
            </w:r>
          </w:p>
          <w:p w:rsidR="008F5A56" w:rsidRPr="001D3A1D" w:rsidRDefault="008F5A56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мировосприятия писателя и художника </w:t>
            </w:r>
          </w:p>
          <w:p w:rsidR="006E7E55" w:rsidRPr="001D3A1D" w:rsidRDefault="008F5A56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красоты в произведении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начальных представлений о мировосприятии авторов, принадлежащих к 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разным видам искусства.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персонажей произведения  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поступков героев произведения с опорой на личный опыт 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художественной выразительности прозаического произведения 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авторского отношения к прошлому через восприятие</w:t>
            </w:r>
            <w:r w:rsidR="009B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главной мысли  живописного произведения  </w:t>
            </w:r>
          </w:p>
          <w:p w:rsidR="00BC46BC" w:rsidRPr="001D3A1D" w:rsidRDefault="00BC46BC" w:rsidP="008F5A5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Поэтическое восприятие мира  в живописном, прозаическом  произведениях. </w:t>
            </w:r>
          </w:p>
          <w:p w:rsidR="009D622B" w:rsidRPr="001D3A1D" w:rsidRDefault="009D622B" w:rsidP="009D622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1D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Литература в контексте художественной культуры. </w:t>
            </w:r>
          </w:p>
          <w:p w:rsidR="00BC46BC" w:rsidRPr="001D3A1D" w:rsidRDefault="00BC46BC">
            <w:pPr>
              <w:pStyle w:val="afc"/>
              <w:tabs>
                <w:tab w:val="left" w:pos="2127"/>
              </w:tabs>
              <w:autoSpaceDE w:val="0"/>
              <w:ind w:left="644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4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6BC" w:rsidRDefault="00BC46BC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</w:tr>
    </w:tbl>
    <w:p w:rsidR="00BC46BC" w:rsidRDefault="00BC46BC" w:rsidP="00BC46BC">
      <w:pPr>
        <w:pStyle w:val="afc"/>
        <w:tabs>
          <w:tab w:val="left" w:pos="2127"/>
        </w:tabs>
        <w:rPr>
          <w:rFonts w:ascii="Times New Roman" w:eastAsia="Calibri" w:hAnsi="Times New Roman"/>
          <w:b/>
          <w:lang w:val="ru-RU"/>
        </w:rPr>
      </w:pPr>
    </w:p>
    <w:tbl>
      <w:tblPr>
        <w:tblW w:w="0" w:type="auto"/>
        <w:tblInd w:w="250" w:type="dxa"/>
        <w:tblLook w:val="04A0"/>
      </w:tblPr>
      <w:tblGrid>
        <w:gridCol w:w="238"/>
        <w:gridCol w:w="9427"/>
        <w:gridCol w:w="222"/>
      </w:tblGrid>
      <w:tr w:rsidR="00BC46BC" w:rsidTr="001A084A">
        <w:tc>
          <w:tcPr>
            <w:tcW w:w="238" w:type="dxa"/>
          </w:tcPr>
          <w:p w:rsidR="00BC46BC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427" w:type="dxa"/>
          </w:tcPr>
          <w:p w:rsidR="00BC46BC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222" w:type="dxa"/>
            <w:vMerge w:val="restart"/>
          </w:tcPr>
          <w:p w:rsidR="00BC46BC" w:rsidRDefault="00BC46BC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A22DE" w:rsidTr="001A084A">
        <w:tc>
          <w:tcPr>
            <w:tcW w:w="238" w:type="dxa"/>
          </w:tcPr>
          <w:p w:rsidR="00BA22DE" w:rsidRPr="00CB29CD" w:rsidRDefault="00BA22DE" w:rsidP="00C90F49">
            <w:pPr>
              <w:tabs>
                <w:tab w:val="left" w:pos="2127"/>
              </w:tabs>
              <w:spacing w:after="0"/>
              <w:rPr>
                <w:color w:val="000000"/>
              </w:rPr>
            </w:pPr>
          </w:p>
        </w:tc>
        <w:tc>
          <w:tcPr>
            <w:tcW w:w="9427" w:type="dxa"/>
          </w:tcPr>
          <w:p w:rsidR="00CB29CD" w:rsidRPr="00367C45" w:rsidRDefault="00CB29CD" w:rsidP="00C90F49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2DE" w:rsidRDefault="00BA22DE" w:rsidP="00C90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BA22DE" w:rsidTr="001A084A">
        <w:tc>
          <w:tcPr>
            <w:tcW w:w="238" w:type="dxa"/>
          </w:tcPr>
          <w:p w:rsidR="00BA22DE" w:rsidRDefault="00BA22DE" w:rsidP="00C90F49">
            <w:pPr>
              <w:tabs>
                <w:tab w:val="left" w:pos="2127"/>
              </w:tabs>
              <w:spacing w:after="0"/>
              <w:rPr>
                <w:color w:val="000000"/>
              </w:rPr>
            </w:pPr>
          </w:p>
        </w:tc>
        <w:tc>
          <w:tcPr>
            <w:tcW w:w="9427" w:type="dxa"/>
          </w:tcPr>
          <w:p w:rsidR="00BA22DE" w:rsidRPr="00367C45" w:rsidRDefault="00BA22DE" w:rsidP="00C90F49">
            <w:pPr>
              <w:pStyle w:val="afc"/>
              <w:tabs>
                <w:tab w:val="left" w:pos="2127"/>
              </w:tabs>
              <w:autoSpaceDE w:val="0"/>
              <w:ind w:left="0"/>
              <w:rPr>
                <w:rFonts w:ascii="Times New Roman" w:eastAsia="Calibri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2DE" w:rsidRDefault="00BA22DE" w:rsidP="00C90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BA22DE" w:rsidTr="001A084A">
        <w:tc>
          <w:tcPr>
            <w:tcW w:w="238" w:type="dxa"/>
          </w:tcPr>
          <w:p w:rsidR="00BA22DE" w:rsidRPr="004868BC" w:rsidRDefault="00BA22DE" w:rsidP="00C90F49">
            <w:pPr>
              <w:tabs>
                <w:tab w:val="left" w:pos="2127"/>
              </w:tabs>
              <w:spacing w:after="0"/>
              <w:rPr>
                <w:color w:val="000000"/>
              </w:rPr>
            </w:pPr>
          </w:p>
        </w:tc>
        <w:tc>
          <w:tcPr>
            <w:tcW w:w="9427" w:type="dxa"/>
          </w:tcPr>
          <w:p w:rsidR="00EB5921" w:rsidRPr="004868BC" w:rsidRDefault="00EB5921" w:rsidP="00EB5921">
            <w:pPr>
              <w:tabs>
                <w:tab w:val="left" w:pos="2127"/>
              </w:tabs>
              <w:spacing w:after="24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2DE" w:rsidRDefault="00BA2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BC46BC" w:rsidRDefault="00BC46BC" w:rsidP="00BC46B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BC46BC" w:rsidSect="009537A0">
          <w:pgSz w:w="11906" w:h="16838"/>
          <w:pgMar w:top="426" w:right="851" w:bottom="1134" w:left="1134" w:header="709" w:footer="709" w:gutter="0"/>
          <w:cols w:space="720"/>
        </w:sectPr>
      </w:pPr>
    </w:p>
    <w:p w:rsidR="00BC46BC" w:rsidRPr="001D3A1D" w:rsidRDefault="00BC46BC" w:rsidP="00BC46BC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lastRenderedPageBreak/>
        <w:t>Раздел 7</w:t>
      </w:r>
    </w:p>
    <w:p w:rsidR="00BC46BC" w:rsidRPr="001D3A1D" w:rsidRDefault="00BC46BC" w:rsidP="00BC46BC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Тематическое планирование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3"/>
        <w:gridCol w:w="1560"/>
        <w:gridCol w:w="1560"/>
        <w:gridCol w:w="1560"/>
        <w:gridCol w:w="1560"/>
        <w:gridCol w:w="1560"/>
        <w:gridCol w:w="1560"/>
        <w:gridCol w:w="1560"/>
      </w:tblGrid>
      <w:tr w:rsidR="00E777D5" w:rsidRPr="001D3A1D" w:rsidTr="00E777D5">
        <w:trPr>
          <w:trHeight w:val="6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77D5" w:rsidRDefault="001D3A1D" w:rsidP="001D3A1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D3A1D" w:rsidRPr="001D3A1D" w:rsidRDefault="001D3A1D" w:rsidP="001D3A1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1D3A1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Личност</w:t>
            </w:r>
            <w:r w:rsidR="00E777D5" w:rsidRPr="001D3A1D">
              <w:rPr>
                <w:rFonts w:ascii="Times New Roman" w:hAnsi="Times New Roman" w:cs="Times New Roman"/>
                <w:color w:val="000000"/>
              </w:rPr>
              <w:t>ные</w:t>
            </w:r>
          </w:p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УУД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1D3A1D" w:rsidRDefault="001D3A1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E777D5" w:rsidRPr="001D3A1D">
              <w:rPr>
                <w:rFonts w:ascii="Times New Roman" w:hAnsi="Times New Roman" w:cs="Times New Roman"/>
                <w:color w:val="000000"/>
              </w:rPr>
              <w:t>ормирование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E777D5" w:rsidRPr="001D3A1D" w:rsidTr="00E777D5">
        <w:trPr>
          <w:trHeight w:val="133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Познават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Регулят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777D5" w:rsidRPr="001D3A1D" w:rsidRDefault="00E777D5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 w:rsidP="00EF5EE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Коммуник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777D5" w:rsidRPr="001D3A1D" w:rsidRDefault="00E777D5" w:rsidP="00EF5EE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 w:rsidP="00EF5EE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План.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7D5" w:rsidRPr="001D3A1D" w:rsidRDefault="00E777D5" w:rsidP="00EF5EE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Факт.</w:t>
            </w:r>
          </w:p>
        </w:tc>
      </w:tr>
    </w:tbl>
    <w:p w:rsidR="00BC46BC" w:rsidRPr="001D3A1D" w:rsidRDefault="00E1366A" w:rsidP="00BC46BC">
      <w:pPr>
        <w:tabs>
          <w:tab w:val="left" w:pos="2127"/>
        </w:tabs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Постигаем законы волшебной сказки.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9"/>
        <w:gridCol w:w="1559"/>
        <w:gridCol w:w="1559"/>
        <w:gridCol w:w="1559"/>
        <w:gridCol w:w="1559"/>
        <w:gridCol w:w="1559"/>
        <w:gridCol w:w="1559"/>
        <w:gridCol w:w="1559"/>
      </w:tblGrid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Древние представления о Мировом дереве, соединяющем Верхний, Средний и Нижний миры.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Толковый словарь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212A">
              <w:rPr>
                <w:rFonts w:ascii="Times New Roman" w:hAnsi="Times New Roman" w:cs="Times New Roman"/>
                <w:b/>
                <w:color w:val="000000"/>
              </w:rPr>
              <w:t>на каждом уроке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E8485E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Уметь смотреть на одно явление с разных точек зрения</w:t>
            </w:r>
          </w:p>
          <w:p w:rsidR="00FE7352" w:rsidRPr="00E8485E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оказывать помощь сквозным героям, которые в этом нуждаются</w:t>
            </w:r>
          </w:p>
          <w:p w:rsidR="00FE7352" w:rsidRPr="00E8485E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способности к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саморазви-тию</w:t>
            </w:r>
            <w:proofErr w:type="spellEnd"/>
          </w:p>
          <w:p w:rsidR="00FE7352" w:rsidRPr="00E8485E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 на учет  чужой точки зрения</w:t>
            </w:r>
          </w:p>
          <w:p w:rsidR="00FE7352" w:rsidRPr="00E8485E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A416CF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Формировать 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</w:t>
            </w:r>
            <w:r>
              <w:rPr>
                <w:rFonts w:ascii="Times New Roman" w:eastAsia="Calibri" w:hAnsi="Times New Roman"/>
              </w:rPr>
              <w:lastRenderedPageBreak/>
              <w:t xml:space="preserve">строить сообщение в устной и 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чтения в зависимости от цели, выделять необходимую информацию из различных источников,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367C4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C45">
              <w:rPr>
                <w:rFonts w:ascii="Times New Roman" w:hAnsi="Times New Roman" w:cs="Times New Roman"/>
                <w:color w:val="000000"/>
              </w:rPr>
              <w:lastRenderedPageBreak/>
              <w:t>Формирова-ние</w:t>
            </w:r>
            <w:proofErr w:type="spellEnd"/>
            <w:r w:rsidRPr="00367C45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 удерживать учебную задачу, применять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планировании способа работы над текстом,  использовать речь  для регуляции своего действия,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прогнозиро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результат при  выполнении конкретных заданий,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использовать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</w:t>
            </w:r>
            <w:r>
              <w:rPr>
                <w:rFonts w:ascii="Times New Roman" w:eastAsia="Calibri" w:hAnsi="Times New Roman"/>
              </w:rPr>
              <w:lastRenderedPageBreak/>
              <w:t xml:space="preserve">вопросы, необходимые для организации 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совместной деятельности,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собственное мнение и позицию,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Отражение древних (мифологических представлениях о мире в древнегреческом сказании «Персей».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E1366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Отражение древних представлений о красоте и порядке в земном мире в трехчастной композиции.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Древние представления о животных-прародителях, знакомство с понятием тотем.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Особенности героя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>волшебной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E777D5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lastRenderedPageBreak/>
              <w:t xml:space="preserve">Тетради для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>маркирован.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Жанровые особенности волшебной сказки «Сивка-Бурка»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Характеристика персонажей волшебной сказки «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Крошечка-Хаврошечка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Композиция волшебной сказки «Морской царь и Василиса Премудрая».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 w:rsidP="004C432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3A1D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Характеристика персонажей волшебной сказки «Морской царь и Василиса Премудрая».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9537A0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3A1D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Законы волшебной сказки.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A6DD9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1D3A1D" w:rsidRDefault="00FA6DD9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1D3A1D" w:rsidRDefault="00FA6DD9" w:rsidP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Земной и волшебный мир в сказке «</w:t>
            </w:r>
            <w:proofErr w:type="spellStart"/>
            <w:r>
              <w:rPr>
                <w:rFonts w:ascii="Times New Roman" w:hAnsi="Times New Roman"/>
                <w:bCs/>
              </w:rPr>
              <w:t>Морозко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Default="00C133A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Муз. по теме урока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D0085B" w:rsidRDefault="00523C7E" w:rsidP="00C133A9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0085B">
              <w:rPr>
                <w:rFonts w:ascii="Times New Roman" w:hAnsi="Times New Roman"/>
                <w:bCs/>
              </w:rPr>
              <w:t xml:space="preserve">    </w:t>
            </w:r>
            <w:r w:rsidRPr="00D0085B">
              <w:rPr>
                <w:rFonts w:ascii="Times New Roman" w:eastAsia="Calibri" w:hAnsi="Times New Roman" w:cs="Times New Roman"/>
              </w:rPr>
              <w:t>Эмоционально-нравственные переживания персонажей произведения</w:t>
            </w:r>
            <w:r w:rsidRPr="00D0085B">
              <w:rPr>
                <w:rFonts w:ascii="Times New Roman" w:hAnsi="Times New Roman"/>
                <w:bCs/>
              </w:rPr>
              <w:t xml:space="preserve"> «</w:t>
            </w:r>
            <w:proofErr w:type="spellStart"/>
            <w:r w:rsidRPr="00D0085B">
              <w:rPr>
                <w:rFonts w:ascii="Times New Roman" w:hAnsi="Times New Roman"/>
                <w:bCs/>
              </w:rPr>
              <w:t>Финист</w:t>
            </w:r>
            <w:proofErr w:type="spellEnd"/>
            <w:r w:rsidRPr="00D0085B">
              <w:rPr>
                <w:rFonts w:ascii="Times New Roman" w:hAnsi="Times New Roman"/>
                <w:bCs/>
              </w:rPr>
              <w:t xml:space="preserve"> – ясный сокол»</w:t>
            </w:r>
          </w:p>
          <w:p w:rsidR="00523C7E" w:rsidRPr="00D0085B" w:rsidRDefault="00523C7E" w:rsidP="00FA6DD9">
            <w:pPr>
              <w:tabs>
                <w:tab w:val="left" w:pos="2127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Муз .по теме урока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E8485E" w:rsidRDefault="00523C7E" w:rsidP="00C133A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Побуждать  школьника каждый раз все эстетические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и нравственные ситуации примерять на себя, формировать  опыт переживаний, «примерок»</w:t>
            </w:r>
          </w:p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EC6C2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EC6C2D">
              <w:rPr>
                <w:rFonts w:ascii="Times New Roman" w:eastAsia="NewtonC" w:hAnsi="Times New Roman" w:cs="Times New Roman"/>
              </w:rPr>
              <w:lastRenderedPageBreak/>
              <w:t xml:space="preserve">свободно работать с текстом: уметь выделять </w:t>
            </w:r>
            <w:r w:rsidRPr="00EC6C2D">
              <w:rPr>
                <w:rFonts w:ascii="Times New Roman" w:eastAsia="NewtonC" w:hAnsi="Times New Roman" w:cs="Times New Roman"/>
              </w:rPr>
              <w:lastRenderedPageBreak/>
              <w:t>информацию,</w:t>
            </w:r>
            <w:r>
              <w:rPr>
                <w:rFonts w:ascii="Times New Roman" w:eastAsia="NewtonC" w:hAnsi="Times New Roman" w:cs="Times New Roman"/>
              </w:rPr>
              <w:t xml:space="preserve"> заданную аспектом </w:t>
            </w:r>
            <w:proofErr w:type="spellStart"/>
            <w:r>
              <w:rPr>
                <w:rFonts w:ascii="Times New Roman" w:eastAsia="NewtonC" w:hAnsi="Times New Roman" w:cs="Times New Roman"/>
              </w:rPr>
              <w:t>рассмотре-ния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</w:t>
            </w:r>
            <w:r>
              <w:rPr>
                <w:rFonts w:ascii="Times New Roman" w:eastAsia="NewtonC" w:hAnsi="Times New Roman" w:cs="Times New Roman"/>
              </w:rPr>
              <w:t xml:space="preserve">, </w:t>
            </w:r>
            <w:r w:rsidRPr="00EC6C2D">
              <w:rPr>
                <w:rFonts w:ascii="Times New Roman" w:eastAsia="NewtonC" w:hAnsi="Times New Roman" w:cs="Times New Roman"/>
              </w:rPr>
              <w:t>и удерживать заявленный аспект; уметь быстро менять аспект рассмотрения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</w:rPr>
              <w:t>установлен-ные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 в планировании способа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над текстом,  использовать речь  для регуляции своего действия, </w:t>
            </w:r>
            <w:proofErr w:type="spellStart"/>
            <w:r>
              <w:rPr>
                <w:rFonts w:ascii="Times New Roman" w:hAnsi="Times New Roman" w:cs="Times New Roman"/>
              </w:rPr>
              <w:t>прогнозиро-вать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 при  выполнении конкретных заданий,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EC6C2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EC6C2D">
              <w:rPr>
                <w:rFonts w:ascii="Times New Roman" w:eastAsia="NewtonC" w:hAnsi="Times New Roman" w:cs="Times New Roman"/>
              </w:rPr>
              <w:lastRenderedPageBreak/>
              <w:t xml:space="preserve">понимать основание разницы между заявленными </w:t>
            </w:r>
            <w:r w:rsidRPr="00EC6C2D">
              <w:rPr>
                <w:rFonts w:ascii="Times New Roman" w:eastAsia="NewtonC" w:hAnsi="Times New Roman" w:cs="Times New Roman"/>
              </w:rPr>
              <w:lastRenderedPageBreak/>
              <w:t xml:space="preserve">точками зрения, позициями и уметь </w:t>
            </w:r>
            <w:proofErr w:type="spellStart"/>
            <w:r w:rsidRPr="00EC6C2D">
              <w:rPr>
                <w:rFonts w:ascii="Times New Roman" w:eastAsia="NewtonC" w:hAnsi="Times New Roman" w:cs="Times New Roman"/>
              </w:rPr>
              <w:t>мотивирован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EC6C2D">
              <w:rPr>
                <w:rFonts w:ascii="Times New Roman" w:eastAsia="NewtonC" w:hAnsi="Times New Roman" w:cs="Times New Roman"/>
              </w:rPr>
              <w:t>но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и корректно присоединяться к одной из них или </w:t>
            </w:r>
            <w:proofErr w:type="spellStart"/>
            <w:r w:rsidRPr="00EC6C2D">
              <w:rPr>
                <w:rFonts w:ascii="Times New Roman" w:eastAsia="NewtonC" w:hAnsi="Times New Roman" w:cs="Times New Roman"/>
              </w:rPr>
              <w:t>аргументиро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EC6C2D">
              <w:rPr>
                <w:rFonts w:ascii="Times New Roman" w:eastAsia="NewtonC" w:hAnsi="Times New Roman" w:cs="Times New Roman"/>
              </w:rPr>
              <w:t>ванно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высказывать собственную точку зрения; уметь корректно критиковать </w:t>
            </w:r>
            <w:proofErr w:type="spellStart"/>
            <w:r w:rsidRPr="00EC6C2D">
              <w:rPr>
                <w:rFonts w:ascii="Times New Roman" w:eastAsia="NewtonC" w:hAnsi="Times New Roman" w:cs="Times New Roman"/>
              </w:rPr>
              <w:t>альтернатив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EC6C2D">
              <w:rPr>
                <w:rFonts w:ascii="Times New Roman" w:eastAsia="NewtonC" w:hAnsi="Times New Roman" w:cs="Times New Roman"/>
              </w:rPr>
              <w:t>ную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D0085B" w:rsidRDefault="00523C7E" w:rsidP="00C133A9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0085B">
              <w:rPr>
                <w:rFonts w:ascii="Times New Roman" w:eastAsia="Calibri" w:hAnsi="Times New Roman" w:cs="Times New Roman"/>
              </w:rPr>
              <w:t>Характеристика персонажей по их поступкам, речи в произведении</w:t>
            </w:r>
          </w:p>
          <w:p w:rsidR="00523C7E" w:rsidRPr="00D0085B" w:rsidRDefault="00523C7E" w:rsidP="00FA6DD9">
            <w:pPr>
              <w:rPr>
                <w:rFonts w:ascii="Times New Roman" w:hAnsi="Times New Roman"/>
                <w:bCs/>
              </w:rPr>
            </w:pPr>
            <w:r w:rsidRPr="00D0085B">
              <w:rPr>
                <w:rFonts w:ascii="Times New Roman" w:hAnsi="Times New Roman"/>
                <w:bCs/>
              </w:rPr>
              <w:t xml:space="preserve"> «Иван-царевич и серый волк»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D0085B" w:rsidRDefault="00523C7E" w:rsidP="00C133A9">
            <w:pPr>
              <w:rPr>
                <w:rFonts w:ascii="Times New Roman" w:hAnsi="Times New Roman"/>
                <w:bCs/>
              </w:rPr>
            </w:pPr>
            <w:r w:rsidRPr="00D0085B">
              <w:rPr>
                <w:rFonts w:ascii="Times New Roman" w:eastAsia="Calibri" w:hAnsi="Times New Roman" w:cs="Times New Roman"/>
              </w:rPr>
              <w:t xml:space="preserve"> Эмоционально-нравственные переживания персонажей произведения </w:t>
            </w:r>
            <w:r w:rsidRPr="00D0085B">
              <w:rPr>
                <w:rFonts w:ascii="Times New Roman" w:hAnsi="Times New Roman"/>
                <w:bCs/>
              </w:rPr>
              <w:t>«</w:t>
            </w:r>
            <w:proofErr w:type="spellStart"/>
            <w:r w:rsidRPr="00D0085B">
              <w:rPr>
                <w:rFonts w:ascii="Times New Roman" w:hAnsi="Times New Roman"/>
                <w:bCs/>
              </w:rPr>
              <w:t>Алтын-сака</w:t>
            </w:r>
            <w:proofErr w:type="spellEnd"/>
            <w:r w:rsidRPr="00D0085B">
              <w:rPr>
                <w:rFonts w:ascii="Times New Roman" w:hAnsi="Times New Roman"/>
                <w:bCs/>
              </w:rPr>
              <w:t xml:space="preserve"> – золотая бабка»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15, 16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D0085B" w:rsidRDefault="00523C7E" w:rsidP="00C133A9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0085B">
              <w:rPr>
                <w:rFonts w:ascii="Times New Roman" w:eastAsia="NewtonC" w:hAnsi="Times New Roman" w:cs="Times New Roman"/>
              </w:rPr>
              <w:t xml:space="preserve">Литература в контексте художественной культуры. </w:t>
            </w:r>
          </w:p>
          <w:p w:rsidR="00523C7E" w:rsidRPr="00D0085B" w:rsidRDefault="00523C7E" w:rsidP="00FA6DD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FA6DD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523C7E" w:rsidRDefault="00523C7E" w:rsidP="00523C7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NewtonC" w:hAnsi="Times New Roman" w:cs="Times New Roman"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Постигаем законы волшебной сказки</w:t>
            </w:r>
            <w:r>
              <w:rPr>
                <w:rFonts w:ascii="Times New Roman" w:hAnsi="Times New Roman" w:cs="Times New Roman"/>
              </w:rPr>
              <w:t>»</w:t>
            </w:r>
            <w:r w:rsidRPr="001D3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книг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523C7E" w:rsidRDefault="00523C7E" w:rsidP="0030610B">
      <w:pPr>
        <w:jc w:val="center"/>
        <w:rPr>
          <w:rFonts w:ascii="Times New Roman" w:hAnsi="Times New Roman" w:cs="Times New Roman"/>
          <w:color w:val="000000"/>
        </w:rPr>
      </w:pPr>
    </w:p>
    <w:p w:rsidR="009D622B" w:rsidRDefault="009D622B" w:rsidP="0030610B">
      <w:pPr>
        <w:jc w:val="center"/>
        <w:rPr>
          <w:rFonts w:ascii="Times New Roman" w:hAnsi="Times New Roman" w:cs="Times New Roman"/>
          <w:color w:val="000000"/>
        </w:rPr>
      </w:pPr>
    </w:p>
    <w:p w:rsidR="0030610B" w:rsidRPr="001D3A1D" w:rsidRDefault="0030610B" w:rsidP="0030610B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  <w:color w:val="000000"/>
        </w:rPr>
        <w:t>Гл. 2. Знакомимся с повествованиями, основанными на фольклоре.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9"/>
        <w:gridCol w:w="1559"/>
        <w:gridCol w:w="1559"/>
        <w:gridCol w:w="1559"/>
        <w:gridCol w:w="1559"/>
        <w:gridCol w:w="1559"/>
        <w:gridCol w:w="1559"/>
        <w:gridCol w:w="1559"/>
      </w:tblGrid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Представления о тотемных животных и растениях, как прародителях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E8485E" w:rsidRDefault="00FE7352" w:rsidP="00CB29CD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внутренней позиции на основе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положитель-</w:t>
            </w:r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ного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отношения к персонажам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произведе-ния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FE7352" w:rsidRPr="00E8485E" w:rsidRDefault="00FE7352" w:rsidP="00CB29CD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самостоя-тельности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личной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при работе в парах.</w:t>
            </w:r>
          </w:p>
          <w:p w:rsidR="00FE7352" w:rsidRPr="00E8485E" w:rsidRDefault="00FE7352" w:rsidP="00CB29CD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за общий успех при работе в группе</w:t>
            </w:r>
          </w:p>
          <w:p w:rsidR="00FE7352" w:rsidRPr="00E8485E" w:rsidRDefault="00FE7352" w:rsidP="00CB29CD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социальной,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учебно-познаватель-ной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внешней мотивации при работе в группе.</w:t>
            </w:r>
          </w:p>
          <w:p w:rsidR="00FE7352" w:rsidRDefault="00FE7352" w:rsidP="00CB29CD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 w:rsidRPr="00E8485E">
              <w:rPr>
                <w:rFonts w:ascii="Times New Roman" w:eastAsia="Calibri" w:hAnsi="Times New Roman"/>
              </w:rPr>
              <w:t xml:space="preserve">Воспитание </w:t>
            </w:r>
            <w:proofErr w:type="spellStart"/>
            <w:r w:rsidRPr="00E8485E">
              <w:rPr>
                <w:rFonts w:ascii="Times New Roman" w:eastAsia="Calibri" w:hAnsi="Times New Roman"/>
              </w:rPr>
              <w:t>доброжела-тельности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E8485E">
              <w:rPr>
                <w:rFonts w:ascii="Times New Roman" w:eastAsia="Calibri" w:hAnsi="Times New Roman"/>
              </w:rPr>
              <w:t>эмоциональ-</w:t>
            </w:r>
            <w:r w:rsidRPr="00E8485E">
              <w:rPr>
                <w:rFonts w:ascii="Times New Roman" w:eastAsia="Calibri" w:hAnsi="Times New Roman"/>
              </w:rPr>
              <w:lastRenderedPageBreak/>
              <w:t>но-нравственной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отзывчивости</w:t>
            </w:r>
          </w:p>
          <w:p w:rsidR="00FE7352" w:rsidRPr="00E8485E" w:rsidRDefault="00FE735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внутренней позиции на основе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положитель-ного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отношения к персонажам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произведе-ния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FE7352" w:rsidRDefault="00FE7352" w:rsidP="00D97D00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самостоя-тельности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личной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при работе в парах.</w:t>
            </w:r>
          </w:p>
          <w:p w:rsidR="000703EF" w:rsidRDefault="000703EF" w:rsidP="00D97D00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0703EF" w:rsidRPr="00D97D00" w:rsidRDefault="000703EF" w:rsidP="00D97D00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чувства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эмпатии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, как понимание чувств других людей 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соопережива-ние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извлекать необходимую информацию из различных источников, обрабатывать </w:t>
            </w:r>
            <w:r>
              <w:rPr>
                <w:rFonts w:ascii="Times New Roman" w:eastAsia="Calibri" w:hAnsi="Times New Roman"/>
              </w:rPr>
              <w:lastRenderedPageBreak/>
              <w:t xml:space="preserve">информацию (определять основную и </w:t>
            </w:r>
            <w:proofErr w:type="spellStart"/>
            <w:r>
              <w:rPr>
                <w:rFonts w:ascii="Times New Roman" w:eastAsia="Calibri" w:hAnsi="Times New Roman"/>
              </w:rPr>
              <w:t>второстепен-ную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), передавать информацию устным, письменным способами, выполнять </w:t>
            </w:r>
            <w:proofErr w:type="spellStart"/>
            <w:r>
              <w:rPr>
                <w:rFonts w:ascii="Times New Roman" w:eastAsia="Calibri" w:hAnsi="Times New Roman"/>
              </w:rPr>
              <w:t>интерпрета-цию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информации, оценивать информацию, подводить под понятие на основе </w:t>
            </w:r>
            <w:proofErr w:type="spellStart"/>
            <w:r>
              <w:rPr>
                <w:rFonts w:ascii="Times New Roman" w:eastAsia="Calibri" w:hAnsi="Times New Roman"/>
              </w:rPr>
              <w:t>распознава-ния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объектов, 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</w:t>
            </w:r>
            <w:r>
              <w:rPr>
                <w:rFonts w:ascii="Times New Roman" w:eastAsia="Calibri" w:hAnsi="Times New Roman"/>
              </w:rPr>
              <w:lastRenderedPageBreak/>
              <w:t>следственные связи, строить рассуждения, обобщения.</w:t>
            </w: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Default="000703EF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0703EF" w:rsidRPr="001D3A1D" w:rsidRDefault="000703EF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Совершенст-вование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строить диалог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 w:rsidP="00367C4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выделять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то, что усвоено и что нужно усвоить, определять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качество и уровень усвоения,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соответствие полученного результата поставленной цели, соотносить правильность выбора,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планирова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ния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выполнения и результата действия с требованиями конкретной задачи,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концентриро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волю для преодоления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интеллекту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затруднений,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контролиро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эмоциональ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состояние для выполнения различных заданий, подтверждать строчками из текста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прозвучав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lastRenderedPageBreak/>
              <w:t>шую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точку зрения; понимать, что разные точки зрения имеют разные основания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7C45">
              <w:rPr>
                <w:rFonts w:ascii="Times New Roman" w:hAnsi="Times New Roman" w:cs="Times New Roman"/>
              </w:rPr>
              <w:t xml:space="preserve">определять цель деятельности на уроке с помощью учителя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самостоятель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учиться совместно с учителем обнаруживать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учебную проблему, </w:t>
            </w:r>
          </w:p>
          <w:p w:rsidR="000703EF" w:rsidRPr="00367C45" w:rsidRDefault="000703EF" w:rsidP="00367C45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Концентрировать волю для преодоления </w:t>
            </w:r>
            <w:proofErr w:type="spellStart"/>
            <w:r>
              <w:rPr>
                <w:rFonts w:ascii="Times New Roman" w:hAnsi="Times New Roman" w:cs="Times New Roman"/>
              </w:rPr>
              <w:t>интеллектуа-льных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затруднений</w:t>
            </w:r>
          </w:p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строить понятные для партнера </w:t>
            </w:r>
            <w:proofErr w:type="spellStart"/>
            <w:r>
              <w:rPr>
                <w:rFonts w:ascii="Times New Roman" w:eastAsia="Calibri" w:hAnsi="Times New Roman"/>
              </w:rPr>
              <w:t>высказываниястроить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монологиче-</w:t>
            </w:r>
            <w:r>
              <w:rPr>
                <w:rFonts w:ascii="Times New Roman" w:eastAsia="Calibri" w:hAnsi="Times New Roman"/>
              </w:rPr>
              <w:lastRenderedPageBreak/>
              <w:t>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высказываниевести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устный и письменный диалог в соответствии с нормами родного языка, слушать собеседника, осуществлять взаимный контроль, адекватно оценивать собственное поведение и поведение окружающих, оказывать в сотрудничестве </w:t>
            </w:r>
            <w:proofErr w:type="spellStart"/>
            <w:r>
              <w:rPr>
                <w:rFonts w:ascii="Times New Roman" w:eastAsia="Calibri" w:hAnsi="Times New Roman"/>
              </w:rPr>
              <w:t>взаимопо-мощь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аргументиро-вать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свою позицию, </w:t>
            </w:r>
            <w:proofErr w:type="spellStart"/>
            <w:r>
              <w:rPr>
                <w:rFonts w:ascii="Times New Roman" w:eastAsia="Calibri" w:hAnsi="Times New Roman"/>
              </w:rPr>
              <w:t>координиро-вать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её с позициями партнеров, </w:t>
            </w:r>
            <w:proofErr w:type="spellStart"/>
            <w:r>
              <w:rPr>
                <w:rFonts w:ascii="Times New Roman" w:eastAsia="Calibri" w:hAnsi="Times New Roman"/>
              </w:rPr>
              <w:t>прогнозиро-вать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возникнове-ние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конфликтов при наличии разных точек зрения, разрешать конфликты на основе учета интересов и позиций всех участников.</w:t>
            </w:r>
          </w:p>
          <w:p w:rsidR="000703EF" w:rsidRPr="000703EF" w:rsidRDefault="000703EF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0703EF">
              <w:rPr>
                <w:rFonts w:ascii="Times New Roman" w:eastAsia="NewtonC" w:hAnsi="Times New Roman" w:cs="Times New Roman"/>
              </w:rPr>
              <w:t xml:space="preserve">понимать основание разницы между заявленными точками зрения, позициями и уметь </w:t>
            </w:r>
            <w:proofErr w:type="spellStart"/>
            <w:r w:rsidRPr="000703EF">
              <w:rPr>
                <w:rFonts w:ascii="Times New Roman" w:eastAsia="NewtonC" w:hAnsi="Times New Roman" w:cs="Times New Roman"/>
              </w:rPr>
              <w:t>мотивирован</w:t>
            </w:r>
            <w:r w:rsidR="00DE09BE">
              <w:rPr>
                <w:rFonts w:ascii="Times New Roman" w:eastAsia="NewtonC" w:hAnsi="Times New Roman" w:cs="Times New Roman"/>
              </w:rPr>
              <w:t>-</w:t>
            </w:r>
            <w:r w:rsidRPr="000703EF">
              <w:rPr>
                <w:rFonts w:ascii="Times New Roman" w:eastAsia="NewtonC" w:hAnsi="Times New Roman" w:cs="Times New Roman"/>
              </w:rPr>
              <w:t>но</w:t>
            </w:r>
            <w:proofErr w:type="spellEnd"/>
            <w:r w:rsidRPr="000703EF">
              <w:rPr>
                <w:rFonts w:ascii="Times New Roman" w:eastAsia="NewtonC" w:hAnsi="Times New Roman" w:cs="Times New Roman"/>
              </w:rPr>
              <w:t xml:space="preserve"> и корректно присоединяться к одной из них или </w:t>
            </w:r>
            <w:proofErr w:type="spellStart"/>
            <w:r w:rsidRPr="000703EF">
              <w:rPr>
                <w:rFonts w:ascii="Times New Roman" w:eastAsia="NewtonC" w:hAnsi="Times New Roman" w:cs="Times New Roman"/>
              </w:rPr>
              <w:t>аргументиро</w:t>
            </w:r>
            <w:r w:rsidR="00DE09BE">
              <w:rPr>
                <w:rFonts w:ascii="Times New Roman" w:eastAsia="NewtonC" w:hAnsi="Times New Roman" w:cs="Times New Roman"/>
              </w:rPr>
              <w:t>-</w:t>
            </w:r>
            <w:r w:rsidRPr="000703EF">
              <w:rPr>
                <w:rFonts w:ascii="Times New Roman" w:eastAsia="NewtonC" w:hAnsi="Times New Roman" w:cs="Times New Roman"/>
              </w:rPr>
              <w:t>ванно</w:t>
            </w:r>
            <w:proofErr w:type="spellEnd"/>
            <w:r w:rsidRPr="000703EF">
              <w:rPr>
                <w:rFonts w:ascii="Times New Roman" w:eastAsia="NewtonC" w:hAnsi="Times New Roman" w:cs="Times New Roman"/>
              </w:rPr>
              <w:t xml:space="preserve"> высказывать собственную точку зрения; уметь </w:t>
            </w:r>
            <w:r w:rsidRPr="000703EF">
              <w:rPr>
                <w:rFonts w:ascii="Times New Roman" w:eastAsia="NewtonC" w:hAnsi="Times New Roman" w:cs="Times New Roman"/>
              </w:rPr>
              <w:lastRenderedPageBreak/>
              <w:t xml:space="preserve">корректно критиковать </w:t>
            </w:r>
            <w:proofErr w:type="spellStart"/>
            <w:r w:rsidRPr="000703EF">
              <w:rPr>
                <w:rFonts w:ascii="Times New Roman" w:eastAsia="NewtonC" w:hAnsi="Times New Roman" w:cs="Times New Roman"/>
              </w:rPr>
              <w:t>альтернатив</w:t>
            </w:r>
            <w:r w:rsidR="00DE09BE">
              <w:rPr>
                <w:rFonts w:ascii="Times New Roman" w:eastAsia="NewtonC" w:hAnsi="Times New Roman" w:cs="Times New Roman"/>
              </w:rPr>
              <w:t>-</w:t>
            </w:r>
            <w:r w:rsidRPr="000703EF">
              <w:rPr>
                <w:rFonts w:ascii="Times New Roman" w:eastAsia="NewtonC" w:hAnsi="Times New Roman" w:cs="Times New Roman"/>
              </w:rPr>
              <w:t>ную</w:t>
            </w:r>
            <w:proofErr w:type="spellEnd"/>
            <w:r w:rsidRPr="000703EF">
              <w:rPr>
                <w:rFonts w:ascii="Times New Roman" w:eastAsia="NewtonC" w:hAnsi="Times New Roman" w:cs="Times New Roman"/>
              </w:rPr>
              <w:t xml:space="preserve">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Знакомство с былинной «Илья Муромец и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>Соловей-разбойник».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lastRenderedPageBreak/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Былина как этический жанр.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 w:rsidP="00B71DB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Формирование понятия «герой былины» через анализ произведения </w:t>
            </w:r>
            <w:r w:rsidRPr="001D3A1D">
              <w:rPr>
                <w:rFonts w:ascii="Times New Roman" w:eastAsia="Calibri" w:hAnsi="Times New Roman" w:cs="Times New Roman"/>
              </w:rPr>
              <w:t>«Илья Муромец и Соловей-разбойник».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Средство художественной выразительности в былине «Илья Муромец и Соловей-разбойник».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особенности былины «Садко».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Средства художественной выразительности. </w:t>
            </w:r>
            <w:proofErr w:type="spellStart"/>
            <w:r w:rsidR="00FE7352" w:rsidRPr="001D3A1D">
              <w:rPr>
                <w:rFonts w:ascii="Times New Roman" w:eastAsia="Calibri" w:hAnsi="Times New Roman" w:cs="Times New Roman"/>
              </w:rPr>
              <w:t>Песенность</w:t>
            </w:r>
            <w:proofErr w:type="spellEnd"/>
            <w:r w:rsidR="00FE7352" w:rsidRPr="001D3A1D">
              <w:rPr>
                <w:rFonts w:ascii="Times New Roman" w:eastAsia="Calibri" w:hAnsi="Times New Roman" w:cs="Times New Roman"/>
              </w:rPr>
              <w:t xml:space="preserve"> былины «Садко».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Музыка по теме урока (диск)</w:t>
            </w:r>
          </w:p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 w:rsidP="00B71DB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007E04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Выявление авторского отношения к природе, к поступкам персонажей при рассматривании живописного произведения </w:t>
            </w:r>
          </w:p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Николая Рериха «Заморские гости».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Репродукция картины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DD9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1D3A1D" w:rsidRDefault="00FA6DD9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1D3A1D" w:rsidRDefault="00D0085B" w:rsidP="00D0085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Средство художественной выразительности в былине</w:t>
            </w:r>
            <w:r w:rsidR="00FA6DD9">
              <w:rPr>
                <w:rFonts w:ascii="Times New Roman" w:hAnsi="Times New Roman"/>
                <w:bCs/>
              </w:rPr>
              <w:t xml:space="preserve"> «Илья Муромец и </w:t>
            </w:r>
            <w:proofErr w:type="spellStart"/>
            <w:r w:rsidR="00FA6DD9">
              <w:rPr>
                <w:rFonts w:ascii="Times New Roman" w:hAnsi="Times New Roman"/>
                <w:bCs/>
              </w:rPr>
              <w:lastRenderedPageBreak/>
              <w:t>Святогор</w:t>
            </w:r>
            <w:proofErr w:type="spellEnd"/>
            <w:r w:rsidR="00FA6DD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DD9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D9" w:rsidRPr="00D0085B" w:rsidRDefault="00D0085B" w:rsidP="00007E04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D0085B">
              <w:rPr>
                <w:rFonts w:ascii="Times New Roman" w:eastAsia="Calibri" w:hAnsi="Times New Roman" w:cs="Times New Roman"/>
              </w:rPr>
              <w:t>Основные жизненные ценности в произведении</w:t>
            </w:r>
            <w:r w:rsidRPr="00D0085B">
              <w:rPr>
                <w:rFonts w:ascii="Times New Roman" w:hAnsi="Times New Roman"/>
                <w:bCs/>
              </w:rPr>
              <w:t xml:space="preserve"> </w:t>
            </w:r>
            <w:r w:rsidR="00FA6DD9" w:rsidRPr="00D0085B">
              <w:rPr>
                <w:rFonts w:ascii="Times New Roman" w:hAnsi="Times New Roman"/>
                <w:bCs/>
              </w:rPr>
              <w:t xml:space="preserve">«Илья Муромец и </w:t>
            </w:r>
            <w:proofErr w:type="spellStart"/>
            <w:r w:rsidR="00FA6DD9" w:rsidRPr="00D0085B">
              <w:rPr>
                <w:rFonts w:ascii="Times New Roman" w:hAnsi="Times New Roman"/>
                <w:bCs/>
              </w:rPr>
              <w:t>Святогор</w:t>
            </w:r>
            <w:proofErr w:type="spellEnd"/>
            <w:r w:rsidR="00FA6DD9" w:rsidRPr="00D0085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D9" w:rsidRPr="001D3A1D" w:rsidRDefault="00FA6DD9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9D622B">
        <w:trPr>
          <w:trHeight w:val="10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Жанровые особенности произведения Г. Х. Андерсена «Русалочка».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Значение описания явлений природы в авторском и фольклорном произведениях.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Основные жизненные ценности в произведении «Русалочка».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0703EF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04C91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1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  <w:p w:rsidR="004152E0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5B" w:rsidRPr="00D0085B" w:rsidRDefault="00D0085B" w:rsidP="00D0085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0085B">
              <w:rPr>
                <w:rFonts w:ascii="Times New Roman" w:eastAsia="Calibri" w:hAnsi="Times New Roman" w:cs="Times New Roman"/>
              </w:rPr>
              <w:t>Эмоционально-нравственные пер</w:t>
            </w:r>
            <w:r>
              <w:rPr>
                <w:rFonts w:ascii="Times New Roman" w:eastAsia="Calibri" w:hAnsi="Times New Roman" w:cs="Times New Roman"/>
              </w:rPr>
              <w:t>еживания персонажей произведения</w:t>
            </w:r>
          </w:p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Г.Х. Андерсен</w:t>
            </w:r>
            <w:r w:rsidR="00D0085B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«Стойкий оловянный солдатик»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0703EF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04C91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1" w:rsidRPr="001D3A1D" w:rsidRDefault="004152E0" w:rsidP="00B71DB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1" w:rsidRPr="00D0085B" w:rsidRDefault="00D0085B" w:rsidP="0030610B">
            <w:pPr>
              <w:tabs>
                <w:tab w:val="left" w:pos="2127"/>
              </w:tabs>
              <w:rPr>
                <w:rFonts w:ascii="Times New Roman" w:hAnsi="Times New Roman"/>
              </w:rPr>
            </w:pPr>
            <w:r w:rsidRPr="00D0085B">
              <w:rPr>
                <w:rFonts w:ascii="Times New Roman" w:eastAsia="Calibri" w:hAnsi="Times New Roman" w:cs="Times New Roman"/>
              </w:rPr>
              <w:t xml:space="preserve">Выявление авторского отношения к персонажам произведения </w:t>
            </w:r>
            <w:r w:rsidR="00104C91" w:rsidRPr="00D0085B">
              <w:rPr>
                <w:rFonts w:ascii="Times New Roman" w:hAnsi="Times New Roman"/>
              </w:rPr>
              <w:t>Г. Х. А</w:t>
            </w:r>
            <w:r w:rsidRPr="00D0085B">
              <w:rPr>
                <w:rFonts w:ascii="Times New Roman" w:hAnsi="Times New Roman"/>
              </w:rPr>
              <w:t>ндерсена</w:t>
            </w:r>
            <w:r w:rsidR="00104C91" w:rsidRPr="00D0085B">
              <w:rPr>
                <w:rFonts w:ascii="Times New Roman" w:hAnsi="Times New Roman"/>
              </w:rPr>
              <w:t>«Снежная королева»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0703EF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104C91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91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EF" w:rsidRPr="000703EF" w:rsidRDefault="000703EF" w:rsidP="000703EF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703EF">
              <w:rPr>
                <w:rFonts w:ascii="Times New Roman" w:eastAsia="Calibri" w:hAnsi="Times New Roman" w:cs="Times New Roman"/>
              </w:rPr>
              <w:t>Определение главного переживания  музыкального произведения</w:t>
            </w:r>
          </w:p>
          <w:p w:rsidR="00104C91" w:rsidRDefault="00104C91" w:rsidP="00523C7E">
            <w:pPr>
              <w:tabs>
                <w:tab w:val="left" w:pos="2127"/>
              </w:tabs>
              <w:rPr>
                <w:rFonts w:ascii="Times New Roman" w:hAnsi="Times New Roman"/>
              </w:rPr>
            </w:pPr>
            <w:r w:rsidRPr="000703EF">
              <w:rPr>
                <w:rFonts w:ascii="Times New Roman" w:hAnsi="Times New Roman"/>
              </w:rPr>
              <w:t xml:space="preserve">Грига «В пещере горного </w:t>
            </w:r>
            <w:r w:rsidRPr="000703EF">
              <w:rPr>
                <w:rFonts w:ascii="Times New Roman" w:hAnsi="Times New Roman"/>
              </w:rPr>
              <w:lastRenderedPageBreak/>
              <w:t>короля</w:t>
            </w:r>
            <w:r w:rsidR="00523C7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0703EF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Муз.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91" w:rsidRPr="001D3A1D" w:rsidRDefault="00104C91" w:rsidP="0030610B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23C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Особенности творчества Андерсена.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  <w:color w:val="000000"/>
              </w:rPr>
              <w:t>Знакомимся с повествованиями, основанными на фольклоре.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610B" w:rsidRPr="001D3A1D" w:rsidRDefault="00B275F6" w:rsidP="00EB71CC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Учимся у поэтов и художников видеть красоту природы и красоту человека.</w:t>
      </w:r>
      <w:r w:rsidR="00EB71CC">
        <w:rPr>
          <w:rFonts w:ascii="Times New Roman" w:hAnsi="Times New Roman" w:cs="Times New Roman"/>
        </w:rPr>
        <w:t>(гл. 3)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9"/>
        <w:gridCol w:w="1559"/>
        <w:gridCol w:w="1559"/>
        <w:gridCol w:w="1559"/>
        <w:gridCol w:w="1559"/>
        <w:gridCol w:w="1559"/>
        <w:gridCol w:w="1559"/>
        <w:gridCol w:w="1559"/>
      </w:tblGrid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Выражение внутреннего мира автора посредством изображения окружающего мира в произведении Жуковского  «Славянка».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Уметь смотреть на одно явление с разных точек зрения</w:t>
            </w:r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оказывать помощь сквозным героям, которые в этом нуждаются</w:t>
            </w:r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способности к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саморазви-тию</w:t>
            </w:r>
            <w:proofErr w:type="spellEnd"/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 на учет  чужой точки зрения</w:t>
            </w:r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самооценки на основе критериев успешной деятельности</w:t>
            </w:r>
          </w:p>
          <w:p w:rsidR="00FE7352" w:rsidRPr="00E8485E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Формировать учебные действия, связанные с оценочным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 xml:space="preserve">суждением  по поводу поведения  персонажей 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произведе-ния</w:t>
            </w:r>
            <w:proofErr w:type="spellEnd"/>
          </w:p>
          <w:p w:rsidR="00FE7352" w:rsidRDefault="00FE735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уважитель-ного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отношения  к иному мнению</w:t>
            </w:r>
          </w:p>
          <w:p w:rsidR="00FE7352" w:rsidRPr="00E8485E" w:rsidRDefault="00FE735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социальной,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учебно-познаватель-ной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внешней мотивации при работе в группе.</w:t>
            </w:r>
          </w:p>
          <w:p w:rsidR="00FE7352" w:rsidRPr="001D3A1D" w:rsidRDefault="00FE7352" w:rsidP="00E8485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E8485E">
              <w:rPr>
                <w:rFonts w:ascii="Times New Roman" w:eastAsia="Calibri" w:hAnsi="Times New Roman"/>
              </w:rPr>
              <w:t xml:space="preserve">Воспитание </w:t>
            </w:r>
            <w:proofErr w:type="spellStart"/>
            <w:r w:rsidRPr="00E8485E">
              <w:rPr>
                <w:rFonts w:ascii="Times New Roman" w:eastAsia="Calibri" w:hAnsi="Times New Roman"/>
              </w:rPr>
              <w:t>доброжела-тельности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E8485E">
              <w:rPr>
                <w:rFonts w:ascii="Times New Roman" w:eastAsia="Calibri" w:hAnsi="Times New Roman"/>
              </w:rPr>
              <w:t>эмоциональ-но-нравственной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отзывчивости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Формировать 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</w:t>
            </w:r>
            <w:r>
              <w:rPr>
                <w:rFonts w:ascii="Times New Roman" w:eastAsia="Calibri" w:hAnsi="Times New Roman"/>
              </w:rPr>
              <w:lastRenderedPageBreak/>
              <w:t xml:space="preserve">строить сообщение в устной и 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чтения в зависимости от цели, выделять необходимую информацию из различных источников,</w:t>
            </w:r>
          </w:p>
          <w:p w:rsidR="00FE7352" w:rsidRPr="00A416CF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извлекать необходимую информацию из различных источников, обрабатывать информацию (определять основную и </w:t>
            </w:r>
            <w:proofErr w:type="spellStart"/>
            <w:r>
              <w:rPr>
                <w:rFonts w:ascii="Times New Roman" w:eastAsia="Calibri" w:hAnsi="Times New Roman"/>
              </w:rPr>
              <w:t>второстепен-ную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), </w:t>
            </w:r>
            <w:r>
              <w:rPr>
                <w:rFonts w:ascii="Times New Roman" w:eastAsia="Calibri" w:hAnsi="Times New Roman"/>
              </w:rPr>
              <w:lastRenderedPageBreak/>
              <w:t xml:space="preserve">передавать информацию устным, письменным способами, выполнять </w:t>
            </w:r>
            <w:proofErr w:type="spellStart"/>
            <w:r>
              <w:rPr>
                <w:rFonts w:ascii="Times New Roman" w:eastAsia="Calibri" w:hAnsi="Times New Roman"/>
              </w:rPr>
              <w:t>интерпрета-цию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информации, оценивать информацию, подводить под понятие на основе </w:t>
            </w:r>
            <w:proofErr w:type="spellStart"/>
            <w:r>
              <w:rPr>
                <w:rFonts w:ascii="Times New Roman" w:eastAsia="Calibri" w:hAnsi="Times New Roman"/>
              </w:rPr>
              <w:t>распознава-ния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объектов, 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причинно-следственные связи, строить рассуждения, обобщения.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 w:rsidP="00B275F6">
            <w:pPr>
              <w:tabs>
                <w:tab w:val="left" w:pos="2127"/>
              </w:tabs>
              <w:rPr>
                <w:rFonts w:ascii="Times New Roman" w:eastAsia="NewtonC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совместно с учителем учиться планировать учебную деятельность на уроке, высказывать свою версию, пытаться предлагать способ её проверки (на основе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продуктив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заданий в учебнике), работая по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предложен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ному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плану, использовать необходимые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средства (учебник, картины музейного дома, слайды), определять успешность выполнения своего задания в диалоге с учителем, использовать словари для проверки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достовернос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ти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информации, </w:t>
            </w:r>
            <w:r w:rsidRPr="00367C45">
              <w:rPr>
                <w:rFonts w:ascii="Times New Roman" w:eastAsia="NewtonC" w:hAnsi="Times New Roman" w:cs="Times New Roman"/>
              </w:rPr>
              <w:t>осуществлять самоконтроль и контроль за ходом выполнения работы и полученного результата</w:t>
            </w:r>
          </w:p>
          <w:p w:rsidR="00FE7352" w:rsidRDefault="00FE7352" w:rsidP="00B275F6">
            <w:pPr>
              <w:tabs>
                <w:tab w:val="left" w:pos="2127"/>
              </w:tabs>
              <w:rPr>
                <w:rFonts w:ascii="Times New Roman" w:eastAsia="NewtonC" w:hAnsi="Times New Roman" w:cs="Times New Roman"/>
              </w:rPr>
            </w:pPr>
            <w:proofErr w:type="spellStart"/>
            <w:r w:rsidRPr="00367C45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367C45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 удерживать учебную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задачу, применять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планировании способа работы над текстом,  использовать речь  для регуляции своего действия,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прогнозиро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результат при  выполнении конкретных заданий, использовать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контроле способа выполнения задания, использовать итоговый и пошаговый контроль по результату, вносить необходимые коррективы в </w:t>
            </w:r>
            <w:r w:rsidRPr="00367C45">
              <w:rPr>
                <w:rFonts w:ascii="Times New Roman" w:hAnsi="Times New Roman" w:cs="Times New Roman"/>
              </w:rPr>
              <w:lastRenderedPageBreak/>
              <w:t>действие после его завершения на основе его оц</w:t>
            </w:r>
            <w:r w:rsidR="008B004E">
              <w:rPr>
                <w:rFonts w:ascii="Times New Roman" w:hAnsi="Times New Roman" w:cs="Times New Roman"/>
              </w:rPr>
              <w:t xml:space="preserve">енки и учета сделанных ошибок, </w:t>
            </w:r>
          </w:p>
          <w:p w:rsidR="00FE7352" w:rsidRPr="001D3A1D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52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строить понятные для партнера </w:t>
            </w:r>
            <w:proofErr w:type="spellStart"/>
            <w:r>
              <w:rPr>
                <w:rFonts w:ascii="Times New Roman" w:eastAsia="Calibri" w:hAnsi="Times New Roman"/>
              </w:rPr>
              <w:t>высказываниястроить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монологиче-ское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высказываниевести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устный и письменный диалог в соответствии с нормами родного языка, слушать собеседника, осуществлять взаимный контроль, адекватно </w:t>
            </w:r>
            <w:r>
              <w:rPr>
                <w:rFonts w:ascii="Times New Roman" w:eastAsia="Calibri" w:hAnsi="Times New Roman"/>
              </w:rPr>
              <w:lastRenderedPageBreak/>
              <w:t xml:space="preserve">оценивать собственное поведение и поведение окружающих, оказывать в сотрудничестве </w:t>
            </w:r>
            <w:proofErr w:type="spellStart"/>
            <w:r>
              <w:rPr>
                <w:rFonts w:ascii="Times New Roman" w:eastAsia="Calibri" w:hAnsi="Times New Roman"/>
              </w:rPr>
              <w:t>взаимопо-мощь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аргументиро-вать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свою позицию, </w:t>
            </w:r>
            <w:proofErr w:type="spellStart"/>
            <w:r>
              <w:rPr>
                <w:rFonts w:ascii="Times New Roman" w:eastAsia="Calibri" w:hAnsi="Times New Roman"/>
              </w:rPr>
              <w:t>координиро-вать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её с позициями партнеров, </w:t>
            </w:r>
            <w:proofErr w:type="spellStart"/>
            <w:r>
              <w:rPr>
                <w:rFonts w:ascii="Times New Roman" w:eastAsia="Calibri" w:hAnsi="Times New Roman"/>
              </w:rPr>
              <w:t>прогнозиро-вать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возникнове-ние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конфликтов при наличии разных точек зрения, разрешать конфликты на основе учета интересов и позиций всех участников.</w:t>
            </w:r>
          </w:p>
          <w:p w:rsidR="00FE7352" w:rsidRPr="001D3A1D" w:rsidRDefault="00FE7352" w:rsidP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</w:t>
            </w:r>
            <w:r>
              <w:rPr>
                <w:rFonts w:ascii="Times New Roman" w:eastAsia="Calibri" w:hAnsi="Times New Roman"/>
              </w:rPr>
              <w:lastRenderedPageBreak/>
              <w:t xml:space="preserve">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вопросы, необходимые для организации 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</w:t>
            </w:r>
            <w:r>
              <w:rPr>
                <w:rFonts w:ascii="Times New Roman" w:eastAsia="Calibri" w:hAnsi="Times New Roman"/>
              </w:rPr>
              <w:lastRenderedPageBreak/>
              <w:t xml:space="preserve">совместной деятельности,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B275F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Сравнение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однотемных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 xml:space="preserve"> произведений разных жанров.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 в произведении Жуковского «Весеннее чувство».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4152E0" w:rsidRDefault="004152E0" w:rsidP="00B71DB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Средство художественной выразительности в живописных произведениях Левитана «Тихая обитель», «Тропинка в лиственном </w:t>
            </w:r>
            <w:r w:rsidRPr="001D3A1D">
              <w:rPr>
                <w:rFonts w:ascii="Times New Roman" w:hAnsi="Times New Roman" w:cs="Times New Roman"/>
                <w:color w:val="000000"/>
              </w:rPr>
              <w:lastRenderedPageBreak/>
              <w:t>лесу».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lastRenderedPageBreak/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Авторское видение красоты природы в произведении Д. Самойлова «Красная осень».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8620D5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Сходство и различие мировосприятия художника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Заболотского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и поэта М. Врубеля.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Авторское видение красоты природы в произведении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Заболотского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«Сентябрь».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 w:rsidP="008620D5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Сходство и различие мировосприятия художника Врубеля и поэта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Заболотского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 в живописном произведении М. Врубеля «Жемчужина».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8620D5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Выражение внутреннего мира автора посредством изображения окружающего мира в произведении Бунина «Нет солнца, но светлы </w:t>
            </w:r>
            <w:r w:rsidRPr="001D3A1D">
              <w:rPr>
                <w:rFonts w:ascii="Times New Roman" w:hAnsi="Times New Roman" w:cs="Times New Roman"/>
                <w:color w:val="000000"/>
              </w:rPr>
              <w:lastRenderedPageBreak/>
              <w:t>пруды».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 w:rsidP="00B71DBC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Сравнение произведения И. Бунина о красоте родной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особенности произведения Набокова «Обида».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Авторское отношение к персонажам произведения Набокова «Обида».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 w:rsidP="00671260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Сравнение переживания живописного произведения Э.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Шанкса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«Наём гувернантки» с внутренним  миром персонажей произведения Набокова «Обида».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Поэтический взгляд на мир в произведении Набокова «Грибы».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Поэтический взгляд на мир в произведении Набокова «Мой друг, я искренне жалею».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735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Сходство и различие мировосприятия художниками С.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Лучишкиным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 xml:space="preserve"> и В.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Ватениным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FE7352" w:rsidRPr="001D3A1D" w:rsidTr="00104C91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Сравнение жанровых особенности сказки и р</w:t>
            </w:r>
            <w:r>
              <w:rPr>
                <w:rFonts w:ascii="Times New Roman" w:hAnsi="Times New Roman" w:cs="Times New Roman"/>
                <w:color w:val="000000"/>
              </w:rPr>
              <w:t>ассказа в</w:t>
            </w:r>
            <w:r w:rsidRPr="001D3A1D">
              <w:rPr>
                <w:rFonts w:ascii="Times New Roman" w:hAnsi="Times New Roman" w:cs="Times New Roman"/>
                <w:color w:val="000000"/>
              </w:rPr>
              <w:t xml:space="preserve"> произведении Б.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Сергуненкова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«Конь Мотылёк».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52" w:rsidRPr="001D3A1D" w:rsidRDefault="00FE735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104C91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DE09BE" w:rsidRDefault="00523C7E" w:rsidP="00104C91">
            <w:pPr>
              <w:rPr>
                <w:rFonts w:ascii="Times New Roman" w:hAnsi="Times New Roman"/>
              </w:rPr>
            </w:pPr>
            <w:r w:rsidRPr="00DE09BE">
              <w:rPr>
                <w:rFonts w:ascii="Times New Roman" w:eastAsia="Calibri" w:hAnsi="Times New Roman" w:cs="Times New Roman"/>
              </w:rPr>
              <w:t xml:space="preserve">Нравственные переживания героя произведения </w:t>
            </w:r>
            <w:r w:rsidRPr="00DE09BE">
              <w:rPr>
                <w:rFonts w:ascii="Times New Roman" w:hAnsi="Times New Roman"/>
              </w:rPr>
              <w:t>В.Драгунского«Красный шарик в синем небе»</w:t>
            </w:r>
          </w:p>
          <w:p w:rsidR="00523C7E" w:rsidRPr="001D3A1D" w:rsidRDefault="00523C7E" w:rsidP="00104C9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EC6C2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C6C2D">
              <w:rPr>
                <w:rFonts w:ascii="Times New Roman" w:eastAsia="NewtonC" w:hAnsi="Times New Roman" w:cs="Times New Roman"/>
              </w:rPr>
              <w:t xml:space="preserve">осознавать значение </w:t>
            </w:r>
            <w:proofErr w:type="spellStart"/>
            <w:r w:rsidRPr="00EC6C2D">
              <w:rPr>
                <w:rFonts w:ascii="Times New Roman" w:eastAsia="NewtonC" w:hAnsi="Times New Roman" w:cs="Times New Roman"/>
              </w:rPr>
              <w:t>литературно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EC6C2D">
              <w:rPr>
                <w:rFonts w:ascii="Times New Roman" w:eastAsia="NewtonC" w:hAnsi="Times New Roman" w:cs="Times New Roman"/>
              </w:rPr>
              <w:t>го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чтения в </w:t>
            </w:r>
            <w:proofErr w:type="spellStart"/>
            <w:r w:rsidRPr="00EC6C2D">
              <w:rPr>
                <w:rFonts w:ascii="Times New Roman" w:eastAsia="NewtonC" w:hAnsi="Times New Roman" w:cs="Times New Roman"/>
              </w:rPr>
              <w:t>формирова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EC6C2D">
              <w:rPr>
                <w:rFonts w:ascii="Times New Roman" w:eastAsia="NewtonC" w:hAnsi="Times New Roman" w:cs="Times New Roman"/>
              </w:rPr>
              <w:t>нии</w:t>
            </w:r>
            <w:proofErr w:type="spellEnd"/>
            <w:r w:rsidRPr="00EC6C2D">
              <w:rPr>
                <w:rFonts w:ascii="Times New Roman" w:eastAsia="NewtonC" w:hAnsi="Times New Roman" w:cs="Times New Roman"/>
              </w:rPr>
              <w:t xml:space="preserve"> собственной культуры и мировосприятия;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совершенст-вовать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умения в построении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монологичес-кой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речи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совершенст-вовать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умения в составлении плана работы над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произведе-нием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514686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совершенст-вовать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умения распределять функции при работе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430242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 w:rsidP="00104C9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Определение главного переживания произведения Д. Даррелла «</w:t>
            </w:r>
            <w:proofErr w:type="spellStart"/>
            <w:r>
              <w:rPr>
                <w:rFonts w:ascii="Times New Roman" w:hAnsi="Times New Roman"/>
                <w:bCs/>
              </w:rPr>
              <w:t>Землянично-розовый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дом»</w:t>
            </w:r>
          </w:p>
          <w:p w:rsidR="00523C7E" w:rsidRDefault="00523C7E" w:rsidP="0051468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Репродукция картин</w:t>
            </w:r>
          </w:p>
          <w:p w:rsidR="00523C7E" w:rsidRDefault="00523C7E" w:rsidP="0051468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Cs/>
              </w:rPr>
              <w:t>Ватенин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«Голуби в небе». Г. Захаров  «Пейзаж с карасями» и «Зимние разговоры»</w:t>
            </w:r>
          </w:p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430242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523C7E" w:rsidP="00104C9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Учимся у поэтов и художников видеть красоту природы и красоту человека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079B8" w:rsidRPr="001D3A1D" w:rsidRDefault="007079B8" w:rsidP="00F14D54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Гл. 4 . Всматриваемся в лица наших сверстников, живших задолго до нас.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9"/>
        <w:gridCol w:w="1559"/>
        <w:gridCol w:w="1559"/>
        <w:gridCol w:w="1559"/>
        <w:gridCol w:w="1559"/>
        <w:gridCol w:w="1559"/>
        <w:gridCol w:w="1559"/>
        <w:gridCol w:w="1559"/>
      </w:tblGrid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4152E0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Знакомство с произведением Л.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>Андреева «Петька на даче».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Уметь смотреть на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одно явление с разных точек зрения</w:t>
            </w:r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оказывать помощь сквозным героям, которые в этом нуждаются</w:t>
            </w:r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способности к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саморазви-тию</w:t>
            </w:r>
            <w:proofErr w:type="spellEnd"/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 на учет  чужой точки зрения</w:t>
            </w:r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Побуждать  школьника каждый раз все эстетические и нравственные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ситуации примерять на себя, формировать  опыт переживаний, «примерок»</w:t>
            </w:r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самооценки на основе критериев успешной деятельности</w:t>
            </w:r>
          </w:p>
          <w:p w:rsidR="00430242" w:rsidRPr="00E8485E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Формировать учебные действия, связанные с оценочным суждением  по поводу поведения  персонажей 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произведе-ния</w:t>
            </w:r>
            <w:proofErr w:type="spellEnd"/>
          </w:p>
          <w:p w:rsidR="00430242" w:rsidRDefault="00430242" w:rsidP="00E8485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уважитель-ного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отношения  к иному мнению</w:t>
            </w:r>
            <w:r w:rsidRPr="00393B5F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Pr="00430242">
              <w:rPr>
                <w:rFonts w:ascii="Times New Roman" w:eastAsia="NewtonC" w:hAnsi="Times New Roman" w:cs="Times New Roman"/>
              </w:rPr>
              <w:lastRenderedPageBreak/>
              <w:t xml:space="preserve">осознавать значение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литератур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ного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 xml:space="preserve"> чтения в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формирова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нии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 xml:space="preserve"> собственной культуры и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мировосприя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тия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>;</w:t>
            </w:r>
          </w:p>
          <w:p w:rsidR="00430242" w:rsidRPr="001D3A1D" w:rsidRDefault="00430242" w:rsidP="00E8485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D52BC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Формировать умение </w:t>
            </w:r>
            <w:r>
              <w:rPr>
                <w:rFonts w:ascii="Times New Roman" w:eastAsia="Calibri" w:hAnsi="Times New Roman"/>
              </w:rPr>
              <w:lastRenderedPageBreak/>
              <w:t xml:space="preserve">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строить сообщение в устной и 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</w:t>
            </w:r>
            <w:r>
              <w:rPr>
                <w:rFonts w:ascii="Times New Roman" w:eastAsia="Calibri" w:hAnsi="Times New Roman"/>
              </w:rPr>
              <w:lastRenderedPageBreak/>
              <w:t xml:space="preserve">чтения в зависимости от цели, выделять необходимую информацию из различных источников, извлекать необходимую информацию из различных источников, обрабатывать информацию (определять основную и </w:t>
            </w:r>
            <w:proofErr w:type="spellStart"/>
            <w:r>
              <w:rPr>
                <w:rFonts w:ascii="Times New Roman" w:eastAsia="Calibri" w:hAnsi="Times New Roman"/>
              </w:rPr>
              <w:t>второстепен-ную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), передавать информацию устным, письменным способами, выполнять </w:t>
            </w:r>
            <w:proofErr w:type="spellStart"/>
            <w:r>
              <w:rPr>
                <w:rFonts w:ascii="Times New Roman" w:eastAsia="Calibri" w:hAnsi="Times New Roman"/>
              </w:rPr>
              <w:t>интерпрета-цию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информации, оценивать информацию, подводить под понятие на основе </w:t>
            </w:r>
            <w:proofErr w:type="spellStart"/>
            <w:r>
              <w:rPr>
                <w:rFonts w:ascii="Times New Roman" w:eastAsia="Calibri" w:hAnsi="Times New Roman"/>
              </w:rPr>
              <w:t>распознава-</w:t>
            </w:r>
            <w:r>
              <w:rPr>
                <w:rFonts w:ascii="Times New Roman" w:eastAsia="Calibri" w:hAnsi="Times New Roman"/>
              </w:rPr>
              <w:lastRenderedPageBreak/>
              <w:t>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 объектов, совершенствовать </w:t>
            </w:r>
            <w:proofErr w:type="spellStart"/>
            <w:r>
              <w:rPr>
                <w:rFonts w:ascii="Times New Roman" w:eastAsia="Calibri" w:hAnsi="Times New Roman"/>
              </w:rPr>
              <w:t>монологиче-скую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речь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7C45">
              <w:rPr>
                <w:rFonts w:ascii="Times New Roman" w:hAnsi="Times New Roman" w:cs="Times New Roman"/>
                <w:color w:val="000000"/>
              </w:rPr>
              <w:lastRenderedPageBreak/>
              <w:t>Формирова-ние</w:t>
            </w:r>
            <w:proofErr w:type="spellEnd"/>
            <w:r w:rsidRPr="00367C45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lastRenderedPageBreak/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 удерживать учебную задачу, применять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планировании способа работы над текстом,  использовать речь  для регуляции своего действия,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прогнозиро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результат при  выполнении конкретных заданий, использовать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контроле способа выполнения задания, использовать итоговый и пошаговый контроль по результату, вносить необходимые коррективы в действие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после его завершения на основе его оценки и учета сделанных ошибок, адекватно воспринимать предложения учителя, товарищей по исправлению допущенных ошибок, выделять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то, что усвоено и что нужно усвоить, определять качество и уровень усвоения,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соответствие полученного результата поставленной цели, </w:t>
            </w: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Pr="001D3A1D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работу на уроке по 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 xml:space="preserve">собственное мнение и позицию, строить понятные для партнера </w:t>
            </w:r>
            <w:proofErr w:type="spellStart"/>
            <w:r>
              <w:rPr>
                <w:rFonts w:ascii="Times New Roman" w:eastAsia="Calibri" w:hAnsi="Times New Roman"/>
              </w:rPr>
              <w:t>высказываниястроить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монологиче-ское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высказываниевести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устный и письменный диалог в соответствии с нормами родного языка, слушать собеседника, осуществлять взаимный контроль, адекватно оценивать собственное поведение и поведение окружающих, оказывать в сотрудничестве </w:t>
            </w:r>
            <w:proofErr w:type="spellStart"/>
            <w:r>
              <w:rPr>
                <w:rFonts w:ascii="Times New Roman" w:eastAsia="Calibri" w:hAnsi="Times New Roman"/>
              </w:rPr>
              <w:t>взаимопо-мощь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аргументиро-вать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свою позицию, </w:t>
            </w:r>
            <w:proofErr w:type="spellStart"/>
            <w:r>
              <w:rPr>
                <w:rFonts w:ascii="Times New Roman" w:eastAsia="Calibri" w:hAnsi="Times New Roman"/>
              </w:rPr>
              <w:t>координиро-вать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её с позициями партнеров, </w:t>
            </w:r>
            <w:proofErr w:type="spellStart"/>
            <w:r>
              <w:rPr>
                <w:rFonts w:ascii="Times New Roman" w:eastAsia="Calibri" w:hAnsi="Times New Roman"/>
              </w:rPr>
              <w:t>прогнозиро-вать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возникнове-ние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конфликтов при наличии разных точек зрения, разрешать конфликты на основе учета интересов и позиций всех участников</w:t>
            </w: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430242">
              <w:rPr>
                <w:rFonts w:ascii="Times New Roman" w:eastAsia="NewtonC" w:hAnsi="Times New Roman" w:cs="Times New Roman"/>
              </w:rPr>
              <w:t xml:space="preserve">понимать </w:t>
            </w:r>
            <w:r w:rsidRPr="00430242">
              <w:rPr>
                <w:rFonts w:ascii="Times New Roman" w:eastAsia="NewtonC" w:hAnsi="Times New Roman" w:cs="Times New Roman"/>
              </w:rPr>
              <w:lastRenderedPageBreak/>
              <w:t xml:space="preserve">основание разницы между заявленными точками зрения, позициями и уметь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мотивирован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но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 xml:space="preserve"> и корректно присоединяться к одной из них или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аргументиро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ванно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 xml:space="preserve"> высказывать собственную точку зрения; уметь корректно критиковать </w:t>
            </w:r>
            <w:proofErr w:type="spellStart"/>
            <w:r w:rsidRPr="00430242">
              <w:rPr>
                <w:rFonts w:ascii="Times New Roman" w:eastAsia="NewtonC" w:hAnsi="Times New Roman" w:cs="Times New Roman"/>
              </w:rPr>
              <w:t>альтернатив</w:t>
            </w:r>
            <w:r>
              <w:rPr>
                <w:rFonts w:ascii="Times New Roman" w:eastAsia="NewtonC" w:hAnsi="Times New Roman" w:cs="Times New Roman"/>
              </w:rPr>
              <w:t>-</w:t>
            </w:r>
            <w:r w:rsidRPr="00430242">
              <w:rPr>
                <w:rFonts w:ascii="Times New Roman" w:eastAsia="NewtonC" w:hAnsi="Times New Roman" w:cs="Times New Roman"/>
              </w:rPr>
              <w:t>ную</w:t>
            </w:r>
            <w:proofErr w:type="spellEnd"/>
            <w:r w:rsidRPr="00430242">
              <w:rPr>
                <w:rFonts w:ascii="Times New Roman" w:eastAsia="NewtonC" w:hAnsi="Times New Roman" w:cs="Times New Roman"/>
              </w:rPr>
              <w:t xml:space="preserve"> позицию.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Внутренний мир персонажей Л. Андреева «Петька на даче».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Авторское отношение к персонажем Л. Андреева «Петька на даче».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Поэтическое восприятие мира главным героям произведения Л. Андреева «Петька на даче».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Анализ живописных произведений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Богданого-Бельского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«Ученицы», «У дверей школы».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Знакомство с произведение Чехова «Ванька».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Формирование историко-культурных представлений и гражданской идентичности через анализ произведения Чехова «Ванька».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Выявление авторского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 xml:space="preserve">отношения к персонажам произведения Чехова «Ванька».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Формирование историко-культурных представлений и гражданской идентичности через анализ живописных произведений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Богданова-Белького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«Визитёры», «Дети за пианино».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Формирование историко-культурных представлений и гражданской идентичности через анализ произведения Чехова «Мальчики».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Нравственно-этические ценности в произведении Чехова «Мальчики».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Default="00430242" w:rsidP="00104C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Жанровые особенности произведения А. Погорельского  «Чёрная курица или подземные жители»</w:t>
            </w:r>
          </w:p>
          <w:p w:rsidR="00430242" w:rsidRPr="001D3A1D" w:rsidRDefault="00430242" w:rsidP="004152E0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Default="00430242" w:rsidP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  <w:p w:rsidR="00430242" w:rsidRDefault="00430242" w:rsidP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453F04" w:rsidRDefault="00430242" w:rsidP="00453F04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3F04">
              <w:rPr>
                <w:rFonts w:ascii="Times New Roman" w:eastAsia="Calibri" w:hAnsi="Times New Roman" w:cs="Times New Roman"/>
              </w:rPr>
              <w:lastRenderedPageBreak/>
              <w:t xml:space="preserve">Выявление главного героя </w:t>
            </w:r>
            <w:r w:rsidRPr="00453F04">
              <w:rPr>
                <w:rFonts w:ascii="Times New Roman" w:eastAsia="Calibri" w:hAnsi="Times New Roman" w:cs="Times New Roman"/>
              </w:rPr>
              <w:lastRenderedPageBreak/>
              <w:t xml:space="preserve">произведения </w:t>
            </w:r>
            <w:r>
              <w:rPr>
                <w:rFonts w:ascii="Times New Roman" w:hAnsi="Times New Roman"/>
              </w:rPr>
              <w:t xml:space="preserve">Погорельского  «Чёрная курица или подземные жители» </w:t>
            </w:r>
            <w:r w:rsidRPr="00453F04">
              <w:rPr>
                <w:rFonts w:ascii="Times New Roman" w:eastAsia="Calibri" w:hAnsi="Times New Roman" w:cs="Times New Roman"/>
              </w:rPr>
              <w:t>через анализ поступков, чувств, мыслей персонажей.</w:t>
            </w:r>
          </w:p>
          <w:p w:rsidR="00430242" w:rsidRDefault="00430242" w:rsidP="00453F04">
            <w:pPr>
              <w:rPr>
                <w:rFonts w:ascii="Times New Roman" w:hAnsi="Times New Roman"/>
              </w:rPr>
            </w:pPr>
            <w:r w:rsidRPr="00453F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Тетрадь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453F04" w:rsidRDefault="00430242" w:rsidP="00453F04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53F04">
              <w:rPr>
                <w:rFonts w:ascii="Times New Roman" w:eastAsia="Calibri" w:hAnsi="Times New Roman" w:cs="Times New Roman"/>
              </w:rPr>
              <w:t xml:space="preserve">Оценка поступка героя </w:t>
            </w:r>
            <w:r>
              <w:rPr>
                <w:rFonts w:ascii="Times New Roman" w:eastAsia="Calibri" w:hAnsi="Times New Roman" w:cs="Times New Roman"/>
              </w:rPr>
              <w:t xml:space="preserve">произведения </w:t>
            </w:r>
            <w:r>
              <w:rPr>
                <w:rFonts w:ascii="Times New Roman" w:hAnsi="Times New Roman"/>
              </w:rPr>
              <w:t>Погорельского  «Чёрная курица или подземные жители»</w:t>
            </w:r>
            <w:r w:rsidRPr="00453F04">
              <w:rPr>
                <w:rFonts w:ascii="Times New Roman" w:eastAsia="Calibri" w:hAnsi="Times New Roman" w:cs="Times New Roman"/>
              </w:rPr>
              <w:t>с опорой на личный опыт.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 w:rsidP="006769DB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242" w:rsidRPr="001D3A1D" w:rsidTr="00523C7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Человек в мире культуры. Его прошлое, настоящее, будущее.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430242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Default="0043024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Всматриваемся в лица наших сверстников, живших задолго до нас.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6769DB" w:rsidRPr="001D3A1D" w:rsidRDefault="006769DB" w:rsidP="00F14D54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Гл 5 Пытаемся понять, как на нас воздействует красота.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709"/>
        <w:gridCol w:w="1559"/>
        <w:gridCol w:w="1559"/>
        <w:gridCol w:w="1559"/>
        <w:gridCol w:w="1559"/>
        <w:gridCol w:w="1559"/>
        <w:gridCol w:w="1559"/>
        <w:gridCol w:w="1559"/>
      </w:tblGrid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Знакомство с произведением И. Пивоваровой «Как провожают пароходы».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CC" w:rsidRPr="00E8485E" w:rsidRDefault="00EB71CC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внутренней позиции на основе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положитель-ного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 xml:space="preserve">отношения к персонажам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произведе-ния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EB71CC" w:rsidRPr="00E8485E" w:rsidRDefault="00EB71CC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самостоя-тельности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личной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при работе в парах.</w:t>
            </w:r>
          </w:p>
          <w:p w:rsidR="00EB71CC" w:rsidRPr="00E8485E" w:rsidRDefault="00EB71CC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за общий успех при работе в группе</w:t>
            </w:r>
          </w:p>
          <w:p w:rsidR="00EB71CC" w:rsidRDefault="00EB71CC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социальной,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учебно-познаватель-ной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внешней мотивации при работе в группе.</w:t>
            </w:r>
          </w:p>
          <w:p w:rsidR="00430242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430242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430242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430242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430242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  <w:p w:rsidR="00430242" w:rsidRPr="00E8485E" w:rsidRDefault="00430242" w:rsidP="00E8485E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 xml:space="preserve">Воспитание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доброжелате-льности</w:t>
            </w:r>
            <w:proofErr w:type="spellEnd"/>
          </w:p>
          <w:p w:rsidR="00EB71CC" w:rsidRPr="004C432E" w:rsidRDefault="00EB71CC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CC" w:rsidRDefault="00EB71CC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</w:t>
            </w:r>
            <w:r>
              <w:rPr>
                <w:rFonts w:ascii="Times New Roman" w:eastAsia="Calibri" w:hAnsi="Times New Roman"/>
              </w:rPr>
              <w:lastRenderedPageBreak/>
              <w:t>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причинно-следственные связи, строить рассуждения, обобщения</w:t>
            </w:r>
          </w:p>
          <w:p w:rsidR="00EB71CC" w:rsidRDefault="00EB71CC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причинно-следственные связи, строить рассуждения, обобщения</w:t>
            </w: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Default="0043024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  <w:p w:rsidR="00430242" w:rsidRPr="001D3A1D" w:rsidRDefault="0043024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построение диалога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CC" w:rsidRDefault="00EB71CC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соотносить правильность выбора,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планирова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ния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выполнения и результата действия с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требованиями конкретной задачи,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концентриро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волю для преодоления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интеллекту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затруднений,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контролиро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эмоциональ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состояние для выполнения различных заданий, подтверждать строчками из текста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прозвучав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шую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точку зрения; понимать, что разные точки зрения имеют разные основания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7C45">
              <w:rPr>
                <w:rFonts w:ascii="Times New Roman" w:hAnsi="Times New Roman" w:cs="Times New Roman"/>
              </w:rPr>
              <w:t xml:space="preserve">определять цель деятельности на уроке с помощью учителя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самостоятель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</w:t>
            </w: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Default="00430242" w:rsidP="004C43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30242" w:rsidRPr="00367C45" w:rsidRDefault="00AA6FC1" w:rsidP="004C432E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осуществлять планирование</w:t>
            </w:r>
          </w:p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FC1" w:rsidRDefault="00EB71CC" w:rsidP="005F7478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</w:t>
            </w:r>
            <w:r>
              <w:rPr>
                <w:rFonts w:ascii="Times New Roman" w:eastAsia="Calibri" w:hAnsi="Times New Roman"/>
              </w:rPr>
              <w:lastRenderedPageBreak/>
              <w:t>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вопросы, необходимые для организации 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совместной деятельности,</w:t>
            </w:r>
          </w:p>
          <w:p w:rsidR="00EB71CC" w:rsidRPr="001D3A1D" w:rsidRDefault="00AA6FC1" w:rsidP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осуществлять </w:t>
            </w:r>
            <w:r>
              <w:rPr>
                <w:rFonts w:ascii="Times New Roman" w:eastAsia="Calibri" w:hAnsi="Times New Roman"/>
              </w:rPr>
              <w:lastRenderedPageBreak/>
              <w:t>взаимный контроль</w:t>
            </w:r>
            <w:r w:rsidR="00EB71C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Выявление настоящего и ненастоящего богатства в произведении И. </w:t>
            </w:r>
            <w:r w:rsidRPr="001D3A1D">
              <w:rPr>
                <w:rFonts w:ascii="Times New Roman" w:eastAsia="Calibri" w:hAnsi="Times New Roman" w:cs="Times New Roman"/>
              </w:rPr>
              <w:lastRenderedPageBreak/>
              <w:t>Пивоваровой «Как провожают пароходы».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F14D54" w:rsidRDefault="00F14D54" w:rsidP="00F14D54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F14D54">
              <w:rPr>
                <w:rFonts w:ascii="Times New Roman" w:eastAsia="Calibri" w:hAnsi="Times New Roman" w:cs="Times New Roman"/>
              </w:rPr>
              <w:t xml:space="preserve">Проблема нравственного выбора героя произведения </w:t>
            </w:r>
            <w:r w:rsidR="00EB71CC" w:rsidRPr="00F14D54">
              <w:rPr>
                <w:rFonts w:ascii="Times New Roman" w:hAnsi="Times New Roman"/>
              </w:rPr>
              <w:t>И</w:t>
            </w:r>
            <w:r w:rsidRPr="00F14D54">
              <w:rPr>
                <w:rFonts w:ascii="Times New Roman" w:hAnsi="Times New Roman"/>
              </w:rPr>
              <w:t>. Пивоваровой</w:t>
            </w:r>
            <w:r w:rsidR="00EB71CC" w:rsidRPr="00F14D54">
              <w:rPr>
                <w:rFonts w:ascii="Times New Roman" w:hAnsi="Times New Roman"/>
              </w:rPr>
              <w:t xml:space="preserve">  «Мы пошли в театр»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 w:rsidP="00F14D54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Нравственно-этические ценности в произведении Л. Улицкой «Бумажная победа».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Характеристика персонажей произведения Л. Улицкой «Бумажная победа».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Сходство и различие мировосприятия художников З. Серебряковой и П. Пикассо.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71CC" w:rsidRPr="001D3A1D" w:rsidTr="0059316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Формирование понятия «точка зрения» при анализе произведения С. Козлова «Не улетай, пой птица»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E618BE">
        <w:trPr>
          <w:trHeight w:val="14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Мир природы и красоты в произведении С. Козлова «Давно бы так, заяц».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по теме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EB71CC" w:rsidRPr="001D3A1D" w:rsidTr="00593162">
        <w:trPr>
          <w:trHeight w:val="14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Поэтический взгляд на мир в произведении С. Козлова «Лисичка»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CC" w:rsidRPr="001D3A1D" w:rsidRDefault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BC46BC" w:rsidRPr="001D3A1D" w:rsidRDefault="00BC46BC" w:rsidP="00BC46BC">
      <w:pPr>
        <w:tabs>
          <w:tab w:val="left" w:pos="2127"/>
        </w:tabs>
        <w:rPr>
          <w:rFonts w:ascii="Times New Roman" w:hAnsi="Times New Roman" w:cs="Times New Roman"/>
          <w:b/>
        </w:rPr>
      </w:pP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560"/>
        <w:gridCol w:w="1560"/>
        <w:gridCol w:w="1560"/>
        <w:gridCol w:w="1560"/>
        <w:gridCol w:w="1560"/>
        <w:gridCol w:w="1560"/>
        <w:gridCol w:w="1560"/>
      </w:tblGrid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Поэтическое восприятие мира художником Ван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Гогом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Default="00523C7E" w:rsidP="00E43F51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 w:rsidRPr="00E8485E">
              <w:rPr>
                <w:rFonts w:ascii="Times New Roman" w:eastAsia="Calibri" w:hAnsi="Times New Roman"/>
              </w:rPr>
              <w:t xml:space="preserve">Воспитание </w:t>
            </w:r>
            <w:proofErr w:type="spellStart"/>
            <w:r w:rsidRPr="00E8485E">
              <w:rPr>
                <w:rFonts w:ascii="Times New Roman" w:eastAsia="Calibri" w:hAnsi="Times New Roman"/>
              </w:rPr>
              <w:t>доброжела-тельности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E8485E">
              <w:rPr>
                <w:rFonts w:ascii="Times New Roman" w:eastAsia="Calibri" w:hAnsi="Times New Roman"/>
              </w:rPr>
              <w:t>эмоциональ-но-нравственной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отзывчивости</w:t>
            </w:r>
          </w:p>
          <w:p w:rsidR="00523C7E" w:rsidRPr="00E8485E" w:rsidRDefault="00523C7E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внутренней позиции на основе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положитель-ного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отношения к персонажам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произведе-ния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523C7E" w:rsidRPr="004C432E" w:rsidRDefault="00523C7E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EB71C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Формировать 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</w:t>
            </w:r>
            <w:proofErr w:type="spellStart"/>
            <w:r>
              <w:rPr>
                <w:rFonts w:ascii="Times New Roman" w:eastAsia="Calibri" w:hAnsi="Times New Roman"/>
              </w:rPr>
              <w:t>раз-личного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хар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48150D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t xml:space="preserve">учиться совместно с учителем обнаруживать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учебную проблему, совместно с учителем учиться планировать учебную деятельность на уроке,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собственное мнение и позицию,</w:t>
            </w:r>
          </w:p>
          <w:p w:rsidR="00523C7E" w:rsidRPr="001D3A1D" w:rsidRDefault="00523C7E" w:rsidP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строить понятные для партнера </w:t>
            </w:r>
            <w:proofErr w:type="spellStart"/>
            <w:r>
              <w:rPr>
                <w:rFonts w:ascii="Times New Roman" w:eastAsia="Calibri" w:hAnsi="Times New Roman"/>
              </w:rPr>
              <w:t>высказываниястроить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монологиче-ское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высказываниевести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устный 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Поэтический взгляд на мир в</w:t>
            </w:r>
            <w:r w:rsidR="00B71DBC">
              <w:rPr>
                <w:rFonts w:ascii="Times New Roman" w:eastAsia="Calibri" w:hAnsi="Times New Roman" w:cs="Times New Roman"/>
              </w:rPr>
              <w:t xml:space="preserve"> произведениях В. Соколова и Б.</w:t>
            </w:r>
            <w:r w:rsidRPr="001D3A1D">
              <w:rPr>
                <w:rFonts w:ascii="Times New Roman" w:eastAsia="Calibri" w:hAnsi="Times New Roman" w:cs="Times New Roman"/>
              </w:rPr>
              <w:t>Пастернака.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 w:rsidP="00C351A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23C7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Нравственно этические и эстетические ценности в произведении В. Соколова «Все чернила вышли, вся бумага…»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Пытаемся понять, как на нас воздействует красота.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C351A3" w:rsidRPr="001D3A1D" w:rsidRDefault="00C351A3" w:rsidP="00F14D54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Гл 6 Приближаемся к разгадке тайны особого зрения.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560"/>
        <w:gridCol w:w="1560"/>
        <w:gridCol w:w="1560"/>
        <w:gridCol w:w="1560"/>
        <w:gridCol w:w="1560"/>
        <w:gridCol w:w="1560"/>
        <w:gridCol w:w="1560"/>
      </w:tblGrid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 w:rsidP="004A013D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Знакомство с произведением С. Лагерлёф «Чудесное путешествие Нильса с дикими гусями».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Pr="00E8485E" w:rsidRDefault="00523C7E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самостоя-тельности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личной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</w:t>
            </w:r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при работе в парах.</w:t>
            </w:r>
          </w:p>
          <w:p w:rsidR="00523C7E" w:rsidRPr="00E8485E" w:rsidRDefault="00523C7E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за общий успех при работе в группе</w:t>
            </w:r>
          </w:p>
          <w:p w:rsidR="00523C7E" w:rsidRPr="00E8485E" w:rsidRDefault="00523C7E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Уметь смотреть на одно явление с разных точек зрения</w:t>
            </w:r>
          </w:p>
          <w:p w:rsidR="00523C7E" w:rsidRPr="00E8485E" w:rsidRDefault="00523C7E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оказывать помощь сквозным героям, которые в этом нуждаются</w:t>
            </w:r>
          </w:p>
          <w:p w:rsidR="00523C7E" w:rsidRPr="00E8485E" w:rsidRDefault="00523C7E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способности к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саморазви-тию</w:t>
            </w:r>
            <w:proofErr w:type="spellEnd"/>
          </w:p>
          <w:p w:rsidR="00523C7E" w:rsidRPr="001D3A1D" w:rsidRDefault="00523C7E" w:rsidP="00E43F5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Default="00523C7E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осознанно и произвольно строить сообщение в устной и </w:t>
            </w:r>
            <w:r>
              <w:rPr>
                <w:rFonts w:ascii="Times New Roman" w:eastAsia="Calibri" w:hAnsi="Times New Roman"/>
              </w:rPr>
              <w:lastRenderedPageBreak/>
              <w:t xml:space="preserve">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чтения в зависимости от цели, выделять необходимую информацию из различных источников,</w:t>
            </w:r>
          </w:p>
          <w:p w:rsidR="00523C7E" w:rsidRPr="001D3A1D" w:rsidRDefault="00523C7E" w:rsidP="00D52BC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 xml:space="preserve">извлекать необходимую информацию из различных источников, обрабатывать информацию (определять основную и </w:t>
            </w:r>
            <w:proofErr w:type="spellStart"/>
            <w:r>
              <w:rPr>
                <w:rFonts w:ascii="Times New Roman" w:eastAsia="Calibri" w:hAnsi="Times New Roman"/>
              </w:rPr>
              <w:t>второстепен-ную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), передавать информацию устным, письменным </w:t>
            </w:r>
            <w:r>
              <w:rPr>
                <w:rFonts w:ascii="Times New Roman" w:eastAsia="Calibri" w:hAnsi="Times New Roman"/>
              </w:rPr>
              <w:lastRenderedPageBreak/>
              <w:t xml:space="preserve">способами,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Default="00523C7E" w:rsidP="0048150D">
            <w:pPr>
              <w:tabs>
                <w:tab w:val="left" w:pos="2127"/>
              </w:tabs>
              <w:rPr>
                <w:rFonts w:ascii="Times New Roman" w:eastAsia="NewtonC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высказывать свою версию, пытаться предлагать способ её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проверки (на основе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продуктив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заданий в учебнике), работая по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предложен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ному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плану, использовать необходимые средства (учебник, картины музейного дома, слайды), определять успешность выполнения своего задания в диалоге с учителем, использовать словари для проверки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достовернос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ти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информации, </w:t>
            </w:r>
            <w:r w:rsidRPr="00367C45">
              <w:rPr>
                <w:rFonts w:ascii="Times New Roman" w:eastAsia="NewtonC" w:hAnsi="Times New Roman" w:cs="Times New Roman"/>
              </w:rPr>
              <w:t xml:space="preserve">осуществлять самоконтроль и контроль за ходом выполнения </w:t>
            </w:r>
            <w:r w:rsidRPr="00367C45">
              <w:rPr>
                <w:rFonts w:ascii="Times New Roman" w:eastAsia="NewtonC" w:hAnsi="Times New Roman" w:cs="Times New Roman"/>
              </w:rPr>
              <w:lastRenderedPageBreak/>
              <w:t>работы и полученного результата</w:t>
            </w:r>
          </w:p>
          <w:p w:rsidR="00523C7E" w:rsidRPr="001D3A1D" w:rsidRDefault="00523C7E" w:rsidP="0048150D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письменный диалог в соответствии с нормами родного </w:t>
            </w:r>
            <w:r>
              <w:rPr>
                <w:rFonts w:ascii="Times New Roman" w:eastAsia="Calibri" w:hAnsi="Times New Roman"/>
              </w:rPr>
              <w:lastRenderedPageBreak/>
              <w:t xml:space="preserve">языка, слушать собеседника, осуществлять взаимный контроль, адекватно оценивать собственное поведение и поведение окружающих, оказывать в сотрудничестве </w:t>
            </w:r>
            <w:proofErr w:type="spellStart"/>
            <w:r>
              <w:rPr>
                <w:rFonts w:ascii="Times New Roman" w:eastAsia="Calibri" w:hAnsi="Times New Roman"/>
              </w:rPr>
              <w:t>взаимопо-мощь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аргументиро-вать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свою позицию, </w:t>
            </w:r>
            <w:proofErr w:type="spellStart"/>
            <w:r>
              <w:rPr>
                <w:rFonts w:ascii="Times New Roman" w:eastAsia="Calibri" w:hAnsi="Times New Roman"/>
              </w:rPr>
              <w:t>координиро-вать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её с позициями партнеров, </w:t>
            </w:r>
            <w:proofErr w:type="spellStart"/>
            <w:r>
              <w:rPr>
                <w:rFonts w:ascii="Times New Roman" w:eastAsia="Calibri" w:hAnsi="Times New Roman"/>
              </w:rPr>
              <w:t>прогнозиро-вать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возникнове-ние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конфликтов при наличии разных точек зрения, разрешать конфликты на основе учета </w:t>
            </w:r>
            <w:r>
              <w:rPr>
                <w:rFonts w:ascii="Times New Roman" w:eastAsia="Calibri" w:hAnsi="Times New Roman"/>
              </w:rPr>
              <w:lastRenderedPageBreak/>
              <w:t>интересов и позиций всех участников.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особенности сказочной повести С. Лагерлёф «Чудесное путешествие Нильса с дикими гусями».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Нравственно этические и эстетические ценности в произведении С. Лагерлёф «Чудесное путешествие Нильса с дикими гусями».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Анализ поступков героев С. Лагерлёф «Чудесное путешествие Нильса с дикими гусями» с точки зрения морали. Характеристика героя произведения  с использованием художественно-выразительных средств.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Оценивание поступков героев сказочной повести с опорой на личный опыт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Знакомство с произведением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Антуан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 xml:space="preserve"> де Сент-Экзюпери «Маленький принц».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диафильм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23C7E" w:rsidRPr="001D3A1D" w:rsidTr="00523C7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Default="004152E0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4152E0" w:rsidRPr="004152E0" w:rsidRDefault="004152E0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Нравственно-этические и эстетические ценности в произведении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Экзюпери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3A1D">
              <w:rPr>
                <w:rFonts w:ascii="Times New Roman" w:hAnsi="Times New Roman" w:cs="Times New Roman"/>
                <w:color w:val="000000"/>
              </w:rPr>
              <w:lastRenderedPageBreak/>
              <w:t xml:space="preserve">«Маленький принц».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3C7E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4152E0" w:rsidRDefault="004152E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Приближаемся к разгадке тайны особого зрения.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AA6FC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 по теме урока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E" w:rsidRPr="001D3A1D" w:rsidRDefault="00523C7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2040" w:rsidRPr="001D3A1D" w:rsidRDefault="00AB2040" w:rsidP="00F14D54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>Гл 7 Обнаруживаем</w:t>
      </w:r>
      <w:r w:rsidR="00523C7E">
        <w:rPr>
          <w:rFonts w:ascii="Times New Roman" w:hAnsi="Times New Roman" w:cs="Times New Roman"/>
        </w:rPr>
        <w:t xml:space="preserve">, </w:t>
      </w:r>
      <w:r w:rsidRPr="001D3A1D">
        <w:rPr>
          <w:rFonts w:ascii="Times New Roman" w:hAnsi="Times New Roman" w:cs="Times New Roman"/>
        </w:rPr>
        <w:t xml:space="preserve"> что у искусства есть своя особенная правда.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560"/>
        <w:gridCol w:w="1560"/>
        <w:gridCol w:w="1560"/>
        <w:gridCol w:w="1560"/>
        <w:gridCol w:w="1560"/>
        <w:gridCol w:w="1560"/>
        <w:gridCol w:w="1560"/>
      </w:tblGrid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 в живописном произведении Леонардо да Винчи «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Мона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Лиза».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 на учет  чужой точки зрения</w:t>
            </w:r>
          </w:p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Побуждать  школьника каждый раз все эстетические и нравственные ситуации примерять на себя, формировать  опыт переживаний, «примерок»</w:t>
            </w:r>
          </w:p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самооценки на основе критериев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успешной деятельности</w:t>
            </w:r>
          </w:p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Формировать учебные действия, связанные с оценочным суждением  по поводу поведения  персонажей 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произведе-ния</w:t>
            </w:r>
            <w:proofErr w:type="spellEnd"/>
          </w:p>
          <w:p w:rsidR="009D211C" w:rsidRPr="001D3A1D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уважитель-ного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отношения  к иному мнению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Default="009D211C" w:rsidP="00D52BC6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выполнять </w:t>
            </w:r>
            <w:proofErr w:type="spellStart"/>
            <w:r>
              <w:rPr>
                <w:rFonts w:ascii="Times New Roman" w:eastAsia="Calibri" w:hAnsi="Times New Roman"/>
              </w:rPr>
              <w:t>интерпрета-цию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информации, оценивать информацию, подводить под понятие на основе </w:t>
            </w:r>
            <w:proofErr w:type="spellStart"/>
            <w:r>
              <w:rPr>
                <w:rFonts w:ascii="Times New Roman" w:eastAsia="Calibri" w:hAnsi="Times New Roman"/>
              </w:rPr>
              <w:t>распознава-ния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объектов, 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причинно-следственные связи, </w:t>
            </w:r>
            <w:r>
              <w:rPr>
                <w:rFonts w:ascii="Times New Roman" w:eastAsia="Calibri" w:hAnsi="Times New Roman"/>
              </w:rPr>
              <w:lastRenderedPageBreak/>
              <w:t>строить рассуждения, обобщения</w:t>
            </w:r>
          </w:p>
          <w:p w:rsidR="009D211C" w:rsidRPr="00296C64" w:rsidRDefault="009D211C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Формировать 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строить сообщение в устной и 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чтения в зависимости от цели, выделять необходимую информацию из различных источников,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Default="009D211C" w:rsidP="0048150D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proofErr w:type="spellStart"/>
            <w:r w:rsidRPr="00367C45">
              <w:rPr>
                <w:rFonts w:ascii="Times New Roman" w:hAnsi="Times New Roman" w:cs="Times New Roman"/>
                <w:color w:val="000000"/>
              </w:rPr>
              <w:lastRenderedPageBreak/>
              <w:t>Формирова-ние</w:t>
            </w:r>
            <w:proofErr w:type="spellEnd"/>
            <w:r w:rsidRPr="00367C45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 удерживать учебную задачу, применять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планировании способа работы над текстом,  использовать речь  для регуляции своего действия,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прогнозиро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результат при  выполнении конкретных заданий, использовать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lastRenderedPageBreak/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контроле способа выполнения задания, использовать итоговый и пошаговый контроль по результату, вносить необходимые коррективы в действие после его завершения на основе его оценки и учета сделанных ошибок, адекватно воспринимать предложения учителя, товарищей п</w:t>
            </w:r>
            <w:r>
              <w:rPr>
                <w:rFonts w:ascii="Times New Roman" w:hAnsi="Times New Roman" w:cs="Times New Roman"/>
              </w:rPr>
              <w:t>о исправлению допущенных ошибок</w:t>
            </w:r>
          </w:p>
          <w:p w:rsidR="009D211C" w:rsidRPr="001D3A1D" w:rsidRDefault="009D211C" w:rsidP="0048150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C45">
              <w:rPr>
                <w:rFonts w:ascii="Times New Roman" w:hAnsi="Times New Roman" w:cs="Times New Roman"/>
              </w:rPr>
              <w:t xml:space="preserve">выделять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то, что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усвоено и что нужно усвоить, определять качество и уровень усвоения,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устанавли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соответствие полученного результата поставленной цели,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вопросы, необходимые для организации </w:t>
            </w:r>
            <w:r>
              <w:rPr>
                <w:rFonts w:ascii="Times New Roman" w:eastAsia="Calibri" w:hAnsi="Times New Roman"/>
              </w:rPr>
              <w:lastRenderedPageBreak/>
              <w:t xml:space="preserve">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совместной деятельности,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собственное мнение и позицию,</w:t>
            </w:r>
          </w:p>
          <w:p w:rsidR="009D211C" w:rsidRPr="001D3A1D" w:rsidRDefault="009D211C" w:rsidP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строить понятные для партнера </w:t>
            </w:r>
            <w:proofErr w:type="spellStart"/>
            <w:r>
              <w:rPr>
                <w:rFonts w:ascii="Times New Roman" w:eastAsia="Calibri" w:hAnsi="Times New Roman"/>
              </w:rPr>
              <w:t>высказываниястроить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монологиче-ское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высказываниевести</w:t>
            </w:r>
            <w:proofErr w:type="spellEnd"/>
            <w:r>
              <w:rPr>
                <w:rFonts w:ascii="Times New Roman" w:eastAsia="Calibri" w:hAnsi="Times New Roman"/>
              </w:rPr>
              <w:t xml:space="preserve"> устный и письменный диалог в соответствии с нормами </w:t>
            </w:r>
            <w:r>
              <w:rPr>
                <w:rFonts w:ascii="Times New Roman" w:eastAsia="Calibri" w:hAnsi="Times New Roman"/>
              </w:rPr>
              <w:lastRenderedPageBreak/>
              <w:t xml:space="preserve">родного языка, слушать собеседника, осуществлять взаимный контроль, адекватно оценивать собственное поведение и поведение окружающих,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Рождении рассказов Марии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Вайсман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Жанровые особенности рассказа М.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Вайсман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Шмыгимышь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Поэтический взгляд на мир художников П. Пикассо, Э.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Мунко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>, М. Шагала и поэта В. Хлебникова.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B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Выражение внутреннего мира автора посредством изображения окружающего мира в произведении А. Ахматовой «Тайны ремесла»,  «Перед весной».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Сходство и различие мировосприятия художником П.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Кончаловским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 xml:space="preserve"> и поэтом А. Кушнером.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Средство </w:t>
            </w:r>
            <w:r>
              <w:rPr>
                <w:rFonts w:ascii="Times New Roman" w:eastAsia="Calibri" w:hAnsi="Times New Roman" w:cs="Times New Roman"/>
              </w:rPr>
              <w:t>художественной выразительности в</w:t>
            </w:r>
            <w:r w:rsidRPr="001D3A1D">
              <w:rPr>
                <w:rFonts w:ascii="Times New Roman" w:eastAsia="Calibri" w:hAnsi="Times New Roman" w:cs="Times New Roman"/>
              </w:rPr>
              <w:t xml:space="preserve"> произведении Маяковского «Хорошее отношение к лошадям».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Характеристика лирического героя произведения А. Фета «Это утро, радость эта».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Средство художественной выразительности в произведении Ф. Тютчева «Как весел грохот..»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Прозаическая и стихотворная речь. Основы стихосложения в произведении Лермонтова «Парус».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Сравнение поэтического произведения «Парус» и живописного произведения Айвазовского «Девятый вал».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 w:rsidP="004D4E1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Прозаическая и стихотворная речь. Основы стихосложения в произведении С. Маршака «Как поработала зима».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4302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Прозаическая и стихотворная речь. Основы стихосложения в произведении А. Пушкина «Евгений Онегин» (отрывки).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самооценки на основе критериев успешной деятельности</w:t>
            </w:r>
          </w:p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9D211C">
        <w:trPr>
          <w:trHeight w:val="76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К. Паустовский «Тёплый хлеб» историческое время событий рассказа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9D211C">
        <w:trPr>
          <w:trHeight w:val="2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9D211C" w:rsidRPr="001D3A1D" w:rsidTr="0043024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Обобщение по теме «</w:t>
            </w:r>
            <w:r w:rsidRPr="001D3A1D">
              <w:rPr>
                <w:rFonts w:ascii="Times New Roman" w:hAnsi="Times New Roman" w:cs="Times New Roman"/>
              </w:rPr>
              <w:t>Обнаруживаем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D3A1D">
              <w:rPr>
                <w:rFonts w:ascii="Times New Roman" w:hAnsi="Times New Roman" w:cs="Times New Roman"/>
              </w:rPr>
              <w:t xml:space="preserve"> что у искусства есть своя особенная правда.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E8485E" w:rsidRDefault="009D211C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4D4E1A" w:rsidRPr="001D3A1D" w:rsidRDefault="004D4E1A" w:rsidP="0026441C">
      <w:pPr>
        <w:jc w:val="center"/>
        <w:rPr>
          <w:rFonts w:ascii="Times New Roman" w:hAnsi="Times New Roman" w:cs="Times New Roman"/>
        </w:rPr>
      </w:pPr>
      <w:r w:rsidRPr="001D3A1D">
        <w:rPr>
          <w:rFonts w:ascii="Times New Roman" w:hAnsi="Times New Roman" w:cs="Times New Roman"/>
        </w:rPr>
        <w:t xml:space="preserve">8 глава </w:t>
      </w:r>
      <w:r w:rsidR="009D211C">
        <w:rPr>
          <w:rFonts w:ascii="Times New Roman" w:hAnsi="Times New Roman" w:cs="Times New Roman"/>
        </w:rPr>
        <w:t>Убеждаемся, что без</w:t>
      </w:r>
      <w:r w:rsidR="00AA143A" w:rsidRPr="001D3A1D">
        <w:rPr>
          <w:rFonts w:ascii="Times New Roman" w:hAnsi="Times New Roman" w:cs="Times New Roman"/>
        </w:rPr>
        <w:t xml:space="preserve"> прошлого у людей нет будущего. З</w:t>
      </w:r>
      <w:r w:rsidR="009D211C">
        <w:rPr>
          <w:rFonts w:ascii="Times New Roman" w:hAnsi="Times New Roman" w:cs="Times New Roman"/>
        </w:rPr>
        <w:t>адумываемся над тем, что такое О</w:t>
      </w:r>
      <w:r w:rsidR="00AA143A" w:rsidRPr="001D3A1D">
        <w:rPr>
          <w:rFonts w:ascii="Times New Roman" w:hAnsi="Times New Roman" w:cs="Times New Roman"/>
        </w:rPr>
        <w:t>течество.</w:t>
      </w: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699"/>
        <w:gridCol w:w="1560"/>
        <w:gridCol w:w="1560"/>
        <w:gridCol w:w="1560"/>
        <w:gridCol w:w="1560"/>
        <w:gridCol w:w="1560"/>
        <w:gridCol w:w="1560"/>
        <w:gridCol w:w="1560"/>
      </w:tblGrid>
      <w:tr w:rsidR="005F7478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Знакомство с произведение А Пантелеева «Главный инженер».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478" w:rsidRPr="00E8485E" w:rsidRDefault="005F7478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>Уметь смотреть на одно явление с разных точек зрения</w:t>
            </w:r>
          </w:p>
          <w:p w:rsidR="005F7478" w:rsidRPr="00E8485E" w:rsidRDefault="005F7478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оказывать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помощь сквозным героям, которые в этом нуждаются</w:t>
            </w:r>
          </w:p>
          <w:p w:rsidR="005F7478" w:rsidRPr="00E8485E" w:rsidRDefault="005F7478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способности к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саморазви-тию</w:t>
            </w:r>
            <w:proofErr w:type="spellEnd"/>
          </w:p>
          <w:p w:rsidR="005F7478" w:rsidRPr="001D3A1D" w:rsidRDefault="005F7478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 w:rsidP="00EB71C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извлекать необходимую информацию из различных источников, обрабатывать информацию (определять основную и </w:t>
            </w:r>
            <w:proofErr w:type="spellStart"/>
            <w:r>
              <w:rPr>
                <w:rFonts w:ascii="Times New Roman" w:eastAsia="Calibri" w:hAnsi="Times New Roman"/>
              </w:rPr>
              <w:t>второстепен-</w:t>
            </w:r>
            <w:r>
              <w:rPr>
                <w:rFonts w:ascii="Times New Roman" w:eastAsia="Calibri" w:hAnsi="Times New Roman"/>
              </w:rPr>
              <w:lastRenderedPageBreak/>
              <w:t>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), передавать информацию устным, письменным способами, выполнять </w:t>
            </w:r>
            <w:proofErr w:type="spellStart"/>
            <w:r>
              <w:rPr>
                <w:rFonts w:ascii="Times New Roman" w:eastAsia="Calibri" w:hAnsi="Times New Roman"/>
              </w:rPr>
              <w:t>интерпрета-цию</w:t>
            </w:r>
            <w:proofErr w:type="spellEnd"/>
            <w:r>
              <w:rPr>
                <w:rFonts w:ascii="Times New Roman" w:eastAsia="Calibri" w:hAnsi="Times New Roman"/>
              </w:rPr>
              <w:t xml:space="preserve"> информации, оценивать информацию, подводить под понятие </w:t>
            </w:r>
            <w:r w:rsidR="00EB71C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>соотносить правильность выбора,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 xml:space="preserve">оказывать в сотрудничестве </w:t>
            </w:r>
            <w:proofErr w:type="spellStart"/>
            <w:r>
              <w:rPr>
                <w:rFonts w:ascii="Times New Roman" w:eastAsia="Calibri" w:hAnsi="Times New Roman"/>
              </w:rPr>
              <w:t>взаимопо-мощь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аргументиро-вать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свою позицию, </w:t>
            </w:r>
            <w:proofErr w:type="spellStart"/>
            <w:r>
              <w:rPr>
                <w:rFonts w:ascii="Times New Roman" w:eastAsia="Calibri" w:hAnsi="Times New Roman"/>
              </w:rPr>
              <w:t>координиро-вать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её с позициями </w:t>
            </w:r>
            <w:r>
              <w:rPr>
                <w:rFonts w:ascii="Times New Roman" w:eastAsia="Calibri" w:hAnsi="Times New Roman"/>
              </w:rPr>
              <w:lastRenderedPageBreak/>
              <w:t xml:space="preserve">партнеров, </w:t>
            </w:r>
            <w:proofErr w:type="spellStart"/>
            <w:r>
              <w:rPr>
                <w:rFonts w:ascii="Times New Roman" w:eastAsia="Calibri" w:hAnsi="Times New Roman"/>
              </w:rPr>
              <w:t>прогнозиро-вать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возникнове-ние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конфликтов при наличии разных точек зрения, разрешать конфликты на основе учета интересов и позиций всех участников.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7478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Выявление авторской точки зрения при анализе произведения А. Пантелеева «Главный инженер».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AA6FC1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Тетрадь для марки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рования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 w:rsidP="0048150D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67C45">
              <w:rPr>
                <w:rFonts w:ascii="Times New Roman" w:hAnsi="Times New Roman" w:cs="Times New Roman"/>
              </w:rPr>
              <w:t>планирова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ния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выполнения и результата действия с требованиями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конкретной задачи,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концентриро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волю для преодоления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интеллекту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затруднений,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контролиро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эмоциональ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состояние для выполнения различных заданий,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F7478" w:rsidRPr="001D3A1D" w:rsidTr="00593162">
        <w:trPr>
          <w:trHeight w:val="66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Нравственно-этические ценности в произведении  </w:t>
            </w:r>
            <w:r w:rsidRPr="001D3A1D">
              <w:rPr>
                <w:rFonts w:ascii="Times New Roman" w:eastAsia="Calibri" w:hAnsi="Times New Roman" w:cs="Times New Roman"/>
              </w:rPr>
              <w:t>А. Пантелеева «Главный инженер».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7478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Сравнение мировосприятия писателя А. Пантелеева и художника А. Дейнеки».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Репродукция картины по теме урока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F7478" w:rsidRPr="001D3A1D" w:rsidTr="0059316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Мир красоты в произведении Н.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Рыленкова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«К Родине».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78" w:rsidRPr="001D3A1D" w:rsidRDefault="005F7478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C46BC" w:rsidRPr="001D3A1D" w:rsidRDefault="00BC46BC" w:rsidP="00BC46BC">
      <w:pPr>
        <w:tabs>
          <w:tab w:val="left" w:pos="2127"/>
        </w:tabs>
        <w:rPr>
          <w:rFonts w:ascii="Times New Roman" w:hAnsi="Times New Roman" w:cs="Times New Roman"/>
        </w:rPr>
      </w:pPr>
    </w:p>
    <w:tbl>
      <w:tblPr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2705"/>
        <w:gridCol w:w="11"/>
        <w:gridCol w:w="1548"/>
        <w:gridCol w:w="1548"/>
        <w:gridCol w:w="1548"/>
        <w:gridCol w:w="1548"/>
        <w:gridCol w:w="1548"/>
        <w:gridCol w:w="1548"/>
        <w:gridCol w:w="1548"/>
      </w:tblGrid>
      <w:tr w:rsidR="00B71C93" w:rsidRPr="001D3A1D" w:rsidTr="0059316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Выражение внутреннего мира автора посредством изображения окружающего мира в произведении Н. Рубцова «Доволен я буквален всем…».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C93" w:rsidRPr="00E8485E" w:rsidRDefault="00B71C93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Ориентиро-вать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школьников  на учет  чужой точки зрения</w:t>
            </w:r>
          </w:p>
          <w:p w:rsidR="00B71C93" w:rsidRPr="00E8485E" w:rsidRDefault="00B71C93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Побуждать  школьника каждый раз все эстетические и нравственные </w:t>
            </w:r>
            <w:r w:rsidRPr="00E8485E">
              <w:rPr>
                <w:rFonts w:ascii="Times New Roman" w:hAnsi="Times New Roman" w:cs="Times New Roman"/>
                <w:color w:val="000000"/>
              </w:rPr>
              <w:lastRenderedPageBreak/>
              <w:t>ситуации примерять на себя, формировать  опыт переживаний, «примерок»</w:t>
            </w:r>
          </w:p>
          <w:p w:rsidR="00B71C93" w:rsidRPr="00E8485E" w:rsidRDefault="00B71C93" w:rsidP="00E43F51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самооценки на основе критериев успешной деятельности</w:t>
            </w:r>
          </w:p>
          <w:p w:rsidR="00B71C93" w:rsidRDefault="00B71C93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E8485E">
              <w:rPr>
                <w:rFonts w:ascii="Times New Roman" w:hAnsi="Times New Roman" w:cs="Times New Roman"/>
                <w:color w:val="000000"/>
              </w:rPr>
              <w:t xml:space="preserve">Формировать учебные действия, связанные с оценочным суждением  по поводу поведения  персонажей 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произведе-ния</w:t>
            </w:r>
            <w:proofErr w:type="spellEnd"/>
          </w:p>
          <w:p w:rsidR="00B71C93" w:rsidRDefault="00AA6FC1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8485E">
              <w:rPr>
                <w:rFonts w:ascii="Times New Roman" w:hAnsi="Times New Roman" w:cs="Times New Roman"/>
                <w:color w:val="000000"/>
              </w:rPr>
              <w:t>уважитель-ного</w:t>
            </w:r>
            <w:proofErr w:type="spellEnd"/>
            <w:r w:rsidRPr="00E8485E">
              <w:rPr>
                <w:rFonts w:ascii="Times New Roman" w:hAnsi="Times New Roman" w:cs="Times New Roman"/>
                <w:color w:val="000000"/>
              </w:rPr>
              <w:t xml:space="preserve"> отношения  к иному мнению</w:t>
            </w:r>
          </w:p>
          <w:p w:rsidR="00B71C93" w:rsidRDefault="00B71C93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B71C93" w:rsidRPr="001D3A1D" w:rsidRDefault="00B71C93" w:rsidP="00E43F51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C93" w:rsidRDefault="00B71C93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выделение </w:t>
            </w:r>
            <w:proofErr w:type="spellStart"/>
            <w:r>
              <w:rPr>
                <w:rFonts w:ascii="Times New Roman" w:eastAsia="Calibri" w:hAnsi="Times New Roman"/>
              </w:rPr>
              <w:t>существен-ных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признаков, </w:t>
            </w:r>
            <w:proofErr w:type="spellStart"/>
            <w:r>
              <w:rPr>
                <w:rFonts w:ascii="Times New Roman" w:eastAsia="Calibri" w:hAnsi="Times New Roman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синтезиро-вать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, сравнивать информацию, </w:t>
            </w:r>
            <w:proofErr w:type="spellStart"/>
            <w:r>
              <w:rPr>
                <w:rFonts w:ascii="Times New Roman" w:eastAsia="Calibri" w:hAnsi="Times New Roman"/>
              </w:rPr>
              <w:t>устанавли-вать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причинно-</w:t>
            </w:r>
            <w:r>
              <w:rPr>
                <w:rFonts w:ascii="Times New Roman" w:eastAsia="Calibri" w:hAnsi="Times New Roman"/>
              </w:rPr>
              <w:lastRenderedPageBreak/>
              <w:t>следственные связи, строить рассуждения, обобщения.</w:t>
            </w:r>
          </w:p>
          <w:p w:rsidR="00AA6FC1" w:rsidRPr="00B71C93" w:rsidRDefault="00B71C93" w:rsidP="00AA6FC1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Формировать 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строить сообщение в устной и письменной форме, в том 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</w:t>
            </w:r>
          </w:p>
          <w:p w:rsidR="00B71C93" w:rsidRPr="00B71C93" w:rsidRDefault="00B71C93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C93" w:rsidRDefault="00B71C93" w:rsidP="0048150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подтверждать строчками из текста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прозвучав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шую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точку зрения; понимать, что разные точки зрения имеют разные основания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7C45">
              <w:rPr>
                <w:rFonts w:ascii="Times New Roman" w:hAnsi="Times New Roman" w:cs="Times New Roman"/>
              </w:rPr>
              <w:t xml:space="preserve">определять цель деятельности на уроке с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помощью учителя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самостоятель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, учиться совместно с учителем обнаруживать 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учебную проблему, </w:t>
            </w:r>
          </w:p>
          <w:p w:rsidR="00B71C93" w:rsidRPr="00367C45" w:rsidRDefault="00B71C93" w:rsidP="0048150D">
            <w:pPr>
              <w:autoSpaceDE w:val="0"/>
              <w:spacing w:after="0" w:line="240" w:lineRule="auto"/>
              <w:jc w:val="both"/>
              <w:rPr>
                <w:rFonts w:ascii="Times New Roman" w:eastAsia="NewtonC" w:hAnsi="Times New Roman" w:cs="Times New Roman"/>
              </w:rPr>
            </w:pPr>
          </w:p>
          <w:p w:rsidR="00AA6FC1" w:rsidRPr="00AA6FC1" w:rsidRDefault="00B71C93">
            <w:pPr>
              <w:tabs>
                <w:tab w:val="left" w:pos="2127"/>
              </w:tabs>
              <w:rPr>
                <w:rFonts w:ascii="Times New Roman" w:eastAsia="NewtonC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t xml:space="preserve">совместно с учителем учиться планировать учебную деятельность на уроке, высказывать свою версию, пытаться предлагать способ её проверки (на основе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продуктив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заданий </w:t>
            </w:r>
            <w:proofErr w:type="spellStart"/>
            <w:r w:rsidRPr="00367C45">
              <w:rPr>
                <w:rFonts w:ascii="Times New Roman" w:hAnsi="Times New Roman" w:cs="Times New Roman"/>
                <w:color w:val="000000"/>
              </w:rPr>
              <w:t>Формирова-ние</w:t>
            </w:r>
            <w:proofErr w:type="spellEnd"/>
            <w:r w:rsidRPr="00367C45">
              <w:rPr>
                <w:rFonts w:ascii="Times New Roman" w:hAnsi="Times New Roman" w:cs="Times New Roman"/>
                <w:color w:val="000000"/>
              </w:rPr>
              <w:t xml:space="preserve"> умения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формулиро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вать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и удерживать учебную задачу, применять </w:t>
            </w:r>
            <w:proofErr w:type="spellStart"/>
            <w:r w:rsidRPr="00367C45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правила в планировании способа работы над текстом, 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FC1" w:rsidRDefault="00B71C93" w:rsidP="00AA6FC1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</w:t>
            </w:r>
            <w:r>
              <w:rPr>
                <w:rFonts w:ascii="Times New Roman" w:eastAsia="Calibri" w:hAnsi="Times New Roman"/>
              </w:rPr>
              <w:lastRenderedPageBreak/>
              <w:t xml:space="preserve">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вопросы, необходимые для организации 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совместной деятельности,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собственное мнение и позицию, строить понятные для партнера </w:t>
            </w:r>
            <w:r w:rsidR="00AA6FC1">
              <w:rPr>
                <w:rFonts w:ascii="Times New Roman" w:eastAsia="Calibri" w:hAnsi="Times New Roman"/>
              </w:rPr>
              <w:lastRenderedPageBreak/>
              <w:t>высказывания</w:t>
            </w:r>
          </w:p>
          <w:p w:rsidR="00B71C93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A6FC1" w:rsidRPr="001D3A1D" w:rsidRDefault="00AA6FC1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C93" w:rsidRPr="001D3A1D" w:rsidTr="00593162">
        <w:trPr>
          <w:trHeight w:val="17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4B13EE" w:rsidRDefault="004B13EE" w:rsidP="009601A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Сравнение мировосприятия поэтессы А. Ахматовой и художника П. Пикассо.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C93" w:rsidRPr="001D3A1D" w:rsidTr="00593162">
        <w:trPr>
          <w:trHeight w:val="17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93" w:rsidRPr="004B13EE" w:rsidRDefault="004B13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 xml:space="preserve">Внутренний мир лирического героя в произведении Д. </w:t>
            </w:r>
            <w:proofErr w:type="spellStart"/>
            <w:r w:rsidRPr="001D3A1D">
              <w:rPr>
                <w:rFonts w:ascii="Times New Roman" w:eastAsia="Calibri" w:hAnsi="Times New Roman" w:cs="Times New Roman"/>
              </w:rPr>
              <w:t>Кедрина</w:t>
            </w:r>
            <w:proofErr w:type="spellEnd"/>
            <w:r w:rsidRPr="001D3A1D">
              <w:rPr>
                <w:rFonts w:ascii="Times New Roman" w:eastAsia="Calibri" w:hAnsi="Times New Roman" w:cs="Times New Roman"/>
              </w:rPr>
              <w:t xml:space="preserve"> «Всё мне мерещится…».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71C93" w:rsidRPr="001D3A1D" w:rsidTr="0059316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 w:rsidP="008F5A56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Формирование начальных представлений о мировосприятии авторов, принадлежащих к разным видам искусства.</w:t>
            </w:r>
          </w:p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 w:rsidP="00671260">
            <w:pPr>
              <w:tabs>
                <w:tab w:val="left" w:pos="2127"/>
              </w:tabs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C93" w:rsidRPr="001D3A1D" w:rsidTr="00B71C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законы гимна «Гимн Природе», «Государственный гимн Российской Федерации»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по теме урока (диск)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71C93" w:rsidRPr="001D3A1D" w:rsidTr="00B71C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законы гимна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71C93" w:rsidRPr="001D3A1D" w:rsidTr="00B71C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Жанровые законы гимна «Гимн Природе», «Государственный гимн Российской Федерации»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B71C93" w:rsidRPr="001D3A1D" w:rsidTr="00B71C9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 xml:space="preserve">Анализ живописного произведения Б. </w:t>
            </w:r>
            <w:proofErr w:type="spellStart"/>
            <w:r w:rsidRPr="001D3A1D">
              <w:rPr>
                <w:rFonts w:ascii="Times New Roman" w:hAnsi="Times New Roman" w:cs="Times New Roman"/>
                <w:color w:val="000000"/>
              </w:rPr>
              <w:t>Кустодиева</w:t>
            </w:r>
            <w:proofErr w:type="spellEnd"/>
            <w:r w:rsidRPr="001D3A1D">
              <w:rPr>
                <w:rFonts w:ascii="Times New Roman" w:hAnsi="Times New Roman" w:cs="Times New Roman"/>
                <w:color w:val="000000"/>
              </w:rPr>
              <w:t xml:space="preserve"> «Вербный торг у Спасских ворот».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1D3A1D" w:rsidRDefault="00B71C93" w:rsidP="00AA143A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C93" w:rsidRPr="00AA6FC1" w:rsidTr="0059316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93" w:rsidRPr="00384223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384223">
              <w:rPr>
                <w:rFonts w:ascii="Times New Roman" w:eastAsia="Calibri" w:hAnsi="Times New Roman" w:cs="Times New Roman"/>
              </w:rPr>
              <w:t xml:space="preserve">Средство художественной выразительности живописного произведения К. Брюллова «Последний </w:t>
            </w:r>
            <w:r w:rsidRPr="00384223">
              <w:rPr>
                <w:rFonts w:ascii="Times New Roman" w:eastAsia="Calibri" w:hAnsi="Times New Roman" w:cs="Times New Roman"/>
              </w:rPr>
              <w:lastRenderedPageBreak/>
              <w:t xml:space="preserve">день Помпеи».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384223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384223">
              <w:rPr>
                <w:rFonts w:ascii="Times New Roman" w:eastAsia="Calibri" w:hAnsi="Times New Roman" w:cs="Times New Roman"/>
              </w:rPr>
              <w:lastRenderedPageBreak/>
              <w:t>Репродукции картин по теме урока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93" w:rsidRPr="00AA6FC1" w:rsidRDefault="00B71C93" w:rsidP="00AA143A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C46BC" w:rsidRPr="001D3A1D" w:rsidRDefault="00BC46BC" w:rsidP="00BC46BC">
      <w:pPr>
        <w:tabs>
          <w:tab w:val="left" w:pos="2127"/>
        </w:tabs>
        <w:rPr>
          <w:rFonts w:ascii="Times New Roman" w:hAnsi="Times New Roman" w:cs="Times New Roman"/>
          <w:b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725"/>
        <w:gridCol w:w="1559"/>
        <w:gridCol w:w="1559"/>
        <w:gridCol w:w="1559"/>
        <w:gridCol w:w="1559"/>
        <w:gridCol w:w="1559"/>
        <w:gridCol w:w="1559"/>
        <w:gridCol w:w="1559"/>
      </w:tblGrid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Сравнение живописного произведения К. Брюллова «Последний день Помпеи» и прозаического произведения Плиния Младшего «Письмо Тациту».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eastAsia="Calibri" w:hAnsi="Times New Roman" w:cs="Times New Roman"/>
              </w:rPr>
              <w:t>Репродукции картин по теме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62" w:rsidRPr="00E8485E" w:rsidRDefault="00593162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внутренней позиции на основе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положитель-ного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отношения к персонажам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произведе-ния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593162" w:rsidRPr="00E8485E" w:rsidRDefault="00593162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самостоя-тельности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личной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при работе в парах.</w:t>
            </w:r>
          </w:p>
          <w:p w:rsidR="00593162" w:rsidRPr="00E8485E" w:rsidRDefault="00593162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ответствен-ности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за общий успех при работе в группе</w:t>
            </w:r>
          </w:p>
          <w:p w:rsidR="00593162" w:rsidRPr="00E8485E" w:rsidRDefault="00593162" w:rsidP="00E43F51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>Формирова-ние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социальной, </w:t>
            </w:r>
            <w:proofErr w:type="spellStart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учебно-познаватель-ной</w:t>
            </w:r>
            <w:proofErr w:type="spellEnd"/>
            <w:r w:rsidRPr="00E8485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и внешней мотивации при работе в группе.</w:t>
            </w:r>
          </w:p>
          <w:p w:rsidR="00593162" w:rsidRDefault="00593162" w:rsidP="00E43F51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 w:rsidRPr="00E8485E">
              <w:rPr>
                <w:rFonts w:ascii="Times New Roman" w:eastAsia="Calibri" w:hAnsi="Times New Roman"/>
              </w:rPr>
              <w:t xml:space="preserve">Воспитание </w:t>
            </w:r>
            <w:proofErr w:type="spellStart"/>
            <w:r w:rsidRPr="00E8485E">
              <w:rPr>
                <w:rFonts w:ascii="Times New Roman" w:eastAsia="Calibri" w:hAnsi="Times New Roman"/>
              </w:rPr>
              <w:t>доброжела-тельности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 w:rsidRPr="00E8485E">
              <w:rPr>
                <w:rFonts w:ascii="Times New Roman" w:eastAsia="Calibri" w:hAnsi="Times New Roman"/>
              </w:rPr>
              <w:t>эмоциональ-но-нравственной</w:t>
            </w:r>
            <w:proofErr w:type="spellEnd"/>
            <w:r w:rsidRPr="00E8485E">
              <w:rPr>
                <w:rFonts w:ascii="Times New Roman" w:eastAsia="Calibri" w:hAnsi="Times New Roman"/>
              </w:rPr>
              <w:t xml:space="preserve"> отзывчивости</w:t>
            </w:r>
          </w:p>
          <w:p w:rsidR="00593162" w:rsidRPr="002766FF" w:rsidRDefault="00593162" w:rsidP="00384223">
            <w:pPr>
              <w:pStyle w:val="afc"/>
              <w:tabs>
                <w:tab w:val="left" w:pos="2127"/>
              </w:tabs>
              <w:autoSpaceDE w:val="0"/>
              <w:spacing w:line="276" w:lineRule="auto"/>
              <w:ind w:left="0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62" w:rsidRDefault="00593162">
            <w:pPr>
              <w:tabs>
                <w:tab w:val="left" w:pos="2127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умение самостоятельно выделять и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познаватель-ную</w:t>
            </w:r>
            <w:proofErr w:type="spellEnd"/>
            <w:r>
              <w:rPr>
                <w:rFonts w:ascii="Times New Roman" w:eastAsia="Calibri" w:hAnsi="Times New Roman"/>
              </w:rPr>
              <w:t xml:space="preserve"> цель, </w:t>
            </w:r>
            <w:proofErr w:type="spellStart"/>
            <w:r>
              <w:rPr>
                <w:rFonts w:ascii="Times New Roman" w:eastAsia="Calibri" w:hAnsi="Times New Roman"/>
              </w:rPr>
              <w:t>ставить,фор-мулировать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и решать проблемы, самостоятельно создавать алгоритмы деятельности при решении проблем различного характера, осознанно и произвольно строить сообщение в устной и письменной форме, в том </w:t>
            </w:r>
            <w:r>
              <w:rPr>
                <w:rFonts w:ascii="Times New Roman" w:eastAsia="Calibri" w:hAnsi="Times New Roman"/>
              </w:rPr>
              <w:lastRenderedPageBreak/>
              <w:t xml:space="preserve">числе творческого и </w:t>
            </w:r>
            <w:proofErr w:type="spellStart"/>
            <w:r>
              <w:rPr>
                <w:rFonts w:ascii="Times New Roman" w:eastAsia="Calibri" w:hAnsi="Times New Roman"/>
              </w:rPr>
              <w:t>исследовате-льского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характера, осуществлять смысловое чтение, выбирать вид чтения в зависимости от цели, выделять необходимую инф</w:t>
            </w:r>
            <w:r w:rsidR="00384223">
              <w:rPr>
                <w:rFonts w:ascii="Times New Roman" w:eastAsia="Calibri" w:hAnsi="Times New Roman"/>
              </w:rPr>
              <w:t>ормацию из различных источников.</w:t>
            </w:r>
          </w:p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223" w:rsidRPr="00367C45" w:rsidRDefault="00593162" w:rsidP="00384223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367C45">
              <w:rPr>
                <w:rFonts w:ascii="Times New Roman" w:hAnsi="Times New Roman" w:cs="Times New Roman"/>
              </w:rPr>
              <w:lastRenderedPageBreak/>
              <w:t xml:space="preserve">совместно с учителем учиться планировать учебную деятельность на уроке, высказывать свою версию, пытаться предлагать способ её проверки (на основе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продуктив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ных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заданий в учебнике), работая по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предложен</w:t>
            </w:r>
            <w:r>
              <w:rPr>
                <w:rFonts w:ascii="Times New Roman" w:hAnsi="Times New Roman" w:cs="Times New Roman"/>
              </w:rPr>
              <w:t>-</w:t>
            </w:r>
            <w:r w:rsidRPr="00367C45">
              <w:rPr>
                <w:rFonts w:ascii="Times New Roman" w:hAnsi="Times New Roman" w:cs="Times New Roman"/>
              </w:rPr>
              <w:t>ному</w:t>
            </w:r>
            <w:proofErr w:type="spellEnd"/>
            <w:r w:rsidRPr="00367C45">
              <w:rPr>
                <w:rFonts w:ascii="Times New Roman" w:hAnsi="Times New Roman" w:cs="Times New Roman"/>
              </w:rPr>
              <w:t xml:space="preserve"> плану, использовать необходимые средства (учебник, картины музейного </w:t>
            </w:r>
            <w:r w:rsidRPr="00367C45">
              <w:rPr>
                <w:rFonts w:ascii="Times New Roman" w:hAnsi="Times New Roman" w:cs="Times New Roman"/>
              </w:rPr>
              <w:lastRenderedPageBreak/>
              <w:t xml:space="preserve">дома, слайды), определять успешность выполнения своего задания в диалоге с учителем, использовать словари для проверки </w:t>
            </w:r>
            <w:proofErr w:type="spellStart"/>
            <w:r w:rsidRPr="00367C45">
              <w:rPr>
                <w:rFonts w:ascii="Times New Roman" w:hAnsi="Times New Roman" w:cs="Times New Roman"/>
              </w:rPr>
              <w:t>достовернос</w:t>
            </w:r>
            <w:r>
              <w:rPr>
                <w:rFonts w:ascii="Times New Roman" w:hAnsi="Times New Roman" w:cs="Times New Roman"/>
              </w:rPr>
              <w:t>-</w:t>
            </w:r>
            <w:r w:rsidR="00384223">
              <w:rPr>
                <w:rFonts w:ascii="Times New Roman" w:hAnsi="Times New Roman" w:cs="Times New Roman"/>
              </w:rPr>
              <w:t>ти</w:t>
            </w:r>
            <w:proofErr w:type="spellEnd"/>
            <w:r w:rsidR="00384223">
              <w:rPr>
                <w:rFonts w:ascii="Times New Roman" w:hAnsi="Times New Roman" w:cs="Times New Roman"/>
              </w:rPr>
              <w:t xml:space="preserve"> информации.</w:t>
            </w:r>
            <w:r w:rsidRPr="00367C45">
              <w:rPr>
                <w:rFonts w:ascii="Times New Roman" w:hAnsi="Times New Roman" w:cs="Times New Roman"/>
              </w:rPr>
              <w:t xml:space="preserve"> </w:t>
            </w:r>
          </w:p>
          <w:p w:rsidR="00593162" w:rsidRPr="001D3A1D" w:rsidRDefault="00593162" w:rsidP="0038422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 w:rsidP="00384223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Формирова-ние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умения ставить вопросы, обращаться за помощью,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свои затруднения, предлагать помощь и сотрудничество, проявлять активность во </w:t>
            </w:r>
            <w:proofErr w:type="spellStart"/>
            <w:r>
              <w:rPr>
                <w:rFonts w:ascii="Times New Roman" w:eastAsia="Calibri" w:hAnsi="Times New Roman"/>
              </w:rPr>
              <w:t>взаимодейст-вии</w:t>
            </w:r>
            <w:proofErr w:type="spellEnd"/>
            <w:r>
              <w:rPr>
                <w:rFonts w:ascii="Times New Roman" w:eastAsia="Calibri" w:hAnsi="Times New Roman"/>
              </w:rPr>
              <w:t xml:space="preserve"> для решения </w:t>
            </w:r>
            <w:proofErr w:type="spellStart"/>
            <w:r>
              <w:rPr>
                <w:rFonts w:ascii="Times New Roman" w:eastAsia="Calibri" w:hAnsi="Times New Roman"/>
              </w:rPr>
              <w:t>коммуника-тивных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познаватель-ных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задач, задавать вопросы, необходимые для организации </w:t>
            </w:r>
            <w:r>
              <w:rPr>
                <w:rFonts w:ascii="Times New Roman" w:eastAsia="Calibri" w:hAnsi="Times New Roman"/>
              </w:rPr>
              <w:lastRenderedPageBreak/>
              <w:t xml:space="preserve">собственной деятельности и сотрудничества с партнером, договариваться о </w:t>
            </w:r>
            <w:proofErr w:type="spellStart"/>
            <w:r>
              <w:rPr>
                <w:rFonts w:ascii="Times New Roman" w:eastAsia="Calibri" w:hAnsi="Times New Roman"/>
              </w:rPr>
              <w:t>распределе-нии</w:t>
            </w:r>
            <w:proofErr w:type="spellEnd"/>
            <w:r>
              <w:rPr>
                <w:rFonts w:ascii="Times New Roman" w:eastAsia="Calibri" w:hAnsi="Times New Roman"/>
              </w:rPr>
              <w:t xml:space="preserve"> функций и ролей совместной деятельности, </w:t>
            </w:r>
            <w:proofErr w:type="spellStart"/>
            <w:r>
              <w:rPr>
                <w:rFonts w:ascii="Times New Roman" w:eastAsia="Calibri" w:hAnsi="Times New Roman"/>
              </w:rPr>
              <w:t>формулиро-вать</w:t>
            </w:r>
            <w:proofErr w:type="spellEnd"/>
            <w:r>
              <w:rPr>
                <w:rFonts w:ascii="Times New Roman" w:eastAsia="Calibri" w:hAnsi="Times New Roman"/>
              </w:rPr>
              <w:t xml:space="preserve"> собственное мнение и позицию, участников.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Основы стихосложения произведения А. Пушкина «Везувий зев открыл».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Тетрадь для маркирования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4B13E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Прозаическая и стихотворная речь.</w:t>
            </w:r>
            <w:r w:rsidRPr="001D3A1D">
              <w:rPr>
                <w:rFonts w:ascii="Times New Roman" w:hAnsi="Times New Roman" w:cs="Times New Roman"/>
                <w:color w:val="000000"/>
              </w:rPr>
              <w:t xml:space="preserve"> Основы стихосложения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Человек в мире культуры. Его прошлое, настоящее, будущее.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11C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4B13EE" w:rsidRDefault="004B13E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1C" w:rsidRPr="001D3A1D" w:rsidRDefault="004B13EE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  <w:r w:rsidRPr="001D3A1D">
              <w:rPr>
                <w:rFonts w:ascii="Times New Roman" w:hAnsi="Times New Roman" w:cs="Times New Roman"/>
                <w:color w:val="000000"/>
              </w:rPr>
              <w:t>Человек в мире культуры. Его прошлое, настоящее,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1C" w:rsidRPr="001D3A1D" w:rsidRDefault="009D211C">
            <w:pPr>
              <w:tabs>
                <w:tab w:val="left" w:pos="2127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B71DBC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Итоговая работа на основе единого текста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EE" w:rsidRPr="004B13EE" w:rsidRDefault="004B13EE" w:rsidP="004B13EE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3EE">
              <w:rPr>
                <w:rFonts w:ascii="Times New Roman" w:eastAsia="Calibri" w:hAnsi="Times New Roman" w:cs="Times New Roman"/>
              </w:rPr>
              <w:t>Формирование начальных представлений о мировосприятии авторов, принадлежащих к разным видам искусства.</w:t>
            </w:r>
          </w:p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2B" w:rsidRPr="009D622B" w:rsidRDefault="009D622B" w:rsidP="009D622B">
            <w:pPr>
              <w:tabs>
                <w:tab w:val="left" w:pos="2127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D622B">
              <w:rPr>
                <w:rFonts w:ascii="Times New Roman" w:eastAsia="NewtonC" w:hAnsi="Times New Roman" w:cs="Times New Roman"/>
              </w:rPr>
              <w:t xml:space="preserve">Литература в контексте художественной культуры. </w:t>
            </w:r>
          </w:p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93162" w:rsidRPr="001D3A1D" w:rsidTr="0059316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4B13EE" w:rsidRDefault="004B13EE" w:rsidP="009601A2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62" w:rsidRPr="001D3A1D" w:rsidRDefault="004B13EE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по теме «</w:t>
            </w:r>
            <w:r>
              <w:rPr>
                <w:rFonts w:ascii="Times New Roman" w:hAnsi="Times New Roman" w:cs="Times New Roman"/>
              </w:rPr>
              <w:t>Убеждаемся, что без</w:t>
            </w:r>
            <w:r w:rsidRPr="001D3A1D">
              <w:rPr>
                <w:rFonts w:ascii="Times New Roman" w:hAnsi="Times New Roman" w:cs="Times New Roman"/>
              </w:rPr>
              <w:t xml:space="preserve"> прошлого у людей нет будущего. З</w:t>
            </w:r>
            <w:r>
              <w:rPr>
                <w:rFonts w:ascii="Times New Roman" w:hAnsi="Times New Roman" w:cs="Times New Roman"/>
              </w:rPr>
              <w:t>адумываемся над тем, что такое О</w:t>
            </w:r>
            <w:r w:rsidRPr="001D3A1D">
              <w:rPr>
                <w:rFonts w:ascii="Times New Roman" w:hAnsi="Times New Roman" w:cs="Times New Roman"/>
              </w:rPr>
              <w:t>течество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62" w:rsidRPr="001D3A1D" w:rsidRDefault="00593162">
            <w:pPr>
              <w:tabs>
                <w:tab w:val="left" w:pos="2127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BC46BC" w:rsidRPr="001D3A1D" w:rsidRDefault="00BC46BC" w:rsidP="00E777D5">
      <w:pPr>
        <w:tabs>
          <w:tab w:val="left" w:pos="2127"/>
        </w:tabs>
        <w:rPr>
          <w:rFonts w:ascii="Times New Roman" w:hAnsi="Times New Roman" w:cs="Times New Roman"/>
          <w:b/>
        </w:rPr>
      </w:pPr>
    </w:p>
    <w:p w:rsidR="00BC46BC" w:rsidRPr="001D3A1D" w:rsidRDefault="00BC46BC" w:rsidP="00BC46BC">
      <w:pPr>
        <w:tabs>
          <w:tab w:val="left" w:pos="2127"/>
        </w:tabs>
        <w:rPr>
          <w:rFonts w:ascii="Times New Roman" w:hAnsi="Times New Roman" w:cs="Times New Roman"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Default="00384223" w:rsidP="00384223">
      <w:pPr>
        <w:autoSpaceDE w:val="0"/>
        <w:jc w:val="center"/>
        <w:rPr>
          <w:rFonts w:ascii="Times New Roman" w:eastAsia="FreeSetC-Bold" w:hAnsi="Times New Roman" w:cs="Times New Roman"/>
          <w:b/>
          <w:bCs/>
        </w:rPr>
      </w:pPr>
    </w:p>
    <w:p w:rsidR="00384223" w:rsidRPr="00384223" w:rsidRDefault="00BC46BC" w:rsidP="00384223">
      <w:pPr>
        <w:autoSpaceDE w:val="0"/>
        <w:jc w:val="center"/>
        <w:rPr>
          <w:rFonts w:ascii="Times New Roman" w:eastAsia="NewtonC" w:hAnsi="Times New Roman" w:cs="Times New Roman"/>
          <w:b/>
          <w:bCs/>
        </w:rPr>
      </w:pPr>
      <w:r w:rsidRPr="00384223">
        <w:rPr>
          <w:rFonts w:ascii="Times New Roman" w:eastAsia="FreeSetC-Bold" w:hAnsi="Times New Roman" w:cs="Times New Roman"/>
          <w:b/>
          <w:bCs/>
        </w:rPr>
        <w:lastRenderedPageBreak/>
        <w:t xml:space="preserve"> </w:t>
      </w:r>
      <w:r w:rsidR="00384223" w:rsidRPr="00384223">
        <w:rPr>
          <w:rFonts w:ascii="Times New Roman" w:eastAsia="NewtonC" w:hAnsi="Times New Roman" w:cs="Times New Roman"/>
          <w:b/>
          <w:bCs/>
        </w:rPr>
        <w:t>Материально-техническое обеспечение образовательного процесса</w:t>
      </w:r>
    </w:p>
    <w:p w:rsidR="00384223" w:rsidRPr="00384223" w:rsidRDefault="00384223" w:rsidP="00384223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84223" w:rsidRPr="00384223" w:rsidRDefault="00384223" w:rsidP="0038422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84223">
        <w:rPr>
          <w:rFonts w:ascii="Times New Roman" w:hAnsi="Times New Roman" w:cs="Times New Roman"/>
          <w:b/>
          <w:bCs/>
          <w:i/>
          <w:iCs/>
        </w:rPr>
        <w:t xml:space="preserve">Концептуальные и теоретические основы </w:t>
      </w:r>
    </w:p>
    <w:p w:rsidR="00384223" w:rsidRPr="00384223" w:rsidRDefault="00384223" w:rsidP="00384223">
      <w:pPr>
        <w:autoSpaceDE w:val="0"/>
        <w:ind w:firstLine="495"/>
        <w:jc w:val="center"/>
        <w:rPr>
          <w:rFonts w:ascii="Times New Roman" w:eastAsia="NewtonC-Bold" w:hAnsi="Times New Roman" w:cs="Times New Roman"/>
          <w:b/>
          <w:bCs/>
          <w:i/>
          <w:iCs/>
        </w:rPr>
      </w:pPr>
      <w:r w:rsidRPr="00384223">
        <w:rPr>
          <w:rFonts w:ascii="Times New Roman" w:eastAsia="NewtonC-Bold" w:hAnsi="Times New Roman" w:cs="Times New Roman"/>
          <w:b/>
          <w:bCs/>
          <w:i/>
          <w:iCs/>
        </w:rPr>
        <w:t>УМК «Перспективная начальная школа»</w:t>
      </w:r>
    </w:p>
    <w:p w:rsidR="00384223" w:rsidRPr="00384223" w:rsidRDefault="00384223" w:rsidP="00384223">
      <w:pPr>
        <w:widowControl w:val="0"/>
        <w:numPr>
          <w:ilvl w:val="2"/>
          <w:numId w:val="13"/>
        </w:numPr>
        <w:tabs>
          <w:tab w:val="left" w:pos="870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</w:rPr>
      </w:pPr>
      <w:proofErr w:type="spellStart"/>
      <w:r w:rsidRPr="00384223">
        <w:rPr>
          <w:rFonts w:ascii="Times New Roman" w:eastAsia="NewtonC-Bold" w:hAnsi="Times New Roman" w:cs="Times New Roman"/>
        </w:rPr>
        <w:t>Чуракова</w:t>
      </w:r>
      <w:proofErr w:type="spellEnd"/>
      <w:r w:rsidRPr="00384223">
        <w:rPr>
          <w:rFonts w:ascii="Times New Roman" w:eastAsia="NewtonC-Bold" w:hAnsi="Times New Roman" w:cs="Times New Roman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384223">
        <w:rPr>
          <w:rFonts w:ascii="Times New Roman" w:eastAsia="NewtonC-Bold" w:hAnsi="Times New Roman" w:cs="Times New Roman"/>
        </w:rPr>
        <w:t>постразвивающей</w:t>
      </w:r>
      <w:proofErr w:type="spellEnd"/>
      <w:r w:rsidRPr="00384223">
        <w:rPr>
          <w:rFonts w:ascii="Times New Roman" w:eastAsia="NewtonC-Bold" w:hAnsi="Times New Roman" w:cs="Times New Roman"/>
        </w:rPr>
        <w:t xml:space="preserve"> системы воспитания и обучения). -  </w:t>
      </w:r>
      <w:proofErr w:type="spellStart"/>
      <w:r w:rsidRPr="00384223">
        <w:rPr>
          <w:rFonts w:ascii="Times New Roman" w:eastAsia="NewtonC-Bold" w:hAnsi="Times New Roman" w:cs="Times New Roman"/>
        </w:rPr>
        <w:t>М.:Академкнига</w:t>
      </w:r>
      <w:proofErr w:type="spellEnd"/>
      <w:r w:rsidRPr="00384223">
        <w:rPr>
          <w:rFonts w:ascii="Times New Roman" w:eastAsia="NewtonC-Bold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2"/>
          <w:numId w:val="13"/>
        </w:numPr>
        <w:tabs>
          <w:tab w:val="left" w:pos="885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</w:rPr>
      </w:pPr>
      <w:proofErr w:type="spellStart"/>
      <w:r w:rsidRPr="00384223">
        <w:rPr>
          <w:rFonts w:ascii="Times New Roman" w:eastAsia="NewtonC-Bold" w:hAnsi="Times New Roman" w:cs="Times New Roman"/>
        </w:rPr>
        <w:t>Чуракова</w:t>
      </w:r>
      <w:proofErr w:type="spellEnd"/>
      <w:r w:rsidRPr="00384223">
        <w:rPr>
          <w:rFonts w:ascii="Times New Roman" w:eastAsia="NewtonC-Bold" w:hAnsi="Times New Roman" w:cs="Times New Roman"/>
        </w:rPr>
        <w:t xml:space="preserve"> Р.Г. Технология и аспектный анализ современного урока в начальной школе. - М.: </w:t>
      </w:r>
      <w:proofErr w:type="spellStart"/>
      <w:r w:rsidRPr="00384223">
        <w:rPr>
          <w:rFonts w:ascii="Times New Roman" w:eastAsia="NewtonC-Bold" w:hAnsi="Times New Roman" w:cs="Times New Roman"/>
        </w:rPr>
        <w:t>Академкнига</w:t>
      </w:r>
      <w:proofErr w:type="spellEnd"/>
      <w:r w:rsidRPr="00384223">
        <w:rPr>
          <w:rFonts w:ascii="Times New Roman" w:eastAsia="NewtonC-Bold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2"/>
          <w:numId w:val="13"/>
        </w:numPr>
        <w:tabs>
          <w:tab w:val="left" w:pos="885"/>
        </w:tabs>
        <w:suppressAutoHyphens/>
        <w:autoSpaceDE w:val="0"/>
        <w:spacing w:after="0" w:line="240" w:lineRule="auto"/>
        <w:ind w:left="0" w:firstLine="495"/>
        <w:jc w:val="both"/>
        <w:rPr>
          <w:rFonts w:ascii="Times New Roman" w:eastAsia="NewtonC-Bold" w:hAnsi="Times New Roman" w:cs="Times New Roman"/>
        </w:rPr>
      </w:pPr>
      <w:r w:rsidRPr="00384223">
        <w:rPr>
          <w:rFonts w:ascii="Times New Roman" w:eastAsia="NewtonC-Bold" w:hAnsi="Times New Roman" w:cs="Times New Roman"/>
        </w:rPr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384223">
        <w:rPr>
          <w:rFonts w:ascii="Times New Roman" w:eastAsia="NewtonC-Bold" w:hAnsi="Times New Roman" w:cs="Times New Roman"/>
        </w:rPr>
        <w:t>Чураковой</w:t>
      </w:r>
      <w:proofErr w:type="spellEnd"/>
      <w:r w:rsidRPr="00384223">
        <w:rPr>
          <w:rFonts w:ascii="Times New Roman" w:eastAsia="NewtonC-Bold" w:hAnsi="Times New Roman" w:cs="Times New Roman"/>
        </w:rPr>
        <w:t xml:space="preserve"> - М.: </w:t>
      </w:r>
      <w:proofErr w:type="spellStart"/>
      <w:r w:rsidRPr="00384223">
        <w:rPr>
          <w:rFonts w:ascii="Times New Roman" w:eastAsia="NewtonC-Bold" w:hAnsi="Times New Roman" w:cs="Times New Roman"/>
        </w:rPr>
        <w:t>Академкнига</w:t>
      </w:r>
      <w:proofErr w:type="spellEnd"/>
      <w:r w:rsidRPr="00384223">
        <w:rPr>
          <w:rFonts w:ascii="Times New Roman" w:eastAsia="NewtonC-Bold" w:hAnsi="Times New Roman" w:cs="Times New Roman"/>
        </w:rPr>
        <w:t>/Учебник.</w:t>
      </w:r>
    </w:p>
    <w:p w:rsidR="00384223" w:rsidRPr="00384223" w:rsidRDefault="00384223" w:rsidP="00384223">
      <w:pPr>
        <w:autoSpaceDE w:val="0"/>
        <w:ind w:firstLine="495"/>
        <w:jc w:val="center"/>
        <w:rPr>
          <w:rFonts w:ascii="Times New Roman" w:eastAsia="NewtonC-Bold" w:hAnsi="Times New Roman" w:cs="Times New Roman"/>
          <w:b/>
          <w:bCs/>
        </w:rPr>
      </w:pPr>
    </w:p>
    <w:p w:rsidR="00384223" w:rsidRPr="00384223" w:rsidRDefault="00384223" w:rsidP="00384223">
      <w:pPr>
        <w:autoSpaceDE w:val="0"/>
        <w:jc w:val="center"/>
        <w:rPr>
          <w:rFonts w:ascii="Times New Roman" w:hAnsi="Times New Roman" w:cs="Times New Roman"/>
        </w:rPr>
      </w:pPr>
    </w:p>
    <w:p w:rsidR="00384223" w:rsidRPr="00384223" w:rsidRDefault="00384223" w:rsidP="00384223">
      <w:pPr>
        <w:autoSpaceDE w:val="0"/>
        <w:jc w:val="center"/>
        <w:rPr>
          <w:rFonts w:ascii="Times New Roman" w:eastAsia="NewtonC" w:hAnsi="Times New Roman" w:cs="Times New Roman"/>
          <w:b/>
          <w:bCs/>
        </w:rPr>
      </w:pPr>
      <w:r w:rsidRPr="00384223">
        <w:rPr>
          <w:rFonts w:ascii="Times New Roman" w:eastAsia="NewtonC" w:hAnsi="Times New Roman" w:cs="Times New Roman"/>
          <w:b/>
          <w:bCs/>
        </w:rPr>
        <w:t>4 класс</w:t>
      </w:r>
    </w:p>
    <w:p w:rsidR="00384223" w:rsidRP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proofErr w:type="spellStart"/>
      <w:r w:rsidRPr="00384223">
        <w:rPr>
          <w:rFonts w:ascii="Times New Roman" w:eastAsia="NewtonC" w:hAnsi="Times New Roman" w:cs="Times New Roman"/>
        </w:rPr>
        <w:t>Каленчук</w:t>
      </w:r>
      <w:proofErr w:type="spellEnd"/>
      <w:r w:rsidRPr="00384223">
        <w:rPr>
          <w:rFonts w:ascii="Times New Roman" w:eastAsia="NewtonC" w:hAnsi="Times New Roman" w:cs="Times New Roman"/>
        </w:rPr>
        <w:t xml:space="preserve"> М.Л., </w:t>
      </w:r>
      <w:proofErr w:type="spellStart"/>
      <w:r w:rsidRPr="00384223">
        <w:rPr>
          <w:rFonts w:ascii="Times New Roman" w:eastAsia="NewtonC" w:hAnsi="Times New Roman" w:cs="Times New Roman"/>
        </w:rPr>
        <w:t>Чуракова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Н.А., </w:t>
      </w:r>
      <w:proofErr w:type="spellStart"/>
      <w:r w:rsidRPr="00384223">
        <w:rPr>
          <w:rFonts w:ascii="Times New Roman" w:eastAsia="NewtonC" w:hAnsi="Times New Roman" w:cs="Times New Roman"/>
        </w:rPr>
        <w:t>Байкова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Т.А. Русский язык. 4 класс: Учебник. В 3 ч. Часть 1.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proofErr w:type="spellStart"/>
      <w:r w:rsidRPr="00384223">
        <w:rPr>
          <w:rFonts w:ascii="Times New Roman" w:eastAsia="NewtonC" w:hAnsi="Times New Roman" w:cs="Times New Roman"/>
        </w:rPr>
        <w:t>Каленчук</w:t>
      </w:r>
      <w:proofErr w:type="spellEnd"/>
      <w:r w:rsidRPr="00384223">
        <w:rPr>
          <w:rFonts w:ascii="Times New Roman" w:eastAsia="NewtonC" w:hAnsi="Times New Roman" w:cs="Times New Roman"/>
        </w:rPr>
        <w:t xml:space="preserve"> М.Л., </w:t>
      </w:r>
      <w:proofErr w:type="spellStart"/>
      <w:r w:rsidRPr="00384223">
        <w:rPr>
          <w:rFonts w:ascii="Times New Roman" w:eastAsia="NewtonC" w:hAnsi="Times New Roman" w:cs="Times New Roman"/>
        </w:rPr>
        <w:t>Чуракова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Н.А., </w:t>
      </w:r>
      <w:proofErr w:type="spellStart"/>
      <w:r w:rsidRPr="00384223">
        <w:rPr>
          <w:rFonts w:ascii="Times New Roman" w:eastAsia="NewtonC" w:hAnsi="Times New Roman" w:cs="Times New Roman"/>
        </w:rPr>
        <w:t>Малаховская</w:t>
      </w:r>
      <w:proofErr w:type="spellEnd"/>
      <w:r w:rsidRPr="00384223">
        <w:rPr>
          <w:rFonts w:ascii="Times New Roman" w:eastAsia="NewtonC" w:hAnsi="Times New Roman" w:cs="Times New Roman"/>
        </w:rPr>
        <w:t xml:space="preserve"> О.В. Русский язык. 4 класс: Учебник. В 3 ч. Часть 2.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proofErr w:type="spellStart"/>
      <w:r w:rsidRPr="00384223">
        <w:rPr>
          <w:rFonts w:ascii="Times New Roman" w:eastAsia="NewtonC" w:hAnsi="Times New Roman" w:cs="Times New Roman"/>
        </w:rPr>
        <w:t>Каленчук</w:t>
      </w:r>
      <w:proofErr w:type="spellEnd"/>
      <w:r w:rsidRPr="00384223">
        <w:rPr>
          <w:rFonts w:ascii="Times New Roman" w:eastAsia="NewtonC" w:hAnsi="Times New Roman" w:cs="Times New Roman"/>
        </w:rPr>
        <w:t xml:space="preserve"> М.Л., </w:t>
      </w:r>
      <w:proofErr w:type="spellStart"/>
      <w:r w:rsidRPr="00384223">
        <w:rPr>
          <w:rFonts w:ascii="Times New Roman" w:eastAsia="NewtonC" w:hAnsi="Times New Roman" w:cs="Times New Roman"/>
        </w:rPr>
        <w:t>Чуракова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Н.А., </w:t>
      </w:r>
      <w:proofErr w:type="spellStart"/>
      <w:r w:rsidRPr="00384223">
        <w:rPr>
          <w:rFonts w:ascii="Times New Roman" w:eastAsia="NewtonC" w:hAnsi="Times New Roman" w:cs="Times New Roman"/>
        </w:rPr>
        <w:t>Байкова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Т.А. Русский язык. 4 класс: Учебник. В 3 ч. Часть 3.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proofErr w:type="spellStart"/>
      <w:r w:rsidRPr="00384223">
        <w:rPr>
          <w:rFonts w:ascii="Times New Roman" w:eastAsia="NewtonC" w:hAnsi="Times New Roman" w:cs="Times New Roman"/>
        </w:rPr>
        <w:t>Байкова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Т.А. Русский язык: Тетрадь для самостоятельной работы № 1, № 2. 4 класс.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P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proofErr w:type="spellStart"/>
      <w:r w:rsidRPr="00384223">
        <w:rPr>
          <w:rFonts w:ascii="Times New Roman" w:eastAsia="NewtonC" w:hAnsi="Times New Roman" w:cs="Times New Roman"/>
        </w:rPr>
        <w:t>Чуракова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Н.А., </w:t>
      </w:r>
      <w:proofErr w:type="spellStart"/>
      <w:r w:rsidRPr="00384223">
        <w:rPr>
          <w:rFonts w:ascii="Times New Roman" w:eastAsia="NewtonC" w:hAnsi="Times New Roman" w:cs="Times New Roman"/>
        </w:rPr>
        <w:t>Байкова</w:t>
      </w:r>
      <w:proofErr w:type="spellEnd"/>
      <w:r w:rsidRPr="00384223">
        <w:rPr>
          <w:rFonts w:ascii="Times New Roman" w:eastAsia="NewtonC" w:hAnsi="Times New Roman" w:cs="Times New Roman"/>
        </w:rPr>
        <w:t xml:space="preserve"> Т.А., </w:t>
      </w:r>
      <w:proofErr w:type="spellStart"/>
      <w:r w:rsidRPr="00384223">
        <w:rPr>
          <w:rFonts w:ascii="Times New Roman" w:eastAsia="NewtonC" w:hAnsi="Times New Roman" w:cs="Times New Roman"/>
        </w:rPr>
        <w:t>Малаховская</w:t>
      </w:r>
      <w:proofErr w:type="spellEnd"/>
      <w:r w:rsidRPr="00384223">
        <w:rPr>
          <w:rFonts w:ascii="Times New Roman" w:eastAsia="NewtonC" w:hAnsi="Times New Roman" w:cs="Times New Roman"/>
        </w:rPr>
        <w:t xml:space="preserve"> О.В. Русский язык. 4 класс: Методическое пособие.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 w:rsidRPr="00384223">
        <w:rPr>
          <w:rFonts w:ascii="Times New Roman" w:eastAsia="NewtonC" w:hAnsi="Times New Roman" w:cs="Times New Roman"/>
        </w:rPr>
        <w:t xml:space="preserve">Лаврова Н.М. Русский язык. Сборник проверочных и контрольных работ. 3–4 классы: Методическое пособие. — М.: </w:t>
      </w:r>
      <w:proofErr w:type="spellStart"/>
      <w:r w:rsidRPr="00384223">
        <w:rPr>
          <w:rFonts w:ascii="Times New Roman" w:eastAsia="NewtonC" w:hAnsi="Times New Roman" w:cs="Times New Roman"/>
        </w:rPr>
        <w:t>Академкнига</w:t>
      </w:r>
      <w:proofErr w:type="spellEnd"/>
      <w:r w:rsidRPr="00384223">
        <w:rPr>
          <w:rFonts w:ascii="Times New Roman" w:eastAsia="NewtonC" w:hAnsi="Times New Roman" w:cs="Times New Roman"/>
        </w:rPr>
        <w:t>/Учебник.</w:t>
      </w:r>
    </w:p>
    <w:p w:rsid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>
        <w:rPr>
          <w:rFonts w:ascii="Times New Roman" w:eastAsia="NewtonC" w:hAnsi="Times New Roman" w:cs="Times New Roman"/>
        </w:rPr>
        <w:t>Музыкальное сопровождение. Диск.</w:t>
      </w:r>
    </w:p>
    <w:p w:rsidR="00384223" w:rsidRDefault="00384223" w:rsidP="00384223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NewtonC" w:hAnsi="Times New Roman" w:cs="Times New Roman"/>
        </w:rPr>
      </w:pPr>
      <w:r>
        <w:rPr>
          <w:rFonts w:ascii="Times New Roman" w:eastAsia="NewtonC" w:hAnsi="Times New Roman" w:cs="Times New Roman"/>
        </w:rPr>
        <w:t>Репродукции картин.</w:t>
      </w:r>
    </w:p>
    <w:p w:rsidR="001E1AC3" w:rsidRPr="00384223" w:rsidRDefault="001E1AC3" w:rsidP="001E1AC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</w:rPr>
      </w:pPr>
    </w:p>
    <w:p w:rsidR="001E1AC3" w:rsidRDefault="001E1AC3" w:rsidP="001E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 xml:space="preserve">Программа рассмотрена     на заседании методической    </w:t>
      </w:r>
      <w:r>
        <w:rPr>
          <w:rFonts w:ascii="Times New Roman" w:hAnsi="Times New Roman" w:cs="Times New Roman"/>
          <w:sz w:val="24"/>
          <w:szCs w:val="24"/>
        </w:rPr>
        <w:t xml:space="preserve"> кафедры учителей начальных </w:t>
      </w:r>
      <w:r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>классов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1E1AC3" w:rsidRPr="00C71124" w:rsidRDefault="001E1AC3" w:rsidP="001E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протокол № __ от «___»____ 2014г</w:t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  <w:r w:rsidRPr="00C71124">
        <w:rPr>
          <w:rFonts w:ascii="Times New Roman" w:hAnsi="Times New Roman" w:cs="Times New Roman"/>
          <w:sz w:val="24"/>
          <w:szCs w:val="24"/>
        </w:rPr>
        <w:tab/>
      </w:r>
    </w:p>
    <w:p w:rsidR="001E1AC3" w:rsidRPr="00C71124" w:rsidRDefault="001E1AC3" w:rsidP="001E1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1E1AC3" w:rsidRDefault="001E1AC3" w:rsidP="001E1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124">
        <w:rPr>
          <w:rFonts w:ascii="Times New Roman" w:hAnsi="Times New Roman" w:cs="Times New Roman"/>
          <w:sz w:val="24"/>
          <w:szCs w:val="24"/>
        </w:rPr>
        <w:t>____________ (</w:t>
      </w:r>
      <w:proofErr w:type="spellStart"/>
      <w:r w:rsidRPr="00C71124">
        <w:rPr>
          <w:rFonts w:ascii="Times New Roman" w:hAnsi="Times New Roman" w:cs="Times New Roman"/>
          <w:sz w:val="24"/>
          <w:szCs w:val="24"/>
        </w:rPr>
        <w:t>Марфель</w:t>
      </w:r>
      <w:proofErr w:type="spellEnd"/>
      <w:r w:rsidRPr="00C71124">
        <w:rPr>
          <w:rFonts w:ascii="Times New Roman" w:hAnsi="Times New Roman" w:cs="Times New Roman"/>
          <w:sz w:val="24"/>
          <w:szCs w:val="24"/>
        </w:rPr>
        <w:t xml:space="preserve"> М.Л.)   </w:t>
      </w:r>
    </w:p>
    <w:p w:rsidR="001E1AC3" w:rsidRDefault="001E1AC3" w:rsidP="001E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проверена и рекомендована к реализации при устранении замечаний</w:t>
      </w:r>
      <w:r w:rsidRPr="00C711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1AC3" w:rsidRDefault="001E1AC3" w:rsidP="001E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  2014г</w:t>
      </w:r>
    </w:p>
    <w:p w:rsidR="001E1AC3" w:rsidRDefault="001E1AC3" w:rsidP="001E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___________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Т.П)</w:t>
      </w:r>
    </w:p>
    <w:p w:rsidR="00384223" w:rsidRDefault="00384223" w:rsidP="00384223">
      <w:pPr>
        <w:autoSpaceDE w:val="0"/>
        <w:jc w:val="both"/>
      </w:pPr>
    </w:p>
    <w:p w:rsidR="00BC46BC" w:rsidRDefault="00BC46BC" w:rsidP="00BC46BC">
      <w:pPr>
        <w:tabs>
          <w:tab w:val="left" w:pos="2127"/>
        </w:tabs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BC46BC" w:rsidRDefault="00BC46BC" w:rsidP="00BC46BC">
      <w:pPr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46BC" w:rsidRDefault="00BC46BC" w:rsidP="00BC46BC">
      <w:pPr>
        <w:tabs>
          <w:tab w:val="left" w:pos="2127"/>
        </w:tabs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CE15AC" w:rsidRDefault="00CE15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9D622B" w:rsidRDefault="009D622B" w:rsidP="00BC46BC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D622B" w:rsidSect="009D62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C46BC" w:rsidRDefault="00BC46BC" w:rsidP="001E1AC3">
      <w:pPr>
        <w:tabs>
          <w:tab w:val="left" w:pos="2127"/>
        </w:tabs>
        <w:autoSpaceDE w:val="0"/>
        <w:ind w:firstLine="495"/>
        <w:jc w:val="center"/>
      </w:pPr>
    </w:p>
    <w:sectPr w:rsidR="00BC46BC" w:rsidSect="001E1A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FreeSetC-Bold"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964D50"/>
    <w:multiLevelType w:val="hybridMultilevel"/>
    <w:tmpl w:val="E0D6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B61D8"/>
    <w:multiLevelType w:val="hybridMultilevel"/>
    <w:tmpl w:val="5A44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82DBA"/>
    <w:multiLevelType w:val="hybridMultilevel"/>
    <w:tmpl w:val="D306277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46BC"/>
    <w:rsid w:val="00007E04"/>
    <w:rsid w:val="000703EF"/>
    <w:rsid w:val="00092408"/>
    <w:rsid w:val="000F2720"/>
    <w:rsid w:val="00104C91"/>
    <w:rsid w:val="001A084A"/>
    <w:rsid w:val="001D3A1D"/>
    <w:rsid w:val="001E1AC3"/>
    <w:rsid w:val="001E3D6A"/>
    <w:rsid w:val="00241832"/>
    <w:rsid w:val="0026441C"/>
    <w:rsid w:val="002766FF"/>
    <w:rsid w:val="00296C64"/>
    <w:rsid w:val="0030610B"/>
    <w:rsid w:val="00367C45"/>
    <w:rsid w:val="00373146"/>
    <w:rsid w:val="00384223"/>
    <w:rsid w:val="003854B2"/>
    <w:rsid w:val="00393B5F"/>
    <w:rsid w:val="003D212A"/>
    <w:rsid w:val="00411CF0"/>
    <w:rsid w:val="004152E0"/>
    <w:rsid w:val="00430242"/>
    <w:rsid w:val="00453F04"/>
    <w:rsid w:val="00467E5B"/>
    <w:rsid w:val="0048150D"/>
    <w:rsid w:val="004868BC"/>
    <w:rsid w:val="004A013D"/>
    <w:rsid w:val="004B13EE"/>
    <w:rsid w:val="004C432E"/>
    <w:rsid w:val="004C7841"/>
    <w:rsid w:val="004D1B61"/>
    <w:rsid w:val="004D4E1A"/>
    <w:rsid w:val="00514686"/>
    <w:rsid w:val="00523C7E"/>
    <w:rsid w:val="00544484"/>
    <w:rsid w:val="00593162"/>
    <w:rsid w:val="005D2178"/>
    <w:rsid w:val="005F7478"/>
    <w:rsid w:val="006562DB"/>
    <w:rsid w:val="00671260"/>
    <w:rsid w:val="006769DB"/>
    <w:rsid w:val="00694220"/>
    <w:rsid w:val="00697A73"/>
    <w:rsid w:val="006E7E55"/>
    <w:rsid w:val="007079B8"/>
    <w:rsid w:val="007426A7"/>
    <w:rsid w:val="00775CF2"/>
    <w:rsid w:val="00831754"/>
    <w:rsid w:val="00841493"/>
    <w:rsid w:val="008620D5"/>
    <w:rsid w:val="00881329"/>
    <w:rsid w:val="008B004E"/>
    <w:rsid w:val="008D3F87"/>
    <w:rsid w:val="008F5A56"/>
    <w:rsid w:val="009537A0"/>
    <w:rsid w:val="009601A2"/>
    <w:rsid w:val="009A1453"/>
    <w:rsid w:val="009B56B5"/>
    <w:rsid w:val="009D211C"/>
    <w:rsid w:val="009D30EC"/>
    <w:rsid w:val="009D622B"/>
    <w:rsid w:val="009E4747"/>
    <w:rsid w:val="00A416CF"/>
    <w:rsid w:val="00AA143A"/>
    <w:rsid w:val="00AA6FC1"/>
    <w:rsid w:val="00AB2040"/>
    <w:rsid w:val="00AF703E"/>
    <w:rsid w:val="00B275F6"/>
    <w:rsid w:val="00B428F4"/>
    <w:rsid w:val="00B71C93"/>
    <w:rsid w:val="00B71DBC"/>
    <w:rsid w:val="00BA22DE"/>
    <w:rsid w:val="00BC46BC"/>
    <w:rsid w:val="00BF47FD"/>
    <w:rsid w:val="00C133A9"/>
    <w:rsid w:val="00C351A3"/>
    <w:rsid w:val="00C463F5"/>
    <w:rsid w:val="00C65017"/>
    <w:rsid w:val="00C90F49"/>
    <w:rsid w:val="00CB29CD"/>
    <w:rsid w:val="00CE15AC"/>
    <w:rsid w:val="00D0085B"/>
    <w:rsid w:val="00D52BC6"/>
    <w:rsid w:val="00D97D00"/>
    <w:rsid w:val="00DE09BE"/>
    <w:rsid w:val="00DF4206"/>
    <w:rsid w:val="00E1366A"/>
    <w:rsid w:val="00E43F51"/>
    <w:rsid w:val="00E618BE"/>
    <w:rsid w:val="00E777D5"/>
    <w:rsid w:val="00E8485E"/>
    <w:rsid w:val="00EA65C2"/>
    <w:rsid w:val="00EB5921"/>
    <w:rsid w:val="00EB71CC"/>
    <w:rsid w:val="00EC6C2D"/>
    <w:rsid w:val="00EF5EE7"/>
    <w:rsid w:val="00F14D54"/>
    <w:rsid w:val="00FA6DD9"/>
    <w:rsid w:val="00FE7352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F2"/>
  </w:style>
  <w:style w:type="paragraph" w:styleId="1">
    <w:name w:val="heading 1"/>
    <w:basedOn w:val="a"/>
    <w:next w:val="a"/>
    <w:link w:val="10"/>
    <w:qFormat/>
    <w:rsid w:val="00BC46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46B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B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C46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6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C46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C46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C46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C46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6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C46BC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C46BC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BC4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C46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BC46B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C46B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BC46BC"/>
    <w:rPr>
      <w:rFonts w:ascii="Times New Roman" w:eastAsia="Times New Roman" w:hAnsi="Times New Roman" w:cs="Times New Roman"/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semiHidden/>
    <w:rsid w:val="00BC46BC"/>
    <w:rPr>
      <w:rFonts w:ascii="Times New Roman" w:eastAsia="Times New Roman" w:hAnsi="Times New Roman" w:cs="Times New Roman"/>
      <w:b/>
      <w:bCs/>
      <w:sz w:val="36"/>
      <w:szCs w:val="36"/>
      <w:u w:color="FF9900"/>
    </w:rPr>
  </w:style>
  <w:style w:type="character" w:styleId="a3">
    <w:name w:val="Hyperlink"/>
    <w:basedOn w:val="a0"/>
    <w:uiPriority w:val="99"/>
    <w:semiHidden/>
    <w:unhideWhenUsed/>
    <w:rsid w:val="00BC46BC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BC46BC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99"/>
    <w:qFormat/>
    <w:rsid w:val="00BC46BC"/>
    <w:rPr>
      <w:rFonts w:ascii="Times New Roman" w:hAnsi="Times New Roman" w:cs="Times New Roman" w:hint="default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BC46B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7">
    <w:name w:val="Текст сноски Знак"/>
    <w:basedOn w:val="a0"/>
    <w:link w:val="a6"/>
    <w:uiPriority w:val="99"/>
    <w:semiHidden/>
    <w:rsid w:val="00BC46BC"/>
    <w:rPr>
      <w:rFonts w:ascii="Times New Roman" w:eastAsia="Lucida Sans Unicode" w:hAnsi="Times New Roman" w:cs="Tahoma"/>
      <w:kern w:val="2"/>
      <w:sz w:val="20"/>
      <w:szCs w:val="20"/>
      <w:lang w:eastAsia="hi-IN" w:bidi="hi-IN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C46BC"/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BC4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BC46BC"/>
    <w:rPr>
      <w:rFonts w:ascii="Calibri" w:eastAsia="Times New Roman" w:hAnsi="Calibri" w:cs="Times New Roman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BC4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1">
    <w:name w:val="List 2"/>
    <w:basedOn w:val="a"/>
    <w:uiPriority w:val="99"/>
    <w:semiHidden/>
    <w:unhideWhenUsed/>
    <w:rsid w:val="00BC46B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BC46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character" w:customStyle="1" w:styleId="ad">
    <w:name w:val="Название Знак"/>
    <w:basedOn w:val="a0"/>
    <w:link w:val="ac"/>
    <w:uiPriority w:val="99"/>
    <w:rsid w:val="00BC46BC"/>
    <w:rPr>
      <w:rFonts w:ascii="Times New Roman" w:eastAsia="Times New Roman" w:hAnsi="Times New Roman" w:cs="Times New Roman"/>
      <w:b/>
      <w:bCs/>
      <w:sz w:val="24"/>
      <w:szCs w:val="24"/>
      <w:u w:color="FF9900"/>
    </w:rPr>
  </w:style>
  <w:style w:type="paragraph" w:styleId="ae">
    <w:name w:val="Body Text"/>
    <w:basedOn w:val="a"/>
    <w:link w:val="af"/>
    <w:uiPriority w:val="99"/>
    <w:semiHidden/>
    <w:unhideWhenUsed/>
    <w:rsid w:val="00BC46BC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C46BC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BC46BC"/>
    <w:rPr>
      <w:rFonts w:ascii="Calibri" w:eastAsia="Times New Roman" w:hAnsi="Calibri" w:cs="Times New Roman"/>
      <w:lang w:eastAsia="en-US"/>
    </w:rPr>
  </w:style>
  <w:style w:type="paragraph" w:styleId="af1">
    <w:name w:val="Body Text Indent"/>
    <w:basedOn w:val="a"/>
    <w:link w:val="af0"/>
    <w:uiPriority w:val="99"/>
    <w:semiHidden/>
    <w:unhideWhenUsed/>
    <w:rsid w:val="00BC46BC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paragraph" w:styleId="af2">
    <w:name w:val="Subtitle"/>
    <w:basedOn w:val="a"/>
    <w:next w:val="a"/>
    <w:link w:val="af3"/>
    <w:uiPriority w:val="99"/>
    <w:qFormat/>
    <w:rsid w:val="00BC46B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BC46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BC46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2"/>
    <w:uiPriority w:val="99"/>
    <w:semiHidden/>
    <w:unhideWhenUsed/>
    <w:rsid w:val="00BC46B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C46B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BC46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BC46BC"/>
    <w:rPr>
      <w:rFonts w:ascii="Calibri" w:eastAsia="Times New Roman" w:hAnsi="Calibri" w:cs="Times New Roman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BC46BC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C46BC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BC46B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Document Map"/>
    <w:basedOn w:val="a"/>
    <w:link w:val="11"/>
    <w:uiPriority w:val="99"/>
    <w:semiHidden/>
    <w:unhideWhenUsed/>
    <w:rsid w:val="00BC46B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Схема документа Знак1"/>
    <w:basedOn w:val="a0"/>
    <w:link w:val="af4"/>
    <w:uiPriority w:val="99"/>
    <w:semiHidden/>
    <w:locked/>
    <w:rsid w:val="00BC46B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C46BC"/>
    <w:rPr>
      <w:rFonts w:ascii="Tahoma" w:hAnsi="Tahoma" w:cs="Tahoma"/>
      <w:sz w:val="16"/>
      <w:szCs w:val="16"/>
    </w:rPr>
  </w:style>
  <w:style w:type="character" w:customStyle="1" w:styleId="af6">
    <w:name w:val="Текст Знак"/>
    <w:basedOn w:val="a0"/>
    <w:link w:val="af7"/>
    <w:uiPriority w:val="99"/>
    <w:semiHidden/>
    <w:rsid w:val="00BC46BC"/>
    <w:rPr>
      <w:rFonts w:ascii="Courier New" w:eastAsia="Times New Roman" w:hAnsi="Courier New" w:cs="Courier New"/>
      <w:sz w:val="24"/>
      <w:szCs w:val="24"/>
      <w:u w:color="FF9900"/>
    </w:rPr>
  </w:style>
  <w:style w:type="paragraph" w:styleId="af7">
    <w:name w:val="Plain Text"/>
    <w:basedOn w:val="a"/>
    <w:link w:val="af6"/>
    <w:uiPriority w:val="99"/>
    <w:semiHidden/>
    <w:unhideWhenUsed/>
    <w:rsid w:val="00BC46BC"/>
    <w:pPr>
      <w:spacing w:after="0" w:line="240" w:lineRule="auto"/>
    </w:pPr>
    <w:rPr>
      <w:rFonts w:ascii="Courier New" w:eastAsia="Times New Roman" w:hAnsi="Courier New" w:cs="Courier New"/>
      <w:sz w:val="24"/>
      <w:szCs w:val="24"/>
      <w:u w:color="FF9900"/>
    </w:rPr>
  </w:style>
  <w:style w:type="paragraph" w:styleId="af8">
    <w:name w:val="Balloon Text"/>
    <w:basedOn w:val="a"/>
    <w:link w:val="12"/>
    <w:uiPriority w:val="99"/>
    <w:semiHidden/>
    <w:unhideWhenUsed/>
    <w:rsid w:val="00BC46B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8"/>
    <w:uiPriority w:val="99"/>
    <w:semiHidden/>
    <w:locked/>
    <w:rsid w:val="00BC46B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BC46BC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basedOn w:val="a0"/>
    <w:link w:val="afb"/>
    <w:locked/>
    <w:rsid w:val="00BC46BC"/>
    <w:rPr>
      <w:rFonts w:ascii="Calibri" w:eastAsia="Times New Roman" w:hAnsi="Calibri" w:cs="Times New Roman"/>
    </w:rPr>
  </w:style>
  <w:style w:type="paragraph" w:styleId="afb">
    <w:name w:val="No Spacing"/>
    <w:link w:val="afa"/>
    <w:qFormat/>
    <w:rsid w:val="00BC46BC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List Paragraph"/>
    <w:basedOn w:val="a"/>
    <w:uiPriority w:val="34"/>
    <w:qFormat/>
    <w:rsid w:val="00BC46B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5">
    <w:name w:val="Заголовок 3+"/>
    <w:basedOn w:val="a"/>
    <w:rsid w:val="00BC46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SpacingChar">
    <w:name w:val="No Spacing Char"/>
    <w:basedOn w:val="a0"/>
    <w:link w:val="NoSpacing1"/>
    <w:uiPriority w:val="99"/>
    <w:semiHidden/>
    <w:locked/>
    <w:rsid w:val="00BC46BC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semiHidden/>
    <w:rsid w:val="00BC46B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d">
    <w:name w:val="МОН Знак"/>
    <w:basedOn w:val="a0"/>
    <w:link w:val="afe"/>
    <w:uiPriority w:val="99"/>
    <w:semiHidden/>
    <w:locked/>
    <w:rsid w:val="00BC46BC"/>
    <w:rPr>
      <w:sz w:val="24"/>
      <w:szCs w:val="24"/>
    </w:rPr>
  </w:style>
  <w:style w:type="paragraph" w:customStyle="1" w:styleId="afe">
    <w:name w:val="МОН"/>
    <w:basedOn w:val="a"/>
    <w:link w:val="afd"/>
    <w:uiPriority w:val="99"/>
    <w:semiHidden/>
    <w:rsid w:val="00BC46B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QuoteChar">
    <w:name w:val="Quote Char"/>
    <w:basedOn w:val="a0"/>
    <w:link w:val="Quote1"/>
    <w:uiPriority w:val="99"/>
    <w:semiHidden/>
    <w:locked/>
    <w:rsid w:val="00BC46BC"/>
    <w:rPr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semiHidden/>
    <w:rsid w:val="00BC46BC"/>
    <w:pPr>
      <w:spacing w:after="0" w:line="240" w:lineRule="auto"/>
    </w:pPr>
    <w:rPr>
      <w:i/>
      <w:color w:val="943634"/>
      <w:sz w:val="28"/>
    </w:rPr>
  </w:style>
  <w:style w:type="character" w:customStyle="1" w:styleId="IntenseQuoteChar">
    <w:name w:val="Intense Quote Char"/>
    <w:basedOn w:val="a0"/>
    <w:link w:val="IntenseQuote1"/>
    <w:uiPriority w:val="99"/>
    <w:semiHidden/>
    <w:locked/>
    <w:rsid w:val="00BC46BC"/>
    <w:rPr>
      <w:rFonts w:ascii="Cambria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semiHidden/>
    <w:rsid w:val="00BC46B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/>
      <w:b/>
      <w:bCs/>
      <w:color w:val="C0504D"/>
      <w:sz w:val="28"/>
    </w:rPr>
  </w:style>
  <w:style w:type="character" w:customStyle="1" w:styleId="aff">
    <w:name w:val="Символ сноски"/>
    <w:uiPriority w:val="99"/>
    <w:rsid w:val="00BC46BC"/>
  </w:style>
  <w:style w:type="character" w:customStyle="1" w:styleId="Zag11">
    <w:name w:val="Zag_11"/>
    <w:rsid w:val="00BC46BC"/>
  </w:style>
  <w:style w:type="character" w:customStyle="1" w:styleId="FontStyle12">
    <w:name w:val="Font Style12"/>
    <w:uiPriority w:val="99"/>
    <w:rsid w:val="00BC46BC"/>
    <w:rPr>
      <w:rFonts w:ascii="Times New Roman" w:hAnsi="Times New Roman" w:cs="Times New Roman" w:hint="default"/>
      <w:i/>
      <w:iCs/>
      <w:sz w:val="92"/>
      <w:szCs w:val="92"/>
    </w:rPr>
  </w:style>
  <w:style w:type="character" w:customStyle="1" w:styleId="FontStyle59">
    <w:name w:val="Font Style59"/>
    <w:basedOn w:val="a0"/>
    <w:rsid w:val="00BC46BC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BC46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BC46BC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BC46BC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BC46BC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13">
    <w:name w:val="Текст сноски Знак1"/>
    <w:basedOn w:val="a0"/>
    <w:uiPriority w:val="99"/>
    <w:locked/>
    <w:rsid w:val="00BC46BC"/>
  </w:style>
  <w:style w:type="character" w:customStyle="1" w:styleId="Osnova1">
    <w:name w:val="Osnova1"/>
    <w:uiPriority w:val="99"/>
    <w:rsid w:val="00BC46BC"/>
  </w:style>
  <w:style w:type="character" w:customStyle="1" w:styleId="Zag21">
    <w:name w:val="Zag_21"/>
    <w:uiPriority w:val="99"/>
    <w:rsid w:val="00BC46BC"/>
  </w:style>
  <w:style w:type="character" w:customStyle="1" w:styleId="Zag31">
    <w:name w:val="Zag_31"/>
    <w:uiPriority w:val="99"/>
    <w:rsid w:val="00BC46BC"/>
  </w:style>
  <w:style w:type="character" w:customStyle="1" w:styleId="FontStyle87">
    <w:name w:val="Font Style87"/>
    <w:basedOn w:val="a0"/>
    <w:uiPriority w:val="99"/>
    <w:rsid w:val="00BC46BC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85">
    <w:name w:val="Font Style85"/>
    <w:basedOn w:val="a0"/>
    <w:uiPriority w:val="99"/>
    <w:rsid w:val="00BC46BC"/>
    <w:rPr>
      <w:rFonts w:ascii="Times New Roman" w:hAnsi="Times New Roman" w:cs="Times New Roman" w:hint="default"/>
      <w:sz w:val="22"/>
      <w:szCs w:val="22"/>
    </w:rPr>
  </w:style>
  <w:style w:type="character" w:customStyle="1" w:styleId="FontStyle100">
    <w:name w:val="Font Style100"/>
    <w:basedOn w:val="a0"/>
    <w:uiPriority w:val="99"/>
    <w:rsid w:val="00BC46BC"/>
    <w:rPr>
      <w:rFonts w:ascii="Calibri" w:hAnsi="Calibri" w:cs="Calibri" w:hint="default"/>
      <w:sz w:val="26"/>
      <w:szCs w:val="26"/>
    </w:rPr>
  </w:style>
  <w:style w:type="character" w:customStyle="1" w:styleId="FontStyle101">
    <w:name w:val="Font Style101"/>
    <w:basedOn w:val="a0"/>
    <w:uiPriority w:val="99"/>
    <w:rsid w:val="00BC46BC"/>
    <w:rPr>
      <w:rFonts w:ascii="Calibri" w:hAnsi="Calibri" w:cs="Calibri" w:hint="default"/>
      <w:b/>
      <w:bCs/>
      <w:sz w:val="26"/>
      <w:szCs w:val="26"/>
    </w:rPr>
  </w:style>
  <w:style w:type="character" w:customStyle="1" w:styleId="15">
    <w:name w:val="Знак15"/>
    <w:basedOn w:val="a0"/>
    <w:uiPriority w:val="99"/>
    <w:locked/>
    <w:rsid w:val="00BC46BC"/>
    <w:rPr>
      <w:rFonts w:ascii="MS Mincho" w:eastAsia="MS Mincho" w:hAnsi="MS Mincho" w:cs="Times New Roman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basedOn w:val="a0"/>
    <w:uiPriority w:val="99"/>
    <w:locked/>
    <w:rsid w:val="00BC46BC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1">
    <w:name w:val="Знак6"/>
    <w:basedOn w:val="a0"/>
    <w:uiPriority w:val="99"/>
    <w:locked/>
    <w:rsid w:val="00BC46BC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6">
    <w:name w:val="Знак Знак2"/>
    <w:basedOn w:val="a0"/>
    <w:uiPriority w:val="99"/>
    <w:rsid w:val="00BC46B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4">
    <w:name w:val="Знак Знак1"/>
    <w:basedOn w:val="a0"/>
    <w:uiPriority w:val="99"/>
    <w:rsid w:val="00BC46BC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BC46BC"/>
    <w:rPr>
      <w:rFonts w:ascii="Times New Roman" w:hAnsi="Times New Roman" w:cs="Times New Roman" w:hint="default"/>
    </w:rPr>
  </w:style>
  <w:style w:type="character" w:customStyle="1" w:styleId="aff0">
    <w:name w:val="Знак Знак"/>
    <w:basedOn w:val="a0"/>
    <w:uiPriority w:val="99"/>
    <w:rsid w:val="00BC46BC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BC46BC"/>
    <w:rPr>
      <w:rFonts w:ascii="Times New Roman" w:hAnsi="Times New Roman" w:cs="Times New Roman" w:hint="default"/>
      <w:sz w:val="22"/>
      <w:szCs w:val="22"/>
    </w:rPr>
  </w:style>
  <w:style w:type="character" w:customStyle="1" w:styleId="91">
    <w:name w:val="Знак9"/>
    <w:basedOn w:val="a0"/>
    <w:uiPriority w:val="99"/>
    <w:rsid w:val="00BC46BC"/>
    <w:rPr>
      <w:rFonts w:ascii="Times New Roman" w:hAnsi="Times New Roman" w:cs="Times New Roman" w:hint="default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BC46BC"/>
    <w:rPr>
      <w:rFonts w:ascii="Calibri" w:hAnsi="Calibri" w:cs="Calibri" w:hint="default"/>
      <w:sz w:val="20"/>
      <w:szCs w:val="20"/>
    </w:rPr>
  </w:style>
  <w:style w:type="character" w:customStyle="1" w:styleId="FontStyle86">
    <w:name w:val="Font Style86"/>
    <w:basedOn w:val="a0"/>
    <w:uiPriority w:val="99"/>
    <w:rsid w:val="00BC46B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92">
    <w:name w:val="Font Style92"/>
    <w:basedOn w:val="a0"/>
    <w:uiPriority w:val="99"/>
    <w:rsid w:val="00BC46BC"/>
    <w:rPr>
      <w:rFonts w:ascii="Arial" w:hAnsi="Arial" w:cs="Arial" w:hint="default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BC46BC"/>
    <w:rPr>
      <w:rFonts w:ascii="Arial" w:hAnsi="Arial" w:cs="Arial" w:hint="default"/>
      <w:sz w:val="18"/>
      <w:szCs w:val="18"/>
    </w:rPr>
  </w:style>
  <w:style w:type="character" w:customStyle="1" w:styleId="fontstyle180">
    <w:name w:val="fontstyle18"/>
    <w:basedOn w:val="a0"/>
    <w:uiPriority w:val="99"/>
    <w:rsid w:val="00BC46BC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uiPriority w:val="99"/>
    <w:rsid w:val="00BC46BC"/>
    <w:rPr>
      <w:rFonts w:ascii="Times New Roman" w:hAnsi="Times New Roman" w:cs="Times New Roman" w:hint="default"/>
    </w:rPr>
  </w:style>
  <w:style w:type="character" w:customStyle="1" w:styleId="ebody">
    <w:name w:val="ebody"/>
    <w:basedOn w:val="a0"/>
    <w:uiPriority w:val="99"/>
    <w:rsid w:val="00BC46BC"/>
    <w:rPr>
      <w:rFonts w:ascii="Times New Roman" w:hAnsi="Times New Roman" w:cs="Times New Roman" w:hint="default"/>
    </w:rPr>
  </w:style>
  <w:style w:type="character" w:customStyle="1" w:styleId="18">
    <w:name w:val="Знак18"/>
    <w:basedOn w:val="a0"/>
    <w:uiPriority w:val="99"/>
    <w:rsid w:val="00BC46BC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basedOn w:val="a0"/>
    <w:uiPriority w:val="99"/>
    <w:rsid w:val="00BC46BC"/>
    <w:rPr>
      <w:rFonts w:ascii="Calibri" w:hAnsi="Calibri" w:cs="Times New Roman" w:hint="default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basedOn w:val="a0"/>
    <w:uiPriority w:val="99"/>
    <w:rsid w:val="00BC46BC"/>
    <w:rPr>
      <w:rFonts w:ascii="Arial" w:hAnsi="Arial" w:cs="Arial" w:hint="default"/>
      <w:b/>
      <w:bCs/>
      <w:sz w:val="26"/>
      <w:szCs w:val="26"/>
      <w:lang w:val="en-US" w:eastAsia="ru-RU" w:bidi="ar-SA"/>
    </w:rPr>
  </w:style>
  <w:style w:type="character" w:customStyle="1" w:styleId="27">
    <w:name w:val="Знак2"/>
    <w:basedOn w:val="a0"/>
    <w:uiPriority w:val="99"/>
    <w:rsid w:val="00BC46BC"/>
    <w:rPr>
      <w:rFonts w:ascii="Calibri" w:hAnsi="Calibri" w:cs="Times New Roman" w:hint="default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BC46BC"/>
    <w:rPr>
      <w:rFonts w:ascii="Calibri" w:hAnsi="Calibri" w:cs="Times New Roman" w:hint="default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BC46BC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BC46BC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basedOn w:val="a0"/>
    <w:uiPriority w:val="99"/>
    <w:rsid w:val="00BC46BC"/>
    <w:rPr>
      <w:rFonts w:ascii="Calibri" w:hAnsi="Calibri" w:cs="Times New Roman" w:hint="default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BC46BC"/>
    <w:rPr>
      <w:rFonts w:ascii="Calibri" w:hAnsi="Calibri" w:cs="Times New Roman" w:hint="default"/>
      <w:b/>
      <w:bCs/>
      <w:sz w:val="36"/>
      <w:szCs w:val="36"/>
      <w:u w:color="FF9900"/>
      <w:lang w:val="ru-RU" w:eastAsia="ru-RU" w:bidi="ar-SA"/>
    </w:rPr>
  </w:style>
  <w:style w:type="character" w:customStyle="1" w:styleId="aff1">
    <w:name w:val="Знак"/>
    <w:basedOn w:val="a0"/>
    <w:uiPriority w:val="99"/>
    <w:rsid w:val="00BC46BC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41">
    <w:name w:val="Знак4"/>
    <w:basedOn w:val="a0"/>
    <w:uiPriority w:val="99"/>
    <w:rsid w:val="00BC46BC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71">
    <w:name w:val="Знак7"/>
    <w:basedOn w:val="a0"/>
    <w:uiPriority w:val="99"/>
    <w:rsid w:val="00BC46BC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36">
    <w:name w:val="Знак3"/>
    <w:basedOn w:val="a0"/>
    <w:uiPriority w:val="99"/>
    <w:rsid w:val="00BC46BC"/>
    <w:rPr>
      <w:rFonts w:ascii="MS Mincho" w:eastAsia="MS Mincho" w:hAnsi="MS Mincho" w:cs="Times New Roman" w:hint="eastAsia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BC46BC"/>
    <w:rPr>
      <w:rFonts w:ascii="Courier New" w:hAnsi="Courier New" w:cs="Courier New" w:hint="default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BC46BC"/>
    <w:rPr>
      <w:rFonts w:ascii="Cambria" w:hAnsi="Cambria" w:hint="default"/>
      <w:i/>
      <w:iCs w:val="0"/>
      <w:color w:val="C0504D"/>
    </w:rPr>
  </w:style>
  <w:style w:type="character" w:customStyle="1" w:styleId="IntenseEmphasis1">
    <w:name w:val="Intense Emphasis1"/>
    <w:uiPriority w:val="99"/>
    <w:rsid w:val="00BC46BC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BC46BC"/>
    <w:rPr>
      <w:i/>
      <w:iCs w:val="0"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BC46BC"/>
    <w:rPr>
      <w:b/>
      <w:bCs w:val="0"/>
      <w:i/>
      <w:iCs w:val="0"/>
      <w:smallCaps/>
      <w:color w:val="C0504D"/>
      <w:u w:color="C0504D"/>
    </w:rPr>
  </w:style>
  <w:style w:type="character" w:customStyle="1" w:styleId="BookTitle1">
    <w:name w:val="Book Title1"/>
    <w:uiPriority w:val="99"/>
    <w:rsid w:val="00BC46BC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FontStyle16">
    <w:name w:val="Font Style16"/>
    <w:basedOn w:val="a0"/>
    <w:uiPriority w:val="99"/>
    <w:rsid w:val="00BC46BC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BC46BC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BC46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BC46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BC46B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BC46B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BC46BC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uiPriority w:val="99"/>
    <w:rsid w:val="00BC46BC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3">
    <w:name w:val="Font Style33"/>
    <w:basedOn w:val="a0"/>
    <w:uiPriority w:val="99"/>
    <w:rsid w:val="00BC46B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BC46B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BC46B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BC46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BC46BC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BC46BC"/>
    <w:rPr>
      <w:rFonts w:ascii="Century Gothic" w:hAnsi="Century Gothic" w:cs="Century Gothic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BC46BC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19">
    <w:name w:val="Слабое выделение1"/>
    <w:uiPriority w:val="99"/>
    <w:rsid w:val="00BC46BC"/>
    <w:rPr>
      <w:rFonts w:ascii="Cambria" w:hAnsi="Cambria" w:hint="default"/>
      <w:i/>
      <w:iCs w:val="0"/>
      <w:color w:val="C0504D"/>
    </w:rPr>
  </w:style>
  <w:style w:type="character" w:customStyle="1" w:styleId="1a">
    <w:name w:val="Сильное выделение1"/>
    <w:uiPriority w:val="99"/>
    <w:rsid w:val="00BC46BC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b">
    <w:name w:val="Слабая ссылка1"/>
    <w:uiPriority w:val="99"/>
    <w:rsid w:val="00BC46BC"/>
    <w:rPr>
      <w:i/>
      <w:iCs w:val="0"/>
      <w:smallCaps/>
      <w:color w:val="C0504D"/>
      <w:u w:color="C0504D"/>
    </w:rPr>
  </w:style>
  <w:style w:type="character" w:customStyle="1" w:styleId="1c">
    <w:name w:val="Сильная ссылка1"/>
    <w:uiPriority w:val="99"/>
    <w:rsid w:val="00BC46BC"/>
    <w:rPr>
      <w:b/>
      <w:bCs w:val="0"/>
      <w:i/>
      <w:iCs w:val="0"/>
      <w:smallCaps/>
      <w:color w:val="C0504D"/>
      <w:u w:color="C0504D"/>
    </w:rPr>
  </w:style>
  <w:style w:type="character" w:customStyle="1" w:styleId="1d">
    <w:name w:val="Название книги1"/>
    <w:uiPriority w:val="99"/>
    <w:rsid w:val="00BC46BC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highlight">
    <w:name w:val="highlight"/>
    <w:basedOn w:val="a0"/>
    <w:uiPriority w:val="99"/>
    <w:rsid w:val="00BC46BC"/>
    <w:rPr>
      <w:rFonts w:ascii="Times New Roman" w:hAnsi="Times New Roman" w:cs="Times New Roman" w:hint="default"/>
    </w:rPr>
  </w:style>
  <w:style w:type="table" w:styleId="aff2">
    <w:name w:val="Table Grid"/>
    <w:basedOn w:val="a1"/>
    <w:uiPriority w:val="59"/>
    <w:rsid w:val="00BC4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4D72-6505-4B23-B350-38187AAC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39</Pages>
  <Words>12028</Words>
  <Characters>68563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Домище</Company>
  <LinksUpToDate>false</LinksUpToDate>
  <CharactersWithSpaces>80431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А.Ф.</dc:creator>
  <cp:keywords/>
  <dc:description/>
  <cp:lastModifiedBy>А Ф</cp:lastModifiedBy>
  <cp:revision>14</cp:revision>
  <dcterms:created xsi:type="dcterms:W3CDTF">2003-12-31T21:31:00Z</dcterms:created>
  <dcterms:modified xsi:type="dcterms:W3CDTF">2003-12-31T21:59:00Z</dcterms:modified>
</cp:coreProperties>
</file>