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E9" w:rsidRDefault="00550AE9" w:rsidP="00B2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AE9" w:rsidSect="00550AE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CC0066"/>
          <w:sz w:val="27"/>
          <w:szCs w:val="27"/>
          <w:shd w:val="clear" w:color="auto" w:fill="FFFFF0"/>
          <w:lang w:eastAsia="ru-RU"/>
        </w:rPr>
        <w:t>СЦЕНКА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shd w:val="clear" w:color="auto" w:fill="FFFFF0"/>
          <w:lang w:eastAsia="ru-RU"/>
        </w:rPr>
        <w:t>«</w:t>
      </w:r>
      <w:r w:rsidRPr="008E26EF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shd w:val="clear" w:color="auto" w:fill="FFFFF0"/>
          <w:lang w:eastAsia="ru-RU"/>
        </w:rPr>
        <w:t>З</w:t>
      </w:r>
      <w:proofErr w:type="gramEnd"/>
      <w:r w:rsidRPr="008E26EF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shd w:val="clear" w:color="auto" w:fill="FFFFF0"/>
          <w:lang w:eastAsia="ru-RU"/>
        </w:rPr>
        <w:t>АВЕДУЮЩАЯ ДЕТСАДОМ»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</w:tblGrid>
      <w:tr w:rsidR="00550AE9" w:rsidRPr="008E26EF" w:rsidTr="00B250D3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550AE9" w:rsidRPr="008E26EF" w:rsidRDefault="00550AE9" w:rsidP="00B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Раннее утро, диалог в 7 часов: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Доченька, доченька, завтрак готов.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Мамочка, еще чуть-чуть полежу.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 я же потом тебя не разбужу,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Вставай! Просыпайся! В садик пора!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Ой, не хочу я сегодня туда!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(тихонечко): - Доченька, надо!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ведь заведующая детским садом!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Захожу в детский сад. 8:30 утра.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кухне колдуют уже повара.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Коридоры, туалеты, группы, залы, кабинеты...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должна я проверять, безопасность соблюдать.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 часах 9 утра,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пороге уже медсестра: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 нами проблема номер один: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же ветрянка, опять карантин.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proofErr w:type="gram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скорее по саду бежать,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Нянек скорее всех вместе собрать.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Хлорка и мыло, щетки, вода.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СЭС к нам примчится, опять как всегда.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9:15 - звонит телефон: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Мероприятие нужно дать на район.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проблема: всех нужно собрать,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решить, как и что показать.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10:00 - как паровоз,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дверь ко мне входит наш милый завхоз: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 отопления, топит подвал!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 прогнили, полный аврал!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проблема. В ЖЭУ звоню,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Слесаря срочно прислать их молю.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ровно. Психолог бежит: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Компьютерный вирус к нам в садик проник!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Компьютерам срочно лечение нужно</w:t>
            </w:r>
            <w:proofErr w:type="gram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 все файлы умрут очень дружно!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12:15 - табель пишу,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Сдать нужно вовремя, очень спешу.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13:00 - у меня педсовет,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Воспитателям нужно дать добрый совет.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категорию все защитили</w:t>
            </w:r>
            <w:proofErr w:type="gram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зарплате своей не грустили.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14:30 - бегу в </w:t>
            </w:r>
            <w:proofErr w:type="spell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  <w:proofErr w:type="spell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Скользко! Благо, что недалеко.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нас, конечно, за все пожурят...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Денег при этом давать не хотят.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17:00 - захожу в кабинет,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По-моему, я пропустила обед.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поесть я сейчас не смогу,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собрание в зал побегу.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много в гости придет,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беспокоит, что деток их ждет.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18:15 - звонит телефон: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Открытое занятие нужно дать на район.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ведь звонили сегодня с утра?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Конечно! Завтра вас ждем, господа!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19:00 - дворник ушел,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proofErr w:type="gram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подороже</w:t>
            </w:r>
            <w:proofErr w:type="gram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нашел.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мне делать? Как же мне быть?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Нового </w:t>
            </w:r>
            <w:proofErr w:type="gramStart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дворника</w:t>
            </w:r>
            <w:proofErr w:type="gramEnd"/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раздобыть?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человека на место нашла,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Поздней уж ночью домой я пришла.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закрылись глаза у меня,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Мамочкин голос услышала я: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Дочка, вставай, в садик пора,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садик идет уже вся детвора.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Нет! Ни за что я туда не явлюсь!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умру, утону, застрелюсь!!!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(тихонечко): - Доченька, надо! </w:t>
            </w:r>
            <w:r w:rsidRPr="008E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ведь заведующая детским садом!</w:t>
            </w:r>
          </w:p>
        </w:tc>
      </w:tr>
    </w:tbl>
    <w:p w:rsidR="00550AE9" w:rsidRDefault="00550AE9">
      <w:pPr>
        <w:sectPr w:rsidR="00550AE9" w:rsidSect="00550AE9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p w:rsidR="00184643" w:rsidRDefault="00184643"/>
    <w:sectPr w:rsidR="00184643" w:rsidSect="00550AE9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9"/>
    <w:rsid w:val="00184643"/>
    <w:rsid w:val="005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2014-08-31T15:51:00Z</cp:lastPrinted>
  <dcterms:created xsi:type="dcterms:W3CDTF">2014-08-31T15:50:00Z</dcterms:created>
  <dcterms:modified xsi:type="dcterms:W3CDTF">2014-08-31T15:52:00Z</dcterms:modified>
</cp:coreProperties>
</file>