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63" w:rsidRPr="00FA4C71" w:rsidRDefault="00F57863" w:rsidP="00FA4C7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>Тема</w:t>
      </w:r>
      <w:proofErr w:type="gramStart"/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  <w:proofErr w:type="gramEnd"/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Формирование связной речи  у детей дошкольного возраста.</w:t>
      </w:r>
    </w:p>
    <w:p w:rsidR="00FA4C71" w:rsidRDefault="00FA4C71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F57863" w:rsidRPr="00FA4C71" w:rsidRDefault="00B65529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09B2" w:rsidRPr="00FA4C71">
        <w:rPr>
          <w:rFonts w:ascii="Times New Roman" w:hAnsi="Times New Roman" w:cs="Times New Roman"/>
          <w:color w:val="002060"/>
          <w:sz w:val="28"/>
          <w:szCs w:val="28"/>
        </w:rPr>
        <w:t>Без речевого общения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, без речевой среды,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человеческое существо не может стать полноценным человеком.</w:t>
      </w:r>
    </w:p>
    <w:p w:rsidR="00F57863" w:rsidRPr="00FA4C71" w:rsidRDefault="00B65529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Речь – инструмент развития вы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>сших отделов психики человека.</w:t>
      </w:r>
    </w:p>
    <w:p w:rsidR="00F57863" w:rsidRPr="00FA4C71" w:rsidRDefault="00B65529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Хорошо развитая речь – важнейшее условие полноценного развития детей.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Чем богаче и правильнее речь, тем легче ему выразить мысли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тем шире его возможности в области познания о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>кружающей действительности , со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держательнее общение со сверстниками и взрослыми. </w:t>
      </w:r>
    </w:p>
    <w:p w:rsidR="00F57863" w:rsidRPr="00FA4C71" w:rsidRDefault="00B65529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Именно поэтому работа по формированию правильного произношения, словарного запаса, формированию грамматического  строя речи начинается уже с раннего возраста. </w:t>
      </w:r>
      <w:r w:rsidR="009C73E2" w:rsidRPr="00FA4C71">
        <w:rPr>
          <w:rFonts w:ascii="Times New Roman" w:hAnsi="Times New Roman" w:cs="Times New Roman"/>
          <w:color w:val="002060"/>
          <w:sz w:val="28"/>
          <w:szCs w:val="28"/>
        </w:rPr>
        <w:t>Решение всех этих задач включено в его литературно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C73E2" w:rsidRPr="00FA4C71">
        <w:rPr>
          <w:rFonts w:ascii="Times New Roman" w:hAnsi="Times New Roman" w:cs="Times New Roman"/>
          <w:color w:val="002060"/>
          <w:sz w:val="28"/>
          <w:szCs w:val="28"/>
        </w:rPr>
        <w:t>- художественную речь и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 основном ею и мотивировано. </w:t>
      </w:r>
    </w:p>
    <w:p w:rsidR="00F57863" w:rsidRPr="00FA4C71" w:rsidRDefault="009C73E2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Введение ребенка в мир художественной литературы начинается с его ознакомления с разными литератур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>ными жанрами, такими как сказка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рассказы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стихи, потешки,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загадки.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Начинается подобное  ознакомление через целостное познавательно-эмоциональное переживание ребенка, т.е. ребенок, с одной стороны,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понимает содержание произведения,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а с другой эмоционально реагирует на это содержание,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сопереживает героям произведения. </w:t>
      </w:r>
    </w:p>
    <w:p w:rsidR="00F57863" w:rsidRPr="00FA4C71" w:rsidRDefault="004632CE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Дальше ребенок продвигается по пути более точного понимания событий произведения, воссоздание его основной структуры, освоения средств художественной выразительности, что проявляется в возможности передать в собственном рассказе основное содержание произведения,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его главные события. Таким образом, ребенок переходит с позиции слушателя на позицию рассказчика, владеющего средствами собственной передачи литературного текста. </w:t>
      </w:r>
    </w:p>
    <w:p w:rsidR="00F57863" w:rsidRPr="00FA4C71" w:rsidRDefault="004632CE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Сначала эти средства даются  ребенку во внешнем плане. Ими являют</w:t>
      </w:r>
      <w:r w:rsidR="00E427FF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ся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условные заместители</w:t>
      </w:r>
      <w:r w:rsidR="00E427FF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персонажей произведений,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27FF" w:rsidRPr="00FA4C71">
        <w:rPr>
          <w:rFonts w:ascii="Times New Roman" w:hAnsi="Times New Roman" w:cs="Times New Roman"/>
          <w:color w:val="002060"/>
          <w:sz w:val="28"/>
          <w:szCs w:val="28"/>
        </w:rPr>
        <w:t>символы,  наглядные модели, которые позволяют ребенку проявить свое отношение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27FF" w:rsidRPr="00FA4C71">
        <w:rPr>
          <w:rFonts w:ascii="Times New Roman" w:hAnsi="Times New Roman" w:cs="Times New Roman"/>
          <w:color w:val="002060"/>
          <w:sz w:val="28"/>
          <w:szCs w:val="28"/>
        </w:rPr>
        <w:t>к героям произведений, передать его основные события.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27FF" w:rsidRPr="00FA4C71">
        <w:rPr>
          <w:rFonts w:ascii="Times New Roman" w:hAnsi="Times New Roman" w:cs="Times New Roman"/>
          <w:color w:val="002060"/>
          <w:sz w:val="28"/>
          <w:szCs w:val="28"/>
        </w:rPr>
        <w:t>К концу подготовительной группы дети могут самостоятельно пересказать небольшие произведения, выделяя</w:t>
      </w:r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 них основные события и смысл. Занимая позицию рассказчика, ребенок постепенно и сам проявляет себя в литературн</w:t>
      </w:r>
      <w:proofErr w:type="gramStart"/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>о-</w:t>
      </w:r>
      <w:proofErr w:type="gramEnd"/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художественном творчестве,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>входит в авторскую позицию.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>Здесь дети проходят путь от использования внешних средств, к самостоятельной творческой деятельности. В старшей группе дети могут уже сами создавать собственные произведения,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27FD" w:rsidRPr="00FA4C71">
        <w:rPr>
          <w:rFonts w:ascii="Times New Roman" w:hAnsi="Times New Roman" w:cs="Times New Roman"/>
          <w:color w:val="002060"/>
          <w:sz w:val="28"/>
          <w:szCs w:val="28"/>
        </w:rPr>
        <w:t>пере давать  в литературной форме свое отношение к  действительности</w:t>
      </w:r>
      <w:r w:rsidR="00287678" w:rsidRPr="00FA4C71">
        <w:rPr>
          <w:rFonts w:ascii="Times New Roman" w:hAnsi="Times New Roman" w:cs="Times New Roman"/>
          <w:color w:val="002060"/>
          <w:sz w:val="28"/>
          <w:szCs w:val="28"/>
        </w:rPr>
        <w:t>. Основным материалом,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7678" w:rsidRPr="00FA4C71">
        <w:rPr>
          <w:rFonts w:ascii="Times New Roman" w:hAnsi="Times New Roman" w:cs="Times New Roman"/>
          <w:color w:val="002060"/>
          <w:sz w:val="28"/>
          <w:szCs w:val="28"/>
        </w:rPr>
        <w:t>на котором происходит направленное развитие авторской позиции рассказчика, является сказка.</w:t>
      </w:r>
    </w:p>
    <w:p w:rsidR="00FA4C71" w:rsidRPr="00FA4C71" w:rsidRDefault="0028767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Введение наглядного моделирования в процессе ознакомления детей с содержанием сказки приводит к пониманию ее основных событий,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к прослеживанию выстраивания «логики действий». </w:t>
      </w:r>
    </w:p>
    <w:p w:rsidR="00F57863" w:rsidRPr="00FA4C71" w:rsidRDefault="0028767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lastRenderedPageBreak/>
        <w:t>Именно модельные представления позволяют ребенку  выделить в образном плане те же свойства действительности, которые существенны для решения задач. Модель ориентирует ребенка на понимание структуры мира, что в свою очередь раскрывает перед ним «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>объективную</w:t>
      </w:r>
      <w:r w:rsidR="0056092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логику» строения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предметов</w:t>
      </w:r>
      <w:proofErr w:type="gramStart"/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действий и событий</w:t>
      </w:r>
      <w:r w:rsidR="00560927" w:rsidRPr="00FA4C7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6092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ведь построив модель, ребенок тем самым открывает для себя эту логику. Мы  используем 3 </w:t>
      </w:r>
      <w:proofErr w:type="gramStart"/>
      <w:r w:rsidR="00560927" w:rsidRPr="00FA4C71">
        <w:rPr>
          <w:rFonts w:ascii="Times New Roman" w:hAnsi="Times New Roman" w:cs="Times New Roman"/>
          <w:color w:val="002060"/>
          <w:sz w:val="28"/>
          <w:szCs w:val="28"/>
        </w:rPr>
        <w:t>основных</w:t>
      </w:r>
      <w:proofErr w:type="gramEnd"/>
      <w:r w:rsidR="0056092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вида моделирования. </w:t>
      </w:r>
    </w:p>
    <w:p w:rsidR="00F57863" w:rsidRPr="00FA4C71" w:rsidRDefault="00560927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>Первый вид – это сериационный  ряд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(постепенно увеличивающиеся полоски и кружочки разной длины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и величины)</w:t>
      </w:r>
      <w:proofErr w:type="gramStart"/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Эта модель используется в младшей и средней группах. На примере сказки «Репка». У каждого ребенка по 6 полосок разной длины и по одному кружку желтого цвета.</w:t>
      </w:r>
    </w:p>
    <w:p w:rsidR="00F57863" w:rsidRPr="00FA4C71" w:rsidRDefault="00F57863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Детям читают сказку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задают вопросы по содержани</w:t>
      </w:r>
      <w:proofErr w:type="gramStart"/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ю(</w:t>
      </w:r>
      <w:proofErr w:type="gramEnd"/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имеется в виду последовательность появления персонажей)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Затем распределяют заместители по назначению,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воспитатель переска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ывает сказку,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3DB0" w:rsidRPr="00FA4C71">
        <w:rPr>
          <w:rFonts w:ascii="Times New Roman" w:hAnsi="Times New Roman" w:cs="Times New Roman"/>
          <w:color w:val="002060"/>
          <w:sz w:val="28"/>
          <w:szCs w:val="28"/>
        </w:rPr>
        <w:t>а дети</w:t>
      </w:r>
      <w:r w:rsidR="00AE7E4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составляют на  столиках ее пространственную модель, т. е. по ходу действия выкладывают желтый кружок и последовател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ьно пол</w:t>
      </w:r>
      <w:r w:rsidR="00AE7E48" w:rsidRPr="00FA4C71">
        <w:rPr>
          <w:rFonts w:ascii="Times New Roman" w:hAnsi="Times New Roman" w:cs="Times New Roman"/>
          <w:color w:val="002060"/>
          <w:sz w:val="28"/>
          <w:szCs w:val="28"/>
        </w:rPr>
        <w:t>оски разной длин</w:t>
      </w:r>
      <w:proofErr w:type="gramStart"/>
      <w:r w:rsidR="00AE7E48" w:rsidRPr="00FA4C71">
        <w:rPr>
          <w:rFonts w:ascii="Times New Roman" w:hAnsi="Times New Roman" w:cs="Times New Roman"/>
          <w:color w:val="002060"/>
          <w:sz w:val="28"/>
          <w:szCs w:val="28"/>
        </w:rPr>
        <w:t>ы-</w:t>
      </w:r>
      <w:proofErr w:type="gramEnd"/>
      <w:r w:rsidR="00AE7E4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от большой к маленькой. </w:t>
      </w:r>
    </w:p>
    <w:p w:rsidR="00F57863" w:rsidRPr="00FA4C71" w:rsidRDefault="00AE7E4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Такая наглядная пространственная модель позволяет детям понять «логику» текста.</w:t>
      </w:r>
    </w:p>
    <w:p w:rsidR="00F57863" w:rsidRPr="00FA4C71" w:rsidRDefault="00AE7E4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>Второй ви</w:t>
      </w:r>
      <w:proofErr w:type="gramStart"/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>д-</w:t>
      </w:r>
      <w:proofErr w:type="gramEnd"/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двигательное моделирование.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Этот вид используется при ознакомлении со сказками о животных.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Применяется на занятиях в младшей и средней группах</w:t>
      </w:r>
      <w:proofErr w:type="gramStart"/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На примере сказки»Лиса,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заяц и петух».У каждого ребенка кружки одинаковой величины и разных цветов: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белый,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оранжевый,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серый,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коричневый,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красный.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53E72" w:rsidRPr="00FA4C71">
        <w:rPr>
          <w:rFonts w:ascii="Times New Roman" w:hAnsi="Times New Roman" w:cs="Times New Roman"/>
          <w:color w:val="002060"/>
          <w:sz w:val="28"/>
          <w:szCs w:val="28"/>
        </w:rPr>
        <w:t>Это занятие можно поделить на два.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57863" w:rsidRPr="00FA4C71" w:rsidRDefault="00197ED3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i/>
          <w:color w:val="002060"/>
          <w:sz w:val="28"/>
          <w:szCs w:val="28"/>
        </w:rPr>
        <w:t>На первом занятии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сказку читают,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обсуждают,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частично обыгрывают. 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57863" w:rsidRPr="00FA4C71" w:rsidRDefault="00197ED3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i/>
          <w:color w:val="002060"/>
          <w:sz w:val="28"/>
          <w:szCs w:val="28"/>
        </w:rPr>
        <w:t>На втором  занятии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дети выбирают кружочки соответствующим цветом каждому персонажу. Затем еще раз читается сказка, а дети с помощью своих кружочков разыгрывают ее основные действия.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Ценность таких занятий в том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>что дети учатся самостоятельно</w:t>
      </w:r>
      <w:r w:rsidR="00B768D4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разыгрывать сказки, пересказывать их, гибко сочетая»логику» с эмоциональной и художественной выразительностью. </w:t>
      </w:r>
    </w:p>
    <w:p w:rsidR="003A31F0" w:rsidRPr="00FA4C71" w:rsidRDefault="00B768D4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b/>
          <w:color w:val="002060"/>
          <w:sz w:val="28"/>
          <w:szCs w:val="28"/>
        </w:rPr>
        <w:t>Третий вид – временно – пространственная модель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Ее используют </w:t>
      </w:r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в старшей и подготовительной группах.</w:t>
      </w:r>
      <w:proofErr w:type="gramEnd"/>
      <w:r w:rsidR="00F5786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На примере русской народной сказки «Хаврошечка».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предыдущем занятии детям читали сказку.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>Так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>как содержание сказки охватывает много действий, для того</w:t>
      </w:r>
      <w:proofErr w:type="gramStart"/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чтобы облегчить задачу при пересказе и составляется подсказка.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A31F0" w:rsidRPr="00FA4C71" w:rsidRDefault="002B21D7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Воспитатель размещает на фланелеграфе фигурки – заместители персонажей и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решает с детьми,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какая фигурка кого будет обозначать.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Затем, вспоминая начало сказки, определяют необходимость той или иной фигурки.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A31F0" w:rsidRPr="00FA4C71" w:rsidRDefault="003A31F0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Постепенно выстраивае</w:t>
      </w:r>
      <w:r w:rsidR="002B21D7" w:rsidRPr="00FA4C71">
        <w:rPr>
          <w:rFonts w:ascii="Times New Roman" w:hAnsi="Times New Roman" w:cs="Times New Roman"/>
          <w:color w:val="002060"/>
          <w:sz w:val="28"/>
          <w:szCs w:val="28"/>
        </w:rPr>
        <w:t>тся модель сказки</w:t>
      </w:r>
      <w:r w:rsidR="00911608" w:rsidRPr="00FA4C7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160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Имея перед собой наглядную модель, дети уже без особого труда смогут пересказать сказку. </w:t>
      </w:r>
    </w:p>
    <w:p w:rsidR="00FA4C71" w:rsidRPr="00FA4C71" w:rsidRDefault="0091160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Однако знакомя детей со сказкой, важно учить их не только видет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>ь»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логику» основных событий, но и как-то относиться к этим событиям, понимать их смысл. </w:t>
      </w:r>
    </w:p>
    <w:p w:rsidR="003A31F0" w:rsidRPr="00FA4C71" w:rsidRDefault="0091160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Для этого исполь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зуются условно - символические с</w:t>
      </w:r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>редств</w:t>
      </w:r>
      <w:proofErr w:type="gramStart"/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gramEnd"/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определенное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эмоциональное отношение человека к действительности</w:t>
      </w:r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>В условно – символическом опосредовании для замещения используется другой предмет</w:t>
      </w:r>
      <w:proofErr w:type="gramStart"/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710A9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не связанный с замещаемым структурным средством.</w:t>
      </w:r>
    </w:p>
    <w:p w:rsidR="003A31F0" w:rsidRPr="00FA4C71" w:rsidRDefault="00710A93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Так орел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по  некоторым особенностям своего облика и поведения может символизировать силу , власть , смелость, муравей – трудолюбие, яблоко – символ добра. Эти  качества им  предписывает  человек.</w:t>
      </w:r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>У</w:t>
      </w:r>
      <w:proofErr w:type="gramEnd"/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словно – </w:t>
      </w:r>
      <w:proofErr w:type="gramStart"/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>символические</w:t>
      </w:r>
      <w:proofErr w:type="gramEnd"/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средства ориентируют детей на  понимания отно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шения к жизни, на поиск смысла</w:t>
      </w:r>
      <w:r w:rsidR="005602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, ценностей и собственной жизненной позиции. </w:t>
      </w:r>
    </w:p>
    <w:p w:rsidR="003A31F0" w:rsidRPr="00FA4C71" w:rsidRDefault="00560251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Занятия по овладению  условно – си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мволическими с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редствами можно начинать уже с младшей группы.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Один из видов занятий – дополнение незаконченных историй в со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ответствии с основной смысловой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характеристикой персонажа. </w:t>
      </w:r>
      <w:r w:rsidR="000B5FBE" w:rsidRPr="00FA4C71">
        <w:rPr>
          <w:rFonts w:ascii="Times New Roman" w:hAnsi="Times New Roman" w:cs="Times New Roman"/>
          <w:color w:val="002060"/>
          <w:sz w:val="28"/>
          <w:szCs w:val="28"/>
        </w:rPr>
        <w:t>В средней и старшей группах другое задание:  придумать сказку по заместителям предметов ( кружки разных цветов)</w:t>
      </w:r>
      <w:proofErr w:type="gramStart"/>
      <w:r w:rsidR="000B5FBE" w:rsidRPr="00FA4C71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="000B5FBE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ети сами должны определить смысловое значение заместителя (черный кружок – Баба – Яга, потому что она злая…) </w:t>
      </w:r>
    </w:p>
    <w:p w:rsidR="003A31F0" w:rsidRPr="00FA4C71" w:rsidRDefault="000B5FBE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В подготовительной группе задание усложняется. Это может быть групповое творчество или  оформление сказки. Так один малыш  использовал образ 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>яблока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как </w:t>
      </w:r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символ добра</w:t>
      </w:r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>: «Жили – были дедушка и бабушка. Пошли они однажды в лес гулять. Видят ежик бежит.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>Яблоко несет. Угостили они ежика морковкой, а он им яблоко пода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рил. Дедушка и бабушка яблоко </w:t>
      </w:r>
      <w:proofErr w:type="gramStart"/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съ</w:t>
      </w:r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>ели</w:t>
      </w:r>
      <w:proofErr w:type="gramEnd"/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и все семена посадили в землю.</w:t>
      </w:r>
      <w:r w:rsidR="005B4A1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Вырос у них большой   яблоневы</w:t>
      </w:r>
      <w:r w:rsidR="00157282" w:rsidRPr="00FA4C71">
        <w:rPr>
          <w:rFonts w:ascii="Times New Roman" w:hAnsi="Times New Roman" w:cs="Times New Roman"/>
          <w:color w:val="002060"/>
          <w:sz w:val="28"/>
          <w:szCs w:val="28"/>
        </w:rPr>
        <w:t>й сад, и все люди говорили им «спасибо</w:t>
      </w:r>
      <w:r w:rsidR="005B4A13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» за их доброе дело. </w:t>
      </w:r>
    </w:p>
    <w:p w:rsidR="003A31F0" w:rsidRPr="00FA4C71" w:rsidRDefault="005B4A13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Когда дети научатся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изображать символами предметы, героев сказок, взрослых, сверстников, они могут составлять модель сказки, в которой помимо образов героев  можно изображать их действия.</w:t>
      </w:r>
    </w:p>
    <w:p w:rsidR="003A31F0" w:rsidRPr="00FA4C71" w:rsidRDefault="0042274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Для этого берут длинные узкие листочки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(на них удобнее располагать действия последовательно) и цветной карандаш.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Читая или рассказывая сказку, предлагаем детям «записать» ее так,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как «</w:t>
      </w:r>
      <w:r w:rsidR="00FF7B05" w:rsidRPr="00FA4C71">
        <w:rPr>
          <w:rFonts w:ascii="Times New Roman" w:hAnsi="Times New Roman" w:cs="Times New Roman"/>
          <w:color w:val="002060"/>
          <w:sz w:val="28"/>
          <w:szCs w:val="28"/>
        </w:rPr>
        <w:t>записал «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бы ее древний человек, который</w:t>
      </w:r>
      <w:r w:rsidR="0066172A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 не знал букв. Начинать лучше с незнакомой или с малознакомой сказки, иначе изображения будут опережать текст. </w:t>
      </w:r>
    </w:p>
    <w:p w:rsidR="003A31F0" w:rsidRPr="00FA4C71" w:rsidRDefault="0066172A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Когда модели готовы, предлагаем детям рассмотреть рисунк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>и-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записи,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обращаем внимание на то, что сказка одна , а рисунки – записи разные. Интересно то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что модель может прочитать правильно</w:t>
      </w:r>
      <w:r w:rsidR="002C78C6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только сам автор.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C78C6" w:rsidRPr="00FA4C71">
        <w:rPr>
          <w:rFonts w:ascii="Times New Roman" w:hAnsi="Times New Roman" w:cs="Times New Roman"/>
          <w:color w:val="002060"/>
          <w:sz w:val="28"/>
          <w:szCs w:val="28"/>
        </w:rPr>
        <w:t>По этим же моделям можно сочинять новые сказки.</w:t>
      </w:r>
    </w:p>
    <w:p w:rsidR="003A31F0" w:rsidRPr="00FA4C71" w:rsidRDefault="002C78C6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Сколько детей – столько сказок. Например:….</w:t>
      </w:r>
    </w:p>
    <w:p w:rsidR="003A31F0" w:rsidRPr="00FA4C71" w:rsidRDefault="002C78C6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Что дает использование «моделей»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 Модель облегчает процесс освоения связной речи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что способствует развитию интеллекта ребенка, подготавливает условия для успешного обучения в школе.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A4C71" w:rsidRPr="00FA4C71" w:rsidRDefault="00333B66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Хотелось бы отметить, что в последние годы наблюдается значительное снижение уровня речевого развития дошкольников, затруднены контакты 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взрослыми и детьми, а это сказывается на их полноценном развитии.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A31F0" w:rsidRPr="00FA4C71" w:rsidRDefault="0000015C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Для того  чтобы  заложить основы правильной речи детей в подготовительной группе необходимо создать так называемую «речевую зону»,  где будут размещены всевозможные прописи, предметные картинки, ребусы,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>кроссворды, разные</w:t>
      </w:r>
      <w:r w:rsidR="001A3E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виды театров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, которые вызывают у детей жела</w:t>
      </w:r>
      <w:r w:rsidR="001A3EBB" w:rsidRPr="00FA4C71">
        <w:rPr>
          <w:rFonts w:ascii="Times New Roman" w:hAnsi="Times New Roman" w:cs="Times New Roman"/>
          <w:color w:val="002060"/>
          <w:sz w:val="28"/>
          <w:szCs w:val="28"/>
        </w:rPr>
        <w:t>ние участвовать в драматизации,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A3E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спеть песню, прочитать  стихотворение. Это раскрепощает детей, помогает им обрести уверенность, развивать монологическую и диалогическую речь. </w:t>
      </w:r>
    </w:p>
    <w:p w:rsidR="003A31F0" w:rsidRPr="00FA4C71" w:rsidRDefault="001A3EBB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Также в «речевой зоне» должен быть такой вид наглядности, как схемы, используемые для составления описательных рассказов. Эти схемы можно использовать при составлении описательных рассказов об игрушке, посуде, профессии</w:t>
      </w:r>
      <w:r w:rsidR="00C70651" w:rsidRPr="00FA4C71">
        <w:rPr>
          <w:rFonts w:ascii="Times New Roman" w:hAnsi="Times New Roman" w:cs="Times New Roman"/>
          <w:color w:val="002060"/>
          <w:sz w:val="28"/>
          <w:szCs w:val="28"/>
        </w:rPr>
        <w:t>, временах года, овощей</w:t>
      </w:r>
      <w:proofErr w:type="gramStart"/>
      <w:r w:rsidR="00C706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C7065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ф</w:t>
      </w:r>
      <w:r w:rsidR="00F9231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руктах. </w:t>
      </w:r>
    </w:p>
    <w:p w:rsidR="003A31F0" w:rsidRPr="00FA4C71" w:rsidRDefault="00F9231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Использование схем при составлении  описательных рассказов, заметно облегчает овладение этим видом связной речи, кроме того</w:t>
      </w:r>
      <w:proofErr w:type="gramStart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наличие зрительного плана делает такие рассказы четкими, связными, полными, последовательными.  И х можно использовать для составления как описательных, так и сравнительных рассказов, придумывания загадок о предметах. </w:t>
      </w:r>
    </w:p>
    <w:p w:rsidR="003A31F0" w:rsidRPr="00FA4C71" w:rsidRDefault="00F9231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Например: Описательный рассказ об одежде.</w:t>
      </w:r>
    </w:p>
    <w:p w:rsidR="003A31F0" w:rsidRPr="00FA4C71" w:rsidRDefault="00F9231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Рассказ ребенка: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Это платье</w:t>
      </w:r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красное, с белыми горошинами, очень нарядное, красивое. По- </w:t>
      </w:r>
      <w:proofErr w:type="gramStart"/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>моему</w:t>
      </w:r>
      <w:proofErr w:type="gramEnd"/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>, оно шерстяное.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У платья длинные рукава, красивый 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>воротничок</w:t>
      </w:r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>, кожаный поясок.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Носить 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его можно осенью, зимой, весной, </w:t>
      </w:r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>летом в нем будет жарко. Это платье для девочки. Что с ним можно делать</w:t>
      </w:r>
      <w:proofErr w:type="gramStart"/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="005279BB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Стирать , гладить, вешать на плечики, носить». </w:t>
      </w:r>
    </w:p>
    <w:p w:rsidR="003A31F0" w:rsidRPr="00FA4C71" w:rsidRDefault="005279BB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Кроме этого  должны быть альбомы детского творчества с рисунками, </w:t>
      </w:r>
      <w:r w:rsidR="003E25A1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альбомы с фотографиями, яркие красивые картинки, пазлы. </w:t>
      </w:r>
    </w:p>
    <w:p w:rsidR="003A31F0" w:rsidRPr="00FA4C71" w:rsidRDefault="003E25A1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Все это можно использовать в качестве наглядности при составлении рассказов, придумывании различных историй, сочинения сказок. </w:t>
      </w:r>
    </w:p>
    <w:p w:rsidR="003A31F0" w:rsidRPr="00FA4C71" w:rsidRDefault="003E25A1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Подключить к этой работе родителей, используя такую форму сотрудничества как «Домашнее задание». </w:t>
      </w:r>
    </w:p>
    <w:p w:rsidR="00F92318" w:rsidRPr="00FA4C71" w:rsidRDefault="003E25A1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Также в «речевой зоне»  должны находиться различные виды моделей</w:t>
      </w:r>
      <w:r w:rsidR="00400249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, как предусмотренные программой, так и те </w:t>
      </w:r>
      <w:proofErr w:type="gramStart"/>
      <w:r w:rsidR="00400249" w:rsidRPr="00FA4C71">
        <w:rPr>
          <w:rFonts w:ascii="Times New Roman" w:hAnsi="Times New Roman" w:cs="Times New Roman"/>
          <w:color w:val="002060"/>
          <w:sz w:val="28"/>
          <w:szCs w:val="28"/>
        </w:rPr>
        <w:t>модели</w:t>
      </w:r>
      <w:proofErr w:type="gramEnd"/>
      <w:r w:rsidR="00400249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 которые придумали дети  вместе с воспитателем, использовать их в свободной деятельности и в индивидуальной работе.</w:t>
      </w:r>
      <w:r w:rsidR="000639C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Результат: положительная динамика в речевом развитии детей, а именно: обогатился словарный запас,</w:t>
      </w:r>
      <w:r w:rsidR="003A31F0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639C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освоили основы грамматического строя, владеют начальными формами связной речи, позволяющими им свободно общаться </w:t>
      </w:r>
      <w:proofErr w:type="gramStart"/>
      <w:r w:rsidR="000639C8" w:rsidRPr="00FA4C71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="000639C8"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взрослыми и детьми, могут самостоятельно продолжить и завершить рассказ, начатый воспитателем, сочинять сказки по моделям, использовать символические средства при сочинении сказо</w:t>
      </w:r>
      <w:r w:rsidR="00E75C53" w:rsidRPr="00FA4C71">
        <w:rPr>
          <w:rFonts w:ascii="Times New Roman" w:hAnsi="Times New Roman" w:cs="Times New Roman"/>
          <w:color w:val="002060"/>
          <w:sz w:val="28"/>
          <w:szCs w:val="28"/>
        </w:rPr>
        <w:t>к и историй, умеют сами придумывать символы для обозначения своего отношения к персонажам, проявлять инициативу и любознательность для получения новых знаний.</w:t>
      </w:r>
    </w:p>
    <w:p w:rsidR="00F92318" w:rsidRPr="00FA4C71" w:rsidRDefault="00F9231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F92318" w:rsidRPr="00FA4C71" w:rsidRDefault="00F92318" w:rsidP="00FA4C71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05E6" w:rsidRDefault="00FA4C71" w:rsidP="00315C0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F05E6">
        <w:rPr>
          <w:rFonts w:ascii="Times New Roman" w:hAnsi="Times New Roman" w:cs="Times New Roman"/>
          <w:color w:val="002060"/>
          <w:sz w:val="28"/>
          <w:szCs w:val="28"/>
        </w:rPr>
        <w:t>Муниципальное дошкольное образовательное учреждение</w:t>
      </w:r>
    </w:p>
    <w:p w:rsidR="00F92318" w:rsidRPr="00315C05" w:rsidRDefault="00315C05" w:rsidP="00315C0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CF05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A4C71" w:rsidRPr="00CF05E6">
        <w:rPr>
          <w:rFonts w:ascii="Times New Roman" w:hAnsi="Times New Roman" w:cs="Times New Roman"/>
          <w:color w:val="002060"/>
          <w:sz w:val="28"/>
          <w:szCs w:val="28"/>
        </w:rPr>
        <w:t>« Детский сад</w:t>
      </w:r>
      <w:r w:rsidR="00FA4C71" w:rsidRPr="00315C05">
        <w:rPr>
          <w:rFonts w:ascii="Times New Roman" w:hAnsi="Times New Roman" w:cs="Times New Roman"/>
          <w:color w:val="002060"/>
          <w:sz w:val="24"/>
          <w:szCs w:val="24"/>
        </w:rPr>
        <w:t xml:space="preserve"> комбинированного вида № 11 « Яблонька»</w:t>
      </w:r>
    </w:p>
    <w:p w:rsidR="002E1A2B" w:rsidRPr="00FA4C71" w:rsidRDefault="00F92318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Консультация</w:t>
      </w:r>
    </w:p>
    <w:p w:rsidR="00FA4C71" w:rsidRPr="00FA4C71" w:rsidRDefault="00FA4C71" w:rsidP="00FA4C71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36"/>
          <w:szCs w:val="36"/>
        </w:rPr>
      </w:pPr>
      <w:r w:rsidRPr="00FA4C71">
        <w:rPr>
          <w:rFonts w:ascii="Monotype Corsiva" w:hAnsi="Monotype Corsiva" w:cs="Times New Roman"/>
          <w:color w:val="FF0000"/>
          <w:sz w:val="36"/>
          <w:szCs w:val="36"/>
        </w:rPr>
        <w:t>Моделирование – как метод формирования у детей связной речи.</w:t>
      </w: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Выполнила: воспитатель</w:t>
      </w: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FA4C71">
        <w:rPr>
          <w:rFonts w:ascii="Times New Roman" w:hAnsi="Times New Roman" w:cs="Times New Roman"/>
          <w:color w:val="002060"/>
          <w:sz w:val="28"/>
          <w:szCs w:val="28"/>
        </w:rPr>
        <w:t>Верховина Наталья Васильевна.</w:t>
      </w: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A4C71" w:rsidRDefault="00FA4C71" w:rsidP="00FA4C71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A4C71" w:rsidRPr="00F57863" w:rsidRDefault="00315C05" w:rsidP="00FA4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FA4C71" w:rsidRPr="00FA4C71">
        <w:rPr>
          <w:rFonts w:ascii="Times New Roman" w:hAnsi="Times New Roman" w:cs="Times New Roman"/>
          <w:color w:val="002060"/>
          <w:sz w:val="28"/>
          <w:szCs w:val="28"/>
        </w:rPr>
        <w:t>. Ка</w:t>
      </w:r>
      <w:r w:rsidR="00FA4C71">
        <w:rPr>
          <w:rFonts w:ascii="Times New Roman" w:hAnsi="Times New Roman" w:cs="Times New Roman"/>
          <w:sz w:val="28"/>
          <w:szCs w:val="28"/>
        </w:rPr>
        <w:t>нск, 2014г.</w:t>
      </w:r>
    </w:p>
    <w:sectPr w:rsidR="00FA4C71" w:rsidRPr="00F57863" w:rsidSect="00FA4C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01C"/>
    <w:rsid w:val="0000015C"/>
    <w:rsid w:val="000639C8"/>
    <w:rsid w:val="000B5FBE"/>
    <w:rsid w:val="00157282"/>
    <w:rsid w:val="00197ED3"/>
    <w:rsid w:val="001A3EBB"/>
    <w:rsid w:val="00287678"/>
    <w:rsid w:val="002B21D7"/>
    <w:rsid w:val="002C78C6"/>
    <w:rsid w:val="002E1A2B"/>
    <w:rsid w:val="00315C05"/>
    <w:rsid w:val="00333B66"/>
    <w:rsid w:val="003A31F0"/>
    <w:rsid w:val="003E25A1"/>
    <w:rsid w:val="00400249"/>
    <w:rsid w:val="00422748"/>
    <w:rsid w:val="004632CE"/>
    <w:rsid w:val="0048419A"/>
    <w:rsid w:val="005279BB"/>
    <w:rsid w:val="00560251"/>
    <w:rsid w:val="00560927"/>
    <w:rsid w:val="005B4A13"/>
    <w:rsid w:val="00653E72"/>
    <w:rsid w:val="0066172A"/>
    <w:rsid w:val="00710A93"/>
    <w:rsid w:val="00723DB0"/>
    <w:rsid w:val="00911608"/>
    <w:rsid w:val="009C73E2"/>
    <w:rsid w:val="00A6143D"/>
    <w:rsid w:val="00AD09B2"/>
    <w:rsid w:val="00AE7E48"/>
    <w:rsid w:val="00B1301C"/>
    <w:rsid w:val="00B65529"/>
    <w:rsid w:val="00B768D4"/>
    <w:rsid w:val="00C70651"/>
    <w:rsid w:val="00CF05E6"/>
    <w:rsid w:val="00D206F0"/>
    <w:rsid w:val="00DA27FD"/>
    <w:rsid w:val="00E427FF"/>
    <w:rsid w:val="00E75C53"/>
    <w:rsid w:val="00F57863"/>
    <w:rsid w:val="00F92318"/>
    <w:rsid w:val="00FA4C7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Арт</cp:lastModifiedBy>
  <cp:revision>8</cp:revision>
  <cp:lastPrinted>2014-12-28T08:14:00Z</cp:lastPrinted>
  <dcterms:created xsi:type="dcterms:W3CDTF">2014-11-29T12:57:00Z</dcterms:created>
  <dcterms:modified xsi:type="dcterms:W3CDTF">2014-12-28T08:19:00Z</dcterms:modified>
</cp:coreProperties>
</file>