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7E" w:rsidRDefault="002C78E6" w:rsidP="00F85D07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97F7E" w:rsidRPr="00E97F7E">
        <w:rPr>
          <w:rFonts w:ascii="Times New Roman" w:hAnsi="Times New Roman" w:cs="Times New Roman"/>
        </w:rPr>
        <w:t>Будьте последовательны в своих требованиях</w:t>
      </w:r>
      <w:r w:rsidR="00E97F7E">
        <w:rPr>
          <w:rFonts w:ascii="Times New Roman" w:hAnsi="Times New Roman" w:cs="Times New Roman"/>
        </w:rPr>
        <w:t>. Так, действия с разде</w:t>
      </w:r>
      <w:r w:rsidR="00E97F7E" w:rsidRPr="00E97F7E">
        <w:rPr>
          <w:rFonts w:ascii="Times New Roman" w:hAnsi="Times New Roman" w:cs="Times New Roman"/>
        </w:rPr>
        <w:t>ванием</w:t>
      </w:r>
      <w:r w:rsidR="00E97F7E">
        <w:rPr>
          <w:rFonts w:ascii="Times New Roman" w:hAnsi="Times New Roman" w:cs="Times New Roman"/>
        </w:rPr>
        <w:t>, быстрее осваиваются детьми, чем с одеванием; ребенку легче сначала научиться мыть руки, а потом и лицо.</w:t>
      </w:r>
    </w:p>
    <w:p w:rsidR="008C113A" w:rsidRDefault="00E97F7E" w:rsidP="00E97F7E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78E6">
        <w:rPr>
          <w:rFonts w:ascii="Times New Roman" w:hAnsi="Times New Roman" w:cs="Times New Roman"/>
        </w:rPr>
        <w:t xml:space="preserve">    </w:t>
      </w:r>
      <w:r w:rsidR="00F85D07">
        <w:rPr>
          <w:rFonts w:ascii="Times New Roman" w:hAnsi="Times New Roman" w:cs="Times New Roman"/>
        </w:rPr>
        <w:t>Учитывайте индивидуальные и возрастные особенности своих детей. Так, если поручить ребенку, которому нет ещё трех лет, самостоятельно завязать шнурки, то эта задача окажется для него очень сложной.</w:t>
      </w:r>
    </w:p>
    <w:p w:rsidR="00F85D07" w:rsidRDefault="002C78E6" w:rsidP="00E97F7E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85D07">
        <w:rPr>
          <w:rFonts w:ascii="Times New Roman" w:hAnsi="Times New Roman" w:cs="Times New Roman"/>
        </w:rPr>
        <w:t>Не забывайте о</w:t>
      </w:r>
      <w:r w:rsidR="005B4C22">
        <w:rPr>
          <w:rFonts w:ascii="Times New Roman" w:hAnsi="Times New Roman" w:cs="Times New Roman"/>
        </w:rPr>
        <w:t>б</w:t>
      </w:r>
      <w:r w:rsidR="00F85D07">
        <w:rPr>
          <w:rFonts w:ascii="Times New Roman" w:hAnsi="Times New Roman" w:cs="Times New Roman"/>
        </w:rPr>
        <w:t xml:space="preserve"> игровом моменте в трудовом воспитании детей.</w:t>
      </w:r>
    </w:p>
    <w:p w:rsidR="005B4C22" w:rsidRDefault="002C78E6" w:rsidP="00E97F7E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85D07">
        <w:rPr>
          <w:rFonts w:ascii="Times New Roman" w:hAnsi="Times New Roman" w:cs="Times New Roman"/>
        </w:rPr>
        <w:t xml:space="preserve">Не торопите ребенка. Не упрекайте в его медлительности и небрежности. Это может вызвать отрицательное эмоциональное </w:t>
      </w:r>
      <w:r w:rsidR="005B4C22">
        <w:rPr>
          <w:rFonts w:ascii="Times New Roman" w:hAnsi="Times New Roman" w:cs="Times New Roman"/>
        </w:rPr>
        <w:t>состояние, повлечь за собой нежелание принять участие в труде в следующий раз. Помните, что к вечеру дети устают и их действия становятся медлительными</w:t>
      </w:r>
      <w:r>
        <w:rPr>
          <w:rFonts w:ascii="Times New Roman" w:hAnsi="Times New Roman" w:cs="Times New Roman"/>
        </w:rPr>
        <w:t>.</w:t>
      </w:r>
    </w:p>
    <w:p w:rsidR="002C78E6" w:rsidRPr="00E97F7E" w:rsidRDefault="002C78E6" w:rsidP="002C78E6">
      <w:pPr>
        <w:pStyle w:val="a7"/>
        <w:ind w:left="0"/>
        <w:jc w:val="both"/>
        <w:rPr>
          <w:rFonts w:ascii="Times New Roman" w:hAnsi="Times New Roman" w:cs="Times New Roman"/>
        </w:rPr>
      </w:pPr>
    </w:p>
    <w:p w:rsidR="00AA2FE4" w:rsidRDefault="00DB0D44" w:rsidP="00AA2FE4">
      <w:pPr>
        <w:jc w:val="both"/>
      </w:pPr>
      <w:r w:rsidRPr="00DB0D44">
        <w:drawing>
          <wp:inline distT="0" distB="0" distL="0" distR="0">
            <wp:extent cx="2695575" cy="1785481"/>
            <wp:effectExtent l="19050" t="0" r="9525" b="0"/>
            <wp:docPr id="7" name="Рисунок 0" descr="DgtYmEyZ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tYmEyZ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489" cy="178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3FA" w:rsidRDefault="00A973FA" w:rsidP="00AA2FE4">
      <w:pPr>
        <w:jc w:val="both"/>
      </w:pPr>
    </w:p>
    <w:p w:rsidR="00A973FA" w:rsidRDefault="00DB0D44" w:rsidP="00AA2FE4">
      <w:pPr>
        <w:jc w:val="both"/>
      </w:pPr>
      <w:r w:rsidRPr="00DB0D44">
        <w:lastRenderedPageBreak/>
        <w:drawing>
          <wp:inline distT="0" distB="0" distL="0" distR="0">
            <wp:extent cx="2783840" cy="4192905"/>
            <wp:effectExtent l="19050" t="0" r="0" b="0"/>
            <wp:docPr id="8" name="Рисунок 5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3FA" w:rsidRDefault="00A973FA" w:rsidP="00AA2FE4">
      <w:pPr>
        <w:jc w:val="both"/>
      </w:pPr>
    </w:p>
    <w:p w:rsidR="00AA2FE4" w:rsidRDefault="00AA2FE4" w:rsidP="00AA2FE4">
      <w:pPr>
        <w:jc w:val="both"/>
      </w:pPr>
    </w:p>
    <w:p w:rsidR="002C78E6" w:rsidRPr="00DB0D44" w:rsidRDefault="002C78E6" w:rsidP="00DB0D44">
      <w:pPr>
        <w:pStyle w:val="aa"/>
        <w:shd w:val="clear" w:color="auto" w:fill="FFFF00"/>
        <w:spacing w:before="75" w:beforeAutospacing="0" w:after="75" w:afterAutospacing="0"/>
        <w:ind w:firstLine="150"/>
        <w:rPr>
          <w:rFonts w:ascii="Monotype Corsiva" w:hAnsi="Monotype Corsiva" w:cs="Arial"/>
          <w:iCs/>
          <w:color w:val="000000"/>
          <w:sz w:val="26"/>
          <w:szCs w:val="26"/>
          <w:highlight w:val="yellow"/>
          <w:shd w:val="clear" w:color="auto" w:fill="FFFFFF"/>
        </w:rPr>
      </w:pPr>
      <w:r w:rsidRPr="00DB0D44">
        <w:rPr>
          <w:rFonts w:ascii="Monotype Corsiva" w:hAnsi="Monotype Corsiva" w:cs="Arial"/>
          <w:iCs/>
          <w:color w:val="000000"/>
          <w:sz w:val="26"/>
          <w:szCs w:val="26"/>
          <w:highlight w:val="yellow"/>
          <w:shd w:val="clear" w:color="auto" w:fill="FFFFFF"/>
        </w:rPr>
        <w:t>Семья - это труд, друг о друге забота,</w:t>
      </w:r>
    </w:p>
    <w:p w:rsidR="002C78E6" w:rsidRPr="00DB0D44" w:rsidRDefault="002C78E6" w:rsidP="00DB0D44">
      <w:pPr>
        <w:pStyle w:val="aa"/>
        <w:shd w:val="clear" w:color="auto" w:fill="FFFF00"/>
        <w:spacing w:before="75" w:beforeAutospacing="0" w:after="75" w:afterAutospacing="0"/>
        <w:ind w:firstLine="150"/>
        <w:rPr>
          <w:rFonts w:ascii="Monotype Corsiva" w:hAnsi="Monotype Corsiva" w:cs="Arial"/>
          <w:iCs/>
          <w:color w:val="000000"/>
          <w:sz w:val="26"/>
          <w:szCs w:val="26"/>
          <w:highlight w:val="yellow"/>
          <w:shd w:val="clear" w:color="auto" w:fill="FFFFFF"/>
        </w:rPr>
      </w:pPr>
      <w:r w:rsidRPr="00DB0D44">
        <w:rPr>
          <w:rFonts w:ascii="Monotype Corsiva" w:hAnsi="Monotype Corsiva" w:cs="Arial"/>
          <w:iCs/>
          <w:color w:val="000000"/>
          <w:sz w:val="26"/>
          <w:szCs w:val="26"/>
          <w:highlight w:val="yellow"/>
          <w:shd w:val="clear" w:color="auto" w:fill="FFFFFF"/>
        </w:rPr>
        <w:t>Семья - это много домашней работы.</w:t>
      </w:r>
    </w:p>
    <w:p w:rsidR="002C78E6" w:rsidRPr="00DB0D44" w:rsidRDefault="002C78E6" w:rsidP="00DB0D44">
      <w:pPr>
        <w:pStyle w:val="aa"/>
        <w:shd w:val="clear" w:color="auto" w:fill="FFFF00"/>
        <w:spacing w:before="75" w:beforeAutospacing="0" w:after="75" w:afterAutospacing="0"/>
        <w:ind w:firstLine="150"/>
        <w:rPr>
          <w:rFonts w:ascii="Monotype Corsiva" w:hAnsi="Monotype Corsiva" w:cs="Arial"/>
          <w:iCs/>
          <w:color w:val="000000"/>
          <w:sz w:val="26"/>
          <w:szCs w:val="26"/>
          <w:highlight w:val="yellow"/>
          <w:shd w:val="clear" w:color="auto" w:fill="FFFFFF"/>
        </w:rPr>
      </w:pPr>
      <w:r w:rsidRPr="00DB0D44">
        <w:rPr>
          <w:rFonts w:ascii="Monotype Corsiva" w:hAnsi="Monotype Corsiva" w:cs="Arial"/>
          <w:iCs/>
          <w:color w:val="000000"/>
          <w:sz w:val="26"/>
          <w:szCs w:val="26"/>
          <w:highlight w:val="yellow"/>
          <w:shd w:val="clear" w:color="auto" w:fill="FFFFFF"/>
        </w:rPr>
        <w:t>Семья - это важно! Семья – это сложно!</w:t>
      </w:r>
    </w:p>
    <w:p w:rsidR="002C78E6" w:rsidRPr="002C78E6" w:rsidRDefault="002C78E6" w:rsidP="00DB0D44">
      <w:pPr>
        <w:pStyle w:val="aa"/>
        <w:shd w:val="clear" w:color="auto" w:fill="FFFF00"/>
        <w:spacing w:before="75" w:beforeAutospacing="0" w:after="75" w:afterAutospacing="0"/>
        <w:ind w:firstLine="150"/>
        <w:rPr>
          <w:rFonts w:ascii="Monotype Corsiva" w:hAnsi="Monotype Corsiva" w:cs="Arial"/>
          <w:iCs/>
          <w:color w:val="000000"/>
          <w:sz w:val="26"/>
          <w:szCs w:val="26"/>
          <w:shd w:val="clear" w:color="auto" w:fill="FFFFFF"/>
        </w:rPr>
      </w:pPr>
      <w:r w:rsidRPr="00DB0D44">
        <w:rPr>
          <w:rFonts w:ascii="Monotype Corsiva" w:hAnsi="Monotype Corsiva" w:cs="Arial"/>
          <w:iCs/>
          <w:color w:val="000000"/>
          <w:sz w:val="26"/>
          <w:szCs w:val="26"/>
          <w:highlight w:val="yellow"/>
          <w:shd w:val="clear" w:color="auto" w:fill="FFFFFF"/>
        </w:rPr>
        <w:t>Но счастливо жить одному невозможно!</w:t>
      </w:r>
    </w:p>
    <w:p w:rsidR="00AA2FE4" w:rsidRDefault="00AA2FE4" w:rsidP="00AA2FE4">
      <w:pPr>
        <w:jc w:val="both"/>
      </w:pPr>
    </w:p>
    <w:p w:rsidR="00AA2FE4" w:rsidRDefault="002C78E6" w:rsidP="002C78E6">
      <w:pPr>
        <w:jc w:val="center"/>
      </w:pPr>
      <w:r>
        <w:t>г. Вышний Волочек</w:t>
      </w:r>
    </w:p>
    <w:p w:rsidR="00375B5B" w:rsidRPr="00375B5B" w:rsidRDefault="00866240" w:rsidP="00375B5B">
      <w:pPr>
        <w:jc w:val="both"/>
        <w:rPr>
          <w:rFonts w:ascii="Times New Roman" w:hAnsi="Times New Roman" w:cs="Times New Roman"/>
        </w:rPr>
      </w:pPr>
      <w:r w:rsidRPr="00866240">
        <w:rPr>
          <w:rFonts w:ascii="Monotype Corsiva" w:hAnsi="Monotype Corsiva" w:cs="Times New Roman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6.25pt;height:8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Я сам!"/>
          </v:shape>
        </w:pict>
      </w:r>
    </w:p>
    <w:p w:rsidR="00AA2FE4" w:rsidRDefault="00AA2FE4" w:rsidP="00375B5B">
      <w:pPr>
        <w:jc w:val="both"/>
      </w:pPr>
    </w:p>
    <w:p w:rsidR="00AA2FE4" w:rsidRDefault="00375B5B" w:rsidP="00375B5B">
      <w:pPr>
        <w:jc w:val="both"/>
      </w:pPr>
      <w:r>
        <w:rPr>
          <w:noProof/>
          <w:lang w:eastAsia="ru-RU"/>
        </w:rPr>
        <w:drawing>
          <wp:inline distT="0" distB="0" distL="0" distR="0">
            <wp:extent cx="3365500" cy="2524125"/>
            <wp:effectExtent l="19050" t="0" r="6350" b="0"/>
            <wp:docPr id="3" name="Рисунок 2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5B" w:rsidRPr="00375B5B" w:rsidRDefault="00375B5B" w:rsidP="00375B5B">
      <w:pPr>
        <w:jc w:val="both"/>
        <w:rPr>
          <w:rFonts w:ascii="Times New Roman" w:hAnsi="Times New Roman" w:cs="Times New Roman"/>
        </w:rPr>
      </w:pPr>
      <w:r w:rsidRPr="00375B5B">
        <w:rPr>
          <w:rFonts w:ascii="Times New Roman" w:hAnsi="Times New Roman" w:cs="Times New Roman"/>
        </w:rPr>
        <w:t>В раннем детстве необходимо прививать детям навыки самообслуживания. Если заниматься с ребенком, то  к трем годам он уже сможет самостоятельно делать многие вещи, без помощи взрослых. Таким образом, уже в раннем возрасте можно развивать в ребенке такие качества, как аккуратность, ответственность, дисциплинированность.</w:t>
      </w:r>
    </w:p>
    <w:p w:rsidR="00375B5B" w:rsidRDefault="00375B5B" w:rsidP="00375B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Автор: Николаева Д.А. </w:t>
      </w:r>
    </w:p>
    <w:p w:rsidR="00AA2FE4" w:rsidRPr="00375B5B" w:rsidRDefault="00375B5B" w:rsidP="00375B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Вышневолоцкий филиал МСИ 48гр.</w:t>
      </w:r>
    </w:p>
    <w:p w:rsidR="00AA2FE4" w:rsidRDefault="00C6042C" w:rsidP="00B305F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Маленькие дети еще очень неумелы, неловки, они не сразу осваивают самые, казалось бы, несложные действия: льют воду на одежду, надевают неправильно туфли, носки, платье... Вот здесь-то взрослым необходимо проявить максимум терпения.</w:t>
      </w:r>
    </w:p>
    <w:p w:rsidR="00C6042C" w:rsidRPr="00C6042C" w:rsidRDefault="00C6042C" w:rsidP="00AA2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3142" cy="1828800"/>
            <wp:effectExtent l="19050" t="0" r="6258" b="0"/>
            <wp:docPr id="1" name="Рисунок 0" descr="giperaktivnyj-rebenok-malchik-chto-de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peraktivnyj-rebenok-malchik-chto-dela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663" cy="18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FE4" w:rsidRDefault="0017278F" w:rsidP="00AA2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просьбу ребенка «я сам» не следует торопиться прийти ему на помощь и сделать всё за него, боясь, что он порвет, уколется или упадет. Хуже всего отвечать: «Мне некогда!» И делать все самому. Необходимо дать возможность малышу испробовать свои силы. И родители вскоре убедятся, что ребенок стал более ловким, умелым, меньше обливается при умывании может сам раздеться и т.п.</w:t>
      </w:r>
    </w:p>
    <w:p w:rsidR="0017278F" w:rsidRPr="0017278F" w:rsidRDefault="0017278F" w:rsidP="00B30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172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Конечно, малыш не сразу и с большим трудом приобретает необходимые навыки, ему потребуется помощь взрослых. Прежде всего, в семье следует создать необходимые условия: приспособить к росту ребёнка вешалку для одежды, выделить индивидуальную полку для хранения предметов туалета </w:t>
      </w:r>
      <w:r w:rsidRPr="0017278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(носовых платков, носков и т. д., постоянное и удобное место для полотенца.</w:t>
      </w:r>
    </w:p>
    <w:p w:rsidR="00AA2FE4" w:rsidRPr="00B305F0" w:rsidRDefault="00B305F0" w:rsidP="00B305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B305F0">
        <w:rPr>
          <w:rFonts w:ascii="Times New Roman" w:hAnsi="Times New Roman" w:cs="Times New Roman"/>
          <w:sz w:val="24"/>
          <w:szCs w:val="24"/>
          <w:shd w:val="clear" w:color="auto" w:fill="FFFFFF"/>
        </w:rPr>
        <w:t>В закреплении навыков самообслуживания большое место принадлежит игре. В играх с куклой можно, например, закрепить знания детей о последовательности в одевании, раздевании, умывании. С помощью игровых персонажей (куклы, мишки) можно понаблюдать за тем, как ребёнок ест, умывается, одевается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 </w:t>
      </w:r>
      <w:r w:rsidRPr="00B305F0">
        <w:rPr>
          <w:rFonts w:ascii="Times New Roman" w:hAnsi="Times New Roman" w:cs="Times New Roman"/>
          <w:sz w:val="24"/>
          <w:szCs w:val="24"/>
          <w:shd w:val="clear" w:color="auto" w:fill="FFFFFF"/>
        </w:rPr>
        <w:t>Постепенное усложнение требований, перевод ребёнка на новую ступень самостоятельности поддерживают его интерес к самообслуживанию, позволяют совершенствовать навыки.</w:t>
      </w:r>
    </w:p>
    <w:p w:rsidR="00B305F0" w:rsidRPr="00B305F0" w:rsidRDefault="00B305F0" w:rsidP="00B30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B305F0">
        <w:rPr>
          <w:rFonts w:ascii="Times New Roman" w:hAnsi="Times New Roman" w:cs="Times New Roman"/>
          <w:sz w:val="24"/>
          <w:szCs w:val="24"/>
          <w:shd w:val="clear" w:color="auto" w:fill="FFFFFF"/>
        </w:rPr>
        <w:t>В младшем дошкольном возрасте дети обладают большой подражательностью. Всё виденное ими, и хорошее и плохое, отражается в их поведении. Поэтому, желая воспитать у детей самостоятельность, аккуратность, отец и мать должны быть примером для подражания.</w:t>
      </w:r>
    </w:p>
    <w:p w:rsidR="00AA2FE4" w:rsidRPr="00375B5B" w:rsidRDefault="00B305F0" w:rsidP="00AA2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5100" cy="1628775"/>
            <wp:effectExtent l="19050" t="0" r="0" b="0"/>
            <wp:docPr id="4" name="Рисунок 3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FE4" w:rsidRPr="00A973FA" w:rsidRDefault="00B305F0" w:rsidP="00AA2FE4">
      <w:pPr>
        <w:jc w:val="both"/>
        <w:rPr>
          <w:rFonts w:ascii="Arial Black" w:hAnsi="Arial Black" w:cs="Times New Roman"/>
          <w:sz w:val="24"/>
          <w:szCs w:val="24"/>
        </w:rPr>
      </w:pPr>
      <w:r w:rsidRPr="00A973FA">
        <w:rPr>
          <w:rFonts w:ascii="Arial Black" w:hAnsi="Arial Black" w:cs="Times New Roman"/>
          <w:sz w:val="24"/>
          <w:szCs w:val="24"/>
          <w:shd w:val="clear" w:color="auto" w:fill="FFFFFF"/>
        </w:rPr>
        <w:lastRenderedPageBreak/>
        <w:t>Воспитание самостоятельности у ребенка тесно связано прежде всего с привлечением его к самообслуживанию</w:t>
      </w:r>
      <w:r w:rsidR="00A973FA">
        <w:rPr>
          <w:rFonts w:ascii="Arial Black" w:hAnsi="Arial Black" w:cs="Times New Roman"/>
          <w:sz w:val="24"/>
          <w:szCs w:val="24"/>
          <w:shd w:val="clear" w:color="auto" w:fill="FFFFFF"/>
        </w:rPr>
        <w:t>.</w:t>
      </w:r>
    </w:p>
    <w:p w:rsidR="00AA2FE4" w:rsidRPr="00375B5B" w:rsidRDefault="00A973FA" w:rsidP="00AA2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57500" cy="2066925"/>
            <wp:effectExtent l="19050" t="0" r="0" b="0"/>
            <wp:docPr id="5" name="Рисунок 4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FE4" w:rsidRDefault="00A973FA" w:rsidP="00AA2FE4">
      <w:pPr>
        <w:jc w:val="both"/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Советы родителям:</w:t>
      </w:r>
    </w:p>
    <w:p w:rsidR="00A973FA" w:rsidRDefault="00A973FA" w:rsidP="00A973FA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Воспитывая самостоятельность, старайтесь как можно реже прибегать к замечаниям, наставлениям. Больше опирайтесь на поощрения и похвалу. Труд должен приносить ребенку радость.</w:t>
      </w:r>
    </w:p>
    <w:p w:rsidR="00A973FA" w:rsidRDefault="00A973FA" w:rsidP="00A973FA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Тактично оценивайте результаты труда ребенка. Недостаточно ему сказать: «Молодец» или «Неправильно», следует конкретно указать, что сделано ребенком хорошо, а что не особо удалось.</w:t>
      </w:r>
    </w:p>
    <w:p w:rsidR="00A973FA" w:rsidRDefault="00A973FA" w:rsidP="00A973FA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Учите ребенка уважать труд других людей. Рассказывайте детям о своей работе и работе ваших друзей.</w:t>
      </w:r>
    </w:p>
    <w:p w:rsidR="00AA2FE4" w:rsidRDefault="00AA2FE4" w:rsidP="00AA2FE4">
      <w:pPr>
        <w:jc w:val="both"/>
      </w:pPr>
    </w:p>
    <w:sectPr w:rsidR="00AA2FE4" w:rsidSect="00E97F7E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20" w:rsidRDefault="00241920" w:rsidP="00AA2FE4">
      <w:pPr>
        <w:spacing w:after="0" w:line="240" w:lineRule="auto"/>
      </w:pPr>
      <w:r>
        <w:separator/>
      </w:r>
    </w:p>
  </w:endnote>
  <w:endnote w:type="continuationSeparator" w:id="1">
    <w:p w:rsidR="00241920" w:rsidRDefault="00241920" w:rsidP="00AA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20" w:rsidRDefault="00241920" w:rsidP="00AA2FE4">
      <w:pPr>
        <w:spacing w:after="0" w:line="240" w:lineRule="auto"/>
      </w:pPr>
      <w:r>
        <w:separator/>
      </w:r>
    </w:p>
  </w:footnote>
  <w:footnote w:type="continuationSeparator" w:id="1">
    <w:p w:rsidR="00241920" w:rsidRDefault="00241920" w:rsidP="00AA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8402D"/>
    <w:multiLevelType w:val="hybridMultilevel"/>
    <w:tmpl w:val="D778C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FE4"/>
    <w:rsid w:val="0017278F"/>
    <w:rsid w:val="00186898"/>
    <w:rsid w:val="0020578B"/>
    <w:rsid w:val="00241920"/>
    <w:rsid w:val="002C78E6"/>
    <w:rsid w:val="00375B5B"/>
    <w:rsid w:val="0037724E"/>
    <w:rsid w:val="005B4C22"/>
    <w:rsid w:val="00712755"/>
    <w:rsid w:val="00866240"/>
    <w:rsid w:val="008C113A"/>
    <w:rsid w:val="00A973FA"/>
    <w:rsid w:val="00AA2FE4"/>
    <w:rsid w:val="00B305F0"/>
    <w:rsid w:val="00C6042C"/>
    <w:rsid w:val="00DB0D44"/>
    <w:rsid w:val="00E97F7E"/>
    <w:rsid w:val="00F8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2FE4"/>
  </w:style>
  <w:style w:type="paragraph" w:styleId="a5">
    <w:name w:val="footer"/>
    <w:basedOn w:val="a"/>
    <w:link w:val="a6"/>
    <w:uiPriority w:val="99"/>
    <w:semiHidden/>
    <w:unhideWhenUsed/>
    <w:rsid w:val="00AA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2FE4"/>
  </w:style>
  <w:style w:type="paragraph" w:styleId="a7">
    <w:name w:val="List Paragraph"/>
    <w:basedOn w:val="a"/>
    <w:uiPriority w:val="34"/>
    <w:qFormat/>
    <w:rsid w:val="00E97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8E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C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2014-03-14T13:10:00Z</dcterms:created>
  <dcterms:modified xsi:type="dcterms:W3CDTF">2014-03-14T17:26:00Z</dcterms:modified>
</cp:coreProperties>
</file>