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B" w:rsidRDefault="008B4393" w:rsidP="00417919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ПРЕДМЕТНО-РАЗВИВАЮЩАЯ СРЕД</w:t>
      </w:r>
      <w:r w:rsidR="0001468B">
        <w:rPr>
          <w:rFonts w:ascii="Arial" w:hAnsi="Arial" w:cs="Arial"/>
          <w:sz w:val="28"/>
          <w:szCs w:val="28"/>
        </w:rPr>
        <w:t xml:space="preserve">А </w:t>
      </w:r>
      <w:r>
        <w:rPr>
          <w:rFonts w:ascii="Arial" w:hAnsi="Arial" w:cs="Arial"/>
          <w:sz w:val="28"/>
          <w:szCs w:val="28"/>
        </w:rPr>
        <w:t>ДОУ</w:t>
      </w:r>
    </w:p>
    <w:p w:rsidR="008B4393" w:rsidRDefault="0001468B" w:rsidP="00417919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СОВРЕМЕ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НЫХ УСЛОВИЯХ</w:t>
      </w:r>
      <w:r w:rsidR="008B4393">
        <w:rPr>
          <w:rFonts w:ascii="Arial" w:hAnsi="Arial" w:cs="Arial"/>
          <w:sz w:val="28"/>
          <w:szCs w:val="28"/>
        </w:rPr>
        <w:t>.</w:t>
      </w:r>
    </w:p>
    <w:p w:rsidR="00DA0D5E" w:rsidRDefault="00DA0D5E" w:rsidP="007159A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Боровик Алла Юрьевна, заведующий</w:t>
      </w:r>
    </w:p>
    <w:p w:rsidR="00764135" w:rsidRDefault="00DA0D5E" w:rsidP="007159A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ГБДОУ детский сад № 67 </w:t>
      </w:r>
    </w:p>
    <w:p w:rsidR="00DA0D5E" w:rsidRDefault="00DA0D5E" w:rsidP="007159A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компенсирующего вида</w:t>
      </w:r>
    </w:p>
    <w:p w:rsidR="00DA0D5E" w:rsidRDefault="00DA0D5E" w:rsidP="007159A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Московского района Санкт-Петербурга</w:t>
      </w:r>
    </w:p>
    <w:p w:rsidR="00B730B6" w:rsidRDefault="00B730B6" w:rsidP="007159A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79FA" w:rsidRDefault="00437D55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7D55">
        <w:rPr>
          <w:rFonts w:ascii="Arial" w:hAnsi="Arial" w:cs="Arial"/>
          <w:sz w:val="28"/>
          <w:szCs w:val="28"/>
        </w:rPr>
        <w:t>Предметно-развивающая</w:t>
      </w:r>
      <w:r>
        <w:rPr>
          <w:rFonts w:ascii="Arial" w:hAnsi="Arial" w:cs="Arial"/>
          <w:sz w:val="28"/>
          <w:szCs w:val="28"/>
        </w:rPr>
        <w:t xml:space="preserve"> среда дошкольного учреждения я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ляется </w:t>
      </w:r>
      <w:r w:rsidR="0001468B">
        <w:rPr>
          <w:rFonts w:ascii="Arial" w:hAnsi="Arial" w:cs="Arial"/>
          <w:sz w:val="28"/>
          <w:szCs w:val="28"/>
        </w:rPr>
        <w:t xml:space="preserve">одним из </w:t>
      </w:r>
      <w:r>
        <w:rPr>
          <w:rFonts w:ascii="Arial" w:hAnsi="Arial" w:cs="Arial"/>
          <w:sz w:val="28"/>
          <w:szCs w:val="28"/>
        </w:rPr>
        <w:t>основны</w:t>
      </w:r>
      <w:r w:rsidR="0001468B"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средств, формирующи</w:t>
      </w:r>
      <w:r w:rsidR="0001468B"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личность ребе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ка,</w:t>
      </w:r>
      <w:r w:rsidR="00214035">
        <w:rPr>
          <w:rFonts w:ascii="Arial" w:hAnsi="Arial" w:cs="Arial"/>
          <w:sz w:val="28"/>
          <w:szCs w:val="28"/>
        </w:rPr>
        <w:t xml:space="preserve"> источником получения знаний и социального опыта.</w:t>
      </w:r>
      <w:r w:rsidR="00603858">
        <w:rPr>
          <w:rFonts w:ascii="Arial" w:hAnsi="Arial" w:cs="Arial"/>
          <w:sz w:val="28"/>
          <w:szCs w:val="28"/>
        </w:rPr>
        <w:t xml:space="preserve"> Именно в дошкольном возрасте закладывается фундамент начальных зн</w:t>
      </w:r>
      <w:r w:rsidR="00603858">
        <w:rPr>
          <w:rFonts w:ascii="Arial" w:hAnsi="Arial" w:cs="Arial"/>
          <w:sz w:val="28"/>
          <w:szCs w:val="28"/>
        </w:rPr>
        <w:t>а</w:t>
      </w:r>
      <w:r w:rsidR="00603858">
        <w:rPr>
          <w:rFonts w:ascii="Arial" w:hAnsi="Arial" w:cs="Arial"/>
          <w:sz w:val="28"/>
          <w:szCs w:val="28"/>
        </w:rPr>
        <w:t xml:space="preserve">ний об окружающем мире, культура взаимоотношений ребенка </w:t>
      </w:r>
      <w:proofErr w:type="gramStart"/>
      <w:r w:rsidR="00603858">
        <w:rPr>
          <w:rFonts w:ascii="Arial" w:hAnsi="Arial" w:cs="Arial"/>
          <w:sz w:val="28"/>
          <w:szCs w:val="28"/>
        </w:rPr>
        <w:t>со</w:t>
      </w:r>
      <w:proofErr w:type="gramEnd"/>
      <w:r w:rsidR="00603858">
        <w:rPr>
          <w:rFonts w:ascii="Arial" w:hAnsi="Arial" w:cs="Arial"/>
          <w:sz w:val="28"/>
          <w:szCs w:val="28"/>
        </w:rPr>
        <w:t xml:space="preserve"> взрослыми и детьми. Поэтому созданная в учреждении предметно-развивающая среда многогранно влияет на развитие ребенка, сп</w:t>
      </w:r>
      <w:r w:rsidR="00603858">
        <w:rPr>
          <w:rFonts w:ascii="Arial" w:hAnsi="Arial" w:cs="Arial"/>
          <w:sz w:val="28"/>
          <w:szCs w:val="28"/>
        </w:rPr>
        <w:t>о</w:t>
      </w:r>
      <w:r w:rsidR="00603858">
        <w:rPr>
          <w:rFonts w:ascii="Arial" w:hAnsi="Arial" w:cs="Arial"/>
          <w:sz w:val="28"/>
          <w:szCs w:val="28"/>
        </w:rPr>
        <w:t>собствует его всестороннему развитию и обеспечивает его психич</w:t>
      </w:r>
      <w:r w:rsidR="00603858">
        <w:rPr>
          <w:rFonts w:ascii="Arial" w:hAnsi="Arial" w:cs="Arial"/>
          <w:sz w:val="28"/>
          <w:szCs w:val="28"/>
        </w:rPr>
        <w:t>е</w:t>
      </w:r>
      <w:r w:rsidR="00603858">
        <w:rPr>
          <w:rFonts w:ascii="Arial" w:hAnsi="Arial" w:cs="Arial"/>
          <w:sz w:val="28"/>
          <w:szCs w:val="28"/>
        </w:rPr>
        <w:t>ское и эмоциональное благополучие.</w:t>
      </w:r>
    </w:p>
    <w:p w:rsidR="008E309F" w:rsidRDefault="007E197B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создании развивающей</w:t>
      </w:r>
      <w:r w:rsidR="008E309F">
        <w:rPr>
          <w:rFonts w:ascii="Arial" w:hAnsi="Arial" w:cs="Arial"/>
          <w:sz w:val="28"/>
          <w:szCs w:val="28"/>
        </w:rPr>
        <w:t xml:space="preserve"> образовательной</w:t>
      </w:r>
      <w:r>
        <w:rPr>
          <w:rFonts w:ascii="Arial" w:hAnsi="Arial" w:cs="Arial"/>
          <w:sz w:val="28"/>
          <w:szCs w:val="28"/>
        </w:rPr>
        <w:t xml:space="preserve"> среды в нашем учреждении педагогический коллектив</w:t>
      </w:r>
      <w:r w:rsidR="00013A5E">
        <w:rPr>
          <w:rFonts w:ascii="Arial" w:hAnsi="Arial" w:cs="Arial"/>
          <w:sz w:val="28"/>
          <w:szCs w:val="28"/>
        </w:rPr>
        <w:t xml:space="preserve"> руководствовался Федерал</w:t>
      </w:r>
      <w:r w:rsidR="00013A5E">
        <w:rPr>
          <w:rFonts w:ascii="Arial" w:hAnsi="Arial" w:cs="Arial"/>
          <w:sz w:val="28"/>
          <w:szCs w:val="28"/>
        </w:rPr>
        <w:t>ь</w:t>
      </w:r>
      <w:r w:rsidR="00013A5E">
        <w:rPr>
          <w:rFonts w:ascii="Arial" w:hAnsi="Arial" w:cs="Arial"/>
          <w:sz w:val="28"/>
          <w:szCs w:val="28"/>
        </w:rPr>
        <w:t xml:space="preserve">ными государственными требованиями </w:t>
      </w:r>
      <w:r w:rsidR="00013A5E" w:rsidRPr="0001468B">
        <w:rPr>
          <w:rFonts w:ascii="Arial" w:hAnsi="Arial" w:cs="Arial"/>
          <w:sz w:val="28"/>
          <w:szCs w:val="28"/>
        </w:rPr>
        <w:t>к структуре основной</w:t>
      </w:r>
      <w:r w:rsidR="00013A5E">
        <w:rPr>
          <w:rFonts w:ascii="Arial" w:hAnsi="Arial" w:cs="Arial"/>
          <w:sz w:val="28"/>
          <w:szCs w:val="28"/>
        </w:rPr>
        <w:t xml:space="preserve"> общ</w:t>
      </w:r>
      <w:r w:rsidR="00013A5E">
        <w:rPr>
          <w:rFonts w:ascii="Arial" w:hAnsi="Arial" w:cs="Arial"/>
          <w:sz w:val="28"/>
          <w:szCs w:val="28"/>
        </w:rPr>
        <w:t>е</w:t>
      </w:r>
      <w:r w:rsidR="00013A5E">
        <w:rPr>
          <w:rFonts w:ascii="Arial" w:hAnsi="Arial" w:cs="Arial"/>
          <w:sz w:val="28"/>
          <w:szCs w:val="28"/>
        </w:rPr>
        <w:t xml:space="preserve">образовательной программы ДОУ и к </w:t>
      </w:r>
      <w:r w:rsidR="008E309F">
        <w:rPr>
          <w:rFonts w:ascii="Arial" w:hAnsi="Arial" w:cs="Arial"/>
          <w:sz w:val="28"/>
          <w:szCs w:val="28"/>
        </w:rPr>
        <w:t>условиям ее реализации</w:t>
      </w:r>
      <w:r w:rsidR="00013A5E">
        <w:rPr>
          <w:rFonts w:ascii="Arial" w:hAnsi="Arial" w:cs="Arial"/>
          <w:sz w:val="28"/>
          <w:szCs w:val="28"/>
        </w:rPr>
        <w:t xml:space="preserve">. </w:t>
      </w:r>
    </w:p>
    <w:p w:rsidR="008E309F" w:rsidRDefault="00013A5E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построении среды </w:t>
      </w:r>
      <w:r w:rsidR="008E309F">
        <w:rPr>
          <w:rFonts w:ascii="Arial" w:hAnsi="Arial" w:cs="Arial"/>
          <w:sz w:val="28"/>
          <w:szCs w:val="28"/>
        </w:rPr>
        <w:t xml:space="preserve">коллектив нашего </w:t>
      </w:r>
      <w:r w:rsidR="00E53491">
        <w:rPr>
          <w:rFonts w:ascii="Arial" w:hAnsi="Arial" w:cs="Arial"/>
          <w:sz w:val="28"/>
          <w:szCs w:val="28"/>
        </w:rPr>
        <w:t xml:space="preserve">детского сада </w:t>
      </w:r>
      <w:r>
        <w:rPr>
          <w:rFonts w:ascii="Arial" w:hAnsi="Arial" w:cs="Arial"/>
          <w:sz w:val="28"/>
          <w:szCs w:val="28"/>
        </w:rPr>
        <w:t>учит</w:t>
      </w:r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>вал</w:t>
      </w:r>
      <w:r w:rsidR="008E309F">
        <w:rPr>
          <w:rFonts w:ascii="Arial" w:hAnsi="Arial" w:cs="Arial"/>
          <w:sz w:val="28"/>
          <w:szCs w:val="28"/>
        </w:rPr>
        <w:t xml:space="preserve"> следующие принципы: информативности,</w:t>
      </w:r>
      <w:r w:rsidR="00E53491">
        <w:rPr>
          <w:rFonts w:ascii="Arial" w:hAnsi="Arial" w:cs="Arial"/>
          <w:sz w:val="28"/>
          <w:szCs w:val="28"/>
        </w:rPr>
        <w:t xml:space="preserve"> </w:t>
      </w:r>
      <w:r w:rsidR="008E309F">
        <w:rPr>
          <w:rFonts w:ascii="Arial" w:hAnsi="Arial" w:cs="Arial"/>
          <w:sz w:val="28"/>
          <w:szCs w:val="28"/>
        </w:rPr>
        <w:t xml:space="preserve">вариативности, </w:t>
      </w:r>
      <w:proofErr w:type="spellStart"/>
      <w:r w:rsidR="008E309F">
        <w:rPr>
          <w:rFonts w:ascii="Arial" w:hAnsi="Arial" w:cs="Arial"/>
          <w:sz w:val="28"/>
          <w:szCs w:val="28"/>
        </w:rPr>
        <w:t>пол</w:t>
      </w:r>
      <w:r w:rsidR="008E309F">
        <w:rPr>
          <w:rFonts w:ascii="Arial" w:hAnsi="Arial" w:cs="Arial"/>
          <w:sz w:val="28"/>
          <w:szCs w:val="28"/>
        </w:rPr>
        <w:t>и</w:t>
      </w:r>
      <w:r w:rsidR="008E309F">
        <w:rPr>
          <w:rFonts w:ascii="Arial" w:hAnsi="Arial" w:cs="Arial"/>
          <w:sz w:val="28"/>
          <w:szCs w:val="28"/>
        </w:rPr>
        <w:t>функциональности</w:t>
      </w:r>
      <w:proofErr w:type="spellEnd"/>
      <w:r w:rsidR="008E309F">
        <w:rPr>
          <w:rFonts w:ascii="Arial" w:hAnsi="Arial" w:cs="Arial"/>
          <w:sz w:val="28"/>
          <w:szCs w:val="28"/>
        </w:rPr>
        <w:t xml:space="preserve">, педагогической целесообразности, </w:t>
      </w:r>
      <w:proofErr w:type="spellStart"/>
      <w:r w:rsidR="008E309F">
        <w:rPr>
          <w:rFonts w:ascii="Arial" w:hAnsi="Arial" w:cs="Arial"/>
          <w:sz w:val="28"/>
          <w:szCs w:val="28"/>
        </w:rPr>
        <w:t>трансфо</w:t>
      </w:r>
      <w:r w:rsidR="008E309F">
        <w:rPr>
          <w:rFonts w:ascii="Arial" w:hAnsi="Arial" w:cs="Arial"/>
          <w:sz w:val="28"/>
          <w:szCs w:val="28"/>
        </w:rPr>
        <w:t>р</w:t>
      </w:r>
      <w:r w:rsidR="008E309F">
        <w:rPr>
          <w:rFonts w:ascii="Arial" w:hAnsi="Arial" w:cs="Arial"/>
          <w:sz w:val="28"/>
          <w:szCs w:val="28"/>
        </w:rPr>
        <w:t>мируемости</w:t>
      </w:r>
      <w:proofErr w:type="spellEnd"/>
      <w:r w:rsidR="008E309F">
        <w:rPr>
          <w:rFonts w:ascii="Arial" w:hAnsi="Arial" w:cs="Arial"/>
          <w:sz w:val="28"/>
          <w:szCs w:val="28"/>
        </w:rPr>
        <w:t>, д</w:t>
      </w:r>
      <w:r w:rsidR="008E309F">
        <w:rPr>
          <w:rFonts w:ascii="Arial" w:hAnsi="Arial" w:cs="Arial"/>
          <w:sz w:val="28"/>
          <w:szCs w:val="28"/>
        </w:rPr>
        <w:t>о</w:t>
      </w:r>
      <w:r w:rsidR="008E309F">
        <w:rPr>
          <w:rFonts w:ascii="Arial" w:hAnsi="Arial" w:cs="Arial"/>
          <w:sz w:val="28"/>
          <w:szCs w:val="28"/>
        </w:rPr>
        <w:t>ступности.</w:t>
      </w:r>
    </w:p>
    <w:p w:rsidR="008E309F" w:rsidRDefault="008E309F" w:rsidP="008E309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построении предметно-развивающей среды ДОУ мы опир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лись на модель личностно-ориентированного взаимодействия взрослого и ребенка. Окружение позволяет обогатить опыт эмоци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нально-практического взаимодействия воспитанников, включить их в активную познавательную деятельность. Окружающая среда в</w:t>
      </w:r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>ступает движущей силой в целостном процессе  становления ли</w:t>
      </w:r>
      <w:r>
        <w:rPr>
          <w:rFonts w:ascii="Arial" w:hAnsi="Arial" w:cs="Arial"/>
          <w:sz w:val="28"/>
          <w:szCs w:val="28"/>
        </w:rPr>
        <w:t>ч</w:t>
      </w:r>
      <w:r>
        <w:rPr>
          <w:rFonts w:ascii="Arial" w:hAnsi="Arial" w:cs="Arial"/>
          <w:sz w:val="28"/>
          <w:szCs w:val="28"/>
        </w:rPr>
        <w:lastRenderedPageBreak/>
        <w:t>ности ребенка, стимулирует развитие всех потенциальных индив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дуальных возможностей ребенка, его самостоятельности, способн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сти овладевать разными видами деятельности. В группе и кабин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тах созда</w:t>
      </w:r>
      <w:r w:rsidR="00136BE9">
        <w:rPr>
          <w:rFonts w:ascii="Arial" w:hAnsi="Arial" w:cs="Arial"/>
          <w:sz w:val="28"/>
          <w:szCs w:val="28"/>
        </w:rPr>
        <w:t>ны</w:t>
      </w:r>
      <w:r>
        <w:rPr>
          <w:rFonts w:ascii="Arial" w:hAnsi="Arial" w:cs="Arial"/>
          <w:sz w:val="28"/>
          <w:szCs w:val="28"/>
        </w:rPr>
        <w:t xml:space="preserve"> условия, </w:t>
      </w:r>
      <w:r w:rsidR="00136BE9">
        <w:rPr>
          <w:rFonts w:ascii="Arial" w:hAnsi="Arial" w:cs="Arial"/>
          <w:sz w:val="28"/>
          <w:szCs w:val="28"/>
        </w:rPr>
        <w:t>при которых</w:t>
      </w:r>
      <w:r>
        <w:rPr>
          <w:rFonts w:ascii="Arial" w:hAnsi="Arial" w:cs="Arial"/>
          <w:sz w:val="28"/>
          <w:szCs w:val="28"/>
        </w:rPr>
        <w:t xml:space="preserve"> ребенок чувств</w:t>
      </w:r>
      <w:r w:rsidR="00136BE9">
        <w:rPr>
          <w:rFonts w:ascii="Arial" w:hAnsi="Arial" w:cs="Arial"/>
          <w:sz w:val="28"/>
          <w:szCs w:val="28"/>
        </w:rPr>
        <w:t>ует</w:t>
      </w:r>
      <w:r>
        <w:rPr>
          <w:rFonts w:ascii="Arial" w:hAnsi="Arial" w:cs="Arial"/>
          <w:sz w:val="28"/>
          <w:szCs w:val="28"/>
        </w:rPr>
        <w:t xml:space="preserve"> себя психол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гически защищенным.</w:t>
      </w:r>
    </w:p>
    <w:p w:rsidR="008E309F" w:rsidRDefault="00136BE9" w:rsidP="00136BE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Реализация принципа информативности была достигнута нами с помощью разнообразия тематики материалов и оборудования. Это позволило обеспечить</w:t>
      </w:r>
      <w:r w:rsidR="0041097E">
        <w:rPr>
          <w:rFonts w:ascii="Arial" w:hAnsi="Arial" w:cs="Arial"/>
          <w:sz w:val="28"/>
          <w:szCs w:val="28"/>
        </w:rPr>
        <w:t xml:space="preserve"> активность детей во взаимодействии с предметным окружением и создать </w:t>
      </w:r>
      <w:r>
        <w:rPr>
          <w:rFonts w:ascii="Arial" w:hAnsi="Arial" w:cs="Arial"/>
          <w:sz w:val="28"/>
          <w:szCs w:val="28"/>
        </w:rPr>
        <w:t>условия для поддержания и ра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>вития игровой деятельности детей с учетом возрастных, генде</w:t>
      </w:r>
      <w:r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ных, индивидуальных потребностей, интересов и способностей восп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танни</w:t>
      </w:r>
      <w:r>
        <w:rPr>
          <w:rFonts w:ascii="Arial" w:hAnsi="Arial" w:cs="Arial"/>
          <w:sz w:val="28"/>
          <w:szCs w:val="28"/>
        </w:rPr>
        <w:t>ков, п</w:t>
      </w:r>
      <w:r>
        <w:rPr>
          <w:rFonts w:ascii="Arial" w:hAnsi="Arial" w:cs="Arial"/>
          <w:sz w:val="28"/>
          <w:szCs w:val="28"/>
        </w:rPr>
        <w:t>оскольку в дошкольном возрасте игра является осно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ным ви</w:t>
      </w:r>
      <w:r>
        <w:rPr>
          <w:rFonts w:ascii="Arial" w:hAnsi="Arial" w:cs="Arial"/>
          <w:sz w:val="28"/>
          <w:szCs w:val="28"/>
        </w:rPr>
        <w:t>дом деятельн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сти ребенка.</w:t>
      </w:r>
    </w:p>
    <w:p w:rsidR="0041097E" w:rsidRDefault="0041097E" w:rsidP="0041097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Развивающая </w:t>
      </w:r>
      <w:r w:rsidR="00180BE4">
        <w:rPr>
          <w:rFonts w:ascii="Arial" w:hAnsi="Arial" w:cs="Arial"/>
          <w:sz w:val="28"/>
          <w:szCs w:val="28"/>
        </w:rPr>
        <w:t xml:space="preserve">образовательная </w:t>
      </w:r>
      <w:r>
        <w:rPr>
          <w:rFonts w:ascii="Arial" w:hAnsi="Arial" w:cs="Arial"/>
          <w:sz w:val="28"/>
          <w:szCs w:val="28"/>
        </w:rPr>
        <w:t xml:space="preserve">среда выполняет </w:t>
      </w:r>
      <w:r w:rsidR="00180BE4">
        <w:rPr>
          <w:rFonts w:ascii="Arial" w:hAnsi="Arial" w:cs="Arial"/>
          <w:sz w:val="28"/>
          <w:szCs w:val="28"/>
        </w:rPr>
        <w:t>во</w:t>
      </w:r>
      <w:r>
        <w:rPr>
          <w:rFonts w:ascii="Arial" w:hAnsi="Arial" w:cs="Arial"/>
          <w:sz w:val="28"/>
          <w:szCs w:val="28"/>
        </w:rPr>
        <w:t>спитыв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ющую, стимулирующую, коммуникативную функции</w:t>
      </w:r>
      <w:r w:rsidR="00180BE4">
        <w:rPr>
          <w:rFonts w:ascii="Arial" w:hAnsi="Arial" w:cs="Arial"/>
          <w:sz w:val="28"/>
          <w:szCs w:val="28"/>
        </w:rPr>
        <w:t xml:space="preserve"> и</w:t>
      </w:r>
      <w:r>
        <w:rPr>
          <w:rFonts w:ascii="Arial" w:hAnsi="Arial" w:cs="Arial"/>
          <w:sz w:val="28"/>
          <w:szCs w:val="28"/>
        </w:rPr>
        <w:t xml:space="preserve"> отража</w:t>
      </w:r>
      <w:r w:rsidR="00180BE4">
        <w:rPr>
          <w:rFonts w:ascii="Arial" w:hAnsi="Arial" w:cs="Arial"/>
          <w:sz w:val="28"/>
          <w:szCs w:val="28"/>
        </w:rPr>
        <w:t>ет</w:t>
      </w:r>
      <w:r>
        <w:rPr>
          <w:rFonts w:ascii="Arial" w:hAnsi="Arial" w:cs="Arial"/>
          <w:sz w:val="28"/>
          <w:szCs w:val="28"/>
        </w:rPr>
        <w:t xml:space="preserve"> сп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цифику учреждения. Наш детский сад компенсирующего вида для детей с нарушениями речи, поэтому </w:t>
      </w:r>
      <w:r w:rsidR="00180BE4">
        <w:rPr>
          <w:rFonts w:ascii="Arial" w:hAnsi="Arial" w:cs="Arial"/>
          <w:sz w:val="28"/>
          <w:szCs w:val="28"/>
        </w:rPr>
        <w:t>мы</w:t>
      </w:r>
      <w:r>
        <w:rPr>
          <w:rFonts w:ascii="Arial" w:hAnsi="Arial" w:cs="Arial"/>
          <w:sz w:val="28"/>
          <w:szCs w:val="28"/>
        </w:rPr>
        <w:t xml:space="preserve"> учитыва</w:t>
      </w:r>
      <w:r w:rsidR="00180BE4">
        <w:rPr>
          <w:rFonts w:ascii="Arial" w:hAnsi="Arial" w:cs="Arial"/>
          <w:sz w:val="28"/>
          <w:szCs w:val="28"/>
        </w:rPr>
        <w:t>ем</w:t>
      </w:r>
      <w:r>
        <w:rPr>
          <w:rFonts w:ascii="Arial" w:hAnsi="Arial" w:cs="Arial"/>
          <w:sz w:val="28"/>
          <w:szCs w:val="28"/>
        </w:rPr>
        <w:t xml:space="preserve"> закономерности психического</w:t>
      </w:r>
      <w:r w:rsidR="00180BE4">
        <w:rPr>
          <w:rFonts w:ascii="Arial" w:hAnsi="Arial" w:cs="Arial"/>
          <w:sz w:val="28"/>
          <w:szCs w:val="28"/>
        </w:rPr>
        <w:t xml:space="preserve"> и физического </w:t>
      </w:r>
      <w:r>
        <w:rPr>
          <w:rFonts w:ascii="Arial" w:hAnsi="Arial" w:cs="Arial"/>
          <w:sz w:val="28"/>
          <w:szCs w:val="28"/>
        </w:rPr>
        <w:t>развития воспитанни</w:t>
      </w:r>
      <w:r w:rsidR="00180BE4">
        <w:rPr>
          <w:rFonts w:ascii="Arial" w:hAnsi="Arial" w:cs="Arial"/>
          <w:sz w:val="28"/>
          <w:szCs w:val="28"/>
        </w:rPr>
        <w:t>ков, а именно:</w:t>
      </w:r>
      <w:r>
        <w:rPr>
          <w:rFonts w:ascii="Arial" w:hAnsi="Arial" w:cs="Arial"/>
          <w:sz w:val="28"/>
          <w:szCs w:val="28"/>
        </w:rPr>
        <w:t xml:space="preserve"> п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казатели здоровья, психофизиологические и коммуникативные ос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бенности, уровень общего и речевого развития, развитие эмоци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нальной сферы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63F26">
        <w:rPr>
          <w:rFonts w:ascii="Arial" w:hAnsi="Arial" w:cs="Arial"/>
          <w:sz w:val="28"/>
          <w:szCs w:val="28"/>
        </w:rPr>
        <w:t>Мы</w:t>
      </w:r>
      <w:r>
        <w:rPr>
          <w:rFonts w:ascii="Arial" w:hAnsi="Arial" w:cs="Arial"/>
          <w:sz w:val="28"/>
          <w:szCs w:val="28"/>
        </w:rPr>
        <w:t xml:space="preserve"> созда</w:t>
      </w:r>
      <w:r w:rsidR="00863F26">
        <w:rPr>
          <w:rFonts w:ascii="Arial" w:hAnsi="Arial" w:cs="Arial"/>
          <w:sz w:val="28"/>
          <w:szCs w:val="28"/>
        </w:rPr>
        <w:t>ли</w:t>
      </w:r>
      <w:r>
        <w:rPr>
          <w:rFonts w:ascii="Arial" w:hAnsi="Arial" w:cs="Arial"/>
          <w:sz w:val="28"/>
          <w:szCs w:val="28"/>
        </w:rPr>
        <w:t xml:space="preserve"> эффективную речевую среду: разн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образную, периодически обновляющуюся, находясь в которой, у р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бенка появ</w:t>
      </w:r>
      <w:r w:rsidR="00863F26">
        <w:rPr>
          <w:rFonts w:ascii="Arial" w:hAnsi="Arial" w:cs="Arial"/>
          <w:sz w:val="28"/>
          <w:szCs w:val="28"/>
        </w:rPr>
        <w:t>ляет</w:t>
      </w:r>
      <w:r>
        <w:rPr>
          <w:rFonts w:ascii="Arial" w:hAnsi="Arial" w:cs="Arial"/>
          <w:sz w:val="28"/>
          <w:szCs w:val="28"/>
        </w:rPr>
        <w:t>ся желание проявлять любознательность, инициат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ву с целью получения новых зн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ний.</w:t>
      </w:r>
    </w:p>
    <w:p w:rsidR="00273254" w:rsidRDefault="00273254" w:rsidP="0041097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B362B9">
        <w:rPr>
          <w:rFonts w:ascii="Arial" w:hAnsi="Arial" w:cs="Arial"/>
          <w:sz w:val="28"/>
          <w:szCs w:val="28"/>
        </w:rPr>
        <w:t>ариативн</w:t>
      </w:r>
      <w:r>
        <w:rPr>
          <w:rFonts w:ascii="Arial" w:hAnsi="Arial" w:cs="Arial"/>
          <w:sz w:val="28"/>
          <w:szCs w:val="28"/>
        </w:rPr>
        <w:t>ая</w:t>
      </w:r>
      <w:r w:rsidR="00B362B9">
        <w:rPr>
          <w:rFonts w:ascii="Arial" w:hAnsi="Arial" w:cs="Arial"/>
          <w:sz w:val="28"/>
          <w:szCs w:val="28"/>
        </w:rPr>
        <w:t xml:space="preserve"> част</w:t>
      </w:r>
      <w:r>
        <w:rPr>
          <w:rFonts w:ascii="Arial" w:hAnsi="Arial" w:cs="Arial"/>
          <w:sz w:val="28"/>
          <w:szCs w:val="28"/>
        </w:rPr>
        <w:t xml:space="preserve">ь </w:t>
      </w:r>
      <w:r w:rsidR="00B362B9">
        <w:rPr>
          <w:rFonts w:ascii="Arial" w:hAnsi="Arial" w:cs="Arial"/>
          <w:sz w:val="28"/>
          <w:szCs w:val="28"/>
        </w:rPr>
        <w:t>Программы нашего детского сада</w:t>
      </w:r>
      <w:r>
        <w:rPr>
          <w:rFonts w:ascii="Arial" w:hAnsi="Arial" w:cs="Arial"/>
          <w:sz w:val="28"/>
          <w:szCs w:val="28"/>
        </w:rPr>
        <w:t xml:space="preserve"> уделяет особое внимание духовной жизни Петербурга, его культуре, что о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ражено во всех компонентах предметно-развивающей среды: д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монстрационный, раздаточный, игровой</w:t>
      </w:r>
      <w:r w:rsidR="00E53491">
        <w:rPr>
          <w:rFonts w:ascii="Arial" w:hAnsi="Arial" w:cs="Arial"/>
          <w:sz w:val="28"/>
          <w:szCs w:val="28"/>
        </w:rPr>
        <w:t xml:space="preserve"> материал</w:t>
      </w:r>
      <w:r>
        <w:rPr>
          <w:rFonts w:ascii="Arial" w:hAnsi="Arial" w:cs="Arial"/>
          <w:sz w:val="28"/>
          <w:szCs w:val="28"/>
        </w:rPr>
        <w:t xml:space="preserve"> по петербургской тематике.</w:t>
      </w:r>
    </w:p>
    <w:p w:rsidR="00E53491" w:rsidRDefault="00273254" w:rsidP="004B578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Полифункциональность</w:t>
      </w:r>
      <w:proofErr w:type="spellEnd"/>
      <w:r>
        <w:rPr>
          <w:rFonts w:ascii="Arial" w:hAnsi="Arial" w:cs="Arial"/>
          <w:sz w:val="28"/>
          <w:szCs w:val="28"/>
        </w:rPr>
        <w:t xml:space="preserve"> среды </w:t>
      </w:r>
      <w:r w:rsidR="00E53491">
        <w:rPr>
          <w:rFonts w:ascii="Arial" w:hAnsi="Arial" w:cs="Arial"/>
          <w:sz w:val="28"/>
          <w:szCs w:val="28"/>
        </w:rPr>
        <w:t>позволяет разнообразно и</w:t>
      </w:r>
      <w:r w:rsidR="00E53491">
        <w:rPr>
          <w:rFonts w:ascii="Arial" w:hAnsi="Arial" w:cs="Arial"/>
          <w:sz w:val="28"/>
          <w:szCs w:val="28"/>
        </w:rPr>
        <w:t>с</w:t>
      </w:r>
      <w:r w:rsidR="00E53491">
        <w:rPr>
          <w:rFonts w:ascii="Arial" w:hAnsi="Arial" w:cs="Arial"/>
          <w:sz w:val="28"/>
          <w:szCs w:val="28"/>
        </w:rPr>
        <w:t>пользовать различные составляющие предметно-развивающей ср</w:t>
      </w:r>
      <w:r w:rsidR="00E53491">
        <w:rPr>
          <w:rFonts w:ascii="Arial" w:hAnsi="Arial" w:cs="Arial"/>
          <w:sz w:val="28"/>
          <w:szCs w:val="28"/>
        </w:rPr>
        <w:t>е</w:t>
      </w:r>
      <w:r w:rsidR="00E53491">
        <w:rPr>
          <w:rFonts w:ascii="Arial" w:hAnsi="Arial" w:cs="Arial"/>
          <w:sz w:val="28"/>
          <w:szCs w:val="28"/>
        </w:rPr>
        <w:t xml:space="preserve">ды, </w:t>
      </w:r>
      <w:r>
        <w:rPr>
          <w:rFonts w:ascii="Arial" w:hAnsi="Arial" w:cs="Arial"/>
          <w:sz w:val="28"/>
          <w:szCs w:val="28"/>
        </w:rPr>
        <w:t>открывает возможности каждому ребенку найти занятие по д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ше, попробовать свои силы в разных областях исследовательской деятельности, взаимодействовать с взрослыми и сверстниками, п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нимать и оценивать их чувства и п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ступки. </w:t>
      </w:r>
    </w:p>
    <w:p w:rsidR="004B5783" w:rsidRDefault="00273254" w:rsidP="004B578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Трансформируемость</w:t>
      </w:r>
      <w:proofErr w:type="spellEnd"/>
      <w:r>
        <w:rPr>
          <w:rFonts w:ascii="Arial" w:hAnsi="Arial" w:cs="Arial"/>
          <w:sz w:val="28"/>
          <w:szCs w:val="28"/>
        </w:rPr>
        <w:t xml:space="preserve"> по</w:t>
      </w:r>
      <w:r w:rsidR="00E53491">
        <w:rPr>
          <w:rFonts w:ascii="Arial" w:hAnsi="Arial" w:cs="Arial"/>
          <w:sz w:val="28"/>
          <w:szCs w:val="28"/>
        </w:rPr>
        <w:t>мога</w:t>
      </w:r>
      <w:r>
        <w:rPr>
          <w:rFonts w:ascii="Arial" w:hAnsi="Arial" w:cs="Arial"/>
          <w:sz w:val="28"/>
          <w:szCs w:val="28"/>
        </w:rPr>
        <w:t>ет изменять среду по ситуации, выносить на первый план ту или иную функцию пространства в з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висимости от возрастных и индивидуальных особенностей детей, задач основной общеобразовательной программы учреждения.</w:t>
      </w:r>
    </w:p>
    <w:p w:rsidR="000D4867" w:rsidRDefault="000D4867" w:rsidP="004B578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Создавая развивающую среду в </w:t>
      </w:r>
      <w:r w:rsidR="00825226">
        <w:rPr>
          <w:rFonts w:ascii="Arial" w:hAnsi="Arial" w:cs="Arial"/>
          <w:sz w:val="28"/>
          <w:szCs w:val="28"/>
        </w:rPr>
        <w:t xml:space="preserve">нашем </w:t>
      </w:r>
      <w:r>
        <w:rPr>
          <w:rFonts w:ascii="Arial" w:hAnsi="Arial" w:cs="Arial"/>
          <w:sz w:val="28"/>
          <w:szCs w:val="28"/>
        </w:rPr>
        <w:t xml:space="preserve">учреждении, </w:t>
      </w:r>
      <w:r w:rsidR="00825226">
        <w:rPr>
          <w:rFonts w:ascii="Arial" w:hAnsi="Arial" w:cs="Arial"/>
          <w:sz w:val="28"/>
          <w:szCs w:val="28"/>
        </w:rPr>
        <w:t>мы стр</w:t>
      </w:r>
      <w:r w:rsidR="00825226">
        <w:rPr>
          <w:rFonts w:ascii="Arial" w:hAnsi="Arial" w:cs="Arial"/>
          <w:sz w:val="28"/>
          <w:szCs w:val="28"/>
        </w:rPr>
        <w:t>е</w:t>
      </w:r>
      <w:r w:rsidR="00825226">
        <w:rPr>
          <w:rFonts w:ascii="Arial" w:hAnsi="Arial" w:cs="Arial"/>
          <w:sz w:val="28"/>
          <w:szCs w:val="28"/>
        </w:rPr>
        <w:t>мились к тому</w:t>
      </w:r>
      <w:r>
        <w:rPr>
          <w:rFonts w:ascii="Arial" w:hAnsi="Arial" w:cs="Arial"/>
          <w:sz w:val="28"/>
          <w:szCs w:val="28"/>
        </w:rPr>
        <w:t xml:space="preserve">, чтобы окружающая детей обстановка была </w:t>
      </w:r>
      <w:r w:rsidR="006C78C9">
        <w:rPr>
          <w:rFonts w:ascii="Arial" w:hAnsi="Arial" w:cs="Arial"/>
          <w:sz w:val="28"/>
          <w:szCs w:val="28"/>
        </w:rPr>
        <w:t xml:space="preserve">уютной, </w:t>
      </w:r>
      <w:r>
        <w:rPr>
          <w:rFonts w:ascii="Arial" w:hAnsi="Arial" w:cs="Arial"/>
          <w:sz w:val="28"/>
          <w:szCs w:val="28"/>
        </w:rPr>
        <w:t>комфортной</w:t>
      </w:r>
      <w:r w:rsidR="006C78C9">
        <w:rPr>
          <w:rFonts w:ascii="Arial" w:hAnsi="Arial" w:cs="Arial"/>
          <w:sz w:val="28"/>
          <w:szCs w:val="28"/>
        </w:rPr>
        <w:t>, гармоничной</w:t>
      </w:r>
      <w:r w:rsidR="00E83234">
        <w:rPr>
          <w:rFonts w:ascii="Arial" w:hAnsi="Arial" w:cs="Arial"/>
          <w:sz w:val="28"/>
          <w:szCs w:val="28"/>
        </w:rPr>
        <w:t xml:space="preserve"> и</w:t>
      </w:r>
      <w:r>
        <w:rPr>
          <w:rFonts w:ascii="Arial" w:hAnsi="Arial" w:cs="Arial"/>
          <w:sz w:val="28"/>
          <w:szCs w:val="28"/>
        </w:rPr>
        <w:t xml:space="preserve"> эстетичной</w:t>
      </w:r>
      <w:r w:rsidR="00E83234">
        <w:rPr>
          <w:rFonts w:ascii="Arial" w:hAnsi="Arial" w:cs="Arial"/>
          <w:sz w:val="28"/>
          <w:szCs w:val="28"/>
        </w:rPr>
        <w:t xml:space="preserve">, ведь красота формирует личность ребенка. Поэтому большое внимание </w:t>
      </w:r>
      <w:r w:rsidR="004B5783">
        <w:rPr>
          <w:rFonts w:ascii="Arial" w:hAnsi="Arial" w:cs="Arial"/>
          <w:sz w:val="28"/>
          <w:szCs w:val="28"/>
        </w:rPr>
        <w:t>мы</w:t>
      </w:r>
      <w:r w:rsidR="00E83234">
        <w:rPr>
          <w:rFonts w:ascii="Arial" w:hAnsi="Arial" w:cs="Arial"/>
          <w:sz w:val="28"/>
          <w:szCs w:val="28"/>
        </w:rPr>
        <w:t xml:space="preserve"> удел</w:t>
      </w:r>
      <w:r w:rsidR="004B5783">
        <w:rPr>
          <w:rFonts w:ascii="Arial" w:hAnsi="Arial" w:cs="Arial"/>
          <w:sz w:val="28"/>
          <w:szCs w:val="28"/>
        </w:rPr>
        <w:t>или</w:t>
      </w:r>
      <w:r w:rsidR="00E83234">
        <w:rPr>
          <w:rFonts w:ascii="Arial" w:hAnsi="Arial" w:cs="Arial"/>
          <w:sz w:val="28"/>
          <w:szCs w:val="28"/>
        </w:rPr>
        <w:t xml:space="preserve"> офор</w:t>
      </w:r>
      <w:r w:rsidR="00E83234">
        <w:rPr>
          <w:rFonts w:ascii="Arial" w:hAnsi="Arial" w:cs="Arial"/>
          <w:sz w:val="28"/>
          <w:szCs w:val="28"/>
        </w:rPr>
        <w:t>м</w:t>
      </w:r>
      <w:r w:rsidR="00E83234">
        <w:rPr>
          <w:rFonts w:ascii="Arial" w:hAnsi="Arial" w:cs="Arial"/>
          <w:sz w:val="28"/>
          <w:szCs w:val="28"/>
        </w:rPr>
        <w:t>лению уголков в группах и кабинетах, предлагаемых ребенку демо</w:t>
      </w:r>
      <w:r w:rsidR="00E83234">
        <w:rPr>
          <w:rFonts w:ascii="Arial" w:hAnsi="Arial" w:cs="Arial"/>
          <w:sz w:val="28"/>
          <w:szCs w:val="28"/>
        </w:rPr>
        <w:t>н</w:t>
      </w:r>
      <w:r w:rsidR="00E83234">
        <w:rPr>
          <w:rFonts w:ascii="Arial" w:hAnsi="Arial" w:cs="Arial"/>
          <w:sz w:val="28"/>
          <w:szCs w:val="28"/>
        </w:rPr>
        <w:t xml:space="preserve">страционных пособий, раздаточного материала, игр и игрушек. </w:t>
      </w:r>
      <w:r w:rsidR="004B5783">
        <w:rPr>
          <w:rFonts w:ascii="Arial" w:hAnsi="Arial" w:cs="Arial"/>
          <w:sz w:val="28"/>
          <w:szCs w:val="28"/>
        </w:rPr>
        <w:t>Ре</w:t>
      </w:r>
      <w:r w:rsidR="004B5783">
        <w:rPr>
          <w:rFonts w:ascii="Arial" w:hAnsi="Arial" w:cs="Arial"/>
          <w:sz w:val="28"/>
          <w:szCs w:val="28"/>
        </w:rPr>
        <w:t>а</w:t>
      </w:r>
      <w:r w:rsidR="004B5783">
        <w:rPr>
          <w:rFonts w:ascii="Arial" w:hAnsi="Arial" w:cs="Arial"/>
          <w:sz w:val="28"/>
          <w:szCs w:val="28"/>
        </w:rPr>
        <w:t>лизация принципа педагогической целесообразности помогла сд</w:t>
      </w:r>
      <w:r w:rsidR="004B5783">
        <w:rPr>
          <w:rFonts w:ascii="Arial" w:hAnsi="Arial" w:cs="Arial"/>
          <w:sz w:val="28"/>
          <w:szCs w:val="28"/>
        </w:rPr>
        <w:t>е</w:t>
      </w:r>
      <w:r w:rsidR="004B5783">
        <w:rPr>
          <w:rFonts w:ascii="Arial" w:hAnsi="Arial" w:cs="Arial"/>
          <w:sz w:val="28"/>
          <w:szCs w:val="28"/>
        </w:rPr>
        <w:t xml:space="preserve">лать наш детский сад </w:t>
      </w:r>
      <w:r w:rsidR="00E83234">
        <w:rPr>
          <w:rFonts w:ascii="Arial" w:hAnsi="Arial" w:cs="Arial"/>
          <w:sz w:val="28"/>
          <w:szCs w:val="28"/>
        </w:rPr>
        <w:t xml:space="preserve"> привлекательным для детей</w:t>
      </w:r>
      <w:r w:rsidR="004B5783">
        <w:rPr>
          <w:rFonts w:ascii="Arial" w:hAnsi="Arial" w:cs="Arial"/>
          <w:sz w:val="28"/>
          <w:szCs w:val="28"/>
        </w:rPr>
        <w:t>,</w:t>
      </w:r>
      <w:r w:rsidR="00E83234">
        <w:rPr>
          <w:rFonts w:ascii="Arial" w:hAnsi="Arial" w:cs="Arial"/>
          <w:sz w:val="28"/>
          <w:szCs w:val="28"/>
        </w:rPr>
        <w:t xml:space="preserve"> побужда</w:t>
      </w:r>
      <w:r w:rsidR="004B5783">
        <w:rPr>
          <w:rFonts w:ascii="Arial" w:hAnsi="Arial" w:cs="Arial"/>
          <w:sz w:val="28"/>
          <w:szCs w:val="28"/>
        </w:rPr>
        <w:t>ет</w:t>
      </w:r>
      <w:r w:rsidR="00E83234">
        <w:rPr>
          <w:rFonts w:ascii="Arial" w:hAnsi="Arial" w:cs="Arial"/>
          <w:sz w:val="28"/>
          <w:szCs w:val="28"/>
        </w:rPr>
        <w:t xml:space="preserve"> их к самостоятельной</w:t>
      </w:r>
      <w:r w:rsidR="003C1B18">
        <w:rPr>
          <w:rFonts w:ascii="Arial" w:hAnsi="Arial" w:cs="Arial"/>
          <w:sz w:val="28"/>
          <w:szCs w:val="28"/>
        </w:rPr>
        <w:t xml:space="preserve"> активной творческой</w:t>
      </w:r>
      <w:r w:rsidR="00E83234">
        <w:rPr>
          <w:rFonts w:ascii="Arial" w:hAnsi="Arial" w:cs="Arial"/>
          <w:sz w:val="28"/>
          <w:szCs w:val="28"/>
        </w:rPr>
        <w:t xml:space="preserve"> деятельности</w:t>
      </w:r>
      <w:r w:rsidR="003C1B18">
        <w:rPr>
          <w:rFonts w:ascii="Arial" w:hAnsi="Arial" w:cs="Arial"/>
          <w:sz w:val="28"/>
          <w:szCs w:val="28"/>
        </w:rPr>
        <w:t>, вызыва</w:t>
      </w:r>
      <w:r w:rsidR="004B5783">
        <w:rPr>
          <w:rFonts w:ascii="Arial" w:hAnsi="Arial" w:cs="Arial"/>
          <w:sz w:val="28"/>
          <w:szCs w:val="28"/>
        </w:rPr>
        <w:t>ет</w:t>
      </w:r>
      <w:r w:rsidR="003C1B18">
        <w:rPr>
          <w:rFonts w:ascii="Arial" w:hAnsi="Arial" w:cs="Arial"/>
          <w:sz w:val="28"/>
          <w:szCs w:val="28"/>
        </w:rPr>
        <w:t xml:space="preserve"> у них чувство радости, созда</w:t>
      </w:r>
      <w:r w:rsidR="004B5783">
        <w:rPr>
          <w:rFonts w:ascii="Arial" w:hAnsi="Arial" w:cs="Arial"/>
          <w:sz w:val="28"/>
          <w:szCs w:val="28"/>
        </w:rPr>
        <w:t>е</w:t>
      </w:r>
      <w:r w:rsidR="003C1B18">
        <w:rPr>
          <w:rFonts w:ascii="Arial" w:hAnsi="Arial" w:cs="Arial"/>
          <w:sz w:val="28"/>
          <w:szCs w:val="28"/>
        </w:rPr>
        <w:t>т положительный эмоциональный настрой</w:t>
      </w:r>
      <w:r w:rsidR="004B5783">
        <w:rPr>
          <w:rFonts w:ascii="Arial" w:hAnsi="Arial" w:cs="Arial"/>
          <w:sz w:val="28"/>
          <w:szCs w:val="28"/>
        </w:rPr>
        <w:t>,</w:t>
      </w:r>
      <w:r w:rsidR="00E83234">
        <w:rPr>
          <w:rFonts w:ascii="Arial" w:hAnsi="Arial" w:cs="Arial"/>
          <w:sz w:val="28"/>
          <w:szCs w:val="28"/>
        </w:rPr>
        <w:t xml:space="preserve"> выз</w:t>
      </w:r>
      <w:r w:rsidR="004B5783">
        <w:rPr>
          <w:rFonts w:ascii="Arial" w:hAnsi="Arial" w:cs="Arial"/>
          <w:sz w:val="28"/>
          <w:szCs w:val="28"/>
        </w:rPr>
        <w:t>ы</w:t>
      </w:r>
      <w:r w:rsidR="00E83234">
        <w:rPr>
          <w:rFonts w:ascii="Arial" w:hAnsi="Arial" w:cs="Arial"/>
          <w:sz w:val="28"/>
          <w:szCs w:val="28"/>
        </w:rPr>
        <w:t>ва</w:t>
      </w:r>
      <w:r w:rsidR="004B5783">
        <w:rPr>
          <w:rFonts w:ascii="Arial" w:hAnsi="Arial" w:cs="Arial"/>
          <w:sz w:val="28"/>
          <w:szCs w:val="28"/>
        </w:rPr>
        <w:t>ет</w:t>
      </w:r>
      <w:r w:rsidR="00E83234">
        <w:rPr>
          <w:rFonts w:ascii="Arial" w:hAnsi="Arial" w:cs="Arial"/>
          <w:sz w:val="28"/>
          <w:szCs w:val="28"/>
        </w:rPr>
        <w:t xml:space="preserve"> у </w:t>
      </w:r>
      <w:r w:rsidR="00EB0535">
        <w:rPr>
          <w:rFonts w:ascii="Arial" w:hAnsi="Arial" w:cs="Arial"/>
          <w:sz w:val="28"/>
          <w:szCs w:val="28"/>
        </w:rPr>
        <w:t>детей желание поддерживать порядок в уго</w:t>
      </w:r>
      <w:r w:rsidR="00EB0535">
        <w:rPr>
          <w:rFonts w:ascii="Arial" w:hAnsi="Arial" w:cs="Arial"/>
          <w:sz w:val="28"/>
          <w:szCs w:val="28"/>
        </w:rPr>
        <w:t>л</w:t>
      </w:r>
      <w:r w:rsidR="00EB0535">
        <w:rPr>
          <w:rFonts w:ascii="Arial" w:hAnsi="Arial" w:cs="Arial"/>
          <w:sz w:val="28"/>
          <w:szCs w:val="28"/>
        </w:rPr>
        <w:t>ках и воспитыва</w:t>
      </w:r>
      <w:r w:rsidR="004B5783">
        <w:rPr>
          <w:rFonts w:ascii="Arial" w:hAnsi="Arial" w:cs="Arial"/>
          <w:sz w:val="28"/>
          <w:szCs w:val="28"/>
        </w:rPr>
        <w:t>ет</w:t>
      </w:r>
      <w:r w:rsidR="00EB0535">
        <w:rPr>
          <w:rFonts w:ascii="Arial" w:hAnsi="Arial" w:cs="Arial"/>
          <w:sz w:val="28"/>
          <w:szCs w:val="28"/>
        </w:rPr>
        <w:t xml:space="preserve"> бережное отн</w:t>
      </w:r>
      <w:r w:rsidR="00EB0535">
        <w:rPr>
          <w:rFonts w:ascii="Arial" w:hAnsi="Arial" w:cs="Arial"/>
          <w:sz w:val="28"/>
          <w:szCs w:val="28"/>
        </w:rPr>
        <w:t>о</w:t>
      </w:r>
      <w:r w:rsidR="004B5783">
        <w:rPr>
          <w:rFonts w:ascii="Arial" w:hAnsi="Arial" w:cs="Arial"/>
          <w:sz w:val="28"/>
          <w:szCs w:val="28"/>
        </w:rPr>
        <w:t>шение к тому, что их окружает</w:t>
      </w:r>
      <w:r w:rsidR="00EB0535">
        <w:rPr>
          <w:rFonts w:ascii="Arial" w:hAnsi="Arial" w:cs="Arial"/>
          <w:sz w:val="28"/>
          <w:szCs w:val="28"/>
        </w:rPr>
        <w:t>.</w:t>
      </w:r>
    </w:p>
    <w:p w:rsidR="006C78C9" w:rsidRDefault="006C78C9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Современные возможности позволяют придерживаться в оформлении учреждения единого стиля. Приобретая мебель и и</w:t>
      </w:r>
      <w:r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ровое оборудование, стреми</w:t>
      </w:r>
      <w:r w:rsidR="00825226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 xml:space="preserve">ся к тому, чтобы они гармонировали друг с другом, </w:t>
      </w:r>
      <w:r w:rsidR="000E67BA">
        <w:rPr>
          <w:rFonts w:ascii="Arial" w:hAnsi="Arial" w:cs="Arial"/>
          <w:sz w:val="28"/>
          <w:szCs w:val="28"/>
        </w:rPr>
        <w:t>отда</w:t>
      </w:r>
      <w:r w:rsidR="00825226">
        <w:rPr>
          <w:rFonts w:ascii="Arial" w:hAnsi="Arial" w:cs="Arial"/>
          <w:sz w:val="28"/>
          <w:szCs w:val="28"/>
        </w:rPr>
        <w:t>ем</w:t>
      </w:r>
      <w:r w:rsidR="000E67BA">
        <w:rPr>
          <w:rFonts w:ascii="Arial" w:hAnsi="Arial" w:cs="Arial"/>
          <w:sz w:val="28"/>
          <w:szCs w:val="28"/>
        </w:rPr>
        <w:t xml:space="preserve"> предпочтение теплым, пастельным тонам.</w:t>
      </w:r>
    </w:p>
    <w:p w:rsidR="004B5783" w:rsidRDefault="004B5783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Предметно-развивающая среда групп создана с учетом д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ступности</w:t>
      </w:r>
      <w:r w:rsidR="00725277">
        <w:rPr>
          <w:rFonts w:ascii="Arial" w:hAnsi="Arial" w:cs="Arial"/>
          <w:sz w:val="28"/>
          <w:szCs w:val="28"/>
        </w:rPr>
        <w:t>, открытости</w:t>
      </w:r>
      <w:r>
        <w:rPr>
          <w:rFonts w:ascii="Arial" w:hAnsi="Arial" w:cs="Arial"/>
          <w:sz w:val="28"/>
          <w:szCs w:val="28"/>
        </w:rPr>
        <w:t xml:space="preserve"> каждому воспитаннику</w:t>
      </w:r>
      <w:r w:rsidR="00725277">
        <w:rPr>
          <w:rFonts w:ascii="Arial" w:hAnsi="Arial" w:cs="Arial"/>
          <w:sz w:val="28"/>
          <w:szCs w:val="28"/>
        </w:rPr>
        <w:t>. Детям обеспечен в</w:t>
      </w:r>
      <w:r w:rsidR="00725277">
        <w:rPr>
          <w:rFonts w:ascii="Arial" w:hAnsi="Arial" w:cs="Arial"/>
          <w:sz w:val="28"/>
          <w:szCs w:val="28"/>
        </w:rPr>
        <w:t>ы</w:t>
      </w:r>
      <w:r w:rsidR="00725277">
        <w:rPr>
          <w:rFonts w:ascii="Arial" w:hAnsi="Arial" w:cs="Arial"/>
          <w:sz w:val="28"/>
          <w:szCs w:val="28"/>
        </w:rPr>
        <w:t xml:space="preserve">бор и доступность различных предметов, материалов, игр </w:t>
      </w:r>
      <w:r w:rsidR="00E53491">
        <w:rPr>
          <w:rFonts w:ascii="Arial" w:hAnsi="Arial" w:cs="Arial"/>
          <w:sz w:val="28"/>
          <w:szCs w:val="28"/>
        </w:rPr>
        <w:t>в</w:t>
      </w:r>
      <w:r w:rsidR="00725277">
        <w:rPr>
          <w:rFonts w:ascii="Arial" w:hAnsi="Arial" w:cs="Arial"/>
          <w:sz w:val="28"/>
          <w:szCs w:val="28"/>
        </w:rPr>
        <w:t xml:space="preserve"> сам</w:t>
      </w:r>
      <w:r w:rsidR="00725277">
        <w:rPr>
          <w:rFonts w:ascii="Arial" w:hAnsi="Arial" w:cs="Arial"/>
          <w:sz w:val="28"/>
          <w:szCs w:val="28"/>
        </w:rPr>
        <w:t>о</w:t>
      </w:r>
      <w:r w:rsidR="00725277">
        <w:rPr>
          <w:rFonts w:ascii="Arial" w:hAnsi="Arial" w:cs="Arial"/>
          <w:sz w:val="28"/>
          <w:szCs w:val="28"/>
        </w:rPr>
        <w:lastRenderedPageBreak/>
        <w:t>стоятельной деятельно</w:t>
      </w:r>
      <w:r w:rsidR="00E53491">
        <w:rPr>
          <w:rFonts w:ascii="Arial" w:hAnsi="Arial" w:cs="Arial"/>
          <w:sz w:val="28"/>
          <w:szCs w:val="28"/>
        </w:rPr>
        <w:t xml:space="preserve">сти. </w:t>
      </w:r>
      <w:r w:rsidR="00725277">
        <w:rPr>
          <w:rFonts w:ascii="Arial" w:hAnsi="Arial" w:cs="Arial"/>
          <w:sz w:val="28"/>
          <w:szCs w:val="28"/>
        </w:rPr>
        <w:t>Каждый ребенок может заниматься св</w:t>
      </w:r>
      <w:r w:rsidR="00725277">
        <w:rPr>
          <w:rFonts w:ascii="Arial" w:hAnsi="Arial" w:cs="Arial"/>
          <w:sz w:val="28"/>
          <w:szCs w:val="28"/>
        </w:rPr>
        <w:t>о</w:t>
      </w:r>
      <w:r w:rsidR="00725277">
        <w:rPr>
          <w:rFonts w:ascii="Arial" w:hAnsi="Arial" w:cs="Arial"/>
          <w:sz w:val="28"/>
          <w:szCs w:val="28"/>
        </w:rPr>
        <w:t>им любимым делом.</w:t>
      </w:r>
    </w:p>
    <w:p w:rsidR="00EB7181" w:rsidRDefault="00D05A70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Принцип интеграции образовательных областей позволяет и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пользовать</w:t>
      </w:r>
      <w:r w:rsidR="002702A1">
        <w:rPr>
          <w:rFonts w:ascii="Arial" w:hAnsi="Arial" w:cs="Arial"/>
          <w:sz w:val="28"/>
          <w:szCs w:val="28"/>
        </w:rPr>
        <w:t xml:space="preserve"> материалы и оборудование из одной области в ходе р</w:t>
      </w:r>
      <w:r w:rsidR="002702A1">
        <w:rPr>
          <w:rFonts w:ascii="Arial" w:hAnsi="Arial" w:cs="Arial"/>
          <w:sz w:val="28"/>
          <w:szCs w:val="28"/>
        </w:rPr>
        <w:t>е</w:t>
      </w:r>
      <w:r w:rsidR="002702A1">
        <w:rPr>
          <w:rFonts w:ascii="Arial" w:hAnsi="Arial" w:cs="Arial"/>
          <w:sz w:val="28"/>
          <w:szCs w:val="28"/>
        </w:rPr>
        <w:t xml:space="preserve">ализации </w:t>
      </w:r>
      <w:r w:rsidR="00825226">
        <w:rPr>
          <w:rFonts w:ascii="Arial" w:hAnsi="Arial" w:cs="Arial"/>
          <w:sz w:val="28"/>
          <w:szCs w:val="28"/>
        </w:rPr>
        <w:t xml:space="preserve">задач </w:t>
      </w:r>
      <w:r w:rsidR="002702A1">
        <w:rPr>
          <w:rFonts w:ascii="Arial" w:hAnsi="Arial" w:cs="Arial"/>
          <w:sz w:val="28"/>
          <w:szCs w:val="28"/>
        </w:rPr>
        <w:t>другой области. Наполняемость предметно-развивающей среды обеспечива</w:t>
      </w:r>
      <w:r w:rsidR="00E47234">
        <w:rPr>
          <w:rFonts w:ascii="Arial" w:hAnsi="Arial" w:cs="Arial"/>
          <w:sz w:val="28"/>
          <w:szCs w:val="28"/>
        </w:rPr>
        <w:t>ет</w:t>
      </w:r>
      <w:r w:rsidR="002702A1">
        <w:rPr>
          <w:rFonts w:ascii="Arial" w:hAnsi="Arial" w:cs="Arial"/>
          <w:sz w:val="28"/>
          <w:szCs w:val="28"/>
        </w:rPr>
        <w:t xml:space="preserve"> разностороннее развитие детей, отвеча</w:t>
      </w:r>
      <w:r w:rsidR="00E47234">
        <w:rPr>
          <w:rFonts w:ascii="Arial" w:hAnsi="Arial" w:cs="Arial"/>
          <w:sz w:val="28"/>
          <w:szCs w:val="28"/>
        </w:rPr>
        <w:t>ет</w:t>
      </w:r>
      <w:r w:rsidR="002702A1">
        <w:rPr>
          <w:rFonts w:ascii="Arial" w:hAnsi="Arial" w:cs="Arial"/>
          <w:sz w:val="28"/>
          <w:szCs w:val="28"/>
        </w:rPr>
        <w:t xml:space="preserve"> принципу целостности образовательного про</w:t>
      </w:r>
      <w:bookmarkStart w:id="0" w:name="_GoBack"/>
      <w:bookmarkEnd w:id="0"/>
      <w:r w:rsidR="002702A1">
        <w:rPr>
          <w:rFonts w:ascii="Arial" w:hAnsi="Arial" w:cs="Arial"/>
          <w:sz w:val="28"/>
          <w:szCs w:val="28"/>
        </w:rPr>
        <w:t>цесса</w:t>
      </w:r>
      <w:r w:rsidR="00C908B2">
        <w:rPr>
          <w:rFonts w:ascii="Arial" w:hAnsi="Arial" w:cs="Arial"/>
          <w:sz w:val="28"/>
          <w:szCs w:val="28"/>
        </w:rPr>
        <w:t>, учит</w:t>
      </w:r>
      <w:r w:rsidR="00C908B2">
        <w:rPr>
          <w:rFonts w:ascii="Arial" w:hAnsi="Arial" w:cs="Arial"/>
          <w:sz w:val="28"/>
          <w:szCs w:val="28"/>
        </w:rPr>
        <w:t>ы</w:t>
      </w:r>
      <w:r w:rsidR="00C908B2">
        <w:rPr>
          <w:rFonts w:ascii="Arial" w:hAnsi="Arial" w:cs="Arial"/>
          <w:sz w:val="28"/>
          <w:szCs w:val="28"/>
        </w:rPr>
        <w:t>ва</w:t>
      </w:r>
      <w:r w:rsidR="00E47234">
        <w:rPr>
          <w:rFonts w:ascii="Arial" w:hAnsi="Arial" w:cs="Arial"/>
          <w:sz w:val="28"/>
          <w:szCs w:val="28"/>
        </w:rPr>
        <w:t>ет</w:t>
      </w:r>
      <w:r w:rsidR="00C908B2" w:rsidRPr="00C908B2">
        <w:rPr>
          <w:rFonts w:ascii="Arial" w:hAnsi="Arial" w:cs="Arial"/>
          <w:sz w:val="28"/>
          <w:szCs w:val="28"/>
        </w:rPr>
        <w:t xml:space="preserve"> </w:t>
      </w:r>
      <w:r w:rsidR="00C908B2">
        <w:rPr>
          <w:rFonts w:ascii="Arial" w:hAnsi="Arial" w:cs="Arial"/>
          <w:sz w:val="28"/>
          <w:szCs w:val="28"/>
        </w:rPr>
        <w:t>возрастны</w:t>
      </w:r>
      <w:r w:rsidR="00C908B2">
        <w:rPr>
          <w:rFonts w:ascii="Arial" w:hAnsi="Arial" w:cs="Arial"/>
          <w:sz w:val="28"/>
          <w:szCs w:val="28"/>
        </w:rPr>
        <w:t>е</w:t>
      </w:r>
      <w:r w:rsidR="00C908B2">
        <w:rPr>
          <w:rFonts w:ascii="Arial" w:hAnsi="Arial" w:cs="Arial"/>
          <w:sz w:val="28"/>
          <w:szCs w:val="28"/>
        </w:rPr>
        <w:t xml:space="preserve"> возможности и особенности воспитанников, осн</w:t>
      </w:r>
      <w:r w:rsidR="00C908B2">
        <w:rPr>
          <w:rFonts w:ascii="Arial" w:hAnsi="Arial" w:cs="Arial"/>
          <w:sz w:val="28"/>
          <w:szCs w:val="28"/>
        </w:rPr>
        <w:t>о</w:t>
      </w:r>
      <w:r w:rsidR="00C908B2">
        <w:rPr>
          <w:rFonts w:ascii="Arial" w:hAnsi="Arial" w:cs="Arial"/>
          <w:sz w:val="28"/>
          <w:szCs w:val="28"/>
        </w:rPr>
        <w:t>выва</w:t>
      </w:r>
      <w:r w:rsidR="00E47234">
        <w:rPr>
          <w:rFonts w:ascii="Arial" w:hAnsi="Arial" w:cs="Arial"/>
          <w:sz w:val="28"/>
          <w:szCs w:val="28"/>
        </w:rPr>
        <w:t>ет</w:t>
      </w:r>
      <w:r w:rsidR="00C908B2">
        <w:rPr>
          <w:rFonts w:ascii="Arial" w:hAnsi="Arial" w:cs="Arial"/>
          <w:sz w:val="28"/>
          <w:szCs w:val="28"/>
        </w:rPr>
        <w:t>ся на комплексно-тематическом принципе построения обр</w:t>
      </w:r>
      <w:r w:rsidR="00C908B2">
        <w:rPr>
          <w:rFonts w:ascii="Arial" w:hAnsi="Arial" w:cs="Arial"/>
          <w:sz w:val="28"/>
          <w:szCs w:val="28"/>
        </w:rPr>
        <w:t>а</w:t>
      </w:r>
      <w:r w:rsidR="00C908B2">
        <w:rPr>
          <w:rFonts w:ascii="Arial" w:hAnsi="Arial" w:cs="Arial"/>
          <w:sz w:val="28"/>
          <w:szCs w:val="28"/>
        </w:rPr>
        <w:t>зовательного пр</w:t>
      </w:r>
      <w:r w:rsidR="00C908B2">
        <w:rPr>
          <w:rFonts w:ascii="Arial" w:hAnsi="Arial" w:cs="Arial"/>
          <w:sz w:val="28"/>
          <w:szCs w:val="28"/>
        </w:rPr>
        <w:t>о</w:t>
      </w:r>
      <w:r w:rsidR="00C908B2">
        <w:rPr>
          <w:rFonts w:ascii="Arial" w:hAnsi="Arial" w:cs="Arial"/>
          <w:sz w:val="28"/>
          <w:szCs w:val="28"/>
        </w:rPr>
        <w:t>цесса.</w:t>
      </w:r>
    </w:p>
    <w:p w:rsidR="00D73C71" w:rsidRDefault="00EB7181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Созданная педагогическим коллективом ГБДОУ д/с № 67 ко</w:t>
      </w:r>
      <w:r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пенсирующего вида Московского района Санкт-Петербурга пре</w:t>
      </w:r>
      <w:r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метно-развивающая среда обеспечи</w:t>
      </w:r>
      <w:r w:rsidR="00E47234">
        <w:rPr>
          <w:rFonts w:ascii="Arial" w:hAnsi="Arial" w:cs="Arial"/>
          <w:sz w:val="28"/>
          <w:szCs w:val="28"/>
        </w:rPr>
        <w:t xml:space="preserve">вает </w:t>
      </w:r>
      <w:r>
        <w:rPr>
          <w:rFonts w:ascii="Arial" w:hAnsi="Arial" w:cs="Arial"/>
          <w:sz w:val="28"/>
          <w:szCs w:val="28"/>
        </w:rPr>
        <w:t>максимальный психолог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ческий комфорт каждому воспитаннику, создает возможность для реализации его права на свободный выбор вида деятельности. Для м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ня, как руководителя учреждения, лучшей оценкой нашей работы является фраза ребенка: «Мама, зачем ты так рано пришла за мной, я еще не хочу идти домой!» </w:t>
      </w:r>
      <w:r w:rsidR="00D05A70">
        <w:rPr>
          <w:rFonts w:ascii="Arial" w:hAnsi="Arial" w:cs="Arial"/>
          <w:sz w:val="28"/>
          <w:szCs w:val="28"/>
        </w:rPr>
        <w:t xml:space="preserve"> </w:t>
      </w:r>
    </w:p>
    <w:p w:rsidR="003C1B18" w:rsidRDefault="003C1B18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90FBF" w:rsidRDefault="00790FBF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90FBF" w:rsidRDefault="00790FBF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03858" w:rsidRPr="00437D55" w:rsidRDefault="00603858" w:rsidP="00790FB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603858" w:rsidRPr="00437D55" w:rsidSect="00B730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45"/>
    <w:rsid w:val="00013A5E"/>
    <w:rsid w:val="0001468B"/>
    <w:rsid w:val="000D4867"/>
    <w:rsid w:val="000E67BA"/>
    <w:rsid w:val="00136BE9"/>
    <w:rsid w:val="00180BE4"/>
    <w:rsid w:val="00214035"/>
    <w:rsid w:val="002702A1"/>
    <w:rsid w:val="00273254"/>
    <w:rsid w:val="003139F1"/>
    <w:rsid w:val="003C1B18"/>
    <w:rsid w:val="0041097E"/>
    <w:rsid w:val="00417919"/>
    <w:rsid w:val="004370BE"/>
    <w:rsid w:val="00437D55"/>
    <w:rsid w:val="00454AD0"/>
    <w:rsid w:val="004B5783"/>
    <w:rsid w:val="005179FA"/>
    <w:rsid w:val="00603858"/>
    <w:rsid w:val="006C78C9"/>
    <w:rsid w:val="007159AD"/>
    <w:rsid w:val="00725277"/>
    <w:rsid w:val="00764135"/>
    <w:rsid w:val="00790FBF"/>
    <w:rsid w:val="007B52DD"/>
    <w:rsid w:val="007E197B"/>
    <w:rsid w:val="00825226"/>
    <w:rsid w:val="00863F26"/>
    <w:rsid w:val="008B4393"/>
    <w:rsid w:val="008B57B6"/>
    <w:rsid w:val="008E309F"/>
    <w:rsid w:val="0093012E"/>
    <w:rsid w:val="00967C5A"/>
    <w:rsid w:val="009F2611"/>
    <w:rsid w:val="00B362B9"/>
    <w:rsid w:val="00B730B6"/>
    <w:rsid w:val="00C908B2"/>
    <w:rsid w:val="00CA4192"/>
    <w:rsid w:val="00CE7FDE"/>
    <w:rsid w:val="00D05A70"/>
    <w:rsid w:val="00D73C71"/>
    <w:rsid w:val="00DA0D5E"/>
    <w:rsid w:val="00E47234"/>
    <w:rsid w:val="00E53491"/>
    <w:rsid w:val="00E605A0"/>
    <w:rsid w:val="00E83234"/>
    <w:rsid w:val="00EB0535"/>
    <w:rsid w:val="00EB7181"/>
    <w:rsid w:val="00F033B1"/>
    <w:rsid w:val="00F74FFE"/>
    <w:rsid w:val="00F825CB"/>
    <w:rsid w:val="00FF48A1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EDED-B888-4193-AED3-AB3115D1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2012-11-08T08:29:00Z</cp:lastPrinted>
  <dcterms:created xsi:type="dcterms:W3CDTF">2012-11-07T06:10:00Z</dcterms:created>
  <dcterms:modified xsi:type="dcterms:W3CDTF">2012-11-09T10:02:00Z</dcterms:modified>
</cp:coreProperties>
</file>