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24" w:rsidRPr="00147CF1" w:rsidRDefault="00695C24" w:rsidP="00695C24">
      <w:pPr>
        <w:jc w:val="center"/>
        <w:rPr>
          <w:b/>
        </w:rPr>
      </w:pPr>
      <w:r>
        <w:t xml:space="preserve">Классный час на тему </w:t>
      </w:r>
      <w:r w:rsidRPr="00147CF1">
        <w:rPr>
          <w:b/>
        </w:rPr>
        <w:t>«Здоровый образ жизни»</w:t>
      </w:r>
    </w:p>
    <w:p w:rsidR="00695C24" w:rsidRDefault="00695C24" w:rsidP="00695C24">
      <w:r>
        <w:t>Цель - формировать у учащихся здоровый образ жизни.</w:t>
      </w:r>
    </w:p>
    <w:p w:rsidR="00695C24" w:rsidRDefault="00695C24" w:rsidP="00695C24"/>
    <w:p w:rsidR="00695C24" w:rsidRDefault="00695C24" w:rsidP="00695C24">
      <w:pPr>
        <w:jc w:val="center"/>
      </w:pPr>
      <w:r>
        <w:t>Ход классного часа.</w:t>
      </w:r>
    </w:p>
    <w:p w:rsidR="00695C24" w:rsidRDefault="00695C24" w:rsidP="00695C24">
      <w:r>
        <w:t>1. Организационный момент;</w:t>
      </w:r>
    </w:p>
    <w:p w:rsidR="00695C24" w:rsidRDefault="00695C24" w:rsidP="00695C24">
      <w: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695C24" w:rsidRPr="001D0718" w:rsidRDefault="00695C24" w:rsidP="00695C24">
      <w:pPr>
        <w:rPr>
          <w:b/>
        </w:rPr>
      </w:pPr>
      <w:r w:rsidRPr="001D0718">
        <w:rPr>
          <w:b/>
        </w:rPr>
        <w:t>Тест «Твое здоровье».</w:t>
      </w:r>
    </w:p>
    <w:p w:rsidR="00695C24" w:rsidRPr="001D0718" w:rsidRDefault="00695C24" w:rsidP="00695C24">
      <w:r w:rsidRPr="001D0718">
        <w:t>1. У меня часто плохой аппетит.</w:t>
      </w:r>
    </w:p>
    <w:p w:rsidR="00695C24" w:rsidRPr="001D0718" w:rsidRDefault="00695C24" w:rsidP="00695C24">
      <w:r w:rsidRPr="001D0718">
        <w:t>2. После нес</w:t>
      </w:r>
      <w:r>
        <w:t xml:space="preserve">кольких часов работы у меня </w:t>
      </w:r>
      <w:r w:rsidRPr="001D0718">
        <w:t xml:space="preserve"> начинает болеть голова.</w:t>
      </w:r>
    </w:p>
    <w:p w:rsidR="00695C24" w:rsidRPr="001D0718" w:rsidRDefault="00695C24" w:rsidP="00695C24">
      <w:r w:rsidRPr="001D0718">
        <w:t>3. Часто выгляжу усталым и подавленным, иногда раздраженным и угрюмым.</w:t>
      </w:r>
    </w:p>
    <w:p w:rsidR="00695C24" w:rsidRPr="001D0718" w:rsidRDefault="00695C24" w:rsidP="00695C24">
      <w:r w:rsidRPr="001D0718">
        <w:t>4. Периодически у меня бывают серьезные заболевания, когда я вынужден несколько дней оставаться в постели.</w:t>
      </w:r>
    </w:p>
    <w:p w:rsidR="00695C24" w:rsidRPr="001D0718" w:rsidRDefault="00695C24" w:rsidP="00695C24">
      <w:r w:rsidRPr="001D0718">
        <w:t>5. Я почти не занимаюсь спортом.</w:t>
      </w:r>
    </w:p>
    <w:p w:rsidR="00695C24" w:rsidRPr="001D0718" w:rsidRDefault="00695C24" w:rsidP="00695C24">
      <w:r w:rsidRPr="001D0718">
        <w:t>6. В последнее время я несколько прибавил в весе.</w:t>
      </w:r>
    </w:p>
    <w:p w:rsidR="00695C24" w:rsidRPr="001D0718" w:rsidRDefault="00695C24" w:rsidP="00695C24">
      <w:r w:rsidRPr="001D0718">
        <w:t>7. У меня часто кружится голова.</w:t>
      </w:r>
    </w:p>
    <w:p w:rsidR="00695C24" w:rsidRPr="001D0718" w:rsidRDefault="00695C24" w:rsidP="00695C24">
      <w:r>
        <w:t>8</w:t>
      </w:r>
      <w:r w:rsidRPr="001D0718">
        <w:t>. В детстве я перенес несколько серьезных заболеваний.</w:t>
      </w:r>
    </w:p>
    <w:p w:rsidR="00695C24" w:rsidRPr="001D0718" w:rsidRDefault="00695C24" w:rsidP="00695C24">
      <w:r>
        <w:t>9.</w:t>
      </w:r>
      <w:r w:rsidRPr="001D0718">
        <w:t>. У меня плохой сон и неприятные ощущения утром после пробуждения.</w:t>
      </w:r>
    </w:p>
    <w:p w:rsidR="00695C24" w:rsidRDefault="00695C24" w:rsidP="00695C24">
      <w:pPr>
        <w:rPr>
          <w:b/>
          <w:bCs/>
        </w:rPr>
      </w:pPr>
      <w:r w:rsidRPr="001D0718">
        <w:rPr>
          <w:b/>
          <w:bCs/>
        </w:rPr>
        <w:t>За каждый ответ «да» поставьте себе по 1 баллу и подсчитайте сумму.</w:t>
      </w:r>
    </w:p>
    <w:p w:rsidR="00695C24" w:rsidRPr="001D0718" w:rsidRDefault="00695C24" w:rsidP="00695C24">
      <w:pPr>
        <w:rPr>
          <w:b/>
          <w:bCs/>
        </w:rPr>
      </w:pPr>
      <w:r>
        <w:rPr>
          <w:b/>
          <w:bCs/>
        </w:rPr>
        <w:t>Результаты.</w:t>
      </w:r>
    </w:p>
    <w:p w:rsidR="00695C24" w:rsidRPr="001D0718" w:rsidRDefault="00695C24" w:rsidP="00695C24">
      <w:r w:rsidRPr="001D0718">
        <w:rPr>
          <w:b/>
          <w:bCs/>
        </w:rPr>
        <w:t>1-2 балла.</w:t>
      </w:r>
      <w:r w:rsidRPr="001D0718"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695C24" w:rsidRPr="001D0718" w:rsidRDefault="00695C24" w:rsidP="00695C24">
      <w:r w:rsidRPr="001D0718">
        <w:rPr>
          <w:b/>
          <w:bCs/>
        </w:rPr>
        <w:t>3-6 баллов.</w:t>
      </w:r>
      <w:r w:rsidRPr="001D0718"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695C24" w:rsidRDefault="00695C24" w:rsidP="00695C24">
      <w:r>
        <w:rPr>
          <w:b/>
          <w:bCs/>
        </w:rPr>
        <w:t xml:space="preserve">7- 9 </w:t>
      </w:r>
      <w:r w:rsidRPr="001D0718">
        <w:rPr>
          <w:b/>
          <w:bCs/>
        </w:rPr>
        <w:t>баллов.</w:t>
      </w:r>
      <w:r w:rsidRPr="001D0718"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695C24" w:rsidRDefault="00695C24" w:rsidP="00695C24">
      <w: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695C24" w:rsidRDefault="00695C24" w:rsidP="00695C24">
      <w:pPr>
        <w:ind w:firstLine="2880"/>
        <w:rPr>
          <w:sz w:val="28"/>
          <w:szCs w:val="28"/>
        </w:rPr>
      </w:pPr>
    </w:p>
    <w:p w:rsidR="00695C24" w:rsidRPr="00147CF1" w:rsidRDefault="00695C24" w:rsidP="00695C24">
      <w:pPr>
        <w:ind w:firstLine="2880"/>
        <w:rPr>
          <w:sz w:val="28"/>
          <w:szCs w:val="28"/>
        </w:rPr>
      </w:pPr>
      <w:r w:rsidRPr="00147CF1">
        <w:rPr>
          <w:sz w:val="28"/>
          <w:szCs w:val="28"/>
        </w:rPr>
        <w:t>Чтоб мудро жизнь прожить,</w:t>
      </w:r>
    </w:p>
    <w:p w:rsidR="00695C24" w:rsidRPr="00147CF1" w:rsidRDefault="00695C24" w:rsidP="00695C24">
      <w:pPr>
        <w:ind w:firstLine="2880"/>
        <w:rPr>
          <w:sz w:val="28"/>
          <w:szCs w:val="28"/>
        </w:rPr>
      </w:pPr>
      <w:r w:rsidRPr="00147CF1">
        <w:rPr>
          <w:sz w:val="28"/>
          <w:szCs w:val="28"/>
        </w:rPr>
        <w:t>Знать надобно немало.</w:t>
      </w:r>
    </w:p>
    <w:p w:rsidR="00695C24" w:rsidRPr="00147CF1" w:rsidRDefault="00695C24" w:rsidP="00695C24">
      <w:pPr>
        <w:ind w:firstLine="2880"/>
        <w:rPr>
          <w:sz w:val="28"/>
          <w:szCs w:val="28"/>
        </w:rPr>
      </w:pPr>
      <w:r w:rsidRPr="00147CF1">
        <w:rPr>
          <w:sz w:val="28"/>
          <w:szCs w:val="28"/>
        </w:rPr>
        <w:t>Два главных правила запомни для начала:</w:t>
      </w:r>
    </w:p>
    <w:p w:rsidR="00695C24" w:rsidRPr="00147CF1" w:rsidRDefault="00695C24" w:rsidP="00695C24">
      <w:pPr>
        <w:ind w:firstLine="2880"/>
        <w:rPr>
          <w:sz w:val="28"/>
          <w:szCs w:val="28"/>
        </w:rPr>
      </w:pPr>
      <w:r w:rsidRPr="00147CF1">
        <w:rPr>
          <w:sz w:val="28"/>
          <w:szCs w:val="28"/>
        </w:rPr>
        <w:t>Ты лучше голодай, чем, что попало есть,</w:t>
      </w:r>
    </w:p>
    <w:p w:rsidR="00695C24" w:rsidRPr="00147CF1" w:rsidRDefault="00695C24" w:rsidP="00695C24">
      <w:pPr>
        <w:ind w:firstLine="2880"/>
        <w:rPr>
          <w:sz w:val="28"/>
          <w:szCs w:val="28"/>
        </w:rPr>
      </w:pPr>
      <w:r w:rsidRPr="00147CF1">
        <w:rPr>
          <w:sz w:val="28"/>
          <w:szCs w:val="28"/>
        </w:rPr>
        <w:t>И лучше будь один, чем с кем попало.</w:t>
      </w:r>
    </w:p>
    <w:p w:rsidR="00695C24" w:rsidRPr="00147CF1" w:rsidRDefault="00695C24" w:rsidP="00695C24">
      <w:pPr>
        <w:rPr>
          <w:sz w:val="28"/>
          <w:szCs w:val="28"/>
        </w:rPr>
      </w:pPr>
      <w:r w:rsidRPr="00147CF1">
        <w:rPr>
          <w:sz w:val="28"/>
          <w:szCs w:val="28"/>
        </w:rPr>
        <w:t>Правила здорового образа жизни:</w:t>
      </w:r>
    </w:p>
    <w:p w:rsidR="00695C24" w:rsidRPr="001D0718" w:rsidRDefault="00695C24" w:rsidP="00695C24">
      <w:r>
        <w:rPr>
          <w:b/>
          <w:bCs/>
          <w:i/>
          <w:iCs/>
        </w:rPr>
        <w:t xml:space="preserve">1. </w:t>
      </w:r>
      <w:r w:rsidRPr="001D0718">
        <w:rPr>
          <w:b/>
          <w:bCs/>
          <w:i/>
          <w:iCs/>
        </w:rPr>
        <w:t>Правильное питание</w:t>
      </w:r>
      <w:r>
        <w:rPr>
          <w:b/>
          <w:bCs/>
          <w:i/>
          <w:iCs/>
        </w:rPr>
        <w:t>;</w:t>
      </w:r>
    </w:p>
    <w:p w:rsidR="00695C24" w:rsidRPr="001D0718" w:rsidRDefault="00695C24" w:rsidP="00695C24">
      <w:r>
        <w:rPr>
          <w:b/>
          <w:bCs/>
          <w:i/>
          <w:iCs/>
        </w:rPr>
        <w:t xml:space="preserve">2. </w:t>
      </w:r>
      <w:r w:rsidRPr="001D0718">
        <w:rPr>
          <w:b/>
          <w:bCs/>
          <w:i/>
          <w:iCs/>
        </w:rPr>
        <w:t>Сон</w:t>
      </w:r>
      <w:r>
        <w:rPr>
          <w:b/>
          <w:bCs/>
          <w:i/>
          <w:iCs/>
        </w:rPr>
        <w:t>;</w:t>
      </w:r>
    </w:p>
    <w:p w:rsidR="00695C24" w:rsidRPr="001D0718" w:rsidRDefault="00695C24" w:rsidP="00695C24">
      <w:r>
        <w:rPr>
          <w:b/>
          <w:bCs/>
          <w:i/>
          <w:iCs/>
        </w:rPr>
        <w:t xml:space="preserve">3. </w:t>
      </w:r>
      <w:r w:rsidRPr="001D0718">
        <w:rPr>
          <w:b/>
          <w:bCs/>
          <w:i/>
          <w:iCs/>
        </w:rPr>
        <w:t>Активная деятельность и активный отдых</w:t>
      </w:r>
      <w:r>
        <w:rPr>
          <w:b/>
          <w:bCs/>
          <w:i/>
          <w:iCs/>
        </w:rPr>
        <w:t>;</w:t>
      </w:r>
    </w:p>
    <w:p w:rsidR="00695C24" w:rsidRDefault="00695C24" w:rsidP="00695C24">
      <w:r>
        <w:t>Остановимся на каждом пункте отдельно.</w:t>
      </w:r>
    </w:p>
    <w:p w:rsidR="00695C24" w:rsidRPr="00F50B8D" w:rsidRDefault="00695C24" w:rsidP="00695C24">
      <w:pPr>
        <w:rPr>
          <w:i/>
          <w:iCs/>
          <w:u w:val="single"/>
        </w:rPr>
      </w:pPr>
      <w:r w:rsidRPr="00F50B8D">
        <w:rPr>
          <w:b/>
          <w:bCs/>
          <w:iCs/>
          <w:u w:val="single"/>
        </w:rPr>
        <w:t>1. Правильное питание—основа здорового образа</w:t>
      </w:r>
      <w:r w:rsidRPr="00F50B8D">
        <w:rPr>
          <w:i/>
          <w:iCs/>
          <w:u w:val="single"/>
        </w:rPr>
        <w:t xml:space="preserve">. </w:t>
      </w:r>
    </w:p>
    <w:p w:rsidR="00695C24" w:rsidRDefault="00695C24" w:rsidP="00695C24">
      <w:pPr>
        <w:rPr>
          <w:i/>
          <w:iCs/>
        </w:rPr>
      </w:pPr>
      <w:r w:rsidRPr="00046D59">
        <w:rPr>
          <w:i/>
          <w:iCs/>
        </w:rPr>
        <w:t>Снижается заболеваемость учащихся, улучшается психологическое состояние детей, поднимается настроение,  а самое главное —</w:t>
      </w:r>
      <w:r>
        <w:rPr>
          <w:i/>
          <w:iCs/>
        </w:rPr>
        <w:t xml:space="preserve"> </w:t>
      </w:r>
      <w:r w:rsidRPr="00046D59">
        <w:rPr>
          <w:i/>
          <w:iCs/>
        </w:rPr>
        <w:t>повышается работоспособность и интерес к учебной деятельности</w:t>
      </w:r>
      <w:r>
        <w:rPr>
          <w:i/>
          <w:iCs/>
        </w:rPr>
        <w:t>.</w:t>
      </w:r>
    </w:p>
    <w:p w:rsidR="00695C24" w:rsidRDefault="00695C24" w:rsidP="00695C24">
      <w:pPr>
        <w:rPr>
          <w:b/>
          <w:bCs/>
          <w:i/>
          <w:iCs/>
        </w:rPr>
      </w:pPr>
      <w:r>
        <w:rPr>
          <w:i/>
          <w:iCs/>
        </w:rPr>
        <w:t xml:space="preserve">После большой перемены в </w:t>
      </w:r>
      <w:proofErr w:type="spellStart"/>
      <w:r>
        <w:rPr>
          <w:i/>
          <w:iCs/>
        </w:rPr>
        <w:t>мусорнице</w:t>
      </w:r>
      <w:proofErr w:type="spellEnd"/>
      <w:r>
        <w:rPr>
          <w:i/>
          <w:iCs/>
        </w:rPr>
        <w:t xml:space="preserve"> лежат  пустые бутылки из-под лимонада, давайте немного поговорим о том, </w:t>
      </w:r>
      <w:r>
        <w:rPr>
          <w:b/>
          <w:bCs/>
          <w:i/>
          <w:iCs/>
        </w:rPr>
        <w:t>ч</w:t>
      </w:r>
      <w:r w:rsidRPr="00046D59">
        <w:rPr>
          <w:b/>
          <w:bCs/>
          <w:i/>
          <w:iCs/>
        </w:rPr>
        <w:t>то мы пьем?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 xml:space="preserve">В любом случае, </w:t>
      </w:r>
      <w:r w:rsidRPr="00711993">
        <w:rPr>
          <w:b/>
          <w:color w:val="000000"/>
        </w:rPr>
        <w:t>важно знать, что именно в газированных напитках может реально принести вред</w:t>
      </w:r>
      <w:r w:rsidRPr="00711993">
        <w:rPr>
          <w:color w:val="000000"/>
        </w:rPr>
        <w:t xml:space="preserve">. Во-первых, это </w:t>
      </w:r>
      <w:r w:rsidRPr="00711993">
        <w:rPr>
          <w:b/>
          <w:color w:val="000000"/>
        </w:rPr>
        <w:t>углеводы</w:t>
      </w:r>
      <w:r w:rsidRPr="00711993">
        <w:rPr>
          <w:color w:val="000000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711993">
          <w:rPr>
            <w:color w:val="000000"/>
          </w:rPr>
          <w:t>0,33 л</w:t>
        </w:r>
      </w:smartTag>
      <w:r w:rsidRPr="00711993">
        <w:rPr>
          <w:color w:val="000000"/>
        </w:rPr>
        <w:t xml:space="preserve">. </w:t>
      </w:r>
      <w:proofErr w:type="spellStart"/>
      <w:r w:rsidRPr="00711993">
        <w:rPr>
          <w:color w:val="000000"/>
        </w:rPr>
        <w:t>Pepsi-Cola</w:t>
      </w:r>
      <w:proofErr w:type="spellEnd"/>
      <w:r w:rsidRPr="00711993">
        <w:rPr>
          <w:color w:val="000000"/>
        </w:rPr>
        <w:t xml:space="preserve"> содержится 8 кусков сахара. Мало, кто стал </w:t>
      </w:r>
      <w:r w:rsidRPr="00711993">
        <w:rPr>
          <w:color w:val="000000"/>
        </w:rPr>
        <w:lastRenderedPageBreak/>
        <w:t xml:space="preserve">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</w:t>
      </w:r>
      <w:r w:rsidRPr="00711993">
        <w:rPr>
          <w:b/>
          <w:color w:val="000000"/>
        </w:rPr>
        <w:t>аспартам</w:t>
      </w:r>
      <w:r w:rsidRPr="00711993">
        <w:rPr>
          <w:color w:val="000000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</w:t>
      </w:r>
    </w:p>
    <w:p w:rsidR="00695C24" w:rsidRPr="00711993" w:rsidRDefault="00695C24" w:rsidP="00695C24">
      <w:pPr>
        <w:rPr>
          <w:color w:val="000000"/>
        </w:rPr>
      </w:pP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711993">
        <w:rPr>
          <w:b/>
          <w:color w:val="000000"/>
        </w:rPr>
        <w:t>ортофосфорная кислота</w:t>
      </w:r>
      <w:r w:rsidRPr="00711993">
        <w:rPr>
          <w:color w:val="000000"/>
        </w:rPr>
        <w:t xml:space="preserve"> (Е338). Чаще всего в газировках используется именно она. </w:t>
      </w:r>
    </w:p>
    <w:p w:rsidR="00695C24" w:rsidRPr="00711993" w:rsidRDefault="00695C24" w:rsidP="00695C24">
      <w:pPr>
        <w:rPr>
          <w:color w:val="000000"/>
        </w:rPr>
      </w:pP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 xml:space="preserve">Также газировки содержат </w:t>
      </w:r>
      <w:r w:rsidRPr="00711993">
        <w:rPr>
          <w:b/>
          <w:color w:val="000000"/>
        </w:rPr>
        <w:t>углекислый газ</w:t>
      </w:r>
      <w:r w:rsidRPr="00711993">
        <w:rPr>
          <w:color w:val="000000"/>
        </w:rPr>
        <w:t xml:space="preserve">, который возбуждает  желудочную секрецию, повышает кислотность и способствует метеоризму. Ну и разумеется </w:t>
      </w:r>
      <w:r w:rsidRPr="00711993">
        <w:rPr>
          <w:b/>
          <w:color w:val="000000"/>
        </w:rPr>
        <w:t>кофеин</w:t>
      </w:r>
      <w:r w:rsidRPr="00711993">
        <w:rPr>
          <w:color w:val="000000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711993">
        <w:rPr>
          <w:color w:val="000000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711993">
        <w:rPr>
          <w:color w:val="000000"/>
        </w:rPr>
        <w:t xml:space="preserve"> В некоторых дозах кофеин может быть смертельным.</w:t>
      </w:r>
    </w:p>
    <w:p w:rsidR="00695C24" w:rsidRPr="00711993" w:rsidRDefault="00695C24" w:rsidP="00695C24">
      <w:pPr>
        <w:rPr>
          <w:color w:val="000000"/>
        </w:rPr>
      </w:pP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 xml:space="preserve">Пожалуй, самое коварное в газированной воде - это </w:t>
      </w:r>
      <w:r w:rsidRPr="00711993">
        <w:rPr>
          <w:b/>
          <w:color w:val="000000"/>
        </w:rPr>
        <w:t>тара</w:t>
      </w:r>
      <w:r w:rsidRPr="00711993">
        <w:rPr>
          <w:color w:val="000000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695C24" w:rsidRPr="00711993" w:rsidRDefault="00695C24" w:rsidP="00695C24">
      <w:pPr>
        <w:rPr>
          <w:color w:val="000000"/>
        </w:rPr>
      </w:pPr>
    </w:p>
    <w:p w:rsidR="00695C24" w:rsidRPr="0096225D" w:rsidRDefault="00695C24" w:rsidP="00695C24">
      <w:pPr>
        <w:ind w:left="40"/>
        <w:textAlignment w:val="top"/>
        <w:rPr>
          <w:rFonts w:cs="Tahoma"/>
          <w:b/>
        </w:rPr>
      </w:pPr>
      <w:r w:rsidRPr="0096225D">
        <w:rPr>
          <w:rFonts w:cs="Tahoma"/>
          <w:b/>
        </w:rPr>
        <w:t xml:space="preserve">Кока-кола с успехом заменяет бытовую химию.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История кока колы утверждает, что во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Pr="008B164A">
          <w:rPr>
            <w:rFonts w:cs="Tahoma"/>
          </w:rPr>
          <w:t>2 галлона</w:t>
        </w:r>
      </w:smartTag>
      <w:r w:rsidRPr="008B164A">
        <w:rPr>
          <w:rFonts w:cs="Tahoma"/>
        </w:rPr>
        <w:t xml:space="preserve"> Колы, чтобы смывать кровь с шоссе после аварии.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Чтобы почистить туалет, вылейте банку Колы в раковину и не смывайте в течение часа.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О составе кока колы. Активный ингредиент кока колы - фосфорная кислота. Ее рН </w:t>
      </w:r>
      <w:proofErr w:type="gramStart"/>
      <w:r w:rsidRPr="008B164A">
        <w:rPr>
          <w:rFonts w:cs="Tahoma"/>
        </w:rPr>
        <w:t>равен</w:t>
      </w:r>
      <w:proofErr w:type="gramEnd"/>
      <w:r w:rsidRPr="008B164A">
        <w:rPr>
          <w:rFonts w:cs="Tahoma"/>
        </w:rPr>
        <w:t xml:space="preserve"> 2.8. За 4 дня он может растворить ваши ногти.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8B164A">
        <w:rPr>
          <w:rFonts w:cs="Tahoma"/>
        </w:rPr>
        <w:t>высококоррозионных</w:t>
      </w:r>
      <w:proofErr w:type="spellEnd"/>
      <w:r w:rsidRPr="008B164A">
        <w:rPr>
          <w:rFonts w:cs="Tahoma"/>
        </w:rPr>
        <w:t xml:space="preserve"> материалов. </w:t>
      </w:r>
    </w:p>
    <w:p w:rsidR="00695C24" w:rsidRPr="008B164A" w:rsidRDefault="00695C24" w:rsidP="00695C24">
      <w:pPr>
        <w:textAlignment w:val="top"/>
        <w:rPr>
          <w:rFonts w:cs="Tahoma"/>
        </w:rPr>
      </w:pPr>
      <w:r w:rsidRPr="008B164A">
        <w:rPr>
          <w:rFonts w:cs="Tahoma"/>
        </w:rPr>
        <w:t xml:space="preserve">Дистрибьюторы кока колы уже 20 лет используют ее для очистки моторов своих грузовиков. </w:t>
      </w:r>
    </w:p>
    <w:p w:rsidR="00695C24" w:rsidRPr="0096225D" w:rsidRDefault="00695C24" w:rsidP="00695C24">
      <w:pPr>
        <w:textAlignment w:val="top"/>
        <w:rPr>
          <w:rFonts w:cs="Tahoma"/>
          <w:b/>
        </w:rPr>
      </w:pPr>
      <w:r w:rsidRPr="0096225D">
        <w:rPr>
          <w:rFonts w:cs="Tahoma"/>
          <w:b/>
        </w:rPr>
        <w:t xml:space="preserve">Все еще хотите бутылочку Колы? </w:t>
      </w:r>
    </w:p>
    <w:p w:rsidR="00695C24" w:rsidRDefault="00695C24" w:rsidP="00695C24"/>
    <w:p w:rsidR="00695C24" w:rsidRPr="008B164A" w:rsidRDefault="00695C24" w:rsidP="00695C24">
      <w:r w:rsidRPr="00AD4F85"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AD4F85">
        <w:br/>
      </w:r>
      <w:r w:rsidRPr="00AD4F85">
        <w:br/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b/>
          <w:color w:val="000000"/>
        </w:rPr>
        <w:t xml:space="preserve">Чтобы уменьшить вред от любой газировки, в том числе и от </w:t>
      </w:r>
      <w:proofErr w:type="spellStart"/>
      <w:r w:rsidRPr="00711993">
        <w:rPr>
          <w:b/>
          <w:color w:val="000000"/>
        </w:rPr>
        <w:t>Pepsi</w:t>
      </w:r>
      <w:proofErr w:type="spellEnd"/>
      <w:r w:rsidRPr="00711993">
        <w:rPr>
          <w:b/>
          <w:color w:val="000000"/>
        </w:rPr>
        <w:t>, необходимо следовать простым правилам</w:t>
      </w:r>
      <w:r w:rsidRPr="00711993">
        <w:rPr>
          <w:color w:val="000000"/>
        </w:rPr>
        <w:t>: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lastRenderedPageBreak/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>2. Пейте через трубочку, чтобы избегать контакта с банкой.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>3. Ограничьтесь одним стаканом 1-2 раза в неделю.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>4. Откажитесь от газировки, если страдаете ожирением, диабетом, гастритом, язвой.</w:t>
      </w:r>
    </w:p>
    <w:p w:rsidR="00695C24" w:rsidRPr="00711993" w:rsidRDefault="00695C24" w:rsidP="00695C24">
      <w:pPr>
        <w:rPr>
          <w:color w:val="000000"/>
        </w:rPr>
      </w:pPr>
      <w:r w:rsidRPr="00711993">
        <w:rPr>
          <w:color w:val="000000"/>
        </w:rPr>
        <w:t>5. Не давайте газировку детям до 3 лет.</w:t>
      </w:r>
    </w:p>
    <w:p w:rsidR="00695C24" w:rsidRDefault="00695C24" w:rsidP="00695C24"/>
    <w:p w:rsidR="00695C24" w:rsidRPr="001B4244" w:rsidRDefault="00695C24" w:rsidP="00695C24">
      <w:r>
        <w:t xml:space="preserve"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1B4244">
        <w:rPr>
          <w:b/>
        </w:rPr>
        <w:t>ч</w:t>
      </w:r>
      <w:r w:rsidRPr="00046D59">
        <w:rPr>
          <w:b/>
          <w:bCs/>
          <w:i/>
          <w:iCs/>
        </w:rPr>
        <w:t>то мы едим?</w:t>
      </w:r>
    </w:p>
    <w:p w:rsidR="00695C24" w:rsidRDefault="00695C24" w:rsidP="00695C24">
      <w:pPr>
        <w:ind w:firstLine="403"/>
        <w:jc w:val="both"/>
        <w:rPr>
          <w:color w:val="000000"/>
        </w:rPr>
      </w:pPr>
      <w:r w:rsidRPr="0013482C">
        <w:rPr>
          <w:color w:val="000000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13482C">
        <w:rPr>
          <w:color w:val="000000"/>
        </w:rPr>
        <w:t>ароматизаторов</w:t>
      </w:r>
      <w:proofErr w:type="spellEnd"/>
      <w:r w:rsidRPr="0013482C">
        <w:rPr>
          <w:color w:val="000000"/>
        </w:rPr>
        <w:t xml:space="preserve"> (</w:t>
      </w:r>
      <w:proofErr w:type="gramStart"/>
      <w:r w:rsidRPr="0013482C">
        <w:rPr>
          <w:color w:val="000000"/>
        </w:rPr>
        <w:t>правда</w:t>
      </w:r>
      <w:proofErr w:type="gramEnd"/>
      <w:r w:rsidRPr="0013482C">
        <w:rPr>
          <w:color w:val="000000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13482C">
        <w:rPr>
          <w:color w:val="000000"/>
        </w:rPr>
        <w:t>чипсовые</w:t>
      </w:r>
      <w:proofErr w:type="spellEnd"/>
      <w:r w:rsidRPr="0013482C">
        <w:rPr>
          <w:color w:val="000000"/>
        </w:rPr>
        <w:t>» и «</w:t>
      </w:r>
      <w:proofErr w:type="spellStart"/>
      <w:r w:rsidRPr="0013482C">
        <w:rPr>
          <w:color w:val="000000"/>
        </w:rPr>
        <w:t>сухариковые</w:t>
      </w:r>
      <w:proofErr w:type="spellEnd"/>
      <w:r w:rsidRPr="0013482C">
        <w:rPr>
          <w:color w:val="000000"/>
        </w:rPr>
        <w:t xml:space="preserve">» разновидности, что называется, «на любителя». </w:t>
      </w:r>
    </w:p>
    <w:p w:rsidR="00695C24" w:rsidRDefault="00695C24" w:rsidP="00695C24">
      <w:pPr>
        <w:ind w:firstLine="403"/>
        <w:jc w:val="both"/>
        <w:rPr>
          <w:color w:val="000000"/>
        </w:rPr>
      </w:pPr>
      <w:r w:rsidRPr="0013482C">
        <w:rPr>
          <w:color w:val="000000"/>
        </w:rPr>
        <w:t>Существуют и чипсы без привкусов, т.е. со своим натуральным вкусом, но по статистике, большинство наших с вами соотечественников предпочитают</w:t>
      </w:r>
      <w:r>
        <w:rPr>
          <w:color w:val="000000"/>
        </w:rPr>
        <w:t>,</w:t>
      </w:r>
      <w:r w:rsidRPr="0013482C">
        <w:rPr>
          <w:color w:val="000000"/>
        </w:rPr>
        <w:t xml:space="preserve">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13482C">
        <w:rPr>
          <w:color w:val="000000"/>
        </w:rPr>
        <w:t>ароматизаторов</w:t>
      </w:r>
      <w:proofErr w:type="spellEnd"/>
      <w:r w:rsidRPr="0013482C">
        <w:rPr>
          <w:color w:val="000000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13482C">
        <w:rPr>
          <w:color w:val="000000"/>
        </w:rPr>
        <w:t>самое</w:t>
      </w:r>
      <w:proofErr w:type="gramEnd"/>
      <w:r w:rsidRPr="0013482C">
        <w:rPr>
          <w:color w:val="000000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13482C">
        <w:rPr>
          <w:color w:val="000000"/>
        </w:rPr>
        <w:t>буквочки</w:t>
      </w:r>
      <w:proofErr w:type="spellEnd"/>
      <w:r w:rsidRPr="0013482C">
        <w:rPr>
          <w:color w:val="000000"/>
        </w:rPr>
        <w:t xml:space="preserve"> «Е», указанные в составе продукта и чипсов и сухариков. </w:t>
      </w:r>
    </w:p>
    <w:p w:rsidR="00695C24" w:rsidRDefault="00695C24" w:rsidP="00695C24">
      <w:pPr>
        <w:ind w:firstLine="403"/>
      </w:pPr>
    </w:p>
    <w:p w:rsidR="00695C24" w:rsidRDefault="00695C24" w:rsidP="00695C24">
      <w:pPr>
        <w:ind w:firstLine="403"/>
        <w:rPr>
          <w:color w:val="000000"/>
        </w:rPr>
      </w:pPr>
      <w:r w:rsidRPr="00AD4F85">
        <w:t>Известны коды пищевых добавок, которым по воздействию на организм человека можно дать следующие хар</w:t>
      </w:r>
      <w:r>
        <w:t>актеристики: (распечатать и раздать детям)</w:t>
      </w:r>
      <w:r w:rsidRPr="00AD4F85">
        <w:br/>
      </w:r>
      <w:r w:rsidRPr="00302F8C">
        <w:rPr>
          <w:u w:val="single"/>
        </w:rPr>
        <w:t xml:space="preserve">Запрещенные – Е103, Е105, Е111, Е121, Е123, Е125, Е126, Е130, Е152. </w:t>
      </w:r>
      <w:r w:rsidRPr="00302F8C">
        <w:rPr>
          <w:u w:val="single"/>
        </w:rPr>
        <w:br/>
        <w:t xml:space="preserve">Опасные – Е102, Е110, Е120, Е124, Е127. </w:t>
      </w:r>
      <w:r w:rsidRPr="00302F8C">
        <w:rPr>
          <w:u w:val="single"/>
        </w:rPr>
        <w:br/>
        <w:t xml:space="preserve">Подозрительные – Е104, Е122, Е141, Е150, Е171, Е173, Е180, Е241, Е477. </w:t>
      </w:r>
      <w:r w:rsidRPr="00302F8C">
        <w:rPr>
          <w:u w:val="single"/>
        </w:rPr>
        <w:br/>
      </w:r>
      <w:proofErr w:type="spellStart"/>
      <w:r w:rsidRPr="00302F8C">
        <w:rPr>
          <w:u w:val="single"/>
        </w:rPr>
        <w:t>Ракообразующие</w:t>
      </w:r>
      <w:proofErr w:type="spellEnd"/>
      <w:r w:rsidRPr="00302F8C">
        <w:rPr>
          <w:u w:val="single"/>
        </w:rPr>
        <w:t xml:space="preserve"> – Е131, Е210-217, Е240, Е330. </w:t>
      </w:r>
      <w:r w:rsidRPr="00302F8C">
        <w:rPr>
          <w:u w:val="single"/>
        </w:rPr>
        <w:br/>
      </w:r>
      <w:proofErr w:type="gramStart"/>
      <w:r w:rsidRPr="00302F8C">
        <w:rPr>
          <w:u w:val="single"/>
        </w:rPr>
        <w:t>Вызывающие</w:t>
      </w:r>
      <w:proofErr w:type="gramEnd"/>
      <w:r w:rsidRPr="00302F8C">
        <w:rPr>
          <w:u w:val="single"/>
        </w:rPr>
        <w:t xml:space="preserve"> расстройство кишечника – Е221-226. </w:t>
      </w:r>
      <w:r w:rsidRPr="00302F8C">
        <w:rPr>
          <w:u w:val="single"/>
        </w:rPr>
        <w:br/>
      </w:r>
      <w:proofErr w:type="gramStart"/>
      <w:r w:rsidRPr="00302F8C">
        <w:rPr>
          <w:u w:val="single"/>
        </w:rPr>
        <w:t>Вредные для кожи – Е230-232, Е239.</w:t>
      </w:r>
      <w:proofErr w:type="gramEnd"/>
      <w:r w:rsidRPr="00302F8C">
        <w:rPr>
          <w:u w:val="single"/>
        </w:rPr>
        <w:t xml:space="preserve"> </w:t>
      </w:r>
      <w:r w:rsidRPr="00302F8C">
        <w:rPr>
          <w:u w:val="single"/>
        </w:rPr>
        <w:br/>
        <w:t xml:space="preserve">Вызывающие нарушение давления – Е250, Е251. </w:t>
      </w:r>
      <w:r w:rsidRPr="00302F8C">
        <w:rPr>
          <w:u w:val="single"/>
        </w:rPr>
        <w:br/>
        <w:t xml:space="preserve">Провоцирующие появление сыпи – Е311, Е312. </w:t>
      </w:r>
      <w:r w:rsidRPr="00302F8C">
        <w:rPr>
          <w:u w:val="single"/>
        </w:rPr>
        <w:br/>
      </w:r>
      <w:proofErr w:type="gramStart"/>
      <w:r w:rsidRPr="00302F8C">
        <w:rPr>
          <w:u w:val="single"/>
        </w:rPr>
        <w:t>Повышающие</w:t>
      </w:r>
      <w:proofErr w:type="gramEnd"/>
      <w:r w:rsidRPr="00302F8C">
        <w:rPr>
          <w:u w:val="single"/>
        </w:rPr>
        <w:t xml:space="preserve"> холестерин – Е320, Е321. </w:t>
      </w:r>
      <w:r w:rsidRPr="00302F8C">
        <w:rPr>
          <w:u w:val="single"/>
        </w:rPr>
        <w:br/>
      </w:r>
      <w:proofErr w:type="gramStart"/>
      <w:r w:rsidRPr="00302F8C">
        <w:rPr>
          <w:u w:val="single"/>
        </w:rPr>
        <w:t>Вызывающие</w:t>
      </w:r>
      <w:proofErr w:type="gramEnd"/>
      <w:r w:rsidRPr="00302F8C">
        <w:rPr>
          <w:u w:val="single"/>
        </w:rPr>
        <w:t xml:space="preserve"> расстройство желудка – Е338-341, Е407, Е450, Е461-466 </w:t>
      </w:r>
      <w:r w:rsidRPr="00302F8C">
        <w:rPr>
          <w:u w:val="single"/>
        </w:rPr>
        <w:br/>
      </w:r>
    </w:p>
    <w:p w:rsidR="00695C24" w:rsidRPr="0013482C" w:rsidRDefault="00695C24" w:rsidP="00695C24">
      <w:pPr>
        <w:spacing w:before="100"/>
        <w:ind w:firstLine="400"/>
        <w:jc w:val="both"/>
        <w:rPr>
          <w:color w:val="000000"/>
        </w:rPr>
      </w:pPr>
      <w:r w:rsidRPr="0013482C">
        <w:rPr>
          <w:color w:val="000000"/>
        </w:rPr>
        <w:t>Вы хотите чипсов</w:t>
      </w:r>
      <w:r>
        <w:rPr>
          <w:color w:val="000000"/>
        </w:rPr>
        <w:t xml:space="preserve"> и сухариков</w:t>
      </w:r>
      <w:r w:rsidRPr="0013482C">
        <w:rPr>
          <w:color w:val="000000"/>
        </w:rPr>
        <w:t xml:space="preserve">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695C24" w:rsidRPr="0013482C" w:rsidRDefault="00695C24" w:rsidP="00695C24"/>
    <w:p w:rsidR="00695C24" w:rsidRPr="00B6075C" w:rsidRDefault="00695C24" w:rsidP="00695C24">
      <w:pPr>
        <w:pStyle w:val="a3"/>
        <w:spacing w:before="0" w:after="0"/>
      </w:pPr>
      <w:r w:rsidRPr="00B6075C">
        <w:t>Мы поговорили с вами о неправильном питании, а теперь назовем продукты, которые полезно есть, чтобы оставаться здоровы</w:t>
      </w:r>
      <w:r>
        <w:t>м: фрукты, овощи, рыбу, бобовые и т. д.</w:t>
      </w:r>
      <w:r w:rsidRPr="00B6075C">
        <w:t xml:space="preserve"> </w:t>
      </w:r>
      <w:r>
        <w:t xml:space="preserve"> Сейчас я буду называть полезные качества продукта, а вы угадайте, чему они принадлежат.</w:t>
      </w:r>
    </w:p>
    <w:p w:rsidR="00695C24" w:rsidRPr="00046D59" w:rsidRDefault="00695C24" w:rsidP="00695C24">
      <w:pPr>
        <w:rPr>
          <w:b/>
          <w:bCs/>
          <w:iCs/>
        </w:rPr>
      </w:pPr>
      <w:r w:rsidRPr="00046D59">
        <w:rPr>
          <w:b/>
          <w:bCs/>
          <w:iCs/>
        </w:rPr>
        <w:t>Салат, укроп,  петрушка.</w:t>
      </w:r>
    </w:p>
    <w:p w:rsidR="00695C24" w:rsidRPr="00046D59" w:rsidRDefault="00695C24" w:rsidP="00695C24">
      <w:pPr>
        <w:rPr>
          <w:bCs/>
          <w:i/>
          <w:iCs/>
        </w:rPr>
      </w:pPr>
      <w:r w:rsidRPr="00046D59">
        <w:rPr>
          <w:bCs/>
          <w:i/>
          <w:iCs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695C24" w:rsidRPr="00046D59" w:rsidRDefault="00695C24" w:rsidP="00695C24">
      <w:pPr>
        <w:rPr>
          <w:b/>
          <w:bCs/>
          <w:iCs/>
        </w:rPr>
      </w:pPr>
      <w:r>
        <w:rPr>
          <w:b/>
          <w:bCs/>
          <w:iCs/>
        </w:rPr>
        <w:t>Сельдерей.</w:t>
      </w:r>
    </w:p>
    <w:p w:rsidR="00695C24" w:rsidRPr="00046D59" w:rsidRDefault="00695C24" w:rsidP="00695C24">
      <w:pPr>
        <w:rPr>
          <w:bCs/>
          <w:i/>
          <w:iCs/>
        </w:rPr>
      </w:pPr>
      <w:r w:rsidRPr="00046D59">
        <w:rPr>
          <w:bCs/>
          <w:i/>
          <w:iCs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695C24" w:rsidRDefault="00695C24" w:rsidP="00695C24">
      <w:pPr>
        <w:rPr>
          <w:b/>
          <w:bCs/>
          <w:iCs/>
        </w:rPr>
      </w:pPr>
      <w:r w:rsidRPr="00046D59">
        <w:rPr>
          <w:b/>
          <w:bCs/>
          <w:iCs/>
        </w:rPr>
        <w:lastRenderedPageBreak/>
        <w:t>Топинамбур</w:t>
      </w:r>
      <w:r>
        <w:rPr>
          <w:b/>
          <w:bCs/>
          <w:iCs/>
        </w:rPr>
        <w:t>.</w:t>
      </w:r>
    </w:p>
    <w:p w:rsidR="00695C24" w:rsidRPr="00046D59" w:rsidRDefault="00695C24" w:rsidP="00695C24">
      <w:pPr>
        <w:rPr>
          <w:bCs/>
          <w:i/>
          <w:iCs/>
        </w:rPr>
      </w:pPr>
      <w:r w:rsidRPr="00046D59">
        <w:rPr>
          <w:bCs/>
          <w:i/>
          <w:iCs/>
        </w:rPr>
        <w:t>В клубнях этого растения витаминов</w:t>
      </w:r>
      <w:proofErr w:type="gramStart"/>
      <w:r w:rsidRPr="00046D59">
        <w:rPr>
          <w:bCs/>
          <w:i/>
          <w:iCs/>
        </w:rPr>
        <w:t xml:space="preserve"> С</w:t>
      </w:r>
      <w:proofErr w:type="gramEnd"/>
      <w:r w:rsidRPr="00046D59">
        <w:rPr>
          <w:bCs/>
          <w:i/>
          <w:iCs/>
        </w:rPr>
        <w:t xml:space="preserve"> и В вдвое, а солей железа втрое больше, чем в картофельных.</w:t>
      </w:r>
    </w:p>
    <w:p w:rsidR="00695C24" w:rsidRPr="00046D59" w:rsidRDefault="00695C24" w:rsidP="00695C24">
      <w:pPr>
        <w:rPr>
          <w:bCs/>
          <w:i/>
          <w:iCs/>
        </w:rPr>
      </w:pPr>
      <w:r w:rsidRPr="00046D59">
        <w:rPr>
          <w:bCs/>
          <w:i/>
          <w:iCs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695C24" w:rsidRPr="00F50B8D" w:rsidRDefault="00695C24" w:rsidP="00695C24">
      <w:pPr>
        <w:rPr>
          <w:b/>
          <w:bCs/>
          <w:iCs/>
        </w:rPr>
      </w:pPr>
      <w:r>
        <w:rPr>
          <w:b/>
          <w:bCs/>
          <w:iCs/>
        </w:rPr>
        <w:t>Морковь</w:t>
      </w:r>
    </w:p>
    <w:p w:rsidR="00695C24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 xml:space="preserve">Употребление этого овоща очень полезно для зрения и для профилактики раковых заболеваний. 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>Капуста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 xml:space="preserve">Этот овощ улучшает обмен холестерина и является сильным </w:t>
      </w:r>
      <w:proofErr w:type="spellStart"/>
      <w:r w:rsidRPr="00F50B8D">
        <w:rPr>
          <w:bCs/>
          <w:i/>
          <w:iCs/>
        </w:rPr>
        <w:t>антиаллергеном</w:t>
      </w:r>
      <w:proofErr w:type="spellEnd"/>
      <w:r w:rsidRPr="00F50B8D">
        <w:rPr>
          <w:bCs/>
          <w:i/>
          <w:iCs/>
        </w:rPr>
        <w:t>.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 xml:space="preserve">Свекла 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>Баклажаны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>Этот овощ малокалориен, зато в нем много фолиевой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695C24" w:rsidRPr="00F50B8D" w:rsidRDefault="00695C24" w:rsidP="00695C24">
      <w:pPr>
        <w:rPr>
          <w:b/>
        </w:rPr>
      </w:pPr>
      <w:r w:rsidRPr="00F50B8D">
        <w:rPr>
          <w:b/>
        </w:rPr>
        <w:t>Яблоки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 xml:space="preserve">Обладают общеукрепляющим действием. Хороши для почек, </w:t>
      </w:r>
      <w:proofErr w:type="gramStart"/>
      <w:r w:rsidRPr="00F50B8D">
        <w:rPr>
          <w:bCs/>
          <w:i/>
          <w:iCs/>
        </w:rPr>
        <w:t>сердечно-сосудистой</w:t>
      </w:r>
      <w:proofErr w:type="gramEnd"/>
      <w:r w:rsidRPr="00F50B8D">
        <w:rPr>
          <w:bCs/>
          <w:i/>
          <w:iCs/>
        </w:rPr>
        <w:t xml:space="preserve"> системы. Обмена веществ.</w:t>
      </w:r>
    </w:p>
    <w:p w:rsidR="00695C24" w:rsidRDefault="00695C24" w:rsidP="00695C24">
      <w:pPr>
        <w:rPr>
          <w:b/>
        </w:rPr>
      </w:pPr>
      <w:r w:rsidRPr="00F50B8D">
        <w:rPr>
          <w:b/>
        </w:rPr>
        <w:t>Груши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 xml:space="preserve">Повышают прочность капиллярных сосудов, оказывают </w:t>
      </w:r>
      <w:proofErr w:type="spellStart"/>
      <w:r w:rsidRPr="00F50B8D">
        <w:rPr>
          <w:bCs/>
          <w:i/>
          <w:iCs/>
        </w:rPr>
        <w:t>противосклеротическое</w:t>
      </w:r>
      <w:proofErr w:type="spellEnd"/>
      <w:r w:rsidRPr="00F50B8D">
        <w:rPr>
          <w:bCs/>
          <w:i/>
          <w:iCs/>
        </w:rPr>
        <w:t xml:space="preserve"> действие, способствует выведению из организма воды и поваренной соли.</w:t>
      </w:r>
    </w:p>
    <w:p w:rsidR="00695C24" w:rsidRDefault="00695C24" w:rsidP="00695C24">
      <w:pPr>
        <w:rPr>
          <w:b/>
        </w:rPr>
      </w:pPr>
      <w:r>
        <w:rPr>
          <w:b/>
        </w:rPr>
        <w:t>Вишня, черешня</w:t>
      </w:r>
    </w:p>
    <w:p w:rsidR="00695C24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>Общеукрепляющие фрукты, полезные при малокровии.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>Малина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Cs/>
          <w:i/>
          <w:iCs/>
        </w:rPr>
        <w:t>Улучшает пищеварение при атеросклерозе и гипертонической болезни.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>Черная смородина</w:t>
      </w:r>
    </w:p>
    <w:p w:rsidR="00695C24" w:rsidRPr="00F50B8D" w:rsidRDefault="00695C24" w:rsidP="00695C24">
      <w:pPr>
        <w:rPr>
          <w:bCs/>
          <w:i/>
          <w:iCs/>
        </w:rPr>
      </w:pPr>
      <w:proofErr w:type="gramStart"/>
      <w:r w:rsidRPr="00F50B8D">
        <w:rPr>
          <w:bCs/>
          <w:i/>
          <w:iCs/>
        </w:rPr>
        <w:t>Богата</w:t>
      </w:r>
      <w:proofErr w:type="gramEnd"/>
      <w:r w:rsidRPr="00F50B8D">
        <w:rPr>
          <w:bCs/>
          <w:i/>
          <w:iCs/>
        </w:rPr>
        <w:t xml:space="preserve"> общеукрепляющим витамином С.</w:t>
      </w:r>
    </w:p>
    <w:p w:rsidR="00695C24" w:rsidRPr="00F50B8D" w:rsidRDefault="00695C24" w:rsidP="00695C24">
      <w:pPr>
        <w:rPr>
          <w:bCs/>
          <w:i/>
          <w:iCs/>
        </w:rPr>
      </w:pPr>
      <w:r w:rsidRPr="00F50B8D">
        <w:rPr>
          <w:b/>
          <w:bCs/>
          <w:iCs/>
          <w:u w:val="single"/>
        </w:rPr>
        <w:t>2. Сон</w:t>
      </w:r>
      <w:r w:rsidRPr="00F50B8D">
        <w:rPr>
          <w:bCs/>
          <w:i/>
          <w:iCs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F50B8D">
        <w:rPr>
          <w:bCs/>
          <w:i/>
          <w:iCs/>
        </w:rPr>
        <w:t>побольше</w:t>
      </w:r>
      <w:proofErr w:type="gramEnd"/>
      <w:r w:rsidRPr="00F50B8D">
        <w:rPr>
          <w:bCs/>
          <w:i/>
          <w:iCs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695C24" w:rsidRPr="00F50B8D" w:rsidRDefault="00695C24" w:rsidP="00695C24">
      <w:pPr>
        <w:rPr>
          <w:bCs/>
          <w:iCs/>
        </w:rPr>
      </w:pPr>
      <w:r w:rsidRPr="00F50B8D">
        <w:rPr>
          <w:bCs/>
          <w:iCs/>
        </w:rPr>
        <w:t>Я начинаю пословицу, а вы заканчиваете.</w:t>
      </w:r>
    </w:p>
    <w:p w:rsidR="00695C24" w:rsidRPr="00F50B8D" w:rsidRDefault="00695C24" w:rsidP="00695C24">
      <w:pPr>
        <w:rPr>
          <w:b/>
          <w:bCs/>
          <w:iCs/>
        </w:rPr>
      </w:pPr>
      <w:r w:rsidRPr="00F50B8D">
        <w:rPr>
          <w:b/>
          <w:bCs/>
          <w:iCs/>
        </w:rPr>
        <w:t>Пословицы:</w:t>
      </w:r>
    </w:p>
    <w:p w:rsidR="00695C24" w:rsidRPr="00F50B8D" w:rsidRDefault="00695C24" w:rsidP="00695C24">
      <w:pPr>
        <w:rPr>
          <w:b/>
          <w:bCs/>
          <w:i/>
          <w:iCs/>
        </w:rPr>
      </w:pPr>
      <w:r w:rsidRPr="00F50B8D">
        <w:rPr>
          <w:b/>
          <w:bCs/>
          <w:i/>
          <w:iCs/>
        </w:rPr>
        <w:t>1. От хорошего сна …</w:t>
      </w:r>
      <w:r>
        <w:rPr>
          <w:b/>
          <w:bCs/>
          <w:i/>
          <w:iCs/>
        </w:rPr>
        <w:t xml:space="preserve"> </w:t>
      </w:r>
      <w:r w:rsidRPr="00F50B8D">
        <w:rPr>
          <w:b/>
          <w:bCs/>
          <w:i/>
          <w:iCs/>
        </w:rPr>
        <w:t>Молодеешь</w:t>
      </w:r>
    </w:p>
    <w:p w:rsidR="00695C24" w:rsidRPr="00F50B8D" w:rsidRDefault="00695C24" w:rsidP="00695C24">
      <w:pPr>
        <w:rPr>
          <w:b/>
          <w:bCs/>
          <w:i/>
          <w:iCs/>
        </w:rPr>
      </w:pPr>
      <w:r w:rsidRPr="00F50B8D">
        <w:rPr>
          <w:b/>
          <w:bCs/>
          <w:i/>
          <w:iCs/>
        </w:rPr>
        <w:t>2. Сон – лучшее …</w:t>
      </w:r>
      <w:r>
        <w:rPr>
          <w:b/>
          <w:bCs/>
          <w:i/>
          <w:iCs/>
        </w:rPr>
        <w:t xml:space="preserve"> </w:t>
      </w:r>
      <w:r w:rsidRPr="00F50B8D">
        <w:rPr>
          <w:b/>
          <w:bCs/>
          <w:i/>
          <w:iCs/>
        </w:rPr>
        <w:t>Лекарство</w:t>
      </w:r>
    </w:p>
    <w:p w:rsidR="00695C24" w:rsidRPr="00F50B8D" w:rsidRDefault="00695C24" w:rsidP="00695C24">
      <w:pPr>
        <w:rPr>
          <w:b/>
          <w:bCs/>
          <w:i/>
          <w:iCs/>
        </w:rPr>
      </w:pPr>
      <w:r w:rsidRPr="00F50B8D">
        <w:rPr>
          <w:b/>
          <w:bCs/>
          <w:i/>
          <w:iCs/>
        </w:rPr>
        <w:t>3. Выспишься - …</w:t>
      </w:r>
      <w:r>
        <w:rPr>
          <w:b/>
          <w:bCs/>
          <w:i/>
          <w:iCs/>
        </w:rPr>
        <w:t xml:space="preserve"> </w:t>
      </w:r>
      <w:r w:rsidRPr="00F50B8D">
        <w:rPr>
          <w:b/>
          <w:bCs/>
          <w:i/>
          <w:iCs/>
        </w:rPr>
        <w:t>Помолодеешь</w:t>
      </w:r>
    </w:p>
    <w:p w:rsidR="00695C24" w:rsidRPr="00F50B8D" w:rsidRDefault="00695C24" w:rsidP="00695C24">
      <w:pPr>
        <w:rPr>
          <w:b/>
          <w:bCs/>
          <w:i/>
          <w:iCs/>
        </w:rPr>
      </w:pPr>
      <w:r w:rsidRPr="00F50B8D">
        <w:rPr>
          <w:b/>
          <w:bCs/>
          <w:i/>
          <w:iCs/>
        </w:rPr>
        <w:t>4. Выспался – будто вновь</w:t>
      </w:r>
      <w:proofErr w:type="gramStart"/>
      <w:r w:rsidRPr="00F50B8D">
        <w:rPr>
          <w:b/>
          <w:bCs/>
          <w:i/>
          <w:iCs/>
        </w:rPr>
        <w:t>…</w:t>
      </w:r>
      <w:r>
        <w:rPr>
          <w:b/>
          <w:bCs/>
          <w:i/>
          <w:iCs/>
        </w:rPr>
        <w:t xml:space="preserve"> </w:t>
      </w:r>
      <w:r w:rsidRPr="00F50B8D">
        <w:rPr>
          <w:b/>
          <w:bCs/>
          <w:i/>
          <w:iCs/>
        </w:rPr>
        <w:t>Р</w:t>
      </w:r>
      <w:proofErr w:type="gramEnd"/>
      <w:r w:rsidRPr="00F50B8D">
        <w:rPr>
          <w:b/>
          <w:bCs/>
          <w:i/>
          <w:iCs/>
        </w:rPr>
        <w:t>одился</w:t>
      </w:r>
    </w:p>
    <w:p w:rsidR="00695C24" w:rsidRPr="0014200D" w:rsidRDefault="00695C24" w:rsidP="00695C24">
      <w:pPr>
        <w:rPr>
          <w:b/>
          <w:bCs/>
          <w:iCs/>
          <w:u w:val="single"/>
        </w:rPr>
      </w:pPr>
      <w:r w:rsidRPr="0014200D">
        <w:rPr>
          <w:b/>
          <w:bCs/>
          <w:iCs/>
          <w:u w:val="single"/>
        </w:rPr>
        <w:t>3. Активная деятельность и активный отдых.</w:t>
      </w:r>
    </w:p>
    <w:p w:rsidR="00695C24" w:rsidRPr="00B6075C" w:rsidRDefault="00695C24" w:rsidP="00695C24">
      <w:pPr>
        <w:rPr>
          <w:bCs/>
          <w:iCs/>
        </w:rPr>
      </w:pPr>
      <w:r w:rsidRPr="00B6075C">
        <w:rPr>
          <w:bCs/>
          <w:iCs/>
        </w:rPr>
        <w:t xml:space="preserve">Статистика: </w:t>
      </w:r>
      <w:r>
        <w:rPr>
          <w:bCs/>
          <w:iCs/>
        </w:rPr>
        <w:t xml:space="preserve">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>
        <w:rPr>
          <w:bCs/>
          <w:iCs/>
        </w:rPr>
        <w:t>здровье</w:t>
      </w:r>
      <w:proofErr w:type="spellEnd"/>
      <w:r>
        <w:rPr>
          <w:bCs/>
          <w:iCs/>
        </w:rPr>
        <w:t>.</w:t>
      </w:r>
    </w:p>
    <w:p w:rsidR="00695C24" w:rsidRPr="0014200D" w:rsidRDefault="00695C24" w:rsidP="00695C24">
      <w:pPr>
        <w:pStyle w:val="a3"/>
        <w:spacing w:before="0" w:after="0"/>
        <w:ind w:left="0" w:right="147" w:firstLine="0"/>
        <w:jc w:val="left"/>
        <w:rPr>
          <w:caps/>
        </w:rPr>
      </w:pPr>
      <w:bookmarkStart w:id="0" w:name="_GoBack"/>
      <w:bookmarkEnd w:id="0"/>
      <w:r w:rsidRPr="0014200D">
        <w:rPr>
          <w:b/>
          <w:bCs/>
          <w:caps/>
        </w:rPr>
        <w:t>Основные вредные факторы, действующие на человека за компьютером</w:t>
      </w:r>
      <w:r w:rsidRPr="0014200D">
        <w:rPr>
          <w:caps/>
        </w:rPr>
        <w:t>:</w:t>
      </w:r>
    </w:p>
    <w:p w:rsidR="00695C24" w:rsidRPr="0014200D" w:rsidRDefault="00695C24" w:rsidP="00695C24">
      <w:pPr>
        <w:numPr>
          <w:ilvl w:val="0"/>
          <w:numId w:val="2"/>
        </w:numPr>
        <w:tabs>
          <w:tab w:val="clear" w:pos="720"/>
          <w:tab w:val="num" w:pos="567"/>
        </w:tabs>
        <w:ind w:left="284" w:right="147" w:firstLine="0"/>
      </w:pPr>
      <w:r w:rsidRPr="0014200D">
        <w:t xml:space="preserve">сидячее положение в течение длительного времени; </w:t>
      </w:r>
    </w:p>
    <w:p w:rsidR="00695C24" w:rsidRPr="0014200D" w:rsidRDefault="00695C24" w:rsidP="00695C24">
      <w:pPr>
        <w:numPr>
          <w:ilvl w:val="0"/>
          <w:numId w:val="2"/>
        </w:numPr>
        <w:tabs>
          <w:tab w:val="clear" w:pos="720"/>
          <w:tab w:val="num" w:pos="567"/>
        </w:tabs>
        <w:ind w:left="284" w:right="147" w:firstLine="0"/>
      </w:pPr>
      <w:r w:rsidRPr="0014200D">
        <w:t xml:space="preserve">воздействие электромагнитного излучения монитора; </w:t>
      </w:r>
    </w:p>
    <w:p w:rsidR="00695C24" w:rsidRPr="0014200D" w:rsidRDefault="00695C24" w:rsidP="00695C24">
      <w:pPr>
        <w:numPr>
          <w:ilvl w:val="0"/>
          <w:numId w:val="2"/>
        </w:numPr>
        <w:tabs>
          <w:tab w:val="clear" w:pos="720"/>
          <w:tab w:val="num" w:pos="567"/>
        </w:tabs>
        <w:ind w:left="284" w:right="147" w:firstLine="0"/>
      </w:pPr>
      <w:r w:rsidRPr="0014200D">
        <w:t xml:space="preserve">утомление глаз, нагрузка на зрение; </w:t>
      </w:r>
    </w:p>
    <w:p w:rsidR="00695C24" w:rsidRPr="0014200D" w:rsidRDefault="00695C24" w:rsidP="00695C24">
      <w:pPr>
        <w:numPr>
          <w:ilvl w:val="0"/>
          <w:numId w:val="2"/>
        </w:numPr>
        <w:tabs>
          <w:tab w:val="clear" w:pos="720"/>
          <w:tab w:val="num" w:pos="567"/>
        </w:tabs>
        <w:ind w:left="284" w:right="147" w:firstLine="0"/>
      </w:pPr>
      <w:r w:rsidRPr="0014200D">
        <w:t xml:space="preserve">перегрузка суставов кистей; </w:t>
      </w:r>
    </w:p>
    <w:p w:rsidR="00695C24" w:rsidRPr="0014200D" w:rsidRDefault="00695C24" w:rsidP="00695C24">
      <w:pPr>
        <w:numPr>
          <w:ilvl w:val="0"/>
          <w:numId w:val="2"/>
        </w:numPr>
        <w:tabs>
          <w:tab w:val="clear" w:pos="720"/>
          <w:tab w:val="num" w:pos="567"/>
        </w:tabs>
        <w:ind w:left="284" w:right="147" w:firstLine="0"/>
      </w:pPr>
      <w:r w:rsidRPr="0014200D">
        <w:lastRenderedPageBreak/>
        <w:t xml:space="preserve">стресс при потере информации.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Сидячее положение</w:t>
      </w:r>
      <w:r w:rsidRPr="0014200D">
        <w:t>.</w:t>
      </w:r>
      <w:r w:rsidRPr="0014200D">
        <w:br/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6" w:history="1">
        <w:r w:rsidRPr="0014200D">
          <w:rPr>
            <w:rStyle w:val="a4"/>
            <w:color w:val="auto"/>
          </w:rPr>
          <w:t>остеохондроз</w:t>
        </w:r>
      </w:hyperlink>
      <w:r w:rsidRPr="0014200D"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7" w:history="1">
        <w:r w:rsidRPr="0014200D">
          <w:rPr>
            <w:rStyle w:val="a4"/>
            <w:color w:val="auto"/>
          </w:rPr>
          <w:t>простатит</w:t>
        </w:r>
      </w:hyperlink>
      <w:r w:rsidRPr="0014200D">
        <w:t xml:space="preserve"> и </w:t>
      </w:r>
      <w:hyperlink r:id="rId8" w:history="1">
        <w:r w:rsidRPr="0014200D">
          <w:rPr>
            <w:rStyle w:val="a4"/>
            <w:color w:val="auto"/>
          </w:rPr>
          <w:t>геморрой</w:t>
        </w:r>
      </w:hyperlink>
      <w:r w:rsidRPr="0014200D"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9" w:history="1">
        <w:r w:rsidRPr="0014200D">
          <w:rPr>
            <w:rStyle w:val="a4"/>
            <w:color w:val="auto"/>
          </w:rPr>
          <w:t>ожирению</w:t>
        </w:r>
      </w:hyperlink>
      <w:r w:rsidRPr="0014200D">
        <w:t xml:space="preserve">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Электромагнитное излучение</w:t>
      </w:r>
      <w:r w:rsidRPr="0014200D">
        <w:t>.</w:t>
      </w:r>
      <w:r w:rsidRPr="0014200D">
        <w:br/>
        <w:t xml:space="preserve">Современные </w:t>
      </w:r>
      <w:hyperlink r:id="rId10" w:history="1">
        <w:r w:rsidRPr="0014200D">
          <w:rPr>
            <w:rStyle w:val="a4"/>
            <w:color w:val="auto"/>
          </w:rPr>
          <w:t>мониторы</w:t>
        </w:r>
      </w:hyperlink>
      <w:r w:rsidRPr="0014200D"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Воздействие на зрение</w:t>
      </w:r>
      <w:r w:rsidRPr="0014200D">
        <w:t>.</w:t>
      </w:r>
      <w:r w:rsidRPr="0014200D">
        <w:br/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1" w:history="1">
        <w:r w:rsidRPr="0014200D">
          <w:rPr>
            <w:rStyle w:val="a4"/>
            <w:color w:val="auto"/>
          </w:rPr>
          <w:t>зрения</w:t>
        </w:r>
      </w:hyperlink>
      <w:r w:rsidRPr="0014200D"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Перегрузка суставов кистей рук</w:t>
      </w:r>
      <w:r w:rsidRPr="0014200D">
        <w:t>.</w:t>
      </w:r>
      <w:r w:rsidRPr="0014200D">
        <w:br/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2" w:history="1">
        <w:r w:rsidRPr="0014200D">
          <w:rPr>
            <w:rStyle w:val="a4"/>
            <w:color w:val="auto"/>
          </w:rPr>
          <w:t>заболевания кисти</w:t>
        </w:r>
      </w:hyperlink>
      <w:r w:rsidRPr="0014200D">
        <w:t xml:space="preserve"> могут стать хроническими.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Стресс при потере информации</w:t>
      </w:r>
      <w:r w:rsidRPr="0014200D">
        <w:t>.</w:t>
      </w:r>
      <w:r w:rsidRPr="0014200D">
        <w:br/>
        <w:t xml:space="preserve">Далеко не все пользователи регулярно делают </w:t>
      </w:r>
      <w:hyperlink r:id="rId13" w:history="1">
        <w:r w:rsidRPr="0014200D">
          <w:rPr>
            <w:rStyle w:val="a4"/>
            <w:color w:val="auto"/>
          </w:rPr>
          <w:t>резервные копии</w:t>
        </w:r>
      </w:hyperlink>
      <w:r w:rsidRPr="0014200D">
        <w:t xml:space="preserve"> своей информации. А ведь и </w:t>
      </w:r>
      <w:hyperlink r:id="rId14" w:history="1">
        <w:r w:rsidRPr="0014200D">
          <w:rPr>
            <w:rStyle w:val="a4"/>
            <w:color w:val="auto"/>
          </w:rPr>
          <w:t>вирусы</w:t>
        </w:r>
      </w:hyperlink>
      <w:r w:rsidRPr="0014200D">
        <w:t xml:space="preserve"> не дремлют, и винчестеры лучших фирм, бывает, ломаются, и самый опытный программист может иногда нажать не ту кнопку... В результате такого </w:t>
      </w:r>
      <w:hyperlink r:id="rId15" w:history="1">
        <w:r w:rsidRPr="0014200D">
          <w:rPr>
            <w:rStyle w:val="a4"/>
            <w:color w:val="auto"/>
          </w:rPr>
          <w:t>стресса</w:t>
        </w:r>
      </w:hyperlink>
      <w:r w:rsidRPr="0014200D">
        <w:t xml:space="preserve"> случались и инфаркты. </w:t>
      </w:r>
    </w:p>
    <w:p w:rsidR="00695C24" w:rsidRPr="0014200D" w:rsidRDefault="00695C24" w:rsidP="00695C24">
      <w:pPr>
        <w:pStyle w:val="a3"/>
        <w:spacing w:before="0" w:after="0"/>
        <w:jc w:val="left"/>
      </w:pPr>
      <w:r w:rsidRPr="0014200D">
        <w:rPr>
          <w:b/>
          <w:bCs/>
        </w:rPr>
        <w:t>Влияние компьютера на психику</w:t>
      </w:r>
      <w:r w:rsidRPr="0014200D">
        <w:t>.</w:t>
      </w:r>
      <w:r w:rsidRPr="0014200D">
        <w:br/>
        <w:t xml:space="preserve">Тема, на наш взгляд, очень дискуссионная. </w:t>
      </w:r>
      <w:proofErr w:type="spellStart"/>
      <w:r w:rsidRPr="0014200D">
        <w:t>Игромания</w:t>
      </w:r>
      <w:proofErr w:type="spellEnd"/>
      <w:r w:rsidRPr="0014200D">
        <w:t xml:space="preserve">, интернет-зависимость - насколько серьезны эти проблемы? Предлагаем вашему вниманию разные </w:t>
      </w:r>
      <w:hyperlink r:id="rId16" w:history="1">
        <w:r w:rsidRPr="0014200D">
          <w:rPr>
            <w:rStyle w:val="a4"/>
            <w:color w:val="auto"/>
          </w:rPr>
          <w:t>точки зрения</w:t>
        </w:r>
      </w:hyperlink>
      <w:r w:rsidRPr="0014200D">
        <w:t xml:space="preserve">. </w:t>
      </w:r>
    </w:p>
    <w:p w:rsidR="00695C24" w:rsidRPr="0014200D" w:rsidRDefault="00695C24" w:rsidP="00695C24">
      <w:pPr>
        <w:ind w:firstLine="30"/>
      </w:pPr>
      <w:r w:rsidRPr="0014200D">
        <w:rPr>
          <w:rStyle w:val="a5"/>
        </w:rPr>
        <w:t>Работайте на компьютере и будьте здоровы!</w:t>
      </w:r>
    </w:p>
    <w:p w:rsidR="00695C24" w:rsidRPr="0014200D" w:rsidRDefault="00695C24" w:rsidP="00695C24">
      <w:pPr>
        <w:rPr>
          <w:b/>
          <w:bCs/>
          <w:i/>
          <w:iCs/>
        </w:rPr>
      </w:pPr>
      <w:r w:rsidRPr="0014200D">
        <w:rPr>
          <w:b/>
          <w:bCs/>
          <w:i/>
          <w:iCs/>
        </w:rPr>
        <w:t xml:space="preserve"> </w:t>
      </w:r>
    </w:p>
    <w:p w:rsidR="00695C24" w:rsidRPr="00F50B8D" w:rsidRDefault="00695C24" w:rsidP="00695C24">
      <w:pPr>
        <w:rPr>
          <w:b/>
          <w:bCs/>
          <w:i/>
          <w:iCs/>
        </w:rPr>
      </w:pPr>
    </w:p>
    <w:p w:rsidR="00695C24" w:rsidRPr="00823678" w:rsidRDefault="00695C24" w:rsidP="00695C24">
      <w:pPr>
        <w:ind w:firstLine="1843"/>
        <w:rPr>
          <w:bCs/>
          <w:iCs/>
        </w:rPr>
      </w:pPr>
      <w:r w:rsidRPr="00823678">
        <w:rPr>
          <w:bCs/>
          <w:iCs/>
        </w:rPr>
        <w:t>Желаю вам:</w:t>
      </w:r>
    </w:p>
    <w:p w:rsidR="00695C24" w:rsidRPr="00823678" w:rsidRDefault="00695C24" w:rsidP="00695C24">
      <w:pPr>
        <w:numPr>
          <w:ilvl w:val="0"/>
          <w:numId w:val="3"/>
        </w:numPr>
        <w:ind w:firstLine="1843"/>
        <w:rPr>
          <w:bCs/>
          <w:iCs/>
        </w:rPr>
      </w:pPr>
      <w:r w:rsidRPr="00823678">
        <w:rPr>
          <w:bCs/>
          <w:iCs/>
        </w:rPr>
        <w:t>Никогда не болеть;</w:t>
      </w:r>
    </w:p>
    <w:p w:rsidR="00695C24" w:rsidRPr="00823678" w:rsidRDefault="00695C24" w:rsidP="00695C24">
      <w:pPr>
        <w:numPr>
          <w:ilvl w:val="0"/>
          <w:numId w:val="3"/>
        </w:numPr>
        <w:ind w:firstLine="1843"/>
        <w:rPr>
          <w:bCs/>
          <w:iCs/>
        </w:rPr>
      </w:pPr>
      <w:r w:rsidRPr="00823678">
        <w:rPr>
          <w:bCs/>
          <w:iCs/>
        </w:rPr>
        <w:t>Правильно питаться;</w:t>
      </w:r>
    </w:p>
    <w:p w:rsidR="00695C24" w:rsidRPr="00823678" w:rsidRDefault="00695C24" w:rsidP="00695C24">
      <w:pPr>
        <w:numPr>
          <w:ilvl w:val="0"/>
          <w:numId w:val="3"/>
        </w:numPr>
        <w:ind w:firstLine="1843"/>
        <w:rPr>
          <w:bCs/>
          <w:iCs/>
        </w:rPr>
      </w:pPr>
      <w:r w:rsidRPr="00823678">
        <w:rPr>
          <w:bCs/>
          <w:iCs/>
        </w:rPr>
        <w:t>Быть бодрыми;</w:t>
      </w:r>
    </w:p>
    <w:p w:rsidR="00695C24" w:rsidRPr="00823678" w:rsidRDefault="00695C24" w:rsidP="00695C24">
      <w:pPr>
        <w:numPr>
          <w:ilvl w:val="0"/>
          <w:numId w:val="3"/>
        </w:numPr>
        <w:ind w:firstLine="1843"/>
        <w:rPr>
          <w:bCs/>
          <w:iCs/>
        </w:rPr>
      </w:pPr>
      <w:r w:rsidRPr="00823678">
        <w:rPr>
          <w:bCs/>
          <w:iCs/>
        </w:rPr>
        <w:t>Вершить добрые дела.</w:t>
      </w:r>
    </w:p>
    <w:p w:rsidR="00695C24" w:rsidRPr="00823678" w:rsidRDefault="00695C24" w:rsidP="00695C24">
      <w:pPr>
        <w:ind w:firstLine="1843"/>
        <w:rPr>
          <w:b/>
          <w:bCs/>
          <w:iCs/>
        </w:rPr>
      </w:pPr>
      <w:r w:rsidRPr="00823678">
        <w:rPr>
          <w:b/>
          <w:bCs/>
          <w:iCs/>
        </w:rPr>
        <w:t>В общем, вести здоровый образ жизни!</w:t>
      </w:r>
    </w:p>
    <w:p w:rsidR="00695C24" w:rsidRPr="00823678" w:rsidRDefault="00695C24" w:rsidP="00695C24">
      <w:pPr>
        <w:rPr>
          <w:b/>
        </w:rPr>
      </w:pPr>
    </w:p>
    <w:p w:rsidR="00695C24" w:rsidRPr="00D944DF" w:rsidRDefault="00695C24" w:rsidP="00695C24"/>
    <w:p w:rsidR="00AF54F9" w:rsidRDefault="00AF54F9"/>
    <w:sectPr w:rsidR="00AF54F9" w:rsidSect="00695C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F7172"/>
    <w:multiLevelType w:val="hybridMultilevel"/>
    <w:tmpl w:val="4900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24"/>
    <w:rsid w:val="002114D3"/>
    <w:rsid w:val="0052026C"/>
    <w:rsid w:val="00695C24"/>
    <w:rsid w:val="00A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C24"/>
    <w:pPr>
      <w:spacing w:before="150" w:after="150"/>
      <w:ind w:left="150" w:right="150" w:firstLine="300"/>
      <w:jc w:val="both"/>
    </w:pPr>
  </w:style>
  <w:style w:type="character" w:styleId="a4">
    <w:name w:val="Hyperlink"/>
    <w:basedOn w:val="a0"/>
    <w:rsid w:val="00695C24"/>
    <w:rPr>
      <w:color w:val="0000EE"/>
      <w:u w:val="single"/>
    </w:rPr>
  </w:style>
  <w:style w:type="character" w:styleId="a5">
    <w:name w:val="Strong"/>
    <w:basedOn w:val="a0"/>
    <w:qFormat/>
    <w:rsid w:val="00695C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C24"/>
    <w:pPr>
      <w:spacing w:before="150" w:after="150"/>
      <w:ind w:left="150" w:right="150" w:firstLine="300"/>
      <w:jc w:val="both"/>
    </w:pPr>
  </w:style>
  <w:style w:type="character" w:styleId="a4">
    <w:name w:val="Hyperlink"/>
    <w:basedOn w:val="a0"/>
    <w:rsid w:val="00695C24"/>
    <w:rPr>
      <w:color w:val="0000EE"/>
      <w:u w:val="single"/>
    </w:rPr>
  </w:style>
  <w:style w:type="character" w:styleId="a5">
    <w:name w:val="Strong"/>
    <w:basedOn w:val="a0"/>
    <w:qFormat/>
    <w:rsid w:val="00695C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hemorr/hem1.php" TargetMode="External"/><Relationship Id="rId13" Type="http://schemas.openxmlformats.org/officeDocument/2006/relationships/hyperlink" Target="http://comp-doctor.ru/comp/comp_dubl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mp-doctor.ru/prostatit/prost.php" TargetMode="External"/><Relationship Id="rId12" Type="http://schemas.openxmlformats.org/officeDocument/2006/relationships/hyperlink" Target="http://comp-doctor.ru/hands/hand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mp-doctor.ru/psi/psi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p-doctor.ru/ost/ost.php" TargetMode="External"/><Relationship Id="rId11" Type="http://schemas.openxmlformats.org/officeDocument/2006/relationships/hyperlink" Target="http://comp-doctor.ru/eye/ey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p-doctor.ru/stress/stress.php" TargetMode="External"/><Relationship Id="rId10" Type="http://schemas.openxmlformats.org/officeDocument/2006/relationships/hyperlink" Target="http://comp-doctor.ru/comp/comp_m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-doctor.ru/ves/ves.php" TargetMode="External"/><Relationship Id="rId14" Type="http://schemas.openxmlformats.org/officeDocument/2006/relationships/hyperlink" Target="http://comp-doctor.ru/comp/comp_anv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1</cp:lastModifiedBy>
  <cp:revision>2</cp:revision>
  <cp:lastPrinted>2011-10-18T17:03:00Z</cp:lastPrinted>
  <dcterms:created xsi:type="dcterms:W3CDTF">2013-01-30T11:27:00Z</dcterms:created>
  <dcterms:modified xsi:type="dcterms:W3CDTF">2013-01-30T11:27:00Z</dcterms:modified>
</cp:coreProperties>
</file>