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A78" w:rsidRDefault="006A0A78"/>
    <w:p w:rsidR="00012266" w:rsidRDefault="00012266"/>
    <w:p w:rsidR="00012266" w:rsidRDefault="00012266">
      <w:pPr>
        <w:rPr>
          <w:b/>
        </w:rPr>
      </w:pPr>
      <w:r w:rsidRPr="00012266">
        <w:rPr>
          <w:b/>
        </w:rPr>
        <w:t>Тема:</w:t>
      </w:r>
      <w:r w:rsidR="003411E0">
        <w:rPr>
          <w:b/>
        </w:rPr>
        <w:t xml:space="preserve">  «Изготовление лучковой пилы»</w:t>
      </w:r>
    </w:p>
    <w:p w:rsidR="00012266" w:rsidRDefault="00012266">
      <w:pPr>
        <w:rPr>
          <w:b/>
        </w:rPr>
      </w:pPr>
      <w:r>
        <w:rPr>
          <w:b/>
        </w:rPr>
        <w:t>Класс:</w:t>
      </w:r>
      <w:r w:rsidR="003411E0">
        <w:rPr>
          <w:b/>
        </w:rPr>
        <w:t xml:space="preserve"> 6</w:t>
      </w:r>
    </w:p>
    <w:p w:rsidR="00012266" w:rsidRDefault="00012266">
      <w:pPr>
        <w:rPr>
          <w:b/>
        </w:rPr>
      </w:pPr>
      <w:r>
        <w:rPr>
          <w:b/>
        </w:rPr>
        <w:t xml:space="preserve">Технология: ИКТ, обучение в сотрудничестве </w:t>
      </w:r>
      <w:r w:rsidRPr="00012266">
        <w:rPr>
          <w:b/>
        </w:rPr>
        <w:t>(</w:t>
      </w:r>
      <w:r>
        <w:rPr>
          <w:b/>
        </w:rPr>
        <w:t>групповая работа</w:t>
      </w:r>
      <w:r w:rsidRPr="00012266">
        <w:rPr>
          <w:b/>
        </w:rPr>
        <w:t>)</w:t>
      </w:r>
      <w:r>
        <w:rPr>
          <w:b/>
        </w:rPr>
        <w:t>.</w:t>
      </w:r>
    </w:p>
    <w:p w:rsidR="00E13E80" w:rsidRPr="003411E0" w:rsidRDefault="00E13E80">
      <w:r>
        <w:rPr>
          <w:b/>
        </w:rPr>
        <w:t>Цели: 1.</w:t>
      </w:r>
      <w:proofErr w:type="gramStart"/>
      <w:r>
        <w:rPr>
          <w:b/>
        </w:rPr>
        <w:t>Учебная</w:t>
      </w:r>
      <w:proofErr w:type="gramEnd"/>
      <w:r>
        <w:rPr>
          <w:b/>
        </w:rPr>
        <w:t>:</w:t>
      </w:r>
      <w:r w:rsidR="003411E0">
        <w:rPr>
          <w:b/>
        </w:rPr>
        <w:t xml:space="preserve"> </w:t>
      </w:r>
      <w:r w:rsidR="003411E0">
        <w:t>Самостоятельное выполнение практической работы по изготовлению лучковой пилы. Применение в процессе работы полученных знаний и умений в разметке заготовок  и деталей, пилении деталей поперек и вдоль волокон, сверление сквозных и несквозных отверстий</w:t>
      </w:r>
      <w:r w:rsidR="001E3922">
        <w:t>,  сборке и непрозрачной отделке водоэмульсионным лаком готового изделия.</w:t>
      </w:r>
    </w:p>
    <w:p w:rsidR="00E13E80" w:rsidRPr="001E3922" w:rsidRDefault="00E13E80">
      <w:r>
        <w:rPr>
          <w:b/>
        </w:rPr>
        <w:t xml:space="preserve">            2.Развивающая:</w:t>
      </w:r>
      <w:r w:rsidR="001E3922">
        <w:rPr>
          <w:b/>
        </w:rPr>
        <w:t xml:space="preserve"> </w:t>
      </w:r>
      <w:r w:rsidR="001E3922">
        <w:t>Самостоятельная практическая работа развивает в ребенке ответственное и вдумчивое отношение к порученному заданию, развивает навыки качественной работы своими руками</w:t>
      </w:r>
      <w:r w:rsidR="004962BC">
        <w:t>, удовлетворение от хорошо выполненного учебного задания.</w:t>
      </w:r>
    </w:p>
    <w:p w:rsidR="00E13E80" w:rsidRDefault="004962BC">
      <w:pPr>
        <w:rPr>
          <w:b/>
        </w:rPr>
      </w:pPr>
      <w:r>
        <w:rPr>
          <w:b/>
        </w:rPr>
        <w:t xml:space="preserve">            </w:t>
      </w:r>
    </w:p>
    <w:p w:rsidR="00E13E80" w:rsidRDefault="00E13E80" w:rsidP="00E13E80">
      <w:pPr>
        <w:jc w:val="center"/>
        <w:rPr>
          <w:b/>
        </w:rPr>
      </w:pPr>
      <w:r>
        <w:rPr>
          <w:b/>
        </w:rPr>
        <w:t>Ход урока</w:t>
      </w:r>
    </w:p>
    <w:p w:rsidR="00E13E80" w:rsidRDefault="00E13E80" w:rsidP="00E13E80">
      <w:pPr>
        <w:rPr>
          <w:b/>
        </w:rPr>
      </w:pPr>
      <w:r>
        <w:rPr>
          <w:b/>
        </w:rPr>
        <w:t>1.Организационный момент.</w:t>
      </w:r>
    </w:p>
    <w:p w:rsidR="004962BC" w:rsidRDefault="004962BC" w:rsidP="00D112B0">
      <w:pPr>
        <w:pStyle w:val="a6"/>
        <w:jc w:val="center"/>
      </w:pPr>
      <w:r>
        <w:t>Объясняю цель урока, напоминаю правила техники безопасности при выполнении тех или иных операций. Бригадир раздает эскизы детале</w:t>
      </w:r>
      <w:r w:rsidR="004B3A34">
        <w:t>й изготовляемой лучковой пилы, технологические карты последовательности выполнения работ и заготовки всем ученикам. Инструментальщик раздае</w:t>
      </w:r>
      <w:r w:rsidR="00EC48B7">
        <w:t xml:space="preserve">т ученикам </w:t>
      </w:r>
      <w:r w:rsidR="004B3A34">
        <w:t xml:space="preserve"> необходимый для выполнения работ инструмент.</w:t>
      </w:r>
    </w:p>
    <w:p w:rsidR="004B3A34" w:rsidRDefault="004B3A34" w:rsidP="00E13E80">
      <w:pPr>
        <w:rPr>
          <w:b/>
        </w:rPr>
      </w:pPr>
      <w:r>
        <w:rPr>
          <w:b/>
        </w:rPr>
        <w:t>2.Выполнение задания.</w:t>
      </w:r>
    </w:p>
    <w:p w:rsidR="00F92261" w:rsidRDefault="00F92261" w:rsidP="00E13E80">
      <w:pPr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D147CCA" wp14:editId="7604376F">
            <wp:simplePos x="0" y="0"/>
            <wp:positionH relativeFrom="column">
              <wp:posOffset>3420110</wp:posOffset>
            </wp:positionH>
            <wp:positionV relativeFrom="paragraph">
              <wp:posOffset>71755</wp:posOffset>
            </wp:positionV>
            <wp:extent cx="1919605" cy="1439545"/>
            <wp:effectExtent l="0" t="0" r="4445" b="825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 wp14:anchorId="6DD1D678" wp14:editId="261DB77A">
            <wp:extent cx="2592081" cy="1944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081" cy="19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261" w:rsidRPr="004B3A34" w:rsidRDefault="00F92261" w:rsidP="00E13E80">
      <w:pPr>
        <w:rPr>
          <w:b/>
        </w:rPr>
      </w:pPr>
      <w:r>
        <w:t>На фотографиях показано как выглядят в готовом  варианте лучковая пила и специальная подставка для хранения лучковых пил.</w:t>
      </w:r>
      <w:r w:rsidR="00275317">
        <w:t xml:space="preserve"> Особенностью данного варианта лучковой пилы является простота в изготовлении и многофункциональность в применении. В зависимости от типа установленного ножовочного полотна, данной лучковой пилой можно пилить либо древесину, либо металл. На распорке рисуется стрелка, указывающая правильное направление пиления.  Имея небольшой вес, </w:t>
      </w:r>
      <w:proofErr w:type="gramStart"/>
      <w:r w:rsidR="00275317">
        <w:t>удобна</w:t>
      </w:r>
      <w:proofErr w:type="gramEnd"/>
      <w:r w:rsidR="00275317">
        <w:t xml:space="preserve"> </w:t>
      </w:r>
      <w:r w:rsidR="00F85EE0">
        <w:t>в применении для любого возраста. Далее представлены эскизы деталей для изготовления лучковой пилы и маршрутно-технологическая карта последовательности выполнения работ.</w:t>
      </w:r>
      <w:r w:rsidR="00275317">
        <w:t xml:space="preserve">                       </w:t>
      </w:r>
      <w:r>
        <w:rPr>
          <w:b/>
        </w:rPr>
        <w:br w:type="textWrapping" w:clear="all"/>
      </w:r>
    </w:p>
    <w:p w:rsidR="00E13E80" w:rsidRPr="004B3A34" w:rsidRDefault="00E13E80" w:rsidP="00E13E80"/>
    <w:p w:rsidR="00EC48B7" w:rsidRDefault="00F85EE0" w:rsidP="00F85EE0">
      <w:pPr>
        <w:pStyle w:val="a6"/>
        <w:jc w:val="center"/>
      </w:pPr>
      <w:r>
        <w:t>Эскизы деталей лучковой пилы</w:t>
      </w:r>
    </w:p>
    <w:p w:rsidR="00E13E80" w:rsidRPr="00E13E80" w:rsidRDefault="00F85EE0" w:rsidP="00E13E80">
      <w:pPr>
        <w:pStyle w:val="a3"/>
        <w:rPr>
          <w:b/>
        </w:rPr>
      </w:pPr>
      <w:bookmarkStart w:id="0" w:name="_GoBack"/>
      <w:r>
        <w:rPr>
          <w:b/>
          <w:noProof/>
          <w:lang w:eastAsia="ru-RU"/>
        </w:rPr>
        <w:drawing>
          <wp:inline distT="0" distB="0" distL="0" distR="0">
            <wp:extent cx="5940425" cy="840232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1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13E80" w:rsidRPr="00E13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27548"/>
    <w:multiLevelType w:val="hybridMultilevel"/>
    <w:tmpl w:val="5B02B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E0288"/>
    <w:multiLevelType w:val="hybridMultilevel"/>
    <w:tmpl w:val="ADF65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66"/>
    <w:rsid w:val="00012266"/>
    <w:rsid w:val="001E3922"/>
    <w:rsid w:val="00275317"/>
    <w:rsid w:val="003411E0"/>
    <w:rsid w:val="004962BC"/>
    <w:rsid w:val="004B3A34"/>
    <w:rsid w:val="006A0A78"/>
    <w:rsid w:val="00946304"/>
    <w:rsid w:val="00A95118"/>
    <w:rsid w:val="00D112B0"/>
    <w:rsid w:val="00E13E80"/>
    <w:rsid w:val="00EC48B7"/>
    <w:rsid w:val="00F85EE0"/>
    <w:rsid w:val="00F9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12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112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E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48B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112B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112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112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12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112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E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48B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112B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112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112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F9CDF-7CCE-4498-94DF-3083012BA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2013-01-27T14:08:00Z</cp:lastPrinted>
  <dcterms:created xsi:type="dcterms:W3CDTF">2013-01-27T14:11:00Z</dcterms:created>
  <dcterms:modified xsi:type="dcterms:W3CDTF">2013-01-27T14:11:00Z</dcterms:modified>
</cp:coreProperties>
</file>