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355547"/>
        <w:docPartObj>
          <w:docPartGallery w:val="Cover Pages"/>
          <w:docPartUnique/>
        </w:docPartObj>
      </w:sdtPr>
      <w:sdtEndPr>
        <w:rPr>
          <w:rFonts w:asciiTheme="minorHAnsi" w:eastAsiaTheme="minorHAnsi" w:hAnsiTheme="minorHAnsi" w:cstheme="minorBidi"/>
          <w:b w:val="0"/>
          <w:bCs w:val="0"/>
          <w:color w:val="auto"/>
          <w:sz w:val="22"/>
          <w:szCs w:val="22"/>
        </w:rPr>
      </w:sdtEndPr>
      <w:sdtContent>
        <w:tbl>
          <w:tblPr>
            <w:tblpPr w:leftFromText="187" w:rightFromText="187" w:horzAnchor="margin" w:tblpYSpec="bottom"/>
            <w:tblW w:w="3000" w:type="pct"/>
            <w:tblLook w:val="04A0"/>
          </w:tblPr>
          <w:tblGrid>
            <w:gridCol w:w="5743"/>
          </w:tblGrid>
          <w:tr w:rsidR="00D752A1">
            <w:tc>
              <w:tcPr>
                <w:tcW w:w="5746" w:type="dxa"/>
              </w:tcPr>
              <w:p w:rsidR="00D752A1" w:rsidRDefault="00D752A1">
                <w:pPr>
                  <w:pStyle w:val="a3"/>
                  <w:rPr>
                    <w:rFonts w:asciiTheme="majorHAnsi" w:eastAsiaTheme="majorEastAsia" w:hAnsiTheme="majorHAnsi" w:cstheme="majorBidi"/>
                    <w:b/>
                    <w:bCs/>
                    <w:color w:val="365F91" w:themeColor="accent1" w:themeShade="BF"/>
                    <w:sz w:val="48"/>
                    <w:szCs w:val="48"/>
                  </w:rPr>
                </w:pPr>
              </w:p>
            </w:tc>
          </w:tr>
          <w:tr w:rsidR="00D752A1">
            <w:tc>
              <w:tcPr>
                <w:tcW w:w="5746" w:type="dxa"/>
              </w:tcPr>
              <w:p w:rsidR="00D752A1" w:rsidRDefault="00D752A1">
                <w:pPr>
                  <w:pStyle w:val="a3"/>
                  <w:rPr>
                    <w:color w:val="484329" w:themeColor="background2" w:themeShade="3F"/>
                    <w:sz w:val="28"/>
                    <w:szCs w:val="28"/>
                  </w:rPr>
                </w:pPr>
              </w:p>
            </w:tc>
          </w:tr>
          <w:tr w:rsidR="00D752A1">
            <w:tc>
              <w:tcPr>
                <w:tcW w:w="5746" w:type="dxa"/>
              </w:tcPr>
              <w:p w:rsidR="00D752A1" w:rsidRDefault="00D752A1">
                <w:pPr>
                  <w:pStyle w:val="a3"/>
                  <w:rPr>
                    <w:color w:val="484329" w:themeColor="background2" w:themeShade="3F"/>
                    <w:sz w:val="28"/>
                    <w:szCs w:val="28"/>
                  </w:rPr>
                </w:pPr>
              </w:p>
            </w:tc>
          </w:tr>
          <w:tr w:rsidR="00D752A1">
            <w:tc>
              <w:tcPr>
                <w:tcW w:w="5746" w:type="dxa"/>
              </w:tcPr>
              <w:p w:rsidR="00D752A1" w:rsidRDefault="00D752A1">
                <w:pPr>
                  <w:pStyle w:val="a3"/>
                </w:pPr>
              </w:p>
            </w:tc>
          </w:tr>
          <w:tr w:rsidR="00D752A1">
            <w:tc>
              <w:tcPr>
                <w:tcW w:w="5746" w:type="dxa"/>
              </w:tcPr>
              <w:p w:rsidR="00D752A1" w:rsidRDefault="00D752A1">
                <w:pPr>
                  <w:pStyle w:val="a3"/>
                </w:pPr>
              </w:p>
            </w:tc>
          </w:tr>
          <w:tr w:rsidR="00D752A1">
            <w:tc>
              <w:tcPr>
                <w:tcW w:w="5746" w:type="dxa"/>
              </w:tcPr>
              <w:p w:rsidR="00D752A1" w:rsidRDefault="00D752A1">
                <w:pPr>
                  <w:pStyle w:val="a3"/>
                  <w:rPr>
                    <w:b/>
                    <w:bCs/>
                  </w:rPr>
                </w:pPr>
              </w:p>
            </w:tc>
          </w:tr>
          <w:tr w:rsidR="00D752A1">
            <w:tc>
              <w:tcPr>
                <w:tcW w:w="5746" w:type="dxa"/>
              </w:tcPr>
              <w:p w:rsidR="00D752A1" w:rsidRDefault="00D752A1">
                <w:pPr>
                  <w:pStyle w:val="a3"/>
                  <w:rPr>
                    <w:b/>
                    <w:bCs/>
                  </w:rPr>
                </w:pPr>
              </w:p>
              <w:p w:rsidR="00D752A1" w:rsidRDefault="00D752A1">
                <w:pPr>
                  <w:pStyle w:val="a3"/>
                  <w:rPr>
                    <w:b/>
                    <w:bCs/>
                  </w:rPr>
                </w:pPr>
              </w:p>
              <w:p w:rsidR="00D752A1" w:rsidRDefault="00D752A1">
                <w:pPr>
                  <w:pStyle w:val="a3"/>
                  <w:rPr>
                    <w:b/>
                    <w:bCs/>
                  </w:rPr>
                </w:pPr>
              </w:p>
              <w:p w:rsidR="00D752A1" w:rsidRDefault="00D752A1">
                <w:pPr>
                  <w:pStyle w:val="a3"/>
                  <w:rPr>
                    <w:b/>
                    <w:bCs/>
                  </w:rPr>
                </w:pPr>
              </w:p>
            </w:tc>
          </w:tr>
          <w:tr w:rsidR="00D752A1">
            <w:tc>
              <w:tcPr>
                <w:tcW w:w="5746" w:type="dxa"/>
              </w:tcPr>
              <w:p w:rsidR="00D752A1" w:rsidRDefault="00D752A1">
                <w:pPr>
                  <w:pStyle w:val="a3"/>
                  <w:rPr>
                    <w:b/>
                    <w:bCs/>
                  </w:rPr>
                </w:pPr>
              </w:p>
            </w:tc>
          </w:tr>
        </w:tbl>
        <w:p w:rsidR="00D752A1" w:rsidRDefault="00D752A1">
          <w:r>
            <w:rPr>
              <w:noProof/>
            </w:rPr>
            <w:pict>
              <v:group id="_x0000_s1026" style="position:absolute;margin-left:1347.8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rPr>
            <w:pict>
              <v:group id="_x0000_s1032" style="position:absolute;margin-left:2183.7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D752A1" w:rsidRDefault="00D752A1">
          <w:r>
            <w:t>МОУ СОШ №13. Буденновской район, п</w:t>
          </w:r>
          <w:proofErr w:type="gramStart"/>
          <w:r>
            <w:t>.И</w:t>
          </w:r>
          <w:proofErr w:type="gramEnd"/>
          <w:r>
            <w:t>скра</w:t>
          </w:r>
        </w:p>
        <w:p w:rsidR="00D752A1" w:rsidRDefault="00D752A1"/>
        <w:p w:rsidR="00D752A1" w:rsidRDefault="00D752A1"/>
        <w:p w:rsidR="00D752A1" w:rsidRDefault="00D752A1"/>
        <w:p w:rsidR="00D752A1" w:rsidRDefault="00D752A1"/>
        <w:p w:rsidR="00D752A1" w:rsidRDefault="00D752A1"/>
        <w:p w:rsidR="00D752A1" w:rsidRDefault="00D752A1"/>
        <w:p w:rsidR="00D752A1" w:rsidRPr="00D752A1" w:rsidRDefault="00D752A1">
          <w:pPr>
            <w:rPr>
              <w:b/>
              <w:sz w:val="72"/>
              <w:szCs w:val="72"/>
            </w:rPr>
          </w:pPr>
          <w:r w:rsidRPr="00D752A1">
            <w:rPr>
              <w:b/>
              <w:sz w:val="72"/>
              <w:szCs w:val="72"/>
            </w:rPr>
            <w:t>МОЯ БУДУЩАЯ ПРОФЕССИЯ –</w:t>
          </w:r>
          <w:r>
            <w:rPr>
              <w:b/>
              <w:sz w:val="72"/>
              <w:szCs w:val="72"/>
            </w:rPr>
            <w:t xml:space="preserve"> </w:t>
          </w:r>
          <w:r w:rsidRPr="00D752A1">
            <w:rPr>
              <w:b/>
              <w:sz w:val="72"/>
              <w:szCs w:val="72"/>
            </w:rPr>
            <w:t>УЧИТЕЛЬ.</w:t>
          </w:r>
        </w:p>
        <w:p w:rsidR="00D752A1" w:rsidRPr="00D752A1" w:rsidRDefault="00D752A1">
          <w:pPr>
            <w:rPr>
              <w:b/>
            </w:rPr>
          </w:pPr>
          <w:r w:rsidRPr="00D752A1">
            <w:rPr>
              <w:b/>
            </w:rPr>
            <w:t xml:space="preserve">УЧЕНИЦА 9 КЛАССА </w:t>
          </w:r>
        </w:p>
        <w:p w:rsidR="00D752A1" w:rsidRDefault="00D752A1">
          <w:r w:rsidRPr="00D752A1">
            <w:rPr>
              <w:b/>
              <w:sz w:val="32"/>
              <w:szCs w:val="32"/>
            </w:rPr>
            <w:t>ЧУРСИНА МАРИЯ</w:t>
          </w:r>
          <w:r>
            <w:br w:type="page"/>
          </w:r>
        </w:p>
      </w:sdtContent>
    </w:sdt>
    <w:p w:rsidR="00D10F55" w:rsidRDefault="00D10F55"/>
    <w:p w:rsidR="00D752A1" w:rsidRDefault="00D752A1"/>
    <w:p w:rsidR="00D752A1" w:rsidRDefault="00D752A1"/>
    <w:p w:rsidR="00D752A1" w:rsidRPr="0070380D" w:rsidRDefault="00D752A1" w:rsidP="0070380D">
      <w:pPr>
        <w:pStyle w:val="a7"/>
        <w:numPr>
          <w:ilvl w:val="0"/>
          <w:numId w:val="1"/>
        </w:numPr>
        <w:jc w:val="both"/>
        <w:rPr>
          <w:rFonts w:ascii="Times New Roman" w:hAnsi="Times New Roman" w:cs="Times New Roman"/>
          <w:sz w:val="32"/>
          <w:szCs w:val="32"/>
        </w:rPr>
      </w:pPr>
      <w:r w:rsidRPr="0070380D">
        <w:rPr>
          <w:rFonts w:ascii="Times New Roman" w:hAnsi="Times New Roman" w:cs="Times New Roman"/>
          <w:sz w:val="32"/>
          <w:szCs w:val="32"/>
        </w:rPr>
        <w:t>Вступление.</w:t>
      </w:r>
    </w:p>
    <w:p w:rsidR="00D752A1" w:rsidRPr="0070380D" w:rsidRDefault="00D752A1" w:rsidP="0070380D">
      <w:pPr>
        <w:pStyle w:val="a7"/>
        <w:numPr>
          <w:ilvl w:val="0"/>
          <w:numId w:val="1"/>
        </w:numPr>
        <w:jc w:val="both"/>
        <w:rPr>
          <w:rFonts w:ascii="Times New Roman" w:hAnsi="Times New Roman" w:cs="Times New Roman"/>
          <w:sz w:val="32"/>
          <w:szCs w:val="32"/>
        </w:rPr>
      </w:pPr>
      <w:r w:rsidRPr="0070380D">
        <w:rPr>
          <w:rFonts w:ascii="Times New Roman" w:hAnsi="Times New Roman" w:cs="Times New Roman"/>
          <w:sz w:val="32"/>
          <w:szCs w:val="32"/>
        </w:rPr>
        <w:t>История возникновения профессии.</w:t>
      </w:r>
    </w:p>
    <w:p w:rsidR="00D752A1" w:rsidRPr="0070380D" w:rsidRDefault="00D752A1" w:rsidP="0070380D">
      <w:pPr>
        <w:pStyle w:val="a7"/>
        <w:numPr>
          <w:ilvl w:val="0"/>
          <w:numId w:val="1"/>
        </w:numPr>
        <w:jc w:val="both"/>
        <w:rPr>
          <w:rFonts w:ascii="Times New Roman" w:hAnsi="Times New Roman" w:cs="Times New Roman"/>
          <w:sz w:val="32"/>
          <w:szCs w:val="32"/>
        </w:rPr>
      </w:pPr>
      <w:r w:rsidRPr="0070380D">
        <w:rPr>
          <w:rFonts w:ascii="Times New Roman" w:hAnsi="Times New Roman" w:cs="Times New Roman"/>
          <w:sz w:val="32"/>
          <w:szCs w:val="32"/>
        </w:rPr>
        <w:t>Что говорят другие?</w:t>
      </w:r>
    </w:p>
    <w:p w:rsidR="00D752A1" w:rsidRPr="0070380D" w:rsidRDefault="00D752A1" w:rsidP="0070380D">
      <w:pPr>
        <w:pStyle w:val="a7"/>
        <w:numPr>
          <w:ilvl w:val="0"/>
          <w:numId w:val="1"/>
        </w:numPr>
        <w:rPr>
          <w:rFonts w:ascii="Times New Roman" w:hAnsi="Times New Roman" w:cs="Times New Roman"/>
          <w:sz w:val="32"/>
          <w:szCs w:val="32"/>
        </w:rPr>
      </w:pPr>
      <w:r w:rsidRPr="0070380D">
        <w:rPr>
          <w:rFonts w:ascii="Times New Roman" w:hAnsi="Times New Roman" w:cs="Times New Roman"/>
          <w:sz w:val="32"/>
          <w:szCs w:val="32"/>
        </w:rPr>
        <w:t>Плюсы профессии.</w:t>
      </w:r>
    </w:p>
    <w:p w:rsidR="00D752A1" w:rsidRPr="0070380D" w:rsidRDefault="00D752A1" w:rsidP="0070380D">
      <w:pPr>
        <w:pStyle w:val="a7"/>
        <w:numPr>
          <w:ilvl w:val="0"/>
          <w:numId w:val="1"/>
        </w:numPr>
        <w:jc w:val="both"/>
        <w:rPr>
          <w:rFonts w:ascii="Times New Roman" w:hAnsi="Times New Roman" w:cs="Times New Roman"/>
          <w:sz w:val="32"/>
          <w:szCs w:val="32"/>
        </w:rPr>
      </w:pPr>
      <w:r w:rsidRPr="0070380D">
        <w:rPr>
          <w:rFonts w:ascii="Times New Roman" w:hAnsi="Times New Roman" w:cs="Times New Roman"/>
          <w:sz w:val="32"/>
          <w:szCs w:val="32"/>
        </w:rPr>
        <w:t>Минусы профессии.</w:t>
      </w:r>
    </w:p>
    <w:p w:rsidR="00D752A1" w:rsidRPr="0070380D" w:rsidRDefault="00D752A1" w:rsidP="0070380D">
      <w:pPr>
        <w:pStyle w:val="a7"/>
        <w:numPr>
          <w:ilvl w:val="0"/>
          <w:numId w:val="1"/>
        </w:numPr>
        <w:jc w:val="both"/>
        <w:rPr>
          <w:rFonts w:ascii="Times New Roman" w:hAnsi="Times New Roman" w:cs="Times New Roman"/>
          <w:sz w:val="32"/>
          <w:szCs w:val="32"/>
        </w:rPr>
      </w:pPr>
      <w:r w:rsidRPr="0070380D">
        <w:rPr>
          <w:rFonts w:ascii="Times New Roman" w:hAnsi="Times New Roman" w:cs="Times New Roman"/>
          <w:sz w:val="32"/>
          <w:szCs w:val="32"/>
        </w:rPr>
        <w:t>Поему я решила выбрать эту профессию</w:t>
      </w:r>
      <w:r w:rsidR="0070380D" w:rsidRPr="0070380D">
        <w:rPr>
          <w:rFonts w:ascii="Times New Roman" w:hAnsi="Times New Roman" w:cs="Times New Roman"/>
          <w:sz w:val="32"/>
          <w:szCs w:val="32"/>
        </w:rPr>
        <w:t>.</w:t>
      </w:r>
    </w:p>
    <w:p w:rsidR="0070380D" w:rsidRPr="0070380D" w:rsidRDefault="0070380D" w:rsidP="0070380D">
      <w:pPr>
        <w:pStyle w:val="a7"/>
        <w:numPr>
          <w:ilvl w:val="0"/>
          <w:numId w:val="1"/>
        </w:numPr>
        <w:jc w:val="both"/>
        <w:rPr>
          <w:rFonts w:ascii="Times New Roman" w:hAnsi="Times New Roman" w:cs="Times New Roman"/>
          <w:sz w:val="32"/>
          <w:szCs w:val="32"/>
        </w:rPr>
      </w:pPr>
      <w:r w:rsidRPr="0070380D">
        <w:rPr>
          <w:rFonts w:ascii="Times New Roman" w:hAnsi="Times New Roman" w:cs="Times New Roman"/>
          <w:sz w:val="32"/>
          <w:szCs w:val="32"/>
        </w:rPr>
        <w:t>Заработная плата и карьера.</w:t>
      </w:r>
    </w:p>
    <w:p w:rsidR="0070380D" w:rsidRDefault="0070380D" w:rsidP="0070380D">
      <w:pPr>
        <w:pStyle w:val="a7"/>
        <w:numPr>
          <w:ilvl w:val="0"/>
          <w:numId w:val="1"/>
        </w:numPr>
        <w:jc w:val="both"/>
      </w:pPr>
      <w:r w:rsidRPr="0070380D">
        <w:rPr>
          <w:rFonts w:ascii="Times New Roman" w:hAnsi="Times New Roman" w:cs="Times New Roman"/>
          <w:sz w:val="32"/>
          <w:szCs w:val="32"/>
        </w:rPr>
        <w:t>Вывод</w:t>
      </w:r>
      <w:r>
        <w:t>.</w:t>
      </w:r>
    </w:p>
    <w:p w:rsidR="0070380D" w:rsidRDefault="0070380D" w:rsidP="0070380D">
      <w:pPr>
        <w:ind w:left="360"/>
        <w:jc w:val="both"/>
      </w:pPr>
    </w:p>
    <w:p w:rsidR="0070380D" w:rsidRDefault="0070380D" w:rsidP="0070380D">
      <w:pPr>
        <w:ind w:left="360"/>
        <w:jc w:val="both"/>
      </w:pPr>
    </w:p>
    <w:p w:rsidR="0070380D" w:rsidRDefault="0070380D" w:rsidP="0070380D">
      <w:pPr>
        <w:ind w:left="360"/>
        <w:jc w:val="both"/>
      </w:pPr>
    </w:p>
    <w:p w:rsidR="0070380D" w:rsidRDefault="00FB6810" w:rsidP="0070380D">
      <w:pPr>
        <w:ind w:left="360"/>
        <w:jc w:val="both"/>
      </w:pPr>
      <w:r>
        <w:rPr>
          <w:noProof/>
          <w:lang w:eastAsia="ru-RU"/>
        </w:rPr>
        <w:drawing>
          <wp:inline distT="0" distB="0" distL="0" distR="0">
            <wp:extent cx="9525" cy="9525"/>
            <wp:effectExtent l="0" t="0" r="0" b="0"/>
            <wp:docPr id="25" name="c1" descr="http://cdnss.freepik.com/media/img/px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 descr="http://cdnss.freepik.com/media/img/pxclea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0380D" w:rsidRDefault="00FB6810" w:rsidP="0070380D">
      <w:pPr>
        <w:ind w:left="360"/>
        <w:jc w:val="both"/>
      </w:pPr>
      <w:r>
        <w:rPr>
          <w:noProof/>
          <w:lang w:eastAsia="ru-RU"/>
        </w:rPr>
        <w:drawing>
          <wp:inline distT="0" distB="0" distL="0" distR="0">
            <wp:extent cx="2990850" cy="2133600"/>
            <wp:effectExtent l="19050" t="0" r="0" b="0"/>
            <wp:docPr id="28" name="photoimg607010" descr="&amp;rcy;&amp;ucy;&amp;chcy;&amp;ncy;&amp;ocy;&amp;jcy; &amp;rcy;&amp;ocy;&amp;scy;&amp;pcy;&amp;icy;&amp;scy;&amp;softcy;&amp;yucy; &amp;shcy;&amp;kcy;&amp;ocy;&amp;lcy;&amp;softcy;&amp;ncy;&amp;ycy;&amp;khcy; &amp;pcy;&amp;rcy;&amp;icy;&amp;ncy;&amp;acy;&amp;dcy;&amp;lcy;&amp;iecy;&amp;zhcy;&amp;ncy;&amp;ocy;&amp;scy;&amp;tcy;&amp;iecy;&amp;jcy; &amp;vcy;&amp;iecy;&amp;kcy;&amp;tcy;&amp;ocy;&amp;rcy; &amp;mcy;&amp;acy;&amp;tcy;&amp;iecy;&amp;rcy;&amp;icy;&amp;acy;&amp;l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img607010" descr="&amp;rcy;&amp;ucy;&amp;chcy;&amp;ncy;&amp;ocy;&amp;jcy; &amp;rcy;&amp;ocy;&amp;scy;&amp;pcy;&amp;icy;&amp;scy;&amp;softcy;&amp;yucy; &amp;shcy;&amp;kcy;&amp;ocy;&amp;lcy;&amp;softcy;&amp;ncy;&amp;ycy;&amp;khcy; &amp;pcy;&amp;rcy;&amp;icy;&amp;ncy;&amp;acy;&amp;dcy;&amp;lcy;&amp;iecy;&amp;zhcy;&amp;ncy;&amp;ocy;&amp;scy;&amp;tcy;&amp;iecy;&amp;jcy; &amp;vcy;&amp;iecy;&amp;kcy;&amp;tcy;&amp;ocy;&amp;rcy; &amp;mcy;&amp;acy;&amp;tcy;&amp;iecy;&amp;rcy;&amp;icy;&amp;acy;&amp;lcy;&amp;acy;"/>
                    <pic:cNvPicPr>
                      <a:picLocks noChangeAspect="1" noChangeArrowheads="1"/>
                    </pic:cNvPicPr>
                  </pic:nvPicPr>
                  <pic:blipFill>
                    <a:blip r:embed="rId6"/>
                    <a:srcRect/>
                    <a:stretch>
                      <a:fillRect/>
                    </a:stretch>
                  </pic:blipFill>
                  <pic:spPr bwMode="auto">
                    <a:xfrm>
                      <a:off x="0" y="0"/>
                      <a:ext cx="2990850" cy="2133600"/>
                    </a:xfrm>
                    <a:prstGeom prst="rect">
                      <a:avLst/>
                    </a:prstGeom>
                    <a:noFill/>
                    <a:ln w="9525">
                      <a:noFill/>
                      <a:miter lim="800000"/>
                      <a:headEnd/>
                      <a:tailEnd/>
                    </a:ln>
                  </pic:spPr>
                </pic:pic>
              </a:graphicData>
            </a:graphic>
          </wp:inline>
        </w:drawing>
      </w:r>
    </w:p>
    <w:p w:rsidR="0070380D" w:rsidRDefault="00FB6810" w:rsidP="0070380D">
      <w:pPr>
        <w:ind w:left="360"/>
        <w:jc w:val="both"/>
      </w:pPr>
      <w:r>
        <w:rPr>
          <w:noProof/>
          <w:lang w:eastAsia="ru-RU"/>
        </w:rPr>
        <w:drawing>
          <wp:inline distT="0" distB="0" distL="0" distR="0">
            <wp:extent cx="9525" cy="9525"/>
            <wp:effectExtent l="0" t="0" r="0" b="0"/>
            <wp:docPr id="19" name="c1" descr="http://cdnss.freepik.com/media/img/px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 descr="http://cdnss.freepik.com/media/img/pxclea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0380D" w:rsidRDefault="00FB6810" w:rsidP="0070380D">
      <w:pPr>
        <w:ind w:left="360"/>
        <w:jc w:val="both"/>
      </w:pPr>
      <w:r>
        <w:rPr>
          <w:noProof/>
          <w:lang w:eastAsia="ru-RU"/>
        </w:rPr>
        <w:drawing>
          <wp:inline distT="0" distB="0" distL="0" distR="0">
            <wp:extent cx="9525" cy="9525"/>
            <wp:effectExtent l="0" t="0" r="0" b="0"/>
            <wp:docPr id="22" name="c1" descr="http://cdnss.freepik.com/media/img/px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 descr="http://cdnss.freepik.com/media/img/pxclea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0380D" w:rsidRDefault="0070380D" w:rsidP="0070380D">
      <w:pPr>
        <w:ind w:left="360"/>
        <w:jc w:val="both"/>
      </w:pPr>
    </w:p>
    <w:p w:rsidR="0070380D" w:rsidRDefault="0070380D" w:rsidP="0070380D">
      <w:pPr>
        <w:ind w:left="360"/>
        <w:jc w:val="both"/>
      </w:pPr>
    </w:p>
    <w:p w:rsidR="0070380D" w:rsidRDefault="0070380D" w:rsidP="0070380D">
      <w:pPr>
        <w:ind w:left="360"/>
        <w:jc w:val="both"/>
      </w:pPr>
    </w:p>
    <w:p w:rsidR="0070380D" w:rsidRDefault="0070380D" w:rsidP="0070380D">
      <w:pPr>
        <w:ind w:left="360"/>
        <w:jc w:val="both"/>
      </w:pPr>
    </w:p>
    <w:p w:rsidR="0070380D" w:rsidRDefault="0070380D" w:rsidP="0070380D">
      <w:pPr>
        <w:ind w:left="360"/>
        <w:jc w:val="both"/>
      </w:pPr>
    </w:p>
    <w:p w:rsidR="0070380D" w:rsidRPr="00FB6810" w:rsidRDefault="0070380D" w:rsidP="0070380D">
      <w:pPr>
        <w:ind w:left="360"/>
        <w:jc w:val="center"/>
        <w:rPr>
          <w:rFonts w:ascii="Times New Roman" w:hAnsi="Times New Roman" w:cs="Times New Roman"/>
          <w:b/>
          <w:sz w:val="48"/>
          <w:szCs w:val="48"/>
        </w:rPr>
      </w:pPr>
      <w:r w:rsidRPr="00FB6810">
        <w:rPr>
          <w:rFonts w:ascii="Times New Roman" w:hAnsi="Times New Roman" w:cs="Times New Roman"/>
          <w:b/>
          <w:sz w:val="48"/>
          <w:szCs w:val="48"/>
        </w:rPr>
        <w:lastRenderedPageBreak/>
        <w:t>Вступление.</w:t>
      </w:r>
    </w:p>
    <w:p w:rsidR="0070380D" w:rsidRDefault="0070380D" w:rsidP="0070380D">
      <w:pPr>
        <w:rPr>
          <w:rFonts w:ascii="Times New Roman" w:hAnsi="Times New Roman" w:cs="Times New Roman"/>
          <w:sz w:val="28"/>
          <w:szCs w:val="28"/>
        </w:rPr>
      </w:pPr>
    </w:p>
    <w:p w:rsidR="0070380D" w:rsidRDefault="0070380D" w:rsidP="0070380D">
      <w:pPr>
        <w:rPr>
          <w:rFonts w:ascii="Times New Roman" w:hAnsi="Times New Roman" w:cs="Times New Roman"/>
          <w:sz w:val="28"/>
          <w:szCs w:val="28"/>
        </w:rPr>
      </w:pPr>
      <w:r>
        <w:rPr>
          <w:rFonts w:ascii="Times New Roman" w:hAnsi="Times New Roman" w:cs="Times New Roman"/>
          <w:sz w:val="28"/>
          <w:szCs w:val="28"/>
        </w:rPr>
        <w:t>Много нужных на земле профессий.</w:t>
      </w:r>
    </w:p>
    <w:p w:rsidR="0070380D" w:rsidRDefault="0070380D" w:rsidP="0070380D">
      <w:pPr>
        <w:rPr>
          <w:rFonts w:ascii="Times New Roman" w:hAnsi="Times New Roman" w:cs="Times New Roman"/>
          <w:sz w:val="28"/>
          <w:szCs w:val="28"/>
        </w:rPr>
      </w:pPr>
      <w:r>
        <w:rPr>
          <w:rFonts w:ascii="Times New Roman" w:hAnsi="Times New Roman" w:cs="Times New Roman"/>
          <w:sz w:val="28"/>
          <w:szCs w:val="28"/>
        </w:rPr>
        <w:t>Но одну создал, конечно, Бог.</w:t>
      </w:r>
    </w:p>
    <w:p w:rsidR="0070380D" w:rsidRDefault="0070380D" w:rsidP="0070380D">
      <w:pPr>
        <w:rPr>
          <w:rFonts w:ascii="Times New Roman" w:hAnsi="Times New Roman" w:cs="Times New Roman"/>
          <w:sz w:val="28"/>
          <w:szCs w:val="28"/>
        </w:rPr>
      </w:pPr>
      <w:proofErr w:type="gramStart"/>
      <w:r>
        <w:rPr>
          <w:rFonts w:ascii="Times New Roman" w:hAnsi="Times New Roman" w:cs="Times New Roman"/>
          <w:sz w:val="28"/>
          <w:szCs w:val="28"/>
        </w:rPr>
        <w:t>Самую</w:t>
      </w:r>
      <w:proofErr w:type="gramEnd"/>
      <w:r>
        <w:rPr>
          <w:rFonts w:ascii="Times New Roman" w:hAnsi="Times New Roman" w:cs="Times New Roman"/>
          <w:sz w:val="28"/>
          <w:szCs w:val="28"/>
        </w:rPr>
        <w:t xml:space="preserve"> прекрасную на свете,</w:t>
      </w:r>
    </w:p>
    <w:p w:rsidR="0070380D" w:rsidRDefault="0070380D" w:rsidP="0070380D">
      <w:pPr>
        <w:rPr>
          <w:rFonts w:ascii="Times New Roman" w:hAnsi="Times New Roman" w:cs="Times New Roman"/>
          <w:sz w:val="28"/>
          <w:szCs w:val="28"/>
        </w:rPr>
      </w:pPr>
      <w:r>
        <w:rPr>
          <w:rFonts w:ascii="Times New Roman" w:hAnsi="Times New Roman" w:cs="Times New Roman"/>
          <w:sz w:val="28"/>
          <w:szCs w:val="28"/>
        </w:rPr>
        <w:t>Что звучит так гордо – педагог!</w:t>
      </w:r>
    </w:p>
    <w:p w:rsidR="0070380D" w:rsidRDefault="0070380D" w:rsidP="0070380D">
      <w:pPr>
        <w:rPr>
          <w:rFonts w:ascii="Times New Roman" w:hAnsi="Times New Roman" w:cs="Times New Roman"/>
          <w:sz w:val="28"/>
          <w:szCs w:val="28"/>
        </w:rPr>
      </w:pPr>
      <w:r>
        <w:rPr>
          <w:rFonts w:ascii="Times New Roman" w:hAnsi="Times New Roman" w:cs="Times New Roman"/>
          <w:sz w:val="28"/>
          <w:szCs w:val="28"/>
        </w:rPr>
        <w:t>Если хорошенько разобраться,</w:t>
      </w:r>
    </w:p>
    <w:p w:rsidR="0070380D" w:rsidRDefault="0070380D" w:rsidP="0070380D">
      <w:pPr>
        <w:rPr>
          <w:rFonts w:ascii="Times New Roman" w:hAnsi="Times New Roman" w:cs="Times New Roman"/>
          <w:sz w:val="28"/>
          <w:szCs w:val="28"/>
        </w:rPr>
      </w:pPr>
      <w:r>
        <w:rPr>
          <w:rFonts w:ascii="Times New Roman" w:hAnsi="Times New Roman" w:cs="Times New Roman"/>
          <w:sz w:val="28"/>
          <w:szCs w:val="28"/>
        </w:rPr>
        <w:t>Станет ясно – без учителей</w:t>
      </w:r>
    </w:p>
    <w:p w:rsidR="0070380D" w:rsidRDefault="0070380D" w:rsidP="0070380D">
      <w:pPr>
        <w:rPr>
          <w:rFonts w:ascii="Times New Roman" w:hAnsi="Times New Roman" w:cs="Times New Roman"/>
          <w:sz w:val="28"/>
          <w:szCs w:val="28"/>
        </w:rPr>
      </w:pPr>
      <w:r>
        <w:rPr>
          <w:rFonts w:ascii="Times New Roman" w:hAnsi="Times New Roman" w:cs="Times New Roman"/>
          <w:sz w:val="28"/>
          <w:szCs w:val="28"/>
        </w:rPr>
        <w:t xml:space="preserve">Не могло на свете оказаться </w:t>
      </w:r>
    </w:p>
    <w:p w:rsidR="0070380D" w:rsidRDefault="0070380D" w:rsidP="0070380D">
      <w:pPr>
        <w:rPr>
          <w:rFonts w:ascii="Times New Roman" w:hAnsi="Times New Roman" w:cs="Times New Roman"/>
          <w:sz w:val="28"/>
          <w:szCs w:val="28"/>
        </w:rPr>
      </w:pPr>
      <w:r>
        <w:rPr>
          <w:rFonts w:ascii="Times New Roman" w:hAnsi="Times New Roman" w:cs="Times New Roman"/>
          <w:sz w:val="28"/>
          <w:szCs w:val="28"/>
        </w:rPr>
        <w:t>Ни юристов мудрых, ни врачей.</w:t>
      </w:r>
    </w:p>
    <w:p w:rsidR="0070380D" w:rsidRDefault="0070380D" w:rsidP="0070380D">
      <w:pPr>
        <w:rPr>
          <w:rFonts w:ascii="Times New Roman" w:hAnsi="Times New Roman" w:cs="Times New Roman"/>
          <w:sz w:val="28"/>
          <w:szCs w:val="28"/>
        </w:rPr>
      </w:pPr>
      <w:r>
        <w:rPr>
          <w:rFonts w:ascii="Times New Roman" w:hAnsi="Times New Roman" w:cs="Times New Roman"/>
          <w:sz w:val="28"/>
          <w:szCs w:val="28"/>
        </w:rPr>
        <w:t xml:space="preserve">Потому и важно педагогу, </w:t>
      </w:r>
    </w:p>
    <w:p w:rsidR="0070380D" w:rsidRDefault="0070380D" w:rsidP="0070380D">
      <w:pPr>
        <w:rPr>
          <w:rFonts w:ascii="Times New Roman" w:hAnsi="Times New Roman" w:cs="Times New Roman"/>
          <w:sz w:val="28"/>
          <w:szCs w:val="28"/>
        </w:rPr>
      </w:pPr>
      <w:r>
        <w:rPr>
          <w:rFonts w:ascii="Times New Roman" w:hAnsi="Times New Roman" w:cs="Times New Roman"/>
          <w:sz w:val="28"/>
          <w:szCs w:val="28"/>
        </w:rPr>
        <w:t>Чтобы в будущем его ученики</w:t>
      </w:r>
    </w:p>
    <w:p w:rsidR="0070380D" w:rsidRDefault="0070380D" w:rsidP="0070380D">
      <w:pPr>
        <w:rPr>
          <w:rFonts w:ascii="Times New Roman" w:hAnsi="Times New Roman" w:cs="Times New Roman"/>
          <w:sz w:val="28"/>
          <w:szCs w:val="28"/>
        </w:rPr>
      </w:pPr>
      <w:r>
        <w:rPr>
          <w:rFonts w:ascii="Times New Roman" w:hAnsi="Times New Roman" w:cs="Times New Roman"/>
          <w:sz w:val="28"/>
          <w:szCs w:val="28"/>
        </w:rPr>
        <w:t>Правильную выбрали дорогу,</w:t>
      </w:r>
    </w:p>
    <w:p w:rsidR="0070380D" w:rsidRDefault="0070380D" w:rsidP="0070380D">
      <w:pPr>
        <w:rPr>
          <w:rFonts w:ascii="Times New Roman" w:hAnsi="Times New Roman" w:cs="Times New Roman"/>
          <w:sz w:val="28"/>
          <w:szCs w:val="28"/>
        </w:rPr>
      </w:pPr>
      <w:r>
        <w:rPr>
          <w:rFonts w:ascii="Times New Roman" w:hAnsi="Times New Roman" w:cs="Times New Roman"/>
          <w:sz w:val="28"/>
          <w:szCs w:val="28"/>
        </w:rPr>
        <w:t>Стали бы достойными людьми.</w:t>
      </w:r>
    </w:p>
    <w:p w:rsidR="0070380D" w:rsidRDefault="00C85012" w:rsidP="0070380D">
      <w:pPr>
        <w:rPr>
          <w:rFonts w:ascii="Times New Roman" w:hAnsi="Times New Roman" w:cs="Times New Roman"/>
          <w:sz w:val="28"/>
          <w:szCs w:val="28"/>
        </w:rPr>
      </w:pPr>
      <w:r>
        <w:rPr>
          <w:rFonts w:ascii="Times New Roman" w:hAnsi="Times New Roman" w:cs="Times New Roman"/>
          <w:sz w:val="28"/>
          <w:szCs w:val="28"/>
        </w:rPr>
        <w:t>Тяжела учителя работа,</w:t>
      </w:r>
    </w:p>
    <w:p w:rsidR="00C85012" w:rsidRDefault="00C85012" w:rsidP="0070380D">
      <w:pPr>
        <w:rPr>
          <w:rFonts w:ascii="Times New Roman" w:hAnsi="Times New Roman" w:cs="Times New Roman"/>
          <w:sz w:val="28"/>
          <w:szCs w:val="28"/>
        </w:rPr>
      </w:pPr>
      <w:r>
        <w:rPr>
          <w:rFonts w:ascii="Times New Roman" w:hAnsi="Times New Roman" w:cs="Times New Roman"/>
          <w:sz w:val="28"/>
          <w:szCs w:val="28"/>
        </w:rPr>
        <w:t xml:space="preserve">И порой приходится </w:t>
      </w:r>
      <w:proofErr w:type="gramStart"/>
      <w:r>
        <w:rPr>
          <w:rFonts w:ascii="Times New Roman" w:hAnsi="Times New Roman" w:cs="Times New Roman"/>
          <w:sz w:val="28"/>
          <w:szCs w:val="28"/>
        </w:rPr>
        <w:t>сперва</w:t>
      </w:r>
      <w:proofErr w:type="gramEnd"/>
      <w:r>
        <w:rPr>
          <w:rFonts w:ascii="Times New Roman" w:hAnsi="Times New Roman" w:cs="Times New Roman"/>
          <w:sz w:val="28"/>
          <w:szCs w:val="28"/>
        </w:rPr>
        <w:t xml:space="preserve"> </w:t>
      </w:r>
    </w:p>
    <w:p w:rsidR="00C85012" w:rsidRDefault="00C85012" w:rsidP="0070380D">
      <w:pPr>
        <w:rPr>
          <w:rFonts w:ascii="Times New Roman" w:hAnsi="Times New Roman" w:cs="Times New Roman"/>
          <w:sz w:val="28"/>
          <w:szCs w:val="28"/>
        </w:rPr>
      </w:pPr>
      <w:r>
        <w:rPr>
          <w:rFonts w:ascii="Times New Roman" w:hAnsi="Times New Roman" w:cs="Times New Roman"/>
          <w:sz w:val="28"/>
          <w:szCs w:val="28"/>
        </w:rPr>
        <w:t>Потрудится  до седьмого поэта,</w:t>
      </w:r>
    </w:p>
    <w:p w:rsidR="00C85012" w:rsidRDefault="00C85012" w:rsidP="0070380D">
      <w:pPr>
        <w:rPr>
          <w:rFonts w:ascii="Times New Roman" w:hAnsi="Times New Roman" w:cs="Times New Roman"/>
          <w:sz w:val="28"/>
          <w:szCs w:val="28"/>
        </w:rPr>
      </w:pPr>
      <w:r>
        <w:rPr>
          <w:rFonts w:ascii="Times New Roman" w:hAnsi="Times New Roman" w:cs="Times New Roman"/>
          <w:sz w:val="28"/>
          <w:szCs w:val="28"/>
        </w:rPr>
        <w:t>Чтоб достичь вершины мастерства!</w:t>
      </w:r>
    </w:p>
    <w:p w:rsidR="00C85012" w:rsidRDefault="00C85012" w:rsidP="0070380D">
      <w:pPr>
        <w:rPr>
          <w:rFonts w:ascii="Times New Roman" w:hAnsi="Times New Roman" w:cs="Times New Roman"/>
          <w:sz w:val="28"/>
          <w:szCs w:val="28"/>
        </w:rPr>
      </w:pPr>
      <w:r>
        <w:rPr>
          <w:rFonts w:ascii="Times New Roman" w:hAnsi="Times New Roman" w:cs="Times New Roman"/>
          <w:sz w:val="28"/>
          <w:szCs w:val="28"/>
        </w:rPr>
        <w:t>Учитель всё знает, все может,</w:t>
      </w:r>
    </w:p>
    <w:p w:rsidR="00C85012" w:rsidRDefault="00C85012" w:rsidP="0070380D">
      <w:pPr>
        <w:rPr>
          <w:rFonts w:ascii="Times New Roman" w:hAnsi="Times New Roman" w:cs="Times New Roman"/>
          <w:sz w:val="28"/>
          <w:szCs w:val="28"/>
        </w:rPr>
      </w:pPr>
      <w:r>
        <w:rPr>
          <w:rFonts w:ascii="Times New Roman" w:hAnsi="Times New Roman" w:cs="Times New Roman"/>
          <w:sz w:val="28"/>
          <w:szCs w:val="28"/>
        </w:rPr>
        <w:t>Хоть ласки от жизни не ждёт.</w:t>
      </w:r>
    </w:p>
    <w:p w:rsidR="00C85012" w:rsidRDefault="00C85012" w:rsidP="0070380D">
      <w:pPr>
        <w:rPr>
          <w:rFonts w:ascii="Times New Roman" w:hAnsi="Times New Roman" w:cs="Times New Roman"/>
          <w:sz w:val="28"/>
          <w:szCs w:val="28"/>
        </w:rPr>
      </w:pPr>
      <w:r>
        <w:rPr>
          <w:rFonts w:ascii="Times New Roman" w:hAnsi="Times New Roman" w:cs="Times New Roman"/>
          <w:sz w:val="28"/>
          <w:szCs w:val="28"/>
        </w:rPr>
        <w:t>Детей на скаку остановит</w:t>
      </w:r>
    </w:p>
    <w:p w:rsidR="00C85012" w:rsidRDefault="00C85012" w:rsidP="0070380D">
      <w:pPr>
        <w:rPr>
          <w:rFonts w:ascii="Times New Roman" w:hAnsi="Times New Roman" w:cs="Times New Roman"/>
          <w:sz w:val="28"/>
          <w:szCs w:val="28"/>
        </w:rPr>
      </w:pPr>
      <w:r>
        <w:rPr>
          <w:rFonts w:ascii="Times New Roman" w:hAnsi="Times New Roman" w:cs="Times New Roman"/>
          <w:sz w:val="28"/>
          <w:szCs w:val="28"/>
        </w:rPr>
        <w:t>В гремящий зал войдет,</w:t>
      </w:r>
    </w:p>
    <w:p w:rsidR="00C85012" w:rsidRDefault="00C85012" w:rsidP="0070380D">
      <w:pPr>
        <w:rPr>
          <w:rFonts w:ascii="Times New Roman" w:hAnsi="Times New Roman" w:cs="Times New Roman"/>
          <w:sz w:val="28"/>
          <w:szCs w:val="28"/>
        </w:rPr>
      </w:pPr>
      <w:r>
        <w:rPr>
          <w:rFonts w:ascii="Times New Roman" w:hAnsi="Times New Roman" w:cs="Times New Roman"/>
          <w:sz w:val="28"/>
          <w:szCs w:val="28"/>
        </w:rPr>
        <w:t>Когда дискотека идёт!</w:t>
      </w:r>
    </w:p>
    <w:p w:rsidR="00C85012" w:rsidRDefault="00C85012" w:rsidP="0070380D">
      <w:pPr>
        <w:rPr>
          <w:rFonts w:ascii="Times New Roman" w:hAnsi="Times New Roman" w:cs="Times New Roman"/>
          <w:sz w:val="28"/>
          <w:szCs w:val="28"/>
        </w:rPr>
      </w:pPr>
    </w:p>
    <w:p w:rsidR="00C85012" w:rsidRDefault="00C85012" w:rsidP="0070380D">
      <w:pPr>
        <w:rPr>
          <w:rFonts w:ascii="Times New Roman" w:hAnsi="Times New Roman" w:cs="Times New Roman"/>
          <w:sz w:val="28"/>
          <w:szCs w:val="28"/>
        </w:rPr>
      </w:pPr>
    </w:p>
    <w:p w:rsidR="00C85012" w:rsidRDefault="00C85012" w:rsidP="0070380D">
      <w:pPr>
        <w:rPr>
          <w:rFonts w:ascii="Times New Roman" w:hAnsi="Times New Roman" w:cs="Times New Roman"/>
          <w:sz w:val="28"/>
          <w:szCs w:val="28"/>
        </w:rPr>
      </w:pPr>
    </w:p>
    <w:p w:rsidR="00C85012" w:rsidRPr="00FB6810" w:rsidRDefault="00C85012" w:rsidP="00C85012">
      <w:pPr>
        <w:jc w:val="center"/>
        <w:rPr>
          <w:rFonts w:ascii="Times New Roman" w:hAnsi="Times New Roman" w:cs="Times New Roman"/>
          <w:b/>
          <w:i/>
          <w:sz w:val="40"/>
          <w:szCs w:val="40"/>
        </w:rPr>
      </w:pPr>
      <w:r w:rsidRPr="00FB6810">
        <w:rPr>
          <w:rFonts w:ascii="Times New Roman" w:hAnsi="Times New Roman" w:cs="Times New Roman"/>
          <w:b/>
          <w:i/>
          <w:sz w:val="40"/>
          <w:szCs w:val="40"/>
        </w:rPr>
        <w:t>История возникновения профессии.</w:t>
      </w:r>
    </w:p>
    <w:p w:rsidR="00C85012" w:rsidRDefault="00C85012" w:rsidP="00C85012">
      <w:pPr>
        <w:rPr>
          <w:rFonts w:ascii="Times New Roman" w:hAnsi="Times New Roman" w:cs="Times New Roman"/>
          <w:sz w:val="28"/>
          <w:szCs w:val="28"/>
        </w:rPr>
      </w:pPr>
    </w:p>
    <w:p w:rsidR="00C85012" w:rsidRDefault="00C85012" w:rsidP="00C85012">
      <w:pPr>
        <w:rPr>
          <w:rFonts w:ascii="Times New Roman" w:hAnsi="Times New Roman" w:cs="Times New Roman"/>
          <w:sz w:val="28"/>
          <w:szCs w:val="28"/>
        </w:rPr>
      </w:pPr>
      <w:r>
        <w:rPr>
          <w:rFonts w:ascii="Times New Roman" w:hAnsi="Times New Roman" w:cs="Times New Roman"/>
          <w:sz w:val="28"/>
          <w:szCs w:val="28"/>
        </w:rPr>
        <w:t>В мире существует много различных профессий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 чтобы было легче ориентироваться в мире профессий, их условно разделили на 5 групп в зависимости от взаимоотношений человека и объекта действий (т.е. с кем или с чем работает человек определенной профессии)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003409FB">
        <w:rPr>
          <w:rFonts w:ascii="Times New Roman" w:hAnsi="Times New Roman" w:cs="Times New Roman"/>
          <w:sz w:val="28"/>
          <w:szCs w:val="28"/>
        </w:rPr>
        <w:t>Профессию «учитель» мы относим к группе «человек – человек).</w:t>
      </w:r>
      <w:proofErr w:type="gramEnd"/>
    </w:p>
    <w:p w:rsidR="003409FB" w:rsidRDefault="003409FB" w:rsidP="00C85012">
      <w:pPr>
        <w:rPr>
          <w:rFonts w:ascii="Times New Roman" w:hAnsi="Times New Roman" w:cs="Times New Roman"/>
          <w:sz w:val="28"/>
          <w:szCs w:val="28"/>
        </w:rPr>
      </w:pPr>
      <w:r>
        <w:rPr>
          <w:rFonts w:ascii="Times New Roman" w:hAnsi="Times New Roman" w:cs="Times New Roman"/>
          <w:sz w:val="28"/>
          <w:szCs w:val="28"/>
        </w:rPr>
        <w:t>С чего же началась профессия «учитель»?</w:t>
      </w:r>
    </w:p>
    <w:p w:rsidR="003409FB" w:rsidRDefault="003409FB" w:rsidP="00C85012">
      <w:pPr>
        <w:rPr>
          <w:rFonts w:ascii="Times New Roman" w:hAnsi="Times New Roman" w:cs="Times New Roman"/>
          <w:sz w:val="28"/>
          <w:szCs w:val="28"/>
        </w:rPr>
      </w:pPr>
      <w:r>
        <w:rPr>
          <w:rFonts w:ascii="Times New Roman" w:hAnsi="Times New Roman" w:cs="Times New Roman"/>
          <w:sz w:val="28"/>
          <w:szCs w:val="28"/>
        </w:rPr>
        <w:t>Учителями самых древних пор были уважаемые и умудренные опытом представители человеческого рода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Их обязанностью была передача опыта, подготовка подрастающего поколения к взрослой жизни. В первобытнообщинном строе это были старейшины племени, уважаемые и знающие люди….</w:t>
      </w:r>
    </w:p>
    <w:p w:rsidR="003409FB" w:rsidRDefault="003409FB" w:rsidP="00C85012">
      <w:pPr>
        <w:rPr>
          <w:rFonts w:ascii="Times New Roman" w:hAnsi="Times New Roman" w:cs="Times New Roman"/>
          <w:sz w:val="28"/>
          <w:szCs w:val="28"/>
        </w:rPr>
      </w:pPr>
      <w:r>
        <w:rPr>
          <w:rFonts w:ascii="Times New Roman" w:hAnsi="Times New Roman" w:cs="Times New Roman"/>
          <w:sz w:val="28"/>
          <w:szCs w:val="28"/>
        </w:rPr>
        <w:t>История показывает, что учителями в различных цивилизациях были: жрецы,</w:t>
      </w:r>
    </w:p>
    <w:p w:rsidR="003409FB" w:rsidRDefault="003409FB" w:rsidP="00C85012">
      <w:pPr>
        <w:rPr>
          <w:rFonts w:ascii="Times New Roman" w:hAnsi="Times New Roman" w:cs="Times New Roman"/>
          <w:sz w:val="28"/>
          <w:szCs w:val="28"/>
        </w:rPr>
      </w:pPr>
      <w:r>
        <w:rPr>
          <w:rFonts w:ascii="Times New Roman" w:hAnsi="Times New Roman" w:cs="Times New Roman"/>
          <w:sz w:val="28"/>
          <w:szCs w:val="28"/>
        </w:rPr>
        <w:t>Государственные чиновники, которые много путешествовали и хорошо знали науки</w:t>
      </w:r>
      <w:r w:rsidR="00B305BA">
        <w:rPr>
          <w:rFonts w:ascii="Times New Roman" w:hAnsi="Times New Roman" w:cs="Times New Roman"/>
          <w:sz w:val="28"/>
          <w:szCs w:val="28"/>
        </w:rPr>
        <w:t xml:space="preserve"> (Древний Рим), мудрейшие представители общества (Древний Китай), священники, монахи (средние века). Роль учителя могли выполнять и родители или даже руководители государства, как</w:t>
      </w:r>
      <w:proofErr w:type="gramStart"/>
      <w:r w:rsidR="00B305BA">
        <w:rPr>
          <w:rFonts w:ascii="Times New Roman" w:hAnsi="Times New Roman" w:cs="Times New Roman"/>
          <w:sz w:val="28"/>
          <w:szCs w:val="28"/>
        </w:rPr>
        <w:t xml:space="preserve"> ,</w:t>
      </w:r>
      <w:proofErr w:type="gramEnd"/>
      <w:r w:rsidR="00B305BA">
        <w:rPr>
          <w:rFonts w:ascii="Times New Roman" w:hAnsi="Times New Roman" w:cs="Times New Roman"/>
          <w:sz w:val="28"/>
          <w:szCs w:val="28"/>
        </w:rPr>
        <w:t xml:space="preserve"> например, в Киевской Руси Владимир Мономах. В Древней Руси учителей чтили, уважали и называли мастерами.</w:t>
      </w:r>
    </w:p>
    <w:p w:rsidR="00B305BA" w:rsidRPr="005B6350" w:rsidRDefault="00B305BA" w:rsidP="00C85012">
      <w:pPr>
        <w:rPr>
          <w:rFonts w:ascii="Times New Roman" w:hAnsi="Times New Roman" w:cs="Times New Roman"/>
          <w:b/>
          <w:sz w:val="28"/>
          <w:szCs w:val="28"/>
        </w:rPr>
      </w:pPr>
      <w:r w:rsidRPr="005B6350">
        <w:rPr>
          <w:rFonts w:ascii="Times New Roman" w:hAnsi="Times New Roman" w:cs="Times New Roman"/>
          <w:b/>
          <w:sz w:val="28"/>
          <w:szCs w:val="28"/>
        </w:rPr>
        <w:t>Древняя Спарта</w:t>
      </w:r>
    </w:p>
    <w:p w:rsidR="00B305BA" w:rsidRDefault="00B305BA" w:rsidP="00C85012">
      <w:pPr>
        <w:rPr>
          <w:rFonts w:ascii="Times New Roman" w:hAnsi="Times New Roman" w:cs="Times New Roman"/>
          <w:sz w:val="28"/>
          <w:szCs w:val="28"/>
        </w:rPr>
      </w:pPr>
      <w:r>
        <w:rPr>
          <w:rFonts w:ascii="Times New Roman" w:hAnsi="Times New Roman" w:cs="Times New Roman"/>
          <w:sz w:val="28"/>
          <w:szCs w:val="28"/>
        </w:rPr>
        <w:t>Древняя Спарта нужны были здоровые крепкие воины. Государство заботилось об этом: ребёнка сразу после рождения осматривали старейшины Спарты. Если они приходили к выводу, что из него вырастет здоровый гражданин</w:t>
      </w:r>
      <w:r w:rsidR="00376275">
        <w:rPr>
          <w:rFonts w:ascii="Times New Roman" w:hAnsi="Times New Roman" w:cs="Times New Roman"/>
          <w:sz w:val="28"/>
          <w:szCs w:val="28"/>
        </w:rPr>
        <w:t xml:space="preserve">, его приучали выносить лишения и физические страдания. А если ребенок  рождался слабым или с физическими  недостатками, его </w:t>
      </w:r>
      <w:proofErr w:type="gramStart"/>
      <w:r w:rsidR="00376275">
        <w:rPr>
          <w:rFonts w:ascii="Times New Roman" w:hAnsi="Times New Roman" w:cs="Times New Roman"/>
          <w:sz w:val="28"/>
          <w:szCs w:val="28"/>
        </w:rPr>
        <w:t>считали бесполезным для общества их сбрасывали</w:t>
      </w:r>
      <w:proofErr w:type="gramEnd"/>
      <w:r w:rsidR="00376275">
        <w:rPr>
          <w:rFonts w:ascii="Times New Roman" w:hAnsi="Times New Roman" w:cs="Times New Roman"/>
          <w:sz w:val="28"/>
          <w:szCs w:val="28"/>
        </w:rPr>
        <w:t xml:space="preserve"> в воду или оставляли на вершине горы, чтобы он стал добычей стервятников – хищных птиц. Обучение мальчиков начиналось с 7 лет</w:t>
      </w:r>
      <w:proofErr w:type="gramStart"/>
      <w:r w:rsidR="00376275">
        <w:rPr>
          <w:rFonts w:ascii="Times New Roman" w:hAnsi="Times New Roman" w:cs="Times New Roman"/>
          <w:sz w:val="28"/>
          <w:szCs w:val="28"/>
        </w:rPr>
        <w:t>.</w:t>
      </w:r>
      <w:proofErr w:type="gramEnd"/>
      <w:r w:rsidR="00376275">
        <w:rPr>
          <w:rFonts w:ascii="Times New Roman" w:hAnsi="Times New Roman" w:cs="Times New Roman"/>
          <w:sz w:val="28"/>
          <w:szCs w:val="28"/>
        </w:rPr>
        <w:t xml:space="preserve"> Их приучали стойко переносить лишения</w:t>
      </w:r>
      <w:proofErr w:type="gramStart"/>
      <w:r w:rsidR="00376275">
        <w:rPr>
          <w:rFonts w:ascii="Times New Roman" w:hAnsi="Times New Roman" w:cs="Times New Roman"/>
          <w:sz w:val="28"/>
          <w:szCs w:val="28"/>
        </w:rPr>
        <w:t>.</w:t>
      </w:r>
      <w:proofErr w:type="gramEnd"/>
      <w:r w:rsidR="00376275">
        <w:rPr>
          <w:rFonts w:ascii="Times New Roman" w:hAnsi="Times New Roman" w:cs="Times New Roman"/>
          <w:sz w:val="28"/>
          <w:szCs w:val="28"/>
        </w:rPr>
        <w:t xml:space="preserve"> Юных спартанцев коротко стригли, бегали они полуголыми и необутыми, спали на подстилках, которые сами себе готовили. </w:t>
      </w:r>
      <w:r w:rsidR="005B6350">
        <w:rPr>
          <w:rFonts w:ascii="Times New Roman" w:hAnsi="Times New Roman" w:cs="Times New Roman"/>
          <w:sz w:val="28"/>
          <w:szCs w:val="28"/>
        </w:rPr>
        <w:t xml:space="preserve">Почти всё время посвящалось физическим упражнениям и военному делу. Домой </w:t>
      </w:r>
      <w:r w:rsidR="005B6350">
        <w:rPr>
          <w:rFonts w:ascii="Times New Roman" w:hAnsi="Times New Roman" w:cs="Times New Roman"/>
          <w:sz w:val="28"/>
          <w:szCs w:val="28"/>
        </w:rPr>
        <w:lastRenderedPageBreak/>
        <w:t>воспитанники Спарты возвращались уже в пожилом возрасте – после 55лет жизни во благо государства.</w:t>
      </w:r>
    </w:p>
    <w:p w:rsidR="005B6350" w:rsidRDefault="005B6350" w:rsidP="00C85012">
      <w:pPr>
        <w:rPr>
          <w:rFonts w:ascii="Times New Roman" w:hAnsi="Times New Roman" w:cs="Times New Roman"/>
          <w:sz w:val="28"/>
          <w:szCs w:val="28"/>
        </w:rPr>
      </w:pPr>
      <w:r>
        <w:rPr>
          <w:rFonts w:ascii="Times New Roman" w:hAnsi="Times New Roman" w:cs="Times New Roman"/>
          <w:sz w:val="28"/>
          <w:szCs w:val="28"/>
        </w:rPr>
        <w:t>Воспитание девушек мало отличалось от воспитания мальчиков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Для них устраивали состязания в беге, борьбе, метании диска, а также уделяли внимание пению и танцам.</w:t>
      </w:r>
    </w:p>
    <w:p w:rsidR="005B6350" w:rsidRDefault="005B6350" w:rsidP="00C85012">
      <w:pPr>
        <w:rPr>
          <w:rFonts w:ascii="Times New Roman" w:hAnsi="Times New Roman" w:cs="Times New Roman"/>
          <w:b/>
          <w:sz w:val="28"/>
          <w:szCs w:val="28"/>
        </w:rPr>
      </w:pPr>
      <w:r w:rsidRPr="005B6350">
        <w:rPr>
          <w:rFonts w:ascii="Times New Roman" w:hAnsi="Times New Roman" w:cs="Times New Roman"/>
          <w:b/>
          <w:sz w:val="28"/>
          <w:szCs w:val="28"/>
        </w:rPr>
        <w:t>Афины</w:t>
      </w:r>
    </w:p>
    <w:p w:rsidR="005B6350" w:rsidRDefault="005B6350" w:rsidP="00C85012">
      <w:pPr>
        <w:rPr>
          <w:rFonts w:ascii="Times New Roman" w:hAnsi="Times New Roman" w:cs="Times New Roman"/>
          <w:sz w:val="28"/>
          <w:szCs w:val="28"/>
        </w:rPr>
      </w:pPr>
      <w:r>
        <w:rPr>
          <w:rFonts w:ascii="Times New Roman" w:hAnsi="Times New Roman" w:cs="Times New Roman"/>
          <w:sz w:val="28"/>
          <w:szCs w:val="28"/>
        </w:rPr>
        <w:t>Мальчики до 7 лет, а девочки до замужества обучались в семье. В 7 лет мальчика передавали педагогу, который был старым и немощным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 12 лет мальчики обучались в школе, которая именовалась мусической. Учили читать и писать, считать, рисовать, прививали</w:t>
      </w:r>
      <w:r w:rsidR="00DC1215">
        <w:rPr>
          <w:rFonts w:ascii="Times New Roman" w:hAnsi="Times New Roman" w:cs="Times New Roman"/>
          <w:sz w:val="28"/>
          <w:szCs w:val="28"/>
        </w:rPr>
        <w:t xml:space="preserve"> любовь к литературе и музыке. </w:t>
      </w:r>
    </w:p>
    <w:p w:rsidR="00DC1215" w:rsidRDefault="00DC1215" w:rsidP="00C85012">
      <w:pPr>
        <w:rPr>
          <w:rFonts w:ascii="Times New Roman" w:hAnsi="Times New Roman" w:cs="Times New Roman"/>
          <w:sz w:val="28"/>
          <w:szCs w:val="28"/>
        </w:rPr>
      </w:pPr>
      <w:r>
        <w:rPr>
          <w:rFonts w:ascii="Times New Roman" w:hAnsi="Times New Roman" w:cs="Times New Roman"/>
          <w:sz w:val="28"/>
          <w:szCs w:val="28"/>
        </w:rPr>
        <w:t>С 12 лет мальчики посещали школу физического воспитания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Такая школа называлась палестра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Её воспитанники занимались гимнастикой, борьбой, бегом, прыжками, метанием копья и диска. В 16-18 лет юноши посещали гимназии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Здесь их готовили к руководству государством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Юноши слушали философов. </w:t>
      </w:r>
    </w:p>
    <w:p w:rsidR="00DC1215" w:rsidRDefault="00DC1215" w:rsidP="00C85012">
      <w:pPr>
        <w:rPr>
          <w:rFonts w:ascii="Times New Roman" w:hAnsi="Times New Roman" w:cs="Times New Roman"/>
          <w:sz w:val="28"/>
          <w:szCs w:val="28"/>
        </w:rPr>
      </w:pPr>
      <w:r>
        <w:rPr>
          <w:rFonts w:ascii="Times New Roman" w:hAnsi="Times New Roman" w:cs="Times New Roman"/>
          <w:sz w:val="28"/>
          <w:szCs w:val="28"/>
        </w:rPr>
        <w:t xml:space="preserve">А кто первыми заговорили о воспитании и обучении? Ими были такие философы как </w:t>
      </w:r>
      <w:proofErr w:type="spellStart"/>
      <w:r>
        <w:rPr>
          <w:rFonts w:ascii="Times New Roman" w:hAnsi="Times New Roman" w:cs="Times New Roman"/>
          <w:sz w:val="28"/>
          <w:szCs w:val="28"/>
        </w:rPr>
        <w:t>Демокрит</w:t>
      </w:r>
      <w:proofErr w:type="spellEnd"/>
      <w:r>
        <w:rPr>
          <w:rFonts w:ascii="Times New Roman" w:hAnsi="Times New Roman" w:cs="Times New Roman"/>
          <w:sz w:val="28"/>
          <w:szCs w:val="28"/>
        </w:rPr>
        <w:t>, Сократ, Платон.</w:t>
      </w:r>
      <w:r w:rsidR="00040965">
        <w:rPr>
          <w:rFonts w:ascii="Times New Roman" w:hAnsi="Times New Roman" w:cs="Times New Roman"/>
          <w:sz w:val="28"/>
          <w:szCs w:val="28"/>
        </w:rPr>
        <w:t xml:space="preserve"> </w:t>
      </w:r>
    </w:p>
    <w:p w:rsidR="00040965" w:rsidRDefault="00040965" w:rsidP="00040965">
      <w:pPr>
        <w:rPr>
          <w:rFonts w:ascii="Times New Roman" w:hAnsi="Times New Roman" w:cs="Times New Roman"/>
          <w:sz w:val="28"/>
          <w:szCs w:val="28"/>
        </w:rPr>
      </w:pPr>
      <w:proofErr w:type="spellStart"/>
      <w:r>
        <w:rPr>
          <w:rFonts w:ascii="Times New Roman" w:hAnsi="Times New Roman" w:cs="Times New Roman"/>
          <w:sz w:val="28"/>
          <w:szCs w:val="28"/>
        </w:rPr>
        <w:t>Демокрит</w:t>
      </w:r>
      <w:proofErr w:type="spellEnd"/>
      <w:r>
        <w:rPr>
          <w:rFonts w:ascii="Times New Roman" w:hAnsi="Times New Roman" w:cs="Times New Roman"/>
          <w:sz w:val="28"/>
          <w:szCs w:val="28"/>
        </w:rPr>
        <w:t xml:space="preserve"> (ок.470 –</w:t>
      </w:r>
      <w:proofErr w:type="spellStart"/>
      <w:r>
        <w:rPr>
          <w:rFonts w:ascii="Times New Roman" w:hAnsi="Times New Roman" w:cs="Times New Roman"/>
          <w:sz w:val="28"/>
          <w:szCs w:val="28"/>
        </w:rPr>
        <w:t>ок</w:t>
      </w:r>
      <w:proofErr w:type="spellEnd"/>
      <w:r>
        <w:rPr>
          <w:rFonts w:ascii="Times New Roman" w:hAnsi="Times New Roman" w:cs="Times New Roman"/>
          <w:sz w:val="28"/>
          <w:szCs w:val="28"/>
        </w:rPr>
        <w:t xml:space="preserve"> 380 до н.э.)</w:t>
      </w:r>
      <w:r w:rsidRPr="00040965">
        <w:rPr>
          <w:rFonts w:ascii="Times New Roman" w:hAnsi="Times New Roman" w:cs="Times New Roman"/>
          <w:sz w:val="28"/>
          <w:szCs w:val="28"/>
        </w:rPr>
        <w:t xml:space="preserve"> </w:t>
      </w:r>
      <w:r>
        <w:rPr>
          <w:rFonts w:ascii="Times New Roman" w:hAnsi="Times New Roman" w:cs="Times New Roman"/>
          <w:sz w:val="28"/>
          <w:szCs w:val="28"/>
        </w:rPr>
        <w:t>Путешествовали по Египту, Персии, побывал в Афинах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Он говорит о том, что труд – основа учения.</w:t>
      </w:r>
    </w:p>
    <w:p w:rsidR="00040965" w:rsidRDefault="00040965" w:rsidP="00040965">
      <w:pPr>
        <w:rPr>
          <w:rFonts w:ascii="Times New Roman" w:hAnsi="Times New Roman" w:cs="Times New Roman"/>
          <w:sz w:val="28"/>
          <w:szCs w:val="28"/>
        </w:rPr>
      </w:pPr>
      <w:r>
        <w:rPr>
          <w:rFonts w:ascii="Times New Roman" w:hAnsi="Times New Roman" w:cs="Times New Roman"/>
          <w:sz w:val="28"/>
          <w:szCs w:val="28"/>
        </w:rPr>
        <w:t>Сократ – первый афинский (по рождению) философ</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Сократ не брал денег за обучение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Говорил о том, что нужно как можно глубже узнать себя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Сократ так </w:t>
      </w:r>
      <w:proofErr w:type="gramStart"/>
      <w:r>
        <w:rPr>
          <w:rFonts w:ascii="Times New Roman" w:hAnsi="Times New Roman" w:cs="Times New Roman"/>
          <w:sz w:val="28"/>
          <w:szCs w:val="28"/>
        </w:rPr>
        <w:t>формулирует свое превосходит</w:t>
      </w:r>
      <w:proofErr w:type="gramEnd"/>
      <w:r>
        <w:rPr>
          <w:rFonts w:ascii="Times New Roman" w:hAnsi="Times New Roman" w:cs="Times New Roman"/>
          <w:sz w:val="28"/>
          <w:szCs w:val="28"/>
        </w:rPr>
        <w:t xml:space="preserve"> над другими людьми: « я знаю, что я ничего не знаю». </w:t>
      </w:r>
    </w:p>
    <w:p w:rsidR="00040965" w:rsidRDefault="00040965" w:rsidP="00040965">
      <w:pPr>
        <w:rPr>
          <w:rFonts w:ascii="Times New Roman" w:hAnsi="Times New Roman" w:cs="Times New Roman"/>
          <w:sz w:val="28"/>
          <w:szCs w:val="28"/>
        </w:rPr>
      </w:pPr>
      <w:r>
        <w:rPr>
          <w:rFonts w:ascii="Times New Roman" w:hAnsi="Times New Roman" w:cs="Times New Roman"/>
          <w:sz w:val="28"/>
          <w:szCs w:val="28"/>
        </w:rPr>
        <w:t>Платон родился в 427г</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о н.э. в Афинах. Он – ученик Сократа. После его смерти он уехал из Афин и </w:t>
      </w:r>
      <w:proofErr w:type="gramStart"/>
      <w:r>
        <w:rPr>
          <w:rFonts w:ascii="Times New Roman" w:hAnsi="Times New Roman" w:cs="Times New Roman"/>
          <w:sz w:val="28"/>
          <w:szCs w:val="28"/>
        </w:rPr>
        <w:t>около двенадцати лет провел</w:t>
      </w:r>
      <w:proofErr w:type="gramEnd"/>
      <w:r>
        <w:rPr>
          <w:rFonts w:ascii="Times New Roman" w:hAnsi="Times New Roman" w:cs="Times New Roman"/>
          <w:sz w:val="28"/>
          <w:szCs w:val="28"/>
        </w:rPr>
        <w:t xml:space="preserve"> в путешествиях. Платон основал научную школу – академию, которая была размещена на участке специально купленном для этой </w:t>
      </w:r>
      <w:r w:rsidR="00391EB5">
        <w:rPr>
          <w:rFonts w:ascii="Times New Roman" w:hAnsi="Times New Roman" w:cs="Times New Roman"/>
          <w:sz w:val="28"/>
          <w:szCs w:val="28"/>
        </w:rPr>
        <w:t>цели Платоном в роще, носившей имя античного героя Академия</w:t>
      </w:r>
      <w:proofErr w:type="gramStart"/>
      <w:r w:rsidR="00391EB5">
        <w:rPr>
          <w:rFonts w:ascii="Times New Roman" w:hAnsi="Times New Roman" w:cs="Times New Roman"/>
          <w:sz w:val="28"/>
          <w:szCs w:val="28"/>
        </w:rPr>
        <w:t>.</w:t>
      </w:r>
      <w:proofErr w:type="gramEnd"/>
      <w:r w:rsidR="00391EB5">
        <w:rPr>
          <w:rFonts w:ascii="Times New Roman" w:hAnsi="Times New Roman" w:cs="Times New Roman"/>
          <w:sz w:val="28"/>
          <w:szCs w:val="28"/>
        </w:rPr>
        <w:t xml:space="preserve"> Это была первая в истории человечества подлинно научная школа.</w:t>
      </w:r>
    </w:p>
    <w:p w:rsidR="00391EB5" w:rsidRDefault="00391EB5" w:rsidP="00040965">
      <w:pPr>
        <w:rPr>
          <w:rFonts w:ascii="Times New Roman" w:hAnsi="Times New Roman" w:cs="Times New Roman"/>
          <w:sz w:val="28"/>
          <w:szCs w:val="28"/>
        </w:rPr>
      </w:pPr>
      <w:r>
        <w:rPr>
          <w:rFonts w:ascii="Times New Roman" w:hAnsi="Times New Roman" w:cs="Times New Roman"/>
          <w:sz w:val="28"/>
          <w:szCs w:val="28"/>
        </w:rPr>
        <w:t>В России виднейшими педагогами были:</w:t>
      </w:r>
    </w:p>
    <w:p w:rsidR="00391EB5" w:rsidRDefault="00391EB5" w:rsidP="00391EB5">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Константин Дмитриевич Ушинский;</w:t>
      </w:r>
    </w:p>
    <w:p w:rsidR="00391EB5" w:rsidRDefault="00391EB5" w:rsidP="00391EB5">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Антон Семёнович Макаренко;</w:t>
      </w:r>
    </w:p>
    <w:p w:rsidR="00391EB5" w:rsidRDefault="00391EB5" w:rsidP="00391EB5">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Василий Александрович Сухомлинский.</w:t>
      </w:r>
    </w:p>
    <w:p w:rsidR="004D217F" w:rsidRPr="004D217F" w:rsidRDefault="004D217F" w:rsidP="004D217F">
      <w:pPr>
        <w:rPr>
          <w:rFonts w:ascii="Times New Roman" w:hAnsi="Times New Roman" w:cs="Times New Roman"/>
          <w:sz w:val="28"/>
          <w:szCs w:val="28"/>
        </w:rPr>
      </w:pPr>
    </w:p>
    <w:p w:rsidR="004D217F" w:rsidRPr="00391EB5" w:rsidRDefault="00391EB5" w:rsidP="00391EB5">
      <w:pPr>
        <w:ind w:left="360"/>
        <w:jc w:val="center"/>
        <w:rPr>
          <w:rFonts w:ascii="Times New Roman" w:hAnsi="Times New Roman" w:cs="Times New Roman"/>
          <w:b/>
          <w:sz w:val="48"/>
          <w:szCs w:val="48"/>
        </w:rPr>
      </w:pPr>
      <w:r w:rsidRPr="00391EB5">
        <w:rPr>
          <w:rFonts w:ascii="Times New Roman" w:hAnsi="Times New Roman" w:cs="Times New Roman"/>
          <w:b/>
          <w:sz w:val="48"/>
          <w:szCs w:val="48"/>
        </w:rPr>
        <w:t>Что говорят другие?</w:t>
      </w:r>
    </w:p>
    <w:p w:rsidR="005B6350" w:rsidRDefault="00391EB5" w:rsidP="00391EB5">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 xml:space="preserve">Нет такой гуманной, творческой, серьёзной, нужной профессий, </w:t>
      </w: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xml:space="preserve"> является фундаментом всем профессий в мире. Только она решает многие волнующие вопросы в жизни ребёнка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Это даже не профессия, а образ жизни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Это осознание огромной ответственности  перед государством, обществом, и прежде всего перед  учениками. Ведь учитель играет ответственную роль формирований каждого своего ученика</w:t>
      </w:r>
      <w:proofErr w:type="gramStart"/>
      <w:r>
        <w:rPr>
          <w:rFonts w:ascii="Times New Roman" w:hAnsi="Times New Roman" w:cs="Times New Roman"/>
          <w:sz w:val="28"/>
          <w:szCs w:val="28"/>
        </w:rPr>
        <w:t>.</w:t>
      </w:r>
      <w:proofErr w:type="gramEnd"/>
      <w:r w:rsidR="00442029">
        <w:rPr>
          <w:rFonts w:ascii="Times New Roman" w:hAnsi="Times New Roman" w:cs="Times New Roman"/>
          <w:sz w:val="28"/>
          <w:szCs w:val="28"/>
        </w:rPr>
        <w:t xml:space="preserve"> Человек, который судьбы учеников во многом зависит от него</w:t>
      </w:r>
      <w:proofErr w:type="gramStart"/>
      <w:r w:rsidR="00442029">
        <w:rPr>
          <w:rFonts w:ascii="Times New Roman" w:hAnsi="Times New Roman" w:cs="Times New Roman"/>
          <w:sz w:val="28"/>
          <w:szCs w:val="28"/>
        </w:rPr>
        <w:t>.</w:t>
      </w:r>
      <w:proofErr w:type="gramEnd"/>
      <w:r w:rsidR="00442029">
        <w:rPr>
          <w:rFonts w:ascii="Times New Roman" w:hAnsi="Times New Roman" w:cs="Times New Roman"/>
          <w:sz w:val="28"/>
          <w:szCs w:val="28"/>
        </w:rPr>
        <w:t xml:space="preserve"> Эта профессия по состоянию души</w:t>
      </w:r>
      <w:proofErr w:type="gramStart"/>
      <w:r w:rsidR="00442029">
        <w:rPr>
          <w:rFonts w:ascii="Times New Roman" w:hAnsi="Times New Roman" w:cs="Times New Roman"/>
          <w:sz w:val="28"/>
          <w:szCs w:val="28"/>
        </w:rPr>
        <w:t>.</w:t>
      </w:r>
      <w:proofErr w:type="gramEnd"/>
      <w:r w:rsidR="00442029">
        <w:rPr>
          <w:rFonts w:ascii="Times New Roman" w:hAnsi="Times New Roman" w:cs="Times New Roman"/>
          <w:sz w:val="28"/>
          <w:szCs w:val="28"/>
        </w:rPr>
        <w:t xml:space="preserve"> Только первый учитель остается в сердцах каждого ученика и сопровождает их всю жизнь. Дети, приходя в школу, обретают вторую маму, такую же  заботливую, которая всегда готова помочь в трудную минуту и поддерживать в нужное время. Своей энергией она заряжает детские сердца.</w:t>
      </w:r>
    </w:p>
    <w:p w:rsidR="00442029" w:rsidRDefault="00442029" w:rsidP="00391EB5">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Не секрет, что профессия учитель одна из благороднейших профессий, но и одна из труднейших, на мой взгляд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 одной стороны, это большая ответственность, а с другой стороны – это интересное и увлекательное сотрудничество с детьми. Если даже эта профессия не имеет </w:t>
      </w:r>
      <w:r w:rsidR="00735D50">
        <w:rPr>
          <w:rFonts w:ascii="Times New Roman" w:hAnsi="Times New Roman" w:cs="Times New Roman"/>
          <w:sz w:val="28"/>
          <w:szCs w:val="28"/>
        </w:rPr>
        <w:t>никакого</w:t>
      </w:r>
      <w:r>
        <w:rPr>
          <w:rFonts w:ascii="Times New Roman" w:hAnsi="Times New Roman" w:cs="Times New Roman"/>
          <w:sz w:val="28"/>
          <w:szCs w:val="28"/>
        </w:rPr>
        <w:t xml:space="preserve"> отношения к профессии врача, она предполагает в себе творческую активность (т.е. на уроке мы бываем и пе</w:t>
      </w:r>
      <w:r w:rsidR="00735D50">
        <w:rPr>
          <w:rFonts w:ascii="Times New Roman" w:hAnsi="Times New Roman" w:cs="Times New Roman"/>
          <w:sz w:val="28"/>
          <w:szCs w:val="28"/>
        </w:rPr>
        <w:t>вцами и а</w:t>
      </w:r>
      <w:r>
        <w:rPr>
          <w:rFonts w:ascii="Times New Roman" w:hAnsi="Times New Roman" w:cs="Times New Roman"/>
          <w:sz w:val="28"/>
          <w:szCs w:val="28"/>
        </w:rPr>
        <w:t>ктерами)</w:t>
      </w:r>
      <w:proofErr w:type="gramStart"/>
      <w:r>
        <w:rPr>
          <w:rFonts w:ascii="Times New Roman" w:hAnsi="Times New Roman" w:cs="Times New Roman"/>
          <w:sz w:val="28"/>
          <w:szCs w:val="28"/>
        </w:rPr>
        <w:t>.</w:t>
      </w:r>
      <w:proofErr w:type="gramEnd"/>
      <w:r w:rsidR="00735D50">
        <w:rPr>
          <w:rFonts w:ascii="Times New Roman" w:hAnsi="Times New Roman" w:cs="Times New Roman"/>
          <w:sz w:val="28"/>
          <w:szCs w:val="28"/>
        </w:rPr>
        <w:t xml:space="preserve"> Конечно же, ты не можешь работать учителем, если ты не любишь детей и не готов делить с ними их радости и грустные моменты</w:t>
      </w:r>
      <w:proofErr w:type="gramStart"/>
      <w:r w:rsidR="00735D50">
        <w:rPr>
          <w:rFonts w:ascii="Times New Roman" w:hAnsi="Times New Roman" w:cs="Times New Roman"/>
          <w:sz w:val="28"/>
          <w:szCs w:val="28"/>
        </w:rPr>
        <w:t>.</w:t>
      </w:r>
      <w:proofErr w:type="gramEnd"/>
      <w:r w:rsidR="00735D50">
        <w:rPr>
          <w:rFonts w:ascii="Times New Roman" w:hAnsi="Times New Roman" w:cs="Times New Roman"/>
          <w:sz w:val="28"/>
          <w:szCs w:val="28"/>
        </w:rPr>
        <w:t xml:space="preserve"> В настоящее время профессия учителя не считается престижной профессией и на это есть немало причин. Одна не стремится быть педагогом из-за маленькой зарплаты, другие бояться трудностей и ответственности, но, не смотря на все эти аргументы, я выбираю эту профессию по двум причинам: ЛЮБОВЬ К ДЕТЯМ И ВОЗМОЖНОСТЬ ПРОЯВИТЬ СЕБЯ ТВОРЧЕСКИ</w:t>
      </w:r>
      <w:proofErr w:type="gramStart"/>
      <w:r w:rsidR="00735D50">
        <w:rPr>
          <w:rFonts w:ascii="Times New Roman" w:hAnsi="Times New Roman" w:cs="Times New Roman"/>
          <w:sz w:val="28"/>
          <w:szCs w:val="28"/>
        </w:rPr>
        <w:t>.</w:t>
      </w:r>
      <w:proofErr w:type="gramEnd"/>
      <w:r w:rsidR="00735D50">
        <w:rPr>
          <w:rFonts w:ascii="Times New Roman" w:hAnsi="Times New Roman" w:cs="Times New Roman"/>
          <w:sz w:val="28"/>
          <w:szCs w:val="28"/>
        </w:rPr>
        <w:t xml:space="preserve"> В заключении я хочу сказать, что если ты силен духом,  ответственен, работоспособен и любишь детей – твоя профессия </w:t>
      </w:r>
      <w:proofErr w:type="gramStart"/>
      <w:r w:rsidR="00735D50">
        <w:rPr>
          <w:rFonts w:ascii="Times New Roman" w:hAnsi="Times New Roman" w:cs="Times New Roman"/>
          <w:sz w:val="28"/>
          <w:szCs w:val="28"/>
        </w:rPr>
        <w:t>–«</w:t>
      </w:r>
      <w:proofErr w:type="gramEnd"/>
      <w:r w:rsidR="00735D50">
        <w:rPr>
          <w:rFonts w:ascii="Times New Roman" w:hAnsi="Times New Roman" w:cs="Times New Roman"/>
          <w:sz w:val="28"/>
          <w:szCs w:val="28"/>
        </w:rPr>
        <w:t>учитель».</w:t>
      </w:r>
    </w:p>
    <w:p w:rsidR="00735D50" w:rsidRDefault="00735D50" w:rsidP="00391EB5">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Учитель и в правду самая нужная профессия, наравне с доктором, пожарным и милиционером. Нужная, потому что жизненно необходимая для человека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Человек – существо социальное</w:t>
      </w:r>
      <w:proofErr w:type="gramStart"/>
      <w:r>
        <w:rPr>
          <w:rFonts w:ascii="Times New Roman" w:hAnsi="Times New Roman" w:cs="Times New Roman"/>
          <w:sz w:val="28"/>
          <w:szCs w:val="28"/>
        </w:rPr>
        <w:t>.</w:t>
      </w:r>
      <w:proofErr w:type="gramEnd"/>
      <w:r w:rsidR="004D217F">
        <w:rPr>
          <w:rFonts w:ascii="Times New Roman" w:hAnsi="Times New Roman" w:cs="Times New Roman"/>
          <w:sz w:val="28"/>
          <w:szCs w:val="28"/>
        </w:rPr>
        <w:t xml:space="preserve"> Ему приходится жить и быть в мире себе подобных</w:t>
      </w:r>
      <w:proofErr w:type="gramStart"/>
      <w:r w:rsidR="004D217F">
        <w:rPr>
          <w:rFonts w:ascii="Times New Roman" w:hAnsi="Times New Roman" w:cs="Times New Roman"/>
          <w:sz w:val="28"/>
          <w:szCs w:val="28"/>
        </w:rPr>
        <w:t>.</w:t>
      </w:r>
      <w:proofErr w:type="gramEnd"/>
      <w:r w:rsidR="004D217F">
        <w:rPr>
          <w:rFonts w:ascii="Times New Roman" w:hAnsi="Times New Roman" w:cs="Times New Roman"/>
          <w:sz w:val="28"/>
          <w:szCs w:val="28"/>
        </w:rPr>
        <w:t xml:space="preserve"> Ему необходимо общаться, иметь в голове каких-либо знания о разных науках</w:t>
      </w:r>
      <w:proofErr w:type="gramStart"/>
      <w:r w:rsidR="004D217F">
        <w:rPr>
          <w:rFonts w:ascii="Times New Roman" w:hAnsi="Times New Roman" w:cs="Times New Roman"/>
          <w:sz w:val="28"/>
          <w:szCs w:val="28"/>
        </w:rPr>
        <w:t>.</w:t>
      </w:r>
      <w:proofErr w:type="gramEnd"/>
      <w:r w:rsidR="004D217F">
        <w:rPr>
          <w:rFonts w:ascii="Times New Roman" w:hAnsi="Times New Roman" w:cs="Times New Roman"/>
          <w:sz w:val="28"/>
          <w:szCs w:val="28"/>
        </w:rPr>
        <w:t xml:space="preserve"> И кто этому всему учит человека в самом расцветающем возрасте? Учитель, за, что огромное спасибо.</w:t>
      </w:r>
    </w:p>
    <w:p w:rsidR="004D217F" w:rsidRDefault="004D217F" w:rsidP="00391EB5">
      <w:pPr>
        <w:pStyle w:val="a7"/>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Учитель – одна из самых почетных и в то же время очень ответственных профессий на земле, а учитель начальных классов в особенности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 учителе лежит ответственность  за совершенствование молодого поколения, формирование будущего страны. Это профессия важна и ценна для каждого из нас, ведь именно первый учитель учит писать, читать, считать.</w:t>
      </w:r>
    </w:p>
    <w:p w:rsidR="004D217F" w:rsidRDefault="004D217F" w:rsidP="004D217F">
      <w:pPr>
        <w:rPr>
          <w:rFonts w:ascii="Times New Roman" w:hAnsi="Times New Roman" w:cs="Times New Roman"/>
          <w:sz w:val="28"/>
          <w:szCs w:val="28"/>
        </w:rPr>
      </w:pPr>
    </w:p>
    <w:p w:rsidR="004D217F" w:rsidRDefault="004D217F" w:rsidP="004D217F">
      <w:pPr>
        <w:rPr>
          <w:rFonts w:ascii="Times New Roman" w:hAnsi="Times New Roman" w:cs="Times New Roman"/>
          <w:sz w:val="28"/>
          <w:szCs w:val="28"/>
        </w:rPr>
      </w:pPr>
    </w:p>
    <w:p w:rsidR="004D217F" w:rsidRDefault="004D217F" w:rsidP="004D217F">
      <w:pPr>
        <w:rPr>
          <w:rFonts w:ascii="Times New Roman" w:hAnsi="Times New Roman" w:cs="Times New Roman"/>
          <w:sz w:val="28"/>
          <w:szCs w:val="28"/>
        </w:rPr>
      </w:pPr>
    </w:p>
    <w:p w:rsidR="004D217F" w:rsidRDefault="004D217F" w:rsidP="004D217F">
      <w:pPr>
        <w:rPr>
          <w:rFonts w:ascii="Times New Roman" w:hAnsi="Times New Roman" w:cs="Times New Roman"/>
          <w:sz w:val="28"/>
          <w:szCs w:val="28"/>
        </w:rPr>
      </w:pPr>
    </w:p>
    <w:p w:rsidR="004D217F" w:rsidRDefault="004D217F" w:rsidP="004D217F">
      <w:pPr>
        <w:rPr>
          <w:rFonts w:ascii="Times New Roman" w:hAnsi="Times New Roman" w:cs="Times New Roman"/>
          <w:sz w:val="28"/>
          <w:szCs w:val="28"/>
        </w:rPr>
      </w:pPr>
    </w:p>
    <w:p w:rsidR="004D217F" w:rsidRDefault="004F2CD0" w:rsidP="004D217F">
      <w:pPr>
        <w:rPr>
          <w:rFonts w:ascii="Times New Roman" w:hAnsi="Times New Roman" w:cs="Times New Roman"/>
          <w:sz w:val="28"/>
          <w:szCs w:val="28"/>
        </w:rPr>
      </w:pPr>
      <w:r>
        <w:rPr>
          <w:noProof/>
          <w:lang w:eastAsia="ru-RU"/>
        </w:rPr>
        <w:drawing>
          <wp:inline distT="0" distB="0" distL="0" distR="0">
            <wp:extent cx="3543300" cy="3380110"/>
            <wp:effectExtent l="19050" t="0" r="0" b="0"/>
            <wp:docPr id="2" name="Рисунок 1" descr="http://im6-tub-ru.yandex.net/i?id=372858603-50-72&amp;n=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ru.yandex.net/i?id=372858603-50-72&amp;n=17"/>
                    <pic:cNvPicPr>
                      <a:picLocks noChangeAspect="1" noChangeArrowheads="1"/>
                    </pic:cNvPicPr>
                  </pic:nvPicPr>
                  <pic:blipFill>
                    <a:blip r:embed="rId7"/>
                    <a:srcRect/>
                    <a:stretch>
                      <a:fillRect/>
                    </a:stretch>
                  </pic:blipFill>
                  <pic:spPr bwMode="auto">
                    <a:xfrm>
                      <a:off x="0" y="0"/>
                      <a:ext cx="3543300" cy="3380110"/>
                    </a:xfrm>
                    <a:prstGeom prst="rect">
                      <a:avLst/>
                    </a:prstGeom>
                    <a:noFill/>
                    <a:ln w="9525">
                      <a:noFill/>
                      <a:miter lim="800000"/>
                      <a:headEnd/>
                      <a:tailEnd/>
                    </a:ln>
                  </pic:spPr>
                </pic:pic>
              </a:graphicData>
            </a:graphic>
          </wp:inline>
        </w:drawing>
      </w:r>
    </w:p>
    <w:p w:rsidR="004D217F" w:rsidRDefault="004D217F" w:rsidP="004D217F">
      <w:pPr>
        <w:rPr>
          <w:rFonts w:ascii="Times New Roman" w:hAnsi="Times New Roman" w:cs="Times New Roman"/>
          <w:sz w:val="28"/>
          <w:szCs w:val="28"/>
        </w:rPr>
      </w:pPr>
    </w:p>
    <w:p w:rsidR="004D217F" w:rsidRDefault="004D217F" w:rsidP="004D217F">
      <w:pPr>
        <w:rPr>
          <w:rFonts w:ascii="Times New Roman" w:hAnsi="Times New Roman" w:cs="Times New Roman"/>
          <w:sz w:val="28"/>
          <w:szCs w:val="28"/>
        </w:rPr>
      </w:pPr>
    </w:p>
    <w:p w:rsidR="004D217F" w:rsidRDefault="004D217F" w:rsidP="004D217F">
      <w:pPr>
        <w:rPr>
          <w:rFonts w:ascii="Times New Roman" w:hAnsi="Times New Roman" w:cs="Times New Roman"/>
          <w:sz w:val="28"/>
          <w:szCs w:val="28"/>
        </w:rPr>
      </w:pPr>
    </w:p>
    <w:p w:rsidR="004D217F" w:rsidRDefault="004D217F" w:rsidP="004D217F">
      <w:pPr>
        <w:rPr>
          <w:rFonts w:ascii="Times New Roman" w:hAnsi="Times New Roman" w:cs="Times New Roman"/>
          <w:sz w:val="28"/>
          <w:szCs w:val="28"/>
        </w:rPr>
      </w:pPr>
    </w:p>
    <w:p w:rsidR="004D217F" w:rsidRDefault="004D217F" w:rsidP="004D217F">
      <w:pPr>
        <w:rPr>
          <w:rFonts w:ascii="Times New Roman" w:hAnsi="Times New Roman" w:cs="Times New Roman"/>
          <w:sz w:val="28"/>
          <w:szCs w:val="28"/>
        </w:rPr>
      </w:pPr>
    </w:p>
    <w:p w:rsidR="004D217F" w:rsidRDefault="004D217F" w:rsidP="004D217F">
      <w:pPr>
        <w:rPr>
          <w:rFonts w:ascii="Times New Roman" w:hAnsi="Times New Roman" w:cs="Times New Roman"/>
          <w:sz w:val="28"/>
          <w:szCs w:val="28"/>
        </w:rPr>
      </w:pPr>
    </w:p>
    <w:p w:rsidR="004D217F" w:rsidRDefault="004D217F" w:rsidP="004D217F">
      <w:pPr>
        <w:rPr>
          <w:rFonts w:ascii="Times New Roman" w:hAnsi="Times New Roman" w:cs="Times New Roman"/>
          <w:sz w:val="28"/>
          <w:szCs w:val="28"/>
        </w:rPr>
      </w:pPr>
    </w:p>
    <w:p w:rsidR="004D217F" w:rsidRDefault="004D217F" w:rsidP="004D217F">
      <w:pPr>
        <w:rPr>
          <w:rFonts w:ascii="Times New Roman" w:hAnsi="Times New Roman" w:cs="Times New Roman"/>
          <w:sz w:val="28"/>
          <w:szCs w:val="28"/>
        </w:rPr>
      </w:pPr>
    </w:p>
    <w:p w:rsidR="00E64E00" w:rsidRDefault="00E64E00" w:rsidP="004D217F">
      <w:pPr>
        <w:rPr>
          <w:rFonts w:ascii="Times New Roman" w:hAnsi="Times New Roman" w:cs="Times New Roman"/>
          <w:sz w:val="28"/>
          <w:szCs w:val="28"/>
        </w:rPr>
      </w:pPr>
    </w:p>
    <w:p w:rsidR="00E64E00" w:rsidRDefault="001160C3" w:rsidP="001160C3">
      <w:pPr>
        <w:rPr>
          <w:rFonts w:ascii="Times New Roman" w:hAnsi="Times New Roman" w:cs="Times New Roman"/>
          <w:b/>
          <w:sz w:val="52"/>
          <w:szCs w:val="52"/>
        </w:rPr>
      </w:pPr>
      <w:r>
        <w:rPr>
          <w:noProof/>
          <w:lang w:eastAsia="ru-RU"/>
        </w:rPr>
        <w:drawing>
          <wp:inline distT="0" distB="0" distL="0" distR="0">
            <wp:extent cx="1076325" cy="1428750"/>
            <wp:effectExtent l="19050" t="0" r="9525" b="0"/>
            <wp:docPr id="7" name="Рисунок 7" descr="http://im2-tub-ru.yandex.net/i?id=68611568-29-72&amp;n=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2-tub-ru.yandex.net/i?id=68611568-29-72&amp;n=17"/>
                    <pic:cNvPicPr>
                      <a:picLocks noChangeAspect="1" noChangeArrowheads="1"/>
                    </pic:cNvPicPr>
                  </pic:nvPicPr>
                  <pic:blipFill>
                    <a:blip r:embed="rId8"/>
                    <a:srcRect/>
                    <a:stretch>
                      <a:fillRect/>
                    </a:stretch>
                  </pic:blipFill>
                  <pic:spPr bwMode="auto">
                    <a:xfrm>
                      <a:off x="0" y="0"/>
                      <a:ext cx="1076325" cy="1428750"/>
                    </a:xfrm>
                    <a:prstGeom prst="rect">
                      <a:avLst/>
                    </a:prstGeom>
                    <a:noFill/>
                    <a:ln w="9525">
                      <a:noFill/>
                      <a:miter lim="800000"/>
                      <a:headEnd/>
                      <a:tailEnd/>
                    </a:ln>
                  </pic:spPr>
                </pic:pic>
              </a:graphicData>
            </a:graphic>
          </wp:inline>
        </w:drawing>
      </w:r>
      <w:r>
        <w:rPr>
          <w:rFonts w:ascii="Times New Roman" w:hAnsi="Times New Roman" w:cs="Times New Roman"/>
          <w:b/>
          <w:sz w:val="52"/>
          <w:szCs w:val="52"/>
        </w:rPr>
        <w:t>П</w:t>
      </w:r>
      <w:r w:rsidR="00E64E00" w:rsidRPr="00E64E00">
        <w:rPr>
          <w:rFonts w:ascii="Times New Roman" w:hAnsi="Times New Roman" w:cs="Times New Roman"/>
          <w:b/>
          <w:sz w:val="52"/>
          <w:szCs w:val="52"/>
        </w:rPr>
        <w:t>люсы работы учителем</w:t>
      </w:r>
    </w:p>
    <w:p w:rsidR="00E64E00" w:rsidRDefault="00E64E00" w:rsidP="00E64E00">
      <w:pPr>
        <w:pStyle w:val="a7"/>
        <w:numPr>
          <w:ilvl w:val="0"/>
          <w:numId w:val="3"/>
        </w:numPr>
        <w:rPr>
          <w:rFonts w:ascii="Times New Roman" w:hAnsi="Times New Roman" w:cs="Times New Roman"/>
          <w:sz w:val="28"/>
          <w:szCs w:val="28"/>
        </w:rPr>
      </w:pPr>
      <w:proofErr w:type="gramStart"/>
      <w:r>
        <w:rPr>
          <w:rFonts w:ascii="Times New Roman" w:hAnsi="Times New Roman" w:cs="Times New Roman"/>
          <w:sz w:val="28"/>
          <w:szCs w:val="28"/>
        </w:rPr>
        <w:t>Общении</w:t>
      </w:r>
      <w:proofErr w:type="gramEnd"/>
      <w:r>
        <w:rPr>
          <w:rFonts w:ascii="Times New Roman" w:hAnsi="Times New Roman" w:cs="Times New Roman"/>
          <w:sz w:val="28"/>
          <w:szCs w:val="28"/>
        </w:rPr>
        <w:t xml:space="preserve"> с детьми.</w:t>
      </w:r>
    </w:p>
    <w:p w:rsidR="00E64E00" w:rsidRDefault="00E64E00" w:rsidP="00E64E00">
      <w:pPr>
        <w:ind w:left="360"/>
        <w:rPr>
          <w:rFonts w:ascii="Times New Roman" w:hAnsi="Times New Roman" w:cs="Times New Roman"/>
          <w:sz w:val="28"/>
          <w:szCs w:val="28"/>
        </w:rPr>
      </w:pPr>
      <w:r>
        <w:rPr>
          <w:rFonts w:ascii="Times New Roman" w:hAnsi="Times New Roman" w:cs="Times New Roman"/>
          <w:sz w:val="28"/>
          <w:szCs w:val="28"/>
        </w:rPr>
        <w:t>Все дети разные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Они могут расстраивать, но могут и радовать своими успехами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Как приятно, когда ученики грамотно пишут, интересно рассказывают, создают проекты, занимаются научной деятельностью, прекрасно играют в драматическом кружке и мастерят поделки на уроках труда. Постоянное общение с ребятами помогает понять их внутренний мир, заставляет быть активным, современным, помогает самосовершенствоваться.</w:t>
      </w:r>
    </w:p>
    <w:p w:rsidR="00E64E00" w:rsidRPr="00E64E00" w:rsidRDefault="00E64E00" w:rsidP="00E64E00">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Умственная работа.</w:t>
      </w:r>
    </w:p>
    <w:p w:rsidR="00E64E00" w:rsidRDefault="00E64E00" w:rsidP="00E64E00">
      <w:pPr>
        <w:rPr>
          <w:rFonts w:ascii="Times New Roman" w:hAnsi="Times New Roman" w:cs="Times New Roman"/>
          <w:sz w:val="28"/>
          <w:szCs w:val="28"/>
        </w:rPr>
      </w:pPr>
      <w:r>
        <w:rPr>
          <w:rFonts w:ascii="Times New Roman" w:hAnsi="Times New Roman" w:cs="Times New Roman"/>
          <w:sz w:val="28"/>
          <w:szCs w:val="28"/>
        </w:rPr>
        <w:t>Учитель обязан прогрессировать всегда и во всём: в сфере общения, в научных познаниях, в осваивании современных технологий. Не проходит и дня, чтобы педагог не узнал что-нибудь нового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Он так же, как </w:t>
      </w:r>
      <w:r w:rsidR="00E1334E">
        <w:rPr>
          <w:rFonts w:ascii="Times New Roman" w:hAnsi="Times New Roman" w:cs="Times New Roman"/>
          <w:sz w:val="28"/>
          <w:szCs w:val="28"/>
        </w:rPr>
        <w:t>и ученик готовиться к урокам, чтобы дать учащимся много полезных знаний. Только прогрессивные, развитые и профессиональные педагоги смогут вырастить достойное поколение.</w:t>
      </w:r>
    </w:p>
    <w:p w:rsidR="00E1334E" w:rsidRPr="00E1334E" w:rsidRDefault="00E1334E" w:rsidP="00E1334E">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Стабильность.</w:t>
      </w:r>
    </w:p>
    <w:p w:rsidR="00E64E00" w:rsidRDefault="00E1334E" w:rsidP="00E1334E">
      <w:pPr>
        <w:rPr>
          <w:rFonts w:ascii="Times New Roman" w:hAnsi="Times New Roman" w:cs="Times New Roman"/>
          <w:sz w:val="28"/>
          <w:szCs w:val="28"/>
        </w:rPr>
      </w:pPr>
      <w:r>
        <w:rPr>
          <w:rFonts w:ascii="Times New Roman" w:hAnsi="Times New Roman" w:cs="Times New Roman"/>
          <w:sz w:val="28"/>
          <w:szCs w:val="28"/>
        </w:rPr>
        <w:t>Школа как государственное учреждение даёт учителям стабильность и определённые гарантии. Любой педагог обеспечен оплачиваемым больничным, оплачиваемым отпуском в 56 календарных дней, стабильным выходным в воскресенье и одним методическим днем в неделю. К тому же 10 лет непрерывного педагогического стажа даёт право учителю на год неоплачиваемого отпуска.</w:t>
      </w:r>
    </w:p>
    <w:p w:rsidR="00153897" w:rsidRDefault="00153897" w:rsidP="00E1334E">
      <w:pPr>
        <w:rPr>
          <w:rFonts w:ascii="Times New Roman" w:hAnsi="Times New Roman" w:cs="Times New Roman"/>
          <w:sz w:val="28"/>
          <w:szCs w:val="28"/>
        </w:rPr>
      </w:pPr>
    </w:p>
    <w:p w:rsidR="00153897" w:rsidRDefault="00153897" w:rsidP="00E1334E">
      <w:pPr>
        <w:rPr>
          <w:rFonts w:ascii="Times New Roman" w:hAnsi="Times New Roman" w:cs="Times New Roman"/>
          <w:sz w:val="28"/>
          <w:szCs w:val="28"/>
        </w:rPr>
      </w:pPr>
    </w:p>
    <w:p w:rsidR="00153897" w:rsidRDefault="00153897" w:rsidP="00E1334E">
      <w:pPr>
        <w:rPr>
          <w:rFonts w:ascii="Times New Roman" w:hAnsi="Times New Roman" w:cs="Times New Roman"/>
          <w:b/>
          <w:sz w:val="52"/>
          <w:szCs w:val="52"/>
        </w:rPr>
      </w:pPr>
      <w:r w:rsidRPr="00153897">
        <w:rPr>
          <w:rFonts w:ascii="Times New Roman" w:hAnsi="Times New Roman" w:cs="Times New Roman"/>
          <w:b/>
          <w:sz w:val="52"/>
          <w:szCs w:val="52"/>
        </w:rPr>
        <w:t>Минусы педагогической профессии.</w:t>
      </w:r>
    </w:p>
    <w:p w:rsidR="00153897" w:rsidRDefault="00153897" w:rsidP="00E1334E">
      <w:pPr>
        <w:rPr>
          <w:rFonts w:ascii="Times New Roman" w:hAnsi="Times New Roman" w:cs="Times New Roman"/>
          <w:b/>
          <w:sz w:val="52"/>
          <w:szCs w:val="52"/>
        </w:rPr>
      </w:pPr>
    </w:p>
    <w:p w:rsidR="00153897" w:rsidRDefault="00153897" w:rsidP="00E1334E">
      <w:pPr>
        <w:rPr>
          <w:rFonts w:ascii="Times New Roman" w:hAnsi="Times New Roman" w:cs="Times New Roman"/>
          <w:sz w:val="28"/>
          <w:szCs w:val="28"/>
        </w:rPr>
      </w:pPr>
      <w:r>
        <w:rPr>
          <w:rFonts w:ascii="Times New Roman" w:hAnsi="Times New Roman" w:cs="Times New Roman"/>
          <w:sz w:val="28"/>
          <w:szCs w:val="28"/>
        </w:rPr>
        <w:t>Практически все недостатки нынешней школы основаны на недоработках образовательной системы: интересы ученика первичны, интересы учителя вторичны. А ведь одинаково должны учитываться желания и тех, и других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Конечно, есть педагоги, которые портят общий учительский облик, но это скорее исключение, чем правило. А вот учеников, заслуживающих порицания, гораздо больше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 если не произойдет усовершенствование образовательного процесса, таких учащихся станет гораздо больше. Минусов в профессии педагога предостаточно:</w:t>
      </w:r>
    </w:p>
    <w:p w:rsidR="00153897" w:rsidRPr="00153897" w:rsidRDefault="00153897" w:rsidP="00153897">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Маленькая зарплата.</w:t>
      </w:r>
    </w:p>
    <w:p w:rsidR="00153897" w:rsidRDefault="00153897" w:rsidP="00E1334E">
      <w:pPr>
        <w:rPr>
          <w:rFonts w:ascii="Times New Roman" w:hAnsi="Times New Roman" w:cs="Times New Roman"/>
          <w:sz w:val="28"/>
          <w:szCs w:val="28"/>
        </w:rPr>
      </w:pPr>
      <w:r>
        <w:rPr>
          <w:rFonts w:ascii="Times New Roman" w:hAnsi="Times New Roman" w:cs="Times New Roman"/>
          <w:sz w:val="28"/>
          <w:szCs w:val="28"/>
        </w:rPr>
        <w:t>На учительскую зарплату трудно выжить, ведь цены растут, как на дрожжах. Нужно брать как можно больше дополнитель</w:t>
      </w:r>
      <w:r w:rsidR="008E16CC">
        <w:rPr>
          <w:rFonts w:ascii="Times New Roman" w:hAnsi="Times New Roman" w:cs="Times New Roman"/>
          <w:sz w:val="28"/>
          <w:szCs w:val="28"/>
        </w:rPr>
        <w:t>ных часов, чтобы получать большую сумму. Но всё равно этого мало, тем более, если семья</w:t>
      </w:r>
      <w:proofErr w:type="gramStart"/>
      <w:r w:rsidR="008E16CC">
        <w:rPr>
          <w:rFonts w:ascii="Times New Roman" w:hAnsi="Times New Roman" w:cs="Times New Roman"/>
          <w:sz w:val="28"/>
          <w:szCs w:val="28"/>
        </w:rPr>
        <w:t>.</w:t>
      </w:r>
      <w:proofErr w:type="gramEnd"/>
      <w:r w:rsidR="008E16CC">
        <w:rPr>
          <w:rFonts w:ascii="Times New Roman" w:hAnsi="Times New Roman" w:cs="Times New Roman"/>
          <w:sz w:val="28"/>
          <w:szCs w:val="28"/>
        </w:rPr>
        <w:t xml:space="preserve"> А семейное гнездо имеется практически у всех работников школьного образования. Раньше величина заработной платы зависела от стажа и выслуги лет учителя, се</w:t>
      </w:r>
      <w:r w:rsidR="001160C3">
        <w:rPr>
          <w:rFonts w:ascii="Times New Roman" w:hAnsi="Times New Roman" w:cs="Times New Roman"/>
          <w:sz w:val="28"/>
          <w:szCs w:val="28"/>
        </w:rPr>
        <w:t>й</w:t>
      </w:r>
      <w:r w:rsidR="008E16CC">
        <w:rPr>
          <w:rFonts w:ascii="Times New Roman" w:hAnsi="Times New Roman" w:cs="Times New Roman"/>
          <w:sz w:val="28"/>
          <w:szCs w:val="28"/>
        </w:rPr>
        <w:t>час же в действии «подушевое» финансирование. Сколько часов, детей – столько денег</w:t>
      </w:r>
      <w:proofErr w:type="gramStart"/>
      <w:r w:rsidR="008E16CC">
        <w:rPr>
          <w:rFonts w:ascii="Times New Roman" w:hAnsi="Times New Roman" w:cs="Times New Roman"/>
          <w:sz w:val="28"/>
          <w:szCs w:val="28"/>
        </w:rPr>
        <w:t>.</w:t>
      </w:r>
      <w:proofErr w:type="gramEnd"/>
      <w:r w:rsidR="008E16CC">
        <w:rPr>
          <w:rFonts w:ascii="Times New Roman" w:hAnsi="Times New Roman" w:cs="Times New Roman"/>
          <w:sz w:val="28"/>
          <w:szCs w:val="28"/>
        </w:rPr>
        <w:t xml:space="preserve"> Эта система начислений имеет и плюсы, и минусы: зелёный свет горит для молодых специалистов, не имеющих стажа, но в убытке работники маленьких школ (им не откуда брать добавочные часы).</w:t>
      </w:r>
    </w:p>
    <w:p w:rsidR="008E16CC" w:rsidRDefault="008E16CC" w:rsidP="008E16CC">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Огромная ответственность.</w:t>
      </w:r>
    </w:p>
    <w:p w:rsidR="008E16CC" w:rsidRDefault="008E16CC" w:rsidP="008E16CC">
      <w:pPr>
        <w:rPr>
          <w:rFonts w:ascii="Times New Roman" w:hAnsi="Times New Roman" w:cs="Times New Roman"/>
          <w:sz w:val="28"/>
          <w:szCs w:val="28"/>
        </w:rPr>
      </w:pPr>
      <w:r>
        <w:rPr>
          <w:rFonts w:ascii="Times New Roman" w:hAnsi="Times New Roman" w:cs="Times New Roman"/>
          <w:sz w:val="28"/>
          <w:szCs w:val="28"/>
        </w:rPr>
        <w:t xml:space="preserve">Любая работа подразумевает ответственность, а работа с детьми – особенно. Нет ничего ценнее жизни ребёнка, поэтому на учителях лежит забота о жизни и здоровье детей. В стенах школы и за её пределами учителя контролируют времяпровождение своих учеников. </w:t>
      </w:r>
    </w:p>
    <w:p w:rsidR="00D7230F" w:rsidRDefault="008E16CC" w:rsidP="008E16CC">
      <w:pPr>
        <w:rPr>
          <w:rFonts w:ascii="Times New Roman" w:hAnsi="Times New Roman" w:cs="Times New Roman"/>
          <w:sz w:val="28"/>
          <w:szCs w:val="28"/>
        </w:rPr>
      </w:pPr>
      <w:r>
        <w:rPr>
          <w:rFonts w:ascii="Times New Roman" w:hAnsi="Times New Roman" w:cs="Times New Roman"/>
          <w:sz w:val="28"/>
          <w:szCs w:val="28"/>
        </w:rPr>
        <w:t>Беда, случившая</w:t>
      </w:r>
      <w:r w:rsidR="00D7230F">
        <w:rPr>
          <w:rFonts w:ascii="Times New Roman" w:hAnsi="Times New Roman" w:cs="Times New Roman"/>
          <w:sz w:val="28"/>
          <w:szCs w:val="28"/>
        </w:rPr>
        <w:t xml:space="preserve">ся с учащимися, независимо от времени, места проецируется на школу. Комиссии, проверки в первую очередь </w:t>
      </w:r>
      <w:proofErr w:type="spellStart"/>
      <w:r w:rsidR="00D7230F">
        <w:rPr>
          <w:rFonts w:ascii="Times New Roman" w:hAnsi="Times New Roman" w:cs="Times New Roman"/>
          <w:sz w:val="28"/>
          <w:szCs w:val="28"/>
        </w:rPr>
        <w:t>обращаютс</w:t>
      </w:r>
      <w:proofErr w:type="spellEnd"/>
      <w:r w:rsidR="00D7230F">
        <w:rPr>
          <w:rFonts w:ascii="Times New Roman" w:hAnsi="Times New Roman" w:cs="Times New Roman"/>
          <w:sz w:val="28"/>
          <w:szCs w:val="28"/>
        </w:rPr>
        <w:t xml:space="preserve"> на школьную администрацию</w:t>
      </w:r>
      <w:proofErr w:type="gramStart"/>
      <w:r w:rsidR="00D7230F">
        <w:rPr>
          <w:rFonts w:ascii="Times New Roman" w:hAnsi="Times New Roman" w:cs="Times New Roman"/>
          <w:sz w:val="28"/>
          <w:szCs w:val="28"/>
        </w:rPr>
        <w:t>.</w:t>
      </w:r>
      <w:proofErr w:type="gramEnd"/>
      <w:r w:rsidR="00D7230F">
        <w:rPr>
          <w:rFonts w:ascii="Times New Roman" w:hAnsi="Times New Roman" w:cs="Times New Roman"/>
          <w:sz w:val="28"/>
          <w:szCs w:val="28"/>
        </w:rPr>
        <w:t xml:space="preserve"> Если ребёнок руку, сломал ногу, стали участником ДТП, классный руководитель плохо проводил инструктаж по технике безопасности.</w:t>
      </w:r>
    </w:p>
    <w:p w:rsidR="008E16CC" w:rsidRDefault="00D7230F" w:rsidP="008E16CC">
      <w:pPr>
        <w:rPr>
          <w:rFonts w:ascii="Times New Roman" w:hAnsi="Times New Roman" w:cs="Times New Roman"/>
          <w:sz w:val="28"/>
          <w:szCs w:val="28"/>
        </w:rPr>
      </w:pPr>
      <w:r>
        <w:rPr>
          <w:rFonts w:ascii="Times New Roman" w:hAnsi="Times New Roman" w:cs="Times New Roman"/>
          <w:sz w:val="28"/>
          <w:szCs w:val="28"/>
        </w:rPr>
        <w:t xml:space="preserve"> А куда же смотрели родители?</w:t>
      </w:r>
    </w:p>
    <w:p w:rsidR="00D7230F" w:rsidRDefault="00D7230F" w:rsidP="00D7230F">
      <w:pPr>
        <w:pStyle w:val="a7"/>
        <w:numPr>
          <w:ilvl w:val="0"/>
          <w:numId w:val="4"/>
        </w:numPr>
        <w:rPr>
          <w:rFonts w:ascii="Times New Roman" w:hAnsi="Times New Roman" w:cs="Times New Roman"/>
          <w:sz w:val="28"/>
          <w:szCs w:val="28"/>
        </w:rPr>
      </w:pPr>
      <w:r>
        <w:rPr>
          <w:rFonts w:ascii="Times New Roman" w:hAnsi="Times New Roman" w:cs="Times New Roman"/>
          <w:sz w:val="28"/>
          <w:szCs w:val="28"/>
        </w:rPr>
        <w:lastRenderedPageBreak/>
        <w:t>Психологическое давление.</w:t>
      </w:r>
    </w:p>
    <w:p w:rsidR="00D7230F" w:rsidRDefault="00D7230F" w:rsidP="00D7230F">
      <w:pPr>
        <w:rPr>
          <w:rFonts w:ascii="Times New Roman" w:hAnsi="Times New Roman" w:cs="Times New Roman"/>
          <w:sz w:val="28"/>
          <w:szCs w:val="28"/>
        </w:rPr>
      </w:pPr>
      <w:r>
        <w:rPr>
          <w:rFonts w:ascii="Times New Roman" w:hAnsi="Times New Roman" w:cs="Times New Roman"/>
          <w:sz w:val="28"/>
          <w:szCs w:val="28"/>
        </w:rPr>
        <w:t>В настоящее время сложилась аномальная ситуация в образовательной системе. На учителей оказывается огромное давление из-за оценок учеников и результатов  ЕГЭ.</w:t>
      </w:r>
    </w:p>
    <w:p w:rsidR="00D7230F" w:rsidRDefault="00D7230F" w:rsidP="00D7230F">
      <w:pPr>
        <w:rPr>
          <w:rFonts w:ascii="Times New Roman" w:hAnsi="Times New Roman" w:cs="Times New Roman"/>
          <w:sz w:val="28"/>
          <w:szCs w:val="28"/>
        </w:rPr>
      </w:pPr>
    </w:p>
    <w:p w:rsidR="00D7230F" w:rsidRDefault="00D7230F" w:rsidP="00D7230F">
      <w:pPr>
        <w:rPr>
          <w:rFonts w:ascii="Times New Roman" w:hAnsi="Times New Roman" w:cs="Times New Roman"/>
          <w:sz w:val="28"/>
          <w:szCs w:val="28"/>
        </w:rPr>
      </w:pPr>
    </w:p>
    <w:p w:rsidR="00D7230F" w:rsidRDefault="00D7230F" w:rsidP="00D7230F">
      <w:pPr>
        <w:rPr>
          <w:rFonts w:ascii="Times New Roman" w:hAnsi="Times New Roman" w:cs="Times New Roman"/>
          <w:sz w:val="28"/>
          <w:szCs w:val="28"/>
        </w:rPr>
      </w:pPr>
    </w:p>
    <w:p w:rsidR="00D7230F" w:rsidRDefault="00D7230F" w:rsidP="00D7230F">
      <w:pPr>
        <w:rPr>
          <w:rFonts w:ascii="Times New Roman" w:hAnsi="Times New Roman" w:cs="Times New Roman"/>
          <w:sz w:val="28"/>
          <w:szCs w:val="28"/>
        </w:rPr>
      </w:pPr>
    </w:p>
    <w:p w:rsidR="00D7230F" w:rsidRDefault="00D7230F" w:rsidP="00D7230F">
      <w:pPr>
        <w:rPr>
          <w:rFonts w:ascii="Times New Roman" w:hAnsi="Times New Roman" w:cs="Times New Roman"/>
          <w:sz w:val="28"/>
          <w:szCs w:val="28"/>
        </w:rPr>
      </w:pPr>
    </w:p>
    <w:p w:rsidR="00D7230F" w:rsidRDefault="001160C3" w:rsidP="00D7230F">
      <w:pPr>
        <w:rPr>
          <w:rFonts w:ascii="Times New Roman" w:hAnsi="Times New Roman" w:cs="Times New Roman"/>
          <w:sz w:val="28"/>
          <w:szCs w:val="28"/>
        </w:rPr>
      </w:pPr>
      <w:r>
        <w:rPr>
          <w:noProof/>
          <w:lang w:eastAsia="ru-RU"/>
        </w:rPr>
        <w:drawing>
          <wp:inline distT="0" distB="0" distL="0" distR="0">
            <wp:extent cx="2095500" cy="2800350"/>
            <wp:effectExtent l="19050" t="0" r="0" b="0"/>
            <wp:docPr id="13" name="photoimg556969" descr="&amp;scy;&amp;tcy;&amp;ocy;&amp;pcy;&amp;kcy;&amp;ucy; &amp;kcy;&amp;ncy;&amp;icy;&amp;g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img556969" descr="&amp;scy;&amp;tcy;&amp;ocy;&amp;pcy;&amp;kcy;&amp;ucy; &amp;kcy;&amp;ncy;&amp;icy;&amp;gcy;"/>
                    <pic:cNvPicPr>
                      <a:picLocks noChangeAspect="1" noChangeArrowheads="1"/>
                    </pic:cNvPicPr>
                  </pic:nvPicPr>
                  <pic:blipFill>
                    <a:blip r:embed="rId9"/>
                    <a:srcRect/>
                    <a:stretch>
                      <a:fillRect/>
                    </a:stretch>
                  </pic:blipFill>
                  <pic:spPr bwMode="auto">
                    <a:xfrm flipH="1">
                      <a:off x="0" y="0"/>
                      <a:ext cx="2095500" cy="2800350"/>
                    </a:xfrm>
                    <a:prstGeom prst="rect">
                      <a:avLst/>
                    </a:prstGeom>
                    <a:noFill/>
                    <a:ln w="9525">
                      <a:noFill/>
                      <a:miter lim="800000"/>
                      <a:headEnd/>
                      <a:tailEnd/>
                    </a:ln>
                  </pic:spPr>
                </pic:pic>
              </a:graphicData>
            </a:graphic>
          </wp:inline>
        </w:drawing>
      </w:r>
    </w:p>
    <w:p w:rsidR="00D7230F" w:rsidRDefault="00D7230F" w:rsidP="00D7230F">
      <w:pPr>
        <w:rPr>
          <w:rFonts w:ascii="Times New Roman" w:hAnsi="Times New Roman" w:cs="Times New Roman"/>
          <w:sz w:val="28"/>
          <w:szCs w:val="28"/>
        </w:rPr>
      </w:pPr>
    </w:p>
    <w:p w:rsidR="00D7230F" w:rsidRDefault="001160C3" w:rsidP="00D7230F">
      <w:pPr>
        <w:rPr>
          <w:rFonts w:ascii="Times New Roman" w:hAnsi="Times New Roman" w:cs="Times New Roman"/>
          <w:sz w:val="28"/>
          <w:szCs w:val="28"/>
        </w:rPr>
      </w:pPr>
      <w:r>
        <w:rPr>
          <w:noProof/>
          <w:lang w:eastAsia="ru-RU"/>
        </w:rPr>
        <w:drawing>
          <wp:inline distT="0" distB="0" distL="0" distR="0">
            <wp:extent cx="1428750" cy="1000125"/>
            <wp:effectExtent l="19050" t="0" r="0" b="0"/>
            <wp:docPr id="3" name="photoimg586397" descr="&amp;vcy;&amp;iecy;&amp;kcy;&amp;tcy;&amp;ocy;&amp;rcy; &amp;shcy;&amp;kcy;&amp;ocy;&amp;lcy;&amp;softcy;&amp;ncy;&amp;icy;&amp;kcy;&amp;ocy;&amp;vcy; &amp;pcy;&amp;ocy;&amp;scy;&amp;tcy;&amp;acy;&amp;vcy;&amp;lcy;&amp;yacy;&amp;iecy;&amp;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img586397" descr="&amp;vcy;&amp;iecy;&amp;kcy;&amp;tcy;&amp;ocy;&amp;rcy; &amp;shcy;&amp;kcy;&amp;ocy;&amp;lcy;&amp;softcy;&amp;ncy;&amp;icy;&amp;kcy;&amp;ocy;&amp;vcy; &amp;pcy;&amp;ocy;&amp;scy;&amp;tcy;&amp;acy;&amp;vcy;&amp;lcy;&amp;yacy;&amp;iecy;&amp;tcy;"/>
                    <pic:cNvPicPr>
                      <a:picLocks noChangeAspect="1" noChangeArrowheads="1"/>
                    </pic:cNvPicPr>
                  </pic:nvPicPr>
                  <pic:blipFill>
                    <a:blip r:embed="rId10"/>
                    <a:srcRect/>
                    <a:stretch>
                      <a:fillRect/>
                    </a:stretch>
                  </pic:blipFill>
                  <pic:spPr bwMode="auto">
                    <a:xfrm>
                      <a:off x="0" y="0"/>
                      <a:ext cx="1428750" cy="1000125"/>
                    </a:xfrm>
                    <a:prstGeom prst="rect">
                      <a:avLst/>
                    </a:prstGeom>
                    <a:noFill/>
                    <a:ln w="9525">
                      <a:noFill/>
                      <a:miter lim="800000"/>
                      <a:headEnd/>
                      <a:tailEnd/>
                    </a:ln>
                  </pic:spPr>
                </pic:pic>
              </a:graphicData>
            </a:graphic>
          </wp:inline>
        </w:drawing>
      </w:r>
    </w:p>
    <w:p w:rsidR="00D7230F" w:rsidRDefault="00D7230F" w:rsidP="00D7230F">
      <w:pPr>
        <w:rPr>
          <w:rFonts w:ascii="Times New Roman" w:hAnsi="Times New Roman" w:cs="Times New Roman"/>
          <w:sz w:val="28"/>
          <w:szCs w:val="28"/>
        </w:rPr>
      </w:pPr>
    </w:p>
    <w:p w:rsidR="00D7230F" w:rsidRDefault="00D7230F" w:rsidP="00D7230F">
      <w:pPr>
        <w:rPr>
          <w:rFonts w:ascii="Times New Roman" w:hAnsi="Times New Roman" w:cs="Times New Roman"/>
          <w:sz w:val="28"/>
          <w:szCs w:val="28"/>
        </w:rPr>
      </w:pPr>
    </w:p>
    <w:p w:rsidR="00D7230F" w:rsidRDefault="00D7230F" w:rsidP="00D7230F">
      <w:pPr>
        <w:rPr>
          <w:rFonts w:ascii="Times New Roman" w:hAnsi="Times New Roman" w:cs="Times New Roman"/>
          <w:sz w:val="28"/>
          <w:szCs w:val="28"/>
        </w:rPr>
      </w:pPr>
    </w:p>
    <w:p w:rsidR="00D7230F" w:rsidRDefault="00D7230F" w:rsidP="00D7230F">
      <w:pPr>
        <w:rPr>
          <w:rFonts w:ascii="Times New Roman" w:hAnsi="Times New Roman" w:cs="Times New Roman"/>
          <w:sz w:val="28"/>
          <w:szCs w:val="28"/>
        </w:rPr>
      </w:pPr>
    </w:p>
    <w:p w:rsidR="00D7230F" w:rsidRDefault="00D7230F" w:rsidP="00D7230F">
      <w:pPr>
        <w:rPr>
          <w:rFonts w:ascii="Times New Roman" w:hAnsi="Times New Roman" w:cs="Times New Roman"/>
          <w:sz w:val="28"/>
          <w:szCs w:val="28"/>
        </w:rPr>
      </w:pPr>
    </w:p>
    <w:p w:rsidR="00D7230F" w:rsidRDefault="00D7230F" w:rsidP="00D7230F">
      <w:pPr>
        <w:rPr>
          <w:rFonts w:ascii="Times New Roman" w:hAnsi="Times New Roman" w:cs="Times New Roman"/>
          <w:sz w:val="28"/>
          <w:szCs w:val="28"/>
        </w:rPr>
      </w:pPr>
    </w:p>
    <w:p w:rsidR="00D7230F" w:rsidRDefault="00D7230F" w:rsidP="00D7230F">
      <w:pPr>
        <w:jc w:val="center"/>
        <w:rPr>
          <w:rFonts w:ascii="Times New Roman" w:hAnsi="Times New Roman" w:cs="Times New Roman"/>
          <w:b/>
          <w:sz w:val="52"/>
          <w:szCs w:val="52"/>
        </w:rPr>
      </w:pPr>
      <w:r w:rsidRPr="00D7230F">
        <w:rPr>
          <w:rFonts w:ascii="Times New Roman" w:hAnsi="Times New Roman" w:cs="Times New Roman"/>
          <w:b/>
          <w:sz w:val="52"/>
          <w:szCs w:val="52"/>
        </w:rPr>
        <w:t>Почему я решила выбрать эту профессию?</w:t>
      </w:r>
    </w:p>
    <w:p w:rsidR="00D7230F" w:rsidRDefault="00D7230F" w:rsidP="00D7230F">
      <w:pPr>
        <w:rPr>
          <w:rFonts w:ascii="Times New Roman" w:hAnsi="Times New Roman" w:cs="Times New Roman"/>
          <w:sz w:val="28"/>
          <w:szCs w:val="28"/>
        </w:rPr>
      </w:pPr>
      <w:r>
        <w:rPr>
          <w:rFonts w:ascii="Times New Roman" w:hAnsi="Times New Roman" w:cs="Times New Roman"/>
          <w:sz w:val="28"/>
          <w:szCs w:val="28"/>
        </w:rPr>
        <w:t>Ещё в раннем возрасте меня тянуло</w:t>
      </w:r>
      <w:r w:rsidR="00B50E48">
        <w:rPr>
          <w:rFonts w:ascii="Times New Roman" w:hAnsi="Times New Roman" w:cs="Times New Roman"/>
          <w:sz w:val="28"/>
          <w:szCs w:val="28"/>
        </w:rPr>
        <w:t xml:space="preserve"> проверить тетради, я любила </w:t>
      </w:r>
      <w:proofErr w:type="gramStart"/>
      <w:r w:rsidR="00B50E48">
        <w:rPr>
          <w:rFonts w:ascii="Times New Roman" w:hAnsi="Times New Roman" w:cs="Times New Roman"/>
          <w:sz w:val="28"/>
          <w:szCs w:val="28"/>
        </w:rPr>
        <w:t>возится</w:t>
      </w:r>
      <w:proofErr w:type="gramEnd"/>
      <w:r w:rsidR="00B50E48">
        <w:rPr>
          <w:rFonts w:ascii="Times New Roman" w:hAnsi="Times New Roman" w:cs="Times New Roman"/>
          <w:sz w:val="28"/>
          <w:szCs w:val="28"/>
        </w:rPr>
        <w:t xml:space="preserve"> с детьми, и пришло время, и я определилась с профессией. Меня тяготит профессия УЧИТЕЛЬ.</w:t>
      </w:r>
    </w:p>
    <w:p w:rsidR="00B50E48" w:rsidRDefault="00B50E48" w:rsidP="00D7230F">
      <w:pPr>
        <w:rPr>
          <w:rFonts w:ascii="Times New Roman" w:hAnsi="Times New Roman" w:cs="Times New Roman"/>
          <w:sz w:val="28"/>
          <w:szCs w:val="28"/>
        </w:rPr>
      </w:pPr>
      <w:r>
        <w:rPr>
          <w:rFonts w:ascii="Times New Roman" w:hAnsi="Times New Roman" w:cs="Times New Roman"/>
          <w:sz w:val="28"/>
          <w:szCs w:val="28"/>
        </w:rPr>
        <w:t>Школа – первое место, где дети начинают свой путь. Учитель – первый человек, который видит в ребёнке не малыша, а личность, со своими мыслями и чувствами. Почти с 10 лет учитель посвящает себя группе неокрепших, неуверенных малышей, ставя из на ноги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Труд учителя сродни труду хлебороба и строителя из зерен добра и справедливости выращивает нашу душу. Из кирпичиков знаний складываем наш разум. </w:t>
      </w:r>
    </w:p>
    <w:p w:rsidR="00B50E48" w:rsidRDefault="00B50E48" w:rsidP="00D7230F">
      <w:pPr>
        <w:rPr>
          <w:rFonts w:ascii="Times New Roman" w:hAnsi="Times New Roman" w:cs="Times New Roman"/>
          <w:sz w:val="28"/>
          <w:szCs w:val="28"/>
        </w:rPr>
      </w:pPr>
      <w:r>
        <w:rPr>
          <w:rFonts w:ascii="Times New Roman" w:hAnsi="Times New Roman" w:cs="Times New Roman"/>
          <w:sz w:val="28"/>
          <w:szCs w:val="28"/>
        </w:rPr>
        <w:t>Как много воспитаний связано с именем первого учителя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 какими будут эти вспоминания – добрыми, светлыми или тягостными – зависит от учителя. Если этот человек </w:t>
      </w:r>
      <w:r w:rsidR="00CA561F">
        <w:rPr>
          <w:rFonts w:ascii="Times New Roman" w:hAnsi="Times New Roman" w:cs="Times New Roman"/>
          <w:sz w:val="28"/>
          <w:szCs w:val="28"/>
        </w:rPr>
        <w:t>сочетает</w:t>
      </w:r>
      <w:r>
        <w:rPr>
          <w:rFonts w:ascii="Times New Roman" w:hAnsi="Times New Roman" w:cs="Times New Roman"/>
          <w:sz w:val="28"/>
          <w:szCs w:val="28"/>
        </w:rPr>
        <w:t xml:space="preserve"> в себе качества педагога, психолога, психотерапевта</w:t>
      </w:r>
      <w:r w:rsidR="00CA561F">
        <w:rPr>
          <w:rFonts w:ascii="Times New Roman" w:hAnsi="Times New Roman" w:cs="Times New Roman"/>
          <w:sz w:val="28"/>
          <w:szCs w:val="28"/>
        </w:rPr>
        <w:t xml:space="preserve">, то именно он помогает разрешить конфликты с родителями и педагогами, ему доверяются детские тайны. </w:t>
      </w:r>
    </w:p>
    <w:p w:rsidR="00CA561F" w:rsidRDefault="00CA561F" w:rsidP="00D7230F">
      <w:pPr>
        <w:rPr>
          <w:rFonts w:ascii="Times New Roman" w:hAnsi="Times New Roman" w:cs="Times New Roman"/>
          <w:sz w:val="28"/>
          <w:szCs w:val="28"/>
        </w:rPr>
      </w:pPr>
      <w:r>
        <w:rPr>
          <w:rFonts w:ascii="Times New Roman" w:hAnsi="Times New Roman" w:cs="Times New Roman"/>
          <w:sz w:val="28"/>
          <w:szCs w:val="28"/>
        </w:rPr>
        <w:t>Надеюсь, в будущем я буду таким учителем, о котором будут говорить только хорошие слова.</w:t>
      </w:r>
    </w:p>
    <w:p w:rsidR="00CA561F" w:rsidRDefault="00CA561F" w:rsidP="00D7230F">
      <w:pPr>
        <w:rPr>
          <w:rFonts w:ascii="Times New Roman" w:hAnsi="Times New Roman" w:cs="Times New Roman"/>
          <w:sz w:val="28"/>
          <w:szCs w:val="28"/>
        </w:rPr>
      </w:pPr>
    </w:p>
    <w:p w:rsidR="001160C3" w:rsidRDefault="001160C3" w:rsidP="00D7230F">
      <w:pPr>
        <w:rPr>
          <w:rFonts w:ascii="Times New Roman" w:hAnsi="Times New Roman" w:cs="Times New Roman"/>
          <w:sz w:val="28"/>
          <w:szCs w:val="28"/>
        </w:rPr>
      </w:pPr>
    </w:p>
    <w:p w:rsidR="001160C3" w:rsidRDefault="001160C3" w:rsidP="00D7230F">
      <w:pPr>
        <w:rPr>
          <w:rFonts w:ascii="Times New Roman" w:hAnsi="Times New Roman" w:cs="Times New Roman"/>
          <w:sz w:val="28"/>
          <w:szCs w:val="28"/>
        </w:rPr>
      </w:pPr>
    </w:p>
    <w:p w:rsidR="001160C3" w:rsidRDefault="001160C3" w:rsidP="00D7230F">
      <w:pPr>
        <w:rPr>
          <w:rFonts w:ascii="Times New Roman" w:hAnsi="Times New Roman" w:cs="Times New Roman"/>
          <w:sz w:val="28"/>
          <w:szCs w:val="28"/>
        </w:rPr>
      </w:pPr>
      <w:r>
        <w:rPr>
          <w:noProof/>
          <w:lang w:eastAsia="ru-RU"/>
        </w:rPr>
        <w:drawing>
          <wp:inline distT="0" distB="0" distL="0" distR="0">
            <wp:extent cx="2476500" cy="2057400"/>
            <wp:effectExtent l="19050" t="0" r="0" b="0"/>
            <wp:docPr id="16" name="photoimg640264" descr="&amp;Kcy;&amp;ncy;&amp;icy;&amp;g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img640264" descr="&amp;Kcy;&amp;ncy;&amp;icy;&amp;gcy;&amp;icy;"/>
                    <pic:cNvPicPr>
                      <a:picLocks noChangeAspect="1" noChangeArrowheads="1"/>
                    </pic:cNvPicPr>
                  </pic:nvPicPr>
                  <pic:blipFill>
                    <a:blip r:embed="rId11"/>
                    <a:srcRect/>
                    <a:stretch>
                      <a:fillRect/>
                    </a:stretch>
                  </pic:blipFill>
                  <pic:spPr bwMode="auto">
                    <a:xfrm>
                      <a:off x="0" y="0"/>
                      <a:ext cx="2476500" cy="2057400"/>
                    </a:xfrm>
                    <a:prstGeom prst="rect">
                      <a:avLst/>
                    </a:prstGeom>
                    <a:noFill/>
                    <a:ln w="9525">
                      <a:noFill/>
                      <a:miter lim="800000"/>
                      <a:headEnd/>
                      <a:tailEnd/>
                    </a:ln>
                  </pic:spPr>
                </pic:pic>
              </a:graphicData>
            </a:graphic>
          </wp:inline>
        </w:drawing>
      </w:r>
    </w:p>
    <w:p w:rsidR="001160C3" w:rsidRDefault="001160C3" w:rsidP="00D7230F">
      <w:pPr>
        <w:rPr>
          <w:rFonts w:ascii="Times New Roman" w:hAnsi="Times New Roman" w:cs="Times New Roman"/>
          <w:sz w:val="28"/>
          <w:szCs w:val="28"/>
        </w:rPr>
      </w:pPr>
    </w:p>
    <w:p w:rsidR="001160C3" w:rsidRDefault="001160C3" w:rsidP="00D7230F">
      <w:pPr>
        <w:rPr>
          <w:rFonts w:ascii="Times New Roman" w:hAnsi="Times New Roman" w:cs="Times New Roman"/>
          <w:sz w:val="28"/>
          <w:szCs w:val="28"/>
        </w:rPr>
      </w:pPr>
    </w:p>
    <w:p w:rsidR="001160C3" w:rsidRDefault="001160C3" w:rsidP="00D7230F">
      <w:pPr>
        <w:rPr>
          <w:rFonts w:ascii="Times New Roman" w:hAnsi="Times New Roman" w:cs="Times New Roman"/>
          <w:sz w:val="28"/>
          <w:szCs w:val="28"/>
        </w:rPr>
      </w:pPr>
    </w:p>
    <w:p w:rsidR="00CA561F" w:rsidRDefault="00CA561F" w:rsidP="00D7230F">
      <w:pPr>
        <w:rPr>
          <w:rFonts w:ascii="Times New Roman" w:hAnsi="Times New Roman" w:cs="Times New Roman"/>
          <w:sz w:val="28"/>
          <w:szCs w:val="28"/>
        </w:rPr>
      </w:pPr>
    </w:p>
    <w:p w:rsidR="00CA561F" w:rsidRDefault="00CA561F" w:rsidP="00CA561F">
      <w:pPr>
        <w:jc w:val="center"/>
        <w:rPr>
          <w:rFonts w:ascii="Times New Roman" w:hAnsi="Times New Roman" w:cs="Times New Roman"/>
          <w:b/>
          <w:sz w:val="52"/>
          <w:szCs w:val="52"/>
        </w:rPr>
      </w:pPr>
      <w:r w:rsidRPr="00CA561F">
        <w:rPr>
          <w:rFonts w:ascii="Times New Roman" w:hAnsi="Times New Roman" w:cs="Times New Roman"/>
          <w:b/>
          <w:sz w:val="52"/>
          <w:szCs w:val="52"/>
        </w:rPr>
        <w:t>Заработная плата и карьера.</w:t>
      </w:r>
    </w:p>
    <w:p w:rsidR="00CA561F" w:rsidRDefault="00CA561F" w:rsidP="00CA561F">
      <w:pPr>
        <w:rPr>
          <w:rFonts w:ascii="Times New Roman" w:hAnsi="Times New Roman" w:cs="Times New Roman"/>
          <w:sz w:val="28"/>
          <w:szCs w:val="28"/>
        </w:rPr>
      </w:pPr>
      <w:r>
        <w:rPr>
          <w:rFonts w:ascii="Times New Roman" w:hAnsi="Times New Roman" w:cs="Times New Roman"/>
          <w:sz w:val="28"/>
          <w:szCs w:val="28"/>
        </w:rPr>
        <w:t>Зарплата по регионам от 2000 – 10000 рублей в месяц.</w:t>
      </w:r>
    </w:p>
    <w:p w:rsidR="00CA561F" w:rsidRDefault="00CA561F" w:rsidP="00CA561F">
      <w:pPr>
        <w:rPr>
          <w:rFonts w:ascii="Times New Roman" w:hAnsi="Times New Roman" w:cs="Times New Roman"/>
          <w:sz w:val="28"/>
          <w:szCs w:val="28"/>
        </w:rPr>
      </w:pPr>
      <w:r>
        <w:rPr>
          <w:rFonts w:ascii="Times New Roman" w:hAnsi="Times New Roman" w:cs="Times New Roman"/>
          <w:sz w:val="28"/>
          <w:szCs w:val="28"/>
        </w:rPr>
        <w:t>Карьерный рост вполне возможен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Например, если помимо занятий в школе, заниматься индивидуально.</w:t>
      </w:r>
    </w:p>
    <w:p w:rsidR="00CA561F" w:rsidRDefault="00CA561F" w:rsidP="00CA561F">
      <w:pPr>
        <w:rPr>
          <w:rFonts w:ascii="Times New Roman" w:hAnsi="Times New Roman" w:cs="Times New Roman"/>
          <w:sz w:val="28"/>
          <w:szCs w:val="28"/>
        </w:rPr>
      </w:pPr>
    </w:p>
    <w:p w:rsidR="00CA561F" w:rsidRDefault="00CA561F" w:rsidP="00CA561F">
      <w:pPr>
        <w:rPr>
          <w:rFonts w:ascii="Times New Roman" w:hAnsi="Times New Roman" w:cs="Times New Roman"/>
          <w:sz w:val="28"/>
          <w:szCs w:val="28"/>
        </w:rPr>
      </w:pPr>
    </w:p>
    <w:p w:rsidR="00CA561F" w:rsidRDefault="00CA561F" w:rsidP="00CA561F">
      <w:pPr>
        <w:rPr>
          <w:rFonts w:ascii="Times New Roman" w:hAnsi="Times New Roman" w:cs="Times New Roman"/>
          <w:sz w:val="28"/>
          <w:szCs w:val="28"/>
        </w:rPr>
      </w:pPr>
    </w:p>
    <w:p w:rsidR="00CA561F" w:rsidRDefault="00CA561F" w:rsidP="00CA561F">
      <w:pPr>
        <w:rPr>
          <w:rFonts w:ascii="Times New Roman" w:hAnsi="Times New Roman" w:cs="Times New Roman"/>
          <w:sz w:val="28"/>
          <w:szCs w:val="28"/>
        </w:rPr>
      </w:pPr>
    </w:p>
    <w:p w:rsidR="00CA561F" w:rsidRDefault="00CA561F" w:rsidP="00CA561F">
      <w:pPr>
        <w:rPr>
          <w:rFonts w:ascii="Times New Roman" w:hAnsi="Times New Roman" w:cs="Times New Roman"/>
          <w:sz w:val="28"/>
          <w:szCs w:val="28"/>
        </w:rPr>
      </w:pPr>
    </w:p>
    <w:p w:rsidR="00CA561F" w:rsidRDefault="00CA561F" w:rsidP="00CA561F">
      <w:pPr>
        <w:jc w:val="center"/>
        <w:rPr>
          <w:rFonts w:ascii="Times New Roman" w:hAnsi="Times New Roman" w:cs="Times New Roman"/>
          <w:b/>
          <w:sz w:val="52"/>
          <w:szCs w:val="52"/>
        </w:rPr>
      </w:pPr>
      <w:r w:rsidRPr="00CA561F">
        <w:rPr>
          <w:rFonts w:ascii="Times New Roman" w:hAnsi="Times New Roman" w:cs="Times New Roman"/>
          <w:b/>
          <w:sz w:val="52"/>
          <w:szCs w:val="52"/>
        </w:rPr>
        <w:t>Вывод</w:t>
      </w:r>
    </w:p>
    <w:p w:rsidR="00CA561F" w:rsidRPr="00CA561F" w:rsidRDefault="00CA561F" w:rsidP="00CA561F">
      <w:pPr>
        <w:rPr>
          <w:rFonts w:ascii="Times New Roman" w:hAnsi="Times New Roman" w:cs="Times New Roman"/>
          <w:sz w:val="28"/>
          <w:szCs w:val="28"/>
        </w:rPr>
      </w:pPr>
      <w:r>
        <w:rPr>
          <w:rFonts w:ascii="Times New Roman" w:hAnsi="Times New Roman" w:cs="Times New Roman"/>
          <w:sz w:val="28"/>
          <w:szCs w:val="28"/>
        </w:rPr>
        <w:t xml:space="preserve">Учитель он и учитель, и воспитатель, наставник и </w:t>
      </w:r>
      <w:r w:rsidR="004F2CD0">
        <w:rPr>
          <w:rFonts w:ascii="Times New Roman" w:hAnsi="Times New Roman" w:cs="Times New Roman"/>
          <w:sz w:val="28"/>
          <w:szCs w:val="28"/>
        </w:rPr>
        <w:t>помощник</w:t>
      </w:r>
      <w:r>
        <w:rPr>
          <w:rFonts w:ascii="Times New Roman" w:hAnsi="Times New Roman" w:cs="Times New Roman"/>
          <w:sz w:val="28"/>
          <w:szCs w:val="28"/>
        </w:rPr>
        <w:t>, защитник и</w:t>
      </w:r>
      <w:r w:rsidR="004F2CD0">
        <w:rPr>
          <w:rFonts w:ascii="Times New Roman" w:hAnsi="Times New Roman" w:cs="Times New Roman"/>
          <w:sz w:val="28"/>
          <w:szCs w:val="28"/>
        </w:rPr>
        <w:t xml:space="preserve"> </w:t>
      </w:r>
      <w:r>
        <w:rPr>
          <w:rFonts w:ascii="Times New Roman" w:hAnsi="Times New Roman" w:cs="Times New Roman"/>
          <w:sz w:val="28"/>
          <w:szCs w:val="28"/>
        </w:rPr>
        <w:t>вдохновитель, который призван помочь ребёнку приобрести не только знания об окружающем мире,</w:t>
      </w:r>
      <w:r w:rsidR="004F2CD0">
        <w:rPr>
          <w:rFonts w:ascii="Times New Roman" w:hAnsi="Times New Roman" w:cs="Times New Roman"/>
          <w:sz w:val="28"/>
          <w:szCs w:val="28"/>
        </w:rPr>
        <w:t xml:space="preserve"> </w:t>
      </w:r>
      <w:r>
        <w:rPr>
          <w:rFonts w:ascii="Times New Roman" w:hAnsi="Times New Roman" w:cs="Times New Roman"/>
          <w:sz w:val="28"/>
          <w:szCs w:val="28"/>
        </w:rPr>
        <w:t>овладеть умениями и навыками, но помочь</w:t>
      </w:r>
      <w:r w:rsidR="004F2CD0">
        <w:rPr>
          <w:rFonts w:ascii="Times New Roman" w:hAnsi="Times New Roman" w:cs="Times New Roman"/>
          <w:sz w:val="28"/>
          <w:szCs w:val="28"/>
        </w:rPr>
        <w:t xml:space="preserve"> адаптироваться в этом мире, раскрыть и проявить свои способности, почувствовать себя самостоятельной творческой личностью. Чтобы работать с детьми они должны быть сами интересными, то есть должны быть на высоте. Увидев тебя, дети могли радоваться, гордиться. Работая учителем начальных классов, всегда главным принципом своей деятельности считаю построение демократических отношений между учителями и учениками, своим классом, старшими и младшими школьниками.</w:t>
      </w:r>
    </w:p>
    <w:p w:rsidR="00CA561F" w:rsidRPr="00CA561F" w:rsidRDefault="00CA561F" w:rsidP="00CA561F">
      <w:pPr>
        <w:rPr>
          <w:rFonts w:ascii="Times New Roman" w:hAnsi="Times New Roman" w:cs="Times New Roman"/>
          <w:sz w:val="28"/>
          <w:szCs w:val="28"/>
        </w:rPr>
      </w:pPr>
    </w:p>
    <w:p w:rsidR="00D7230F" w:rsidRPr="008E16CC" w:rsidRDefault="00D7230F" w:rsidP="008E16CC">
      <w:pPr>
        <w:rPr>
          <w:rFonts w:ascii="Times New Roman" w:hAnsi="Times New Roman" w:cs="Times New Roman"/>
          <w:sz w:val="28"/>
          <w:szCs w:val="28"/>
        </w:rPr>
      </w:pPr>
    </w:p>
    <w:sectPr w:rsidR="00D7230F" w:rsidRPr="008E16CC" w:rsidSect="00D752A1">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F2FF5"/>
    <w:multiLevelType w:val="hybridMultilevel"/>
    <w:tmpl w:val="7AB0186C"/>
    <w:lvl w:ilvl="0" w:tplc="18FAA5B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8E4A9B"/>
    <w:multiLevelType w:val="hybridMultilevel"/>
    <w:tmpl w:val="2D14C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AC768B"/>
    <w:multiLevelType w:val="hybridMultilevel"/>
    <w:tmpl w:val="D7A20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0706DD"/>
    <w:multiLevelType w:val="hybridMultilevel"/>
    <w:tmpl w:val="A718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D752A1"/>
    <w:rsid w:val="00040965"/>
    <w:rsid w:val="001160C3"/>
    <w:rsid w:val="00153897"/>
    <w:rsid w:val="003409FB"/>
    <w:rsid w:val="00376275"/>
    <w:rsid w:val="00391EB5"/>
    <w:rsid w:val="00442029"/>
    <w:rsid w:val="004D217F"/>
    <w:rsid w:val="004F2CD0"/>
    <w:rsid w:val="005B6350"/>
    <w:rsid w:val="0070380D"/>
    <w:rsid w:val="00735D50"/>
    <w:rsid w:val="008E16CC"/>
    <w:rsid w:val="00B305BA"/>
    <w:rsid w:val="00B50E48"/>
    <w:rsid w:val="00C85012"/>
    <w:rsid w:val="00CA561F"/>
    <w:rsid w:val="00D10F55"/>
    <w:rsid w:val="00D7230F"/>
    <w:rsid w:val="00D752A1"/>
    <w:rsid w:val="00DC1215"/>
    <w:rsid w:val="00E1334E"/>
    <w:rsid w:val="00E64E00"/>
    <w:rsid w:val="00FB6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38"/>
        <o:r id="V:Rule3"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F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752A1"/>
    <w:pPr>
      <w:spacing w:after="0" w:line="240" w:lineRule="auto"/>
    </w:pPr>
    <w:rPr>
      <w:rFonts w:eastAsiaTheme="minorEastAsia"/>
    </w:rPr>
  </w:style>
  <w:style w:type="character" w:customStyle="1" w:styleId="a4">
    <w:name w:val="Без интервала Знак"/>
    <w:basedOn w:val="a0"/>
    <w:link w:val="a3"/>
    <w:uiPriority w:val="1"/>
    <w:rsid w:val="00D752A1"/>
    <w:rPr>
      <w:rFonts w:eastAsiaTheme="minorEastAsia"/>
    </w:rPr>
  </w:style>
  <w:style w:type="paragraph" w:styleId="a5">
    <w:name w:val="Balloon Text"/>
    <w:basedOn w:val="a"/>
    <w:link w:val="a6"/>
    <w:uiPriority w:val="99"/>
    <w:semiHidden/>
    <w:unhideWhenUsed/>
    <w:rsid w:val="00D752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52A1"/>
    <w:rPr>
      <w:rFonts w:ascii="Tahoma" w:hAnsi="Tahoma" w:cs="Tahoma"/>
      <w:sz w:val="16"/>
      <w:szCs w:val="16"/>
    </w:rPr>
  </w:style>
  <w:style w:type="paragraph" w:styleId="a7">
    <w:name w:val="List Paragraph"/>
    <w:basedOn w:val="a"/>
    <w:uiPriority w:val="34"/>
    <w:qFormat/>
    <w:rsid w:val="00D752A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428BB"/>
    <w:rsid w:val="004428BB"/>
    <w:rsid w:val="00742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4655CA2E363466D81F0BF7BF324D341">
    <w:name w:val="74655CA2E363466D81F0BF7BF324D341"/>
    <w:rsid w:val="004428BB"/>
  </w:style>
  <w:style w:type="paragraph" w:customStyle="1" w:styleId="16CC0497BAC4477CACCC4A51DD286BA9">
    <w:name w:val="16CC0497BAC4477CACCC4A51DD286BA9"/>
    <w:rsid w:val="004428BB"/>
  </w:style>
  <w:style w:type="paragraph" w:customStyle="1" w:styleId="EC83C7DF63A64116BAB47504FDDB169E">
    <w:name w:val="EC83C7DF63A64116BAB47504FDDB169E"/>
    <w:rsid w:val="004428BB"/>
  </w:style>
  <w:style w:type="paragraph" w:customStyle="1" w:styleId="8D39A1ACB5D7456095E055CBC92CC40A">
    <w:name w:val="8D39A1ACB5D7456095E055CBC92CC40A"/>
    <w:rsid w:val="004428BB"/>
  </w:style>
  <w:style w:type="paragraph" w:customStyle="1" w:styleId="2BA8A149DA684955B85FB2D8657CFCDC">
    <w:name w:val="2BA8A149DA684955B85FB2D8657CFCDC"/>
    <w:rsid w:val="004428B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1817</Words>
  <Characters>10362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2013-01-10T14:58:00Z</dcterms:created>
  <dcterms:modified xsi:type="dcterms:W3CDTF">2013-01-10T18:47:00Z</dcterms:modified>
</cp:coreProperties>
</file>