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D0" w:rsidRPr="00E036BE" w:rsidRDefault="00B60253" w:rsidP="004B2DD0">
      <w:r w:rsidRPr="00E036BE">
        <w:rPr>
          <w:color w:val="000000"/>
        </w:rPr>
        <w:t xml:space="preserve"> </w:t>
      </w:r>
    </w:p>
    <w:p w:rsidR="004B2DD0" w:rsidRPr="00E036BE" w:rsidRDefault="004B2DD0" w:rsidP="004B2DD0"/>
    <w:p w:rsidR="004B2DD0" w:rsidRPr="00E036BE" w:rsidRDefault="004B2DD0" w:rsidP="004B2DD0"/>
    <w:p w:rsidR="004B2DD0" w:rsidRPr="00E036BE" w:rsidRDefault="004B2DD0" w:rsidP="004B2DD0">
      <w:pPr>
        <w:tabs>
          <w:tab w:val="left" w:pos="4155"/>
        </w:tabs>
        <w:spacing w:line="360" w:lineRule="auto"/>
        <w:jc w:val="center"/>
        <w:rPr>
          <w:b/>
        </w:rPr>
      </w:pPr>
      <w:r w:rsidRPr="00E036BE">
        <w:rPr>
          <w:b/>
        </w:rPr>
        <w:t xml:space="preserve">ПРОГРАММА </w:t>
      </w:r>
    </w:p>
    <w:p w:rsidR="00B60253" w:rsidRPr="00E036BE" w:rsidRDefault="00B60253" w:rsidP="004B2DD0">
      <w:pPr>
        <w:tabs>
          <w:tab w:val="left" w:pos="4155"/>
        </w:tabs>
        <w:spacing w:line="360" w:lineRule="auto"/>
        <w:jc w:val="center"/>
        <w:rPr>
          <w:b/>
        </w:rPr>
      </w:pPr>
      <w:r w:rsidRPr="00E036BE">
        <w:rPr>
          <w:b/>
        </w:rPr>
        <w:t>кружка</w:t>
      </w:r>
    </w:p>
    <w:p w:rsidR="004B2DD0" w:rsidRPr="00E036BE" w:rsidRDefault="00300778" w:rsidP="004B2DD0">
      <w:pPr>
        <w:tabs>
          <w:tab w:val="left" w:pos="4155"/>
        </w:tabs>
        <w:spacing w:line="360" w:lineRule="auto"/>
        <w:jc w:val="center"/>
        <w:rPr>
          <w:b/>
        </w:rPr>
      </w:pPr>
      <w:r w:rsidRPr="00E036BE">
        <w:rPr>
          <w:b/>
        </w:rPr>
        <w:t>спортивно-технической направленности</w:t>
      </w:r>
    </w:p>
    <w:p w:rsidR="004B2DD0" w:rsidRPr="00E036BE" w:rsidRDefault="004B2DD0" w:rsidP="004B2DD0">
      <w:pPr>
        <w:tabs>
          <w:tab w:val="left" w:pos="4155"/>
        </w:tabs>
        <w:spacing w:line="360" w:lineRule="auto"/>
        <w:jc w:val="center"/>
      </w:pPr>
      <w:r w:rsidRPr="00E036BE">
        <w:t>«</w:t>
      </w:r>
      <w:proofErr w:type="spellStart"/>
      <w:r w:rsidRPr="00E036BE">
        <w:t>Авиамоделирование</w:t>
      </w:r>
      <w:proofErr w:type="spellEnd"/>
      <w:r w:rsidRPr="00E036BE">
        <w:t>»</w:t>
      </w:r>
    </w:p>
    <w:p w:rsidR="004B2DD0" w:rsidRPr="00E036BE" w:rsidRDefault="004B2DD0" w:rsidP="004B2DD0">
      <w:pPr>
        <w:rPr>
          <w:b/>
        </w:rPr>
      </w:pPr>
    </w:p>
    <w:p w:rsidR="004B2DD0" w:rsidRPr="00E036BE" w:rsidRDefault="004B2DD0" w:rsidP="004B2DD0">
      <w:pPr>
        <w:spacing w:line="360" w:lineRule="auto"/>
        <w:ind w:right="5"/>
        <w:jc w:val="center"/>
        <w:rPr>
          <w:color w:val="000000"/>
        </w:rPr>
      </w:pPr>
      <w:r w:rsidRPr="00E036BE">
        <w:rPr>
          <w:color w:val="000000"/>
        </w:rPr>
        <w:t xml:space="preserve">(для детей 7-15 лет, </w:t>
      </w:r>
      <w:r w:rsidR="00300778" w:rsidRPr="00E036BE">
        <w:rPr>
          <w:color w:val="000000"/>
        </w:rPr>
        <w:t>срок реализации 3</w:t>
      </w:r>
      <w:r w:rsidRPr="00E036BE">
        <w:rPr>
          <w:color w:val="000000"/>
        </w:rPr>
        <w:t xml:space="preserve"> года)</w:t>
      </w:r>
    </w:p>
    <w:p w:rsidR="004B2DD0" w:rsidRPr="00E036BE" w:rsidRDefault="004B2DD0" w:rsidP="004B2DD0">
      <w:pPr>
        <w:spacing w:line="360" w:lineRule="auto"/>
        <w:jc w:val="center"/>
        <w:rPr>
          <w:color w:val="000000"/>
        </w:rPr>
      </w:pPr>
    </w:p>
    <w:p w:rsidR="004B2DD0" w:rsidRPr="00E036BE" w:rsidRDefault="004B2DD0" w:rsidP="004B2DD0">
      <w:pPr>
        <w:spacing w:line="360" w:lineRule="auto"/>
        <w:jc w:val="right"/>
        <w:rPr>
          <w:color w:val="000000"/>
        </w:rPr>
      </w:pPr>
    </w:p>
    <w:p w:rsidR="004B2DD0" w:rsidRPr="00E036BE" w:rsidRDefault="00484E7A" w:rsidP="004B2DD0">
      <w:pPr>
        <w:spacing w:line="360" w:lineRule="auto"/>
        <w:jc w:val="right"/>
        <w:rPr>
          <w:color w:val="000000"/>
        </w:rPr>
      </w:pPr>
      <w:r w:rsidRPr="00484E7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3pt;margin-top:7.65pt;width:276pt;height:103.2pt;z-index:251658240" filled="f" stroked="f" strokecolor="blue">
            <v:textbox style="mso-next-textbox:#_x0000_s1026;mso-fit-shape-to-text:t">
              <w:txbxContent>
                <w:p w:rsidR="00B60253" w:rsidRPr="00300778" w:rsidRDefault="00B60253" w:rsidP="004B2DD0">
                  <w:pP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Составил: </w:t>
                  </w:r>
                  <w:r w:rsidRPr="00300778">
                    <w:rPr>
                      <w:color w:val="000000"/>
                    </w:rPr>
                    <w:t xml:space="preserve">Фомин Александр </w:t>
                  </w:r>
                  <w:r>
                    <w:rPr>
                      <w:color w:val="000000"/>
                    </w:rPr>
                    <w:t>Владимирович</w:t>
                  </w:r>
                </w:p>
                <w:p w:rsidR="00B60253" w:rsidRPr="00300778" w:rsidRDefault="00C752B6" w:rsidP="004B2DD0">
                  <w:pP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Учитель технологии</w:t>
                  </w:r>
                </w:p>
                <w:p w:rsidR="00B60253" w:rsidRPr="00300778" w:rsidRDefault="00B60253" w:rsidP="004B2DD0">
                  <w:pPr>
                    <w:spacing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 квалификационная категория</w:t>
                  </w:r>
                </w:p>
              </w:txbxContent>
            </v:textbox>
            <w10:wrap type="square"/>
          </v:shape>
        </w:pict>
      </w:r>
    </w:p>
    <w:p w:rsidR="004B2DD0" w:rsidRPr="00E036BE" w:rsidRDefault="004B2DD0" w:rsidP="004B2DD0">
      <w:pPr>
        <w:spacing w:line="360" w:lineRule="auto"/>
        <w:rPr>
          <w:color w:val="000000"/>
        </w:rPr>
      </w:pPr>
    </w:p>
    <w:p w:rsidR="004B2DD0" w:rsidRPr="00E036BE" w:rsidRDefault="004B2DD0" w:rsidP="004B2DD0">
      <w:pPr>
        <w:spacing w:line="360" w:lineRule="auto"/>
        <w:jc w:val="center"/>
        <w:rPr>
          <w:color w:val="000000"/>
        </w:rPr>
      </w:pPr>
      <w:r w:rsidRPr="00E036BE">
        <w:rPr>
          <w:color w:val="000000"/>
        </w:rPr>
        <w:t xml:space="preserve">     </w:t>
      </w:r>
    </w:p>
    <w:p w:rsidR="004B2DD0" w:rsidRPr="00E036BE" w:rsidRDefault="004B2DD0" w:rsidP="004B2DD0">
      <w:pPr>
        <w:spacing w:line="360" w:lineRule="auto"/>
        <w:rPr>
          <w:color w:val="000000"/>
        </w:rPr>
      </w:pPr>
    </w:p>
    <w:p w:rsidR="004B2DD0" w:rsidRPr="00E036BE" w:rsidRDefault="004B2DD0" w:rsidP="004B2DD0">
      <w:pPr>
        <w:spacing w:line="360" w:lineRule="auto"/>
        <w:rPr>
          <w:color w:val="000000"/>
        </w:rPr>
      </w:pPr>
    </w:p>
    <w:p w:rsidR="00F372D5" w:rsidRPr="00E036BE" w:rsidRDefault="00F372D5" w:rsidP="00F372D5">
      <w:pPr>
        <w:spacing w:line="360" w:lineRule="auto"/>
        <w:jc w:val="right"/>
        <w:rPr>
          <w:color w:val="000000"/>
        </w:rPr>
      </w:pPr>
    </w:p>
    <w:p w:rsidR="00F372D5" w:rsidRPr="00E036BE" w:rsidRDefault="00F372D5" w:rsidP="00F372D5">
      <w:pPr>
        <w:spacing w:line="360" w:lineRule="auto"/>
        <w:jc w:val="center"/>
        <w:rPr>
          <w:color w:val="000000"/>
        </w:rPr>
      </w:pPr>
    </w:p>
    <w:p w:rsidR="00F372D5" w:rsidRPr="00E036BE" w:rsidRDefault="00F372D5" w:rsidP="00F372D5">
      <w:pPr>
        <w:spacing w:line="360" w:lineRule="auto"/>
        <w:jc w:val="center"/>
        <w:rPr>
          <w:color w:val="000000"/>
        </w:rPr>
      </w:pPr>
    </w:p>
    <w:p w:rsidR="004B2DD0" w:rsidRPr="00E036BE" w:rsidRDefault="00B60253" w:rsidP="00F372D5">
      <w:pPr>
        <w:spacing w:line="360" w:lineRule="auto"/>
        <w:jc w:val="center"/>
        <w:rPr>
          <w:color w:val="000000"/>
        </w:rPr>
      </w:pPr>
      <w:r w:rsidRPr="00E036BE">
        <w:rPr>
          <w:color w:val="000000"/>
        </w:rPr>
        <w:t xml:space="preserve"> </w:t>
      </w: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B60253" w:rsidRPr="00E036BE" w:rsidRDefault="00B60253" w:rsidP="00F372D5">
      <w:pPr>
        <w:spacing w:line="360" w:lineRule="auto"/>
        <w:jc w:val="center"/>
        <w:rPr>
          <w:color w:val="000000"/>
        </w:rPr>
      </w:pPr>
    </w:p>
    <w:p w:rsidR="00F372D5" w:rsidRPr="00E036BE" w:rsidRDefault="00F372D5" w:rsidP="00F372D5">
      <w:pPr>
        <w:spacing w:line="360" w:lineRule="auto"/>
        <w:rPr>
          <w:color w:val="000000"/>
        </w:rPr>
      </w:pPr>
    </w:p>
    <w:p w:rsidR="004B2DD0" w:rsidRPr="00E036BE" w:rsidRDefault="004B2DD0" w:rsidP="004B2DD0">
      <w:pPr>
        <w:jc w:val="center"/>
        <w:rPr>
          <w:b/>
        </w:rPr>
      </w:pPr>
      <w:r w:rsidRPr="00E036BE">
        <w:rPr>
          <w:b/>
        </w:rPr>
        <w:lastRenderedPageBreak/>
        <w:t xml:space="preserve">Паспорт программы.  </w:t>
      </w:r>
    </w:p>
    <w:tbl>
      <w:tblPr>
        <w:tblStyle w:val="a3"/>
        <w:tblW w:w="10188" w:type="dxa"/>
        <w:tblInd w:w="108" w:type="dxa"/>
        <w:tblLook w:val="01E0"/>
      </w:tblPr>
      <w:tblGrid>
        <w:gridCol w:w="2508"/>
        <w:gridCol w:w="7680"/>
      </w:tblGrid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Полное </w:t>
            </w:r>
          </w:p>
          <w:p w:rsidR="004B2DD0" w:rsidRPr="00E036BE" w:rsidRDefault="004B2DD0">
            <w:pPr>
              <w:jc w:val="center"/>
            </w:pPr>
            <w:r w:rsidRPr="00E036BE">
              <w:t xml:space="preserve">наименование </w:t>
            </w:r>
          </w:p>
          <w:p w:rsidR="004B2DD0" w:rsidRPr="00E036BE" w:rsidRDefault="004B2DD0">
            <w:pPr>
              <w:jc w:val="center"/>
            </w:pPr>
            <w:r w:rsidRPr="00E036BE">
              <w:t>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 w:rsidP="004B2DD0">
            <w:pPr>
              <w:ind w:left="-108" w:right="-108"/>
              <w:jc w:val="center"/>
            </w:pPr>
            <w:r w:rsidRPr="00E036BE">
              <w:t xml:space="preserve">Программа </w:t>
            </w:r>
            <w:r w:rsidR="00300778" w:rsidRPr="00E036BE">
              <w:t>спортивно-технической направленности</w:t>
            </w:r>
            <w:r w:rsidRPr="00E036BE">
              <w:t xml:space="preserve"> «</w:t>
            </w:r>
            <w:proofErr w:type="spellStart"/>
            <w:r w:rsidRPr="00E036BE">
              <w:t>Авиамоделирование</w:t>
            </w:r>
            <w:proofErr w:type="spellEnd"/>
            <w:r w:rsidRPr="00E036BE">
              <w:t>»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 w:rsidP="00B60253"/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ind w:left="132"/>
              <w:jc w:val="both"/>
              <w:rPr>
                <w:color w:val="000000"/>
              </w:rPr>
            </w:pP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ind w:left="132" w:right="-108"/>
            </w:pP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ind w:left="132"/>
              <w:rPr>
                <w:color w:val="000000"/>
              </w:rPr>
            </w:pP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Ф.И.О. автора </w:t>
            </w:r>
          </w:p>
          <w:p w:rsidR="004B2DD0" w:rsidRPr="00E036BE" w:rsidRDefault="004B2DD0">
            <w:pPr>
              <w:jc w:val="center"/>
            </w:pPr>
            <w:r w:rsidRPr="00E036BE">
              <w:t>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300778">
            <w:pPr>
              <w:ind w:left="132"/>
              <w:rPr>
                <w:color w:val="000000"/>
              </w:rPr>
            </w:pPr>
            <w:r w:rsidRPr="00E036BE">
              <w:t>«Авиамоделизм</w:t>
            </w:r>
            <w:proofErr w:type="gramStart"/>
            <w:r w:rsidRPr="00E036BE">
              <w:t>»(</w:t>
            </w:r>
            <w:proofErr w:type="gramEnd"/>
            <w:r w:rsidRPr="00E036BE">
              <w:t xml:space="preserve"> компакт-диск «Кружковая работа в школе», издательство «Учитель, 2008), материалы В.С. Рожковой «Авиамодельный кружок», программы технического творчества для спортивно-технических кружков, рекомендованных для внешкольных учреждений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ind w:left="132"/>
              <w:rPr>
                <w:color w:val="000000"/>
              </w:rPr>
            </w:pP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целевые группы </w:t>
            </w:r>
          </w:p>
          <w:p w:rsidR="004B2DD0" w:rsidRPr="00E036BE" w:rsidRDefault="004B2DD0">
            <w:pPr>
              <w:jc w:val="center"/>
            </w:pPr>
            <w:r w:rsidRPr="00E036BE">
              <w:t>(количественная и качественная характеристика детей - количество, возраст, социальный статус.)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BE09FC">
            <w:pPr>
              <w:rPr>
                <w:color w:val="000000"/>
              </w:rPr>
            </w:pPr>
            <w:r>
              <w:rPr>
                <w:color w:val="000000"/>
              </w:rPr>
              <w:t>В кружке</w:t>
            </w:r>
            <w:r w:rsidR="004B2DD0" w:rsidRPr="00E036BE">
              <w:rPr>
                <w:color w:val="000000"/>
              </w:rPr>
              <w:t xml:space="preserve"> «</w:t>
            </w:r>
            <w:proofErr w:type="spellStart"/>
            <w:r w:rsidR="004B2DD0" w:rsidRPr="00E036BE">
              <w:rPr>
                <w:color w:val="000000"/>
              </w:rPr>
              <w:t>Авиамоделирование</w:t>
            </w:r>
            <w:proofErr w:type="spellEnd"/>
            <w:r w:rsidR="004B2DD0" w:rsidRPr="00E036BE">
              <w:rPr>
                <w:color w:val="000000"/>
              </w:rPr>
              <w:t xml:space="preserve"> » занимается 20 детей в возрасте от 8 до 15 лет. Дети поделены на группы в соответствии с уровнем обучения. </w:t>
            </w:r>
          </w:p>
          <w:p w:rsidR="004B2DD0" w:rsidRPr="00E036BE" w:rsidRDefault="00B60253">
            <w:pPr>
              <w:ind w:left="132"/>
              <w:rPr>
                <w:color w:val="000000"/>
              </w:rPr>
            </w:pPr>
            <w:r w:rsidRPr="00E036BE">
              <w:rPr>
                <w:color w:val="000000"/>
                <w:u w:val="single"/>
              </w:rPr>
              <w:t xml:space="preserve"> 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>Направленность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300778">
            <w:pPr>
              <w:ind w:left="132"/>
            </w:pPr>
            <w:r w:rsidRPr="00E036BE">
              <w:t xml:space="preserve">Спортивно-техническая </w:t>
            </w:r>
            <w:r w:rsidR="00B60253" w:rsidRPr="00E036BE">
              <w:t>направленность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Срок реализации </w:t>
            </w:r>
          </w:p>
          <w:p w:rsidR="004B2DD0" w:rsidRPr="00E036BE" w:rsidRDefault="004B2DD0">
            <w:pPr>
              <w:jc w:val="center"/>
            </w:pPr>
            <w:r w:rsidRPr="00E036BE">
              <w:t>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B60253">
            <w:pPr>
              <w:ind w:left="132"/>
            </w:pPr>
            <w:r w:rsidRPr="00E036BE">
              <w:t>1 год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>Вид 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300778" w:rsidP="00300778">
            <w:r w:rsidRPr="00E036BE">
              <w:t>Модифицированная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>Уровень реализации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ind w:left="132"/>
            </w:pPr>
            <w:r w:rsidRPr="00E036BE">
              <w:t>Дополнительное образование детей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>Уровень освоения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 w:rsidP="004B2DD0">
            <w:r w:rsidRPr="00E036BE">
              <w:t>Технический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способ освоения </w:t>
            </w:r>
          </w:p>
          <w:p w:rsidR="004B2DD0" w:rsidRPr="00E036BE" w:rsidRDefault="004B2DD0">
            <w:pPr>
              <w:jc w:val="center"/>
            </w:pPr>
            <w:r w:rsidRPr="00E036BE">
              <w:t xml:space="preserve">содержания </w:t>
            </w:r>
          </w:p>
          <w:p w:rsidR="004B2DD0" w:rsidRPr="00E036BE" w:rsidRDefault="004B2DD0">
            <w:pPr>
              <w:jc w:val="center"/>
            </w:pPr>
            <w:r w:rsidRPr="00E036BE">
              <w:t>образования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300778" w:rsidP="00300778">
            <w:pPr>
              <w:numPr>
                <w:ilvl w:val="0"/>
                <w:numId w:val="1"/>
              </w:numPr>
              <w:tabs>
                <w:tab w:val="num" w:pos="504"/>
              </w:tabs>
              <w:ind w:left="504"/>
              <w:jc w:val="both"/>
            </w:pPr>
            <w:r w:rsidRPr="00E036BE">
              <w:t>объяснительн</w:t>
            </w:r>
            <w:proofErr w:type="gramStart"/>
            <w:r w:rsidRPr="00E036BE">
              <w:t>о-</w:t>
            </w:r>
            <w:proofErr w:type="gramEnd"/>
            <w:r w:rsidRPr="00E036BE">
              <w:t xml:space="preserve"> иллюстративный;</w:t>
            </w:r>
          </w:p>
          <w:p w:rsidR="004B2DD0" w:rsidRPr="00E036BE" w:rsidRDefault="00300778" w:rsidP="00300778">
            <w:pPr>
              <w:numPr>
                <w:ilvl w:val="0"/>
                <w:numId w:val="1"/>
              </w:numPr>
              <w:tabs>
                <w:tab w:val="num" w:pos="504"/>
              </w:tabs>
              <w:ind w:left="504"/>
              <w:jc w:val="both"/>
            </w:pPr>
            <w:r w:rsidRPr="00E036BE">
              <w:t>продуктивный;</w:t>
            </w:r>
            <w:r w:rsidR="004B2DD0" w:rsidRPr="00E036BE">
              <w:t xml:space="preserve"> </w:t>
            </w:r>
          </w:p>
          <w:p w:rsidR="004B2DD0" w:rsidRPr="00E036BE" w:rsidRDefault="004B2DD0" w:rsidP="00300778">
            <w:pPr>
              <w:numPr>
                <w:ilvl w:val="0"/>
                <w:numId w:val="1"/>
              </w:numPr>
              <w:tabs>
                <w:tab w:val="num" w:pos="504"/>
              </w:tabs>
              <w:ind w:left="504"/>
              <w:jc w:val="both"/>
            </w:pPr>
            <w:r w:rsidRPr="00E036BE">
              <w:t>практический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Основная цель </w:t>
            </w:r>
          </w:p>
          <w:p w:rsidR="004B2DD0" w:rsidRPr="00E036BE" w:rsidRDefault="004B2DD0">
            <w:pPr>
              <w:jc w:val="center"/>
            </w:pPr>
            <w:r w:rsidRPr="00E036BE">
              <w:t>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1E0" w:rsidRPr="00E036BE" w:rsidRDefault="000751E0" w:rsidP="000751E0">
            <w:pPr>
              <w:numPr>
                <w:ilvl w:val="0"/>
                <w:numId w:val="3"/>
              </w:numPr>
              <w:ind w:left="720"/>
              <w:jc w:val="both"/>
            </w:pPr>
            <w:r w:rsidRPr="00E036BE">
              <w:t>воспитание социально-адаптированной личности в процессе обучения научно-техническому творчеству;</w:t>
            </w:r>
          </w:p>
          <w:p w:rsidR="000751E0" w:rsidRPr="00E036BE" w:rsidRDefault="000751E0" w:rsidP="000751E0">
            <w:pPr>
              <w:numPr>
                <w:ilvl w:val="0"/>
                <w:numId w:val="3"/>
              </w:numPr>
              <w:ind w:left="720"/>
              <w:jc w:val="both"/>
            </w:pPr>
            <w:r w:rsidRPr="00E036BE">
              <w:t xml:space="preserve">формирования системы знаний обучающихся по </w:t>
            </w:r>
            <w:proofErr w:type="spellStart"/>
            <w:r w:rsidRPr="00E036BE">
              <w:t>авиамоделированию</w:t>
            </w:r>
            <w:proofErr w:type="spellEnd"/>
            <w:r w:rsidRPr="00E036BE">
              <w:t xml:space="preserve">, ориентирование их на достижения высоких результатов, начальная </w:t>
            </w:r>
            <w:proofErr w:type="spellStart"/>
            <w:r w:rsidRPr="00E036BE">
              <w:t>допрофессиональная</w:t>
            </w:r>
            <w:proofErr w:type="spellEnd"/>
            <w:r w:rsidRPr="00E036BE">
              <w:t xml:space="preserve"> подготовка;  </w:t>
            </w:r>
          </w:p>
          <w:p w:rsidR="000751E0" w:rsidRPr="00E036BE" w:rsidRDefault="000751E0" w:rsidP="000751E0">
            <w:pPr>
              <w:numPr>
                <w:ilvl w:val="0"/>
                <w:numId w:val="3"/>
              </w:numPr>
              <w:ind w:left="720"/>
              <w:jc w:val="both"/>
            </w:pPr>
            <w:r w:rsidRPr="00E036BE">
              <w:t>выявление и развитие индивидуальных творческих способностей обучающихся.</w:t>
            </w:r>
          </w:p>
          <w:p w:rsidR="004B2DD0" w:rsidRPr="00E036BE" w:rsidRDefault="004B2DD0">
            <w:pPr>
              <w:ind w:firstLine="144"/>
              <w:jc w:val="both"/>
            </w:pP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Основные задачи </w:t>
            </w:r>
          </w:p>
          <w:p w:rsidR="004B2DD0" w:rsidRPr="00E036BE" w:rsidRDefault="004B2DD0">
            <w:pPr>
              <w:jc w:val="center"/>
            </w:pPr>
            <w:r w:rsidRPr="00E036BE">
              <w:t>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1E0" w:rsidRPr="00E036BE" w:rsidRDefault="000751E0" w:rsidP="000751E0">
            <w:pPr>
              <w:numPr>
                <w:ilvl w:val="0"/>
                <w:numId w:val="4"/>
              </w:numPr>
              <w:jc w:val="both"/>
            </w:pPr>
            <w:r w:rsidRPr="00E036BE">
              <w:t xml:space="preserve">стимулирование и развитие у </w:t>
            </w:r>
            <w:proofErr w:type="gramStart"/>
            <w:r w:rsidRPr="00E036BE">
              <w:t>обучающихся</w:t>
            </w:r>
            <w:proofErr w:type="gramEnd"/>
            <w:r w:rsidRPr="00E036BE">
              <w:t xml:space="preserve"> потребности в творческой деятельности, в стремлении к самовыражению через техническое творчество;</w:t>
            </w:r>
          </w:p>
          <w:p w:rsidR="000751E0" w:rsidRPr="00E036BE" w:rsidRDefault="000751E0" w:rsidP="000751E0">
            <w:pPr>
              <w:numPr>
                <w:ilvl w:val="0"/>
                <w:numId w:val="4"/>
              </w:numPr>
              <w:jc w:val="both"/>
            </w:pPr>
            <w:r w:rsidRPr="00E036BE">
              <w:t xml:space="preserve">развитие у ребенка уверенности </w:t>
            </w:r>
            <w:proofErr w:type="gramStart"/>
            <w:r w:rsidRPr="00E036BE">
              <w:t>в</w:t>
            </w:r>
            <w:proofErr w:type="gramEnd"/>
            <w:r w:rsidRPr="00E036BE">
              <w:t xml:space="preserve"> своей будущей </w:t>
            </w:r>
            <w:proofErr w:type="spellStart"/>
            <w:r w:rsidRPr="00E036BE">
              <w:t>востребованности</w:t>
            </w:r>
            <w:proofErr w:type="spellEnd"/>
            <w:r w:rsidRPr="00E036BE">
              <w:t xml:space="preserve"> обществом;</w:t>
            </w:r>
          </w:p>
          <w:p w:rsidR="000751E0" w:rsidRPr="00E036BE" w:rsidRDefault="000751E0" w:rsidP="000751E0">
            <w:pPr>
              <w:numPr>
                <w:ilvl w:val="0"/>
                <w:numId w:val="4"/>
              </w:numPr>
              <w:jc w:val="both"/>
            </w:pPr>
            <w:r w:rsidRPr="00E036BE">
              <w:t xml:space="preserve">воспитание у детей умения работать в коллективе, уважения к окружающим, умения </w:t>
            </w:r>
            <w:proofErr w:type="spellStart"/>
            <w:r w:rsidRPr="00E036BE">
              <w:t>самовыражаться</w:t>
            </w:r>
            <w:proofErr w:type="spellEnd"/>
            <w:r w:rsidRPr="00E036BE">
              <w:t>;</w:t>
            </w:r>
          </w:p>
          <w:p w:rsidR="000751E0" w:rsidRPr="00E036BE" w:rsidRDefault="000751E0" w:rsidP="000751E0">
            <w:pPr>
              <w:numPr>
                <w:ilvl w:val="0"/>
                <w:numId w:val="4"/>
              </w:numPr>
              <w:jc w:val="both"/>
            </w:pPr>
            <w:r w:rsidRPr="00E036BE">
              <w:t xml:space="preserve">формирование положительной направленности личности </w:t>
            </w:r>
            <w:proofErr w:type="gramStart"/>
            <w:r w:rsidRPr="00E036BE">
              <w:t>обучающихся</w:t>
            </w:r>
            <w:proofErr w:type="gramEnd"/>
            <w:r w:rsidRPr="00E036BE">
              <w:t>: развитие памяти, внимания, наблюдательности;</w:t>
            </w:r>
          </w:p>
          <w:p w:rsidR="000751E0" w:rsidRPr="00E036BE" w:rsidRDefault="000751E0" w:rsidP="000751E0">
            <w:pPr>
              <w:numPr>
                <w:ilvl w:val="0"/>
                <w:numId w:val="4"/>
              </w:numPr>
              <w:jc w:val="both"/>
            </w:pPr>
            <w:r w:rsidRPr="00E036BE">
              <w:t>обучение основным навыкам и приемам конструирования авиамоделей различных классов;</w:t>
            </w:r>
          </w:p>
          <w:p w:rsidR="000751E0" w:rsidRPr="00E036BE" w:rsidRDefault="000751E0" w:rsidP="000751E0">
            <w:pPr>
              <w:numPr>
                <w:ilvl w:val="0"/>
                <w:numId w:val="4"/>
              </w:numPr>
              <w:jc w:val="both"/>
            </w:pPr>
            <w:r w:rsidRPr="00E036BE">
              <w:t>развитие чувства гордости за отечественную авиацию.</w:t>
            </w:r>
          </w:p>
          <w:p w:rsidR="004B2DD0" w:rsidRPr="00E036BE" w:rsidRDefault="004B2DD0" w:rsidP="000751E0">
            <w:pPr>
              <w:ind w:left="384"/>
              <w:jc w:val="both"/>
            </w:pPr>
            <w:r w:rsidRPr="00E036BE">
              <w:t xml:space="preserve">. </w:t>
            </w: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t xml:space="preserve">Ожидаемые </w:t>
            </w:r>
          </w:p>
          <w:p w:rsidR="004B2DD0" w:rsidRPr="00E036BE" w:rsidRDefault="004B2DD0">
            <w:pPr>
              <w:jc w:val="center"/>
            </w:pPr>
            <w:r w:rsidRPr="00E036BE">
              <w:t>результаты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>выявление, развитие и реализация творческих потенциальных способностей обучающихся;</w:t>
            </w:r>
          </w:p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 xml:space="preserve">укрепление их позитивного </w:t>
            </w:r>
            <w:proofErr w:type="spellStart"/>
            <w:r w:rsidRPr="00E036BE">
              <w:t>самовосприятия</w:t>
            </w:r>
            <w:proofErr w:type="spellEnd"/>
            <w:r w:rsidRPr="00E036BE">
              <w:t xml:space="preserve"> и самовыражения в процессе обучения в авиамодельном кружке;</w:t>
            </w:r>
          </w:p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 xml:space="preserve">превращение начального интереса к авиамодельному творчеству в зрелую мотивационную сферу, обоснованную внутренней </w:t>
            </w:r>
            <w:r w:rsidRPr="00E036BE">
              <w:lastRenderedPageBreak/>
              <w:t>позицией обучающегося:</w:t>
            </w:r>
          </w:p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>расширение и дополнение базовых знаний по школьным курсам черчения, математики, физики, астрономии, химии;</w:t>
            </w:r>
          </w:p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>усвоение и применение на практике блока технических понятий и знаний;</w:t>
            </w:r>
          </w:p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>воспитание чувства коллективизма и ответственности за конечный результат труда;</w:t>
            </w:r>
          </w:p>
          <w:p w:rsidR="000751E0" w:rsidRPr="00E036BE" w:rsidRDefault="000751E0" w:rsidP="000751E0">
            <w:pPr>
              <w:numPr>
                <w:ilvl w:val="0"/>
                <w:numId w:val="5"/>
              </w:numPr>
              <w:jc w:val="both"/>
            </w:pPr>
            <w:r w:rsidRPr="00E036BE">
              <w:t>воспитание активной социальной позиции и гражданской ответственности перед обществом.</w:t>
            </w:r>
          </w:p>
          <w:p w:rsidR="004B2DD0" w:rsidRPr="00E036BE" w:rsidRDefault="004B2DD0">
            <w:pPr>
              <w:tabs>
                <w:tab w:val="left" w:pos="384"/>
              </w:tabs>
              <w:jc w:val="both"/>
              <w:rPr>
                <w:iCs/>
              </w:rPr>
            </w:pPr>
          </w:p>
        </w:tc>
      </w:tr>
      <w:tr w:rsidR="004B2DD0" w:rsidRPr="00E036BE" w:rsidTr="004B2DD0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4B2DD0">
            <w:pPr>
              <w:jc w:val="center"/>
            </w:pPr>
            <w:r w:rsidRPr="00E036BE">
              <w:lastRenderedPageBreak/>
              <w:t>Контроль реализации программы</w:t>
            </w:r>
          </w:p>
        </w:tc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0" w:rsidRPr="00E036BE" w:rsidRDefault="00113BA3" w:rsidP="00113BA3">
            <w:pPr>
              <w:jc w:val="both"/>
            </w:pPr>
            <w:r w:rsidRPr="00E036BE">
              <w:t>Выставки, соревнования</w:t>
            </w:r>
          </w:p>
        </w:tc>
      </w:tr>
    </w:tbl>
    <w:p w:rsidR="004B2DD0" w:rsidRPr="00E036BE" w:rsidRDefault="004B2DD0" w:rsidP="004B2DD0">
      <w:pPr>
        <w:spacing w:line="360" w:lineRule="auto"/>
        <w:jc w:val="center"/>
        <w:rPr>
          <w:color w:val="000000"/>
        </w:rPr>
      </w:pPr>
    </w:p>
    <w:p w:rsidR="004B2DD0" w:rsidRPr="00E036BE" w:rsidRDefault="004B2DD0" w:rsidP="004B2DD0">
      <w:pPr>
        <w:spacing w:line="360" w:lineRule="auto"/>
        <w:jc w:val="center"/>
        <w:rPr>
          <w:color w:val="000000"/>
        </w:rPr>
      </w:pP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  <w:lang w:val="en-US"/>
        </w:rPr>
      </w:pPr>
    </w:p>
    <w:p w:rsidR="0063288D" w:rsidRPr="00E036BE" w:rsidRDefault="0063288D" w:rsidP="0063288D">
      <w:pPr>
        <w:jc w:val="center"/>
        <w:rPr>
          <w:b/>
          <w:caps/>
          <w:lang w:val="en-US"/>
        </w:rPr>
      </w:pPr>
    </w:p>
    <w:p w:rsidR="0063288D" w:rsidRPr="00E036BE" w:rsidRDefault="0063288D" w:rsidP="0063288D">
      <w:pPr>
        <w:jc w:val="center"/>
        <w:rPr>
          <w:b/>
          <w:caps/>
          <w:lang w:val="en-US"/>
        </w:rPr>
      </w:pPr>
    </w:p>
    <w:p w:rsidR="0063288D" w:rsidRPr="00E036BE" w:rsidRDefault="0063288D" w:rsidP="0063288D">
      <w:pPr>
        <w:jc w:val="center"/>
        <w:rPr>
          <w:b/>
          <w:caps/>
          <w:lang w:val="en-US"/>
        </w:rPr>
      </w:pPr>
    </w:p>
    <w:p w:rsidR="0063288D" w:rsidRPr="00E036BE" w:rsidRDefault="0063288D" w:rsidP="0063288D">
      <w:pPr>
        <w:jc w:val="center"/>
        <w:rPr>
          <w:b/>
          <w:caps/>
          <w:lang w:val="en-US"/>
        </w:rPr>
      </w:pPr>
    </w:p>
    <w:p w:rsidR="0063288D" w:rsidRPr="00E036BE" w:rsidRDefault="0063288D" w:rsidP="0063288D">
      <w:pPr>
        <w:jc w:val="center"/>
        <w:rPr>
          <w:b/>
          <w:caps/>
          <w:lang w:val="en-US"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B60253" w:rsidRPr="00E036BE" w:rsidRDefault="00B60253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jc w:val="center"/>
      </w:pPr>
    </w:p>
    <w:p w:rsidR="0063288D" w:rsidRPr="00E036BE" w:rsidRDefault="0063288D" w:rsidP="0063288D">
      <w:pPr>
        <w:jc w:val="center"/>
      </w:pPr>
      <w:r w:rsidRPr="00E036BE">
        <w:rPr>
          <w:b/>
        </w:rPr>
        <w:t>ПОЯСНИТЕЛЬНАЯ ЗАПИСКА.</w:t>
      </w:r>
    </w:p>
    <w:p w:rsidR="0063288D" w:rsidRPr="00E036BE" w:rsidRDefault="0063288D" w:rsidP="0063288D"/>
    <w:p w:rsidR="0063288D" w:rsidRPr="00E036BE" w:rsidRDefault="000751E0" w:rsidP="0063288D">
      <w:pPr>
        <w:jc w:val="both"/>
      </w:pPr>
      <w:r w:rsidRPr="00E036BE">
        <w:t xml:space="preserve">   </w:t>
      </w:r>
    </w:p>
    <w:p w:rsidR="0063288D" w:rsidRPr="00E036BE" w:rsidRDefault="0063288D" w:rsidP="00B60253">
      <w:pPr>
        <w:ind w:firstLine="708"/>
        <w:jc w:val="both"/>
      </w:pPr>
      <w:r w:rsidRPr="00E036BE">
        <w:t>Настоящая программа объединяет в себе обучение ребят построению различных планеров и самолетов с тем, чтобы каждый мог выбрать свою направленность в занятиях авиамоделизмом.</w:t>
      </w:r>
    </w:p>
    <w:p w:rsidR="0063288D" w:rsidRPr="00E036BE" w:rsidRDefault="0063288D" w:rsidP="0063288D">
      <w:pPr>
        <w:jc w:val="both"/>
      </w:pPr>
      <w:r w:rsidRPr="00E036BE">
        <w:t xml:space="preserve">           Отличительными особенностями данной программы являются твор</w:t>
      </w:r>
      <w:r w:rsidR="000751E0" w:rsidRPr="00E036BE">
        <w:t>ческое сотрудничество с учащимися.</w:t>
      </w:r>
      <w:r w:rsidRPr="00E036BE">
        <w:t xml:space="preserve"> Работа в кружке помогает  школьнику практически познакомиться с содержанием труда в тех и</w:t>
      </w:r>
      <w:r w:rsidR="000751E0" w:rsidRPr="00E036BE">
        <w:t xml:space="preserve">ли иных профессиях, раскрыть </w:t>
      </w:r>
      <w:r w:rsidRPr="00E036BE">
        <w:t xml:space="preserve"> и другие их стороны, правильно принять решение по выбору </w:t>
      </w:r>
      <w:proofErr w:type="spellStart"/>
      <w:r w:rsidRPr="00E036BE">
        <w:t>бу</w:t>
      </w:r>
      <w:r w:rsidR="000751E0" w:rsidRPr="00E036BE">
        <w:t>дую</w:t>
      </w:r>
      <w:r w:rsidRPr="00E036BE">
        <w:t>щей</w:t>
      </w:r>
      <w:proofErr w:type="spellEnd"/>
      <w:r w:rsidRPr="00E036BE">
        <w:t xml:space="preserve"> профессии. </w:t>
      </w:r>
    </w:p>
    <w:p w:rsidR="0063288D" w:rsidRPr="00E036BE" w:rsidRDefault="0063288D" w:rsidP="0063288D">
      <w:pPr>
        <w:jc w:val="both"/>
      </w:pPr>
      <w:r w:rsidRPr="00E036BE">
        <w:t xml:space="preserve">            Авиамоделизм - первая ступень овладения авиационной техникой. Модель самолета - это самолет в миниатюре со всеми его свойствами, с его аэродинамикой, прочностью, конструкцией. Чтобы построить летающую модель, нужны определенные навыки и знания. В процессе изготовления моделей учащиеся приобретают разнообразные технологические навыки, знакомятся с конструкцией летательных аппаратов, с основами аэродинамики и прочности.</w:t>
      </w:r>
    </w:p>
    <w:p w:rsidR="0063288D" w:rsidRPr="00E036BE" w:rsidRDefault="0063288D" w:rsidP="0063288D">
      <w:pPr>
        <w:jc w:val="both"/>
      </w:pPr>
      <w:r w:rsidRPr="00E036BE">
        <w:t xml:space="preserve">           В работе с начи</w:t>
      </w:r>
      <w:r w:rsidR="000751E0" w:rsidRPr="00E036BE">
        <w:t xml:space="preserve">нающими моделистами упор  делается </w:t>
      </w:r>
      <w:r w:rsidRPr="00E036BE">
        <w:t xml:space="preserve"> на освоение и отработку основных технологических приемов изготовления моделей и практических навыков в их регулировке и запуске. Главной целью является воспитание трудолюбия, терпеливости, настойчивости в работе, стремления сделать модель правильно, прочно, надежно и крас</w:t>
      </w:r>
      <w:r w:rsidR="000751E0" w:rsidRPr="00E036BE">
        <w:t>иво</w:t>
      </w:r>
      <w:r w:rsidRPr="00E036BE">
        <w:t>.</w:t>
      </w:r>
    </w:p>
    <w:p w:rsidR="0063288D" w:rsidRPr="00E036BE" w:rsidRDefault="0063288D" w:rsidP="0063288D">
      <w:pPr>
        <w:jc w:val="both"/>
      </w:pPr>
      <w:r w:rsidRPr="00E036BE">
        <w:t xml:space="preserve">           </w:t>
      </w:r>
      <w:r w:rsidR="000751E0" w:rsidRPr="00E036BE">
        <w:t xml:space="preserve"> Для изготовления </w:t>
      </w:r>
      <w:r w:rsidRPr="00E036BE">
        <w:t xml:space="preserve"> макета (стендовой копии) необходимо овладеть довольно большими практическими навыками работы по дереву, металлу, пластмассе, уметь работать как простым ручным инструментом домашнего набора, так и электрическим. Многие детали при изготовлении требуют применения станочного оборудования, а для этого необходимо умение на них работать и  знать технологию обработки. В процессе отделки и окраски приходится иметь дело с различными клеями, грунтовками, шпаклевками и красками. Уметь с ними работать значит освоить приемы и основы нанесения их, знать их свойства.</w:t>
      </w:r>
    </w:p>
    <w:p w:rsidR="00FE4B4B" w:rsidRPr="00E036BE" w:rsidRDefault="0063288D" w:rsidP="00FE4B4B">
      <w:pPr>
        <w:keepNext/>
        <w:autoSpaceDE w:val="0"/>
        <w:autoSpaceDN w:val="0"/>
        <w:adjustRightInd w:val="0"/>
        <w:jc w:val="both"/>
        <w:rPr>
          <w:b/>
          <w:bCs/>
        </w:rPr>
      </w:pPr>
      <w:r w:rsidRPr="00E036BE">
        <w:t xml:space="preserve">            Важнейшей целью изготовления моделей летательных аппаратов, как и вообще занятием техническим творчеством, надо считать приобщение как можно раньше к активному труду, творческой мысли и изобретательству.</w:t>
      </w:r>
      <w:r w:rsidR="00FE4B4B" w:rsidRPr="00E036BE">
        <w:rPr>
          <w:b/>
          <w:bCs/>
        </w:rPr>
        <w:t xml:space="preserve"> </w:t>
      </w:r>
    </w:p>
    <w:p w:rsidR="0063288D" w:rsidRPr="00E036BE" w:rsidRDefault="0063288D" w:rsidP="000751E0">
      <w:pPr>
        <w:jc w:val="both"/>
      </w:pPr>
      <w:r w:rsidRPr="00E036BE">
        <w:t xml:space="preserve">              </w:t>
      </w:r>
    </w:p>
    <w:p w:rsidR="0063288D" w:rsidRPr="00E036BE" w:rsidRDefault="0063288D" w:rsidP="0063288D">
      <w:pPr>
        <w:jc w:val="both"/>
      </w:pPr>
      <w:r w:rsidRPr="00E036BE">
        <w:t xml:space="preserve">                               </w:t>
      </w:r>
      <w:r w:rsidR="000751E0" w:rsidRPr="00E036BE">
        <w:t xml:space="preserve"> Теоретическая  работа</w:t>
      </w:r>
      <w:r w:rsidRPr="00E036BE">
        <w:t xml:space="preserve"> с учащимися</w:t>
      </w:r>
      <w:r w:rsidR="000751E0" w:rsidRPr="00E036BE">
        <w:t xml:space="preserve">  организуется</w:t>
      </w:r>
      <w:r w:rsidRPr="00E036BE">
        <w:t xml:space="preserve"> краткими беседами </w:t>
      </w:r>
      <w:r w:rsidR="00544CE9" w:rsidRPr="00E036BE">
        <w:t>и пояснениями по ходу процесса, так как практические работы занимают самое большое количество учебного времени. После изготовления бумажных летающих моделей желательно провести соревнования на дальность планирования и точность приземления. В планы занятий вначале включаются вопросы теоретической подготовки продолжительностью до 30 минут, остальное время отводится на практические работы. Перед запусками моделей проводится непосредственная подготовка, чтобы ребята настроились и лучше усвоили материал. Исследовательская работа проводится в процессе пилотирования и запусков с записью всех исследуемых параметров в тетради</w:t>
      </w:r>
    </w:p>
    <w:p w:rsidR="0063288D" w:rsidRPr="00E036BE" w:rsidRDefault="0063288D" w:rsidP="0063288D">
      <w:pPr>
        <w:jc w:val="both"/>
        <w:rPr>
          <w:b/>
        </w:rPr>
      </w:pPr>
      <w:r w:rsidRPr="00E036BE">
        <w:t xml:space="preserve">                  Несколько слов о взаимоотношениях с родителями. Экономическая нестабильность, озабоченность большинства семей проблемами физического выживания, негативно сказались на воспитании детей. Педагога дополнительного образования и родителей объединяет забота о свободном развитии личности ребенка, о создании атмосферы доверия и личностного успеха совместной деятельности. Дети любят мастерить не только в группе, но и дома. В этом им помогают родители. Родители помогают пополнять запасы материалов, инструмента и принадлежностей для работы учащихся, приглашаются на соревнования и авиационные  праздники. </w:t>
      </w:r>
    </w:p>
    <w:p w:rsidR="0063288D" w:rsidRPr="00E036BE" w:rsidRDefault="0063288D" w:rsidP="0063288D">
      <w:pPr>
        <w:jc w:val="both"/>
        <w:rPr>
          <w:b/>
        </w:rPr>
      </w:pPr>
      <w:r w:rsidRPr="00E036BE">
        <w:rPr>
          <w:b/>
        </w:rPr>
        <w:t>Цели программы:</w:t>
      </w:r>
    </w:p>
    <w:p w:rsidR="0063288D" w:rsidRPr="00E036BE" w:rsidRDefault="0063288D" w:rsidP="0063288D">
      <w:pPr>
        <w:numPr>
          <w:ilvl w:val="0"/>
          <w:numId w:val="3"/>
        </w:numPr>
        <w:ind w:left="720"/>
        <w:jc w:val="both"/>
      </w:pPr>
      <w:r w:rsidRPr="00E036BE">
        <w:lastRenderedPageBreak/>
        <w:t>воспитание социально-адаптированной личности в процессе обучения научно-техническому творчеству;</w:t>
      </w:r>
    </w:p>
    <w:p w:rsidR="0063288D" w:rsidRPr="00E036BE" w:rsidRDefault="0063288D" w:rsidP="0063288D">
      <w:pPr>
        <w:numPr>
          <w:ilvl w:val="0"/>
          <w:numId w:val="3"/>
        </w:numPr>
        <w:ind w:left="720"/>
        <w:jc w:val="both"/>
      </w:pPr>
      <w:r w:rsidRPr="00E036BE">
        <w:t xml:space="preserve">формирования системы знаний обучающихся по </w:t>
      </w:r>
      <w:proofErr w:type="spellStart"/>
      <w:r w:rsidRPr="00E036BE">
        <w:t>авиамоделированию</w:t>
      </w:r>
      <w:proofErr w:type="spellEnd"/>
      <w:r w:rsidRPr="00E036BE">
        <w:t xml:space="preserve">, ориентирование их на достижения высоких результатов, начальная </w:t>
      </w:r>
      <w:proofErr w:type="spellStart"/>
      <w:r w:rsidRPr="00E036BE">
        <w:t>допрофессиональная</w:t>
      </w:r>
      <w:proofErr w:type="spellEnd"/>
      <w:r w:rsidRPr="00E036BE">
        <w:t xml:space="preserve"> подготовка;  </w:t>
      </w:r>
    </w:p>
    <w:p w:rsidR="00F372D5" w:rsidRPr="00E036BE" w:rsidRDefault="0063288D" w:rsidP="00B60253">
      <w:pPr>
        <w:numPr>
          <w:ilvl w:val="0"/>
          <w:numId w:val="3"/>
        </w:numPr>
        <w:ind w:left="720"/>
        <w:jc w:val="both"/>
      </w:pPr>
      <w:r w:rsidRPr="00E036BE">
        <w:t>выявление и развитие индивидуальных творческих способностей обучающихся.</w:t>
      </w:r>
    </w:p>
    <w:p w:rsidR="0063288D" w:rsidRPr="00E036BE" w:rsidRDefault="0063288D" w:rsidP="0063288D">
      <w:pPr>
        <w:jc w:val="both"/>
        <w:rPr>
          <w:b/>
        </w:rPr>
      </w:pPr>
      <w:r w:rsidRPr="00E036BE">
        <w:rPr>
          <w:b/>
        </w:rPr>
        <w:t xml:space="preserve">Задачи программы: </w:t>
      </w:r>
    </w:p>
    <w:p w:rsidR="0063288D" w:rsidRPr="00E036BE" w:rsidRDefault="0063288D" w:rsidP="0063288D">
      <w:pPr>
        <w:numPr>
          <w:ilvl w:val="0"/>
          <w:numId w:val="4"/>
        </w:numPr>
        <w:jc w:val="both"/>
      </w:pPr>
      <w:r w:rsidRPr="00E036BE">
        <w:t xml:space="preserve">стимулирование и развитие у </w:t>
      </w:r>
      <w:proofErr w:type="gramStart"/>
      <w:r w:rsidRPr="00E036BE">
        <w:t>обучающихся</w:t>
      </w:r>
      <w:proofErr w:type="gramEnd"/>
      <w:r w:rsidRPr="00E036BE">
        <w:t xml:space="preserve"> потребности в творческой деятельности, в стремлении к самовыражению через техническое творчество;</w:t>
      </w:r>
    </w:p>
    <w:p w:rsidR="0063288D" w:rsidRPr="00E036BE" w:rsidRDefault="0063288D" w:rsidP="0063288D">
      <w:pPr>
        <w:numPr>
          <w:ilvl w:val="0"/>
          <w:numId w:val="4"/>
        </w:numPr>
        <w:jc w:val="both"/>
      </w:pPr>
      <w:r w:rsidRPr="00E036BE">
        <w:t xml:space="preserve">развитие у ребенка уверенности </w:t>
      </w:r>
      <w:proofErr w:type="gramStart"/>
      <w:r w:rsidRPr="00E036BE">
        <w:t>в</w:t>
      </w:r>
      <w:proofErr w:type="gramEnd"/>
      <w:r w:rsidRPr="00E036BE">
        <w:t xml:space="preserve"> своей будущей </w:t>
      </w:r>
      <w:proofErr w:type="spellStart"/>
      <w:r w:rsidRPr="00E036BE">
        <w:t>востребованности</w:t>
      </w:r>
      <w:proofErr w:type="spellEnd"/>
      <w:r w:rsidRPr="00E036BE">
        <w:t xml:space="preserve"> обществом;</w:t>
      </w:r>
    </w:p>
    <w:p w:rsidR="0063288D" w:rsidRPr="00E036BE" w:rsidRDefault="0063288D" w:rsidP="0063288D">
      <w:pPr>
        <w:numPr>
          <w:ilvl w:val="0"/>
          <w:numId w:val="4"/>
        </w:numPr>
        <w:jc w:val="both"/>
      </w:pPr>
      <w:r w:rsidRPr="00E036BE">
        <w:t xml:space="preserve">воспитание у детей умения работать в коллективе, уважения к окружающим, умения </w:t>
      </w:r>
      <w:proofErr w:type="spellStart"/>
      <w:r w:rsidRPr="00E036BE">
        <w:t>самовыражаться</w:t>
      </w:r>
      <w:proofErr w:type="spellEnd"/>
      <w:r w:rsidRPr="00E036BE">
        <w:t>;</w:t>
      </w:r>
    </w:p>
    <w:p w:rsidR="0063288D" w:rsidRPr="00E036BE" w:rsidRDefault="0063288D" w:rsidP="0063288D">
      <w:pPr>
        <w:numPr>
          <w:ilvl w:val="0"/>
          <w:numId w:val="4"/>
        </w:numPr>
        <w:jc w:val="both"/>
      </w:pPr>
      <w:r w:rsidRPr="00E036BE">
        <w:t xml:space="preserve">формирование положительной направленности личности </w:t>
      </w:r>
      <w:proofErr w:type="gramStart"/>
      <w:r w:rsidRPr="00E036BE">
        <w:t>обучающихся</w:t>
      </w:r>
      <w:proofErr w:type="gramEnd"/>
      <w:r w:rsidRPr="00E036BE">
        <w:t>: развитие памяти, внимания, наблюдательности;</w:t>
      </w:r>
    </w:p>
    <w:p w:rsidR="0063288D" w:rsidRPr="00E036BE" w:rsidRDefault="0063288D" w:rsidP="0063288D">
      <w:pPr>
        <w:numPr>
          <w:ilvl w:val="0"/>
          <w:numId w:val="4"/>
        </w:numPr>
        <w:jc w:val="both"/>
      </w:pPr>
      <w:r w:rsidRPr="00E036BE">
        <w:t>обучение основным навыкам и приемам конструирования авиамоделей различных классов;</w:t>
      </w:r>
    </w:p>
    <w:p w:rsidR="0063288D" w:rsidRPr="00E036BE" w:rsidRDefault="000751E0" w:rsidP="0063288D">
      <w:pPr>
        <w:numPr>
          <w:ilvl w:val="0"/>
          <w:numId w:val="4"/>
        </w:numPr>
        <w:jc w:val="both"/>
      </w:pPr>
      <w:r w:rsidRPr="00E036BE">
        <w:t>развитие чувства гордости за отечественную авиацию.</w:t>
      </w:r>
    </w:p>
    <w:p w:rsidR="0063288D" w:rsidRPr="00E036BE" w:rsidRDefault="0063288D" w:rsidP="0063288D">
      <w:pPr>
        <w:jc w:val="both"/>
        <w:rPr>
          <w:b/>
        </w:rPr>
      </w:pPr>
      <w:r w:rsidRPr="00E036BE">
        <w:rPr>
          <w:b/>
        </w:rPr>
        <w:t>Прогнозируемые результаты: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>выявление, развитие и реализация творческих потенциальных способностей обучающихся;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 xml:space="preserve">укрепление их позитивного </w:t>
      </w:r>
      <w:proofErr w:type="spellStart"/>
      <w:r w:rsidRPr="00E036BE">
        <w:t>самовосприятия</w:t>
      </w:r>
      <w:proofErr w:type="spellEnd"/>
      <w:r w:rsidRPr="00E036BE">
        <w:t xml:space="preserve"> и самовыражения в процессе обучения в авиамодельном кружке;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>превращение начального интереса к авиамодельному творчеству в зрелую мотивационную сферу, обоснованную внутренней позицией обучающегося: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>расширение и дополнение базовых знаний по школьным курсам черчения, математики, физики, астрономии, химии;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>усвоение и применение на практике блока технических понятий и знаний;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>воспитание чувства коллективизма и ответственности за конечный результат труда;</w:t>
      </w:r>
    </w:p>
    <w:p w:rsidR="0063288D" w:rsidRPr="00E036BE" w:rsidRDefault="0063288D" w:rsidP="0063288D">
      <w:pPr>
        <w:numPr>
          <w:ilvl w:val="0"/>
          <w:numId w:val="5"/>
        </w:numPr>
        <w:jc w:val="both"/>
      </w:pPr>
      <w:r w:rsidRPr="00E036BE">
        <w:t>воспитание активной социальной позиции и гражданской ответственности перед обществом.</w:t>
      </w:r>
    </w:p>
    <w:p w:rsidR="0063288D" w:rsidRPr="00E036BE" w:rsidRDefault="0063288D" w:rsidP="0063288D">
      <w:pPr>
        <w:pStyle w:val="a8"/>
        <w:jc w:val="center"/>
        <w:rPr>
          <w:b/>
          <w:szCs w:val="24"/>
          <w:lang w:val="ru-RU"/>
        </w:rPr>
      </w:pPr>
    </w:p>
    <w:p w:rsidR="0063288D" w:rsidRPr="00E036BE" w:rsidRDefault="0063288D" w:rsidP="0063288D">
      <w:pPr>
        <w:pStyle w:val="a8"/>
        <w:jc w:val="center"/>
        <w:rPr>
          <w:b/>
          <w:szCs w:val="24"/>
          <w:lang w:val="ru-RU"/>
        </w:rPr>
      </w:pPr>
    </w:p>
    <w:p w:rsidR="0063288D" w:rsidRPr="00E036BE" w:rsidRDefault="0063288D" w:rsidP="0063288D">
      <w:pPr>
        <w:pStyle w:val="a8"/>
        <w:jc w:val="center"/>
        <w:rPr>
          <w:b/>
          <w:szCs w:val="24"/>
          <w:lang w:val="ru-RU"/>
        </w:rPr>
      </w:pPr>
    </w:p>
    <w:p w:rsidR="0063288D" w:rsidRPr="00E036BE" w:rsidRDefault="0063288D" w:rsidP="0063288D">
      <w:pPr>
        <w:pStyle w:val="a8"/>
        <w:jc w:val="center"/>
        <w:rPr>
          <w:b/>
          <w:szCs w:val="24"/>
          <w:lang w:val="ru-RU"/>
        </w:rPr>
      </w:pPr>
      <w:r w:rsidRPr="00E036BE">
        <w:rPr>
          <w:b/>
          <w:szCs w:val="24"/>
          <w:lang w:val="ru-RU"/>
        </w:rPr>
        <w:t>Основные требования  к уровню подготовки учащихся и обязательный         конечный результат.</w:t>
      </w:r>
    </w:p>
    <w:p w:rsidR="0063288D" w:rsidRPr="00E036BE" w:rsidRDefault="0063288D" w:rsidP="0063288D">
      <w:pPr>
        <w:jc w:val="both"/>
      </w:pPr>
      <w:r w:rsidRPr="00E036BE">
        <w:t xml:space="preserve"> </w:t>
      </w:r>
    </w:p>
    <w:p w:rsidR="0063288D" w:rsidRPr="00E036BE" w:rsidRDefault="0063288D" w:rsidP="0063288D">
      <w:pPr>
        <w:jc w:val="center"/>
        <w:rPr>
          <w:b/>
        </w:rPr>
      </w:pPr>
      <w:r w:rsidRPr="00E036BE">
        <w:rPr>
          <w:b/>
        </w:rPr>
        <w:t>Контроль  стандарта.</w:t>
      </w:r>
    </w:p>
    <w:p w:rsidR="0063288D" w:rsidRPr="00E036BE" w:rsidRDefault="0063288D" w:rsidP="0063288D">
      <w:pPr>
        <w:jc w:val="both"/>
      </w:pPr>
      <w:r w:rsidRPr="00E036BE">
        <w:t>Контроль стандарта дополнительного технического образования  осуществляется по следующим параметрам:</w:t>
      </w:r>
    </w:p>
    <w:p w:rsidR="0063288D" w:rsidRPr="00E036BE" w:rsidRDefault="0063288D" w:rsidP="0063288D">
      <w:pPr>
        <w:numPr>
          <w:ilvl w:val="0"/>
          <w:numId w:val="6"/>
        </w:numPr>
        <w:jc w:val="both"/>
      </w:pPr>
      <w:r w:rsidRPr="00E036BE">
        <w:t>степень самостоятельности кружковцев при выполнении  технологических операций;</w:t>
      </w:r>
    </w:p>
    <w:p w:rsidR="0063288D" w:rsidRPr="00E036BE" w:rsidRDefault="0063288D" w:rsidP="0063288D">
      <w:pPr>
        <w:numPr>
          <w:ilvl w:val="0"/>
          <w:numId w:val="6"/>
        </w:numPr>
        <w:autoSpaceDN w:val="0"/>
        <w:jc w:val="both"/>
      </w:pPr>
      <w:r w:rsidRPr="00E036BE">
        <w:t>качество выполняемых работ;</w:t>
      </w:r>
    </w:p>
    <w:p w:rsidR="0063288D" w:rsidRPr="00E036BE" w:rsidRDefault="0063288D" w:rsidP="0063288D">
      <w:pPr>
        <w:numPr>
          <w:ilvl w:val="0"/>
          <w:numId w:val="6"/>
        </w:numPr>
        <w:jc w:val="both"/>
      </w:pPr>
      <w:r w:rsidRPr="00E036BE">
        <w:t>качество итогового продукта деятельности.</w:t>
      </w:r>
    </w:p>
    <w:p w:rsidR="0063288D" w:rsidRPr="00E036BE" w:rsidRDefault="0063288D" w:rsidP="0063288D">
      <w:pPr>
        <w:jc w:val="both"/>
        <w:rPr>
          <w:lang w:val="en-US"/>
        </w:rPr>
      </w:pPr>
      <w:r w:rsidRPr="00E036BE">
        <w:rPr>
          <w:lang w:val="en-US"/>
        </w:rPr>
        <w:t xml:space="preserve"> </w:t>
      </w:r>
    </w:p>
    <w:p w:rsidR="0063288D" w:rsidRPr="00E036BE" w:rsidRDefault="0063288D" w:rsidP="0063288D">
      <w:pPr>
        <w:jc w:val="center"/>
      </w:pPr>
      <w:r w:rsidRPr="00E036BE">
        <w:t>Основные требования к уровню подготовки учащихся по окончанию курса занятий в технических кружках.</w:t>
      </w:r>
    </w:p>
    <w:p w:rsidR="0063288D" w:rsidRPr="00E036BE" w:rsidRDefault="0063288D" w:rsidP="0063288D">
      <w:pPr>
        <w:jc w:val="both"/>
      </w:pPr>
      <w:r w:rsidRPr="00E036BE">
        <w:t xml:space="preserve">     Оценка </w:t>
      </w:r>
      <w:proofErr w:type="spellStart"/>
      <w:r w:rsidRPr="00E036BE">
        <w:t>обученности</w:t>
      </w:r>
      <w:proofErr w:type="spellEnd"/>
      <w:r w:rsidRPr="00E036BE">
        <w:t xml:space="preserve"> учащихся осуществляется по двум пределам: “должен” и “может”. Первый определяет обязательный минимум, второй – возможный  предел достижений кружковцев в овладении трудовыми знаниями, умениями и навыками. </w:t>
      </w:r>
    </w:p>
    <w:p w:rsidR="0063288D" w:rsidRPr="00E036BE" w:rsidRDefault="0063288D" w:rsidP="0063288D">
      <w:pPr>
        <w:numPr>
          <w:ilvl w:val="12"/>
          <w:numId w:val="0"/>
        </w:numPr>
        <w:jc w:val="both"/>
      </w:pPr>
    </w:p>
    <w:p w:rsidR="0063288D" w:rsidRPr="00E036BE" w:rsidRDefault="0063288D" w:rsidP="0063288D">
      <w:pPr>
        <w:numPr>
          <w:ilvl w:val="12"/>
          <w:numId w:val="0"/>
        </w:numPr>
        <w:jc w:val="center"/>
      </w:pPr>
      <w:r w:rsidRPr="00E036BE">
        <w:t xml:space="preserve">Общие требования к  </w:t>
      </w:r>
      <w:proofErr w:type="gramStart"/>
      <w:r w:rsidRPr="00E036BE">
        <w:t>обучающимся</w:t>
      </w:r>
      <w:proofErr w:type="gramEnd"/>
      <w:r w:rsidRPr="00E036BE">
        <w:t xml:space="preserve"> занимающимся </w:t>
      </w:r>
      <w:proofErr w:type="spellStart"/>
      <w:r w:rsidRPr="00E036BE">
        <w:t>авиамоделированием</w:t>
      </w:r>
      <w:proofErr w:type="spellEnd"/>
      <w:r w:rsidRPr="00E036BE">
        <w:t>.</w:t>
      </w:r>
    </w:p>
    <w:p w:rsidR="0063288D" w:rsidRPr="00E036BE" w:rsidRDefault="0063288D" w:rsidP="0063288D">
      <w:pPr>
        <w:numPr>
          <w:ilvl w:val="12"/>
          <w:numId w:val="0"/>
        </w:numPr>
        <w:jc w:val="both"/>
        <w:rPr>
          <w:b/>
        </w:rPr>
      </w:pPr>
      <w:r w:rsidRPr="00E036BE">
        <w:rPr>
          <w:b/>
        </w:rPr>
        <w:lastRenderedPageBreak/>
        <w:t xml:space="preserve">Учащиеся должны: 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рационально организовывать рабочее место;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планировать работу;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выполнять разметочные и раскройные работы по готовым шаблонам;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читать и выполнять эскизы, чертежи, схемы;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применять конструктивную и технологическую документацию;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выполнять расчеты;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выполнять обработку деталей и узлов вручную;</w:t>
      </w:r>
    </w:p>
    <w:p w:rsidR="0063288D" w:rsidRPr="00E036BE" w:rsidRDefault="0063288D" w:rsidP="00BE09FC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выполнять сборку изделий  с использованием немеханического инструмента;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производить ремонтные работы;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изготовлять отдельные детали на станках;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осуществлять сборку изделий из производственных полуфабрикатов;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осуществлять художественное оформление изделия;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осуществлять контроль размеров и формы детали или изделия;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определять качество отделки (обработки) изделия;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устанавливать и устранять причины брака;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пользоваться контрольно-измерительными приборами, инструментами и приспособлениями;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распознавать по внешнему виду материалы и сырье;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знать и исполнять правила техники безопасности;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>соблюдать санитарно-гигиенические и экологические требования;</w:t>
      </w:r>
    </w:p>
    <w:p w:rsidR="0063288D" w:rsidRPr="00E036BE" w:rsidRDefault="0063288D" w:rsidP="0063288D">
      <w:pPr>
        <w:numPr>
          <w:ilvl w:val="0"/>
          <w:numId w:val="7"/>
        </w:numPr>
        <w:tabs>
          <w:tab w:val="left" w:pos="360"/>
        </w:tabs>
        <w:autoSpaceDN w:val="0"/>
        <w:jc w:val="both"/>
      </w:pPr>
      <w:r w:rsidRPr="00E036BE">
        <w:t xml:space="preserve">уметь оказывать доврачебную медицинскую помощь при травмах и несчастных случаях; </w:t>
      </w:r>
    </w:p>
    <w:p w:rsidR="0063288D" w:rsidRPr="00E036BE" w:rsidRDefault="0063288D" w:rsidP="0063288D">
      <w:pPr>
        <w:tabs>
          <w:tab w:val="left" w:pos="360"/>
        </w:tabs>
        <w:jc w:val="both"/>
      </w:pPr>
    </w:p>
    <w:p w:rsidR="0063288D" w:rsidRPr="00BE09FC" w:rsidRDefault="0063288D" w:rsidP="00BE09FC">
      <w:pPr>
        <w:numPr>
          <w:ilvl w:val="12"/>
          <w:numId w:val="0"/>
        </w:numPr>
        <w:rPr>
          <w:b/>
        </w:rPr>
      </w:pPr>
      <w:r w:rsidRPr="00E036BE">
        <w:rPr>
          <w:b/>
        </w:rPr>
        <w:t>Учащиеся могут: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самостоятельно выполнять эскизы и чертежи;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диагностировать дефекты и неисправности в изделиях;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производить работы по восстановлению внешнего вида изделие;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владеть приемами делового общения;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использовать компьютерную технику;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решать конструкторские и технологические задачи;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самостоятельно проектировать изделия</w:t>
      </w:r>
      <w:r w:rsidRPr="00E036BE">
        <w:rPr>
          <w:lang w:val="en-US"/>
        </w:rPr>
        <w:t>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разрабатывать и применять рациональные приемы выполнения  технологических операций;</w:t>
      </w:r>
    </w:p>
    <w:p w:rsidR="0063288D" w:rsidRPr="00E036BE" w:rsidRDefault="0063288D" w:rsidP="0063288D">
      <w:pPr>
        <w:numPr>
          <w:ilvl w:val="0"/>
          <w:numId w:val="8"/>
        </w:numPr>
        <w:tabs>
          <w:tab w:val="left" w:pos="360"/>
        </w:tabs>
        <w:jc w:val="both"/>
      </w:pPr>
      <w:r w:rsidRPr="00E036BE">
        <w:t>оценивать свои склонности и способности.</w:t>
      </w:r>
    </w:p>
    <w:p w:rsidR="0063288D" w:rsidRPr="00E036BE" w:rsidRDefault="0063288D" w:rsidP="0063288D">
      <w:pPr>
        <w:tabs>
          <w:tab w:val="left" w:pos="360"/>
        </w:tabs>
        <w:ind w:left="360"/>
        <w:jc w:val="both"/>
      </w:pPr>
    </w:p>
    <w:p w:rsidR="0063288D" w:rsidRPr="00E036BE" w:rsidRDefault="0063288D" w:rsidP="0063288D">
      <w:pPr>
        <w:tabs>
          <w:tab w:val="left" w:pos="360"/>
        </w:tabs>
        <w:jc w:val="center"/>
        <w:rPr>
          <w:b/>
        </w:rPr>
      </w:pPr>
    </w:p>
    <w:p w:rsidR="0063288D" w:rsidRPr="00E036BE" w:rsidRDefault="0063288D" w:rsidP="0063288D">
      <w:pPr>
        <w:tabs>
          <w:tab w:val="left" w:pos="360"/>
        </w:tabs>
        <w:jc w:val="center"/>
        <w:rPr>
          <w:b/>
        </w:rPr>
      </w:pPr>
      <w:r w:rsidRPr="00E036BE">
        <w:rPr>
          <w:b/>
        </w:rPr>
        <w:t>Обязательный конечный результат.</w:t>
      </w:r>
    </w:p>
    <w:p w:rsidR="0063288D" w:rsidRPr="00E036BE" w:rsidRDefault="0063288D" w:rsidP="00E036BE">
      <w:pPr>
        <w:tabs>
          <w:tab w:val="left" w:pos="360"/>
        </w:tabs>
        <w:jc w:val="both"/>
      </w:pPr>
      <w:r w:rsidRPr="00E036BE">
        <w:t xml:space="preserve">          Для направления </w:t>
      </w:r>
      <w:proofErr w:type="spellStart"/>
      <w:r w:rsidRPr="00E036BE">
        <w:t>авиамоделирование</w:t>
      </w:r>
      <w:proofErr w:type="spellEnd"/>
      <w:r w:rsidRPr="00E036BE">
        <w:t xml:space="preserve"> </w:t>
      </w:r>
      <w:r w:rsidR="00544CE9" w:rsidRPr="00E036BE">
        <w:t>–</w:t>
      </w:r>
      <w:r w:rsidRPr="00E036BE">
        <w:t xml:space="preserve"> участие в </w:t>
      </w:r>
      <w:r w:rsidR="000751E0" w:rsidRPr="00E036BE">
        <w:t xml:space="preserve"> конкурсах технического творчества</w:t>
      </w:r>
      <w:r w:rsidR="00113BA3" w:rsidRPr="00E036BE">
        <w:t>”</w:t>
      </w:r>
      <w:r w:rsidR="00435D2D" w:rsidRPr="00E036BE">
        <w:t>, п</w:t>
      </w:r>
      <w:r w:rsidRPr="00E036BE">
        <w:t>осв</w:t>
      </w:r>
      <w:r w:rsidR="00435D2D" w:rsidRPr="00E036BE">
        <w:t>ященные дню защитника Отечества</w:t>
      </w:r>
      <w:r w:rsidRPr="00E036BE">
        <w:t>, “Посвященн</w:t>
      </w:r>
      <w:r w:rsidR="00435D2D" w:rsidRPr="00E036BE">
        <w:t xml:space="preserve">ые Дню Космонавтики”. </w:t>
      </w:r>
    </w:p>
    <w:p w:rsidR="0063288D" w:rsidRPr="00E036BE" w:rsidRDefault="00E036BE" w:rsidP="0063288D">
      <w:pPr>
        <w:jc w:val="both"/>
      </w:pPr>
      <w:r w:rsidRPr="00E036BE">
        <w:t xml:space="preserve"> </w:t>
      </w:r>
    </w:p>
    <w:p w:rsidR="0063288D" w:rsidRPr="00E036BE" w:rsidRDefault="00E036BE" w:rsidP="0063288D">
      <w:pPr>
        <w:jc w:val="both"/>
      </w:pPr>
      <w:r w:rsidRPr="00E036BE">
        <w:t xml:space="preserve">          В течение </w:t>
      </w:r>
      <w:r w:rsidR="0063288D" w:rsidRPr="00E036BE">
        <w:t xml:space="preserve"> обучения обучающиеся получают знания и навыки в работе с бумагой, пенопластом, древесиной; учатся выполнять простейшие построения с использованием линейки и угольника; учатся регулировать и запускать простейшие безмоторные модели</w:t>
      </w:r>
      <w:proofErr w:type="gramStart"/>
      <w:r w:rsidRPr="00E036BE">
        <w:t>.</w:t>
      </w:r>
      <w:proofErr w:type="gramEnd"/>
      <w:r w:rsidR="0063288D" w:rsidRPr="00E036BE">
        <w:t xml:space="preserve"> </w:t>
      </w:r>
      <w:proofErr w:type="gramStart"/>
      <w:r w:rsidR="0063288D" w:rsidRPr="00E036BE">
        <w:t>в</w:t>
      </w:r>
      <w:proofErr w:type="gramEnd"/>
      <w:r w:rsidR="0063288D" w:rsidRPr="00E036BE">
        <w:t xml:space="preserve">оспитывается и развивается уважительное отношение к труду.  </w:t>
      </w:r>
    </w:p>
    <w:p w:rsidR="0063288D" w:rsidRPr="00E036BE" w:rsidRDefault="0063288D" w:rsidP="0063288D"/>
    <w:p w:rsidR="00113BA3" w:rsidRPr="00E036BE" w:rsidRDefault="00E036BE" w:rsidP="00113BA3">
      <w:pPr>
        <w:jc w:val="both"/>
        <w:rPr>
          <w:i/>
        </w:rPr>
      </w:pPr>
      <w:r w:rsidRPr="00E036BE">
        <w:rPr>
          <w:b/>
        </w:rPr>
        <w:t xml:space="preserve"> </w:t>
      </w:r>
    </w:p>
    <w:p w:rsidR="00113BA3" w:rsidRPr="00E036BE" w:rsidRDefault="00113BA3" w:rsidP="00113BA3">
      <w:pPr>
        <w:jc w:val="both"/>
        <w:rPr>
          <w:i/>
        </w:rPr>
      </w:pPr>
      <w:r w:rsidRPr="00E036BE">
        <w:rPr>
          <w:i/>
        </w:rPr>
        <w:t xml:space="preserve">          </w:t>
      </w:r>
    </w:p>
    <w:p w:rsidR="0063288D" w:rsidRPr="00E036BE" w:rsidRDefault="0063288D" w:rsidP="0063288D">
      <w:pPr>
        <w:jc w:val="both"/>
      </w:pPr>
    </w:p>
    <w:p w:rsidR="0063288D" w:rsidRPr="00E036BE" w:rsidRDefault="00E036BE" w:rsidP="0063288D">
      <w:pPr>
        <w:spacing w:line="360" w:lineRule="auto"/>
        <w:ind w:left="2484" w:firstLine="348"/>
        <w:jc w:val="both"/>
        <w:rPr>
          <w:b/>
        </w:rPr>
      </w:pPr>
      <w:r w:rsidRPr="00E036BE">
        <w:rPr>
          <w:b/>
        </w:rPr>
        <w:lastRenderedPageBreak/>
        <w:t xml:space="preserve"> </w:t>
      </w:r>
    </w:p>
    <w:p w:rsidR="0063288D" w:rsidRPr="00E036BE" w:rsidRDefault="00E036BE" w:rsidP="0063288D">
      <w:pPr>
        <w:spacing w:line="360" w:lineRule="auto"/>
        <w:ind w:firstLine="720"/>
        <w:jc w:val="both"/>
      </w:pPr>
      <w:r w:rsidRPr="00E036BE">
        <w:t xml:space="preserve">Кружок </w:t>
      </w:r>
      <w:r w:rsidR="0063288D" w:rsidRPr="00E036BE">
        <w:t>комплектуется из учащихся 5-6 классов, но в них могут заниматься и ученики младших классов.</w:t>
      </w:r>
    </w:p>
    <w:p w:rsidR="0063288D" w:rsidRPr="00E036BE" w:rsidRDefault="00E036BE" w:rsidP="0063288D">
      <w:pPr>
        <w:spacing w:line="360" w:lineRule="auto"/>
        <w:ind w:firstLine="720"/>
        <w:jc w:val="both"/>
      </w:pPr>
      <w:r w:rsidRPr="00E036BE">
        <w:t>Программа</w:t>
      </w:r>
      <w:r w:rsidR="0063288D" w:rsidRPr="00E036BE">
        <w:t xml:space="preserve"> охватывает круг первоначальных знаний и навыков, необходимых для работы по изготовлению и запуску несложных ле</w:t>
      </w:r>
      <w:r w:rsidRPr="00E036BE">
        <w:t>тающих моделей</w:t>
      </w:r>
      <w:proofErr w:type="gramStart"/>
      <w:r w:rsidRPr="00E036BE">
        <w:t>.</w:t>
      </w:r>
      <w:r w:rsidR="0063288D" w:rsidRPr="00E036BE">
        <w:t xml:space="preserve">. </w:t>
      </w:r>
      <w:proofErr w:type="gramEnd"/>
      <w:r w:rsidR="0063288D" w:rsidRPr="00E036BE">
        <w:t>На занятиях кружковцы знакомятся   с первоначальными сведениями по теории полета, истории  авиации приобретают трудовые навыки и умения.</w:t>
      </w:r>
    </w:p>
    <w:p w:rsidR="0063288D" w:rsidRPr="00E036BE" w:rsidRDefault="0063288D" w:rsidP="00E036BE">
      <w:pPr>
        <w:pStyle w:val="31"/>
        <w:ind w:left="0" w:firstLine="7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036BE">
        <w:rPr>
          <w:rFonts w:ascii="Times New Roman" w:hAnsi="Times New Roman" w:cs="Times New Roman"/>
          <w:i w:val="0"/>
          <w:sz w:val="24"/>
          <w:szCs w:val="24"/>
        </w:rPr>
        <w:t xml:space="preserve">Большинство </w:t>
      </w:r>
      <w:proofErr w:type="gramStart"/>
      <w:r w:rsidRPr="00E036BE">
        <w:rPr>
          <w:rFonts w:ascii="Times New Roman" w:hAnsi="Times New Roman" w:cs="Times New Roman"/>
          <w:i w:val="0"/>
          <w:sz w:val="24"/>
          <w:szCs w:val="24"/>
        </w:rPr>
        <w:t>записавшихся</w:t>
      </w:r>
      <w:proofErr w:type="gramEnd"/>
      <w:r w:rsidRPr="00E036BE">
        <w:rPr>
          <w:rFonts w:ascii="Times New Roman" w:hAnsi="Times New Roman" w:cs="Times New Roman"/>
          <w:i w:val="0"/>
          <w:sz w:val="24"/>
          <w:szCs w:val="24"/>
        </w:rPr>
        <w:t xml:space="preserve"> в авиамодельный кружок имеют поверхностное представление об авиации. Одни это сделали по совету родителей, другие пришли в кружок после увиденных соревнований или показательных выступлений авиамоделистов. Чтобы заинтересовать ребят, целесообразно почти сразу приступить к практической работе, попутно сообщая необходимые теоретические сведения.</w:t>
      </w:r>
    </w:p>
    <w:p w:rsidR="0063288D" w:rsidRPr="00E036BE" w:rsidRDefault="0063288D" w:rsidP="0063288D">
      <w:pPr>
        <w:spacing w:line="360" w:lineRule="auto"/>
        <w:ind w:firstLine="708"/>
        <w:jc w:val="both"/>
      </w:pPr>
      <w:r w:rsidRPr="00E036BE">
        <w:t xml:space="preserve">Основной метод практической работы </w:t>
      </w:r>
      <w:r w:rsidR="00544CE9" w:rsidRPr="00E036BE">
        <w:t>–</w:t>
      </w:r>
      <w:r w:rsidRPr="00E036BE">
        <w:t xml:space="preserve"> фронтальный: все учащиеся выполняют одинаковые задания, руководитель излагает теоретический материал и дает пояснения одновременно всем членам кружка. Изготавливаемые модели должны быть посильны для всех членов кружка.  Уделено внимание тому, чтобы младшие школьники правильно употребляли технические термины и использовали в работе доступную им техническую документацию.</w:t>
      </w:r>
    </w:p>
    <w:p w:rsidR="0063288D" w:rsidRPr="00E036BE" w:rsidRDefault="0063288D" w:rsidP="00E036BE">
      <w:pPr>
        <w:pStyle w:val="31"/>
        <w:ind w:left="0" w:firstLine="72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036BE">
        <w:rPr>
          <w:rFonts w:ascii="Times New Roman" w:hAnsi="Times New Roman" w:cs="Times New Roman"/>
          <w:i w:val="0"/>
          <w:sz w:val="24"/>
          <w:szCs w:val="24"/>
        </w:rPr>
        <w:t>Следует, помнить,  что от успеха в первом году обучения зависит, будут ли кружковцы продолжать заниматься авиамоделизмом, Надо развить у ребят чувство патриотизма и коллективизма, стремление защищать интересы и спортивную честь своего кружка.</w:t>
      </w:r>
    </w:p>
    <w:p w:rsidR="0063288D" w:rsidRPr="00E036BE" w:rsidRDefault="0063288D" w:rsidP="0063288D">
      <w:pPr>
        <w:pStyle w:val="31"/>
        <w:ind w:left="0" w:firstLine="720"/>
        <w:rPr>
          <w:rFonts w:ascii="Times New Roman" w:hAnsi="Times New Roman" w:cs="Times New Roman"/>
          <w:i w:val="0"/>
          <w:sz w:val="24"/>
          <w:szCs w:val="24"/>
        </w:rPr>
      </w:pPr>
    </w:p>
    <w:p w:rsidR="0063288D" w:rsidRPr="00E036BE" w:rsidRDefault="00E036BE" w:rsidP="0063288D">
      <w:pPr>
        <w:jc w:val="center"/>
        <w:rPr>
          <w:b/>
        </w:rPr>
      </w:pPr>
      <w:r w:rsidRPr="00E036BE">
        <w:rPr>
          <w:b/>
        </w:rPr>
        <w:t xml:space="preserve"> </w:t>
      </w: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jc w:val="center"/>
        <w:rPr>
          <w:b/>
        </w:rPr>
      </w:pPr>
      <w:r w:rsidRPr="00E036BE">
        <w:rPr>
          <w:b/>
        </w:rPr>
        <w:t>Тематический план</w:t>
      </w:r>
    </w:p>
    <w:p w:rsidR="0063288D" w:rsidRPr="00E036BE" w:rsidRDefault="0063288D" w:rsidP="0063288D">
      <w:pPr>
        <w:rPr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691"/>
        <w:gridCol w:w="1871"/>
        <w:gridCol w:w="1903"/>
        <w:gridCol w:w="1871"/>
        <w:gridCol w:w="8"/>
        <w:gridCol w:w="241"/>
        <w:gridCol w:w="225"/>
      </w:tblGrid>
      <w:tr w:rsidR="0063288D" w:rsidRPr="00E036BE" w:rsidTr="00300778">
        <w:trPr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Тема</w:t>
            </w:r>
          </w:p>
        </w:tc>
        <w:tc>
          <w:tcPr>
            <w:tcW w:w="565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Количество          часов</w:t>
            </w:r>
          </w:p>
        </w:tc>
        <w:tc>
          <w:tcPr>
            <w:tcW w:w="241" w:type="dxa"/>
          </w:tcPr>
          <w:p w:rsidR="0063288D" w:rsidRPr="00E036BE" w:rsidRDefault="0063288D" w:rsidP="00300778"/>
        </w:tc>
        <w:tc>
          <w:tcPr>
            <w:tcW w:w="225" w:type="dxa"/>
          </w:tcPr>
          <w:p w:rsidR="0063288D" w:rsidRPr="00E036BE" w:rsidRDefault="0063288D" w:rsidP="00300778"/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left w:val="single" w:sz="6" w:space="0" w:color="auto"/>
              <w:right w:val="single" w:sz="6" w:space="0" w:color="auto"/>
            </w:tcBorders>
          </w:tcPr>
          <w:p w:rsidR="0063288D" w:rsidRPr="00E036BE" w:rsidRDefault="0063288D" w:rsidP="00300778"/>
        </w:tc>
        <w:tc>
          <w:tcPr>
            <w:tcW w:w="1871" w:type="dxa"/>
            <w:tcBorders>
              <w:top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 xml:space="preserve">    Теория</w:t>
            </w:r>
          </w:p>
        </w:tc>
        <w:tc>
          <w:tcPr>
            <w:tcW w:w="1903" w:type="dxa"/>
            <w:tcBorders>
              <w:top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 xml:space="preserve">   Практика</w:t>
            </w:r>
          </w:p>
        </w:tc>
        <w:tc>
          <w:tcPr>
            <w:tcW w:w="1871" w:type="dxa"/>
            <w:tcBorders>
              <w:top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 xml:space="preserve">        Всего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1. Вводное занятие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2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 xml:space="preserve">2. Основы безопасности труда 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2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3. Основы теории полета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-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</w:pPr>
            <w:r w:rsidRPr="00E036BE">
              <w:t>1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4. Простейшие авиамодели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6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7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5. Парашют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3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4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6. Бумажные стендовые модели-копии.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6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7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 xml:space="preserve">7. Модели с запуском из катапульты 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1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3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4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8. Метательный планер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2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1</w:t>
            </w:r>
            <w:r w:rsidR="00725138" w:rsidRPr="00E036BE">
              <w:t>7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</w:pPr>
            <w:r w:rsidRPr="00E036BE">
              <w:t>19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9. Самолеты. Модели самолетов.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435D2D" w:rsidP="00300778">
            <w:pPr>
              <w:jc w:val="center"/>
            </w:pPr>
            <w:r w:rsidRPr="00E036BE">
              <w:t>2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</w:pPr>
            <w:r w:rsidRPr="00E036BE">
              <w:t>12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</w:pPr>
            <w:r w:rsidRPr="00E036BE">
              <w:t>14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10. Вертолеты.</w:t>
            </w:r>
            <w:r w:rsidR="00725138" w:rsidRPr="00E036BE">
              <w:t xml:space="preserve"> </w:t>
            </w:r>
            <w:r w:rsidRPr="00E036BE">
              <w:t>Модели вертолетов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2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</w:pPr>
            <w:r w:rsidRPr="00E036BE">
              <w:t>6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</w:pPr>
            <w:r w:rsidRPr="00E036BE">
              <w:t>8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r w:rsidRPr="00E036BE">
              <w:t>11. Заключительное занятие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2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2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center"/>
            </w:pPr>
            <w:r w:rsidRPr="00E036BE">
              <w:t>4</w:t>
            </w:r>
          </w:p>
        </w:tc>
      </w:tr>
      <w:tr w:rsidR="0063288D" w:rsidRPr="00E036BE" w:rsidTr="00300778">
        <w:trPr>
          <w:gridAfter w:val="3"/>
          <w:wAfter w:w="474" w:type="dxa"/>
          <w:cantSplit/>
        </w:trPr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63288D" w:rsidP="00300778">
            <w:pPr>
              <w:jc w:val="right"/>
              <w:rPr>
                <w:b/>
              </w:rPr>
            </w:pPr>
            <w:r w:rsidRPr="00E036BE">
              <w:rPr>
                <w:b/>
              </w:rPr>
              <w:t>Итого: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  <w:rPr>
                <w:b/>
              </w:rPr>
            </w:pPr>
            <w:r w:rsidRPr="00E036BE">
              <w:rPr>
                <w:b/>
              </w:rPr>
              <w:t>15</w:t>
            </w:r>
          </w:p>
        </w:tc>
        <w:tc>
          <w:tcPr>
            <w:tcW w:w="19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  <w:rPr>
                <w:b/>
              </w:rPr>
            </w:pPr>
            <w:r w:rsidRPr="00E036BE">
              <w:rPr>
                <w:b/>
              </w:rPr>
              <w:t>57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88D" w:rsidRPr="00E036BE" w:rsidRDefault="00725138" w:rsidP="00300778">
            <w:pPr>
              <w:jc w:val="center"/>
              <w:rPr>
                <w:b/>
              </w:rPr>
            </w:pPr>
            <w:r w:rsidRPr="00E036BE">
              <w:rPr>
                <w:b/>
              </w:rPr>
              <w:t>72</w:t>
            </w:r>
          </w:p>
        </w:tc>
      </w:tr>
    </w:tbl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rPr>
          <w:b/>
        </w:rPr>
      </w:pPr>
      <w:r w:rsidRPr="00E036BE">
        <w:rPr>
          <w:b/>
        </w:rPr>
        <w:t xml:space="preserve"> </w:t>
      </w:r>
    </w:p>
    <w:p w:rsidR="0063288D" w:rsidRPr="00E036BE" w:rsidRDefault="0063288D" w:rsidP="0063288D">
      <w:pPr>
        <w:jc w:val="center"/>
        <w:rPr>
          <w:b/>
        </w:rPr>
      </w:pPr>
      <w:r w:rsidRPr="00E036BE">
        <w:rPr>
          <w:b/>
        </w:rPr>
        <w:t>СОДЕРЖАНИЕ ПРОГРАММЫ</w:t>
      </w: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r w:rsidRPr="00E036BE">
        <w:rPr>
          <w:b/>
        </w:rPr>
        <w:t xml:space="preserve">Тема № 1. </w:t>
      </w:r>
      <w:r w:rsidRPr="00E036BE">
        <w:t xml:space="preserve"> Вводное занятие.</w:t>
      </w:r>
    </w:p>
    <w:p w:rsidR="0063288D" w:rsidRPr="00E036BE" w:rsidRDefault="0063288D" w:rsidP="0063288D">
      <w:pPr>
        <w:jc w:val="both"/>
      </w:pPr>
      <w:r w:rsidRPr="00E036BE">
        <w:t xml:space="preserve">           Авиация и ее значение в народном хозяйстве. Авиамоделизм </w:t>
      </w:r>
      <w:r w:rsidR="00544CE9" w:rsidRPr="00E036BE">
        <w:t>–</w:t>
      </w:r>
      <w:r w:rsidRPr="00E036BE">
        <w:t xml:space="preserve"> первая ступень овладения авиационной техникой. Цель, задачи и содержание работы на учебный год. Ознакомление с достижениями учащихся в предыдущие годы. Демонстрация моделей, ранее построенных в кружке. Показательные полеты. Ознакомление с правилами работы в кружке, правилами безопасности труда.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pPr>
        <w:jc w:val="both"/>
      </w:pPr>
      <w:r w:rsidRPr="00E036BE">
        <w:rPr>
          <w:b/>
        </w:rPr>
        <w:t>Тема № 2.</w:t>
      </w:r>
      <w:r w:rsidRPr="00E036BE">
        <w:t xml:space="preserve"> Основы безопасности труда.</w:t>
      </w:r>
    </w:p>
    <w:p w:rsidR="0063288D" w:rsidRPr="00E036BE" w:rsidRDefault="0063288D" w:rsidP="0063288D">
      <w:pPr>
        <w:jc w:val="both"/>
      </w:pPr>
      <w:r w:rsidRPr="00E036BE">
        <w:t xml:space="preserve">           Ознакомление  с правилами безопасной работы инструментами.</w:t>
      </w:r>
    </w:p>
    <w:p w:rsidR="0063288D" w:rsidRPr="00E036BE" w:rsidRDefault="0063288D" w:rsidP="0063288D">
      <w:pPr>
        <w:jc w:val="both"/>
      </w:pPr>
      <w:r w:rsidRPr="00E036BE">
        <w:t xml:space="preserve">           </w:t>
      </w:r>
      <w:proofErr w:type="gramStart"/>
      <w:r w:rsidRPr="00E036BE">
        <w:t xml:space="preserve">Демонстрируются приемы правильной работы с ножом – основным инструментом авиамоделиста, кусачками, ножницами, шилом, чертилкой, керном, циркулем, лобзиком. </w:t>
      </w:r>
      <w:proofErr w:type="gramEnd"/>
    </w:p>
    <w:p w:rsidR="0063288D" w:rsidRPr="00E036BE" w:rsidRDefault="0063288D" w:rsidP="0063288D">
      <w:pPr>
        <w:jc w:val="both"/>
      </w:pPr>
      <w:r w:rsidRPr="00E036BE">
        <w:t>Клей ПВА. Краски.</w:t>
      </w:r>
      <w:r w:rsidR="00544CE9" w:rsidRPr="00E036BE">
        <w:t xml:space="preserve"> (Приложение № 1)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>Тема № 3.</w:t>
      </w:r>
      <w:r w:rsidRPr="00E036BE">
        <w:t xml:space="preserve">   Основы теории полета.  </w:t>
      </w:r>
    </w:p>
    <w:p w:rsidR="0063288D" w:rsidRPr="00E036BE" w:rsidRDefault="0063288D" w:rsidP="0063288D">
      <w:pPr>
        <w:jc w:val="both"/>
      </w:pPr>
      <w:r w:rsidRPr="00E036BE">
        <w:t xml:space="preserve">         Три принципа создания подъемной силы: аэростатический (летательные аппараты легче воздуха </w:t>
      </w:r>
      <w:r w:rsidR="00544CE9" w:rsidRPr="00E036BE">
        <w:t>–</w:t>
      </w:r>
      <w:r w:rsidRPr="00E036BE">
        <w:t xml:space="preserve"> воздушные шары, аэростаты), аэродинамический (летательные </w:t>
      </w:r>
      <w:proofErr w:type="gramStart"/>
      <w:r w:rsidRPr="00E036BE">
        <w:t>аппараты</w:t>
      </w:r>
      <w:proofErr w:type="gramEnd"/>
      <w:r w:rsidRPr="00E036BE">
        <w:t xml:space="preserve"> тяжелея воздуха </w:t>
      </w:r>
      <w:r w:rsidR="00544CE9" w:rsidRPr="00E036BE">
        <w:t>–</w:t>
      </w:r>
      <w:r w:rsidRPr="00E036BE">
        <w:t xml:space="preserve"> самолеты, вертолеты и др.) и реактивный (ракеты, реактивные снаряды). Воздух и его основные свойства. Горизонтальные и вертикальные течения воздуха. Выдающаяся роль в развит</w:t>
      </w:r>
      <w:proofErr w:type="gramStart"/>
      <w:r w:rsidRPr="00E036BE">
        <w:t>ии аэ</w:t>
      </w:r>
      <w:proofErr w:type="gramEnd"/>
      <w:r w:rsidRPr="00E036BE">
        <w:t xml:space="preserve">родинамики профессора Н.Е. Жуковского. Важнейшие законы аэродинамики: закон сохранения массы </w:t>
      </w:r>
      <w:proofErr w:type="gramStart"/>
      <w:r w:rsidRPr="00E036BE">
        <w:t xml:space="preserve">( </w:t>
      </w:r>
      <w:proofErr w:type="gramEnd"/>
      <w:r w:rsidRPr="00E036BE">
        <w:t xml:space="preserve">уравнение неразрывности V  S   =  V  S   ) и закон сохранения энергии (уравнение </w:t>
      </w:r>
      <w:proofErr w:type="spellStart"/>
      <w:r w:rsidRPr="00E036BE">
        <w:t>Бернули</w:t>
      </w:r>
      <w:proofErr w:type="spellEnd"/>
      <w:r w:rsidRPr="00E036BE">
        <w:t xml:space="preserve"> P  +</w:t>
      </w:r>
      <w:r w:rsidRPr="00E036BE">
        <w:rPr>
          <w:u w:val="single"/>
        </w:rPr>
        <w:t xml:space="preserve">SV    </w:t>
      </w:r>
      <w:r w:rsidRPr="00E036BE">
        <w:t>=P   +</w:t>
      </w:r>
      <w:r w:rsidRPr="00E036BE">
        <w:rPr>
          <w:u w:val="single"/>
        </w:rPr>
        <w:t xml:space="preserve">SV    </w:t>
      </w:r>
      <w:proofErr w:type="spellStart"/>
      <w:r w:rsidRPr="00E036BE">
        <w:t>=const</w:t>
      </w:r>
      <w:proofErr w:type="spellEnd"/>
      <w:r w:rsidRPr="00E036BE">
        <w:t xml:space="preserve">)  </w:t>
      </w:r>
    </w:p>
    <w:p w:rsidR="0063288D" w:rsidRPr="00E036BE" w:rsidRDefault="0063288D" w:rsidP="0063288D">
      <w:pPr>
        <w:jc w:val="both"/>
      </w:pPr>
      <w:r w:rsidRPr="00E036BE">
        <w:t xml:space="preserve">                                                        2                </w:t>
      </w:r>
      <w:proofErr w:type="spellStart"/>
      <w:r w:rsidRPr="00E036BE">
        <w:t>2</w:t>
      </w:r>
      <w:proofErr w:type="spellEnd"/>
      <w:proofErr w:type="gramStart"/>
      <w:r w:rsidRPr="00E036BE">
        <w:t xml:space="preserve">                  П</w:t>
      </w:r>
      <w:proofErr w:type="gramEnd"/>
      <w:r w:rsidRPr="00E036BE">
        <w:t>очему и как возникает подъемная сила. От чего зависит сопротивление воздуха. Тема удобообтекаемой формы. Аэродинамическое качество. Миделево сечение. Что такое устойчивость полета и как оно обеспечивается. Центр тяжести. Центр давления. Фокус самолета. Крыло и его характеристики: размах, профиль, хорда. Формы крыльев в плане. Установочный угол и угол атаки. Центровка самолета и модели. Удлинение крыла. Качество крыла.</w:t>
      </w:r>
      <w:r w:rsidR="0002335E" w:rsidRPr="00E036BE">
        <w:t xml:space="preserve"> </w:t>
      </w:r>
      <w:r w:rsidR="00D1144B" w:rsidRPr="00E036BE">
        <w:t>Приложение № 2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pPr>
        <w:jc w:val="both"/>
      </w:pPr>
      <w:r w:rsidRPr="00E036BE">
        <w:rPr>
          <w:b/>
        </w:rPr>
        <w:t xml:space="preserve">Тема № 4 . </w:t>
      </w:r>
      <w:r w:rsidRPr="00E036BE">
        <w:t xml:space="preserve">Простейшие авиамодели. </w:t>
      </w:r>
    </w:p>
    <w:p w:rsidR="0063288D" w:rsidRPr="00E036BE" w:rsidRDefault="0063288D" w:rsidP="0063288D">
      <w:pPr>
        <w:jc w:val="both"/>
      </w:pPr>
      <w:r w:rsidRPr="00E036BE">
        <w:t xml:space="preserve">            </w:t>
      </w:r>
      <w:r w:rsidR="00F372D5" w:rsidRPr="00E036BE">
        <w:t xml:space="preserve">   </w:t>
      </w:r>
    </w:p>
    <w:p w:rsidR="0063288D" w:rsidRPr="00E036BE" w:rsidRDefault="0063288D" w:rsidP="0063288D">
      <w:pPr>
        <w:jc w:val="both"/>
      </w:pPr>
      <w:r w:rsidRPr="00E036BE">
        <w:t xml:space="preserve">              </w:t>
      </w:r>
      <w:proofErr w:type="gramStart"/>
      <w:r w:rsidRPr="00E036BE">
        <w:t>Основные части самолета и модели: фюзеляж, крыло, киль, лонжерон, рули высоты и поворота, элерон, грузик.</w:t>
      </w:r>
      <w:proofErr w:type="gramEnd"/>
      <w:r w:rsidRPr="00E036BE">
        <w:t xml:space="preserve"> Условия, обеспечивающие полет, центр тяжести, угол атаки. Три правила балансировки: 1-е ---центр тяжести </w:t>
      </w:r>
      <w:r w:rsidR="00544CE9" w:rsidRPr="00E036BE">
        <w:t>–</w:t>
      </w:r>
      <w:r w:rsidRPr="00E036BE">
        <w:t xml:space="preserve"> на 1/3 крыла; 2-е --- симметричность модели; 3---угол </w:t>
      </w:r>
      <w:r w:rsidRPr="00E036BE">
        <w:rPr>
          <w:lang w:val="en-US"/>
        </w:rPr>
        <w:t>V</w:t>
      </w:r>
      <w:r w:rsidRPr="00E036BE">
        <w:t xml:space="preserve">. </w:t>
      </w:r>
    </w:p>
    <w:p w:rsidR="0063288D" w:rsidRPr="00E036BE" w:rsidRDefault="0063288D" w:rsidP="0063288D">
      <w:pPr>
        <w:jc w:val="both"/>
      </w:pPr>
      <w:r w:rsidRPr="00E036BE">
        <w:t xml:space="preserve"> </w:t>
      </w:r>
      <w:r w:rsidRPr="00E036BE">
        <w:rPr>
          <w:u w:val="single"/>
        </w:rPr>
        <w:t xml:space="preserve"> Практическая работа. </w:t>
      </w:r>
      <w:r w:rsidRPr="00E036BE">
        <w:t xml:space="preserve"> Изготовление бумажных летающих моделей: простейшего планера, планера для фигурного полета, планера с подкосами, планера со свободнонесущим крылом, модели с объемным фюзеляжем, летающее крыло. Игры и соревнования с бумажными моделям</w:t>
      </w:r>
      <w:proofErr w:type="gramStart"/>
      <w:r w:rsidRPr="00E036BE">
        <w:t>и(</w:t>
      </w:r>
      <w:proofErr w:type="gramEnd"/>
      <w:r w:rsidR="00544CE9" w:rsidRPr="00E036BE">
        <w:t>«</w:t>
      </w:r>
      <w:r w:rsidRPr="00E036BE">
        <w:t>На дальность полета</w:t>
      </w:r>
      <w:r w:rsidR="00544CE9" w:rsidRPr="00E036BE">
        <w:t>»</w:t>
      </w:r>
      <w:r w:rsidRPr="00E036BE">
        <w:t xml:space="preserve">, </w:t>
      </w:r>
      <w:r w:rsidR="00544CE9" w:rsidRPr="00E036BE">
        <w:t>«</w:t>
      </w:r>
      <w:r w:rsidRPr="00E036BE">
        <w:t>Петля Нестерова</w:t>
      </w:r>
      <w:r w:rsidR="00544CE9" w:rsidRPr="00E036BE">
        <w:t>»</w:t>
      </w:r>
      <w:r w:rsidRPr="00E036BE">
        <w:t xml:space="preserve">, </w:t>
      </w:r>
      <w:r w:rsidR="00544CE9" w:rsidRPr="00E036BE">
        <w:t>«</w:t>
      </w:r>
      <w:r w:rsidRPr="00E036BE">
        <w:t xml:space="preserve">Посадка на аэродром </w:t>
      </w:r>
      <w:r w:rsidR="00544CE9" w:rsidRPr="00E036BE">
        <w:t>–</w:t>
      </w:r>
      <w:r w:rsidRPr="00E036BE">
        <w:t xml:space="preserve"> круговой полет</w:t>
      </w:r>
      <w:r w:rsidR="00544CE9" w:rsidRPr="00E036BE">
        <w:t>»</w:t>
      </w:r>
      <w:r w:rsidRPr="00E036BE">
        <w:t xml:space="preserve">,  </w:t>
      </w:r>
      <w:r w:rsidR="00544CE9" w:rsidRPr="00E036BE">
        <w:t>«</w:t>
      </w:r>
      <w:r w:rsidRPr="00E036BE">
        <w:t>Скоростной полет</w:t>
      </w:r>
      <w:r w:rsidR="00544CE9" w:rsidRPr="00E036BE">
        <w:t>»</w:t>
      </w:r>
      <w:r w:rsidRPr="00E036BE">
        <w:t xml:space="preserve"> ,  </w:t>
      </w:r>
      <w:r w:rsidR="00544CE9" w:rsidRPr="00E036BE">
        <w:t>«</w:t>
      </w:r>
      <w:r w:rsidRPr="00E036BE">
        <w:t xml:space="preserve">Воздушный </w:t>
      </w:r>
      <w:r w:rsidR="00544CE9" w:rsidRPr="00E036BE">
        <w:t>«</w:t>
      </w:r>
      <w:r w:rsidRPr="00E036BE">
        <w:t>бой</w:t>
      </w:r>
      <w:r w:rsidR="00544CE9" w:rsidRPr="00E036BE">
        <w:t>»</w:t>
      </w:r>
      <w:r w:rsidRPr="00E036BE">
        <w:t xml:space="preserve"> , </w:t>
      </w:r>
      <w:r w:rsidR="00544CE9" w:rsidRPr="00E036BE">
        <w:t>«</w:t>
      </w:r>
      <w:r w:rsidRPr="00E036BE">
        <w:t>Атака  штурмовиков</w:t>
      </w:r>
      <w:r w:rsidR="00544CE9" w:rsidRPr="00E036BE">
        <w:t>»</w:t>
      </w:r>
      <w:r w:rsidRPr="00E036BE">
        <w:t xml:space="preserve"> и др. </w:t>
      </w:r>
      <w:r w:rsidR="0002335E" w:rsidRPr="00E036BE">
        <w:t>Приложение № 3</w:t>
      </w:r>
      <w:r w:rsidR="00D1144B" w:rsidRPr="00E036BE">
        <w:t>,4</w:t>
      </w: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r w:rsidRPr="00E036BE">
        <w:rPr>
          <w:b/>
        </w:rPr>
        <w:t>Тема № 5 .</w:t>
      </w:r>
      <w:r w:rsidR="00F372D5" w:rsidRPr="00E036BE">
        <w:t xml:space="preserve"> Парашют. </w:t>
      </w:r>
    </w:p>
    <w:p w:rsidR="0063288D" w:rsidRPr="00E036BE" w:rsidRDefault="0063288D" w:rsidP="0063288D">
      <w:pPr>
        <w:jc w:val="both"/>
      </w:pPr>
      <w:r w:rsidRPr="00E036BE">
        <w:t xml:space="preserve">             Для чего служит парашют. Парашют Леонардо до Винчи. Первый в мире авиационный ранцевый парашют Г.Е. Котельникова. Основные части парашюта: купол, стропы, вытяжной </w:t>
      </w:r>
      <w:proofErr w:type="spellStart"/>
      <w:r w:rsidRPr="00E036BE">
        <w:t>парашютик</w:t>
      </w:r>
      <w:proofErr w:type="spellEnd"/>
      <w:r w:rsidRPr="00E036BE">
        <w:t>, подвесная система, ранец.</w:t>
      </w:r>
    </w:p>
    <w:p w:rsidR="0063288D" w:rsidRPr="00E036BE" w:rsidRDefault="0063288D" w:rsidP="0063288D">
      <w:pPr>
        <w:jc w:val="both"/>
      </w:pPr>
      <w:r w:rsidRPr="00E036BE">
        <w:rPr>
          <w:u w:val="single"/>
        </w:rPr>
        <w:t>Практическая работа.</w:t>
      </w:r>
      <w:r w:rsidRPr="00E036BE">
        <w:t xml:space="preserve">    Изготовление простейших моделей парашюта. Модель парашюта с самопуском. Пуски и соревнования с парашютами на продолжительность.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 xml:space="preserve">Тема № 6. </w:t>
      </w:r>
      <w:r w:rsidRPr="00E036BE">
        <w:t xml:space="preserve"> Бумажные стендовые мо</w:t>
      </w:r>
      <w:r w:rsidR="00F372D5" w:rsidRPr="00E036BE">
        <w:t>дели-копии</w:t>
      </w:r>
      <w:r w:rsidRPr="00E036BE">
        <w:t xml:space="preserve">. </w:t>
      </w:r>
    </w:p>
    <w:p w:rsidR="0063288D" w:rsidRPr="00E036BE" w:rsidRDefault="0063288D" w:rsidP="0063288D">
      <w:pPr>
        <w:jc w:val="both"/>
      </w:pPr>
      <w:r w:rsidRPr="00E036BE">
        <w:t xml:space="preserve">           Ознакомление  с технологией изготовления бумажных моделей-копий. Ознакомление с историй создания и эксплуатации прототипа, его техническими характеристиками.</w:t>
      </w:r>
    </w:p>
    <w:p w:rsidR="0063288D" w:rsidRPr="00E036BE" w:rsidRDefault="0063288D" w:rsidP="0063288D">
      <w:pPr>
        <w:jc w:val="both"/>
      </w:pPr>
      <w:r w:rsidRPr="00E036BE">
        <w:rPr>
          <w:u w:val="single"/>
        </w:rPr>
        <w:t xml:space="preserve">Практическая работа. </w:t>
      </w:r>
      <w:r w:rsidRPr="00E036BE">
        <w:t xml:space="preserve">   Выбор  прототипа копируемого самолет</w:t>
      </w:r>
      <w:proofErr w:type="gramStart"/>
      <w:r w:rsidRPr="00E036BE">
        <w:t>а(</w:t>
      </w:r>
      <w:proofErr w:type="gramEnd"/>
      <w:r w:rsidRPr="00E036BE">
        <w:t xml:space="preserve">готового альбома для начинающих). </w:t>
      </w:r>
      <w:proofErr w:type="gramStart"/>
      <w:r w:rsidRPr="00E036BE">
        <w:t>Изготовление каркаса, фюзеляжа, крыла, стабилизатора, кия, шасси, вооружения и др. оснащения.</w:t>
      </w:r>
      <w:proofErr w:type="gramEnd"/>
      <w:r w:rsidRPr="00E036BE">
        <w:t xml:space="preserve"> Улучшение </w:t>
      </w:r>
      <w:proofErr w:type="spellStart"/>
      <w:r w:rsidRPr="00E036BE">
        <w:t>копийности</w:t>
      </w:r>
      <w:proofErr w:type="spellEnd"/>
      <w:r w:rsidRPr="00E036BE">
        <w:t xml:space="preserve"> модели </w:t>
      </w:r>
      <w:proofErr w:type="gramStart"/>
      <w:r w:rsidRPr="00E036BE">
        <w:t xml:space="preserve">( </w:t>
      </w:r>
      <w:proofErr w:type="gramEnd"/>
      <w:r w:rsidRPr="00E036BE">
        <w:t>прозрачный фонарь, колеса шасси, стволы пушек, обтекатели антенн и локаторов м др.). Отбор лучших моделей. Участие в выставках.</w:t>
      </w:r>
      <w:r w:rsidR="00D1144B" w:rsidRPr="00E036BE">
        <w:t xml:space="preserve"> Приложение №5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>Тема № 7.</w:t>
      </w:r>
      <w:r w:rsidRPr="00E036BE">
        <w:t xml:space="preserve">  Простейшие модели с запуском из</w:t>
      </w:r>
      <w:r w:rsidR="00F372D5" w:rsidRPr="00E036BE">
        <w:t xml:space="preserve"> катапульты</w:t>
      </w:r>
      <w:r w:rsidRPr="00E036BE">
        <w:t xml:space="preserve">.    </w:t>
      </w:r>
    </w:p>
    <w:p w:rsidR="0063288D" w:rsidRPr="00E036BE" w:rsidRDefault="0063288D" w:rsidP="0063288D">
      <w:pPr>
        <w:jc w:val="both"/>
      </w:pPr>
      <w:r w:rsidRPr="00E036BE">
        <w:t xml:space="preserve">           Ознакомление со схемами самолетов и моделей: схема утка; </w:t>
      </w:r>
      <w:proofErr w:type="spellStart"/>
      <w:r w:rsidRPr="00E036BE">
        <w:t>бесхвостка</w:t>
      </w:r>
      <w:proofErr w:type="spellEnd"/>
      <w:r w:rsidRPr="00E036BE">
        <w:t>; классическая схема и их разновидности. Материалы и технология изготовления.</w:t>
      </w:r>
    </w:p>
    <w:p w:rsidR="0063288D" w:rsidRPr="00E036BE" w:rsidRDefault="0063288D" w:rsidP="0063288D">
      <w:pPr>
        <w:jc w:val="both"/>
      </w:pPr>
      <w:r w:rsidRPr="00E036BE">
        <w:rPr>
          <w:u w:val="single"/>
        </w:rPr>
        <w:t>Практическая работа.</w:t>
      </w:r>
      <w:r w:rsidRPr="00E036BE">
        <w:t xml:space="preserve"> Выбор схемы модели. Изготовление рейки фюзеляжа, крючка, несущих поверхностей, ручки для запуска. Сборка модели. Соревнования на продолжительность полета.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>Тема № 8.</w:t>
      </w:r>
      <w:r w:rsidRPr="00E036BE">
        <w:t xml:space="preserve">  Метательн</w:t>
      </w:r>
      <w:r w:rsidR="00F372D5" w:rsidRPr="00E036BE">
        <w:t>ый планер</w:t>
      </w:r>
      <w:r w:rsidRPr="00E036BE">
        <w:t>.</w:t>
      </w:r>
    </w:p>
    <w:p w:rsidR="0063288D" w:rsidRPr="00E036BE" w:rsidRDefault="0063288D" w:rsidP="0063288D">
      <w:pPr>
        <w:jc w:val="both"/>
      </w:pPr>
      <w:r w:rsidRPr="00E036BE">
        <w:t xml:space="preserve">          Краткий исторический очерк. Создание планера </w:t>
      </w:r>
      <w:proofErr w:type="spellStart"/>
      <w:r w:rsidRPr="00E036BE">
        <w:t>О.Лиллиенталем</w:t>
      </w:r>
      <w:proofErr w:type="spellEnd"/>
      <w:r w:rsidRPr="00E036BE">
        <w:t xml:space="preserve">. Первые русские и советские </w:t>
      </w:r>
      <w:proofErr w:type="gramStart"/>
      <w:r w:rsidRPr="00E036BE">
        <w:t>планеристы</w:t>
      </w:r>
      <w:proofErr w:type="gramEnd"/>
      <w:r w:rsidRPr="00E036BE">
        <w:t xml:space="preserve"> и конструкторы </w:t>
      </w:r>
      <w:proofErr w:type="spellStart"/>
      <w:r w:rsidRPr="00E036BE">
        <w:t>К.К.Арцеулов</w:t>
      </w:r>
      <w:proofErr w:type="spellEnd"/>
      <w:r w:rsidRPr="00E036BE">
        <w:t>, А.С.Яковлев, С.П. Королев. Способы запуска планеров с помощью амортизатора, автолебедки и самолета. Силы, действующие на планер в полете. Дальность планирования. Парение. Устройство учебного планера.</w:t>
      </w:r>
    </w:p>
    <w:p w:rsidR="0063288D" w:rsidRPr="00E036BE" w:rsidRDefault="0063288D" w:rsidP="0063288D">
      <w:pPr>
        <w:jc w:val="both"/>
      </w:pPr>
      <w:r w:rsidRPr="00E036BE">
        <w:rPr>
          <w:u w:val="single"/>
        </w:rPr>
        <w:t>Практическая работа.</w:t>
      </w:r>
      <w:r w:rsidRPr="00E036BE">
        <w:t xml:space="preserve">  Изготовление  метательного планера. Вырезание крыла из пенопласта. Вытачивание или вырезание на приспособлении профиля крыла. Стабилизатор, киль из пенопласта. Изготовление фюзеляжа из рейки, носка и грузика. Крыло усилено бамбуковой рейкой. Сборка планера. Регулировка. Ознакомление с правилами запуска и условиями соревнований. Запуски. Участие в соревнованиях.</w:t>
      </w:r>
      <w:r w:rsidR="00D1144B" w:rsidRPr="00E036BE">
        <w:t xml:space="preserve"> Приложение № 6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>Тема № 9.</w:t>
      </w:r>
      <w:r w:rsidRPr="00E036BE">
        <w:t xml:space="preserve">  Самолеты. Модели</w:t>
      </w:r>
      <w:r w:rsidR="00F372D5" w:rsidRPr="00E036BE">
        <w:t xml:space="preserve"> самолетов</w:t>
      </w:r>
      <w:r w:rsidRPr="00E036BE">
        <w:t>.</w:t>
      </w:r>
    </w:p>
    <w:p w:rsidR="0063288D" w:rsidRPr="00E036BE" w:rsidRDefault="0063288D" w:rsidP="0063288D">
      <w:pPr>
        <w:jc w:val="both"/>
      </w:pPr>
      <w:r w:rsidRPr="00E036BE">
        <w:t xml:space="preserve">          Краткий исторический очерк. Первые самолеты А.Ф.Можайского, братьев Райт. Развитие авиации в нашей стране.</w:t>
      </w:r>
    </w:p>
    <w:p w:rsidR="0063288D" w:rsidRPr="00E036BE" w:rsidRDefault="0063288D" w:rsidP="0063288D">
      <w:pPr>
        <w:jc w:val="both"/>
        <w:rPr>
          <w:u w:val="single"/>
        </w:rPr>
      </w:pPr>
      <w:r w:rsidRPr="00E036BE">
        <w:t xml:space="preserve">           Основные режимы полета самолета. </w:t>
      </w:r>
      <w:proofErr w:type="gramStart"/>
      <w:r w:rsidRPr="00E036BE">
        <w:t>Силы</w:t>
      </w:r>
      <w:proofErr w:type="gramEnd"/>
      <w:r w:rsidRPr="00E036BE">
        <w:t xml:space="preserve"> действующие на самолет в полете. Работа воздушного винта.</w:t>
      </w:r>
    </w:p>
    <w:p w:rsidR="0063288D" w:rsidRPr="00E036BE" w:rsidRDefault="0063288D" w:rsidP="0063288D">
      <w:pPr>
        <w:jc w:val="both"/>
      </w:pPr>
      <w:r w:rsidRPr="00E036BE">
        <w:rPr>
          <w:u w:val="single"/>
        </w:rPr>
        <w:t xml:space="preserve">Практическая работа. </w:t>
      </w:r>
      <w:r w:rsidRPr="00E036BE">
        <w:t xml:space="preserve">  Изготовление схематической модели самолета: рейки фюзеляжа, подшипника и винта (лопасти винта можно изготовить из пластиковой бутылки). Крыло изготовляется из тонкой пластины пенопласта </w:t>
      </w:r>
      <w:smartTag w:uri="urn:schemas-microsoft-com:office:smarttags" w:element="metricconverter">
        <w:smartTagPr>
          <w:attr w:name="ProductID" w:val="2 мм"/>
        </w:smartTagPr>
        <w:r w:rsidRPr="00E036BE">
          <w:t>2 мм</w:t>
        </w:r>
      </w:smartTag>
      <w:r w:rsidRPr="00E036BE">
        <w:t xml:space="preserve"> путем вырезания по шаблону и изгибания профиля на приспособлении. Передняя кромка крыла усиливается бамбуковой рейкой. Сборка крыла на  пилоне. Стабилизатор и киль из пенопласта. Изготовление </w:t>
      </w:r>
      <w:proofErr w:type="spellStart"/>
      <w:r w:rsidRPr="00E036BE">
        <w:t>резиномотора</w:t>
      </w:r>
      <w:proofErr w:type="spellEnd"/>
      <w:r w:rsidRPr="00E036BE">
        <w:t>. Определение центра тяжести. Регулировка, запуск моделей. Проведение соревнований с построенными моделями на продолжительность полета.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>Тема № 10.</w:t>
      </w:r>
      <w:r w:rsidRPr="00E036BE">
        <w:t xml:space="preserve">  Вертолеты. Модели</w:t>
      </w:r>
      <w:r w:rsidR="00F372D5" w:rsidRPr="00E036BE">
        <w:t xml:space="preserve"> вертолетов</w:t>
      </w:r>
      <w:r w:rsidRPr="00E036BE">
        <w:t>.</w:t>
      </w:r>
    </w:p>
    <w:p w:rsidR="0063288D" w:rsidRPr="00E036BE" w:rsidRDefault="0063288D" w:rsidP="0063288D">
      <w:pPr>
        <w:jc w:val="both"/>
      </w:pPr>
      <w:r w:rsidRPr="00E036BE">
        <w:t xml:space="preserve">                Краткий исторический очерк. Вклад в развитие вертолета Б.Н.Юрьева, А.М.Черемухина, И.П.Братухина, И.И.Сикорского, М.Я.Миля, </w:t>
      </w:r>
      <w:proofErr w:type="spellStart"/>
      <w:r w:rsidRPr="00E036BE">
        <w:t>Н.И.Камова</w:t>
      </w:r>
      <w:proofErr w:type="spellEnd"/>
      <w:r w:rsidRPr="00E036BE">
        <w:t>. Как летит вертолет. Винт. Автомат перекоса.</w:t>
      </w:r>
    </w:p>
    <w:p w:rsidR="0063288D" w:rsidRPr="00E036BE" w:rsidRDefault="0063288D" w:rsidP="0063288D">
      <w:pPr>
        <w:jc w:val="both"/>
      </w:pPr>
      <w:r w:rsidRPr="00E036BE">
        <w:rPr>
          <w:u w:val="single"/>
        </w:rPr>
        <w:t>Практическая работа.</w:t>
      </w:r>
      <w:r w:rsidRPr="00E036BE">
        <w:t xml:space="preserve">  Постройка простейшей модели вертолета. Изготовление каркаса, несущего винта, резинового двигателя. Совершенствование в постройке моделей вертолетов.</w:t>
      </w:r>
    </w:p>
    <w:p w:rsidR="0063288D" w:rsidRPr="00E036BE" w:rsidRDefault="0063288D" w:rsidP="0063288D">
      <w:pPr>
        <w:jc w:val="both"/>
      </w:pPr>
      <w:r w:rsidRPr="00E036BE">
        <w:lastRenderedPageBreak/>
        <w:t xml:space="preserve">               Регулировочные запуски моделей, устранение замеченных недостатков. Проведение соревнований.</w:t>
      </w:r>
      <w:r w:rsidR="00937C72" w:rsidRPr="00E036BE">
        <w:t xml:space="preserve"> Приложение № 7</w:t>
      </w:r>
    </w:p>
    <w:p w:rsidR="0063288D" w:rsidRPr="00E036BE" w:rsidRDefault="0063288D" w:rsidP="0063288D">
      <w:pPr>
        <w:jc w:val="both"/>
      </w:pPr>
    </w:p>
    <w:p w:rsidR="0063288D" w:rsidRPr="00E036BE" w:rsidRDefault="0063288D" w:rsidP="0063288D">
      <w:r w:rsidRPr="00E036BE">
        <w:rPr>
          <w:b/>
        </w:rPr>
        <w:t>Тема № 11.</w:t>
      </w:r>
      <w:r w:rsidRPr="00E036BE">
        <w:t xml:space="preserve">   Заключительное занятие.    </w:t>
      </w:r>
    </w:p>
    <w:p w:rsidR="0063288D" w:rsidRPr="00E036BE" w:rsidRDefault="0063288D" w:rsidP="00E036BE">
      <w:pPr>
        <w:jc w:val="both"/>
      </w:pPr>
      <w:r w:rsidRPr="00E036BE">
        <w:t xml:space="preserve">             Подведение итогов работы кружка за год. Рекомендации по самостоятельной работе. Отбор и по</w:t>
      </w:r>
      <w:r w:rsidR="00F372D5" w:rsidRPr="00E036BE">
        <w:t xml:space="preserve">дготовка моделей к выставке технического творчества. Участие в выставке технического творчества.    </w:t>
      </w:r>
    </w:p>
    <w:p w:rsidR="0063288D" w:rsidRPr="00E036BE" w:rsidRDefault="0063288D" w:rsidP="0063288D"/>
    <w:p w:rsidR="00544CE9" w:rsidRPr="00E036BE" w:rsidRDefault="00FE4B4B" w:rsidP="00E036BE">
      <w:pPr>
        <w:keepNext/>
        <w:autoSpaceDE w:val="0"/>
        <w:autoSpaceDN w:val="0"/>
        <w:adjustRightInd w:val="0"/>
        <w:jc w:val="center"/>
        <w:rPr>
          <w:bCs/>
        </w:rPr>
      </w:pPr>
      <w:r w:rsidRPr="00E036BE">
        <w:rPr>
          <w:b/>
          <w:bCs/>
        </w:rPr>
        <w:t>Материалы и пособия для изготовления моделей</w:t>
      </w:r>
    </w:p>
    <w:p w:rsidR="00FE4B4B" w:rsidRPr="00E036BE" w:rsidRDefault="00FE4B4B" w:rsidP="00FE4B4B">
      <w:pPr>
        <w:keepNext/>
        <w:autoSpaceDE w:val="0"/>
        <w:autoSpaceDN w:val="0"/>
        <w:adjustRightInd w:val="0"/>
        <w:jc w:val="both"/>
        <w:rPr>
          <w:bCs/>
        </w:rPr>
      </w:pPr>
      <w:r w:rsidRPr="00E036BE">
        <w:t xml:space="preserve">Липа и липовый шпон, сосновые и еловые доски толщиной до </w:t>
      </w:r>
      <w:smartTag w:uri="urn:schemas-microsoft-com:office:smarttags" w:element="metricconverter">
        <w:smartTagPr>
          <w:attr w:name="ProductID" w:val="12 мм"/>
        </w:smartTagPr>
        <w:r w:rsidRPr="00E036BE">
          <w:t>12 мм</w:t>
        </w:r>
      </w:smartTag>
      <w:r w:rsidRPr="00E036BE">
        <w:t xml:space="preserve">, клеи: АГО, ПВА, БФ-2, «Момент», ЭДП; березовые бруски толщиной до </w:t>
      </w:r>
      <w:smartTag w:uri="urn:schemas-microsoft-com:office:smarttags" w:element="metricconverter">
        <w:smartTagPr>
          <w:attr w:name="ProductID" w:val="12 мм"/>
        </w:smartTagPr>
        <w:r w:rsidRPr="00E036BE">
          <w:t>12 мм</w:t>
        </w:r>
      </w:smartTag>
      <w:r w:rsidRPr="00E036BE">
        <w:t>, фанера 1–3 мм, листы дюралюминия толщиной 1–2</w:t>
      </w:r>
      <w:r w:rsidRPr="00E036BE">
        <w:rPr>
          <w:i/>
          <w:iCs/>
        </w:rPr>
        <w:t xml:space="preserve"> </w:t>
      </w:r>
      <w:r w:rsidRPr="00E036BE">
        <w:t>мм.</w:t>
      </w:r>
    </w:p>
    <w:p w:rsidR="00C27876" w:rsidRPr="00E036BE" w:rsidRDefault="00FE4B4B" w:rsidP="00544CE9">
      <w:pPr>
        <w:autoSpaceDE w:val="0"/>
        <w:autoSpaceDN w:val="0"/>
        <w:adjustRightInd w:val="0"/>
        <w:ind w:firstLine="570"/>
        <w:jc w:val="both"/>
      </w:pPr>
      <w:r w:rsidRPr="00E036BE">
        <w:t>Шаблоны: нервюр крыла, винтов, фюзеляжей и моторов. Сборочные чертежи</w:t>
      </w:r>
      <w:r w:rsidR="00544CE9" w:rsidRPr="00E036BE">
        <w:t xml:space="preserve"> моделей в натуральную величину.</w:t>
      </w:r>
    </w:p>
    <w:p w:rsidR="0063288D" w:rsidRPr="00E036BE" w:rsidRDefault="0063288D" w:rsidP="0063288D">
      <w:pPr>
        <w:spacing w:line="360" w:lineRule="auto"/>
        <w:ind w:left="360"/>
        <w:jc w:val="both"/>
        <w:rPr>
          <w:b/>
        </w:rPr>
      </w:pPr>
    </w:p>
    <w:p w:rsidR="0063288D" w:rsidRPr="00E036BE" w:rsidRDefault="0063288D" w:rsidP="00F372D5">
      <w:pPr>
        <w:spacing w:line="360" w:lineRule="auto"/>
        <w:ind w:left="360"/>
        <w:jc w:val="center"/>
        <w:rPr>
          <w:b/>
        </w:rPr>
      </w:pPr>
      <w:r w:rsidRPr="00E036BE">
        <w:rPr>
          <w:b/>
        </w:rPr>
        <w:t>Список инструмента.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3288D" w:rsidRPr="00E036BE" w:rsidTr="00300778">
        <w:tc>
          <w:tcPr>
            <w:tcW w:w="4785" w:type="dxa"/>
          </w:tcPr>
          <w:p w:rsidR="0063288D" w:rsidRPr="00E036BE" w:rsidRDefault="00544CE9" w:rsidP="00300778">
            <w:pPr>
              <w:spacing w:line="360" w:lineRule="auto"/>
              <w:jc w:val="both"/>
              <w:rPr>
                <w:b/>
              </w:rPr>
            </w:pPr>
            <w:r w:rsidRPr="00E036BE">
              <w:rPr>
                <w:b/>
              </w:rPr>
              <w:t>Н</w:t>
            </w:r>
            <w:r w:rsidR="0063288D" w:rsidRPr="00E036BE">
              <w:rPr>
                <w:b/>
              </w:rPr>
              <w:t>аименование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  <w:rPr>
                <w:b/>
              </w:rPr>
            </w:pPr>
            <w:r w:rsidRPr="00E036BE">
              <w:rPr>
                <w:b/>
              </w:rPr>
              <w:t>Кол-во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1.Плоскогубцы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 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2.Пассатижи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3.Круглогубцы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4.Набор монтажника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5.Отвертки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 набора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6.Часовые отвертки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 набор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7.Ручные ножницы по металлу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8.Шило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9.Молоток слесарный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10.Молоток модельный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11.Ножовка по металлу с полотнами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12.Ножовка по дереву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13.Напильники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5шт.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14.Рашпили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15.Надфили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20 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 xml:space="preserve">16.Сверла  </w:t>
            </w:r>
            <w:r w:rsidRPr="00E036BE">
              <w:sym w:font="Symbol" w:char="F0C6"/>
            </w:r>
            <w:r w:rsidRPr="00E036BE">
              <w:t xml:space="preserve"> 0,5-10мм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17.Метчики плашки 0,5-6мм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 xml:space="preserve">1 </w:t>
            </w:r>
            <w:proofErr w:type="spellStart"/>
            <w:r w:rsidRPr="00E036BE">
              <w:t>комп</w:t>
            </w:r>
            <w:proofErr w:type="spellEnd"/>
            <w:r w:rsidRPr="00E036BE">
              <w:t>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18.Дрель ручная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19.Микрозлектродрель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20.Чертилка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21.Керн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22.Линейки металлические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lastRenderedPageBreak/>
              <w:t>23.Штангенциркуль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24.Лобзик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5шт.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25.Стамески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5шт.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26.Рубанок обычный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27.Рубанок «Малыш»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28.Бруски для заточки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29.Нож модельный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5шт.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30.Угольник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31.Аэрограф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32.Весы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 xml:space="preserve">1 </w:t>
            </w:r>
            <w:proofErr w:type="spellStart"/>
            <w:r w:rsidRPr="00E036BE">
              <w:t>комп</w:t>
            </w:r>
            <w:proofErr w:type="spellEnd"/>
            <w:r w:rsidRPr="00E036BE">
              <w:t>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33.Электропаяльник 40 Вт; 60Вт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34.Наждачная бумага 100;220; 320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-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35.Чертежный инструмент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 xml:space="preserve">1 </w:t>
            </w:r>
            <w:proofErr w:type="spellStart"/>
            <w:r w:rsidRPr="00E036BE">
              <w:t>компл</w:t>
            </w:r>
            <w:proofErr w:type="spellEnd"/>
            <w:r w:rsidRPr="00E036BE">
              <w:t>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36.Микрокалькулятор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3-5 шт.</w:t>
            </w:r>
          </w:p>
        </w:tc>
      </w:tr>
      <w:tr w:rsidR="0063288D" w:rsidRPr="00E036BE" w:rsidTr="00300778">
        <w:tc>
          <w:tcPr>
            <w:tcW w:w="4785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37.Блок питания школьный В-24М</w:t>
            </w:r>
          </w:p>
        </w:tc>
        <w:tc>
          <w:tcPr>
            <w:tcW w:w="4786" w:type="dxa"/>
          </w:tcPr>
          <w:p w:rsidR="0063288D" w:rsidRPr="00E036BE" w:rsidRDefault="0063288D" w:rsidP="00300778">
            <w:pPr>
              <w:spacing w:line="360" w:lineRule="auto"/>
              <w:jc w:val="both"/>
            </w:pPr>
            <w:r w:rsidRPr="00E036BE">
              <w:t>1 шт.</w:t>
            </w:r>
          </w:p>
        </w:tc>
      </w:tr>
    </w:tbl>
    <w:p w:rsidR="0063288D" w:rsidRPr="00E036BE" w:rsidRDefault="0063288D" w:rsidP="0063288D">
      <w:pPr>
        <w:jc w:val="center"/>
        <w:rPr>
          <w:b/>
        </w:rPr>
      </w:pPr>
    </w:p>
    <w:p w:rsidR="0063288D" w:rsidRPr="00E036BE" w:rsidRDefault="0063288D" w:rsidP="0063288D">
      <w:pPr>
        <w:jc w:val="center"/>
        <w:rPr>
          <w:b/>
        </w:rPr>
      </w:pPr>
    </w:p>
    <w:p w:rsidR="0063288D" w:rsidRPr="00E036BE" w:rsidRDefault="0063288D" w:rsidP="00E036BE">
      <w:pPr>
        <w:rPr>
          <w:b/>
        </w:rPr>
      </w:pPr>
    </w:p>
    <w:p w:rsidR="0063288D" w:rsidRPr="00E036BE" w:rsidRDefault="0063288D" w:rsidP="00F372D5">
      <w:pPr>
        <w:spacing w:line="360" w:lineRule="auto"/>
        <w:ind w:left="360"/>
        <w:jc w:val="center"/>
        <w:rPr>
          <w:b/>
        </w:rPr>
      </w:pPr>
      <w:r w:rsidRPr="00E036BE">
        <w:rPr>
          <w:b/>
        </w:rPr>
        <w:t>Литература.</w:t>
      </w:r>
    </w:p>
    <w:p w:rsidR="0063288D" w:rsidRPr="00E036BE" w:rsidRDefault="0063288D" w:rsidP="0063288D">
      <w:pPr>
        <w:numPr>
          <w:ilvl w:val="0"/>
          <w:numId w:val="14"/>
        </w:numPr>
        <w:spacing w:line="360" w:lineRule="auto"/>
        <w:jc w:val="both"/>
      </w:pPr>
      <w:r w:rsidRPr="00E036BE">
        <w:t xml:space="preserve">Сборник авторских </w:t>
      </w:r>
      <w:proofErr w:type="spellStart"/>
      <w:r w:rsidRPr="00E036BE">
        <w:t>программ</w:t>
      </w:r>
      <w:proofErr w:type="gramStart"/>
      <w:r w:rsidRPr="00E036BE">
        <w:t>.М</w:t>
      </w:r>
      <w:proofErr w:type="gramEnd"/>
      <w:r w:rsidRPr="00E036BE">
        <w:t>инистерство</w:t>
      </w:r>
      <w:proofErr w:type="spellEnd"/>
      <w:r w:rsidRPr="00E036BE">
        <w:t xml:space="preserve"> общего и профессионального</w:t>
      </w:r>
    </w:p>
    <w:p w:rsidR="0063288D" w:rsidRPr="00E036BE" w:rsidRDefault="0063288D" w:rsidP="0063288D">
      <w:pPr>
        <w:spacing w:line="360" w:lineRule="auto"/>
        <w:ind w:left="720"/>
        <w:jc w:val="both"/>
      </w:pPr>
      <w:r w:rsidRPr="00E036BE">
        <w:t>образования Ростовской обл. Ростов-на-Дону 2004г.</w:t>
      </w:r>
    </w:p>
    <w:p w:rsidR="0063288D" w:rsidRPr="00E036BE" w:rsidRDefault="0063288D" w:rsidP="0063288D">
      <w:pPr>
        <w:numPr>
          <w:ilvl w:val="0"/>
          <w:numId w:val="14"/>
        </w:numPr>
        <w:spacing w:line="360" w:lineRule="auto"/>
        <w:jc w:val="both"/>
      </w:pPr>
      <w:r w:rsidRPr="00E036BE">
        <w:t>Рекомендации по разработке программ дополнительного образования детей. Министерство общего и профессионального образования Ростовской обл</w:t>
      </w:r>
      <w:proofErr w:type="gramStart"/>
      <w:r w:rsidRPr="00E036BE">
        <w:t>.Р</w:t>
      </w:r>
      <w:proofErr w:type="gramEnd"/>
      <w:r w:rsidRPr="00E036BE">
        <w:t>остов-на-Дону 1999г.</w:t>
      </w:r>
    </w:p>
    <w:p w:rsidR="0063288D" w:rsidRPr="00E036BE" w:rsidRDefault="0063288D" w:rsidP="0063288D">
      <w:pPr>
        <w:numPr>
          <w:ilvl w:val="0"/>
          <w:numId w:val="14"/>
        </w:numPr>
        <w:spacing w:line="360" w:lineRule="auto"/>
        <w:jc w:val="both"/>
      </w:pPr>
      <w:r w:rsidRPr="00E036BE">
        <w:t>Программы для внешкольных учреждений и общеобразовательных школ. Министерство просвещения СССР 1988г.</w:t>
      </w:r>
    </w:p>
    <w:p w:rsidR="0063288D" w:rsidRPr="00E036BE" w:rsidRDefault="0063288D" w:rsidP="00E036BE">
      <w:pPr>
        <w:numPr>
          <w:ilvl w:val="0"/>
          <w:numId w:val="14"/>
        </w:numPr>
        <w:spacing w:line="360" w:lineRule="auto"/>
        <w:jc w:val="both"/>
      </w:pPr>
      <w:r w:rsidRPr="00E036BE">
        <w:t>В.С.Рожков. Авиамодельный кружок. М: «Просвещение»1986г.</w:t>
      </w:r>
    </w:p>
    <w:p w:rsidR="0063288D" w:rsidRPr="00E036BE" w:rsidRDefault="0063288D" w:rsidP="0063288D">
      <w:pPr>
        <w:spacing w:line="360" w:lineRule="auto"/>
        <w:ind w:left="360"/>
        <w:jc w:val="both"/>
        <w:rPr>
          <w:b/>
        </w:rPr>
      </w:pPr>
      <w:r w:rsidRPr="00E036BE">
        <w:rPr>
          <w:b/>
        </w:rPr>
        <w:t>Литература для детей.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А.П.Павлов. Твоя первая модель. М.:ДОСААФ 1979г.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proofErr w:type="spellStart"/>
      <w:r w:rsidRPr="00E036BE">
        <w:t>В.К.Костенко</w:t>
      </w:r>
      <w:proofErr w:type="gramStart"/>
      <w:r w:rsidRPr="00E036BE">
        <w:t>,Ю</w:t>
      </w:r>
      <w:proofErr w:type="gramEnd"/>
      <w:r w:rsidRPr="00E036BE">
        <w:t>.С.Столяров</w:t>
      </w:r>
      <w:proofErr w:type="spellEnd"/>
      <w:r w:rsidRPr="00E036BE">
        <w:t>. Мир моделей. М.:ДОСААФ 1989г.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А.М.Ермаков. Простейшие авиамодели. М: «Просвещение»1984г.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proofErr w:type="spellStart"/>
      <w:r w:rsidRPr="00E036BE">
        <w:t>Ю.А.Голубев</w:t>
      </w:r>
      <w:proofErr w:type="gramStart"/>
      <w:r w:rsidRPr="00E036BE">
        <w:t>,Н</w:t>
      </w:r>
      <w:proofErr w:type="gramEnd"/>
      <w:r w:rsidRPr="00E036BE">
        <w:t>.И.Камышев</w:t>
      </w:r>
      <w:proofErr w:type="spellEnd"/>
      <w:r w:rsidRPr="00E036BE">
        <w:t>. Юному авиамоделисту. М: «Просвещение»1974г.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proofErr w:type="spellStart"/>
      <w:r w:rsidRPr="00E036BE">
        <w:t>Н.Т.Кононов</w:t>
      </w:r>
      <w:proofErr w:type="gramStart"/>
      <w:r w:rsidRPr="00E036BE">
        <w:t>,А</w:t>
      </w:r>
      <w:proofErr w:type="gramEnd"/>
      <w:r w:rsidRPr="00E036BE">
        <w:t>.И.Назаров,Н.С.Наумов</w:t>
      </w:r>
      <w:proofErr w:type="spellEnd"/>
      <w:r w:rsidRPr="00E036BE">
        <w:t>. Авиамодели чемпионов. М.:ДОСААФ 1978г.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В.А.Заворотов. От идеи до модели. М: «Просвещение»1988г.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Г.Миль. Электрические приводы для моделей. М.:ДОСААФ 1986г.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lastRenderedPageBreak/>
        <w:t>Р.Вилле. Постройка летающих моделей-копий. М.:ДОСААФ 1986г.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М.Громов. Через всю жизнь. М.: «Молодая гвардия»1986г.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 xml:space="preserve">Ф.Яковлев. Цель жизни. </w:t>
      </w:r>
      <w:proofErr w:type="spellStart"/>
      <w:r w:rsidRPr="00E036BE">
        <w:t>М.:Издательство</w:t>
      </w:r>
      <w:proofErr w:type="spellEnd"/>
      <w:r w:rsidRPr="00E036BE">
        <w:t xml:space="preserve"> политической литературы. </w:t>
      </w:r>
      <w:smartTag w:uri="urn:schemas-microsoft-com:office:smarttags" w:element="metricconverter">
        <w:smartTagPr>
          <w:attr w:name="ProductID" w:val="1973 г"/>
        </w:smartTagPr>
        <w:r w:rsidRPr="00E036BE">
          <w:t>1973 г</w:t>
        </w:r>
      </w:smartTag>
      <w:r w:rsidRPr="00E036BE">
        <w:t>.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Журнал «Моделизм – спорт и хобби»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Журнал «Моделист-конструктор»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Журнал «Крылья Родины»</w:t>
      </w:r>
    </w:p>
    <w:p w:rsidR="0063288D" w:rsidRPr="00E036BE" w:rsidRDefault="0063288D" w:rsidP="0063288D">
      <w:pPr>
        <w:numPr>
          <w:ilvl w:val="0"/>
          <w:numId w:val="15"/>
        </w:numPr>
        <w:spacing w:line="360" w:lineRule="auto"/>
        <w:jc w:val="both"/>
      </w:pPr>
      <w:r w:rsidRPr="00E036BE">
        <w:t>Историко-техническая литература и интернет издания по авиации и авиамоделизму</w:t>
      </w:r>
    </w:p>
    <w:p w:rsidR="0063288D" w:rsidRPr="00E036BE" w:rsidRDefault="0063288D" w:rsidP="0063288D">
      <w:pPr>
        <w:rPr>
          <w:b/>
        </w:rPr>
      </w:pPr>
    </w:p>
    <w:p w:rsidR="0063288D" w:rsidRPr="00E036BE" w:rsidRDefault="0063288D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E036BE" w:rsidP="0063288D">
      <w:pPr>
        <w:rPr>
          <w:b/>
        </w:rPr>
      </w:pPr>
    </w:p>
    <w:p w:rsidR="00E036BE" w:rsidRDefault="00A01B2E" w:rsidP="00A01B2E">
      <w:pPr>
        <w:jc w:val="center"/>
        <w:rPr>
          <w:b/>
        </w:rPr>
      </w:pPr>
      <w:r>
        <w:rPr>
          <w:b/>
        </w:rPr>
        <w:t>Дополнительный материал.</w:t>
      </w:r>
    </w:p>
    <w:p w:rsidR="00E036BE" w:rsidRPr="00E036BE" w:rsidRDefault="00E036BE" w:rsidP="0063288D">
      <w:pPr>
        <w:rPr>
          <w:b/>
        </w:rPr>
      </w:pPr>
    </w:p>
    <w:p w:rsidR="00E036BE" w:rsidRPr="00E036BE" w:rsidRDefault="00E036BE" w:rsidP="0063288D">
      <w:pPr>
        <w:rPr>
          <w:b/>
        </w:rPr>
      </w:pPr>
    </w:p>
    <w:p w:rsidR="0063288D" w:rsidRPr="00E036BE" w:rsidRDefault="0063288D" w:rsidP="0063288D">
      <w:pPr>
        <w:rPr>
          <w:b/>
        </w:rPr>
      </w:pPr>
    </w:p>
    <w:p w:rsidR="0063288D" w:rsidRPr="00E036BE" w:rsidRDefault="00544CE9" w:rsidP="00544CE9">
      <w:pPr>
        <w:jc w:val="right"/>
        <w:rPr>
          <w:b/>
          <w:caps/>
        </w:rPr>
      </w:pPr>
      <w:r w:rsidRPr="00E036BE">
        <w:rPr>
          <w:b/>
          <w:caps/>
        </w:rPr>
        <w:t>Приложение № 1</w:t>
      </w: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544CE9" w:rsidRPr="00E036BE" w:rsidRDefault="00544CE9" w:rsidP="00544CE9">
      <w:pPr>
        <w:keepNext/>
        <w:autoSpaceDE w:val="0"/>
        <w:autoSpaceDN w:val="0"/>
        <w:adjustRightInd w:val="0"/>
        <w:jc w:val="center"/>
        <w:rPr>
          <w:b/>
          <w:bCs/>
          <w:caps/>
        </w:rPr>
      </w:pPr>
      <w:r w:rsidRPr="00E036BE">
        <w:rPr>
          <w:b/>
          <w:bCs/>
          <w:caps/>
        </w:rPr>
        <w:t>Основы безопасности труда</w:t>
      </w:r>
    </w:p>
    <w:p w:rsidR="00544CE9" w:rsidRPr="00E036BE" w:rsidRDefault="00544CE9" w:rsidP="00544CE9">
      <w:pPr>
        <w:autoSpaceDE w:val="0"/>
        <w:autoSpaceDN w:val="0"/>
        <w:adjustRightInd w:val="0"/>
      </w:pPr>
    </w:p>
    <w:p w:rsidR="00544CE9" w:rsidRPr="00E036BE" w:rsidRDefault="00544CE9" w:rsidP="00544CE9">
      <w:pPr>
        <w:autoSpaceDE w:val="0"/>
        <w:autoSpaceDN w:val="0"/>
        <w:adjustRightInd w:val="0"/>
        <w:ind w:firstLine="570"/>
        <w:jc w:val="both"/>
      </w:pPr>
      <w:r w:rsidRPr="00E036BE">
        <w:rPr>
          <w:b/>
          <w:bCs/>
          <w:sz w:val="28"/>
          <w:szCs w:val="28"/>
        </w:rPr>
        <w:t>Цель:</w:t>
      </w:r>
      <w:r w:rsidRPr="00E036BE">
        <w:rPr>
          <w:sz w:val="28"/>
          <w:szCs w:val="28"/>
        </w:rPr>
        <w:t xml:space="preserve"> ознакомить с правилами безопасной работы с инструментом, на станках, с различными жидкостями и приборами</w:t>
      </w:r>
      <w:r w:rsidRPr="00E036BE">
        <w:t>.</w:t>
      </w:r>
    </w:p>
    <w:p w:rsidR="00544CE9" w:rsidRPr="00E036BE" w:rsidRDefault="00544CE9" w:rsidP="00E036BE">
      <w:pPr>
        <w:autoSpaceDE w:val="0"/>
        <w:autoSpaceDN w:val="0"/>
        <w:adjustRightInd w:val="0"/>
        <w:ind w:firstLine="570"/>
        <w:jc w:val="both"/>
        <w:rPr>
          <w:sz w:val="28"/>
          <w:szCs w:val="28"/>
        </w:rPr>
      </w:pPr>
      <w:r w:rsidRPr="00E036BE">
        <w:rPr>
          <w:sz w:val="28"/>
          <w:szCs w:val="28"/>
        </w:rPr>
        <w:t xml:space="preserve">Показ правил и приемов работы ножом – основным инструментом авиамоделиста. </w:t>
      </w:r>
    </w:p>
    <w:p w:rsidR="00544CE9" w:rsidRPr="00E036BE" w:rsidRDefault="00544CE9" w:rsidP="00E036BE">
      <w:pPr>
        <w:jc w:val="both"/>
        <w:rPr>
          <w:sz w:val="28"/>
          <w:szCs w:val="28"/>
        </w:rPr>
      </w:pPr>
      <w:r w:rsidRPr="00E036BE">
        <w:rPr>
          <w:sz w:val="28"/>
          <w:szCs w:val="28"/>
        </w:rPr>
        <w:t xml:space="preserve">При работе ножом деталь должна иметь упор в крышку стола, верстака; рука, поддерживающая обрабатываемую заготовку (деталь), должна находиться сзади ножа; резать надо только «от себя». Хранят нож в картонном или фанерном чехле. При работе кусачками небольшие отрезки проволоки могут отскочить и нанести травму. Чтобы предотвратить несчастный случай, откусываемую проволоку следует </w:t>
      </w:r>
      <w:proofErr w:type="gramStart"/>
      <w:r w:rsidRPr="00E036BE">
        <w:rPr>
          <w:sz w:val="28"/>
          <w:szCs w:val="28"/>
        </w:rPr>
        <w:t>держать</w:t>
      </w:r>
      <w:proofErr w:type="gramEnd"/>
      <w:r w:rsidRPr="00E036BE">
        <w:rPr>
          <w:sz w:val="28"/>
          <w:szCs w:val="28"/>
        </w:rPr>
        <w:t xml:space="preserve"> возможно дальше от лица и следить, чтобы ее кусочки отскакивали в направлении пола или стола. Необходимо осторожно работать с инструментом, имеющим острые концы: шилом, чертилкой, кернером, разметочным циркулем. При выпиливании деталей лобзиком руку, поддерживающую заготовку, располагают сзади пилки. Затем следует показать приемы работы на сверлильном станке. Обрабатываемую деталь следует зажимать в тиски или держать плоскогубцами; нельзя низко наклоняться над вращающимся сверлом (волосы должны быть убраны под шапочку или косынку); не следует сильно нажимать на рычаг при сверлении. Удалять стружки нужно металлической щеткой только после остановки станка и отвода сверла. После этого можно предложить ребятам выполнить некоторые приемы работы ручным инструментом и на сверлильном станке. Далее рекомендуется закрепить навыки работы со столярным и слесарным инструментом.</w:t>
      </w:r>
    </w:p>
    <w:p w:rsidR="0063288D" w:rsidRPr="00E036BE" w:rsidRDefault="0063288D" w:rsidP="0063288D">
      <w:pPr>
        <w:jc w:val="center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E036BE" w:rsidRDefault="00E036BE" w:rsidP="0002335E">
      <w:pPr>
        <w:jc w:val="right"/>
        <w:rPr>
          <w:b/>
          <w:caps/>
        </w:rPr>
      </w:pPr>
    </w:p>
    <w:p w:rsidR="0063288D" w:rsidRPr="00E036BE" w:rsidRDefault="0002335E" w:rsidP="0002335E">
      <w:pPr>
        <w:jc w:val="right"/>
        <w:rPr>
          <w:b/>
          <w:caps/>
        </w:rPr>
      </w:pPr>
      <w:r w:rsidRPr="00E036BE">
        <w:rPr>
          <w:b/>
          <w:caps/>
        </w:rPr>
        <w:t>Приложение № 2</w:t>
      </w: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>
      <w:pPr>
        <w:jc w:val="center"/>
        <w:rPr>
          <w:b/>
          <w:caps/>
        </w:rPr>
      </w:pPr>
    </w:p>
    <w:p w:rsidR="00FE4B4B" w:rsidRPr="00E036BE" w:rsidRDefault="00FE4B4B" w:rsidP="00FE4B4B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bCs/>
          <w:caps/>
        </w:rPr>
      </w:pPr>
    </w:p>
    <w:p w:rsidR="00FE4B4B" w:rsidRPr="00E036BE" w:rsidRDefault="00FE4B4B" w:rsidP="00FE4B4B">
      <w:pPr>
        <w:keepNext/>
        <w:autoSpaceDE w:val="0"/>
        <w:autoSpaceDN w:val="0"/>
        <w:adjustRightInd w:val="0"/>
        <w:spacing w:line="252" w:lineRule="auto"/>
        <w:jc w:val="center"/>
        <w:rPr>
          <w:b/>
          <w:bCs/>
          <w:caps/>
        </w:rPr>
      </w:pPr>
      <w:r w:rsidRPr="00E036BE">
        <w:rPr>
          <w:b/>
          <w:bCs/>
          <w:caps/>
        </w:rPr>
        <w:t>Свойства воздуха</w:t>
      </w:r>
    </w:p>
    <w:p w:rsidR="00FE4B4B" w:rsidRPr="00E036BE" w:rsidRDefault="00FE4B4B" w:rsidP="00FE4B4B">
      <w:pPr>
        <w:keepNext/>
        <w:autoSpaceDE w:val="0"/>
        <w:autoSpaceDN w:val="0"/>
        <w:adjustRightInd w:val="0"/>
        <w:spacing w:line="252" w:lineRule="auto"/>
        <w:jc w:val="center"/>
        <w:rPr>
          <w:b/>
          <w:bCs/>
          <w:caps/>
        </w:rPr>
      </w:pPr>
    </w:p>
    <w:p w:rsidR="00FE4B4B" w:rsidRPr="00E036BE" w:rsidRDefault="00FE4B4B" w:rsidP="0002335E">
      <w:pPr>
        <w:pStyle w:val="af"/>
        <w:numPr>
          <w:ilvl w:val="0"/>
          <w:numId w:val="16"/>
        </w:numPr>
        <w:autoSpaceDE w:val="0"/>
        <w:autoSpaceDN w:val="0"/>
        <w:adjustRightInd w:val="0"/>
        <w:spacing w:line="252" w:lineRule="auto"/>
        <w:jc w:val="both"/>
      </w:pPr>
      <w:r w:rsidRPr="00E036BE">
        <w:rPr>
          <w:b/>
          <w:bCs/>
          <w:i/>
          <w:iCs/>
        </w:rPr>
        <w:t>Вязкость воздуха</w:t>
      </w:r>
      <w:r w:rsidRPr="00E036BE">
        <w:t xml:space="preserve"> – силы трения, возникающие между слоями воздуха, движущимися с разными скоростями, вследствие обмена молекул между слоями.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</w:pPr>
      <w:r w:rsidRPr="00E036BE">
        <w:rPr>
          <w:noProof/>
        </w:rPr>
        <w:drawing>
          <wp:inline distT="0" distB="0" distL="0" distR="0">
            <wp:extent cx="4276725" cy="504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  <w:r w:rsidRPr="00E036BE">
        <w:rPr>
          <w:b/>
          <w:bCs/>
          <w:i/>
          <w:iCs/>
        </w:rPr>
        <w:t>2. Сжимаемость воздуха</w:t>
      </w:r>
      <w:r w:rsidRPr="00E036BE">
        <w:t xml:space="preserve"> – способность изменять объем под действием внешнего давления (или изменять массовую плотность под действием внешнего давления).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</w:pPr>
      <w:r w:rsidRPr="00E036BE">
        <w:rPr>
          <w:noProof/>
        </w:rPr>
        <w:drawing>
          <wp:inline distT="0" distB="0" distL="0" distR="0">
            <wp:extent cx="2838450" cy="571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  <w:r w:rsidRPr="00E036BE">
        <w:rPr>
          <w:b/>
          <w:bCs/>
          <w:i/>
          <w:iCs/>
        </w:rPr>
        <w:t>3. Упругость воздуха</w:t>
      </w:r>
      <w:r w:rsidRPr="00E036BE">
        <w:t xml:space="preserve"> – способность воздуха возвращаться в исходное состояние после прекращения действия силы.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</w:pPr>
      <w:r w:rsidRPr="00E036BE">
        <w:rPr>
          <w:noProof/>
        </w:rPr>
        <w:drawing>
          <wp:inline distT="0" distB="0" distL="0" distR="0">
            <wp:extent cx="2124075" cy="552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  <w:r w:rsidRPr="00E036BE">
        <w:tab/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  <w:r w:rsidRPr="00E036BE">
        <w:rPr>
          <w:b/>
          <w:bCs/>
          <w:i/>
          <w:iCs/>
        </w:rPr>
        <w:t>4. Воздушный поток –</w:t>
      </w:r>
      <w:r w:rsidRPr="00E036BE">
        <w:t xml:space="preserve"> это направленное движение воздуха. Он характеризуется: скоростью, направлением, давлением, плотностью, температурой.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</w:pPr>
      <w:r w:rsidRPr="00E036BE">
        <w:tab/>
      </w:r>
      <w:r w:rsidRPr="00E036BE">
        <w:tab/>
      </w:r>
      <w:r w:rsidRPr="00E036BE">
        <w:rPr>
          <w:noProof/>
        </w:rPr>
        <w:drawing>
          <wp:inline distT="0" distB="0" distL="0" distR="0">
            <wp:extent cx="2705100" cy="676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ab/>
      </w:r>
      <w:r w:rsidRPr="00E036BE">
        <w:tab/>
      </w:r>
      <w:r w:rsidRPr="00E036BE">
        <w:tab/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  <w:r w:rsidRPr="00E036BE">
        <w:rPr>
          <w:b/>
          <w:bCs/>
        </w:rPr>
        <w:t>Физическая картина обтекания тел потоком воздуха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360"/>
        <w:jc w:val="both"/>
      </w:pPr>
    </w:p>
    <w:p w:rsidR="00FE4B4B" w:rsidRPr="00E036BE" w:rsidRDefault="00FE4B4B" w:rsidP="00FE4B4B">
      <w:r w:rsidRPr="00E036BE">
        <w:rPr>
          <w:noProof/>
        </w:rPr>
        <w:drawing>
          <wp:inline distT="0" distB="0" distL="0" distR="0">
            <wp:extent cx="5772150" cy="1657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4B" w:rsidRPr="00E036BE" w:rsidRDefault="00FE4B4B" w:rsidP="00FE4B4B"/>
    <w:p w:rsidR="00FE4B4B" w:rsidRPr="00E036BE" w:rsidRDefault="00FE4B4B" w:rsidP="00FE4B4B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bCs/>
          <w:caps/>
        </w:rPr>
      </w:pPr>
      <w:r w:rsidRPr="00E036BE">
        <w:rPr>
          <w:b/>
          <w:bCs/>
          <w:caps/>
        </w:rPr>
        <w:t>Основные обозначения,</w:t>
      </w:r>
      <w:r w:rsidRPr="00E036BE">
        <w:rPr>
          <w:b/>
          <w:bCs/>
          <w:caps/>
        </w:rPr>
        <w:br/>
        <w:t>принятые в аэродинамике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υ</w:t>
      </w:r>
      <w:r w:rsidRPr="00E036BE">
        <w:t xml:space="preserve"> – скорость потока (полета);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gramStart"/>
      <w:r w:rsidRPr="00E036BE">
        <w:rPr>
          <w:i/>
          <w:iCs/>
        </w:rPr>
        <w:t>Р</w:t>
      </w:r>
      <w:proofErr w:type="gramEnd"/>
      <w:r w:rsidRPr="00E036BE">
        <w:t xml:space="preserve"> – давление;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lastRenderedPageBreak/>
        <w:t>ρ</w:t>
      </w:r>
      <w:r w:rsidRPr="00E036BE">
        <w:t xml:space="preserve"> – плотность;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</w:rPr>
        <w:t>S</w:t>
      </w:r>
      <w:r w:rsidRPr="00E036BE">
        <w:t xml:space="preserve"> – площадь омываемой поверхности;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t>Re</w:t>
      </w:r>
      <w:proofErr w:type="spellEnd"/>
      <w:r w:rsidRPr="00E036BE">
        <w:t xml:space="preserve"> – число </w:t>
      </w:r>
      <w:proofErr w:type="spellStart"/>
      <w:r w:rsidRPr="00E036BE">
        <w:t>Рейнольд</w:t>
      </w:r>
      <w:proofErr w:type="gramStart"/>
      <w:r w:rsidRPr="00E036BE">
        <w:t>c</w:t>
      </w:r>
      <w:proofErr w:type="gramEnd"/>
      <w:r w:rsidRPr="00E036BE">
        <w:t>а</w:t>
      </w:r>
      <w:proofErr w:type="spellEnd"/>
      <w:r w:rsidRPr="00E036BE">
        <w:t>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α</w:t>
      </w:r>
      <w:r w:rsidRPr="00E036BE">
        <w:t xml:space="preserve"> – угол атаки;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t>C</w:t>
      </w:r>
      <w:r w:rsidRPr="00E036BE">
        <w:rPr>
          <w:i/>
          <w:iCs/>
          <w:vertAlign w:val="subscript"/>
        </w:rPr>
        <w:t>y</w:t>
      </w:r>
      <w:proofErr w:type="spellEnd"/>
      <w:r w:rsidRPr="00E036BE">
        <w:t xml:space="preserve"> – коэффициент подъемной силы;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t>С</w:t>
      </w:r>
      <w:r w:rsidRPr="00E036BE">
        <w:rPr>
          <w:i/>
          <w:iCs/>
          <w:vertAlign w:val="subscript"/>
        </w:rPr>
        <w:t>х</w:t>
      </w:r>
      <w:proofErr w:type="spellEnd"/>
      <w:r w:rsidRPr="00E036BE">
        <w:t xml:space="preserve"> – коэффициент лобового сопротивления;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ν</w:t>
      </w:r>
      <w:r w:rsidRPr="00E036BE">
        <w:t xml:space="preserve"> – коэффициент кинематической вязкости;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t>С</w:t>
      </w:r>
      <w:proofErr w:type="gramStart"/>
      <w:r w:rsidRPr="00E036BE">
        <w:rPr>
          <w:i/>
          <w:iCs/>
          <w:vertAlign w:val="subscript"/>
        </w:rPr>
        <w:t>m</w:t>
      </w:r>
      <w:proofErr w:type="spellEnd"/>
      <w:proofErr w:type="gramEnd"/>
      <w:r w:rsidRPr="00E036BE">
        <w:t xml:space="preserve"> – коэффициент продольного момента; 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</w:rPr>
        <w:t>У</w:t>
      </w:r>
      <w:r w:rsidRPr="00E036BE">
        <w:t xml:space="preserve"> – подъемная сила;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</w:rPr>
        <w:t>Q</w:t>
      </w:r>
      <w:r w:rsidRPr="00E036BE">
        <w:t xml:space="preserve"> – лобовое сопротивление;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</w:rPr>
        <w:t>R</w:t>
      </w:r>
      <w:r w:rsidRPr="00E036BE">
        <w:t xml:space="preserve"> – полная аэродинамическая сила;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gramStart"/>
      <w:r w:rsidRPr="00E036BE">
        <w:rPr>
          <w:i/>
          <w:iCs/>
        </w:rPr>
        <w:t>К</w:t>
      </w:r>
      <w:proofErr w:type="gramEnd"/>
      <w:r w:rsidRPr="00E036BE">
        <w:t xml:space="preserve"> – аэродинамическое качество;</w:t>
      </w:r>
    </w:p>
    <w:p w:rsidR="00FE4B4B" w:rsidRPr="00E036BE" w:rsidRDefault="00FE4B4B" w:rsidP="00FE4B4B">
      <w:r w:rsidRPr="00E036BE">
        <w:rPr>
          <w:i/>
          <w:iCs/>
        </w:rPr>
        <w:t>F</w:t>
      </w:r>
      <w:r w:rsidRPr="00E036BE">
        <w:t xml:space="preserve"> – площадь сечения струей воздуха.</w:t>
      </w:r>
    </w:p>
    <w:p w:rsidR="00D1144B" w:rsidRPr="00E036BE" w:rsidRDefault="00D1144B" w:rsidP="00FE4B4B"/>
    <w:p w:rsidR="00D1144B" w:rsidRPr="00E036BE" w:rsidRDefault="00D1144B" w:rsidP="00D1144B">
      <w:pPr>
        <w:jc w:val="right"/>
        <w:rPr>
          <w:b/>
          <w:sz w:val="28"/>
          <w:szCs w:val="28"/>
        </w:rPr>
      </w:pPr>
      <w:r w:rsidRPr="00E036BE">
        <w:rPr>
          <w:b/>
          <w:sz w:val="28"/>
          <w:szCs w:val="28"/>
        </w:rPr>
        <w:t>Приложение № 3</w:t>
      </w:r>
    </w:p>
    <w:p w:rsidR="00D1144B" w:rsidRPr="00E036BE" w:rsidRDefault="00D1144B" w:rsidP="00D1144B">
      <w:pPr>
        <w:keepNext/>
        <w:autoSpaceDE w:val="0"/>
        <w:autoSpaceDN w:val="0"/>
        <w:adjustRightInd w:val="0"/>
        <w:jc w:val="center"/>
        <w:rPr>
          <w:b/>
          <w:bCs/>
          <w:caps/>
        </w:rPr>
      </w:pPr>
      <w:r w:rsidRPr="00E036BE">
        <w:rPr>
          <w:b/>
          <w:bCs/>
          <w:caps/>
        </w:rPr>
        <w:t xml:space="preserve">Материалы, применяемые </w:t>
      </w:r>
    </w:p>
    <w:p w:rsidR="00D1144B" w:rsidRPr="00E036BE" w:rsidRDefault="00D1144B" w:rsidP="00D1144B">
      <w:pPr>
        <w:keepNext/>
        <w:autoSpaceDE w:val="0"/>
        <w:autoSpaceDN w:val="0"/>
        <w:adjustRightInd w:val="0"/>
        <w:jc w:val="center"/>
        <w:rPr>
          <w:b/>
          <w:bCs/>
          <w:caps/>
        </w:rPr>
      </w:pPr>
      <w:r w:rsidRPr="00E036BE">
        <w:rPr>
          <w:b/>
          <w:bCs/>
          <w:caps/>
        </w:rPr>
        <w:t xml:space="preserve">для изготовления авиамоделей 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rPr>
          <w:b/>
          <w:bCs/>
        </w:rPr>
        <w:t>Цель:</w:t>
      </w:r>
      <w:r w:rsidRPr="00E036BE">
        <w:t xml:space="preserve"> сообщить сведения о некоторых породах древесины, применяемой для постройки моделей, и других материалах, входящих в конструкцию авиамоделей.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1. Крыло.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 xml:space="preserve">Нервюры крыла лучше всего изготовлять из липового шпона различной толщины, усиленного фанерой. Лучший материал для лонжеронов и кромок – еловые или сосновые рейки. </w:t>
      </w:r>
      <w:proofErr w:type="spellStart"/>
      <w:r w:rsidRPr="00E036BE">
        <w:t>Законцовки</w:t>
      </w:r>
      <w:proofErr w:type="spellEnd"/>
      <w:r w:rsidRPr="00E036BE">
        <w:t xml:space="preserve"> крыла можно изготовить из пенопласта, липы или осины.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2. Фюзеляж.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>Фюзеляж может быть плоский или объемный. Плоский фюзеляж лучше</w:t>
      </w:r>
      <w:r w:rsidRPr="00E036BE">
        <w:rPr>
          <w:i/>
          <w:iCs/>
        </w:rPr>
        <w:t xml:space="preserve"> </w:t>
      </w:r>
      <w:r w:rsidRPr="00E036BE">
        <w:t>делать из ели или сосны. Можно использовать также и липу. Для изготовления объемного фюзеляжа можно применить еловые рейки, миллиметровую фанеру, пенопласт. Хорошие результаты дает комбинирование материалов. Иногда объемные фюзеляжи выдалбливаются из липовых заготовок.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3. Хвостовое оперение.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>По конструкции представляет собой крыло в миниатюре. Его можно изготовлять из еловых или липовых пластин соответствующей толщины, применяя шаблоны. Хвостовое оперение можно делать и наборным, как крыло, применяя те же материалы.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4. Система управления кордовой моделью.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 xml:space="preserve">Качалка центрального узла управления, как правило, изготавливается из дюралюминия толщиной 1,5–1,0 мм. Тяги из обыкновенной велосипедной спицы или еловой рейки. </w:t>
      </w:r>
      <w:proofErr w:type="spellStart"/>
      <w:r w:rsidRPr="00E036BE">
        <w:t>Тросики</w:t>
      </w:r>
      <w:proofErr w:type="spellEnd"/>
      <w:r w:rsidRPr="00E036BE">
        <w:t xml:space="preserve"> в крыле вьются из 2–3 кордовых нитей, карабины из </w:t>
      </w:r>
      <w:proofErr w:type="spellStart"/>
      <w:r w:rsidRPr="00E036BE">
        <w:t>сталистой</w:t>
      </w:r>
      <w:proofErr w:type="spellEnd"/>
      <w:r w:rsidRPr="00E036BE">
        <w:t xml:space="preserve"> тонкой проволоки толщиной 1мм. Кабанчики рулей высоты и закрылков из проволоки или 2–3 мм фанеры. Ось вращения центрального узла делают из стальной проволоки. Особое внимание следует уделить креплению центрального узла управления, который испытывает постоянную нагрузку от центробежной силы и вибрации.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5. Взлетно-посадочные устройства.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 xml:space="preserve">Необходимы для взлета и посадки модели. Их множество конструкций. Главное требование к шасси модели – прочность и легкость. Предлагаются наиболее доступные материалы и конструкции. Например, для пилотажных моделей шасси можно сделать из </w:t>
      </w:r>
      <w:r w:rsidRPr="00E036BE">
        <w:lastRenderedPageBreak/>
        <w:t xml:space="preserve">стальной проволоки толщиной 2–2,5 мм, а для моделей воздушного боя подойдет лыжа из стальной проволоки толщиной 2,5–3,0 мм. 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 xml:space="preserve">Задней стойкой шасси для пилотажных моделей может служить фальшкиль, сделанный из фанеры толщиной </w:t>
      </w:r>
      <w:smartTag w:uri="urn:schemas-microsoft-com:office:smarttags" w:element="metricconverter">
        <w:smartTagPr>
          <w:attr w:name="ProductID" w:val="1,5 мм"/>
        </w:smartTagPr>
        <w:r w:rsidRPr="00E036BE">
          <w:t>1,5 мм</w:t>
        </w:r>
      </w:smartTag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 xml:space="preserve">6. Воздушные винты моделей лучше делать из березы, бука, липы. </w:t>
      </w:r>
    </w:p>
    <w:p w:rsidR="00D1144B" w:rsidRPr="00E036BE" w:rsidRDefault="00D1144B" w:rsidP="00E036BE">
      <w:pPr>
        <w:autoSpaceDE w:val="0"/>
        <w:autoSpaceDN w:val="0"/>
        <w:adjustRightInd w:val="0"/>
        <w:ind w:firstLine="570"/>
        <w:jc w:val="both"/>
      </w:pPr>
      <w:r w:rsidRPr="00E036BE">
        <w:t xml:space="preserve">Для обтяжки моделей используют </w:t>
      </w:r>
      <w:proofErr w:type="spellStart"/>
      <w:r w:rsidRPr="00E036BE">
        <w:t>микалентную</w:t>
      </w:r>
      <w:proofErr w:type="spellEnd"/>
      <w:r w:rsidRPr="00E036BE">
        <w:t xml:space="preserve"> бумагу, лавсановую пленку.</w:t>
      </w:r>
    </w:p>
    <w:p w:rsidR="00D1144B" w:rsidRPr="00E036BE" w:rsidRDefault="00D1144B" w:rsidP="00E036BE">
      <w:pPr>
        <w:jc w:val="both"/>
      </w:pPr>
      <w:r w:rsidRPr="00E036BE">
        <w:t>При изготовлении моделей моделисты часто комбинируют материалы. Это придает конструкции прочность и красивый внешний вид. В последнее время в конструкции моделей часто применяют пенопласт, в частности для изготовления крыла и фюзеляжа. Применение пенопласта для изготовления лобика крыла позволяет избавиться от прогибов обшивки, что улучшает аэродинамику моделей. Но, применяя пенопласт, необходимо следить за весом моделей.</w:t>
      </w:r>
    </w:p>
    <w:p w:rsidR="00D1144B" w:rsidRPr="00E036BE" w:rsidRDefault="00D1144B" w:rsidP="00E036BE">
      <w:pPr>
        <w:jc w:val="both"/>
      </w:pPr>
    </w:p>
    <w:p w:rsidR="00D1144B" w:rsidRPr="00E036BE" w:rsidRDefault="00D1144B" w:rsidP="00E036BE">
      <w:pPr>
        <w:jc w:val="both"/>
      </w:pPr>
    </w:p>
    <w:p w:rsidR="00D1144B" w:rsidRPr="00E036BE" w:rsidRDefault="00D1144B" w:rsidP="00E036BE">
      <w:pPr>
        <w:jc w:val="both"/>
      </w:pPr>
    </w:p>
    <w:p w:rsidR="00D1144B" w:rsidRPr="00E036BE" w:rsidRDefault="00D1144B" w:rsidP="00D1144B"/>
    <w:p w:rsidR="00D1144B" w:rsidRPr="00E036BE" w:rsidRDefault="00E036BE" w:rsidP="00D1144B">
      <w:r>
        <w:rPr>
          <w:b/>
          <w:bCs/>
          <w:caps/>
        </w:rPr>
        <w:t xml:space="preserve"> 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  <w:r w:rsidRPr="00E036BE">
        <w:rPr>
          <w:b/>
          <w:bCs/>
        </w:rPr>
        <w:t>Понятие «крыло»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Крыло является основной частью самолета, создающей подъемную силу. К нему предъявляются следующие требования: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 xml:space="preserve">1. Крыло должно иметь максимальное качество. 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2. Крыло должно обладать достаточной прочностью при наименьшем весе.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3. Крыло должно быть простым по конструкции и удобным для размещения оборудования, органов управления и грузов.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4. Крыло должно обладать достаточной жесткостью.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center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  <w:r w:rsidRPr="00E036BE">
        <w:rPr>
          <w:b/>
          <w:bCs/>
        </w:rPr>
        <w:t>Виды крыла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  <w:r w:rsidRPr="00E036BE">
        <w:rPr>
          <w:b/>
          <w:bCs/>
          <w:i/>
          <w:iCs/>
        </w:rPr>
        <w:t>Прямоугольное крыло</w:t>
      </w:r>
      <w:r w:rsidRPr="00E036BE">
        <w:rPr>
          <w:b/>
          <w:bCs/>
        </w:rPr>
        <w:t>.</w:t>
      </w:r>
      <w:r w:rsidRPr="00E036BE">
        <w:rPr>
          <w:b/>
          <w:bCs/>
        </w:rPr>
        <w:tab/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  <w:r w:rsidRPr="00E036BE">
        <w:rPr>
          <w:b/>
          <w:bCs/>
          <w:noProof/>
        </w:rPr>
        <w:drawing>
          <wp:inline distT="0" distB="0" distL="0" distR="0">
            <wp:extent cx="2085975" cy="723900"/>
            <wp:effectExtent l="19050" t="0" r="9525" b="0"/>
            <wp:docPr id="15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gramStart"/>
      <w:r w:rsidRPr="00E036BE">
        <w:rPr>
          <w:i/>
          <w:iCs/>
        </w:rPr>
        <w:t>в</w:t>
      </w:r>
      <w:proofErr w:type="gramEnd"/>
      <w:r w:rsidRPr="00E036BE">
        <w:t xml:space="preserve"> – </w:t>
      </w:r>
      <w:proofErr w:type="gramStart"/>
      <w:r w:rsidRPr="00E036BE">
        <w:t>хорда</w:t>
      </w:r>
      <w:proofErr w:type="gramEnd"/>
      <w:r w:rsidRPr="00E036BE">
        <w:t xml:space="preserve"> крыла;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t>l</w:t>
      </w:r>
      <w:proofErr w:type="spellEnd"/>
      <w:r w:rsidRPr="00E036BE">
        <w:rPr>
          <w:i/>
          <w:iCs/>
        </w:rPr>
        <w:t xml:space="preserve"> – </w:t>
      </w:r>
      <w:r w:rsidRPr="00E036BE">
        <w:t>размах крыла;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i/>
          <w:iCs/>
        </w:rPr>
      </w:pPr>
      <w:r w:rsidRPr="00E036BE">
        <w:rPr>
          <w:i/>
          <w:iCs/>
        </w:rPr>
        <w:t>S</w:t>
      </w:r>
      <w:r w:rsidRPr="00E036BE">
        <w:t xml:space="preserve"> – площадь крыла </w:t>
      </w:r>
      <w:r w:rsidRPr="00E036BE">
        <w:rPr>
          <w:i/>
          <w:iCs/>
        </w:rPr>
        <w:t xml:space="preserve">S = </w:t>
      </w:r>
      <w:proofErr w:type="spellStart"/>
      <w:r w:rsidRPr="00E036BE">
        <w:rPr>
          <w:i/>
          <w:iCs/>
        </w:rPr>
        <w:t>l</w:t>
      </w:r>
      <w:proofErr w:type="spellEnd"/>
      <w:r w:rsidRPr="00E036BE">
        <w:rPr>
          <w:i/>
          <w:iCs/>
        </w:rPr>
        <w:t xml:space="preserve"> </w:t>
      </w:r>
      <w:proofErr w:type="gramStart"/>
      <w:r w:rsidRPr="00E036BE">
        <w:rPr>
          <w:i/>
          <w:iCs/>
        </w:rPr>
        <w:t>в</w:t>
      </w:r>
      <w:proofErr w:type="gramEnd"/>
      <w:r w:rsidRPr="00E036BE">
        <w:rPr>
          <w:i/>
          <w:iCs/>
        </w:rPr>
        <w:t>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lang w:val="el-GR"/>
        </w:rPr>
        <w:t xml:space="preserve">λ – </w:t>
      </w:r>
      <w:r w:rsidRPr="00E036BE">
        <w:t xml:space="preserve">удлинение крыла </w:t>
      </w:r>
      <w:r w:rsidRPr="00E036BE">
        <w:rPr>
          <w:noProof/>
        </w:rPr>
        <w:drawing>
          <wp:inline distT="0" distB="0" distL="0" distR="0">
            <wp:extent cx="685800" cy="419100"/>
            <wp:effectExtent l="19050" t="0" r="0" b="0"/>
            <wp:docPr id="15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Прямоугольные крылья отличаются друг от друга только удлинением.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  <w:r w:rsidRPr="00E036BE">
        <w:rPr>
          <w:b/>
          <w:bCs/>
          <w:i/>
          <w:iCs/>
        </w:rPr>
        <w:t>Трапециевидное крыло</w:t>
      </w:r>
      <w:r w:rsidRPr="00E036BE">
        <w:rPr>
          <w:b/>
          <w:bCs/>
        </w:rPr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  <w:r w:rsidRPr="00E036BE">
        <w:rPr>
          <w:b/>
          <w:bCs/>
          <w:noProof/>
        </w:rPr>
        <w:drawing>
          <wp:inline distT="0" distB="0" distL="0" distR="0">
            <wp:extent cx="1828800" cy="714375"/>
            <wp:effectExtent l="19050" t="0" r="0" b="0"/>
            <wp:docPr id="15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</w:rPr>
        <w:t>в</w:t>
      </w:r>
      <w:proofErr w:type="gramStart"/>
      <w:r w:rsidRPr="00E036BE">
        <w:rPr>
          <w:i/>
          <w:iCs/>
          <w:vertAlign w:val="subscript"/>
        </w:rPr>
        <w:t>0</w:t>
      </w:r>
      <w:proofErr w:type="gramEnd"/>
      <w:r w:rsidRPr="00E036BE">
        <w:t xml:space="preserve"> – корневая хорда;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lastRenderedPageBreak/>
        <w:t>в</w:t>
      </w:r>
      <w:r w:rsidRPr="00E036BE">
        <w:rPr>
          <w:i/>
          <w:iCs/>
          <w:vertAlign w:val="subscript"/>
        </w:rPr>
        <w:t>к</w:t>
      </w:r>
      <w:proofErr w:type="spellEnd"/>
      <w:r w:rsidRPr="00E036BE">
        <w:rPr>
          <w:i/>
          <w:iCs/>
        </w:rPr>
        <w:t xml:space="preserve"> – </w:t>
      </w:r>
      <w:r w:rsidRPr="00E036BE">
        <w:t xml:space="preserve">концевая хорда; 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proofErr w:type="spellStart"/>
      <w:r w:rsidRPr="00E036BE">
        <w:rPr>
          <w:i/>
          <w:iCs/>
        </w:rPr>
        <w:t>в</w:t>
      </w:r>
      <w:r w:rsidRPr="00E036BE">
        <w:rPr>
          <w:i/>
          <w:iCs/>
          <w:vertAlign w:val="subscript"/>
        </w:rPr>
        <w:t>ср</w:t>
      </w:r>
      <w:proofErr w:type="spellEnd"/>
      <w:r w:rsidRPr="00E036BE">
        <w:t xml:space="preserve"> – средняя хорда;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η</w:t>
      </w:r>
      <w:r w:rsidRPr="00E036BE">
        <w:t xml:space="preserve"> – сужение крыла, </w:t>
      </w:r>
      <w:r w:rsidRPr="00E036BE">
        <w:rPr>
          <w:noProof/>
        </w:rPr>
        <w:drawing>
          <wp:inline distT="0" distB="0" distL="0" distR="0">
            <wp:extent cx="409575" cy="390525"/>
            <wp:effectExtent l="0" t="0" r="0" b="0"/>
            <wp:docPr id="1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λ</w:t>
      </w:r>
      <w:r w:rsidRPr="00E036BE">
        <w:t xml:space="preserve"> – удлинение крыла, </w:t>
      </w:r>
      <w:r w:rsidRPr="00E036BE">
        <w:rPr>
          <w:noProof/>
        </w:rPr>
        <w:drawing>
          <wp:inline distT="0" distB="0" distL="0" distR="0">
            <wp:extent cx="390525" cy="371475"/>
            <wp:effectExtent l="0" t="0" r="0" b="0"/>
            <wp:docPr id="15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</w:rPr>
        <w:t>S</w:t>
      </w:r>
      <w:r w:rsidRPr="00E036BE">
        <w:t xml:space="preserve"> – площадь крыла, </w:t>
      </w:r>
      <w:r w:rsidRPr="00E036BE">
        <w:rPr>
          <w:noProof/>
        </w:rPr>
        <w:drawing>
          <wp:inline distT="0" distB="0" distL="0" distR="0">
            <wp:extent cx="723900" cy="371475"/>
            <wp:effectExtent l="19050" t="0" r="0" b="0"/>
            <wp:docPr id="15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Такая форма крыла более выгодна в весовом и аэродинамическом отношении.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Эллиптическое крыло.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  <w:noProof/>
        </w:rPr>
        <w:drawing>
          <wp:inline distT="0" distB="0" distL="0" distR="0">
            <wp:extent cx="2047875" cy="504825"/>
            <wp:effectExtent l="19050" t="0" r="9525" b="0"/>
            <wp:docPr id="15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i/>
          <w:iCs/>
        </w:rPr>
      </w:pPr>
      <w:r w:rsidRPr="00E036BE">
        <w:rPr>
          <w:i/>
          <w:iCs/>
        </w:rPr>
        <w:t>S</w:t>
      </w:r>
      <w:r w:rsidRPr="00E036BE">
        <w:t xml:space="preserve"> – площадь крыла, </w:t>
      </w:r>
      <w:r w:rsidRPr="00E036BE">
        <w:rPr>
          <w:i/>
          <w:iCs/>
        </w:rPr>
        <w:t>S</w:t>
      </w:r>
      <w:r w:rsidRPr="00E036BE">
        <w:t xml:space="preserve"> = 0,78 </w:t>
      </w:r>
      <w:r w:rsidRPr="00E036BE">
        <w:rPr>
          <w:i/>
          <w:iCs/>
        </w:rPr>
        <w:t>в</w:t>
      </w:r>
      <w:proofErr w:type="gramStart"/>
      <w:r w:rsidRPr="00E036BE">
        <w:rPr>
          <w:i/>
          <w:iCs/>
          <w:vertAlign w:val="subscript"/>
        </w:rPr>
        <w:t>0</w:t>
      </w:r>
      <w:proofErr w:type="gramEnd"/>
      <w:r w:rsidRPr="00E036BE">
        <w:rPr>
          <w:i/>
          <w:iCs/>
        </w:rPr>
        <w:t xml:space="preserve"> </w:t>
      </w:r>
      <w:proofErr w:type="spellStart"/>
      <w:r w:rsidRPr="00E036BE">
        <w:rPr>
          <w:i/>
          <w:iCs/>
        </w:rPr>
        <w:t>l</w:t>
      </w:r>
      <w:proofErr w:type="spellEnd"/>
      <w:r w:rsidRPr="00E036BE">
        <w:rPr>
          <w:i/>
          <w:iCs/>
        </w:rPr>
        <w:t>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λ</w:t>
      </w:r>
      <w:r w:rsidRPr="00E036BE">
        <w:t xml:space="preserve"> – удлинение крыла, </w:t>
      </w:r>
      <w:r w:rsidRPr="00E036BE">
        <w:rPr>
          <w:noProof/>
        </w:rPr>
        <w:drawing>
          <wp:inline distT="0" distB="0" distL="0" distR="0">
            <wp:extent cx="390525" cy="371475"/>
            <wp:effectExtent l="0" t="0" r="0" b="0"/>
            <wp:docPr id="15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Наиболее выгодно в аэродинамическом отношении на малых скоростях полета (</w:t>
      </w:r>
      <w:proofErr w:type="spellStart"/>
      <w:r w:rsidRPr="00E036BE">
        <w:rPr>
          <w:i/>
          <w:iCs/>
        </w:rPr>
        <w:t>К</w:t>
      </w:r>
      <w:r w:rsidRPr="00E036BE">
        <w:rPr>
          <w:i/>
          <w:iCs/>
          <w:vertAlign w:val="subscript"/>
        </w:rPr>
        <w:t>Мах</w:t>
      </w:r>
      <w:proofErr w:type="spellEnd"/>
      <w:proofErr w:type="gramStart"/>
      <w:r w:rsidRPr="00E036BE">
        <w:t xml:space="preserve"> )</w:t>
      </w:r>
      <w:proofErr w:type="gramEnd"/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  <w:r w:rsidRPr="00E036BE">
        <w:rPr>
          <w:b/>
          <w:bCs/>
          <w:i/>
          <w:iCs/>
        </w:rPr>
        <w:t>Стреловидное крыло</w:t>
      </w:r>
      <w:r w:rsidRPr="00E036BE">
        <w:rPr>
          <w:b/>
          <w:bCs/>
        </w:rPr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</w:rPr>
      </w:pPr>
      <w:r w:rsidRPr="00E036BE">
        <w:rPr>
          <w:b/>
          <w:bCs/>
          <w:noProof/>
        </w:rPr>
        <w:drawing>
          <wp:inline distT="0" distB="0" distL="0" distR="0">
            <wp:extent cx="1571625" cy="504825"/>
            <wp:effectExtent l="19050" t="0" r="9525" b="0"/>
            <wp:docPr id="15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χ</w:t>
      </w:r>
      <w:r w:rsidRPr="00E036BE">
        <w:t xml:space="preserve"> – угол стреловидности;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η</w:t>
      </w:r>
      <w:r w:rsidRPr="00E036BE">
        <w:t xml:space="preserve"> – сужение крыла, </w:t>
      </w:r>
      <w:r w:rsidRPr="00E036BE">
        <w:rPr>
          <w:noProof/>
        </w:rPr>
        <w:drawing>
          <wp:inline distT="0" distB="0" distL="0" distR="0">
            <wp:extent cx="409575" cy="390525"/>
            <wp:effectExtent l="0" t="0" r="0" b="0"/>
            <wp:docPr id="15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λ</w:t>
      </w:r>
      <w:r w:rsidRPr="00E036BE">
        <w:t xml:space="preserve"> – удлинение крыла, </w:t>
      </w:r>
      <w:r w:rsidRPr="00E036BE">
        <w:rPr>
          <w:noProof/>
        </w:rPr>
        <w:drawing>
          <wp:inline distT="0" distB="0" distL="0" distR="0">
            <wp:extent cx="485775" cy="466725"/>
            <wp:effectExtent l="19050" t="0" r="0" b="0"/>
            <wp:docPr id="16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</w:rPr>
        <w:t>Треугольное крыло.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  <w:rPr>
          <w:b/>
          <w:bCs/>
          <w:i/>
          <w:iCs/>
        </w:rPr>
      </w:pPr>
      <w:r w:rsidRPr="00E036BE">
        <w:rPr>
          <w:b/>
          <w:bCs/>
          <w:i/>
          <w:iCs/>
          <w:noProof/>
        </w:rPr>
        <w:drawing>
          <wp:inline distT="0" distB="0" distL="0" distR="0">
            <wp:extent cx="1933575" cy="609600"/>
            <wp:effectExtent l="19050" t="0" r="9525" b="0"/>
            <wp:docPr id="16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ab/>
      </w:r>
      <w:r w:rsidRPr="00E036BE">
        <w:tab/>
      </w:r>
      <w:r w:rsidRPr="00E036BE">
        <w:tab/>
      </w:r>
      <w:r w:rsidRPr="00E036BE">
        <w:tab/>
      </w:r>
      <w:r w:rsidRPr="00E036BE">
        <w:tab/>
        <w:t xml:space="preserve">         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χ</w:t>
      </w:r>
      <w:r w:rsidRPr="00E036BE">
        <w:t xml:space="preserve"> – угол стреловидности;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λ</w:t>
      </w:r>
      <w:r w:rsidRPr="00E036BE">
        <w:t xml:space="preserve"> – удлинение крыла;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rPr>
          <w:i/>
          <w:iCs/>
          <w:lang w:val="el-GR"/>
        </w:rPr>
        <w:t>η</w:t>
      </w:r>
      <w:r w:rsidRPr="00E036BE">
        <w:t xml:space="preserve"> – сужение крыла равно бесконечности.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Стреловидное крыло наиболее выгодно на больших скоростях полета, но оно тяжелее треугольного крыла и обладает меньшей жесткостью.</w:t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>Общим параметром для всех крыльев является угол поперечной стреловидности крыла</w:t>
      </w:r>
      <w:proofErr w:type="gramStart"/>
      <w:r w:rsidRPr="00E036BE">
        <w:t xml:space="preserve"> (</w:t>
      </w:r>
      <w:r w:rsidRPr="00E036BE">
        <w:rPr>
          <w:i/>
          <w:iCs/>
          <w:lang w:val="el-GR"/>
        </w:rPr>
        <w:t>Ψ</w:t>
      </w:r>
      <w:r w:rsidRPr="00E036BE">
        <w:t>).</w:t>
      </w:r>
      <w:proofErr w:type="gramEnd"/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jc w:val="center"/>
      </w:pPr>
      <w:r w:rsidRPr="00E036BE">
        <w:rPr>
          <w:noProof/>
        </w:rPr>
        <w:lastRenderedPageBreak/>
        <w:drawing>
          <wp:inline distT="0" distB="0" distL="0" distR="0">
            <wp:extent cx="4724400" cy="752475"/>
            <wp:effectExtent l="19050" t="0" r="0" b="0"/>
            <wp:docPr id="16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spacing w:line="252" w:lineRule="auto"/>
        <w:ind w:firstLine="570"/>
        <w:jc w:val="both"/>
      </w:pPr>
      <w:r w:rsidRPr="00E036BE">
        <w:t xml:space="preserve">С увеличением </w:t>
      </w:r>
      <w:r w:rsidRPr="00E036BE">
        <w:rPr>
          <w:i/>
          <w:iCs/>
          <w:lang w:val="el-GR"/>
        </w:rPr>
        <w:t>Ψ</w:t>
      </w:r>
      <w:r w:rsidRPr="00E036BE">
        <w:t xml:space="preserve"> до определенных пределов увеличивается поперечная устойчивость самолета.</w:t>
      </w:r>
    </w:p>
    <w:p w:rsidR="00D1144B" w:rsidRPr="00E036BE" w:rsidRDefault="00D1144B" w:rsidP="00D1144B">
      <w:r w:rsidRPr="00E036BE">
        <w:t>Имеются крылья с переменной стреловидностью, обратной стреловидностью, серповидностью и другие. Таким образом, наилучшими аэродинамическими характеристиками на малых скоростях полета обладает эллиптическое крыло, однако из-за трудности изготовления его часто заменяют трапециевидным. При этом характеристики крыла почти не изменяются, тем более на таких скоростях полета, на которых летают авиамодели.</w:t>
      </w:r>
    </w:p>
    <w:p w:rsidR="00D1144B" w:rsidRPr="00E036BE" w:rsidRDefault="00D1144B" w:rsidP="00FE4B4B"/>
    <w:p w:rsidR="00D1144B" w:rsidRPr="00E036BE" w:rsidRDefault="00D1144B" w:rsidP="00FE4B4B"/>
    <w:p w:rsidR="0002335E" w:rsidRPr="00E036BE" w:rsidRDefault="00E036BE" w:rsidP="0002335E">
      <w:pPr>
        <w:jc w:val="right"/>
        <w:rPr>
          <w:b/>
        </w:rPr>
      </w:pPr>
      <w:r>
        <w:rPr>
          <w:b/>
        </w:rPr>
        <w:t>Приложение № 4</w:t>
      </w:r>
    </w:p>
    <w:p w:rsidR="0002335E" w:rsidRPr="00E036BE" w:rsidRDefault="0002335E" w:rsidP="00FE4B4B"/>
    <w:p w:rsidR="0002335E" w:rsidRPr="00E036BE" w:rsidRDefault="0002335E" w:rsidP="0002335E">
      <w:pPr>
        <w:keepNext/>
        <w:autoSpaceDE w:val="0"/>
        <w:autoSpaceDN w:val="0"/>
        <w:adjustRightInd w:val="0"/>
        <w:jc w:val="center"/>
        <w:rPr>
          <w:b/>
          <w:bCs/>
          <w:caps/>
        </w:rPr>
      </w:pPr>
      <w:r w:rsidRPr="00E036BE">
        <w:rPr>
          <w:b/>
          <w:bCs/>
          <w:caps/>
        </w:rPr>
        <w:t>Бумажные летающие модели</w:t>
      </w:r>
    </w:p>
    <w:p w:rsidR="0002335E" w:rsidRPr="00E036BE" w:rsidRDefault="0002335E" w:rsidP="0002335E">
      <w:pPr>
        <w:autoSpaceDE w:val="0"/>
        <w:autoSpaceDN w:val="0"/>
        <w:adjustRightInd w:val="0"/>
        <w:ind w:firstLine="570"/>
        <w:jc w:val="both"/>
        <w:rPr>
          <w:b/>
          <w:bCs/>
        </w:rPr>
      </w:pPr>
    </w:p>
    <w:p w:rsidR="0002335E" w:rsidRPr="00E036BE" w:rsidRDefault="0002335E" w:rsidP="0002335E">
      <w:pPr>
        <w:autoSpaceDE w:val="0"/>
        <w:autoSpaceDN w:val="0"/>
        <w:adjustRightInd w:val="0"/>
        <w:ind w:firstLine="570"/>
        <w:jc w:val="both"/>
      </w:pPr>
      <w:r w:rsidRPr="00E036BE">
        <w:rPr>
          <w:b/>
          <w:bCs/>
        </w:rPr>
        <w:t>Цель:</w:t>
      </w:r>
      <w:r w:rsidRPr="00E036BE">
        <w:t xml:space="preserve"> изучить чертежи, изготовить бумажную летающую модель самолета, освоить способы регулировки; провести соревнования на дальность полета и прочность приземления.</w:t>
      </w:r>
    </w:p>
    <w:p w:rsidR="0002335E" w:rsidRPr="00E036BE" w:rsidRDefault="0002335E" w:rsidP="0002335E">
      <w:pPr>
        <w:autoSpaceDE w:val="0"/>
        <w:autoSpaceDN w:val="0"/>
        <w:adjustRightInd w:val="0"/>
        <w:ind w:firstLine="570"/>
        <w:jc w:val="both"/>
      </w:pPr>
      <w:proofErr w:type="gramStart"/>
      <w:r w:rsidRPr="00E036BE">
        <w:rPr>
          <w:b/>
          <w:bCs/>
        </w:rPr>
        <w:t>Оборудование:</w:t>
      </w:r>
      <w:r w:rsidRPr="00E036BE">
        <w:t xml:space="preserve"> ватман, линейка, карандаш, ножницы, клей, сосновые или еловые рейки, чертеж модели. </w:t>
      </w:r>
      <w:proofErr w:type="gramEnd"/>
    </w:p>
    <w:p w:rsidR="0002335E" w:rsidRPr="00E036BE" w:rsidRDefault="0002335E" w:rsidP="0002335E">
      <w:pPr>
        <w:autoSpaceDE w:val="0"/>
        <w:autoSpaceDN w:val="0"/>
        <w:adjustRightInd w:val="0"/>
        <w:ind w:firstLine="570"/>
        <w:jc w:val="both"/>
      </w:pPr>
    </w:p>
    <w:p w:rsidR="0002335E" w:rsidRPr="00E036BE" w:rsidRDefault="0002335E" w:rsidP="0002335E">
      <w:pPr>
        <w:autoSpaceDE w:val="0"/>
        <w:autoSpaceDN w:val="0"/>
        <w:adjustRightInd w:val="0"/>
        <w:ind w:firstLine="570"/>
        <w:jc w:val="both"/>
      </w:pPr>
      <w:r w:rsidRPr="00E036BE">
        <w:t>По окончании сборки модели руководитель должен показать правила регулировки и запуска модели. В закрытом помещении хорошо отрегулированная модель пролетает по прямой с плавным снижением 20–25 м. В процессе регулировки и запусков руководитель рассказывает об устойчивости модели и о том, что ее обеспечивает. Продольную устойчивость обеспечивает стабилизатор и руль высоты, поперечную – угол поперечного</w:t>
      </w:r>
      <w:proofErr w:type="gramStart"/>
      <w:r w:rsidRPr="00E036BE">
        <w:t xml:space="preserve"> У</w:t>
      </w:r>
      <w:proofErr w:type="gramEnd"/>
      <w:r w:rsidRPr="00E036BE">
        <w:t xml:space="preserve"> крыла, путевую – киль с рулем поворота. Большое влияние на продольную устойчивость оказывает положение центра тяжести. После того как все модели будут отрегулированы, необходимо провести соревнования на дальность планирования и точность приземления. Лучших спортсменов следует отметить, а результаты сохранить на память о первых соревнованиях.</w:t>
      </w:r>
    </w:p>
    <w:p w:rsidR="0002335E" w:rsidRPr="00E036BE" w:rsidRDefault="0002335E" w:rsidP="0002335E">
      <w:pPr>
        <w:autoSpaceDE w:val="0"/>
        <w:autoSpaceDN w:val="0"/>
        <w:adjustRightInd w:val="0"/>
        <w:jc w:val="center"/>
        <w:rPr>
          <w:b/>
          <w:bCs/>
        </w:rPr>
      </w:pPr>
    </w:p>
    <w:p w:rsidR="0002335E" w:rsidRPr="00E036BE" w:rsidRDefault="0002335E" w:rsidP="0002335E">
      <w:pPr>
        <w:autoSpaceDE w:val="0"/>
        <w:autoSpaceDN w:val="0"/>
        <w:adjustRightInd w:val="0"/>
        <w:jc w:val="center"/>
        <w:rPr>
          <w:b/>
          <w:bCs/>
        </w:rPr>
      </w:pPr>
      <w:r w:rsidRPr="00E036BE">
        <w:rPr>
          <w:b/>
          <w:bCs/>
        </w:rPr>
        <w:t>Модель планера «Полет»</w:t>
      </w:r>
    </w:p>
    <w:p w:rsidR="0002335E" w:rsidRPr="00E036BE" w:rsidRDefault="0002335E" w:rsidP="0002335E">
      <w:pPr>
        <w:autoSpaceDE w:val="0"/>
        <w:autoSpaceDN w:val="0"/>
        <w:adjustRightInd w:val="0"/>
        <w:ind w:firstLine="570"/>
        <w:jc w:val="both"/>
      </w:pPr>
    </w:p>
    <w:p w:rsidR="0002335E" w:rsidRPr="00E036BE" w:rsidRDefault="0002335E" w:rsidP="0002335E">
      <w:pPr>
        <w:autoSpaceDE w:val="0"/>
        <w:autoSpaceDN w:val="0"/>
        <w:adjustRightInd w:val="0"/>
        <w:jc w:val="center"/>
      </w:pPr>
      <w:r w:rsidRPr="00E036BE">
        <w:rPr>
          <w:noProof/>
        </w:rPr>
        <w:lastRenderedPageBreak/>
        <w:drawing>
          <wp:inline distT="0" distB="0" distL="0" distR="0">
            <wp:extent cx="3848100" cy="3324225"/>
            <wp:effectExtent l="19050" t="0" r="0" b="0"/>
            <wp:docPr id="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5E" w:rsidRPr="00E036BE" w:rsidRDefault="0002335E" w:rsidP="0002335E">
      <w:pPr>
        <w:autoSpaceDE w:val="0"/>
        <w:autoSpaceDN w:val="0"/>
        <w:adjustRightInd w:val="0"/>
        <w:jc w:val="center"/>
      </w:pPr>
      <w:r w:rsidRPr="00E036BE">
        <w:rPr>
          <w:noProof/>
        </w:rPr>
        <w:drawing>
          <wp:inline distT="0" distB="0" distL="0" distR="0">
            <wp:extent cx="4533900" cy="3295650"/>
            <wp:effectExtent l="19050" t="0" r="0" b="0"/>
            <wp:docPr id="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5E" w:rsidRPr="00E036BE" w:rsidRDefault="0002335E" w:rsidP="00A01B2E">
      <w:pPr>
        <w:jc w:val="both"/>
      </w:pPr>
      <w:r w:rsidRPr="00E036BE">
        <w:t xml:space="preserve">Фюзеляж модели – сосновая рейка сечением 4 </w:t>
      </w:r>
      <w:r w:rsidRPr="00E036BE">
        <w:rPr>
          <w:noProof/>
        </w:rPr>
        <w:t></w:t>
      </w:r>
      <w:r w:rsidRPr="00E036BE">
        <w:t xml:space="preserve"> </w:t>
      </w:r>
      <w:smartTag w:uri="urn:schemas-microsoft-com:office:smarttags" w:element="metricconverter">
        <w:smartTagPr>
          <w:attr w:name="ProductID" w:val="4 мм"/>
        </w:smartTagPr>
        <w:r w:rsidRPr="00E036BE">
          <w:t>4 мм</w:t>
        </w:r>
      </w:smartTag>
      <w:r w:rsidRPr="00E036BE">
        <w:t xml:space="preserve">. Носовая часть усилена второй рейкой такого же сечения, приклеенной сверху. Крыло, стабилизатор и киль изготавливаются из плотной бумаги, их передние кромки усилены наклейками шириной </w:t>
      </w:r>
      <w:smartTag w:uri="urn:schemas-microsoft-com:office:smarttags" w:element="metricconverter">
        <w:smartTagPr>
          <w:attr w:name="ProductID" w:val="10 мм"/>
        </w:smartTagPr>
        <w:r w:rsidRPr="00E036BE">
          <w:t>10 мм</w:t>
        </w:r>
      </w:smartTag>
      <w:r w:rsidRPr="00E036BE">
        <w:t xml:space="preserve"> на крыле и </w:t>
      </w:r>
      <w:smartTag w:uri="urn:schemas-microsoft-com:office:smarttags" w:element="metricconverter">
        <w:smartTagPr>
          <w:attr w:name="ProductID" w:val="5 мм"/>
        </w:smartTagPr>
        <w:r w:rsidRPr="00E036BE">
          <w:t>5 мм</w:t>
        </w:r>
      </w:smartTag>
      <w:r w:rsidRPr="00E036BE">
        <w:t xml:space="preserve"> на оперении. Лучший клей ПВА или АГО; можно применять </w:t>
      </w:r>
      <w:proofErr w:type="spellStart"/>
      <w:r w:rsidRPr="00E036BE">
        <w:t>эмалит</w:t>
      </w:r>
      <w:proofErr w:type="spellEnd"/>
      <w:r w:rsidRPr="00E036BE">
        <w:t xml:space="preserve">. После того как клей высохнет, концевые части крыла отклоняют вверх, создавая угол поперечного крыла. Центр тяжести данной модели должен находиться на оси крыла на расстоянии примерно </w:t>
      </w:r>
      <w:smartTag w:uri="urn:schemas-microsoft-com:office:smarttags" w:element="metricconverter">
        <w:smartTagPr>
          <w:attr w:name="ProductID" w:val="30 мм"/>
        </w:smartTagPr>
        <w:r w:rsidRPr="00E036BE">
          <w:t>30 мм</w:t>
        </w:r>
      </w:smartTag>
      <w:r w:rsidRPr="00E036BE">
        <w:t xml:space="preserve"> от его передней кромки. Для этого в носовой части фюзеляжа закрепляют немного пластилина. На киле и стабилизаторе ножницами прорезают руль направления и руль высоты. Запускают модель планера «с руки». Регулировку на планирование осуществляют отклонением руля высоты.</w:t>
      </w:r>
    </w:p>
    <w:p w:rsidR="00A01B2E" w:rsidRDefault="00A01B2E" w:rsidP="00D1144B">
      <w:pPr>
        <w:jc w:val="right"/>
      </w:pPr>
    </w:p>
    <w:p w:rsidR="00A01B2E" w:rsidRDefault="00A01B2E" w:rsidP="00D1144B">
      <w:pPr>
        <w:jc w:val="right"/>
      </w:pPr>
    </w:p>
    <w:p w:rsidR="00A01B2E" w:rsidRDefault="00A01B2E" w:rsidP="00D1144B">
      <w:pPr>
        <w:jc w:val="right"/>
      </w:pPr>
    </w:p>
    <w:p w:rsidR="00A01B2E" w:rsidRDefault="00A01B2E" w:rsidP="00D1144B">
      <w:pPr>
        <w:jc w:val="right"/>
      </w:pPr>
    </w:p>
    <w:p w:rsidR="00A01B2E" w:rsidRDefault="00A01B2E" w:rsidP="00D1144B">
      <w:pPr>
        <w:jc w:val="right"/>
      </w:pPr>
    </w:p>
    <w:p w:rsidR="00A01B2E" w:rsidRDefault="00A01B2E" w:rsidP="00D1144B">
      <w:pPr>
        <w:jc w:val="right"/>
      </w:pPr>
    </w:p>
    <w:p w:rsidR="00D1144B" w:rsidRPr="00E036BE" w:rsidRDefault="00D1144B" w:rsidP="00D1144B">
      <w:pPr>
        <w:jc w:val="right"/>
      </w:pPr>
      <w:r w:rsidRPr="00E036BE">
        <w:t>Приложение № 6</w:t>
      </w:r>
    </w:p>
    <w:p w:rsidR="00D1144B" w:rsidRPr="00E036BE" w:rsidRDefault="00D1144B" w:rsidP="00D1144B"/>
    <w:p w:rsidR="00D1144B" w:rsidRPr="00E036BE" w:rsidRDefault="00D1144B" w:rsidP="00D1144B">
      <w:pPr>
        <w:keepNext/>
        <w:autoSpaceDE w:val="0"/>
        <w:autoSpaceDN w:val="0"/>
        <w:adjustRightInd w:val="0"/>
        <w:jc w:val="center"/>
        <w:rPr>
          <w:b/>
          <w:bCs/>
          <w:caps/>
        </w:rPr>
      </w:pPr>
      <w:r w:rsidRPr="00E036BE">
        <w:rPr>
          <w:b/>
          <w:bCs/>
          <w:caps/>
        </w:rPr>
        <w:t>Конструкция самолета и планера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rPr>
          <w:b/>
          <w:bCs/>
        </w:rPr>
        <w:t>Цель:</w:t>
      </w:r>
      <w:r w:rsidRPr="00E036BE">
        <w:t xml:space="preserve"> ознакомить с компоновочной схемой самолетов и планеров, а также с типовой системой управления ими.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rPr>
          <w:color w:val="000000"/>
        </w:rPr>
        <w:t xml:space="preserve">Самолет – это летательный аппарат тяжелее воздуха, имеющий двигательную </w:t>
      </w:r>
      <w:r w:rsidRPr="00E036BE">
        <w:t xml:space="preserve">установку, способный выполнять полет без использования восходящих потоков. Конструктивно самолет состоит из трех основных частей: крыла, фюзеляжа и хвостового оперения. Разнообразие самолетов – </w:t>
      </w:r>
      <w:proofErr w:type="gramStart"/>
      <w:r w:rsidRPr="00E036BE">
        <w:t>это</w:t>
      </w:r>
      <w:proofErr w:type="gramEnd"/>
      <w:r w:rsidRPr="00E036BE">
        <w:t xml:space="preserve"> прежде всего разнообразие компоновочных схем крыла, фюзеляжа, хвостового оперения и их форм. Назначение и конструкция основных частей самолета хорошо и полно </w:t>
      </w:r>
      <w:proofErr w:type="gramStart"/>
      <w:r w:rsidRPr="00E036BE">
        <w:t>описаны</w:t>
      </w:r>
      <w:proofErr w:type="gramEnd"/>
      <w:r w:rsidRPr="00E036BE">
        <w:t xml:space="preserve"> в литературе. Стоит лишь остановиться на перспективных схемах. В последнее время широкое распространение получила интегральная компоновочная схема самолета. Суть ее заключается в том, что фюзеляж самолета плавно переходит в крыло и хвостовое оперение. При этом резко улучшаются летные качества самолетов.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jc w:val="center"/>
      </w:pPr>
      <w:r w:rsidRPr="00E036BE">
        <w:rPr>
          <w:noProof/>
        </w:rPr>
        <w:drawing>
          <wp:inline distT="0" distB="0" distL="0" distR="0">
            <wp:extent cx="4333875" cy="1028700"/>
            <wp:effectExtent l="19050" t="0" r="9525" b="0"/>
            <wp:docPr id="16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>Широкое распространение получили самолеты типа «летающее крыло». Это самолеты, вообще не имеющие фюзеляжей.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</w:p>
    <w:p w:rsidR="00D1144B" w:rsidRPr="00E036BE" w:rsidRDefault="00D1144B" w:rsidP="00D1144B">
      <w:pPr>
        <w:autoSpaceDE w:val="0"/>
        <w:autoSpaceDN w:val="0"/>
        <w:adjustRightInd w:val="0"/>
        <w:jc w:val="center"/>
      </w:pPr>
      <w:r w:rsidRPr="00E036BE">
        <w:rPr>
          <w:noProof/>
        </w:rPr>
        <w:drawing>
          <wp:inline distT="0" distB="0" distL="0" distR="0">
            <wp:extent cx="4438650" cy="1276350"/>
            <wp:effectExtent l="19050" t="0" r="0" b="0"/>
            <wp:docPr id="16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  <w:rPr>
          <w:i/>
          <w:iCs/>
        </w:rPr>
      </w:pPr>
      <w:r w:rsidRPr="00E036BE">
        <w:rPr>
          <w:i/>
          <w:iCs/>
        </w:rPr>
        <w:t xml:space="preserve">                                                        </w:t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 xml:space="preserve">Планер – это летательный аппарат тяжелее воздуха, не имеющий двигательной  установки  и способный выполнять полет только со снижением (планировать). Дольше держаться в воздухе планеру помогают восходящие потоки воздуха. Если скорость восходящего потока больше скорости снижения планера, то он набирает высоту, если меньше, то снижается. Конструктивно планер состоит из тех же частей, что и самолет, но форма их отличается от </w:t>
      </w:r>
      <w:proofErr w:type="gramStart"/>
      <w:r w:rsidRPr="00E036BE">
        <w:t>самолетной</w:t>
      </w:r>
      <w:proofErr w:type="gramEnd"/>
      <w:r w:rsidRPr="00E036BE">
        <w:t>.</w:t>
      </w:r>
    </w:p>
    <w:p w:rsidR="00D1144B" w:rsidRPr="00E036BE" w:rsidRDefault="00D1144B" w:rsidP="00D1144B">
      <w:pPr>
        <w:autoSpaceDE w:val="0"/>
        <w:autoSpaceDN w:val="0"/>
        <w:adjustRightInd w:val="0"/>
        <w:jc w:val="center"/>
      </w:pPr>
      <w:r w:rsidRPr="00E036BE">
        <w:rPr>
          <w:noProof/>
        </w:rPr>
        <w:drawing>
          <wp:inline distT="0" distB="0" distL="0" distR="0">
            <wp:extent cx="2914650" cy="1333500"/>
            <wp:effectExtent l="19050" t="0" r="0" b="0"/>
            <wp:docPr id="16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4B" w:rsidRPr="00E036BE" w:rsidRDefault="00D1144B" w:rsidP="00D1144B">
      <w:pPr>
        <w:autoSpaceDE w:val="0"/>
        <w:autoSpaceDN w:val="0"/>
        <w:adjustRightInd w:val="0"/>
        <w:ind w:firstLine="570"/>
        <w:jc w:val="both"/>
      </w:pPr>
      <w:r w:rsidRPr="00E036BE">
        <w:t xml:space="preserve">Основное отличие планера заключается в </w:t>
      </w:r>
      <w:proofErr w:type="gramStart"/>
      <w:r w:rsidRPr="00E036BE">
        <w:t>большой</w:t>
      </w:r>
      <w:proofErr w:type="gramEnd"/>
      <w:r w:rsidRPr="00E036BE">
        <w:t xml:space="preserve"> размахе довольно узкого крыла. Такое крыло обладает большим качеством и позволяет планеру снижаться с очень малой </w:t>
      </w:r>
      <w:r w:rsidRPr="00E036BE">
        <w:lastRenderedPageBreak/>
        <w:t xml:space="preserve">вертикальной скоростью. Профиль крыла, как </w:t>
      </w:r>
      <w:proofErr w:type="gramStart"/>
      <w:r w:rsidRPr="00E036BE">
        <w:t>правило</w:t>
      </w:r>
      <w:proofErr w:type="gramEnd"/>
      <w:r w:rsidRPr="00E036BE">
        <w:t xml:space="preserve"> плоско-выпуклый или выпукло-вогнутый, фюзеляж тонкий, удобообтекаемый и имеет малое сопротивление. Схема хвостового оперения самолетная, но меньших размеров. Такая компоновочная схема позволяет планеру длительное время находиться в воздухе, даже не имея двигателя. Человек сконструировал также и </w:t>
      </w:r>
      <w:proofErr w:type="spellStart"/>
      <w:r w:rsidRPr="00E036BE">
        <w:t>мотопланер</w:t>
      </w:r>
      <w:proofErr w:type="spellEnd"/>
      <w:r w:rsidRPr="00E036BE">
        <w:t>. Это планер, имеющий мотор небольшой мощности. На таком летательном аппарате совершен полет вокруг земного шара без посадки. Многие моделисты увлекаются постройкой моделей – копий, которые в масштабе точно копируют тот или иной прототип. Сделать такую модель – дело сложное и требует от моделиста больших знаний, умений.</w:t>
      </w:r>
    </w:p>
    <w:p w:rsidR="00D1144B" w:rsidRPr="00E036BE" w:rsidRDefault="00D1144B" w:rsidP="00D1144B"/>
    <w:p w:rsidR="0002335E" w:rsidRPr="00E036BE" w:rsidRDefault="0002335E" w:rsidP="0002335E"/>
    <w:p w:rsidR="00FE4B4B" w:rsidRPr="00E036BE" w:rsidRDefault="00A01B2E" w:rsidP="00FE4B4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caps/>
        </w:rPr>
        <w:t xml:space="preserve"> </w:t>
      </w:r>
    </w:p>
    <w:p w:rsidR="00FE4B4B" w:rsidRPr="00E036BE" w:rsidRDefault="00A01B2E" w:rsidP="00FE4B4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t xml:space="preserve">  </w:t>
      </w:r>
    </w:p>
    <w:p w:rsidR="00FE4B4B" w:rsidRPr="00E036BE" w:rsidRDefault="00FE4B4B" w:rsidP="00FE4B4B">
      <w:pPr>
        <w:autoSpaceDE w:val="0"/>
        <w:autoSpaceDN w:val="0"/>
        <w:adjustRightInd w:val="0"/>
        <w:jc w:val="center"/>
        <w:rPr>
          <w:b/>
          <w:bCs/>
        </w:rPr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</w:p>
    <w:p w:rsidR="00FE4B4B" w:rsidRPr="00E036BE" w:rsidRDefault="00A01B2E" w:rsidP="00FE4B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</w:p>
    <w:p w:rsidR="00FE4B4B" w:rsidRPr="00E036BE" w:rsidRDefault="00FE4B4B" w:rsidP="00FE4B4B">
      <w:pPr>
        <w:autoSpaceDE w:val="0"/>
        <w:autoSpaceDN w:val="0"/>
        <w:adjustRightInd w:val="0"/>
        <w:jc w:val="center"/>
        <w:rPr>
          <w:b/>
          <w:bCs/>
        </w:rPr>
      </w:pPr>
    </w:p>
    <w:p w:rsidR="00FE4B4B" w:rsidRPr="00E036BE" w:rsidRDefault="00FE4B4B" w:rsidP="00FE4B4B">
      <w:pPr>
        <w:autoSpaceDE w:val="0"/>
        <w:autoSpaceDN w:val="0"/>
        <w:adjustRightInd w:val="0"/>
        <w:jc w:val="center"/>
        <w:rPr>
          <w:b/>
          <w:bCs/>
        </w:rPr>
      </w:pPr>
    </w:p>
    <w:p w:rsidR="00FE4B4B" w:rsidRPr="00E036BE" w:rsidRDefault="00FE4B4B" w:rsidP="00FE4B4B">
      <w:pPr>
        <w:autoSpaceDE w:val="0"/>
        <w:autoSpaceDN w:val="0"/>
        <w:adjustRightInd w:val="0"/>
        <w:spacing w:line="252" w:lineRule="auto"/>
        <w:jc w:val="center"/>
        <w:rPr>
          <w:b/>
          <w:bCs/>
          <w:caps/>
        </w:rPr>
      </w:pPr>
    </w:p>
    <w:p w:rsidR="00FE4B4B" w:rsidRPr="00E036BE" w:rsidRDefault="00FE4B4B" w:rsidP="00FE4B4B"/>
    <w:p w:rsidR="00FE4B4B" w:rsidRPr="00E036BE" w:rsidRDefault="00FE4B4B" w:rsidP="00FE4B4B">
      <w:pPr>
        <w:rPr>
          <w:color w:val="000000"/>
        </w:rPr>
      </w:pPr>
    </w:p>
    <w:p w:rsidR="00FE4B4B" w:rsidRPr="00E036BE" w:rsidRDefault="00FE4B4B" w:rsidP="00FE4B4B"/>
    <w:p w:rsidR="0063288D" w:rsidRPr="00E036BE" w:rsidRDefault="0063288D" w:rsidP="0063288D">
      <w:pPr>
        <w:jc w:val="center"/>
        <w:rPr>
          <w:b/>
          <w:caps/>
        </w:rPr>
      </w:pPr>
    </w:p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63288D" w:rsidRPr="00E036BE" w:rsidRDefault="0063288D" w:rsidP="0063288D"/>
    <w:p w:rsidR="00B32C22" w:rsidRPr="00E036BE" w:rsidRDefault="00B32C22" w:rsidP="00F372D5">
      <w:pPr>
        <w:spacing w:line="360" w:lineRule="auto"/>
        <w:jc w:val="both"/>
        <w:rPr>
          <w:b/>
        </w:rPr>
      </w:pPr>
    </w:p>
    <w:sectPr w:rsidR="00B32C22" w:rsidRPr="00E036BE" w:rsidSect="00B32C2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7C6" w:rsidRDefault="009257C6" w:rsidP="00937C72">
      <w:r>
        <w:separator/>
      </w:r>
    </w:p>
  </w:endnote>
  <w:endnote w:type="continuationSeparator" w:id="0">
    <w:p w:rsidR="009257C6" w:rsidRDefault="009257C6" w:rsidP="00937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53" w:rsidRDefault="00B6025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53" w:rsidRDefault="00B60253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53" w:rsidRDefault="00B6025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7C6" w:rsidRDefault="009257C6" w:rsidP="00937C72">
      <w:r>
        <w:separator/>
      </w:r>
    </w:p>
  </w:footnote>
  <w:footnote w:type="continuationSeparator" w:id="0">
    <w:p w:rsidR="009257C6" w:rsidRDefault="009257C6" w:rsidP="00937C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53" w:rsidRDefault="00B6025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53" w:rsidRDefault="00B6025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53" w:rsidRDefault="00B6025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35F8"/>
    <w:multiLevelType w:val="hybridMultilevel"/>
    <w:tmpl w:val="4F667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755FF"/>
    <w:multiLevelType w:val="hybridMultilevel"/>
    <w:tmpl w:val="CF50C63C"/>
    <w:lvl w:ilvl="0" w:tplc="0AE2E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ED2029"/>
    <w:multiLevelType w:val="hybridMultilevel"/>
    <w:tmpl w:val="FE12C5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424DB7"/>
    <w:multiLevelType w:val="hybridMultilevel"/>
    <w:tmpl w:val="5454A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CA2501"/>
    <w:multiLevelType w:val="hybridMultilevel"/>
    <w:tmpl w:val="2E5C0AD0"/>
    <w:lvl w:ilvl="0" w:tplc="4DE22A68">
      <w:start w:val="4"/>
      <w:numFmt w:val="decimal"/>
      <w:lvlText w:val="%1."/>
      <w:lvlJc w:val="left"/>
      <w:pPr>
        <w:ind w:left="21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298E64C4"/>
    <w:multiLevelType w:val="hybridMultilevel"/>
    <w:tmpl w:val="FD821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700AC2"/>
    <w:multiLevelType w:val="hybridMultilevel"/>
    <w:tmpl w:val="50C4D37A"/>
    <w:lvl w:ilvl="0" w:tplc="0AE2E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5C31A4"/>
    <w:multiLevelType w:val="hybridMultilevel"/>
    <w:tmpl w:val="4CA6F9D4"/>
    <w:lvl w:ilvl="0" w:tplc="FD1CE728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0B6A12"/>
    <w:multiLevelType w:val="hybridMultilevel"/>
    <w:tmpl w:val="D53265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DA50A2"/>
    <w:multiLevelType w:val="hybridMultilevel"/>
    <w:tmpl w:val="1B781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CC0432"/>
    <w:multiLevelType w:val="hybridMultilevel"/>
    <w:tmpl w:val="382E8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937495"/>
    <w:multiLevelType w:val="hybridMultilevel"/>
    <w:tmpl w:val="E144A774"/>
    <w:lvl w:ilvl="0" w:tplc="93B054A0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153C8"/>
    <w:multiLevelType w:val="hybridMultilevel"/>
    <w:tmpl w:val="970AE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773BAB"/>
    <w:multiLevelType w:val="hybridMultilevel"/>
    <w:tmpl w:val="E2CA0858"/>
    <w:lvl w:ilvl="0" w:tplc="F6CCA254">
      <w:start w:val="4"/>
      <w:numFmt w:val="decimal"/>
      <w:lvlText w:val="%1."/>
      <w:lvlJc w:val="left"/>
      <w:pPr>
        <w:ind w:left="0" w:firstLine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>
    <w:nsid w:val="5AD44AAE"/>
    <w:multiLevelType w:val="hybridMultilevel"/>
    <w:tmpl w:val="693EF5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5E5BD1"/>
    <w:multiLevelType w:val="hybridMultilevel"/>
    <w:tmpl w:val="632AC652"/>
    <w:lvl w:ilvl="0" w:tplc="FD1CE7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6554F6"/>
    <w:multiLevelType w:val="hybridMultilevel"/>
    <w:tmpl w:val="2E18B11E"/>
    <w:lvl w:ilvl="0" w:tplc="6F14BBD4">
      <w:start w:val="2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726B4AB6"/>
    <w:multiLevelType w:val="hybridMultilevel"/>
    <w:tmpl w:val="943067E8"/>
    <w:lvl w:ilvl="0" w:tplc="02803FB0">
      <w:start w:val="4"/>
      <w:numFmt w:val="decimal"/>
      <w:lvlText w:val="%1."/>
      <w:lvlJc w:val="left"/>
      <w:pPr>
        <w:ind w:left="21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79F50ADD"/>
    <w:multiLevelType w:val="hybridMultilevel"/>
    <w:tmpl w:val="C3ECBE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4CA3DE">
      <w:start w:val="1"/>
      <w:numFmt w:val="decimal"/>
      <w:lvlText w:val="%2."/>
      <w:lvlJc w:val="left"/>
      <w:pPr>
        <w:tabs>
          <w:tab w:val="num" w:pos="1530"/>
        </w:tabs>
        <w:ind w:left="1530" w:hanging="45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457906"/>
    <w:multiLevelType w:val="hybridMultilevel"/>
    <w:tmpl w:val="CD0CCEE0"/>
    <w:lvl w:ilvl="0" w:tplc="D14AAFCC">
      <w:start w:val="4"/>
      <w:numFmt w:val="decimal"/>
      <w:lvlText w:val="%1."/>
      <w:lvlJc w:val="left"/>
      <w:pPr>
        <w:ind w:left="0" w:firstLine="57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"/>
  </w:num>
  <w:num w:numId="16">
    <w:abstractNumId w:val="11"/>
  </w:num>
  <w:num w:numId="17">
    <w:abstractNumId w:val="17"/>
  </w:num>
  <w:num w:numId="18">
    <w:abstractNumId w:val="4"/>
  </w:num>
  <w:num w:numId="19">
    <w:abstractNumId w:val="19"/>
  </w:num>
  <w:num w:numId="20">
    <w:abstractNumId w:val="13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DD0"/>
    <w:rsid w:val="00003CF6"/>
    <w:rsid w:val="0001418D"/>
    <w:rsid w:val="0002335E"/>
    <w:rsid w:val="000751E0"/>
    <w:rsid w:val="00113BA3"/>
    <w:rsid w:val="001A4DDA"/>
    <w:rsid w:val="001F3329"/>
    <w:rsid w:val="002F23C6"/>
    <w:rsid w:val="00300778"/>
    <w:rsid w:val="00435D2D"/>
    <w:rsid w:val="00484E7A"/>
    <w:rsid w:val="004B2DD0"/>
    <w:rsid w:val="004E723C"/>
    <w:rsid w:val="00544CE9"/>
    <w:rsid w:val="005B411D"/>
    <w:rsid w:val="005D182B"/>
    <w:rsid w:val="005D306C"/>
    <w:rsid w:val="0063288D"/>
    <w:rsid w:val="00686828"/>
    <w:rsid w:val="00725138"/>
    <w:rsid w:val="007E6F96"/>
    <w:rsid w:val="009251BD"/>
    <w:rsid w:val="009257C6"/>
    <w:rsid w:val="00937C72"/>
    <w:rsid w:val="00A01B2E"/>
    <w:rsid w:val="00B32C22"/>
    <w:rsid w:val="00B375DE"/>
    <w:rsid w:val="00B60253"/>
    <w:rsid w:val="00BB3E8F"/>
    <w:rsid w:val="00BE09FC"/>
    <w:rsid w:val="00C27876"/>
    <w:rsid w:val="00C752B6"/>
    <w:rsid w:val="00C96D32"/>
    <w:rsid w:val="00D1144B"/>
    <w:rsid w:val="00D638FD"/>
    <w:rsid w:val="00E036BE"/>
    <w:rsid w:val="00F372D5"/>
    <w:rsid w:val="00FC682B"/>
    <w:rsid w:val="00FE4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3288D"/>
    <w:pPr>
      <w:keepNext/>
      <w:jc w:val="center"/>
      <w:outlineLvl w:val="1"/>
    </w:pPr>
    <w:rPr>
      <w:b/>
      <w:sz w:val="28"/>
      <w:szCs w:val="20"/>
      <w:lang w:val="en-US"/>
    </w:rPr>
  </w:style>
  <w:style w:type="paragraph" w:styleId="3">
    <w:name w:val="heading 3"/>
    <w:basedOn w:val="a"/>
    <w:next w:val="a"/>
    <w:link w:val="30"/>
    <w:qFormat/>
    <w:rsid w:val="0063288D"/>
    <w:pPr>
      <w:keepNext/>
      <w:jc w:val="center"/>
      <w:outlineLvl w:val="2"/>
    </w:pPr>
    <w:rPr>
      <w:b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B2D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3288D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63288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4">
    <w:name w:val="footer"/>
    <w:basedOn w:val="a"/>
    <w:link w:val="a5"/>
    <w:rsid w:val="0063288D"/>
    <w:pPr>
      <w:tabs>
        <w:tab w:val="center" w:pos="4819"/>
        <w:tab w:val="right" w:pos="9071"/>
      </w:tabs>
    </w:pPr>
    <w:rPr>
      <w:rFonts w:ascii="SchoolBook" w:hAnsi="SchoolBook" w:cs="SchoolBook"/>
      <w:i/>
      <w:szCs w:val="20"/>
    </w:rPr>
  </w:style>
  <w:style w:type="character" w:customStyle="1" w:styleId="a5">
    <w:name w:val="Нижний колонтитул Знак"/>
    <w:basedOn w:val="a0"/>
    <w:link w:val="a4"/>
    <w:rsid w:val="0063288D"/>
    <w:rPr>
      <w:rFonts w:ascii="SchoolBook" w:eastAsia="Times New Roman" w:hAnsi="SchoolBook" w:cs="SchoolBook"/>
      <w:i/>
      <w:sz w:val="24"/>
      <w:szCs w:val="20"/>
      <w:lang w:eastAsia="ru-RU"/>
    </w:rPr>
  </w:style>
  <w:style w:type="paragraph" w:styleId="a6">
    <w:name w:val="header"/>
    <w:basedOn w:val="a"/>
    <w:link w:val="a7"/>
    <w:rsid w:val="0063288D"/>
    <w:pPr>
      <w:tabs>
        <w:tab w:val="center" w:pos="4819"/>
        <w:tab w:val="right" w:pos="9071"/>
      </w:tabs>
    </w:pPr>
    <w:rPr>
      <w:rFonts w:ascii="SchoolBook" w:hAnsi="SchoolBook" w:cs="SchoolBook"/>
      <w:i/>
      <w:szCs w:val="20"/>
    </w:rPr>
  </w:style>
  <w:style w:type="character" w:customStyle="1" w:styleId="a7">
    <w:name w:val="Верхний колонтитул Знак"/>
    <w:basedOn w:val="a0"/>
    <w:link w:val="a6"/>
    <w:rsid w:val="0063288D"/>
    <w:rPr>
      <w:rFonts w:ascii="SchoolBook" w:eastAsia="Times New Roman" w:hAnsi="SchoolBook" w:cs="SchoolBook"/>
      <w:i/>
      <w:sz w:val="24"/>
      <w:szCs w:val="20"/>
      <w:lang w:eastAsia="ru-RU"/>
    </w:rPr>
  </w:style>
  <w:style w:type="paragraph" w:styleId="a8">
    <w:name w:val="Body Text"/>
    <w:basedOn w:val="a"/>
    <w:link w:val="a9"/>
    <w:rsid w:val="0063288D"/>
    <w:rPr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63288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styleId="aa">
    <w:name w:val="page number"/>
    <w:basedOn w:val="a0"/>
    <w:rsid w:val="0063288D"/>
  </w:style>
  <w:style w:type="paragraph" w:styleId="ab">
    <w:name w:val="Body Text Indent"/>
    <w:basedOn w:val="a"/>
    <w:link w:val="ac"/>
    <w:rsid w:val="0063288D"/>
    <w:pPr>
      <w:spacing w:after="120"/>
      <w:ind w:left="283"/>
    </w:pPr>
    <w:rPr>
      <w:rFonts w:ascii="SchoolBook" w:hAnsi="SchoolBook" w:cs="SchoolBook"/>
      <w:i/>
      <w:szCs w:val="20"/>
    </w:rPr>
  </w:style>
  <w:style w:type="character" w:customStyle="1" w:styleId="ac">
    <w:name w:val="Основной текст с отступом Знак"/>
    <w:basedOn w:val="a0"/>
    <w:link w:val="ab"/>
    <w:rsid w:val="0063288D"/>
    <w:rPr>
      <w:rFonts w:ascii="SchoolBook" w:eastAsia="Times New Roman" w:hAnsi="SchoolBook" w:cs="SchoolBook"/>
      <w:i/>
      <w:sz w:val="24"/>
      <w:szCs w:val="20"/>
      <w:lang w:eastAsia="ru-RU"/>
    </w:rPr>
  </w:style>
  <w:style w:type="paragraph" w:styleId="21">
    <w:name w:val="Body Text Indent 2"/>
    <w:basedOn w:val="a"/>
    <w:link w:val="22"/>
    <w:rsid w:val="0063288D"/>
    <w:pPr>
      <w:spacing w:after="120" w:line="480" w:lineRule="auto"/>
      <w:ind w:left="283"/>
    </w:pPr>
    <w:rPr>
      <w:rFonts w:ascii="SchoolBook" w:hAnsi="SchoolBook" w:cs="SchoolBook"/>
      <w:i/>
      <w:szCs w:val="20"/>
    </w:rPr>
  </w:style>
  <w:style w:type="character" w:customStyle="1" w:styleId="22">
    <w:name w:val="Основной текст с отступом 2 Знак"/>
    <w:basedOn w:val="a0"/>
    <w:link w:val="21"/>
    <w:rsid w:val="0063288D"/>
    <w:rPr>
      <w:rFonts w:ascii="SchoolBook" w:eastAsia="Times New Roman" w:hAnsi="SchoolBook" w:cs="SchoolBook"/>
      <w:i/>
      <w:sz w:val="24"/>
      <w:szCs w:val="20"/>
      <w:lang w:eastAsia="ru-RU"/>
    </w:rPr>
  </w:style>
  <w:style w:type="paragraph" w:styleId="31">
    <w:name w:val="Body Text Indent 3"/>
    <w:basedOn w:val="a"/>
    <w:link w:val="32"/>
    <w:rsid w:val="0063288D"/>
    <w:pPr>
      <w:spacing w:after="120"/>
      <w:ind w:left="283"/>
    </w:pPr>
    <w:rPr>
      <w:rFonts w:ascii="SchoolBook" w:hAnsi="SchoolBook" w:cs="SchoolBook"/>
      <w:i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3288D"/>
    <w:rPr>
      <w:rFonts w:ascii="SchoolBook" w:eastAsia="Times New Roman" w:hAnsi="SchoolBook" w:cs="SchoolBook"/>
      <w:i/>
      <w:sz w:val="16"/>
      <w:szCs w:val="1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E4B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4B4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0233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06A5C-6AD6-410E-916A-4A93B05D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21</Pages>
  <Words>4932</Words>
  <Characters>28114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Ноутбук</cp:lastModifiedBy>
  <cp:revision>12</cp:revision>
  <cp:lastPrinted>2010-10-18T19:53:00Z</cp:lastPrinted>
  <dcterms:created xsi:type="dcterms:W3CDTF">2010-10-18T18:39:00Z</dcterms:created>
  <dcterms:modified xsi:type="dcterms:W3CDTF">2013-12-22T08:28:00Z</dcterms:modified>
</cp:coreProperties>
</file>