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882" w:rsidRPr="00395850" w:rsidRDefault="00FA6EC6" w:rsidP="00FA6EC6">
      <w:pPr>
        <w:spacing w:after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960882">
        <w:rPr>
          <w:b/>
          <w:sz w:val="28"/>
          <w:szCs w:val="28"/>
        </w:rPr>
        <w:t>1 часть.  Введение.   Актуальность.</w:t>
      </w:r>
    </w:p>
    <w:p w:rsidR="00960882" w:rsidRDefault="00FA6EC6" w:rsidP="00960882">
      <w:pPr>
        <w:spacing w:before="100" w:beforeAutospacing="1" w:after="3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60882" w:rsidRPr="00BF5135">
        <w:rPr>
          <w:sz w:val="28"/>
          <w:szCs w:val="28"/>
        </w:rPr>
        <w:t>Представление о счастье каждый человек связывает с семьёй. Не зря говорят: «Счастлив тот, кто счастлив в семье». Семья – это опора, крепость, начало всех начал. Это одно из многих мест, где человек может почувство</w:t>
      </w:r>
      <w:r w:rsidR="00960882">
        <w:rPr>
          <w:sz w:val="28"/>
          <w:szCs w:val="28"/>
        </w:rPr>
        <w:t>вать себя личностью.</w:t>
      </w:r>
      <w:r w:rsidR="00960882" w:rsidRPr="00BF5135">
        <w:rPr>
          <w:sz w:val="28"/>
          <w:szCs w:val="28"/>
        </w:rPr>
        <w:t xml:space="preserve"> В семье дети получают подтверждение своей значимости, уникальности. В семье дети получают первые уроки любви, понимания, доверия, веры. Это первый коллектив ребёнка, естественная среда ребёнка, где закладываются  основы будущей личности. Семья и школа –</w:t>
      </w:r>
      <w:r w:rsidR="00960882">
        <w:rPr>
          <w:sz w:val="28"/>
          <w:szCs w:val="28"/>
        </w:rPr>
        <w:t xml:space="preserve"> </w:t>
      </w:r>
      <w:r w:rsidR="00960882" w:rsidRPr="00BF5135">
        <w:rPr>
          <w:sz w:val="28"/>
          <w:szCs w:val="28"/>
        </w:rPr>
        <w:t>родители и учитель – два общественных института, которые стоят у истоков нашего будущего. Вопрос о сотрудничестве родителей, учителя и ребёнка сейчас особенно актуален, т.к. система семейного воспитания претерпевает</w:t>
      </w:r>
      <w:r w:rsidR="00960882">
        <w:rPr>
          <w:sz w:val="28"/>
          <w:szCs w:val="28"/>
        </w:rPr>
        <w:t xml:space="preserve"> значительные изменения. </w:t>
      </w:r>
      <w:proofErr w:type="spellStart"/>
      <w:r w:rsidR="00960882" w:rsidRPr="00D95B92">
        <w:rPr>
          <w:sz w:val="28"/>
          <w:szCs w:val="28"/>
        </w:rPr>
        <w:t>Малодетность</w:t>
      </w:r>
      <w:proofErr w:type="spellEnd"/>
      <w:r w:rsidR="00960882" w:rsidRPr="00D95B92">
        <w:rPr>
          <w:sz w:val="28"/>
          <w:szCs w:val="28"/>
        </w:rPr>
        <w:t xml:space="preserve"> семьи – дети в таких условиях не получают практических навыков по уходу за младшим братом или сестрой, развивается эгоизм у ребёнка</w:t>
      </w:r>
      <w:r w:rsidR="00960882">
        <w:rPr>
          <w:sz w:val="28"/>
          <w:szCs w:val="28"/>
        </w:rPr>
        <w:t xml:space="preserve">. </w:t>
      </w:r>
      <w:r w:rsidR="00960882" w:rsidRPr="00D95B92">
        <w:rPr>
          <w:sz w:val="28"/>
          <w:szCs w:val="28"/>
        </w:rPr>
        <w:t>Молодые семьи отделяются от своих родителей, влияние старших поколений снижается, оно не востребовано, про</w:t>
      </w:r>
      <w:r w:rsidR="00960882">
        <w:rPr>
          <w:sz w:val="28"/>
          <w:szCs w:val="28"/>
        </w:rPr>
        <w:t xml:space="preserve">исходит отрыв от традиций семьи. </w:t>
      </w:r>
      <w:r w:rsidR="00960882" w:rsidRPr="00D95B92">
        <w:rPr>
          <w:sz w:val="28"/>
          <w:szCs w:val="28"/>
        </w:rPr>
        <w:t xml:space="preserve">Осложнение семейного воспитания из-за обострения социально-экономических трудностей (низкая зарплата, низкий прожиточный минимум), родители занимаются </w:t>
      </w:r>
      <w:proofErr w:type="spellStart"/>
      <w:r w:rsidR="00960882" w:rsidRPr="00D95B92">
        <w:rPr>
          <w:sz w:val="28"/>
          <w:szCs w:val="28"/>
        </w:rPr>
        <w:t>зарабатыванием</w:t>
      </w:r>
      <w:proofErr w:type="spellEnd"/>
      <w:r w:rsidR="00960882" w:rsidRPr="00D95B92">
        <w:rPr>
          <w:sz w:val="28"/>
          <w:szCs w:val="28"/>
        </w:rPr>
        <w:t xml:space="preserve"> средств, а дети в стороне</w:t>
      </w:r>
      <w:r w:rsidR="00960882">
        <w:rPr>
          <w:sz w:val="28"/>
          <w:szCs w:val="28"/>
        </w:rPr>
        <w:t xml:space="preserve">. </w:t>
      </w:r>
      <w:r w:rsidR="00960882" w:rsidRPr="00D95B92">
        <w:rPr>
          <w:sz w:val="28"/>
          <w:szCs w:val="28"/>
        </w:rPr>
        <w:t>Родители увлекаются компьютерными играми, Интернетом, просмотром телепередач, а на общение с детьми, на их воспитание не хватает времени</w:t>
      </w:r>
      <w:r w:rsidR="00960882">
        <w:rPr>
          <w:sz w:val="28"/>
          <w:szCs w:val="28"/>
        </w:rPr>
        <w:t>. В соответствии с законом  РФ «Об образовании» одной из основных задач, стоящих перед школой, является «взаимодействие  с семьёй для обеспечения полноценного развития ребёнка». А новый Федеральный  Государственный  Образовательный Стандарт рассматривает родителей как полноправных участников учебно-воспитательного процесса. Ориентируясь на новые  задачи образования и воспитания, школа должна создавать условия сокращения разрыва между различными сферами жизни ребёнка – семьёй, школой, досугом. Сотрудничество семьи и школы – необходимое условие для создания  оптимальных условий для духовного, нравственного и интеллектуального развития ребёнка.  Без взаимодействия с семьёй, общности с родителями, без эмоциональной и этической поддержки со стороны семьи воспитательная работа в школе будет неполноценной и недостаточно эффективной. Включение родителей в школьную жизнь становится для ребёнка подтверждением значимости его учебной деятельности, что позитивно отражается  на желании ребёнка учиться, преодолевать трудности и стремиться к успеху.  Суть взаимодействия классного руководителя и родителей заключается в том, чтобы обе стороны были заинтересованы в изучении ребёнка, раскрытии и развитии в нём лучших качеств, необходимых  для самоопределения и самореализации.  В основе  такого взаимодействия лежат принципы взаимного уважения и доверия, взаимной поддержки и помощи, терпения и терпимости по отношению друг к другу. Вовлечение родителей в образовательную деятельность улучшает эмоциональное самочувствие детей, обогащает воспитательный опыт родителей, повышает их педагогическую компетентность. Только взаимодействуя с родителями, можно добиться эффективных результатов в воспитании и обучении детей, причем наше взаимодействие должно носить  характер социального партнерства, что подразумевает равное участие в воспитании ребенка: как школы, так и семьи. Родителей важно вовле</w:t>
      </w:r>
      <w:r w:rsidR="007A6201">
        <w:rPr>
          <w:sz w:val="28"/>
          <w:szCs w:val="28"/>
        </w:rPr>
        <w:t>чь во внеклассную</w:t>
      </w:r>
      <w:r w:rsidR="00960882">
        <w:rPr>
          <w:sz w:val="28"/>
          <w:szCs w:val="28"/>
        </w:rPr>
        <w:t xml:space="preserve"> деятельность,  объяснить необходимость и преимущество тесного сотрудничества семьи и школы.</w:t>
      </w:r>
    </w:p>
    <w:p w:rsidR="00960882" w:rsidRDefault="00D001BF" w:rsidP="001528FB">
      <w:pPr>
        <w:tabs>
          <w:tab w:val="left" w:pos="1418"/>
        </w:tabs>
        <w:rPr>
          <w:i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      </w:t>
      </w:r>
      <w:r w:rsidR="00960882">
        <w:rPr>
          <w:sz w:val="28"/>
          <w:szCs w:val="28"/>
        </w:rPr>
        <w:t>Поэтому в  воспитательной работе</w:t>
      </w:r>
      <w:r w:rsidR="00960882" w:rsidRPr="00BF5135">
        <w:rPr>
          <w:sz w:val="28"/>
          <w:szCs w:val="28"/>
        </w:rPr>
        <w:t xml:space="preserve">  ставлю  </w:t>
      </w:r>
      <w:r w:rsidR="00960882" w:rsidRPr="00BF5135">
        <w:rPr>
          <w:b/>
          <w:sz w:val="28"/>
          <w:szCs w:val="28"/>
        </w:rPr>
        <w:t>главную цель</w:t>
      </w:r>
      <w:r w:rsidR="00960882" w:rsidRPr="00BF5135">
        <w:rPr>
          <w:sz w:val="28"/>
          <w:szCs w:val="28"/>
        </w:rPr>
        <w:t xml:space="preserve"> – </w:t>
      </w:r>
      <w:r w:rsidR="00960882">
        <w:rPr>
          <w:i/>
          <w:sz w:val="28"/>
          <w:szCs w:val="28"/>
          <w:u w:val="single"/>
        </w:rPr>
        <w:t>максимальное сближение интересов родителей</w:t>
      </w:r>
      <w:proofErr w:type="gramStart"/>
      <w:r w:rsidR="00960882">
        <w:rPr>
          <w:i/>
          <w:sz w:val="28"/>
          <w:szCs w:val="28"/>
          <w:u w:val="single"/>
        </w:rPr>
        <w:t xml:space="preserve"> ,</w:t>
      </w:r>
      <w:proofErr w:type="gramEnd"/>
      <w:r w:rsidR="00960882">
        <w:rPr>
          <w:i/>
          <w:sz w:val="28"/>
          <w:szCs w:val="28"/>
          <w:u w:val="single"/>
        </w:rPr>
        <w:t xml:space="preserve"> классного руководителя для формирования развитой личности и  для формирования  сплоченного коллектива </w:t>
      </w:r>
    </w:p>
    <w:p w:rsidR="00D001BF" w:rsidRPr="005E7108" w:rsidRDefault="00D001BF" w:rsidP="001528FB">
      <w:pPr>
        <w:tabs>
          <w:tab w:val="left" w:pos="1418"/>
        </w:tabs>
        <w:rPr>
          <w:sz w:val="28"/>
          <w:szCs w:val="28"/>
        </w:rPr>
      </w:pPr>
    </w:p>
    <w:p w:rsidR="00960882" w:rsidRPr="00DA1A56" w:rsidRDefault="00D001BF" w:rsidP="001528FB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60882" w:rsidRPr="00BF5135">
        <w:rPr>
          <w:sz w:val="28"/>
          <w:szCs w:val="28"/>
        </w:rPr>
        <w:t xml:space="preserve">Следуя из цели, вытекают </w:t>
      </w:r>
      <w:r w:rsidR="00960882" w:rsidRPr="00BF5135">
        <w:rPr>
          <w:b/>
          <w:sz w:val="28"/>
          <w:szCs w:val="28"/>
        </w:rPr>
        <w:t>задачи:</w:t>
      </w:r>
    </w:p>
    <w:p w:rsidR="00960882" w:rsidRPr="00BF5135" w:rsidRDefault="00960882" w:rsidP="001528FB">
      <w:pPr>
        <w:pStyle w:val="a4"/>
        <w:numPr>
          <w:ilvl w:val="0"/>
          <w:numId w:val="1"/>
        </w:numPr>
        <w:ind w:left="0" w:firstLine="0"/>
        <w:rPr>
          <w:rFonts w:ascii="Times New Roman" w:hAnsi="Times New Roman"/>
          <w:sz w:val="28"/>
          <w:szCs w:val="28"/>
        </w:rPr>
      </w:pPr>
      <w:r w:rsidRPr="00BF5135">
        <w:rPr>
          <w:rFonts w:ascii="Times New Roman" w:hAnsi="Times New Roman"/>
          <w:sz w:val="28"/>
          <w:szCs w:val="28"/>
        </w:rPr>
        <w:t>Создать оптимальные условия  функционирования и совершенствования сотрудничества в организации работы с родителями;</w:t>
      </w:r>
    </w:p>
    <w:p w:rsidR="00960882" w:rsidRDefault="00960882" w:rsidP="001528FB">
      <w:pPr>
        <w:pStyle w:val="a4"/>
        <w:numPr>
          <w:ilvl w:val="0"/>
          <w:numId w:val="1"/>
        </w:numPr>
        <w:ind w:left="0" w:firstLine="0"/>
        <w:rPr>
          <w:rFonts w:ascii="Times New Roman" w:hAnsi="Times New Roman"/>
          <w:sz w:val="28"/>
          <w:szCs w:val="28"/>
        </w:rPr>
      </w:pPr>
      <w:r w:rsidRPr="00BF5135">
        <w:rPr>
          <w:rFonts w:ascii="Times New Roman" w:hAnsi="Times New Roman"/>
          <w:sz w:val="28"/>
          <w:szCs w:val="28"/>
        </w:rPr>
        <w:t>Активизировать работу с родителями, искать новые пути привлечения семьи к участию в учебно-воспитательном процессе</w:t>
      </w:r>
      <w:r w:rsidR="00173870">
        <w:rPr>
          <w:rFonts w:ascii="Times New Roman" w:hAnsi="Times New Roman"/>
          <w:sz w:val="28"/>
          <w:szCs w:val="28"/>
        </w:rPr>
        <w:t>, в том числе через организацию общественно-значимой деятельности классного коллектива.</w:t>
      </w:r>
    </w:p>
    <w:p w:rsidR="00960882" w:rsidRPr="008B1AE6" w:rsidRDefault="00960882" w:rsidP="001528FB">
      <w:pPr>
        <w:pStyle w:val="a4"/>
        <w:numPr>
          <w:ilvl w:val="0"/>
          <w:numId w:val="1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Организовать всестороннее психолого-педагогическое просвещение родителей.</w:t>
      </w:r>
    </w:p>
    <w:p w:rsidR="00960882" w:rsidRPr="00A327B9" w:rsidRDefault="00D001BF" w:rsidP="00960882">
      <w:pPr>
        <w:pStyle w:val="a3"/>
        <w:widowControl w:val="0"/>
        <w:adjustRightInd w:val="0"/>
        <w:spacing w:after="0"/>
        <w:jc w:val="both"/>
        <w:rPr>
          <w:color w:val="000000"/>
          <w:sz w:val="28"/>
          <w:szCs w:val="28"/>
          <w:u w:val="single"/>
        </w:rPr>
      </w:pPr>
      <w:r>
        <w:rPr>
          <w:rStyle w:val="a5"/>
          <w:b w:val="0"/>
          <w:color w:val="000000"/>
          <w:sz w:val="28"/>
          <w:szCs w:val="28"/>
        </w:rPr>
        <w:t xml:space="preserve">       </w:t>
      </w:r>
      <w:r w:rsidR="00960882" w:rsidRPr="00A327B9">
        <w:rPr>
          <w:rStyle w:val="a5"/>
          <w:color w:val="000000"/>
          <w:sz w:val="28"/>
          <w:szCs w:val="28"/>
          <w:u w:val="single"/>
        </w:rPr>
        <w:t>Ожидаемые результаты</w:t>
      </w:r>
    </w:p>
    <w:p w:rsidR="00960882" w:rsidRPr="00A327B9" w:rsidRDefault="00960882" w:rsidP="00960882">
      <w:pPr>
        <w:pStyle w:val="a3"/>
        <w:widowControl w:val="0"/>
        <w:adjustRightInd w:val="0"/>
        <w:spacing w:after="0"/>
        <w:jc w:val="both"/>
        <w:rPr>
          <w:color w:val="000000"/>
          <w:sz w:val="28"/>
          <w:szCs w:val="28"/>
        </w:rPr>
      </w:pPr>
      <w:r w:rsidRPr="00A327B9">
        <w:rPr>
          <w:color w:val="000000"/>
          <w:sz w:val="28"/>
          <w:szCs w:val="28"/>
        </w:rPr>
        <w:t>1.</w:t>
      </w:r>
      <w:r w:rsidR="00D001BF">
        <w:rPr>
          <w:color w:val="000000"/>
          <w:sz w:val="28"/>
          <w:szCs w:val="28"/>
        </w:rPr>
        <w:t xml:space="preserve">  </w:t>
      </w:r>
      <w:r w:rsidRPr="00A327B9">
        <w:rPr>
          <w:color w:val="000000"/>
          <w:sz w:val="28"/>
          <w:szCs w:val="28"/>
        </w:rPr>
        <w:t xml:space="preserve">Установление партнерских отношений </w:t>
      </w:r>
      <w:r w:rsidRPr="00A327B9">
        <w:rPr>
          <w:b/>
          <w:sz w:val="28"/>
          <w:szCs w:val="28"/>
        </w:rPr>
        <w:t xml:space="preserve">Ученик + </w:t>
      </w:r>
      <w:r>
        <w:rPr>
          <w:b/>
          <w:sz w:val="28"/>
          <w:szCs w:val="28"/>
        </w:rPr>
        <w:t>Родитель + Учитель = Д</w:t>
      </w:r>
      <w:r w:rsidRPr="00A327B9">
        <w:rPr>
          <w:b/>
          <w:sz w:val="28"/>
          <w:szCs w:val="28"/>
        </w:rPr>
        <w:t>рузья</w:t>
      </w:r>
      <w:r w:rsidRPr="00A327B9">
        <w:rPr>
          <w:color w:val="000000"/>
          <w:sz w:val="28"/>
          <w:szCs w:val="28"/>
        </w:rPr>
        <w:t xml:space="preserve"> в мобилизации </w:t>
      </w:r>
      <w:proofErr w:type="spellStart"/>
      <w:r w:rsidRPr="00A327B9">
        <w:rPr>
          <w:color w:val="000000"/>
          <w:sz w:val="28"/>
          <w:szCs w:val="28"/>
        </w:rPr>
        <w:t>социокультурного</w:t>
      </w:r>
      <w:proofErr w:type="spellEnd"/>
      <w:r w:rsidRPr="00A327B9">
        <w:rPr>
          <w:color w:val="000000"/>
          <w:sz w:val="28"/>
          <w:szCs w:val="28"/>
        </w:rPr>
        <w:t xml:space="preserve"> потенциала семьи для создания единой, доброжелательной, воспитательной среды, для создания сплочённого коллектива. </w:t>
      </w:r>
    </w:p>
    <w:p w:rsidR="00960882" w:rsidRPr="00A327B9" w:rsidRDefault="00960882" w:rsidP="00960882">
      <w:pPr>
        <w:pStyle w:val="a3"/>
        <w:widowControl w:val="0"/>
        <w:tabs>
          <w:tab w:val="left" w:pos="360"/>
        </w:tabs>
        <w:adjustRightInd w:val="0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D001BF">
        <w:rPr>
          <w:color w:val="000000"/>
          <w:sz w:val="28"/>
          <w:szCs w:val="28"/>
        </w:rPr>
        <w:t xml:space="preserve">   </w:t>
      </w:r>
      <w:r w:rsidRPr="00A327B9">
        <w:rPr>
          <w:color w:val="000000"/>
          <w:sz w:val="28"/>
          <w:szCs w:val="28"/>
        </w:rPr>
        <w:t>Создание системы психолого-педагогического всеобуча родителей,</w:t>
      </w:r>
      <w:r w:rsidRPr="00A327B9">
        <w:rPr>
          <w:color w:val="000000"/>
          <w:sz w:val="28"/>
          <w:szCs w:val="28"/>
          <w:lang w:val="en-US"/>
        </w:rPr>
        <w:t> </w:t>
      </w:r>
      <w:r w:rsidRPr="00A327B9">
        <w:rPr>
          <w:color w:val="000000"/>
          <w:sz w:val="28"/>
          <w:szCs w:val="28"/>
        </w:rPr>
        <w:t>вовлечение родителей в педагогическое самообразование через тренинги  и  групповые формы работы.</w:t>
      </w:r>
    </w:p>
    <w:p w:rsidR="00960882" w:rsidRPr="00A327B9" w:rsidRDefault="00960882" w:rsidP="00960882">
      <w:pPr>
        <w:pStyle w:val="a3"/>
        <w:widowControl w:val="0"/>
        <w:tabs>
          <w:tab w:val="left" w:pos="360"/>
        </w:tabs>
        <w:adjustRightInd w:val="0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D001BF">
        <w:rPr>
          <w:color w:val="000000"/>
          <w:sz w:val="28"/>
          <w:szCs w:val="28"/>
        </w:rPr>
        <w:t xml:space="preserve"> </w:t>
      </w:r>
      <w:r w:rsidRPr="00A327B9">
        <w:rPr>
          <w:color w:val="000000"/>
          <w:sz w:val="28"/>
          <w:szCs w:val="28"/>
        </w:rPr>
        <w:t>Привлечение родителей</w:t>
      </w:r>
      <w:r w:rsidRPr="00A327B9">
        <w:rPr>
          <w:color w:val="000000"/>
          <w:sz w:val="28"/>
          <w:szCs w:val="28"/>
          <w:lang w:val="en-US"/>
        </w:rPr>
        <w:t> </w:t>
      </w:r>
      <w:r w:rsidRPr="00A327B9">
        <w:rPr>
          <w:color w:val="000000"/>
          <w:sz w:val="28"/>
          <w:szCs w:val="28"/>
        </w:rPr>
        <w:t>к активной созидательной, воспитательной практике; развитие</w:t>
      </w:r>
      <w:r w:rsidRPr="00A327B9">
        <w:rPr>
          <w:color w:val="000000"/>
          <w:sz w:val="28"/>
          <w:szCs w:val="28"/>
          <w:lang w:val="en-US"/>
        </w:rPr>
        <w:t> </w:t>
      </w:r>
      <w:r w:rsidRPr="00A327B9">
        <w:rPr>
          <w:color w:val="000000"/>
          <w:sz w:val="28"/>
          <w:szCs w:val="28"/>
        </w:rPr>
        <w:t xml:space="preserve"> семейных  традиций через проведение совместных сем</w:t>
      </w:r>
      <w:r>
        <w:rPr>
          <w:color w:val="000000"/>
          <w:sz w:val="28"/>
          <w:szCs w:val="28"/>
        </w:rPr>
        <w:t>ейных праздников в стенах лицея.</w:t>
      </w:r>
    </w:p>
    <w:p w:rsidR="00960882" w:rsidRPr="00870B11" w:rsidRDefault="00960882" w:rsidP="00960882">
      <w:pPr>
        <w:pStyle w:val="a3"/>
        <w:widowControl w:val="0"/>
        <w:adjustRightInd w:val="0"/>
        <w:spacing w:after="0"/>
        <w:jc w:val="both"/>
        <w:rPr>
          <w:color w:val="000000"/>
          <w:sz w:val="28"/>
          <w:szCs w:val="28"/>
        </w:rPr>
      </w:pPr>
      <w:r w:rsidRPr="00870B11">
        <w:rPr>
          <w:sz w:val="28"/>
          <w:szCs w:val="28"/>
        </w:rPr>
        <w:t>4.</w:t>
      </w:r>
      <w:r w:rsidR="00D001BF">
        <w:rPr>
          <w:sz w:val="28"/>
          <w:szCs w:val="28"/>
        </w:rPr>
        <w:t xml:space="preserve">    </w:t>
      </w:r>
      <w:r w:rsidRPr="00870B11">
        <w:rPr>
          <w:sz w:val="28"/>
          <w:szCs w:val="28"/>
        </w:rPr>
        <w:t>Привлечение родителей к непосредственной творческой деятельности с детьми, организация совместной</w:t>
      </w:r>
      <w:r w:rsidRPr="00870B11">
        <w:rPr>
          <w:sz w:val="28"/>
          <w:szCs w:val="28"/>
          <w:lang w:val="en-US"/>
        </w:rPr>
        <w:t> </w:t>
      </w:r>
      <w:proofErr w:type="spellStart"/>
      <w:r w:rsidRPr="00870B11">
        <w:rPr>
          <w:sz w:val="28"/>
          <w:szCs w:val="28"/>
        </w:rPr>
        <w:t>досуговой</w:t>
      </w:r>
      <w:proofErr w:type="spellEnd"/>
      <w:r w:rsidRPr="00870B11">
        <w:rPr>
          <w:sz w:val="28"/>
          <w:szCs w:val="28"/>
        </w:rPr>
        <w:t xml:space="preserve"> деятельности, спортивно</w:t>
      </w:r>
      <w:r>
        <w:rPr>
          <w:sz w:val="28"/>
          <w:szCs w:val="28"/>
        </w:rPr>
        <w:t xml:space="preserve">-оздоровительной и  туристической </w:t>
      </w:r>
      <w:r w:rsidRPr="00870B11">
        <w:rPr>
          <w:sz w:val="28"/>
          <w:szCs w:val="28"/>
        </w:rPr>
        <w:t xml:space="preserve"> работы. </w:t>
      </w:r>
    </w:p>
    <w:p w:rsidR="00960882" w:rsidRPr="00DA1A56" w:rsidRDefault="00960882" w:rsidP="00960882">
      <w:pPr>
        <w:rPr>
          <w:sz w:val="28"/>
          <w:szCs w:val="28"/>
        </w:rPr>
      </w:pPr>
    </w:p>
    <w:p w:rsidR="000C78F1" w:rsidRDefault="00960882" w:rsidP="0096088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001BF"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2  часть.  Основная.</w:t>
      </w:r>
      <w:r w:rsidRPr="00BF51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960882" w:rsidRPr="00DA1A56" w:rsidRDefault="00960882" w:rsidP="000C78F1">
      <w:pPr>
        <w:tabs>
          <w:tab w:val="left" w:pos="567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960882" w:rsidRDefault="00FA6EC6" w:rsidP="00FA6EC6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60882" w:rsidRPr="00BF5135">
        <w:rPr>
          <w:sz w:val="28"/>
          <w:szCs w:val="28"/>
        </w:rPr>
        <w:t>Эффективность воспитательной работы учителя во многом зависит  от его умения находить общий «язык»</w:t>
      </w:r>
      <w:r>
        <w:rPr>
          <w:sz w:val="28"/>
          <w:szCs w:val="28"/>
        </w:rPr>
        <w:t xml:space="preserve"> с учениками и их родителями</w:t>
      </w:r>
      <w:r w:rsidR="00960882" w:rsidRPr="00BF5135">
        <w:rPr>
          <w:sz w:val="28"/>
          <w:szCs w:val="28"/>
        </w:rPr>
        <w:t>. Не зная или недостаточно зная учеников и их родителей, не создав дружного коллектива, невозможно решать задачи обучения и воспитания детей. На протяжении всех лет обучения в начальном звене стараюсь проводить работу с родителями так, чтобы после каждой встречи со мной, они всегда имели искорку надежды, что мы вместе можем решить и преодолеть  многое. Каждая наша встреча даёт повод к раздумью, вызывает</w:t>
      </w:r>
      <w:r w:rsidR="00960882">
        <w:rPr>
          <w:sz w:val="28"/>
          <w:szCs w:val="28"/>
        </w:rPr>
        <w:t xml:space="preserve"> желание анализировать, думать и </w:t>
      </w:r>
      <w:r w:rsidR="00960882" w:rsidRPr="00BF5135">
        <w:rPr>
          <w:sz w:val="28"/>
          <w:szCs w:val="28"/>
        </w:rPr>
        <w:t>делать определённые выводы. С самого первого класса  стараюсь донести до родителей мысль о том, что источником благополучия ребёнка в семье, условием его счастливого детства является  родительская любовь. Дети очень чутко реагируют на любовь и ласку, остро переживают их дефицит. Очень часто напоминаю родителям, что ребёнок должен быть уверен, что его кто-то любит, и он тоже долже</w:t>
      </w:r>
      <w:r w:rsidR="00960882">
        <w:rPr>
          <w:sz w:val="28"/>
          <w:szCs w:val="28"/>
        </w:rPr>
        <w:t xml:space="preserve">н очень кого-то любить. </w:t>
      </w:r>
      <w:r w:rsidR="00960882" w:rsidRPr="00BF5135">
        <w:rPr>
          <w:sz w:val="28"/>
          <w:szCs w:val="28"/>
        </w:rPr>
        <w:t xml:space="preserve">Работа с родителями  требует разносторонней подготовки, прежде всего знания психологии и </w:t>
      </w:r>
      <w:r w:rsidR="00960882" w:rsidRPr="00BF5135">
        <w:rPr>
          <w:sz w:val="28"/>
          <w:szCs w:val="28"/>
        </w:rPr>
        <w:lastRenderedPageBreak/>
        <w:t xml:space="preserve">педагогики. Когда я принимаю новый класс, меня в одинаковой степени волнует, что </w:t>
      </w:r>
      <w:r w:rsidR="00960882">
        <w:rPr>
          <w:sz w:val="28"/>
          <w:szCs w:val="28"/>
        </w:rPr>
        <w:t>«</w:t>
      </w:r>
      <w:proofErr w:type="gramStart"/>
      <w:r w:rsidR="00960882" w:rsidRPr="00BF5135">
        <w:rPr>
          <w:sz w:val="28"/>
          <w:szCs w:val="28"/>
        </w:rPr>
        <w:t>из себя представляют</w:t>
      </w:r>
      <w:proofErr w:type="gramEnd"/>
      <w:r w:rsidR="00960882">
        <w:rPr>
          <w:sz w:val="28"/>
          <w:szCs w:val="28"/>
        </w:rPr>
        <w:t>»</w:t>
      </w:r>
      <w:r w:rsidR="00960882" w:rsidRPr="00BF5135">
        <w:rPr>
          <w:sz w:val="28"/>
          <w:szCs w:val="28"/>
        </w:rPr>
        <w:t xml:space="preserve"> мои будущие ученики, какие у них родители, будут ли они моими помощниками.  С первого дня знакомства  говорю им, что надеюсь на их понимание и поддержку, на постоянный контакт и доверие. В 2006 -2007 учебном году в очередной </w:t>
      </w:r>
      <w:proofErr w:type="gramStart"/>
      <w:r w:rsidR="00960882" w:rsidRPr="00BF5135">
        <w:rPr>
          <w:sz w:val="28"/>
          <w:szCs w:val="28"/>
        </w:rPr>
        <w:t>раз</w:t>
      </w:r>
      <w:proofErr w:type="gramEnd"/>
      <w:r w:rsidR="000C78F1">
        <w:rPr>
          <w:sz w:val="28"/>
          <w:szCs w:val="28"/>
        </w:rPr>
        <w:t xml:space="preserve"> </w:t>
      </w:r>
      <w:r w:rsidR="00960882" w:rsidRPr="00BF5135">
        <w:rPr>
          <w:b/>
          <w:sz w:val="28"/>
          <w:szCs w:val="28"/>
        </w:rPr>
        <w:t xml:space="preserve"> </w:t>
      </w:r>
      <w:r w:rsidR="00960882" w:rsidRPr="00BF5135">
        <w:rPr>
          <w:sz w:val="28"/>
          <w:szCs w:val="28"/>
        </w:rPr>
        <w:t xml:space="preserve">принимая новых первоклашек и их родителей, решила кардинально изменить работу с родителями, начать поиск новых форм общения с целью сплочения коллектива. Свою </w:t>
      </w:r>
      <w:r w:rsidR="00960882">
        <w:rPr>
          <w:sz w:val="28"/>
          <w:szCs w:val="28"/>
        </w:rPr>
        <w:t>новую работу построила поэтапно:</w:t>
      </w:r>
    </w:p>
    <w:p w:rsidR="00960882" w:rsidRPr="00BF5135" w:rsidRDefault="000C78F1" w:rsidP="000C78F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960882" w:rsidRPr="00284D3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1</w:t>
      </w:r>
      <w:r w:rsidR="00960882" w:rsidRPr="00BF5135">
        <w:rPr>
          <w:b/>
          <w:sz w:val="28"/>
          <w:szCs w:val="28"/>
        </w:rPr>
        <w:t xml:space="preserve"> этап</w:t>
      </w:r>
      <w:r w:rsidR="006A0C30">
        <w:rPr>
          <w:sz w:val="28"/>
          <w:szCs w:val="28"/>
        </w:rPr>
        <w:t xml:space="preserve"> – </w:t>
      </w:r>
      <w:r>
        <w:rPr>
          <w:sz w:val="28"/>
          <w:szCs w:val="28"/>
        </w:rPr>
        <w:t>обследование</w:t>
      </w:r>
      <w:r w:rsidR="00960882" w:rsidRPr="00BF5135">
        <w:rPr>
          <w:sz w:val="28"/>
          <w:szCs w:val="28"/>
        </w:rPr>
        <w:t xml:space="preserve">  детей и их родителей, проведение   психолого-педагогической  диагностики (1 класс).</w:t>
      </w:r>
    </w:p>
    <w:p w:rsidR="00960882" w:rsidRPr="00BF5135" w:rsidRDefault="000C78F1" w:rsidP="00960882">
      <w:pPr>
        <w:ind w:left="284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960882" w:rsidRPr="00BF5135">
        <w:rPr>
          <w:b/>
          <w:sz w:val="28"/>
          <w:szCs w:val="28"/>
        </w:rPr>
        <w:t>2 этап</w:t>
      </w:r>
      <w:r w:rsidR="006A0C30">
        <w:rPr>
          <w:sz w:val="28"/>
          <w:szCs w:val="28"/>
        </w:rPr>
        <w:t xml:space="preserve"> – </w:t>
      </w:r>
      <w:r w:rsidR="00960882">
        <w:rPr>
          <w:sz w:val="28"/>
          <w:szCs w:val="28"/>
        </w:rPr>
        <w:t xml:space="preserve">тренинги </w:t>
      </w:r>
      <w:r w:rsidR="00960882" w:rsidRPr="00BF5135">
        <w:rPr>
          <w:sz w:val="28"/>
          <w:szCs w:val="28"/>
        </w:rPr>
        <w:t xml:space="preserve"> взаимодействия родителей и детей  «Учимся</w:t>
      </w:r>
      <w:r w:rsidR="00960882">
        <w:rPr>
          <w:sz w:val="28"/>
          <w:szCs w:val="28"/>
        </w:rPr>
        <w:t xml:space="preserve"> понимать д</w:t>
      </w:r>
      <w:r>
        <w:rPr>
          <w:sz w:val="28"/>
          <w:szCs w:val="28"/>
        </w:rPr>
        <w:t>руг друга» (2 класс), краеведческая работа.</w:t>
      </w:r>
    </w:p>
    <w:p w:rsidR="00960882" w:rsidRPr="00BF5135" w:rsidRDefault="000C78F1" w:rsidP="000C78F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960882" w:rsidRPr="00BF5135">
        <w:rPr>
          <w:b/>
          <w:sz w:val="28"/>
          <w:szCs w:val="28"/>
        </w:rPr>
        <w:t>3 этап</w:t>
      </w:r>
      <w:r>
        <w:rPr>
          <w:sz w:val="28"/>
          <w:szCs w:val="28"/>
        </w:rPr>
        <w:t xml:space="preserve"> – групповая работа родителей при проведении мероприятий</w:t>
      </w:r>
      <w:r w:rsidR="00960882" w:rsidRPr="00BF5135">
        <w:rPr>
          <w:sz w:val="28"/>
          <w:szCs w:val="28"/>
        </w:rPr>
        <w:t xml:space="preserve">, проведение тематических родительских  собраний </w:t>
      </w:r>
      <w:r w:rsidR="009608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использованием информационно-компьютерных технологий </w:t>
      </w:r>
      <w:r w:rsidR="00960882" w:rsidRPr="00BF5135">
        <w:rPr>
          <w:sz w:val="28"/>
          <w:szCs w:val="28"/>
        </w:rPr>
        <w:t>(3 класс).</w:t>
      </w:r>
    </w:p>
    <w:p w:rsidR="00960882" w:rsidRPr="00284D3B" w:rsidRDefault="000C78F1" w:rsidP="000C78F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960882" w:rsidRPr="00BF5135">
        <w:rPr>
          <w:b/>
          <w:sz w:val="28"/>
          <w:szCs w:val="28"/>
        </w:rPr>
        <w:t xml:space="preserve">4 этап </w:t>
      </w:r>
      <w:r w:rsidR="00960882" w:rsidRPr="00BF5135">
        <w:rPr>
          <w:sz w:val="28"/>
          <w:szCs w:val="28"/>
        </w:rPr>
        <w:t>– составление социального  паспорта класс</w:t>
      </w:r>
      <w:r w:rsidR="00960882">
        <w:rPr>
          <w:sz w:val="28"/>
          <w:szCs w:val="28"/>
        </w:rPr>
        <w:t xml:space="preserve">а и </w:t>
      </w:r>
      <w:r w:rsidR="006A0C30">
        <w:rPr>
          <w:sz w:val="28"/>
          <w:szCs w:val="28"/>
        </w:rPr>
        <w:t xml:space="preserve">организация театрализованной  деятельности </w:t>
      </w:r>
      <w:r w:rsidR="00960882" w:rsidRPr="00BF5135">
        <w:rPr>
          <w:sz w:val="28"/>
          <w:szCs w:val="28"/>
        </w:rPr>
        <w:t>(4 класс).</w:t>
      </w:r>
    </w:p>
    <w:p w:rsidR="00960882" w:rsidRPr="00DF196C" w:rsidRDefault="006A0C30" w:rsidP="006A0C30">
      <w:pPr>
        <w:spacing w:before="120" w:after="120" w:line="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60882" w:rsidRPr="00BF5135">
        <w:rPr>
          <w:sz w:val="28"/>
          <w:szCs w:val="28"/>
        </w:rPr>
        <w:t>Работу я начала в</w:t>
      </w:r>
      <w:r>
        <w:rPr>
          <w:sz w:val="28"/>
          <w:szCs w:val="28"/>
        </w:rPr>
        <w:t xml:space="preserve"> 1 классе (2006-07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 xml:space="preserve">. </w:t>
      </w:r>
      <w:r w:rsidR="00960882">
        <w:rPr>
          <w:sz w:val="28"/>
          <w:szCs w:val="28"/>
        </w:rPr>
        <w:t xml:space="preserve">году) с проведением психолого-педагогической диагностики.  Одно из главных направлений внеклассной работы в 1 классе и в начальной школе </w:t>
      </w:r>
      <w:r>
        <w:rPr>
          <w:sz w:val="28"/>
          <w:szCs w:val="28"/>
        </w:rPr>
        <w:t xml:space="preserve"> </w:t>
      </w:r>
      <w:r w:rsidR="00960882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 установление взаимопонимания</w:t>
      </w:r>
      <w:r w:rsidR="00960882">
        <w:rPr>
          <w:sz w:val="28"/>
          <w:szCs w:val="28"/>
        </w:rPr>
        <w:t xml:space="preserve"> между ребятами и взрослыми.  Для этого необходимо  было поближе познакомиться с родителями, с целью выявления положительных и отрицательных качеств личности ребёнка, его склонностей и способностей. В этом учебном году (на первом этапе) были поставлены задачи: изучение личности каждого ученика и создание таких условий, чтобы дети полюбили лицей. Поэтому на первом же родительском собрании была  дана анкета «Знаете ли вы, своего первоклассника?</w:t>
      </w:r>
      <w:proofErr w:type="gramStart"/>
      <w:r w:rsidR="00960882">
        <w:rPr>
          <w:sz w:val="28"/>
          <w:szCs w:val="28"/>
        </w:rPr>
        <w:t>»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  <w:u w:val="single"/>
        </w:rPr>
        <w:t>Приложение № 1)</w:t>
      </w:r>
      <w:r w:rsidR="00960882">
        <w:rPr>
          <w:sz w:val="28"/>
          <w:szCs w:val="28"/>
        </w:rPr>
        <w:t>, проведён тест «Какие  вы родители?»</w:t>
      </w:r>
      <w:r>
        <w:rPr>
          <w:sz w:val="28"/>
          <w:szCs w:val="28"/>
        </w:rPr>
        <w:t>(</w:t>
      </w:r>
      <w:r>
        <w:rPr>
          <w:sz w:val="28"/>
          <w:szCs w:val="28"/>
          <w:u w:val="single"/>
        </w:rPr>
        <w:t>Приложение №2).</w:t>
      </w:r>
      <w:r>
        <w:rPr>
          <w:sz w:val="28"/>
          <w:szCs w:val="28"/>
        </w:rPr>
        <w:t xml:space="preserve"> </w:t>
      </w:r>
      <w:r w:rsidR="00960882">
        <w:rPr>
          <w:sz w:val="28"/>
          <w:szCs w:val="28"/>
        </w:rPr>
        <w:t>Многие родители не учитывают  индивидуальные возрастные особенности своих детей, поэ</w:t>
      </w:r>
      <w:r w:rsidR="00805276">
        <w:rPr>
          <w:sz w:val="28"/>
          <w:szCs w:val="28"/>
        </w:rPr>
        <w:t xml:space="preserve">тому ещё до начала учебного года </w:t>
      </w:r>
      <w:r w:rsidR="00960882">
        <w:rPr>
          <w:sz w:val="28"/>
          <w:szCs w:val="28"/>
        </w:rPr>
        <w:t>провожу беседу «Предупреждение трудностей  обучения чтению и письму при подготовке  к школе»</w:t>
      </w:r>
      <w:r w:rsidR="00805276">
        <w:rPr>
          <w:sz w:val="28"/>
          <w:szCs w:val="28"/>
        </w:rPr>
        <w:t xml:space="preserve"> (</w:t>
      </w:r>
      <w:r w:rsidR="00805276" w:rsidRPr="00805276">
        <w:rPr>
          <w:sz w:val="28"/>
          <w:szCs w:val="28"/>
          <w:u w:val="single"/>
        </w:rPr>
        <w:t>Приложение № 3</w:t>
      </w:r>
      <w:r w:rsidR="00805276">
        <w:rPr>
          <w:sz w:val="28"/>
          <w:szCs w:val="28"/>
        </w:rPr>
        <w:t>)</w:t>
      </w:r>
      <w:r w:rsidR="00960882">
        <w:rPr>
          <w:sz w:val="28"/>
          <w:szCs w:val="28"/>
        </w:rPr>
        <w:t xml:space="preserve">. Зная особенности своего ребёнка,  родители  по-иному оценивают готовность к школе своих малышей. </w:t>
      </w:r>
    </w:p>
    <w:p w:rsidR="00960882" w:rsidRDefault="00847541" w:rsidP="00960882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60882">
        <w:rPr>
          <w:sz w:val="28"/>
          <w:szCs w:val="28"/>
        </w:rPr>
        <w:t>Первый год учёбы самый трудный: меняется весь уклад жизни ребёнка, появляются новые обязанности и заботы. Чтобы справиться с учебной нагрузкой, выдержать достойно период адаптации к школьной жизни, чтобы защитить нервную систему, необходимо родителям  рассказать об адаптации первокласснико</w:t>
      </w:r>
      <w:r w:rsidR="00805276">
        <w:rPr>
          <w:sz w:val="28"/>
          <w:szCs w:val="28"/>
        </w:rPr>
        <w:t>в.  С этой целью в конце первой четверти</w:t>
      </w:r>
      <w:r w:rsidR="00960882">
        <w:rPr>
          <w:sz w:val="28"/>
          <w:szCs w:val="28"/>
        </w:rPr>
        <w:t xml:space="preserve"> было проведено</w:t>
      </w:r>
      <w:r w:rsidR="00805276">
        <w:rPr>
          <w:sz w:val="28"/>
          <w:szCs w:val="28"/>
        </w:rPr>
        <w:t xml:space="preserve">  первое </w:t>
      </w:r>
      <w:r w:rsidR="00960882">
        <w:rPr>
          <w:sz w:val="28"/>
          <w:szCs w:val="28"/>
        </w:rPr>
        <w:t xml:space="preserve"> родительское собрание на тему «Проблемы школьной адаптации</w:t>
      </w:r>
      <w:proofErr w:type="gramStart"/>
      <w:r w:rsidR="00960882">
        <w:rPr>
          <w:sz w:val="28"/>
          <w:szCs w:val="28"/>
        </w:rPr>
        <w:t>»</w:t>
      </w:r>
      <w:r w:rsidR="000C66AE">
        <w:rPr>
          <w:sz w:val="28"/>
          <w:szCs w:val="28"/>
        </w:rPr>
        <w:t>(</w:t>
      </w:r>
      <w:proofErr w:type="gramEnd"/>
      <w:r w:rsidR="000C66AE">
        <w:rPr>
          <w:sz w:val="28"/>
          <w:szCs w:val="28"/>
          <w:u w:val="single"/>
        </w:rPr>
        <w:t>Приложение № 4)</w:t>
      </w:r>
      <w:r w:rsidR="00960882">
        <w:rPr>
          <w:sz w:val="28"/>
          <w:szCs w:val="28"/>
        </w:rPr>
        <w:t>. К этому собранию была  оценена готовность первоклассников</w:t>
      </w:r>
      <w:r w:rsidR="000C66AE">
        <w:rPr>
          <w:sz w:val="28"/>
          <w:szCs w:val="28"/>
        </w:rPr>
        <w:t xml:space="preserve"> (</w:t>
      </w:r>
      <w:r w:rsidR="000C66AE">
        <w:rPr>
          <w:sz w:val="28"/>
          <w:szCs w:val="28"/>
          <w:u w:val="single"/>
        </w:rPr>
        <w:t>Приложение № 5)</w:t>
      </w:r>
      <w:r w:rsidR="00960882">
        <w:rPr>
          <w:sz w:val="28"/>
          <w:szCs w:val="28"/>
        </w:rPr>
        <w:t>.</w:t>
      </w:r>
    </w:p>
    <w:p w:rsidR="00095B61" w:rsidRPr="00466405" w:rsidRDefault="00466405" w:rsidP="00960882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Pr="00466405">
        <w:rPr>
          <w:i/>
          <w:sz w:val="28"/>
          <w:szCs w:val="28"/>
        </w:rPr>
        <w:t>Уровень адаптации  к школе</w:t>
      </w:r>
    </w:p>
    <w:p w:rsidR="00095B61" w:rsidRDefault="00466405" w:rsidP="0096088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5080</wp:posOffset>
            </wp:positionV>
            <wp:extent cx="6477000" cy="1914525"/>
            <wp:effectExtent l="19050" t="0" r="19050" b="0"/>
            <wp:wrapNone/>
            <wp:docPr id="23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095B61" w:rsidRDefault="00095B61" w:rsidP="00960882">
      <w:pPr>
        <w:rPr>
          <w:sz w:val="28"/>
          <w:szCs w:val="28"/>
        </w:rPr>
      </w:pPr>
    </w:p>
    <w:p w:rsidR="00095B61" w:rsidRDefault="00095B61" w:rsidP="00960882">
      <w:pPr>
        <w:rPr>
          <w:sz w:val="28"/>
          <w:szCs w:val="28"/>
        </w:rPr>
      </w:pPr>
    </w:p>
    <w:p w:rsidR="00095B61" w:rsidRDefault="00095B61" w:rsidP="00960882">
      <w:pPr>
        <w:rPr>
          <w:sz w:val="28"/>
          <w:szCs w:val="28"/>
        </w:rPr>
      </w:pPr>
    </w:p>
    <w:p w:rsidR="00095B61" w:rsidRDefault="00095B61" w:rsidP="00960882">
      <w:pPr>
        <w:rPr>
          <w:sz w:val="28"/>
          <w:szCs w:val="28"/>
        </w:rPr>
      </w:pPr>
    </w:p>
    <w:p w:rsidR="00095B61" w:rsidRDefault="00095B61" w:rsidP="0096088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1695450</wp:posOffset>
            </wp:positionV>
            <wp:extent cx="5600700" cy="3039110"/>
            <wp:effectExtent l="0" t="0" r="0" b="0"/>
            <wp:wrapNone/>
            <wp:docPr id="2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095B61" w:rsidRDefault="00095B61" w:rsidP="0096088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1695450</wp:posOffset>
            </wp:positionV>
            <wp:extent cx="5600700" cy="1898650"/>
            <wp:effectExtent l="0" t="0" r="0" b="0"/>
            <wp:wrapNone/>
            <wp:docPr id="21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095B61" w:rsidRDefault="00095B61" w:rsidP="00960882">
      <w:pPr>
        <w:rPr>
          <w:sz w:val="28"/>
          <w:szCs w:val="28"/>
        </w:rPr>
      </w:pPr>
    </w:p>
    <w:p w:rsidR="00095B61" w:rsidRDefault="00095B61" w:rsidP="00960882">
      <w:pPr>
        <w:rPr>
          <w:sz w:val="28"/>
          <w:szCs w:val="28"/>
        </w:rPr>
      </w:pPr>
    </w:p>
    <w:p w:rsidR="00095B61" w:rsidRDefault="00095B61" w:rsidP="00960882">
      <w:pPr>
        <w:rPr>
          <w:sz w:val="28"/>
          <w:szCs w:val="28"/>
        </w:rPr>
      </w:pPr>
    </w:p>
    <w:p w:rsidR="00095B61" w:rsidRDefault="00095B61" w:rsidP="00960882">
      <w:pPr>
        <w:rPr>
          <w:sz w:val="28"/>
          <w:szCs w:val="28"/>
        </w:rPr>
      </w:pPr>
    </w:p>
    <w:p w:rsidR="00960882" w:rsidRPr="00986BB3" w:rsidRDefault="00847541" w:rsidP="00960882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60882">
        <w:rPr>
          <w:sz w:val="28"/>
          <w:szCs w:val="28"/>
        </w:rPr>
        <w:t>При    изучении адаптации детей к школе мной  изучался характер поведения ребёнка в трёх сферах</w:t>
      </w:r>
      <w:r>
        <w:rPr>
          <w:sz w:val="28"/>
          <w:szCs w:val="28"/>
        </w:rPr>
        <w:t>: готовность к школе, кругозор и математические умения</w:t>
      </w:r>
      <w:r w:rsidR="00960882">
        <w:rPr>
          <w:sz w:val="28"/>
          <w:szCs w:val="28"/>
        </w:rPr>
        <w:t>. Анализ анкет, мои наблюдения и детские рисунки  показали, что 62,5% детей адаптировались к шко</w:t>
      </w:r>
      <w:r w:rsidR="00466405">
        <w:rPr>
          <w:sz w:val="28"/>
          <w:szCs w:val="28"/>
        </w:rPr>
        <w:t>ле в течение</w:t>
      </w:r>
      <w:r w:rsidR="00960882">
        <w:rPr>
          <w:sz w:val="28"/>
          <w:szCs w:val="28"/>
        </w:rPr>
        <w:t xml:space="preserve"> первых двух месяцев обучения. Эти дети относительно быстро влились в коллектив, освоились в лицее, приобрели новых друзей в классе, они спокойны, доброжелательны и без видимого напряжения выполняли мои требования. 25% детей показали, что им было трудно выполнять требования правил поведения, но к концу октября они полностью освоились с новым статусом «ученик».  Около 12,5%  детей показали, что период несоответствия их поведения требованиям школы затягивается, они испытывают трудности в усвоении учебной  программы.  Для этого  же родительского собрания мной был разработан буклет для родителей, где даны советы родителям </w:t>
      </w:r>
      <w:proofErr w:type="spellStart"/>
      <w:r w:rsidR="00960882">
        <w:rPr>
          <w:sz w:val="28"/>
          <w:szCs w:val="28"/>
        </w:rPr>
        <w:t>гиперактивных</w:t>
      </w:r>
      <w:proofErr w:type="spellEnd"/>
      <w:r w:rsidR="00960882">
        <w:rPr>
          <w:sz w:val="28"/>
          <w:szCs w:val="28"/>
        </w:rPr>
        <w:t xml:space="preserve">, медлительных  и </w:t>
      </w:r>
      <w:proofErr w:type="spellStart"/>
      <w:r w:rsidR="00960882">
        <w:rPr>
          <w:sz w:val="28"/>
          <w:szCs w:val="28"/>
        </w:rPr>
        <w:t>леворуких</w:t>
      </w:r>
      <w:proofErr w:type="spellEnd"/>
      <w:r w:rsidR="00960882">
        <w:rPr>
          <w:sz w:val="28"/>
          <w:szCs w:val="28"/>
        </w:rPr>
        <w:t xml:space="preserve"> детей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</w:t>
      </w:r>
      <w:r w:rsidR="000C66AE">
        <w:rPr>
          <w:sz w:val="28"/>
          <w:szCs w:val="28"/>
          <w:u w:val="single"/>
        </w:rPr>
        <w:t xml:space="preserve"> </w:t>
      </w:r>
      <w:proofErr w:type="gramEnd"/>
      <w:r w:rsidR="000C66AE">
        <w:rPr>
          <w:sz w:val="28"/>
          <w:szCs w:val="28"/>
          <w:u w:val="single"/>
        </w:rPr>
        <w:t>Приложение № 6</w:t>
      </w:r>
      <w:r>
        <w:rPr>
          <w:sz w:val="28"/>
          <w:szCs w:val="28"/>
          <w:u w:val="single"/>
        </w:rPr>
        <w:t>)</w:t>
      </w:r>
      <w:r w:rsidR="00960882">
        <w:rPr>
          <w:sz w:val="28"/>
          <w:szCs w:val="28"/>
        </w:rPr>
        <w:t>.</w:t>
      </w:r>
    </w:p>
    <w:p w:rsidR="00960882" w:rsidRDefault="00847541" w:rsidP="00847541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60882">
        <w:rPr>
          <w:sz w:val="28"/>
          <w:szCs w:val="28"/>
        </w:rPr>
        <w:t>Далее хотелось узнать, какие качества личности</w:t>
      </w:r>
      <w:r w:rsidR="00095B61">
        <w:rPr>
          <w:sz w:val="28"/>
          <w:szCs w:val="28"/>
        </w:rPr>
        <w:t>, способствующие успешной учёбе</w:t>
      </w:r>
      <w:r>
        <w:rPr>
          <w:sz w:val="28"/>
          <w:szCs w:val="28"/>
        </w:rPr>
        <w:t xml:space="preserve"> и адекватному поведению в школьной среде,</w:t>
      </w:r>
      <w:r w:rsidR="00960882">
        <w:rPr>
          <w:sz w:val="28"/>
          <w:szCs w:val="28"/>
        </w:rPr>
        <w:t xml:space="preserve"> вырабатываются  у моих учеников, чтобы они хорошо  учились  и правильно вели себя.</w:t>
      </w:r>
      <w:r w:rsidR="00960882" w:rsidRPr="00956310">
        <w:rPr>
          <w:sz w:val="28"/>
          <w:szCs w:val="28"/>
        </w:rPr>
        <w:t xml:space="preserve"> </w:t>
      </w:r>
      <w:r w:rsidR="00960882">
        <w:rPr>
          <w:sz w:val="28"/>
          <w:szCs w:val="28"/>
        </w:rPr>
        <w:t xml:space="preserve">Во втором полугодии  была проведена диагностика уровня воспитанности учащихся и их родителей. Для диагностики  детям и родителям были предложены следующие качества: любознательность, трудолюбие, бережное отношение к природе, «красивое» </w:t>
      </w:r>
      <w:r w:rsidR="00095B61">
        <w:rPr>
          <w:sz w:val="28"/>
          <w:szCs w:val="28"/>
        </w:rPr>
        <w:t xml:space="preserve">в жизни и отношение к себе. </w:t>
      </w:r>
      <w:r w:rsidR="00960882">
        <w:rPr>
          <w:sz w:val="28"/>
          <w:szCs w:val="28"/>
        </w:rPr>
        <w:t>На вопросы этой диагностики  дети и  родители   отвечали совместно, а затем  подсчитывалось среднее арифметическое, и определ</w:t>
      </w:r>
      <w:r w:rsidR="000C66AE">
        <w:rPr>
          <w:sz w:val="28"/>
          <w:szCs w:val="28"/>
        </w:rPr>
        <w:t>ялся уровень  воспитанности.  28</w:t>
      </w:r>
      <w:r w:rsidR="00960882">
        <w:rPr>
          <w:sz w:val="28"/>
          <w:szCs w:val="28"/>
        </w:rPr>
        <w:t>%  учащихся показали  высокий уровень. Эти дети активны, положительно реагируют на требования старших, проявляют стремление к учению, общественной деятельности, самовоспитанию, потребнос</w:t>
      </w:r>
      <w:r w:rsidR="000C66AE">
        <w:rPr>
          <w:sz w:val="28"/>
          <w:szCs w:val="28"/>
        </w:rPr>
        <w:t>ть в трудовом образе жизни. 63</w:t>
      </w:r>
      <w:r w:rsidR="00960882">
        <w:rPr>
          <w:sz w:val="28"/>
          <w:szCs w:val="28"/>
        </w:rPr>
        <w:t>% - средний уровень. Эти школьники выборочно реагируют на педагогические требования и воздействия. Пока ещё болезненно воспринимают замечания.  Нередко  проявляют отрицательное отношение к труду при общем стремлении к учению. Самовоспитание направлено на р</w:t>
      </w:r>
      <w:r w:rsidR="000C66AE">
        <w:rPr>
          <w:sz w:val="28"/>
          <w:szCs w:val="28"/>
        </w:rPr>
        <w:t>азвитие престижных качеств. 9</w:t>
      </w:r>
      <w:r w:rsidR="00960882">
        <w:rPr>
          <w:sz w:val="28"/>
          <w:szCs w:val="28"/>
        </w:rPr>
        <w:t>%  - низкий уровень. Эти школьники равнодушно относятся к жизни школы и семьи.</w:t>
      </w:r>
      <w:r w:rsidR="00960882" w:rsidRPr="00A918E8">
        <w:rPr>
          <w:sz w:val="28"/>
          <w:szCs w:val="28"/>
        </w:rPr>
        <w:t xml:space="preserve"> Не видят  смысла в учении, трудовой и другой деятельности.  Учебные, трудовые и жизненные навыки и умения не сформированы, носят поверхностный характер. Результаты показали, что </w:t>
      </w:r>
      <w:r w:rsidR="00960882">
        <w:rPr>
          <w:sz w:val="28"/>
          <w:szCs w:val="28"/>
        </w:rPr>
        <w:t xml:space="preserve">нам </w:t>
      </w:r>
      <w:r w:rsidR="00960882" w:rsidRPr="00A918E8">
        <w:rPr>
          <w:sz w:val="28"/>
          <w:szCs w:val="28"/>
        </w:rPr>
        <w:t>есть над чем</w:t>
      </w:r>
      <w:r w:rsidR="000C66AE">
        <w:rPr>
          <w:sz w:val="28"/>
          <w:szCs w:val="28"/>
        </w:rPr>
        <w:t>,</w:t>
      </w:r>
      <w:r w:rsidR="00960882" w:rsidRPr="00A918E8">
        <w:rPr>
          <w:sz w:val="28"/>
          <w:szCs w:val="28"/>
        </w:rPr>
        <w:t xml:space="preserve"> работать.  Для  сравнения  результатов  воспитательной работы,  мной была проведена диагностика уровня воспитанности и в 4 классе  (2010-11 </w:t>
      </w:r>
      <w:proofErr w:type="spellStart"/>
      <w:r w:rsidR="00960882" w:rsidRPr="00A918E8">
        <w:rPr>
          <w:sz w:val="28"/>
          <w:szCs w:val="28"/>
        </w:rPr>
        <w:t>уч</w:t>
      </w:r>
      <w:proofErr w:type="spellEnd"/>
      <w:r w:rsidR="00960882" w:rsidRPr="00A918E8">
        <w:rPr>
          <w:sz w:val="28"/>
          <w:szCs w:val="28"/>
        </w:rPr>
        <w:t>. год).</w:t>
      </w:r>
      <w:r w:rsidR="00960882">
        <w:rPr>
          <w:sz w:val="28"/>
          <w:szCs w:val="28"/>
        </w:rPr>
        <w:t xml:space="preserve"> Результаты хоть и небольшие, но есть.</w:t>
      </w:r>
    </w:p>
    <w:p w:rsidR="00466405" w:rsidRDefault="00466405" w:rsidP="00847541">
      <w:pPr>
        <w:tabs>
          <w:tab w:val="left" w:pos="567"/>
        </w:tabs>
        <w:rPr>
          <w:sz w:val="28"/>
          <w:szCs w:val="28"/>
        </w:rPr>
      </w:pPr>
    </w:p>
    <w:p w:rsidR="00466405" w:rsidRPr="007B20E9" w:rsidRDefault="007B20E9" w:rsidP="00847541">
      <w:pPr>
        <w:tabs>
          <w:tab w:val="left" w:pos="567"/>
        </w:tabs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7B20E9">
        <w:rPr>
          <w:i/>
          <w:sz w:val="28"/>
          <w:szCs w:val="28"/>
        </w:rPr>
        <w:t>Уровень воспитанности первоклассников  (2006 г.)</w:t>
      </w:r>
    </w:p>
    <w:p w:rsidR="00466405" w:rsidRDefault="007B20E9" w:rsidP="007B20E9">
      <w:pPr>
        <w:tabs>
          <w:tab w:val="left" w:pos="567"/>
        </w:tabs>
        <w:ind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-43814</wp:posOffset>
            </wp:positionH>
            <wp:positionV relativeFrom="paragraph">
              <wp:posOffset>24130</wp:posOffset>
            </wp:positionV>
            <wp:extent cx="6496050" cy="2133600"/>
            <wp:effectExtent l="19050" t="0" r="19050" b="0"/>
            <wp:wrapNone/>
            <wp:docPr id="30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466405">
        <w:rPr>
          <w:sz w:val="28"/>
          <w:szCs w:val="28"/>
        </w:rPr>
        <w:t xml:space="preserve">            </w:t>
      </w:r>
    </w:p>
    <w:p w:rsidR="00466405" w:rsidRDefault="007B20E9" w:rsidP="00847541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466405" w:rsidRDefault="00466405" w:rsidP="00847541">
      <w:pPr>
        <w:tabs>
          <w:tab w:val="left" w:pos="567"/>
        </w:tabs>
        <w:rPr>
          <w:sz w:val="28"/>
          <w:szCs w:val="28"/>
        </w:rPr>
      </w:pPr>
    </w:p>
    <w:p w:rsidR="00466405" w:rsidRDefault="00466405" w:rsidP="00847541">
      <w:pPr>
        <w:tabs>
          <w:tab w:val="left" w:pos="567"/>
        </w:tabs>
        <w:rPr>
          <w:sz w:val="28"/>
          <w:szCs w:val="28"/>
        </w:rPr>
      </w:pPr>
    </w:p>
    <w:p w:rsidR="00466405" w:rsidRDefault="00466405" w:rsidP="00847541">
      <w:pPr>
        <w:tabs>
          <w:tab w:val="left" w:pos="567"/>
        </w:tabs>
        <w:rPr>
          <w:sz w:val="28"/>
          <w:szCs w:val="28"/>
        </w:rPr>
      </w:pPr>
    </w:p>
    <w:p w:rsidR="00466405" w:rsidRDefault="00466405" w:rsidP="00847541">
      <w:pPr>
        <w:tabs>
          <w:tab w:val="left" w:pos="567"/>
        </w:tabs>
        <w:rPr>
          <w:sz w:val="28"/>
          <w:szCs w:val="28"/>
        </w:rPr>
      </w:pPr>
    </w:p>
    <w:p w:rsidR="00466405" w:rsidRDefault="00466405" w:rsidP="00847541">
      <w:pPr>
        <w:tabs>
          <w:tab w:val="left" w:pos="567"/>
        </w:tabs>
        <w:rPr>
          <w:sz w:val="28"/>
          <w:szCs w:val="28"/>
        </w:rPr>
      </w:pPr>
    </w:p>
    <w:p w:rsidR="00466405" w:rsidRDefault="00466405" w:rsidP="00847541">
      <w:pPr>
        <w:tabs>
          <w:tab w:val="left" w:pos="567"/>
        </w:tabs>
        <w:rPr>
          <w:sz w:val="28"/>
          <w:szCs w:val="28"/>
        </w:rPr>
      </w:pPr>
    </w:p>
    <w:p w:rsidR="00466405" w:rsidRDefault="00466405" w:rsidP="00847541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466405" w:rsidRDefault="00466405" w:rsidP="00847541">
      <w:pPr>
        <w:tabs>
          <w:tab w:val="left" w:pos="567"/>
        </w:tabs>
        <w:rPr>
          <w:sz w:val="28"/>
          <w:szCs w:val="28"/>
        </w:rPr>
      </w:pPr>
    </w:p>
    <w:p w:rsidR="007B20E9" w:rsidRPr="000C66AE" w:rsidRDefault="000C66AE" w:rsidP="000C66AE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</w:t>
      </w:r>
      <w:r w:rsidR="007B20E9">
        <w:rPr>
          <w:sz w:val="28"/>
          <w:szCs w:val="28"/>
        </w:rPr>
        <w:t xml:space="preserve"> </w:t>
      </w:r>
      <w:r w:rsidR="007B20E9" w:rsidRPr="000C66AE">
        <w:rPr>
          <w:i/>
          <w:sz w:val="28"/>
          <w:szCs w:val="28"/>
        </w:rPr>
        <w:t xml:space="preserve">Уровень воспитанности </w:t>
      </w:r>
      <w:r w:rsidRPr="000C66AE">
        <w:rPr>
          <w:i/>
          <w:sz w:val="28"/>
          <w:szCs w:val="28"/>
        </w:rPr>
        <w:t>четвероклассников (2010 г.)</w:t>
      </w:r>
    </w:p>
    <w:p w:rsidR="007B20E9" w:rsidRDefault="00DE37DB" w:rsidP="000C66AE">
      <w:pPr>
        <w:spacing w:before="120" w:after="120" w:line="40" w:lineRule="atLeast"/>
        <w:ind w:left="142" w:right="-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83185</wp:posOffset>
            </wp:positionV>
            <wp:extent cx="6553200" cy="2143125"/>
            <wp:effectExtent l="19050" t="0" r="19050" b="0"/>
            <wp:wrapNone/>
            <wp:docPr id="32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7B20E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7B20E9" w:rsidRDefault="007B20E9" w:rsidP="00960882">
      <w:pPr>
        <w:spacing w:before="120" w:after="120" w:line="40" w:lineRule="atLeast"/>
        <w:jc w:val="both"/>
        <w:rPr>
          <w:sz w:val="28"/>
          <w:szCs w:val="28"/>
        </w:rPr>
      </w:pPr>
    </w:p>
    <w:p w:rsidR="007B20E9" w:rsidRDefault="007B20E9" w:rsidP="00960882">
      <w:pPr>
        <w:spacing w:before="120" w:after="120" w:line="40" w:lineRule="atLeast"/>
        <w:jc w:val="both"/>
        <w:rPr>
          <w:sz w:val="28"/>
          <w:szCs w:val="28"/>
        </w:rPr>
      </w:pPr>
    </w:p>
    <w:p w:rsidR="007B20E9" w:rsidRDefault="007B20E9" w:rsidP="00960882">
      <w:pPr>
        <w:spacing w:before="120" w:after="120" w:line="40" w:lineRule="atLeast"/>
        <w:jc w:val="both"/>
        <w:rPr>
          <w:sz w:val="28"/>
          <w:szCs w:val="28"/>
        </w:rPr>
      </w:pPr>
    </w:p>
    <w:p w:rsidR="007B20E9" w:rsidRDefault="007B20E9" w:rsidP="00960882">
      <w:pPr>
        <w:spacing w:before="120" w:after="120" w:line="40" w:lineRule="atLeast"/>
        <w:jc w:val="both"/>
        <w:rPr>
          <w:sz w:val="28"/>
          <w:szCs w:val="28"/>
        </w:rPr>
      </w:pPr>
    </w:p>
    <w:p w:rsidR="007B20E9" w:rsidRDefault="007B20E9" w:rsidP="00960882">
      <w:pPr>
        <w:spacing w:before="120" w:after="120" w:line="40" w:lineRule="atLeast"/>
        <w:jc w:val="both"/>
        <w:rPr>
          <w:sz w:val="28"/>
          <w:szCs w:val="28"/>
        </w:rPr>
      </w:pPr>
    </w:p>
    <w:p w:rsidR="007B20E9" w:rsidRDefault="007B20E9" w:rsidP="00960882">
      <w:pPr>
        <w:spacing w:before="120" w:after="120" w:line="40" w:lineRule="atLeast"/>
        <w:jc w:val="both"/>
        <w:rPr>
          <w:sz w:val="28"/>
          <w:szCs w:val="28"/>
        </w:rPr>
      </w:pPr>
    </w:p>
    <w:p w:rsidR="007B20E9" w:rsidRDefault="007B20E9" w:rsidP="00960882">
      <w:pPr>
        <w:spacing w:before="120" w:after="120" w:line="40" w:lineRule="atLeast"/>
        <w:jc w:val="both"/>
        <w:rPr>
          <w:sz w:val="28"/>
          <w:szCs w:val="28"/>
        </w:rPr>
      </w:pPr>
    </w:p>
    <w:p w:rsidR="007B20E9" w:rsidRPr="00C63D83" w:rsidRDefault="00C63D83" w:rsidP="00960882">
      <w:pPr>
        <w:spacing w:before="120" w:after="120" w:line="40" w:lineRule="atLeast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Вопросы и результаты изучения  диагностики «Уровень воспитанности учащихся» приведены ниже. (</w:t>
      </w:r>
      <w:r>
        <w:rPr>
          <w:sz w:val="28"/>
          <w:szCs w:val="28"/>
          <w:u w:val="single"/>
        </w:rPr>
        <w:t>Приложение № 7)</w:t>
      </w:r>
    </w:p>
    <w:p w:rsidR="002E4777" w:rsidRDefault="00C63D83" w:rsidP="002E4777">
      <w:pPr>
        <w:spacing w:before="120" w:after="120" w:line="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При проведении внеклассных мероприятий за первоклассниками использовался метод наблюдения. </w:t>
      </w:r>
      <w:r w:rsidR="00960882">
        <w:rPr>
          <w:sz w:val="28"/>
          <w:szCs w:val="28"/>
        </w:rPr>
        <w:t>Ребята с</w:t>
      </w:r>
      <w:r>
        <w:rPr>
          <w:sz w:val="28"/>
          <w:szCs w:val="28"/>
        </w:rPr>
        <w:t xml:space="preserve"> большим</w:t>
      </w:r>
      <w:r w:rsidR="00960882">
        <w:rPr>
          <w:sz w:val="28"/>
          <w:szCs w:val="28"/>
        </w:rPr>
        <w:t xml:space="preserve"> удовольствием принимали участие во всех мероприятиях. Лидеры проявляли себя более ярко. Дети, и их родители активно участвовали в различных конкурсах и акциях. В дальнейшем следует продолжить работу по привлечению родителей к участию во всех внеклассных мероприятиях, по во</w:t>
      </w:r>
      <w:r>
        <w:rPr>
          <w:sz w:val="28"/>
          <w:szCs w:val="28"/>
        </w:rPr>
        <w:t>влечению</w:t>
      </w:r>
      <w:r w:rsidR="00960882">
        <w:rPr>
          <w:sz w:val="28"/>
          <w:szCs w:val="28"/>
        </w:rPr>
        <w:t xml:space="preserve"> малоактивных ребят в дела класса. Начиналось формирование коллектива. Активисты старались не только сами участвовать, но и помогать другим ребятам, а иногда требовали от них выполнения поручений. Диагностические материалы помогли мне изменить стратегию поведения взрослых по отношению к ребёнку, выявить проблемные ситуации в отдельных семьях, выбрать правильную линию поведения с родителями тех учеников, положение которых – трудное. Все анкеты я помещаю в папку «Развитие школьника» и использую при подготовке к родительским собраниям</w:t>
      </w:r>
      <w:r>
        <w:rPr>
          <w:sz w:val="28"/>
          <w:szCs w:val="28"/>
        </w:rPr>
        <w:t>, в решении проблемных ситуаций</w:t>
      </w:r>
      <w:r w:rsidR="00960882">
        <w:rPr>
          <w:sz w:val="28"/>
          <w:szCs w:val="28"/>
        </w:rPr>
        <w:t>, которые возникали у учащихся друг с друг</w:t>
      </w:r>
      <w:r w:rsidR="00F7740D">
        <w:rPr>
          <w:sz w:val="28"/>
          <w:szCs w:val="28"/>
        </w:rPr>
        <w:t>ом, а также между родителями и детьми</w:t>
      </w:r>
      <w:r w:rsidR="00960882">
        <w:rPr>
          <w:sz w:val="28"/>
          <w:szCs w:val="28"/>
        </w:rPr>
        <w:t>. Диагностика дала мне возможность дальнейшего совершенствования работы с семьёй и учащимися.</w:t>
      </w:r>
      <w:r w:rsidR="002E4777">
        <w:rPr>
          <w:sz w:val="28"/>
          <w:szCs w:val="28"/>
        </w:rPr>
        <w:t xml:space="preserve"> </w:t>
      </w:r>
      <w:r w:rsidR="00F7740D">
        <w:rPr>
          <w:sz w:val="28"/>
          <w:szCs w:val="28"/>
        </w:rPr>
        <w:t>Вопрос  взаимоотношений</w:t>
      </w:r>
      <w:r w:rsidR="00960882">
        <w:rPr>
          <w:sz w:val="28"/>
          <w:szCs w:val="28"/>
        </w:rPr>
        <w:t xml:space="preserve"> родителей и детей, </w:t>
      </w:r>
      <w:r w:rsidR="00F7740D">
        <w:rPr>
          <w:sz w:val="28"/>
          <w:szCs w:val="28"/>
        </w:rPr>
        <w:t xml:space="preserve"> их </w:t>
      </w:r>
      <w:r w:rsidR="00960882">
        <w:rPr>
          <w:sz w:val="28"/>
          <w:szCs w:val="28"/>
        </w:rPr>
        <w:t>понимание друг друга становился всё более актуальным внутри семьи и в школе.  По мере взросления ребёнка изменялись и наши отношения. Необходимо было учиться понимать друг друга. Для этого я  искала новые пути взаимодействия род</w:t>
      </w:r>
      <w:r w:rsidR="00E5738F">
        <w:rPr>
          <w:sz w:val="28"/>
          <w:szCs w:val="28"/>
        </w:rPr>
        <w:t xml:space="preserve">ителей и детей. </w:t>
      </w:r>
    </w:p>
    <w:p w:rsidR="00960882" w:rsidRPr="002E4777" w:rsidRDefault="002E4777" w:rsidP="002E4777">
      <w:pPr>
        <w:spacing w:before="120" w:after="120" w:line="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5738F">
        <w:rPr>
          <w:sz w:val="28"/>
          <w:szCs w:val="28"/>
        </w:rPr>
        <w:t xml:space="preserve">На </w:t>
      </w:r>
      <w:r w:rsidR="000A1D3E">
        <w:rPr>
          <w:b/>
          <w:sz w:val="28"/>
          <w:szCs w:val="28"/>
        </w:rPr>
        <w:t>втором</w:t>
      </w:r>
      <w:r w:rsidR="00E5738F" w:rsidRPr="002E4777">
        <w:rPr>
          <w:b/>
          <w:sz w:val="28"/>
          <w:szCs w:val="28"/>
        </w:rPr>
        <w:t xml:space="preserve"> этапе</w:t>
      </w:r>
      <w:r w:rsidR="00960882">
        <w:rPr>
          <w:sz w:val="28"/>
          <w:szCs w:val="28"/>
        </w:rPr>
        <w:t xml:space="preserve"> очень х</w:t>
      </w:r>
      <w:r w:rsidR="00F7740D">
        <w:rPr>
          <w:sz w:val="28"/>
          <w:szCs w:val="28"/>
        </w:rPr>
        <w:t xml:space="preserve">отелось повысить психолого-педагогическую </w:t>
      </w:r>
      <w:r w:rsidR="00960882">
        <w:rPr>
          <w:sz w:val="28"/>
          <w:szCs w:val="28"/>
        </w:rPr>
        <w:t xml:space="preserve"> компетентность родителей в вопросах воспитания и развития детей.  Для меня настоящей находкой стала форма проведения   </w:t>
      </w:r>
      <w:r w:rsidR="00960882" w:rsidRPr="00F7740D">
        <w:rPr>
          <w:sz w:val="28"/>
          <w:szCs w:val="28"/>
        </w:rPr>
        <w:t>тренингов взаимодействия родителей и детей.</w:t>
      </w:r>
      <w:r w:rsidR="00960882">
        <w:rPr>
          <w:sz w:val="28"/>
          <w:szCs w:val="28"/>
        </w:rPr>
        <w:t xml:space="preserve"> Мне очень понравилось, что в тренинге подобрано много упражнений на тактильный контакт между родителем и ребёнком. Порой родители мало уделяют времени на то, чтобы пообщаться со своим ребёнком, </w:t>
      </w:r>
      <w:proofErr w:type="spellStart"/>
      <w:r w:rsidR="00960882">
        <w:rPr>
          <w:sz w:val="28"/>
          <w:szCs w:val="28"/>
        </w:rPr>
        <w:t>приобнять</w:t>
      </w:r>
      <w:proofErr w:type="spellEnd"/>
      <w:r w:rsidR="00960882">
        <w:rPr>
          <w:sz w:val="28"/>
          <w:szCs w:val="28"/>
        </w:rPr>
        <w:t xml:space="preserve"> его, погладить, а детям так не хватает родительской любви и ласки. На совместных тренингах с родителями  дети учились лучше понимать самого себя и окружающих людей, узнавали о своих сильных и слабых сторонах. Родители учились понимать, почему возникают те или иные трудности в общении, учились налаживать новые контакты. Проведённые тренинги в классе позволили родителям и детям поделиться друг с другом своими чувствами, совместное выполнение упражнений позволило вернуть утраченное чувство доверия друг  к другу, наполниться позитивными эмоциями.  </w:t>
      </w:r>
      <w:r w:rsidR="00960882">
        <w:rPr>
          <w:sz w:val="28"/>
          <w:szCs w:val="28"/>
        </w:rPr>
        <w:lastRenderedPageBreak/>
        <w:t>Работая в группах совместно с детьми, родители увидели своего ребёнка в общении со сверстникам</w:t>
      </w:r>
      <w:r>
        <w:rPr>
          <w:sz w:val="28"/>
          <w:szCs w:val="28"/>
        </w:rPr>
        <w:t>и  и другими ребятами (</w:t>
      </w:r>
      <w:r>
        <w:rPr>
          <w:sz w:val="28"/>
          <w:szCs w:val="28"/>
          <w:u w:val="single"/>
        </w:rPr>
        <w:t>Приложение № 8)</w:t>
      </w:r>
    </w:p>
    <w:p w:rsidR="00F7740D" w:rsidRPr="00F7740D" w:rsidRDefault="00960882" w:rsidP="00960882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="00F7740D">
        <w:rPr>
          <w:sz w:val="28"/>
          <w:szCs w:val="28"/>
        </w:rPr>
        <w:t xml:space="preserve">                                        </w:t>
      </w:r>
      <w:r w:rsidR="00F7740D">
        <w:rPr>
          <w:i/>
          <w:sz w:val="28"/>
          <w:szCs w:val="28"/>
        </w:rPr>
        <w:t>Тренинг</w:t>
      </w:r>
      <w:r w:rsidR="00EB27EF">
        <w:rPr>
          <w:i/>
          <w:sz w:val="28"/>
          <w:szCs w:val="28"/>
        </w:rPr>
        <w:t>и</w:t>
      </w:r>
      <w:r w:rsidR="00F7740D">
        <w:rPr>
          <w:i/>
          <w:sz w:val="28"/>
          <w:szCs w:val="28"/>
        </w:rPr>
        <w:t xml:space="preserve"> «Учимся понимать друг  друга»</w:t>
      </w:r>
    </w:p>
    <w:p w:rsidR="00F7740D" w:rsidRPr="00EB27EF" w:rsidRDefault="00960882" w:rsidP="00EB27EF">
      <w:pPr>
        <w:pStyle w:val="a4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47850" cy="1352550"/>
            <wp:effectExtent l="19050" t="0" r="0" b="0"/>
            <wp:docPr id="1" name="Рисунок 2" descr="H:\Фотографии\Фото и тесты по окр. миру\IMGP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Фотографии\Фото и тесты по окр. миру\IMGP1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19275" cy="1352550"/>
            <wp:effectExtent l="19050" t="0" r="9525" b="0"/>
            <wp:docPr id="2" name="Рисунок 2" descr="E:\Портфель (2)\1 класс\IMGP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Портфель (2)\1 класс\IMGP1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43100" cy="1352550"/>
            <wp:effectExtent l="19050" t="0" r="0" b="0"/>
            <wp:docPr id="3" name="Рисунок 6" descr="H:\Фотографии\фото 1 сенября 2006\IMGP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:\Фотографии\фото 1 сенября 2006\IMGP0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82" w:rsidRDefault="00960882" w:rsidP="00960882">
      <w:pPr>
        <w:rPr>
          <w:noProof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1790700" cy="1409700"/>
            <wp:effectExtent l="19050" t="0" r="0" b="0"/>
            <wp:docPr id="4" name="Рисунок 1" descr="C:\Users\user\Desktop\Факел\Мама\Для основной части\IMGP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Факел\Мама\Для основной части\IMGP35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895475" cy="1438275"/>
            <wp:effectExtent l="19050" t="0" r="9525" b="0"/>
            <wp:docPr id="5" name="Рисунок 4" descr="H:\Фотографии\Золотая осень\100SSCAM\SDC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:\Фотографии\Золотая осень\100SSCAM\SDC113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838325" cy="1438275"/>
            <wp:effectExtent l="19050" t="0" r="9525" b="0"/>
            <wp:docPr id="6" name="Рисунок 1" descr="H:\Фотографии\Золотая осень\100SSCAM\SDC1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Фотографии\Золотая осень\100SSCAM\SDC113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86" w:rsidRPr="00C60B86" w:rsidRDefault="00E5738F" w:rsidP="00CA6091">
      <w:pPr>
        <w:spacing w:before="120" w:after="120" w:line="40" w:lineRule="atLeast"/>
        <w:ind w:left="284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140208" distB="103632" distL="358140" distR="310134" simplePos="0" relativeHeight="25166745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55245</wp:posOffset>
            </wp:positionV>
            <wp:extent cx="2971800" cy="3105150"/>
            <wp:effectExtent l="0" t="0" r="0" b="0"/>
            <wp:wrapNone/>
            <wp:docPr id="2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i/>
          <w:noProof/>
          <w:sz w:val="28"/>
          <w:szCs w:val="28"/>
        </w:rPr>
        <w:drawing>
          <wp:anchor distT="121920" distB="151257" distL="419100" distR="352425" simplePos="0" relativeHeight="251668480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169545</wp:posOffset>
            </wp:positionV>
            <wp:extent cx="3219450" cy="2895600"/>
            <wp:effectExtent l="0" t="0" r="0" b="0"/>
            <wp:wrapNone/>
            <wp:docPr id="2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C60B86">
        <w:rPr>
          <w:i/>
          <w:sz w:val="28"/>
          <w:szCs w:val="28"/>
        </w:rPr>
        <w:t xml:space="preserve">               </w:t>
      </w:r>
      <w:r w:rsidR="00ED6A6C">
        <w:rPr>
          <w:i/>
          <w:sz w:val="28"/>
          <w:szCs w:val="28"/>
        </w:rPr>
        <w:t xml:space="preserve">    </w:t>
      </w:r>
      <w:r w:rsidR="00F86248">
        <w:rPr>
          <w:i/>
          <w:sz w:val="28"/>
          <w:szCs w:val="28"/>
        </w:rPr>
        <w:t>Результаты теста</w:t>
      </w:r>
      <w:r w:rsidR="00C60B86" w:rsidRPr="00C60B86">
        <w:rPr>
          <w:i/>
          <w:sz w:val="28"/>
          <w:szCs w:val="28"/>
        </w:rPr>
        <w:t xml:space="preserve">  «Первые школьные  отметки»</w:t>
      </w:r>
    </w:p>
    <w:p w:rsidR="00C60B86" w:rsidRPr="00561B39" w:rsidRDefault="00C60B86" w:rsidP="00C60B86">
      <w:pPr>
        <w:pStyle w:val="a4"/>
        <w:numPr>
          <w:ilvl w:val="0"/>
          <w:numId w:val="4"/>
        </w:numPr>
        <w:spacing w:before="120" w:after="120" w:line="40" w:lineRule="atLeast"/>
        <w:jc w:val="both"/>
        <w:rPr>
          <w:rFonts w:ascii="Times New Roman" w:hAnsi="Times New Roman"/>
          <w:sz w:val="28"/>
          <w:szCs w:val="28"/>
        </w:rPr>
      </w:pPr>
      <w:r w:rsidRPr="00561B39">
        <w:rPr>
          <w:rFonts w:ascii="Times New Roman" w:hAnsi="Times New Roman"/>
          <w:sz w:val="28"/>
          <w:szCs w:val="28"/>
        </w:rPr>
        <w:t>Родители говорят, что                                 2. Родители говорят, что</w:t>
      </w:r>
    </w:p>
    <w:p w:rsidR="00C60B86" w:rsidRPr="00561B39" w:rsidRDefault="00C60B86" w:rsidP="00C60B86">
      <w:pPr>
        <w:pStyle w:val="a4"/>
        <w:spacing w:before="120" w:after="120" w:line="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могу хорошо учиться                                я не могу хорошо учиться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C60B86" w:rsidRDefault="00C60B86" w:rsidP="00C60B86">
      <w:pPr>
        <w:spacing w:before="120" w:after="120" w:line="40" w:lineRule="atLeast"/>
        <w:jc w:val="both"/>
        <w:rPr>
          <w:sz w:val="28"/>
          <w:szCs w:val="28"/>
          <w:u w:val="single"/>
        </w:rPr>
      </w:pPr>
    </w:p>
    <w:p w:rsidR="00C60B86" w:rsidRDefault="00C60B86" w:rsidP="00C60B86">
      <w:pPr>
        <w:spacing w:before="120" w:after="120" w:line="40" w:lineRule="atLeast"/>
        <w:jc w:val="both"/>
        <w:rPr>
          <w:sz w:val="28"/>
          <w:szCs w:val="28"/>
          <w:u w:val="single"/>
        </w:rPr>
      </w:pPr>
    </w:p>
    <w:p w:rsidR="00C60B86" w:rsidRDefault="00C60B86" w:rsidP="00C60B86">
      <w:pPr>
        <w:spacing w:before="120" w:after="120" w:line="40" w:lineRule="atLeast"/>
        <w:jc w:val="both"/>
        <w:rPr>
          <w:sz w:val="28"/>
          <w:szCs w:val="28"/>
          <w:u w:val="single"/>
        </w:rPr>
      </w:pPr>
    </w:p>
    <w:p w:rsidR="00EB27EF" w:rsidRDefault="00EB27EF" w:rsidP="00960882">
      <w:pPr>
        <w:spacing w:before="120" w:after="120" w:line="40" w:lineRule="atLeast"/>
        <w:jc w:val="both"/>
        <w:rPr>
          <w:sz w:val="28"/>
          <w:szCs w:val="28"/>
          <w:u w:val="single"/>
        </w:rPr>
      </w:pPr>
    </w:p>
    <w:p w:rsidR="00EB27EF" w:rsidRDefault="00EB27EF" w:rsidP="00960882">
      <w:pPr>
        <w:spacing w:before="120" w:after="120" w:line="40" w:lineRule="atLeast"/>
        <w:jc w:val="both"/>
        <w:rPr>
          <w:sz w:val="28"/>
          <w:szCs w:val="28"/>
          <w:u w:val="single"/>
        </w:rPr>
      </w:pPr>
    </w:p>
    <w:p w:rsidR="00E5738F" w:rsidRDefault="00E5738F" w:rsidP="00E5738F">
      <w:pPr>
        <w:spacing w:before="120" w:after="120" w:line="40" w:lineRule="atLeast"/>
        <w:jc w:val="both"/>
        <w:rPr>
          <w:sz w:val="28"/>
          <w:szCs w:val="28"/>
          <w:u w:val="single"/>
        </w:rPr>
      </w:pPr>
    </w:p>
    <w:p w:rsidR="00E5738F" w:rsidRDefault="00E5738F" w:rsidP="00E5738F">
      <w:pPr>
        <w:spacing w:before="120" w:after="120" w:line="40" w:lineRule="atLeast"/>
        <w:jc w:val="both"/>
        <w:rPr>
          <w:sz w:val="28"/>
          <w:szCs w:val="28"/>
        </w:rPr>
      </w:pPr>
    </w:p>
    <w:p w:rsidR="00E5738F" w:rsidRPr="00767661" w:rsidRDefault="00E5738F" w:rsidP="00E5738F">
      <w:pPr>
        <w:spacing w:before="120" w:after="120" w:line="4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274955</wp:posOffset>
            </wp:positionV>
            <wp:extent cx="6410325" cy="1781175"/>
            <wp:effectExtent l="19050" t="0" r="9525" b="0"/>
            <wp:wrapNone/>
            <wp:docPr id="27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>
        <w:rPr>
          <w:sz w:val="28"/>
          <w:szCs w:val="28"/>
        </w:rPr>
        <w:t xml:space="preserve">3. </w:t>
      </w:r>
      <w:r w:rsidRPr="00767661">
        <w:rPr>
          <w:sz w:val="28"/>
          <w:szCs w:val="28"/>
        </w:rPr>
        <w:t>Если я что-то не понимаю</w:t>
      </w:r>
      <w:r>
        <w:rPr>
          <w:sz w:val="28"/>
          <w:szCs w:val="28"/>
        </w:rPr>
        <w:t xml:space="preserve">, </w:t>
      </w:r>
      <w:r w:rsidRPr="00767661">
        <w:rPr>
          <w:sz w:val="28"/>
          <w:szCs w:val="28"/>
        </w:rPr>
        <w:t>родители говорят…</w:t>
      </w:r>
    </w:p>
    <w:p w:rsidR="00E5738F" w:rsidRDefault="00E5738F" w:rsidP="00960882">
      <w:pPr>
        <w:spacing w:before="120" w:after="120" w:line="40" w:lineRule="atLeast"/>
        <w:jc w:val="both"/>
        <w:rPr>
          <w:sz w:val="28"/>
          <w:szCs w:val="28"/>
        </w:rPr>
      </w:pPr>
    </w:p>
    <w:p w:rsidR="00E5738F" w:rsidRDefault="00E5738F" w:rsidP="00960882">
      <w:pPr>
        <w:spacing w:before="120" w:after="120" w:line="40" w:lineRule="atLeast"/>
        <w:jc w:val="both"/>
        <w:rPr>
          <w:sz w:val="28"/>
          <w:szCs w:val="28"/>
        </w:rPr>
      </w:pPr>
    </w:p>
    <w:p w:rsidR="00E5738F" w:rsidRDefault="00E5738F" w:rsidP="00960882">
      <w:pPr>
        <w:spacing w:before="120" w:after="120" w:line="40" w:lineRule="atLeast"/>
        <w:jc w:val="both"/>
        <w:rPr>
          <w:sz w:val="28"/>
          <w:szCs w:val="28"/>
        </w:rPr>
      </w:pPr>
    </w:p>
    <w:p w:rsidR="00E5738F" w:rsidRDefault="00E5738F" w:rsidP="00960882">
      <w:pPr>
        <w:spacing w:before="120" w:after="120" w:line="40" w:lineRule="atLeast"/>
        <w:jc w:val="both"/>
        <w:rPr>
          <w:sz w:val="28"/>
          <w:szCs w:val="28"/>
        </w:rPr>
      </w:pPr>
    </w:p>
    <w:p w:rsidR="00E5738F" w:rsidRDefault="00E5738F" w:rsidP="00960882">
      <w:pPr>
        <w:spacing w:before="120" w:after="120" w:line="40" w:lineRule="atLeast"/>
        <w:jc w:val="both"/>
        <w:rPr>
          <w:sz w:val="28"/>
          <w:szCs w:val="28"/>
        </w:rPr>
      </w:pPr>
    </w:p>
    <w:p w:rsidR="00E5738F" w:rsidRDefault="00E5738F" w:rsidP="00960882">
      <w:pPr>
        <w:spacing w:before="120" w:after="120" w:line="40" w:lineRule="atLeast"/>
        <w:jc w:val="both"/>
        <w:rPr>
          <w:sz w:val="28"/>
          <w:szCs w:val="28"/>
        </w:rPr>
      </w:pPr>
    </w:p>
    <w:p w:rsidR="00E5738F" w:rsidRDefault="00E5738F" w:rsidP="00960882">
      <w:pPr>
        <w:spacing w:before="120" w:after="120" w:line="40" w:lineRule="atLeast"/>
        <w:jc w:val="both"/>
        <w:rPr>
          <w:sz w:val="28"/>
          <w:szCs w:val="28"/>
        </w:rPr>
      </w:pPr>
    </w:p>
    <w:p w:rsidR="00E5738F" w:rsidRDefault="00E96E65" w:rsidP="00960882">
      <w:pPr>
        <w:spacing w:before="120" w:after="120" w:line="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этого теста</w:t>
      </w:r>
      <w:r w:rsidR="00664C46">
        <w:rPr>
          <w:sz w:val="28"/>
          <w:szCs w:val="28"/>
        </w:rPr>
        <w:t xml:space="preserve"> очень хорошо показывают, ч</w:t>
      </w:r>
      <w:r w:rsidR="00EA4164">
        <w:rPr>
          <w:sz w:val="28"/>
          <w:szCs w:val="28"/>
        </w:rPr>
        <w:t>то часть</w:t>
      </w:r>
      <w:r>
        <w:rPr>
          <w:sz w:val="28"/>
          <w:szCs w:val="28"/>
        </w:rPr>
        <w:t xml:space="preserve"> родителей верят в</w:t>
      </w:r>
      <w:r w:rsidR="00664C46">
        <w:rPr>
          <w:sz w:val="28"/>
          <w:szCs w:val="28"/>
        </w:rPr>
        <w:t xml:space="preserve"> собственные силы свое</w:t>
      </w:r>
      <w:r>
        <w:rPr>
          <w:sz w:val="28"/>
          <w:szCs w:val="28"/>
        </w:rPr>
        <w:t>го ребёнка,</w:t>
      </w:r>
      <w:r w:rsidR="00664C46">
        <w:rPr>
          <w:sz w:val="28"/>
          <w:szCs w:val="28"/>
        </w:rPr>
        <w:t xml:space="preserve"> они помогают своему ребёнку, вселяю</w:t>
      </w:r>
      <w:r w:rsidR="00EA4164">
        <w:rPr>
          <w:sz w:val="28"/>
          <w:szCs w:val="28"/>
        </w:rPr>
        <w:t>т в него уверенность и надежду. Есть родители, которые</w:t>
      </w:r>
      <w:r w:rsidR="00664C46">
        <w:rPr>
          <w:sz w:val="28"/>
          <w:szCs w:val="28"/>
        </w:rPr>
        <w:t xml:space="preserve"> очень строги к отметкам. Скорее всего</w:t>
      </w:r>
      <w:r w:rsidR="00611833">
        <w:rPr>
          <w:sz w:val="28"/>
          <w:szCs w:val="28"/>
        </w:rPr>
        <w:t>,</w:t>
      </w:r>
      <w:r w:rsidR="00664C46">
        <w:rPr>
          <w:sz w:val="28"/>
          <w:szCs w:val="28"/>
        </w:rPr>
        <w:t xml:space="preserve"> родители этих детей ругают или наказывают за отметку, не понимают, что тем самым вселяют не</w:t>
      </w:r>
      <w:r w:rsidR="00A524A0">
        <w:rPr>
          <w:sz w:val="28"/>
          <w:szCs w:val="28"/>
        </w:rPr>
        <w:t xml:space="preserve">уверенность, </w:t>
      </w:r>
      <w:r w:rsidR="00664C46">
        <w:rPr>
          <w:sz w:val="28"/>
          <w:szCs w:val="28"/>
        </w:rPr>
        <w:t>негативное настроение и излишнее волнение</w:t>
      </w:r>
      <w:r w:rsidR="00611833">
        <w:rPr>
          <w:sz w:val="28"/>
          <w:szCs w:val="28"/>
        </w:rPr>
        <w:t>.</w:t>
      </w:r>
      <w:r w:rsidR="00EA4164">
        <w:rPr>
          <w:sz w:val="28"/>
          <w:szCs w:val="28"/>
        </w:rPr>
        <w:t xml:space="preserve"> </w:t>
      </w:r>
      <w:r w:rsidR="00A524A0">
        <w:rPr>
          <w:sz w:val="28"/>
          <w:szCs w:val="28"/>
        </w:rPr>
        <w:t>Слева  на графике – количество ответов на поставленный вопрос.</w:t>
      </w:r>
    </w:p>
    <w:p w:rsidR="00E5738F" w:rsidRDefault="00E96E65" w:rsidP="00E5738F">
      <w:pPr>
        <w:spacing w:before="120" w:after="120" w:line="40" w:lineRule="atLeast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     </w:t>
      </w:r>
      <w:r w:rsidR="00E5738F">
        <w:rPr>
          <w:sz w:val="28"/>
          <w:szCs w:val="28"/>
        </w:rPr>
        <w:t>Практика показала, что новая форма для сплочения детско-родительского коллектива и общения с семьёй помогли родителям сконцентрировать внимание на детях,  усилило чувство удовлетворённости процессом воспитания детей, укрепило чувство родительского самосознания.</w:t>
      </w:r>
      <w:r w:rsidR="002E4777">
        <w:rPr>
          <w:sz w:val="28"/>
          <w:szCs w:val="28"/>
        </w:rPr>
        <w:t xml:space="preserve"> После проведения родительского собрания на тему «Первые уроки школьной отметки», р</w:t>
      </w:r>
      <w:r w:rsidR="00E5738F">
        <w:rPr>
          <w:sz w:val="28"/>
          <w:szCs w:val="28"/>
        </w:rPr>
        <w:t xml:space="preserve">одители чаще стали проявлять по отношению к детям нежность, одобрение и уважение, а это – залог развития у детей способности к сотрудничеству, творческому самовыражению и уверенности к себе.        </w:t>
      </w:r>
      <w:r w:rsidR="00E5738F" w:rsidRPr="00F7740D">
        <w:rPr>
          <w:sz w:val="28"/>
          <w:szCs w:val="28"/>
          <w:u w:val="single"/>
        </w:rPr>
        <w:t xml:space="preserve">(Приложение </w:t>
      </w:r>
      <w:r w:rsidR="002E4777">
        <w:rPr>
          <w:sz w:val="28"/>
          <w:szCs w:val="28"/>
          <w:u w:val="single"/>
        </w:rPr>
        <w:t>№</w:t>
      </w:r>
      <w:r w:rsidR="001A3030">
        <w:rPr>
          <w:sz w:val="28"/>
          <w:szCs w:val="28"/>
          <w:u w:val="single"/>
        </w:rPr>
        <w:t xml:space="preserve"> 9</w:t>
      </w:r>
      <w:r w:rsidR="00E5738F" w:rsidRPr="00F7740D">
        <w:rPr>
          <w:sz w:val="28"/>
          <w:szCs w:val="28"/>
          <w:u w:val="single"/>
        </w:rPr>
        <w:t xml:space="preserve">)  </w:t>
      </w:r>
    </w:p>
    <w:p w:rsidR="009D6A4A" w:rsidRDefault="00F17F9E" w:rsidP="00C60B86">
      <w:pPr>
        <w:spacing w:before="120" w:after="120" w:line="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96E65">
        <w:rPr>
          <w:sz w:val="28"/>
          <w:szCs w:val="28"/>
        </w:rPr>
        <w:t>В начальной школе закладываются основы познавательного интереса к изучению города, окружающего ребёнка макромира, создаются условия для формирования нравственных чувств, этики поведения, что составляет базу для духовно-ценностного и гражданского воспитания.</w:t>
      </w:r>
      <w:r w:rsidR="000179A7">
        <w:rPr>
          <w:sz w:val="28"/>
          <w:szCs w:val="28"/>
        </w:rPr>
        <w:t xml:space="preserve"> Интерес к краеведению в большей мере формируется не разумом, а душой, сердечной привязанностью. Развитие работы по краеведению – это задача Федерального масштаба, важная и для всей России, и для любого уголка нашей Родины. Краеведение отражает ощущения интереса и любви к своему краю, его природе, особенностям историко-культурному наследию</w:t>
      </w:r>
      <w:r w:rsidR="009D6A4A">
        <w:rPr>
          <w:sz w:val="28"/>
          <w:szCs w:val="28"/>
        </w:rPr>
        <w:t>.</w:t>
      </w:r>
    </w:p>
    <w:p w:rsidR="00C60B86" w:rsidRPr="00755BCD" w:rsidRDefault="009D6A4A" w:rsidP="00C60B86">
      <w:pPr>
        <w:spacing w:before="120" w:after="120" w:line="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17F9E">
        <w:rPr>
          <w:sz w:val="28"/>
          <w:szCs w:val="28"/>
        </w:rPr>
        <w:t xml:space="preserve"> </w:t>
      </w:r>
      <w:r w:rsidR="00F73AF6">
        <w:rPr>
          <w:sz w:val="28"/>
          <w:szCs w:val="28"/>
        </w:rPr>
        <w:t>Город-герой Москва</w:t>
      </w:r>
      <w:proofErr w:type="gramStart"/>
      <w:r w:rsidR="00F73AF6">
        <w:rPr>
          <w:sz w:val="28"/>
          <w:szCs w:val="28"/>
        </w:rPr>
        <w:t>… Э</w:t>
      </w:r>
      <w:proofErr w:type="gramEnd"/>
      <w:r w:rsidR="00F73AF6">
        <w:rPr>
          <w:sz w:val="28"/>
          <w:szCs w:val="28"/>
        </w:rPr>
        <w:t>то имя вписано в героическую летопись всемирной истории. За свою историю город часто оказывался в центре крупнейших событий, о котор</w:t>
      </w:r>
      <w:r>
        <w:rPr>
          <w:sz w:val="28"/>
          <w:szCs w:val="28"/>
        </w:rPr>
        <w:t>ых необходимо знать нашим детям. Чтобы они смогли узнать и полюбить его, научиться гордиться им и людьми, которые много сделали для процветания</w:t>
      </w:r>
      <w:r w:rsidR="00F17F9E">
        <w:rPr>
          <w:sz w:val="28"/>
          <w:szCs w:val="28"/>
        </w:rPr>
        <w:t>,</w:t>
      </w:r>
      <w:r>
        <w:rPr>
          <w:sz w:val="28"/>
          <w:szCs w:val="28"/>
        </w:rPr>
        <w:t xml:space="preserve"> во втором классе в рамках краеведческой работы были организованны экскурсии в столицу нашей Родины.</w:t>
      </w:r>
      <w:r w:rsidR="00F73AF6">
        <w:rPr>
          <w:sz w:val="28"/>
          <w:szCs w:val="28"/>
        </w:rPr>
        <w:t xml:space="preserve"> </w:t>
      </w:r>
      <w:r w:rsidR="00755BCD">
        <w:rPr>
          <w:sz w:val="28"/>
          <w:szCs w:val="28"/>
        </w:rPr>
        <w:t>Работа по краеведению не оставляет равнодушными и наших родителей. Они ездят с нами на экскурсии, присутствуют на наших праздниках, помогают найти и оформить нужный материал. Привлечение родителей способствует формированию бережного отношения к традициям и сохранению семейных связей, улучшению отношений между поколениями.</w:t>
      </w:r>
      <w:r w:rsidR="00C60B86">
        <w:rPr>
          <w:sz w:val="28"/>
          <w:szCs w:val="28"/>
        </w:rPr>
        <w:t xml:space="preserve">  </w:t>
      </w:r>
      <w:r w:rsidR="00E0568F">
        <w:rPr>
          <w:sz w:val="28"/>
          <w:szCs w:val="28"/>
        </w:rPr>
        <w:t xml:space="preserve">                                                       </w:t>
      </w:r>
      <w:r w:rsidR="00C60B86">
        <w:rPr>
          <w:sz w:val="28"/>
          <w:szCs w:val="28"/>
        </w:rPr>
        <w:t xml:space="preserve">                                      </w:t>
      </w:r>
    </w:p>
    <w:p w:rsidR="001A3030" w:rsidRDefault="00755BCD" w:rsidP="00E0568F">
      <w:pPr>
        <w:spacing w:before="120" w:after="120" w:line="40" w:lineRule="atLeast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95500" cy="1419225"/>
            <wp:effectExtent l="19050" t="0" r="0" b="0"/>
            <wp:docPr id="28" name="Рисунок 1" descr="C:\Users\Илья\Desktop\Мама\Для основной части\x_8b3f5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Илья\Desktop\Мама\Для основной части\x_8b3f5e0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419225"/>
            <wp:effectExtent l="19050" t="0" r="9525" b="0"/>
            <wp:docPr id="29" name="Рисунок 1" descr="H:\Фотографии\Фото и тесты по окр. миру\PICT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Фотографии\Фото и тесты по окр. миру\PICT0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1419225"/>
            <wp:effectExtent l="19050" t="0" r="0" b="0"/>
            <wp:docPr id="31" name="Рисунок 1" descr="H:\Фотографии\SDC1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Фотографии\SDC130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8F" w:rsidRDefault="001A3030" w:rsidP="002E4777">
      <w:pPr>
        <w:spacing w:before="120" w:after="120" w:line="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0568F">
        <w:rPr>
          <w:sz w:val="28"/>
          <w:szCs w:val="28"/>
        </w:rPr>
        <w:t xml:space="preserve">                                                   </w:t>
      </w:r>
      <w:r>
        <w:rPr>
          <w:sz w:val="28"/>
          <w:szCs w:val="28"/>
        </w:rPr>
        <w:t xml:space="preserve"> </w:t>
      </w:r>
      <w:r w:rsidR="00E0568F">
        <w:rPr>
          <w:i/>
          <w:sz w:val="28"/>
          <w:szCs w:val="28"/>
        </w:rPr>
        <w:t>2008 год</w:t>
      </w:r>
    </w:p>
    <w:p w:rsidR="00A1623F" w:rsidRDefault="001A3030" w:rsidP="002E4777">
      <w:pPr>
        <w:spacing w:before="120" w:after="120" w:line="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Работа по краеведению способствует развитию ученика, помогает ему становиться самостоятельным, творческим и уверенным в себе, воспитывает человека</w:t>
      </w:r>
      <w:r w:rsidR="002E4777">
        <w:rPr>
          <w:sz w:val="28"/>
          <w:szCs w:val="28"/>
        </w:rPr>
        <w:t>-</w:t>
      </w:r>
      <w:r>
        <w:rPr>
          <w:sz w:val="28"/>
          <w:szCs w:val="28"/>
        </w:rPr>
        <w:t>гражданина, который не останется равнодушным к проблемам своей страны.</w:t>
      </w:r>
      <w:r w:rsidR="002E4777">
        <w:rPr>
          <w:sz w:val="28"/>
          <w:szCs w:val="28"/>
        </w:rPr>
        <w:t xml:space="preserve"> </w:t>
      </w:r>
      <w:r w:rsidR="00960882">
        <w:rPr>
          <w:sz w:val="28"/>
          <w:szCs w:val="28"/>
        </w:rPr>
        <w:t xml:space="preserve">Участвуя в тренингах, экскурсиях </w:t>
      </w:r>
      <w:r w:rsidR="00F17F9E">
        <w:rPr>
          <w:sz w:val="28"/>
          <w:szCs w:val="28"/>
        </w:rPr>
        <w:t xml:space="preserve">и </w:t>
      </w:r>
      <w:r w:rsidR="00960882">
        <w:rPr>
          <w:sz w:val="28"/>
          <w:szCs w:val="28"/>
        </w:rPr>
        <w:t>родители лучше узнают своих детей, открывают для себя неизвестные им стороны детских интересов и увлечений, получают дополнительную  возможность посмотреть на мир детскими глазами,</w:t>
      </w:r>
      <w:r>
        <w:rPr>
          <w:sz w:val="28"/>
          <w:szCs w:val="28"/>
        </w:rPr>
        <w:t xml:space="preserve">  </w:t>
      </w:r>
      <w:r w:rsidR="00960882">
        <w:rPr>
          <w:sz w:val="28"/>
          <w:szCs w:val="28"/>
        </w:rPr>
        <w:t xml:space="preserve"> прожить совместно этот период жизни ребёнка в общении, соучастии и сопереживании. А ведь именно это у детей обеспечивает доверие, взаимопонимание, сопричастность и уверенн</w:t>
      </w:r>
      <w:r w:rsidR="00A42E5A">
        <w:rPr>
          <w:sz w:val="28"/>
          <w:szCs w:val="28"/>
        </w:rPr>
        <w:t>ость в завтрашнем дне (</w:t>
      </w:r>
      <w:r w:rsidR="00A42E5A">
        <w:rPr>
          <w:sz w:val="28"/>
          <w:szCs w:val="28"/>
          <w:u w:val="single"/>
        </w:rPr>
        <w:t>Приложение № 10)</w:t>
      </w:r>
      <w:r w:rsidR="00960882">
        <w:rPr>
          <w:sz w:val="28"/>
          <w:szCs w:val="28"/>
        </w:rPr>
        <w:t xml:space="preserve">     </w:t>
      </w:r>
    </w:p>
    <w:p w:rsidR="00960882" w:rsidRPr="002E4777" w:rsidRDefault="00960882" w:rsidP="002E4777">
      <w:pPr>
        <w:spacing w:before="120" w:after="120" w:line="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13088" w:rsidRDefault="00960882" w:rsidP="00FB5D4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r w:rsidR="00E0568F" w:rsidRPr="00E0568F">
        <w:rPr>
          <w:b/>
          <w:sz w:val="28"/>
          <w:szCs w:val="28"/>
        </w:rPr>
        <w:t>Третий этап</w:t>
      </w:r>
      <w:r w:rsidR="00E0568F">
        <w:rPr>
          <w:sz w:val="28"/>
          <w:szCs w:val="28"/>
        </w:rPr>
        <w:t xml:space="preserve"> работы (</w:t>
      </w:r>
      <w:r>
        <w:rPr>
          <w:sz w:val="28"/>
          <w:szCs w:val="28"/>
        </w:rPr>
        <w:t xml:space="preserve">2008-09 </w:t>
      </w:r>
      <w:proofErr w:type="spellStart"/>
      <w:r>
        <w:rPr>
          <w:sz w:val="28"/>
          <w:szCs w:val="28"/>
        </w:rPr>
        <w:t>уч</w:t>
      </w:r>
      <w:proofErr w:type="spellEnd"/>
      <w:r w:rsidR="00E0568F">
        <w:rPr>
          <w:sz w:val="28"/>
          <w:szCs w:val="28"/>
        </w:rPr>
        <w:t>. г.)</w:t>
      </w:r>
      <w:r>
        <w:rPr>
          <w:sz w:val="28"/>
          <w:szCs w:val="28"/>
        </w:rPr>
        <w:t xml:space="preserve"> </w:t>
      </w:r>
      <w:r w:rsidR="00FB5D40">
        <w:rPr>
          <w:sz w:val="28"/>
          <w:szCs w:val="28"/>
        </w:rPr>
        <w:t xml:space="preserve">Ребёнок взрослеет и меняется. Также изменяются и детско-родительские отношения. </w:t>
      </w:r>
      <w:r>
        <w:rPr>
          <w:sz w:val="28"/>
          <w:szCs w:val="28"/>
        </w:rPr>
        <w:t>Родителям хочется, чтобы дети гордились ими, поэтом</w:t>
      </w:r>
      <w:r w:rsidR="00FB5D40">
        <w:rPr>
          <w:sz w:val="28"/>
          <w:szCs w:val="28"/>
        </w:rPr>
        <w:t>у на мероприятия родители уже</w:t>
      </w:r>
      <w:r>
        <w:rPr>
          <w:sz w:val="28"/>
          <w:szCs w:val="28"/>
        </w:rPr>
        <w:t xml:space="preserve"> </w:t>
      </w:r>
      <w:r w:rsidR="00FB5D40">
        <w:rPr>
          <w:sz w:val="28"/>
          <w:szCs w:val="28"/>
        </w:rPr>
        <w:t>приходят</w:t>
      </w:r>
      <w:r>
        <w:rPr>
          <w:sz w:val="28"/>
          <w:szCs w:val="28"/>
        </w:rPr>
        <w:t xml:space="preserve"> не как зрители, а как участники. В совместных конкурсах, соревнованиях взрослые и дети учатся лучше понимать друг друга, родители имеют возможность проявить способности и умения, тем самым  повысить самооценку ребёнка и его авторитет в коллективе. </w:t>
      </w:r>
      <w:r w:rsidR="00FB5D40">
        <w:rPr>
          <w:sz w:val="28"/>
          <w:szCs w:val="28"/>
        </w:rPr>
        <w:t>Групповые формы работы дают уникальную возможность снять ощущение единственности, устранение собственных трудностей, позволяют получить обратную связь (и от взрослых, и от детей). Сначала родители</w:t>
      </w:r>
      <w:r>
        <w:rPr>
          <w:sz w:val="28"/>
          <w:szCs w:val="28"/>
        </w:rPr>
        <w:t xml:space="preserve"> предлагают  идеи мероприятий, которые следует провести с учащимися данного класса. Эти идеи анализируются на заседании родительского комитета, выбираются наиболее интересные, составляется и корректируется план совместных вне</w:t>
      </w:r>
      <w:r w:rsidR="00213088">
        <w:rPr>
          <w:sz w:val="28"/>
          <w:szCs w:val="28"/>
        </w:rPr>
        <w:t>классных м</w:t>
      </w:r>
      <w:r w:rsidR="0035115C">
        <w:rPr>
          <w:sz w:val="28"/>
          <w:szCs w:val="28"/>
        </w:rPr>
        <w:t xml:space="preserve">ероприятий, </w:t>
      </w:r>
      <w:r>
        <w:rPr>
          <w:sz w:val="28"/>
          <w:szCs w:val="28"/>
        </w:rPr>
        <w:t>сроки выполнения. Разработанный  план озвучи</w:t>
      </w:r>
      <w:r w:rsidR="0035115C">
        <w:rPr>
          <w:sz w:val="28"/>
          <w:szCs w:val="28"/>
        </w:rPr>
        <w:t>вается на родительском собрании, где родители делятся на группы.</w:t>
      </w:r>
      <w:r>
        <w:rPr>
          <w:sz w:val="28"/>
          <w:szCs w:val="28"/>
        </w:rPr>
        <w:t xml:space="preserve">  </w:t>
      </w:r>
      <w:r w:rsidR="0035115C">
        <w:rPr>
          <w:sz w:val="28"/>
          <w:szCs w:val="28"/>
        </w:rPr>
        <w:t>Продумываются</w:t>
      </w:r>
      <w:r>
        <w:rPr>
          <w:sz w:val="28"/>
          <w:szCs w:val="28"/>
        </w:rPr>
        <w:t xml:space="preserve"> вс</w:t>
      </w:r>
      <w:r w:rsidR="0035115C">
        <w:rPr>
          <w:sz w:val="28"/>
          <w:szCs w:val="28"/>
        </w:rPr>
        <w:t>е детали, которые способствуют</w:t>
      </w:r>
      <w:r>
        <w:rPr>
          <w:sz w:val="28"/>
          <w:szCs w:val="28"/>
        </w:rPr>
        <w:t xml:space="preserve"> успеху. Все задачи под</w:t>
      </w:r>
      <w:r w:rsidR="00213088">
        <w:rPr>
          <w:sz w:val="28"/>
          <w:szCs w:val="28"/>
        </w:rPr>
        <w:t>готовки реша</w:t>
      </w:r>
      <w:r w:rsidR="0035115C">
        <w:rPr>
          <w:sz w:val="28"/>
          <w:szCs w:val="28"/>
        </w:rPr>
        <w:t>ются</w:t>
      </w:r>
      <w:r w:rsidR="00213088">
        <w:rPr>
          <w:sz w:val="28"/>
          <w:szCs w:val="28"/>
        </w:rPr>
        <w:t xml:space="preserve"> сначала в </w:t>
      </w:r>
      <w:r w:rsidR="0035115C">
        <w:rPr>
          <w:sz w:val="28"/>
          <w:szCs w:val="28"/>
        </w:rPr>
        <w:t>группах, а если возникают затруднения – подключаются</w:t>
      </w:r>
      <w:r>
        <w:rPr>
          <w:sz w:val="28"/>
          <w:szCs w:val="28"/>
        </w:rPr>
        <w:t xml:space="preserve"> все. Заранее обсудив содер</w:t>
      </w:r>
      <w:r w:rsidR="0035115C">
        <w:rPr>
          <w:sz w:val="28"/>
          <w:szCs w:val="28"/>
        </w:rPr>
        <w:t>жание, мероприятия  превращается</w:t>
      </w:r>
      <w:r>
        <w:rPr>
          <w:sz w:val="28"/>
          <w:szCs w:val="28"/>
        </w:rPr>
        <w:t xml:space="preserve"> в настоящий праздник. </w:t>
      </w:r>
    </w:p>
    <w:p w:rsidR="0035115C" w:rsidRPr="00F558EE" w:rsidRDefault="00213088" w:rsidP="0035115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47875" cy="1514475"/>
            <wp:effectExtent l="19050" t="0" r="9525" b="0"/>
            <wp:docPr id="33" name="Рисунок 3" descr="H:\Фотографии\ФОто из Карелии и 70 -летие\фотографии\масл.лицей\SDC1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Фотографии\ФОто из Карелии и 70 -летие\фотографии\масл.лицей\SDC103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3600" cy="1514475"/>
            <wp:effectExtent l="19050" t="0" r="0" b="0"/>
            <wp:docPr id="34" name="Рисунок 2" descr="H:\Фотографии\ФОто из Карелии и 70 -летие\фотографии\масл.лицей\SDC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Фотографии\ФОто из Карелии и 70 -летие\фотографии\масл.лицей\SDC103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9325" cy="1514475"/>
            <wp:effectExtent l="19050" t="0" r="9525" b="0"/>
            <wp:docPr id="35" name="Рисунок 4" descr="H:\Фотографии\ФОто из Карелии и 70 -летие\фотографии\масл.лицей\SDC1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:\Фотографии\ФОто из Карелии и 70 -летие\фотографии\масл.лицей\SDC103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15C">
        <w:rPr>
          <w:sz w:val="28"/>
          <w:szCs w:val="28"/>
        </w:rPr>
        <w:t xml:space="preserve">  </w:t>
      </w:r>
      <w:r w:rsidR="0035115C">
        <w:t xml:space="preserve">      </w:t>
      </w:r>
      <w:r w:rsidR="0035115C">
        <w:rPr>
          <w:sz w:val="28"/>
          <w:szCs w:val="28"/>
        </w:rPr>
        <w:t>В зависимости от профессии, личностных особенностей, интересов, увлечений, организаторских способностей родители выбирают сферу деятельности:</w:t>
      </w:r>
    </w:p>
    <w:p w:rsidR="0035115C" w:rsidRDefault="0035115C" w:rsidP="0035115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музыкальное оформление мероприятия, </w:t>
      </w:r>
    </w:p>
    <w:p w:rsidR="0035115C" w:rsidRDefault="0035115C" w:rsidP="0035115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художественное оформление, </w:t>
      </w:r>
    </w:p>
    <w:p w:rsidR="0035115C" w:rsidRDefault="0035115C" w:rsidP="0035115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инвентаря и оборудования,</w:t>
      </w:r>
    </w:p>
    <w:p w:rsidR="0035115C" w:rsidRDefault="0035115C" w:rsidP="0035115C">
      <w:pPr>
        <w:numPr>
          <w:ilvl w:val="0"/>
          <w:numId w:val="2"/>
        </w:numPr>
        <w:jc w:val="both"/>
        <w:rPr>
          <w:sz w:val="28"/>
          <w:szCs w:val="28"/>
        </w:rPr>
      </w:pPr>
      <w:r w:rsidRPr="008462D8">
        <w:rPr>
          <w:sz w:val="28"/>
          <w:szCs w:val="28"/>
        </w:rPr>
        <w:t>организация экскурсий и выставок,</w:t>
      </w:r>
      <w:r>
        <w:rPr>
          <w:sz w:val="28"/>
          <w:szCs w:val="28"/>
        </w:rPr>
        <w:t xml:space="preserve"> </w:t>
      </w:r>
      <w:r w:rsidRPr="008462D8">
        <w:rPr>
          <w:sz w:val="28"/>
          <w:szCs w:val="28"/>
        </w:rPr>
        <w:t>спортивн</w:t>
      </w:r>
      <w:r>
        <w:rPr>
          <w:sz w:val="28"/>
          <w:szCs w:val="28"/>
        </w:rPr>
        <w:t>ых</w:t>
      </w:r>
      <w:r w:rsidRPr="008462D8">
        <w:rPr>
          <w:sz w:val="28"/>
          <w:szCs w:val="28"/>
        </w:rPr>
        <w:t xml:space="preserve"> и туристическ</w:t>
      </w:r>
      <w:r>
        <w:rPr>
          <w:sz w:val="28"/>
          <w:szCs w:val="28"/>
        </w:rPr>
        <w:t>их</w:t>
      </w:r>
      <w:r w:rsidRPr="008462D8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мероприятий,</w:t>
      </w:r>
    </w:p>
    <w:p w:rsidR="0035115C" w:rsidRDefault="0035115C" w:rsidP="0035115C">
      <w:pPr>
        <w:numPr>
          <w:ilvl w:val="0"/>
          <w:numId w:val="2"/>
        </w:numPr>
        <w:jc w:val="both"/>
        <w:rPr>
          <w:sz w:val="28"/>
          <w:szCs w:val="28"/>
        </w:rPr>
      </w:pPr>
      <w:r w:rsidRPr="008462D8">
        <w:rPr>
          <w:sz w:val="28"/>
          <w:szCs w:val="28"/>
        </w:rPr>
        <w:t>хозяйственн</w:t>
      </w:r>
      <w:r>
        <w:rPr>
          <w:sz w:val="28"/>
          <w:szCs w:val="28"/>
        </w:rPr>
        <w:t>ая помощь</w:t>
      </w:r>
    </w:p>
    <w:p w:rsidR="0035115C" w:rsidRDefault="0035115C" w:rsidP="0035115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4442">
        <w:rPr>
          <w:rFonts w:ascii="Times New Roman" w:hAnsi="Times New Roman"/>
          <w:sz w:val="28"/>
          <w:szCs w:val="28"/>
        </w:rPr>
        <w:t>помощь в роли фотокорреспондента.</w:t>
      </w:r>
    </w:p>
    <w:p w:rsidR="0035115C" w:rsidRPr="00A327B9" w:rsidRDefault="0035115C" w:rsidP="0035115C">
      <w:pPr>
        <w:jc w:val="both"/>
        <w:rPr>
          <w:sz w:val="28"/>
          <w:szCs w:val="28"/>
        </w:rPr>
      </w:pPr>
      <w:r w:rsidRPr="00A327B9">
        <w:rPr>
          <w:sz w:val="28"/>
          <w:szCs w:val="28"/>
        </w:rPr>
        <w:t>Группам было предложено провести в</w:t>
      </w:r>
      <w:r w:rsidR="00A42E5A">
        <w:rPr>
          <w:sz w:val="28"/>
          <w:szCs w:val="28"/>
        </w:rPr>
        <w:t xml:space="preserve"> течение года любые мероприятия:</w:t>
      </w:r>
    </w:p>
    <w:p w:rsidR="0035115C" w:rsidRPr="00A327B9" w:rsidRDefault="0035115C" w:rsidP="0035115C">
      <w:pPr>
        <w:jc w:val="both"/>
        <w:rPr>
          <w:sz w:val="28"/>
          <w:szCs w:val="28"/>
        </w:rPr>
      </w:pPr>
      <w:r w:rsidRPr="0035115C">
        <w:rPr>
          <w:sz w:val="28"/>
          <w:szCs w:val="28"/>
          <w:u w:val="single"/>
        </w:rPr>
        <w:t>1 группа</w:t>
      </w:r>
      <w:r>
        <w:rPr>
          <w:sz w:val="28"/>
          <w:szCs w:val="28"/>
        </w:rPr>
        <w:t xml:space="preserve"> провела осенью праздник «День именинника</w:t>
      </w:r>
      <w:r w:rsidRPr="00A327B9">
        <w:rPr>
          <w:sz w:val="28"/>
          <w:szCs w:val="28"/>
        </w:rPr>
        <w:t xml:space="preserve">», на котором </w:t>
      </w:r>
      <w:r>
        <w:rPr>
          <w:sz w:val="28"/>
          <w:szCs w:val="28"/>
        </w:rPr>
        <w:t xml:space="preserve">проводились различные конкурсы и </w:t>
      </w:r>
      <w:r w:rsidRPr="00A327B9">
        <w:rPr>
          <w:sz w:val="28"/>
          <w:szCs w:val="28"/>
        </w:rPr>
        <w:t>решал</w:t>
      </w:r>
      <w:r>
        <w:rPr>
          <w:sz w:val="28"/>
          <w:szCs w:val="28"/>
        </w:rPr>
        <w:t>ись кроссворды</w:t>
      </w:r>
      <w:r w:rsidRPr="00A327B9">
        <w:rPr>
          <w:sz w:val="28"/>
          <w:szCs w:val="28"/>
        </w:rPr>
        <w:t>. Было очень</w:t>
      </w:r>
      <w:r>
        <w:rPr>
          <w:sz w:val="28"/>
          <w:szCs w:val="28"/>
        </w:rPr>
        <w:t xml:space="preserve"> интересно наблюдать за детьми.</w:t>
      </w:r>
    </w:p>
    <w:p w:rsidR="00BE70F0" w:rsidRDefault="0035115C" w:rsidP="0035115C">
      <w:pPr>
        <w:jc w:val="both"/>
        <w:rPr>
          <w:sz w:val="28"/>
          <w:szCs w:val="28"/>
        </w:rPr>
      </w:pPr>
      <w:r w:rsidRPr="0035115C">
        <w:rPr>
          <w:sz w:val="28"/>
          <w:szCs w:val="28"/>
          <w:u w:val="single"/>
        </w:rPr>
        <w:t>2 группа</w:t>
      </w:r>
      <w:r w:rsidRPr="00A327B9">
        <w:rPr>
          <w:sz w:val="28"/>
          <w:szCs w:val="28"/>
        </w:rPr>
        <w:t xml:space="preserve"> родителей п</w:t>
      </w:r>
      <w:r w:rsidR="00BE70F0">
        <w:rPr>
          <w:sz w:val="28"/>
          <w:szCs w:val="28"/>
        </w:rPr>
        <w:t>ровела для детей новогоднее «Поле Чудес».</w:t>
      </w:r>
    </w:p>
    <w:p w:rsidR="0035115C" w:rsidRDefault="0035115C" w:rsidP="0035115C">
      <w:pPr>
        <w:jc w:val="both"/>
        <w:rPr>
          <w:sz w:val="28"/>
          <w:szCs w:val="28"/>
          <w:u w:val="single"/>
        </w:rPr>
      </w:pPr>
      <w:r w:rsidRPr="00BE70F0">
        <w:rPr>
          <w:sz w:val="28"/>
          <w:szCs w:val="28"/>
          <w:u w:val="single"/>
        </w:rPr>
        <w:t>3 группа</w:t>
      </w:r>
      <w:r w:rsidRPr="00A327B9">
        <w:rPr>
          <w:sz w:val="28"/>
          <w:szCs w:val="28"/>
        </w:rPr>
        <w:t xml:space="preserve"> родителей провели праздни</w:t>
      </w:r>
      <w:r w:rsidR="00BE70F0">
        <w:rPr>
          <w:sz w:val="28"/>
          <w:szCs w:val="28"/>
        </w:rPr>
        <w:t>к «Мама-главное слово в нашей судьбе</w:t>
      </w:r>
      <w:r w:rsidRPr="00A327B9">
        <w:rPr>
          <w:sz w:val="28"/>
          <w:szCs w:val="28"/>
        </w:rPr>
        <w:t>»</w:t>
      </w:r>
      <w:r w:rsidR="00BE70F0">
        <w:rPr>
          <w:sz w:val="28"/>
          <w:szCs w:val="28"/>
        </w:rPr>
        <w:t>, в форме музыкальной передачи «Два рояля» (</w:t>
      </w:r>
      <w:r w:rsidR="00A42E5A">
        <w:rPr>
          <w:sz w:val="28"/>
          <w:szCs w:val="28"/>
          <w:u w:val="single"/>
        </w:rPr>
        <w:t>Приложение № 11</w:t>
      </w:r>
      <w:r w:rsidR="00BE70F0">
        <w:rPr>
          <w:sz w:val="28"/>
          <w:szCs w:val="28"/>
          <w:u w:val="single"/>
        </w:rPr>
        <w:t>)</w:t>
      </w:r>
    </w:p>
    <w:p w:rsidR="005D4A49" w:rsidRPr="00BE70F0" w:rsidRDefault="005D4A49" w:rsidP="0035115C">
      <w:pPr>
        <w:jc w:val="both"/>
        <w:rPr>
          <w:sz w:val="28"/>
          <w:szCs w:val="28"/>
          <w:u w:val="single"/>
        </w:rPr>
      </w:pPr>
      <w:r w:rsidRPr="005D4A49">
        <w:rPr>
          <w:noProof/>
          <w:sz w:val="28"/>
          <w:szCs w:val="28"/>
          <w:u w:val="single"/>
        </w:rPr>
        <w:drawing>
          <wp:inline distT="0" distB="0" distL="0" distR="0">
            <wp:extent cx="2209800" cy="1590675"/>
            <wp:effectExtent l="19050" t="0" r="0" b="0"/>
            <wp:docPr id="44" name="Рисунок 2" descr="C:\Users\user\Desktop\Факел\Мама\Для основной части\IMGP35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Факел\Мама\Для основной части\IMGP3524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A49">
        <w:rPr>
          <w:noProof/>
        </w:rPr>
        <w:t xml:space="preserve"> </w:t>
      </w:r>
      <w:r w:rsidRPr="005D4A49">
        <w:rPr>
          <w:noProof/>
          <w:sz w:val="28"/>
          <w:szCs w:val="28"/>
          <w:u w:val="single"/>
        </w:rPr>
        <w:drawing>
          <wp:inline distT="0" distB="0" distL="0" distR="0">
            <wp:extent cx="1962150" cy="1593476"/>
            <wp:effectExtent l="19050" t="0" r="0" b="0"/>
            <wp:docPr id="45" name="Рисунок 1" descr="H:\Фотографии\фото два рояля ноябрь 2009\PICT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Фотографии\фото два рояля ноябрь 2009\PICT04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9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17780</wp:posOffset>
            </wp:positionV>
            <wp:extent cx="2009775" cy="1571625"/>
            <wp:effectExtent l="19050" t="0" r="9525" b="0"/>
            <wp:wrapSquare wrapText="left"/>
            <wp:docPr id="38" name="Рисунок 4" descr="C:\Users\Илья\Desktop\Мама\Для основной части\IMGP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Илья\Desktop\Мама\Для основной части\IMGP32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15C" w:rsidRPr="00EA0D2D" w:rsidRDefault="0035115C" w:rsidP="0035115C">
      <w:pPr>
        <w:jc w:val="both"/>
        <w:rPr>
          <w:sz w:val="28"/>
          <w:szCs w:val="28"/>
          <w:u w:val="single"/>
        </w:rPr>
      </w:pPr>
      <w:r w:rsidRPr="00BE70F0">
        <w:rPr>
          <w:sz w:val="28"/>
          <w:szCs w:val="28"/>
          <w:u w:val="single"/>
        </w:rPr>
        <w:lastRenderedPageBreak/>
        <w:t>4 группа</w:t>
      </w:r>
      <w:r w:rsidRPr="00A327B9">
        <w:rPr>
          <w:sz w:val="28"/>
          <w:szCs w:val="28"/>
        </w:rPr>
        <w:t xml:space="preserve"> родителей провела классный</w:t>
      </w:r>
      <w:r w:rsidR="00BE70F0">
        <w:rPr>
          <w:sz w:val="28"/>
          <w:szCs w:val="28"/>
        </w:rPr>
        <w:t xml:space="preserve"> час на тему «Москва – столица нашей Родины»</w:t>
      </w:r>
      <w:r w:rsidRPr="00A327B9">
        <w:rPr>
          <w:sz w:val="28"/>
          <w:szCs w:val="28"/>
        </w:rPr>
        <w:t>»</w:t>
      </w:r>
    </w:p>
    <w:p w:rsidR="0035115C" w:rsidRPr="00A42E5A" w:rsidRDefault="0035115C" w:rsidP="00FB5D40">
      <w:pPr>
        <w:jc w:val="both"/>
        <w:rPr>
          <w:sz w:val="28"/>
          <w:szCs w:val="28"/>
          <w:u w:val="single"/>
        </w:rPr>
      </w:pPr>
      <w:r w:rsidRPr="00BE70F0">
        <w:rPr>
          <w:sz w:val="28"/>
          <w:szCs w:val="28"/>
          <w:u w:val="single"/>
        </w:rPr>
        <w:t>5 группа</w:t>
      </w:r>
      <w:r w:rsidRPr="002F3FBF"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п</w:t>
      </w:r>
      <w:r w:rsidRPr="002F3FBF">
        <w:rPr>
          <w:sz w:val="28"/>
          <w:szCs w:val="28"/>
        </w:rPr>
        <w:t>ровела весенний праздник «Масленица»</w:t>
      </w:r>
    </w:p>
    <w:p w:rsidR="00960882" w:rsidRDefault="00960882" w:rsidP="00FB5D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Рассмотрим, например, проведение  весеннего праздника «Масленица». Его целями были:  </w:t>
      </w:r>
    </w:p>
    <w:p w:rsidR="00960882" w:rsidRDefault="00960882" w:rsidP="00960882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4442">
        <w:rPr>
          <w:rFonts w:ascii="Times New Roman" w:hAnsi="Times New Roman"/>
          <w:sz w:val="28"/>
          <w:szCs w:val="28"/>
        </w:rPr>
        <w:t>познакомить</w:t>
      </w:r>
      <w:r>
        <w:rPr>
          <w:rFonts w:ascii="Times New Roman" w:hAnsi="Times New Roman"/>
          <w:sz w:val="28"/>
          <w:szCs w:val="28"/>
        </w:rPr>
        <w:t xml:space="preserve"> детей с русским обрядовым праздником, эпизодами масленичных гуляний;</w:t>
      </w:r>
    </w:p>
    <w:p w:rsidR="00960882" w:rsidRDefault="00960882" w:rsidP="00960882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вовлечь детей в участие  и развивать творческие  способности;</w:t>
      </w:r>
    </w:p>
    <w:p w:rsidR="00960882" w:rsidRDefault="00960882" w:rsidP="00960882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сплотить коллектив учащихся и родителей при подготовке и проведении праздника.</w:t>
      </w:r>
    </w:p>
    <w:p w:rsidR="00960882" w:rsidRDefault="005D4A49" w:rsidP="009608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60882">
        <w:rPr>
          <w:sz w:val="28"/>
          <w:szCs w:val="28"/>
        </w:rPr>
        <w:t>Дети  показали театрализованное представление. В главной роли</w:t>
      </w:r>
    </w:p>
    <w:p w:rsidR="00960882" w:rsidRDefault="00960882" w:rsidP="009608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выступали  скоморохи, которые по сюжету должны были спасти Весну от сонного царства.  Интересно было наблюдать за испытаниями, когда ребята и родители спасали Весну: перетягивали канат, бегали в мешках,  летали на метёлках и дружно играли  в игру.  После проведения мероприятия впечатлений не было конца. За чашкой самовара с блинами высказывались и дети, и родители.  «Масленица» была  признана интересным, обучающим и развивающим мероприятием.                                                </w:t>
      </w:r>
    </w:p>
    <w:p w:rsidR="00C24508" w:rsidRDefault="00A42E5A" w:rsidP="00A42E5A">
      <w:pPr>
        <w:rPr>
          <w:sz w:val="28"/>
          <w:szCs w:val="28"/>
        </w:rPr>
      </w:pPr>
      <w:r>
        <w:t xml:space="preserve">         </w:t>
      </w:r>
      <w:r w:rsidR="00960882">
        <w:rPr>
          <w:sz w:val="28"/>
          <w:szCs w:val="28"/>
        </w:rPr>
        <w:t xml:space="preserve">На этом этапе меняется </w:t>
      </w:r>
      <w:r>
        <w:rPr>
          <w:sz w:val="28"/>
          <w:szCs w:val="28"/>
        </w:rPr>
        <w:t>роль родителей: из помощников они превращаются в  организаторов</w:t>
      </w:r>
      <w:r w:rsidR="00960882">
        <w:rPr>
          <w:sz w:val="28"/>
          <w:szCs w:val="28"/>
        </w:rPr>
        <w:t>, а деятельность самих детей становится более само</w:t>
      </w:r>
      <w:r>
        <w:rPr>
          <w:sz w:val="28"/>
          <w:szCs w:val="28"/>
        </w:rPr>
        <w:t xml:space="preserve">стоятельной. </w:t>
      </w:r>
      <w:r w:rsidR="00960882">
        <w:rPr>
          <w:sz w:val="28"/>
          <w:szCs w:val="28"/>
        </w:rPr>
        <w:t xml:space="preserve"> Для детей эти мероприятия способствуют психологическому комфорту и становлению о</w:t>
      </w:r>
      <w:r>
        <w:rPr>
          <w:sz w:val="28"/>
          <w:szCs w:val="28"/>
        </w:rPr>
        <w:t>рганизационных умений.</w:t>
      </w:r>
      <w:r w:rsidR="00960882">
        <w:rPr>
          <w:sz w:val="28"/>
          <w:szCs w:val="28"/>
        </w:rPr>
        <w:t xml:space="preserve"> Работая в группах совместно с детьми, родители видят своего ребёнка в общении со сверстниками и другими взрослыми, учатся общаться, взаимодействовать с ребёнком. Такая форма работы не только сплачивает коллектив, но и расширяет кругозор учащихся, интересы детей, а у родителей – стремление больше общаться со своими детьми, интересоваться их успехами и привлекать других членов  семьи.</w:t>
      </w:r>
    </w:p>
    <w:p w:rsidR="00C24508" w:rsidRPr="00C24508" w:rsidRDefault="00C24508" w:rsidP="00C24508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24508">
        <w:rPr>
          <w:sz w:val="28"/>
          <w:szCs w:val="28"/>
        </w:rPr>
        <w:t>В современном мире  общество вовлекает всех в процесс информатизации.   Современный этап внедрения информационных технологий в системе образования включает в себя широкое использование информационно-коммуникационных технологий (ИКТ)  не только в учебной, но и во внеклассной деятельности.  Применение ИКТ во внеурочной деятельности в начальной школе просто необходимо.  Как заинтересовать современного ребёнка этической проблемой, как вызвать его на дискуссию, организовать конкурс или игру, чтобы он активно участвовал, хотел сотрудничать, рассуждать и спорить?  В этом, конечно же, сегодня  помогает использование компьютерных  технологий.</w:t>
      </w:r>
      <w:r>
        <w:rPr>
          <w:sz w:val="28"/>
          <w:szCs w:val="28"/>
        </w:rPr>
        <w:t xml:space="preserve">  </w:t>
      </w:r>
      <w:r w:rsidRPr="00C24508">
        <w:rPr>
          <w:sz w:val="28"/>
          <w:szCs w:val="28"/>
        </w:rPr>
        <w:t xml:space="preserve">У меня  часто возникает необходимость - из большого количества информации выбрать и выделить только часть, необходимую для бесед с детьми или родителями. Грамотно это сделать и оформить мне  помогают различные программные средства:   </w:t>
      </w:r>
      <w:proofErr w:type="spellStart"/>
      <w:r w:rsidRPr="00C24508">
        <w:rPr>
          <w:sz w:val="28"/>
          <w:szCs w:val="28"/>
        </w:rPr>
        <w:t>Microsoft</w:t>
      </w:r>
      <w:proofErr w:type="spellEnd"/>
      <w:r w:rsidRPr="00C24508">
        <w:rPr>
          <w:sz w:val="28"/>
          <w:szCs w:val="28"/>
        </w:rPr>
        <w:t xml:space="preserve">  </w:t>
      </w:r>
      <w:proofErr w:type="spellStart"/>
      <w:r w:rsidRPr="00C24508">
        <w:rPr>
          <w:sz w:val="28"/>
          <w:szCs w:val="28"/>
        </w:rPr>
        <w:t>Pover</w:t>
      </w:r>
      <w:proofErr w:type="spellEnd"/>
      <w:r w:rsidRPr="00C24508">
        <w:rPr>
          <w:sz w:val="28"/>
          <w:szCs w:val="28"/>
        </w:rPr>
        <w:t xml:space="preserve"> </w:t>
      </w:r>
      <w:proofErr w:type="spellStart"/>
      <w:r w:rsidRPr="00C24508">
        <w:rPr>
          <w:sz w:val="28"/>
          <w:szCs w:val="28"/>
        </w:rPr>
        <w:t>Point</w:t>
      </w:r>
      <w:proofErr w:type="spellEnd"/>
      <w:r w:rsidRPr="00C24508">
        <w:rPr>
          <w:sz w:val="28"/>
          <w:szCs w:val="28"/>
        </w:rPr>
        <w:t xml:space="preserve"> ,   </w:t>
      </w:r>
      <w:proofErr w:type="spellStart"/>
      <w:r w:rsidRPr="00C24508">
        <w:rPr>
          <w:sz w:val="28"/>
          <w:szCs w:val="28"/>
        </w:rPr>
        <w:t>Microsoft</w:t>
      </w:r>
      <w:proofErr w:type="spellEnd"/>
      <w:r w:rsidRPr="00C24508">
        <w:rPr>
          <w:sz w:val="28"/>
          <w:szCs w:val="28"/>
        </w:rPr>
        <w:t xml:space="preserve">  </w:t>
      </w:r>
      <w:r w:rsidRPr="00C24508">
        <w:rPr>
          <w:sz w:val="28"/>
          <w:szCs w:val="28"/>
          <w:lang w:val="en-CA"/>
        </w:rPr>
        <w:t>Word</w:t>
      </w:r>
      <w:r w:rsidRPr="00C24508">
        <w:rPr>
          <w:sz w:val="28"/>
          <w:szCs w:val="28"/>
        </w:rPr>
        <w:t xml:space="preserve">,   </w:t>
      </w:r>
      <w:proofErr w:type="spellStart"/>
      <w:r w:rsidRPr="00C24508">
        <w:rPr>
          <w:sz w:val="28"/>
          <w:szCs w:val="28"/>
        </w:rPr>
        <w:t>Microsoft</w:t>
      </w:r>
      <w:proofErr w:type="spellEnd"/>
      <w:r w:rsidRPr="00C24508">
        <w:rPr>
          <w:sz w:val="28"/>
          <w:szCs w:val="28"/>
        </w:rPr>
        <w:t xml:space="preserve">  </w:t>
      </w:r>
      <w:r w:rsidRPr="00C24508">
        <w:rPr>
          <w:sz w:val="28"/>
          <w:szCs w:val="28"/>
          <w:lang w:val="en-CA"/>
        </w:rPr>
        <w:t>Excel</w:t>
      </w:r>
      <w:r w:rsidRPr="00C24508">
        <w:rPr>
          <w:sz w:val="28"/>
          <w:szCs w:val="28"/>
        </w:rPr>
        <w:t xml:space="preserve">, </w:t>
      </w:r>
      <w:r w:rsidRPr="00C24508">
        <w:rPr>
          <w:sz w:val="28"/>
          <w:szCs w:val="28"/>
          <w:lang w:val="en-CA"/>
        </w:rPr>
        <w:t>Photo</w:t>
      </w:r>
      <w:r w:rsidRPr="00C24508">
        <w:rPr>
          <w:sz w:val="28"/>
          <w:szCs w:val="28"/>
        </w:rPr>
        <w:t xml:space="preserve"> </w:t>
      </w:r>
      <w:r w:rsidRPr="00C24508">
        <w:rPr>
          <w:sz w:val="28"/>
          <w:szCs w:val="28"/>
          <w:lang w:val="en-CA"/>
        </w:rPr>
        <w:t>Shop</w:t>
      </w:r>
      <w:r w:rsidRPr="00C24508">
        <w:rPr>
          <w:sz w:val="28"/>
          <w:szCs w:val="28"/>
        </w:rPr>
        <w:t>.  В  своей воспитывающей  деятельности я использую эти программы  по следующим  направлениям:</w:t>
      </w:r>
      <w:r>
        <w:rPr>
          <w:sz w:val="28"/>
          <w:szCs w:val="28"/>
        </w:rPr>
        <w:t xml:space="preserve"> с</w:t>
      </w:r>
      <w:r w:rsidRPr="00C24508">
        <w:rPr>
          <w:sz w:val="28"/>
          <w:szCs w:val="28"/>
        </w:rPr>
        <w:t>опровождения презента</w:t>
      </w:r>
      <w:r>
        <w:rPr>
          <w:sz w:val="28"/>
          <w:szCs w:val="28"/>
        </w:rPr>
        <w:t xml:space="preserve">циями </w:t>
      </w:r>
      <w:proofErr w:type="spellStart"/>
      <w:r>
        <w:rPr>
          <w:sz w:val="28"/>
          <w:szCs w:val="28"/>
        </w:rPr>
        <w:t>общелицейских</w:t>
      </w:r>
      <w:proofErr w:type="spellEnd"/>
      <w:r>
        <w:rPr>
          <w:sz w:val="28"/>
          <w:szCs w:val="28"/>
        </w:rPr>
        <w:t xml:space="preserve"> мероприятий,</w:t>
      </w:r>
    </w:p>
    <w:p w:rsidR="00C24508" w:rsidRPr="00C24508" w:rsidRDefault="00C24508" w:rsidP="00C24508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Pr="00C24508">
        <w:rPr>
          <w:sz w:val="28"/>
          <w:szCs w:val="28"/>
        </w:rPr>
        <w:t>ематические классные</w:t>
      </w:r>
      <w:r>
        <w:rPr>
          <w:sz w:val="28"/>
          <w:szCs w:val="28"/>
        </w:rPr>
        <w:t xml:space="preserve"> мероприятия и п</w:t>
      </w:r>
      <w:r w:rsidRPr="00C24508">
        <w:rPr>
          <w:sz w:val="28"/>
          <w:szCs w:val="28"/>
        </w:rPr>
        <w:t>роведение родительских собраний.</w:t>
      </w:r>
    </w:p>
    <w:p w:rsidR="00C24508" w:rsidRDefault="00C24508" w:rsidP="00C24508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24508">
        <w:rPr>
          <w:sz w:val="28"/>
          <w:szCs w:val="28"/>
        </w:rPr>
        <w:t>Компьютерные презентаци</w:t>
      </w:r>
      <w:r w:rsidR="000A1D3E">
        <w:rPr>
          <w:sz w:val="28"/>
          <w:szCs w:val="28"/>
        </w:rPr>
        <w:t>и стали  для меня</w:t>
      </w:r>
      <w:r w:rsidRPr="00C24508">
        <w:rPr>
          <w:sz w:val="28"/>
          <w:szCs w:val="28"/>
        </w:rPr>
        <w:t xml:space="preserve"> органичной час</w:t>
      </w:r>
      <w:r w:rsidR="000A1D3E">
        <w:rPr>
          <w:sz w:val="28"/>
          <w:szCs w:val="28"/>
        </w:rPr>
        <w:t>тью сценариев лицейских дел. Мне</w:t>
      </w:r>
      <w:r w:rsidRPr="00C24508">
        <w:rPr>
          <w:sz w:val="28"/>
          <w:szCs w:val="28"/>
        </w:rPr>
        <w:t xml:space="preserve"> трудно  теперь представить без них внеклассное мероприятие, будь то общешкольное  дело или  мероприятие в классе.  Уроки мужества и памяти, различные интеллектуальные и творческие конкурсы, классные часы и праздники. С недавних пор у нас появилась целая коллекция </w:t>
      </w:r>
      <w:proofErr w:type="spellStart"/>
      <w:r w:rsidRPr="00C24508">
        <w:rPr>
          <w:sz w:val="28"/>
          <w:szCs w:val="28"/>
        </w:rPr>
        <w:t>мультимедийных</w:t>
      </w:r>
      <w:proofErr w:type="spellEnd"/>
      <w:r w:rsidRPr="00C24508">
        <w:rPr>
          <w:sz w:val="28"/>
          <w:szCs w:val="28"/>
        </w:rPr>
        <w:t xml:space="preserve">  презентаций.</w:t>
      </w:r>
    </w:p>
    <w:p w:rsidR="00960882" w:rsidRPr="000A1D3E" w:rsidRDefault="000A1D3E" w:rsidP="000A1D3E">
      <w:pPr>
        <w:rPr>
          <w:sz w:val="28"/>
          <w:szCs w:val="28"/>
          <w:u w:val="single"/>
        </w:rPr>
      </w:pPr>
      <w:r w:rsidRPr="000A1D3E">
        <w:rPr>
          <w:sz w:val="28"/>
          <w:szCs w:val="28"/>
          <w:u w:val="single"/>
        </w:rPr>
        <w:t>(Приложение № 12)</w:t>
      </w:r>
      <w:bookmarkStart w:id="0" w:name="OLE_LINK1"/>
      <w:bookmarkStart w:id="1" w:name="OLE_LINK2"/>
      <w:r w:rsidR="00960882">
        <w:rPr>
          <w:noProof/>
        </w:rPr>
        <w:t xml:space="preserve">     </w:t>
      </w:r>
    </w:p>
    <w:bookmarkEnd w:id="0"/>
    <w:bookmarkEnd w:id="1"/>
    <w:p w:rsidR="00960882" w:rsidRPr="000A1D3E" w:rsidRDefault="00960882" w:rsidP="00960882">
      <w:pPr>
        <w:jc w:val="both"/>
        <w:rPr>
          <w:b/>
          <w:sz w:val="28"/>
          <w:szCs w:val="28"/>
        </w:rPr>
      </w:pPr>
      <w:r w:rsidRPr="000A1D3E">
        <w:rPr>
          <w:b/>
          <w:sz w:val="28"/>
          <w:szCs w:val="28"/>
        </w:rPr>
        <w:lastRenderedPageBreak/>
        <w:t xml:space="preserve">  </w:t>
      </w:r>
      <w:r w:rsidR="000A1D3E">
        <w:rPr>
          <w:b/>
          <w:sz w:val="28"/>
          <w:szCs w:val="28"/>
        </w:rPr>
        <w:t xml:space="preserve">     Четвёртый </w:t>
      </w:r>
      <w:r w:rsidR="000A1D3E" w:rsidRPr="000A1D3E">
        <w:rPr>
          <w:b/>
          <w:sz w:val="28"/>
          <w:szCs w:val="28"/>
        </w:rPr>
        <w:t>этап</w:t>
      </w:r>
      <w:r w:rsidR="000A1D3E">
        <w:rPr>
          <w:b/>
          <w:sz w:val="28"/>
          <w:szCs w:val="28"/>
        </w:rPr>
        <w:t xml:space="preserve"> </w:t>
      </w:r>
      <w:r w:rsidR="000A1D3E">
        <w:rPr>
          <w:sz w:val="28"/>
          <w:szCs w:val="28"/>
        </w:rPr>
        <w:t>(2009 г)</w:t>
      </w:r>
      <w:r w:rsidR="000A1D3E" w:rsidRPr="000A1D3E">
        <w:rPr>
          <w:b/>
          <w:sz w:val="28"/>
          <w:szCs w:val="28"/>
        </w:rPr>
        <w:t>.</w:t>
      </w:r>
      <w:r w:rsidR="000A1D3E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Еще одним средством личностного развития младшего школьника  является </w:t>
      </w:r>
      <w:r w:rsidRPr="000A1D3E">
        <w:rPr>
          <w:sz w:val="28"/>
          <w:szCs w:val="28"/>
        </w:rPr>
        <w:t>«Театрализованная деятельность»,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которая невозможна без помощи родителей. Разнообразное влияние театрализованной деятельности на личность ребёнка позволяет её использование как сильное, но ненавязч</w:t>
      </w:r>
      <w:r w:rsidR="000A1D3E">
        <w:rPr>
          <w:sz w:val="28"/>
          <w:szCs w:val="28"/>
        </w:rPr>
        <w:t xml:space="preserve">ивое средство </w:t>
      </w:r>
      <w:r>
        <w:rPr>
          <w:sz w:val="28"/>
          <w:szCs w:val="28"/>
        </w:rPr>
        <w:t xml:space="preserve"> в 4 классе. Театральная деятельность позволяет решать многие актуальные проблемы педагогики и психологии, связанные с художественным и нравственным воспитанием, развитием коммуникативных качеств личности, развитием памяти, воображения, фантазии, инициативности и </w:t>
      </w:r>
      <w:proofErr w:type="spellStart"/>
      <w:r>
        <w:rPr>
          <w:sz w:val="28"/>
          <w:szCs w:val="28"/>
        </w:rPr>
        <w:t>раскрепощённости</w:t>
      </w:r>
      <w:proofErr w:type="spellEnd"/>
      <w:r>
        <w:rPr>
          <w:sz w:val="28"/>
          <w:szCs w:val="28"/>
        </w:rPr>
        <w:t>.  Театрализованная деятельность выполняет одновременно познавательную, воспитательную и развивающую функцию. Участвуя в театрализованных играх, дети познают окружающий мир, становятся участниками событий из жизни людей, животных, растений. Воспитательное  значение театрализованных игр состоит в формировании уважительного отношения друг к другу, развитии коллективизма. Развивающая - развитие связной эмоционально-обогащенной речи школьника, которая поможет ему в семье, обществе. Здесь развивается творческая активность детей. Детям становится интересно, когда они не только говорят, но и действуют  как сказочные герои. Очень хорошо, что в нашем лицее имеется актовый зал, музыкальная аппаратура, атрибуты к спектаклям, костюмы для взрослых и детей</w:t>
      </w:r>
      <w:r w:rsidR="000A1D3E">
        <w:rPr>
          <w:sz w:val="28"/>
          <w:szCs w:val="28"/>
        </w:rPr>
        <w:t xml:space="preserve">. </w:t>
      </w:r>
      <w:proofErr w:type="gramStart"/>
      <w:r w:rsidR="000A1D3E">
        <w:rPr>
          <w:sz w:val="28"/>
          <w:szCs w:val="28"/>
        </w:rPr>
        <w:t>Блок «Дети» включает</w:t>
      </w:r>
      <w:r>
        <w:rPr>
          <w:sz w:val="28"/>
          <w:szCs w:val="28"/>
        </w:rPr>
        <w:t xml:space="preserve"> творческую деятельность детей: игры, общение, драматизацию, сочинение сказок, участие в театральных смотрах, конкурсах и фес</w:t>
      </w:r>
      <w:r w:rsidR="000A1D3E">
        <w:rPr>
          <w:sz w:val="28"/>
          <w:szCs w:val="28"/>
        </w:rPr>
        <w:t>тивалях.</w:t>
      </w:r>
      <w:proofErr w:type="gramEnd"/>
      <w:r w:rsidR="000A1D3E">
        <w:rPr>
          <w:sz w:val="28"/>
          <w:szCs w:val="28"/>
        </w:rPr>
        <w:t xml:space="preserve"> Блок «Взрослые» включает</w:t>
      </w:r>
      <w:r>
        <w:rPr>
          <w:sz w:val="28"/>
          <w:szCs w:val="28"/>
        </w:rPr>
        <w:t xml:space="preserve"> организационные вопросы: беседы, консультации,  выставки  поделок и рисунков, изготовление декораций и создание костюмов. Тематика театра</w:t>
      </w:r>
      <w:r w:rsidR="000A1D3E">
        <w:rPr>
          <w:sz w:val="28"/>
          <w:szCs w:val="28"/>
        </w:rPr>
        <w:t>лизованных игр у нас разнообразная</w:t>
      </w:r>
      <w:r>
        <w:rPr>
          <w:sz w:val="28"/>
          <w:szCs w:val="28"/>
        </w:rPr>
        <w:t xml:space="preserve">. Мы участвовали в городском фестивале «Театральные посиделки» и поставили детскую музыкальную постановку «Муха-Цокотуха».  Ярко  и  интересно проходят новогодние карнавалы, выпускные праздники, где без театрализованной сказки не обойтись.  Сама  не раз играла разные роли:  </w:t>
      </w:r>
      <w:proofErr w:type="spellStart"/>
      <w:r>
        <w:rPr>
          <w:sz w:val="28"/>
          <w:szCs w:val="28"/>
        </w:rPr>
        <w:t>Царевна-Несмеяна</w:t>
      </w:r>
      <w:proofErr w:type="spellEnd"/>
      <w:r>
        <w:rPr>
          <w:sz w:val="28"/>
          <w:szCs w:val="28"/>
        </w:rPr>
        <w:t>,  Баба-Яга, Почтальон Печкин и другие.</w:t>
      </w:r>
    </w:p>
    <w:p w:rsidR="00960882" w:rsidRDefault="00960882" w:rsidP="00960882">
      <w:pPr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t xml:space="preserve">       </w:t>
      </w:r>
      <w:r w:rsidRPr="0030377E">
        <w:rPr>
          <w:noProof/>
          <w:sz w:val="28"/>
          <w:szCs w:val="28"/>
        </w:rPr>
        <w:drawing>
          <wp:inline distT="0" distB="0" distL="0" distR="0">
            <wp:extent cx="1743075" cy="1647825"/>
            <wp:effectExtent l="19050" t="0" r="9525" b="0"/>
            <wp:docPr id="15" name="Рисунок 2" descr="C:\Users\user\Desktop\Факел\Мама\Для основной части\Елена Викторовна\Изображение 0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Факел\Мама\Для основной части\Елена Викторовна\Изображение 021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</w:rPr>
        <w:t xml:space="preserve">  </w:t>
      </w:r>
      <w:r>
        <w:rPr>
          <w:noProof/>
          <w:sz w:val="28"/>
          <w:szCs w:val="28"/>
          <w:u w:val="single"/>
        </w:rPr>
        <w:drawing>
          <wp:inline distT="0" distB="0" distL="0" distR="0">
            <wp:extent cx="1828800" cy="1647825"/>
            <wp:effectExtent l="19050" t="0" r="0" b="0"/>
            <wp:docPr id="16" name="Рисунок 1" descr="C:\Users\user\Desktop\Фотографии\Золотая осень\SDC1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Фотографии\Золотая осень\SDC108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</w:rPr>
        <w:t xml:space="preserve">  </w:t>
      </w:r>
      <w:r>
        <w:rPr>
          <w:noProof/>
          <w:sz w:val="28"/>
          <w:szCs w:val="28"/>
          <w:u w:val="single"/>
        </w:rPr>
        <w:drawing>
          <wp:inline distT="0" distB="0" distL="0" distR="0">
            <wp:extent cx="1962150" cy="1647825"/>
            <wp:effectExtent l="19050" t="0" r="0" b="0"/>
            <wp:docPr id="17" name="Рисунок 1" descr="F:\Портфель (2)\4 класс\Изображение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Портфель (2)\4 класс\Изображение 0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77E" w:rsidRDefault="0030377E" w:rsidP="003037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60882">
        <w:rPr>
          <w:sz w:val="28"/>
          <w:szCs w:val="28"/>
        </w:rPr>
        <w:t xml:space="preserve">Заполнение  «Социального паспорта учащегося и его семьи» начинается ещё в начале первого класса  и ведётся в течение нескольких лет обучения в начальной школе. Он предлагает информацию об условиях жизни детей в семье, о занятости обучающихся во внеурочное время, о социальном статусе родителей. Социальный паспорт мне необходим для того, чтобы эффективно спланировать работу с целью оказания педагогической поддержки. Итоги заполнения подводятся в конце каждого учебного года, что позволяют проследить динамику развития ребёнка. На основе  этих данных к 4 классу на четвёртом этапе  составляется  общий </w:t>
      </w:r>
      <w:r>
        <w:rPr>
          <w:sz w:val="28"/>
          <w:szCs w:val="28"/>
        </w:rPr>
        <w:t>«Социально-демографический</w:t>
      </w:r>
      <w:r w:rsidR="00960882" w:rsidRPr="0030377E">
        <w:rPr>
          <w:sz w:val="28"/>
          <w:szCs w:val="28"/>
        </w:rPr>
        <w:t xml:space="preserve"> паспорт класса»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u w:val="single"/>
        </w:rPr>
        <w:t>Приложение №13)</w:t>
      </w:r>
      <w:r w:rsidR="00A0094D">
        <w:rPr>
          <w:b/>
          <w:sz w:val="28"/>
          <w:szCs w:val="28"/>
        </w:rPr>
        <w:t xml:space="preserve">, </w:t>
      </w:r>
      <w:r w:rsidR="00A0094D" w:rsidRPr="00A0094D">
        <w:rPr>
          <w:sz w:val="28"/>
          <w:szCs w:val="28"/>
        </w:rPr>
        <w:t xml:space="preserve">который </w:t>
      </w:r>
      <w:r w:rsidR="00A0094D">
        <w:rPr>
          <w:sz w:val="28"/>
          <w:szCs w:val="28"/>
        </w:rPr>
        <w:t>позволяет новому классному руководителю быстрее ознакомиться с коллективом и построить свою работу с учетом особенностей и требований среднего звена.</w:t>
      </w:r>
    </w:p>
    <w:p w:rsidR="00390D8E" w:rsidRDefault="00390D8E" w:rsidP="0030377E">
      <w:pPr>
        <w:jc w:val="both"/>
        <w:rPr>
          <w:sz w:val="28"/>
          <w:szCs w:val="28"/>
        </w:rPr>
      </w:pPr>
    </w:p>
    <w:p w:rsidR="00390D8E" w:rsidRDefault="00390D8E" w:rsidP="0030377E">
      <w:pPr>
        <w:jc w:val="both"/>
        <w:rPr>
          <w:sz w:val="28"/>
          <w:szCs w:val="28"/>
        </w:rPr>
      </w:pPr>
    </w:p>
    <w:p w:rsidR="00390D8E" w:rsidRDefault="00390D8E" w:rsidP="0030377E">
      <w:pPr>
        <w:jc w:val="both"/>
        <w:rPr>
          <w:sz w:val="28"/>
          <w:szCs w:val="28"/>
        </w:rPr>
      </w:pPr>
    </w:p>
    <w:p w:rsidR="00390D8E" w:rsidRPr="003065B1" w:rsidRDefault="00B35087" w:rsidP="0030377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3065B1">
        <w:rPr>
          <w:sz w:val="28"/>
          <w:szCs w:val="28"/>
        </w:rPr>
        <w:t xml:space="preserve">          </w:t>
      </w:r>
      <w:r w:rsidRPr="003065B1">
        <w:rPr>
          <w:i/>
          <w:sz w:val="28"/>
          <w:szCs w:val="28"/>
        </w:rPr>
        <w:t>Диагностика «Изучение семьи» 2010 г.</w:t>
      </w:r>
    </w:p>
    <w:p w:rsidR="00390D8E" w:rsidRDefault="00390D8E" w:rsidP="0030377E">
      <w:pPr>
        <w:jc w:val="both"/>
        <w:rPr>
          <w:sz w:val="28"/>
          <w:szCs w:val="28"/>
        </w:rPr>
      </w:pPr>
    </w:p>
    <w:p w:rsidR="00390D8E" w:rsidRDefault="00390D8E" w:rsidP="0030377E">
      <w:pPr>
        <w:jc w:val="both"/>
        <w:rPr>
          <w:sz w:val="28"/>
          <w:szCs w:val="28"/>
        </w:rPr>
      </w:pPr>
    </w:p>
    <w:p w:rsidR="00390D8E" w:rsidRDefault="00F90E98" w:rsidP="0030377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67475" cy="2447925"/>
            <wp:effectExtent l="0" t="0" r="0" b="0"/>
            <wp:docPr id="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8E" w:rsidRDefault="00390D8E" w:rsidP="0030377E">
      <w:pPr>
        <w:jc w:val="both"/>
        <w:rPr>
          <w:sz w:val="28"/>
          <w:szCs w:val="28"/>
        </w:rPr>
      </w:pPr>
    </w:p>
    <w:p w:rsidR="00390D8E" w:rsidRDefault="00390D8E" w:rsidP="0030377E">
      <w:pPr>
        <w:jc w:val="both"/>
        <w:rPr>
          <w:sz w:val="28"/>
          <w:szCs w:val="28"/>
        </w:rPr>
      </w:pPr>
    </w:p>
    <w:p w:rsidR="00390D8E" w:rsidRDefault="00390D8E" w:rsidP="0030377E">
      <w:pPr>
        <w:jc w:val="both"/>
        <w:rPr>
          <w:sz w:val="28"/>
          <w:szCs w:val="28"/>
        </w:rPr>
      </w:pPr>
    </w:p>
    <w:p w:rsidR="00390D8E" w:rsidRDefault="00B35087" w:rsidP="0030377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67475" cy="2209800"/>
            <wp:effectExtent l="0" t="0" r="0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8E" w:rsidRDefault="00390D8E" w:rsidP="0030377E">
      <w:pPr>
        <w:jc w:val="both"/>
        <w:rPr>
          <w:sz w:val="28"/>
          <w:szCs w:val="28"/>
        </w:rPr>
      </w:pPr>
    </w:p>
    <w:p w:rsidR="00390D8E" w:rsidRDefault="00390D8E" w:rsidP="0030377E">
      <w:pPr>
        <w:jc w:val="both"/>
        <w:rPr>
          <w:sz w:val="28"/>
          <w:szCs w:val="28"/>
        </w:rPr>
      </w:pPr>
    </w:p>
    <w:p w:rsidR="00390D8E" w:rsidRDefault="00390D8E" w:rsidP="0030377E">
      <w:pPr>
        <w:jc w:val="both"/>
        <w:rPr>
          <w:sz w:val="28"/>
          <w:szCs w:val="28"/>
        </w:rPr>
      </w:pPr>
    </w:p>
    <w:p w:rsidR="00390D8E" w:rsidRDefault="003065B1" w:rsidP="0030377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62725" cy="2667000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2581275"/>
            <wp:effectExtent l="0" t="0" r="0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Pr="008F2B77" w:rsidRDefault="008F2B77" w:rsidP="0030377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i/>
          <w:sz w:val="28"/>
          <w:szCs w:val="28"/>
        </w:rPr>
        <w:t xml:space="preserve">Динамика школьной мотивации учащихся в период с 2006 – 2010 </w:t>
      </w:r>
      <w:proofErr w:type="spellStart"/>
      <w:r>
        <w:rPr>
          <w:i/>
          <w:sz w:val="28"/>
          <w:szCs w:val="28"/>
        </w:rPr>
        <w:t>уч</w:t>
      </w:r>
      <w:proofErr w:type="spellEnd"/>
      <w:r>
        <w:rPr>
          <w:i/>
          <w:sz w:val="28"/>
          <w:szCs w:val="28"/>
        </w:rPr>
        <w:t>. года</w:t>
      </w:r>
    </w:p>
    <w:p w:rsidR="008F2B77" w:rsidRDefault="008F2B77" w:rsidP="0030377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60960" distB="128778" distL="388620" distR="168021" simplePos="0" relativeHeight="25167667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96520</wp:posOffset>
            </wp:positionV>
            <wp:extent cx="6562725" cy="3381375"/>
            <wp:effectExtent l="0" t="0" r="0" b="0"/>
            <wp:wrapNone/>
            <wp:docPr id="1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8F2B77" w:rsidRDefault="008F2B77" w:rsidP="0030377E">
      <w:pPr>
        <w:jc w:val="both"/>
        <w:rPr>
          <w:sz w:val="28"/>
          <w:szCs w:val="28"/>
        </w:rPr>
      </w:pPr>
    </w:p>
    <w:p w:rsidR="00390D8E" w:rsidRDefault="00390D8E" w:rsidP="0030377E">
      <w:pPr>
        <w:jc w:val="both"/>
        <w:rPr>
          <w:sz w:val="28"/>
          <w:szCs w:val="28"/>
        </w:rPr>
      </w:pPr>
    </w:p>
    <w:p w:rsidR="00A1623F" w:rsidRDefault="00A1623F" w:rsidP="0030377E">
      <w:pPr>
        <w:jc w:val="both"/>
        <w:rPr>
          <w:sz w:val="28"/>
          <w:szCs w:val="28"/>
        </w:rPr>
      </w:pPr>
    </w:p>
    <w:p w:rsidR="00A1623F" w:rsidRDefault="00A1623F" w:rsidP="0030377E">
      <w:pPr>
        <w:jc w:val="both"/>
        <w:rPr>
          <w:sz w:val="28"/>
          <w:szCs w:val="28"/>
        </w:rPr>
      </w:pPr>
    </w:p>
    <w:p w:rsidR="00A1623F" w:rsidRDefault="00A1623F" w:rsidP="0030377E">
      <w:pPr>
        <w:jc w:val="both"/>
        <w:rPr>
          <w:sz w:val="28"/>
          <w:szCs w:val="28"/>
        </w:rPr>
      </w:pPr>
    </w:p>
    <w:p w:rsidR="00A1623F" w:rsidRDefault="00A1623F" w:rsidP="0030377E">
      <w:pPr>
        <w:jc w:val="both"/>
        <w:rPr>
          <w:sz w:val="28"/>
          <w:szCs w:val="28"/>
        </w:rPr>
      </w:pPr>
    </w:p>
    <w:p w:rsidR="0019329F" w:rsidRPr="0019329F" w:rsidRDefault="0019329F" w:rsidP="0019329F">
      <w:pPr>
        <w:rPr>
          <w:rFonts w:ascii="Bookman Old Style" w:hAnsi="Bookman Old Style"/>
          <w:sz w:val="32"/>
          <w:szCs w:val="32"/>
        </w:rPr>
      </w:pPr>
      <w:r>
        <w:rPr>
          <w:sz w:val="28"/>
          <w:szCs w:val="28"/>
        </w:rPr>
        <w:lastRenderedPageBreak/>
        <w:t xml:space="preserve">        Проведённая диагностика социального состава семей учащихся позволяет мне получить целостную картину индивидуальной коррекционной работы с учениками и взаимодействие с семьями, выявить детей, оказавших в неблагополучных семейных условиях,  проживающих в семьях группы социального риска.  На мой взгляд, в коррекционной работе  больше нуждаются семьи, где ребёнка воспитывает один из супругов или бабушка с дедушкой. Такие семьи нуждаются в повышенном внимании  не только со стороны школы, но и социально-психологической службы, а также в оперативной помощи различных специалистов и служб: юристов, врачей, психологов, правоохранительных органов. Зачастую в таких семьях стараются лишний раз не обращаться за помощью, а когда это происходит, проблема решается очень не просто. Моя задача – знать, что собой  представляют семьи учеников и сразу же дать понять родителям, не обеспечивающим надлежащего внимания собственным детям, что спокойной жизни у них не будет.</w:t>
      </w:r>
    </w:p>
    <w:p w:rsidR="003F3D82" w:rsidRPr="0019329F" w:rsidRDefault="003F3D82" w:rsidP="003F3D82">
      <w:pPr>
        <w:jc w:val="both"/>
        <w:rPr>
          <w:i/>
          <w:sz w:val="28"/>
          <w:szCs w:val="28"/>
        </w:rPr>
      </w:pPr>
      <w:r w:rsidRPr="0019329F">
        <w:rPr>
          <w:i/>
          <w:sz w:val="28"/>
          <w:szCs w:val="28"/>
        </w:rPr>
        <w:t xml:space="preserve">               </w:t>
      </w:r>
      <w:r w:rsidR="0019329F">
        <w:rPr>
          <w:i/>
          <w:sz w:val="28"/>
          <w:szCs w:val="28"/>
        </w:rPr>
        <w:t xml:space="preserve">    </w:t>
      </w:r>
      <w:r w:rsidRPr="0019329F">
        <w:rPr>
          <w:i/>
          <w:sz w:val="28"/>
          <w:szCs w:val="28"/>
        </w:rPr>
        <w:t xml:space="preserve"> Количество детей, посещающих различные кружки</w:t>
      </w:r>
    </w:p>
    <w:tbl>
      <w:tblPr>
        <w:tblW w:w="0" w:type="auto"/>
        <w:tblInd w:w="1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6"/>
        <w:gridCol w:w="1075"/>
        <w:gridCol w:w="1075"/>
        <w:gridCol w:w="1075"/>
      </w:tblGrid>
      <w:tr w:rsidR="003F3D82" w:rsidTr="00F97909"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Название кружка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1 класс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2 класс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3 класс</w:t>
            </w:r>
          </w:p>
        </w:tc>
      </w:tr>
      <w:tr w:rsidR="003F3D82" w:rsidTr="00F97909"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«Английский язык»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100%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100%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100%</w:t>
            </w:r>
          </w:p>
        </w:tc>
      </w:tr>
      <w:tr w:rsidR="003F3D82" w:rsidTr="00F97909"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«ИЗО»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90%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80%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90%</w:t>
            </w:r>
          </w:p>
        </w:tc>
      </w:tr>
      <w:tr w:rsidR="003F3D82" w:rsidTr="00F97909"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«Информатика»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10%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10%</w:t>
            </w:r>
          </w:p>
        </w:tc>
      </w:tr>
      <w:tr w:rsidR="003F3D82" w:rsidTr="00F97909"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«Хореография»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20%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37%</w:t>
            </w:r>
          </w:p>
        </w:tc>
      </w:tr>
      <w:tr w:rsidR="003F3D82" w:rsidTr="00F97909"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«Школа Искусств»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10%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20%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20%</w:t>
            </w:r>
          </w:p>
        </w:tc>
      </w:tr>
      <w:tr w:rsidR="003F3D82" w:rsidTr="00F97909"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Секция «Дзюдо»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10%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30%</w:t>
            </w:r>
          </w:p>
        </w:tc>
      </w:tr>
      <w:tr w:rsidR="003F3D82" w:rsidTr="00F97909"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«Театральный»</w:t>
            </w: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3F3D82" w:rsidRPr="009A7C7E" w:rsidRDefault="003F3D82" w:rsidP="00F97909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9A7C7E">
              <w:rPr>
                <w:sz w:val="28"/>
                <w:szCs w:val="28"/>
              </w:rPr>
              <w:t>2%</w:t>
            </w:r>
          </w:p>
        </w:tc>
      </w:tr>
    </w:tbl>
    <w:p w:rsidR="003F3D82" w:rsidRDefault="003F3D82" w:rsidP="003F3D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данных показателей, спецификой моего класса является непростой состав семей и обучающихся.  В тоже время видно, что в классе есть дети, стремящиеся к высокому уровню в различных видах деятельности. </w:t>
      </w:r>
    </w:p>
    <w:p w:rsidR="003F3D82" w:rsidRDefault="003F3D82" w:rsidP="003F3D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Добрые и весёлые, способные и активные, любящие и понимающие, отзывчивые и порядочные, сплочённые и дружные, милосердные и добросовестные – вот какие они, мои дети! Мы одна семья: вместе радуемся успехами, вместе решаем возникшие проблемы. Дети сообща учатся уважению и взаимопониманию, оказывая друг другу  поддержку и взаимовыручку. За четыре года класс стал дружным, сплочённым, является активным участником всех </w:t>
      </w:r>
      <w:proofErr w:type="spellStart"/>
      <w:r>
        <w:rPr>
          <w:sz w:val="28"/>
          <w:szCs w:val="28"/>
        </w:rPr>
        <w:t>общелицейских</w:t>
      </w:r>
      <w:proofErr w:type="spellEnd"/>
      <w:r>
        <w:rPr>
          <w:sz w:val="28"/>
          <w:szCs w:val="28"/>
        </w:rPr>
        <w:t xml:space="preserve"> мероприятий. В классе реже возникают конфликты. Родители частые гости в лицее, чаще интересуются делами класса и успехами своих детей. В 4 классе каждый ученик наделён определёнными полномочиями, имеет свои обязанности, хорошо развита система самоуправления. За достойное воспитание своих детей мои родители  неоднократно награждались благодарственными письмами губернатора Московской области Б.В.Громова.  </w:t>
      </w:r>
    </w:p>
    <w:p w:rsidR="0019329F" w:rsidRPr="009A7C7E" w:rsidRDefault="0019329F" w:rsidP="003F3D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DC5A98">
        <w:rPr>
          <w:sz w:val="28"/>
          <w:szCs w:val="28"/>
        </w:rPr>
        <w:object w:dxaOrig="7075" w:dyaOrig="53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177pt" o:ole="">
            <v:imagedata r:id="rId39" o:title=""/>
          </v:shape>
          <o:OLEObject Type="Embed" ProgID="PowerPoint.Slide.12" ShapeID="_x0000_i1025" DrawAspect="Content" ObjectID="_1379210227" r:id="rId40"/>
        </w:object>
      </w:r>
    </w:p>
    <w:p w:rsidR="003F3D82" w:rsidRPr="0019329F" w:rsidRDefault="0019329F" w:rsidP="003F3D82">
      <w:pPr>
        <w:rPr>
          <w:b/>
          <w:noProof/>
          <w:sz w:val="28"/>
          <w:szCs w:val="28"/>
        </w:rPr>
      </w:pPr>
      <w:r w:rsidRPr="0019329F">
        <w:rPr>
          <w:b/>
          <w:noProof/>
          <w:sz w:val="28"/>
          <w:szCs w:val="28"/>
        </w:rPr>
        <w:lastRenderedPageBreak/>
        <w:t>3 часть</w:t>
      </w:r>
      <w:r>
        <w:rPr>
          <w:b/>
          <w:noProof/>
          <w:sz w:val="28"/>
          <w:szCs w:val="28"/>
        </w:rPr>
        <w:t>.  Заключительная.</w:t>
      </w:r>
    </w:p>
    <w:p w:rsidR="0019329F" w:rsidRDefault="0019329F" w:rsidP="0019329F">
      <w:pPr>
        <w:tabs>
          <w:tab w:val="left" w:pos="3615"/>
        </w:tabs>
        <w:rPr>
          <w:sz w:val="28"/>
          <w:szCs w:val="28"/>
        </w:rPr>
      </w:pPr>
      <w:r>
        <w:rPr>
          <w:sz w:val="28"/>
          <w:szCs w:val="28"/>
        </w:rPr>
        <w:t xml:space="preserve">         Дети – цветы жизни, а учитель – это садовник, который обязан стремиться вырастить клумбу прекрасных цветов, ухаживать за ней, поливая из волшебной лейки. Каждая капля – это живительная влага, без которой цветок погибнет, это проверенные и неувядающие ценности нашей жизни, ее благодетели, составляющие душу человека: дружба, честь, добро, вежливость и справедливость.  Учитель  должен не просто вырастить «цветы», а обязан собрать всё это великолепие красок в единое целое, которое смело можно назвать классным коллективом. Но при этом не затмить красоту каждого цветка, а напротив, показать его индивидуальность и своеобразие. </w:t>
      </w:r>
      <w:r w:rsidRPr="002D2F32">
        <w:rPr>
          <w:sz w:val="28"/>
          <w:szCs w:val="28"/>
        </w:rPr>
        <w:t xml:space="preserve"> </w:t>
      </w:r>
      <w:r>
        <w:rPr>
          <w:sz w:val="28"/>
          <w:szCs w:val="28"/>
        </w:rPr>
        <w:t>Всё вышесказанное меня и заставило систематизировать средства образовательно-воспитательного  процесса, творчески подойти к выбору и расположению материала, поделиться своим опытом воспитательной работы. Мне тоже хочется вырастить целую оранжерею неувядающих цветов, чтобы они могли дать всхожие семена и оставить добрый след в этом мире.  Таким образом, с помощью внедрения новых, современных форм в работу взаимодействия учителя  с родителями, я стараюсь устанавливать доброжелательные отношения, а именно это будет являться прочным фундаментом  успешного  сотрудничества в дальнейшем.</w:t>
      </w:r>
    </w:p>
    <w:p w:rsidR="00960882" w:rsidRPr="004C10AB" w:rsidRDefault="0019329F" w:rsidP="004C10AB">
      <w:pPr>
        <w:tabs>
          <w:tab w:val="left" w:pos="3615"/>
        </w:tabs>
        <w:rPr>
          <w:rFonts w:ascii="Bookman Old Style" w:hAnsi="Bookman Old Style"/>
          <w:sz w:val="32"/>
          <w:szCs w:val="32"/>
        </w:rPr>
      </w:pPr>
      <w:r>
        <w:rPr>
          <w:sz w:val="28"/>
          <w:szCs w:val="28"/>
        </w:rPr>
        <w:t xml:space="preserve">         Опыт  работы по взаимодействию с родителями позволяет мне сделать определённые выводы</w:t>
      </w:r>
      <w:r w:rsidR="004C10AB">
        <w:rPr>
          <w:sz w:val="28"/>
          <w:szCs w:val="28"/>
        </w:rPr>
        <w:t>:</w:t>
      </w:r>
    </w:p>
    <w:p w:rsidR="00960882" w:rsidRDefault="00960882" w:rsidP="00960882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 Несмотря на все трудности объективного и субъективного характера, с родителями можно установить деловой контакт и конструктивный диалог.</w:t>
      </w:r>
    </w:p>
    <w:p w:rsidR="00960882" w:rsidRDefault="00960882" w:rsidP="00960882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2. Родители способны быть союзниками в работе со школой.</w:t>
      </w:r>
    </w:p>
    <w:p w:rsidR="00960882" w:rsidRDefault="00960882" w:rsidP="00960882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Родители восприимчивы к тому новому, что предлагает им педагог для совершенствования системы семейного воспитания. </w:t>
      </w:r>
    </w:p>
    <w:p w:rsidR="00960882" w:rsidRDefault="00960882" w:rsidP="00960882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 У родителей постепенно появляется уважительное отношение к школе, педагогическому коллективу, классному руководителю.</w:t>
      </w:r>
    </w:p>
    <w:p w:rsidR="00960882" w:rsidRDefault="00960882" w:rsidP="00960882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5. Проводимая систематическая работа с родителями имеет равнозначно эффективный характер воздействия на детей, родителей, классного руководителя.</w:t>
      </w:r>
    </w:p>
    <w:p w:rsidR="00960882" w:rsidRDefault="00960882" w:rsidP="00960882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 Участие родителей в совместной работе с учителем возвышает их, делает добрее, человечнее, способствует взаимопониманию в вопросах воспитания и обучения детей. </w:t>
      </w:r>
    </w:p>
    <w:p w:rsidR="00960882" w:rsidRDefault="00960882" w:rsidP="00960882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7. Учитель и родители, являясь партнёрами в воспитании, дополняют друг друга. Их союз даёт возможность выявить сильные стороны каждого и скорректировать свои ошибки.</w:t>
      </w:r>
    </w:p>
    <w:p w:rsidR="004C10AB" w:rsidRPr="004A0BBE" w:rsidRDefault="004C10AB" w:rsidP="00960882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уверенна, что каждый человек находит своё место в жизни. А место в жизни у каждого своё: кто-то станет простым рабочим и будет приносить благо нашей стране, кто-то станет великим человеком, который прославит нашу Родину. Я очень хочу видеть своих учеников полноправными членами нашего общества. Родители </w:t>
      </w:r>
      <w:proofErr w:type="gramStart"/>
      <w:r>
        <w:rPr>
          <w:sz w:val="28"/>
          <w:szCs w:val="28"/>
        </w:rPr>
        <w:t>–э</w:t>
      </w:r>
      <w:proofErr w:type="gramEnd"/>
      <w:r>
        <w:rPr>
          <w:sz w:val="28"/>
          <w:szCs w:val="28"/>
        </w:rPr>
        <w:t>то мои помощники и единомышленники. Главное – мы действуем в одном направлении, создаём все условия</w:t>
      </w:r>
      <w:r w:rsidR="008F2B77">
        <w:rPr>
          <w:sz w:val="28"/>
          <w:szCs w:val="28"/>
        </w:rPr>
        <w:t>, и воспитание становится эффективным. Каждый выбранный путь моими учениками – для меня важен, и я горжусь всеми их достижениями. Это и есть для меня учительское счастье, именно это и вдохновляет на дальнейшую работу с детьми и их родителями.</w:t>
      </w:r>
    </w:p>
    <w:p w:rsidR="00960882" w:rsidRDefault="00960882" w:rsidP="0019329F">
      <w:pPr>
        <w:tabs>
          <w:tab w:val="left" w:pos="3615"/>
        </w:tabs>
      </w:pPr>
      <w:r>
        <w:rPr>
          <w:sz w:val="28"/>
          <w:szCs w:val="28"/>
        </w:rPr>
        <w:t xml:space="preserve">             </w:t>
      </w:r>
    </w:p>
    <w:p w:rsidR="00960882" w:rsidRPr="00F9329C" w:rsidRDefault="00960882" w:rsidP="00960882">
      <w:pPr>
        <w:spacing w:before="100" w:beforeAutospacing="1" w:after="100" w:afterAutospacing="1"/>
        <w:ind w:left="360"/>
        <w:jc w:val="center"/>
      </w:pPr>
    </w:p>
    <w:p w:rsidR="00153038" w:rsidRDefault="00153038" w:rsidP="00960882">
      <w:pPr>
        <w:ind w:left="-567"/>
      </w:pPr>
    </w:p>
    <w:sectPr w:rsidR="00153038" w:rsidSect="00664C46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DD1" w:rsidRDefault="007D0DD1" w:rsidP="006B53CD">
      <w:r>
        <w:separator/>
      </w:r>
    </w:p>
  </w:endnote>
  <w:endnote w:type="continuationSeparator" w:id="0">
    <w:p w:rsidR="007D0DD1" w:rsidRDefault="007D0DD1" w:rsidP="006B53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DD1" w:rsidRDefault="007D0DD1" w:rsidP="006B53CD">
      <w:r>
        <w:separator/>
      </w:r>
    </w:p>
  </w:footnote>
  <w:footnote w:type="continuationSeparator" w:id="0">
    <w:p w:rsidR="007D0DD1" w:rsidRDefault="007D0DD1" w:rsidP="006B53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C3EB5"/>
    <w:multiLevelType w:val="hybridMultilevel"/>
    <w:tmpl w:val="46BAAF44"/>
    <w:lvl w:ilvl="0" w:tplc="403EEF70">
      <w:start w:val="1"/>
      <w:numFmt w:val="decimal"/>
      <w:lvlText w:val="%1."/>
      <w:lvlJc w:val="left"/>
      <w:pPr>
        <w:ind w:left="502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2501579"/>
    <w:multiLevelType w:val="hybridMultilevel"/>
    <w:tmpl w:val="BA3AF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0C7E50"/>
    <w:multiLevelType w:val="hybridMultilevel"/>
    <w:tmpl w:val="65F4DD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1F37D3"/>
    <w:multiLevelType w:val="hybridMultilevel"/>
    <w:tmpl w:val="C102FC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882255"/>
    <w:multiLevelType w:val="hybridMultilevel"/>
    <w:tmpl w:val="B1F45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drawingGridHorizontalSpacing w:val="12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960882"/>
    <w:rsid w:val="000179A7"/>
    <w:rsid w:val="00095B61"/>
    <w:rsid w:val="000A1D3E"/>
    <w:rsid w:val="000C66AE"/>
    <w:rsid w:val="000C78F1"/>
    <w:rsid w:val="001528FB"/>
    <w:rsid w:val="00153038"/>
    <w:rsid w:val="00173870"/>
    <w:rsid w:val="0019329F"/>
    <w:rsid w:val="001A3030"/>
    <w:rsid w:val="00213088"/>
    <w:rsid w:val="00232C65"/>
    <w:rsid w:val="002E4777"/>
    <w:rsid w:val="0030377E"/>
    <w:rsid w:val="003065B1"/>
    <w:rsid w:val="003076B6"/>
    <w:rsid w:val="0035115C"/>
    <w:rsid w:val="00390D8E"/>
    <w:rsid w:val="003F3D82"/>
    <w:rsid w:val="00466405"/>
    <w:rsid w:val="004811C7"/>
    <w:rsid w:val="0049097F"/>
    <w:rsid w:val="004B4597"/>
    <w:rsid w:val="004C10AB"/>
    <w:rsid w:val="005D462F"/>
    <w:rsid w:val="005D4A49"/>
    <w:rsid w:val="006021B6"/>
    <w:rsid w:val="00611833"/>
    <w:rsid w:val="00664C46"/>
    <w:rsid w:val="006A0C30"/>
    <w:rsid w:val="006B3FEE"/>
    <w:rsid w:val="006B53CD"/>
    <w:rsid w:val="006F5E43"/>
    <w:rsid w:val="00755BCD"/>
    <w:rsid w:val="007A6201"/>
    <w:rsid w:val="007B20E9"/>
    <w:rsid w:val="007D0DD1"/>
    <w:rsid w:val="007F5E11"/>
    <w:rsid w:val="00805276"/>
    <w:rsid w:val="00815CD1"/>
    <w:rsid w:val="00847541"/>
    <w:rsid w:val="008C0028"/>
    <w:rsid w:val="008E7FC9"/>
    <w:rsid w:val="008F2B77"/>
    <w:rsid w:val="00960882"/>
    <w:rsid w:val="009D6A4A"/>
    <w:rsid w:val="009D7EA0"/>
    <w:rsid w:val="00A0094D"/>
    <w:rsid w:val="00A1623F"/>
    <w:rsid w:val="00A42E5A"/>
    <w:rsid w:val="00A51932"/>
    <w:rsid w:val="00A524A0"/>
    <w:rsid w:val="00AE380F"/>
    <w:rsid w:val="00B35087"/>
    <w:rsid w:val="00BE70F0"/>
    <w:rsid w:val="00C24508"/>
    <w:rsid w:val="00C4155D"/>
    <w:rsid w:val="00C60B86"/>
    <w:rsid w:val="00C63D83"/>
    <w:rsid w:val="00CA5292"/>
    <w:rsid w:val="00CA6091"/>
    <w:rsid w:val="00D001BF"/>
    <w:rsid w:val="00DE37DB"/>
    <w:rsid w:val="00E0568F"/>
    <w:rsid w:val="00E5738F"/>
    <w:rsid w:val="00E96E65"/>
    <w:rsid w:val="00EA4164"/>
    <w:rsid w:val="00EB27EF"/>
    <w:rsid w:val="00ED6A6C"/>
    <w:rsid w:val="00F17F9E"/>
    <w:rsid w:val="00F73AF6"/>
    <w:rsid w:val="00F7740D"/>
    <w:rsid w:val="00F86248"/>
    <w:rsid w:val="00F90E98"/>
    <w:rsid w:val="00FA6EC6"/>
    <w:rsid w:val="00FB5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60882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9608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Strong"/>
    <w:basedOn w:val="a0"/>
    <w:qFormat/>
    <w:rsid w:val="0096088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608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0882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rsid w:val="0035115C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6B53C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B5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B53C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B53C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23.emf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image" Target="media/image19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7.xml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emf"/><Relationship Id="rId40" Type="http://schemas.openxmlformats.org/officeDocument/2006/relationships/package" Target="embeddings/______Microsoft_Office_PowerPoint10.sldx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emf"/><Relationship Id="rId10" Type="http://schemas.openxmlformats.org/officeDocument/2006/relationships/chart" Target="charts/chart3.xml"/><Relationship Id="rId19" Type="http://schemas.openxmlformats.org/officeDocument/2006/relationships/chart" Target="charts/chart6.xm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0"/>
    </c:view3D>
    <c:plotArea>
      <c:layout>
        <c:manualLayout>
          <c:layoutTarget val="inner"/>
          <c:xMode val="edge"/>
          <c:yMode val="edge"/>
          <c:x val="0.21453287197231841"/>
          <c:y val="0.22977346278317179"/>
          <c:w val="0.57439446366782065"/>
          <c:h val="0.4239482200647253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68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8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78">
                <a:noFill/>
              </a:ln>
            </c:spPr>
            <c:txPr>
              <a:bodyPr/>
              <a:lstStyle/>
              <a:p>
                <a:pPr>
                  <a:defRPr sz="1649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Лист1!$A$1:$C$1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внешняя мотивация</c:v>
                </c:pt>
              </c:strCache>
            </c:strRef>
          </c:cat>
          <c:val>
            <c:numRef>
              <c:f>Лист1!$A$2:$C$2</c:f>
              <c:numCache>
                <c:formatCode>0%</c:formatCode>
                <c:ptCount val="3"/>
                <c:pt idx="0" formatCode="0.0%">
                  <c:v>0.62500000000000178</c:v>
                </c:pt>
                <c:pt idx="1">
                  <c:v>0.25</c:v>
                </c:pt>
                <c:pt idx="2" formatCode="0.0%">
                  <c:v>0.125</c:v>
                </c:pt>
              </c:numCache>
            </c:numRef>
          </c:val>
        </c:ser>
        <c:dLbls>
          <c:showVal val="1"/>
        </c:dLbls>
      </c:pie3DChart>
      <c:spPr>
        <a:noFill/>
        <a:ln w="25378">
          <a:noFill/>
        </a:ln>
      </c:spPr>
    </c:plotArea>
    <c:legend>
      <c:legendPos val="b"/>
      <c:layout>
        <c:manualLayout>
          <c:xMode val="edge"/>
          <c:yMode val="edge"/>
          <c:x val="8.9965231618774913E-2"/>
          <c:y val="0.88025851607258954"/>
          <c:w val="0.81660906023110935"/>
          <c:h val="0.11003189117489343"/>
        </c:manualLayout>
      </c:layout>
      <c:spPr>
        <a:solidFill>
          <a:srgbClr val="FFFFFF"/>
        </a:solidFill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514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 w="3172">
      <a:solidFill>
        <a:srgbClr val="000000"/>
      </a:solidFill>
      <a:prstDash val="solid"/>
    </a:ln>
  </c:spPr>
  <c:txPr>
    <a:bodyPr/>
    <a:lstStyle/>
    <a:p>
      <a:pPr>
        <a:defRPr sz="1649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0"/>
    </c:view3D>
    <c:plotArea>
      <c:layout>
        <c:manualLayout>
          <c:layoutTarget val="inner"/>
          <c:xMode val="edge"/>
          <c:yMode val="edge"/>
          <c:x val="0.21453287197231841"/>
          <c:y val="0.22977346278317151"/>
          <c:w val="0.57439446366782065"/>
          <c:h val="0.4239482200647253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6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Лист1!$A$1:$C$1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внешняя мотивация</c:v>
                </c:pt>
              </c:strCache>
            </c:strRef>
          </c:cat>
          <c:val>
            <c:numRef>
              <c:f>Лист1!$A$2:$C$2</c:f>
              <c:numCache>
                <c:formatCode>0%</c:formatCode>
                <c:ptCount val="3"/>
                <c:pt idx="0" formatCode="0.0%">
                  <c:v>0.62500000000000178</c:v>
                </c:pt>
                <c:pt idx="1">
                  <c:v>0.25</c:v>
                </c:pt>
                <c:pt idx="2" formatCode="0.0%">
                  <c:v>0.125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8.996539792387577E-2"/>
          <c:y val="0.88025889967637561"/>
          <c:w val="0.81660899653979613"/>
          <c:h val="0.1100323624595469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51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0"/>
    </c:view3D>
    <c:plotArea>
      <c:layout>
        <c:manualLayout>
          <c:layoutTarget val="inner"/>
          <c:xMode val="edge"/>
          <c:yMode val="edge"/>
          <c:x val="0.21453287197231841"/>
          <c:y val="0.22977346278317151"/>
          <c:w val="0.57439446366782065"/>
          <c:h val="0.4239482200647253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6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Лист1!$A$1:$C$1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внешняя мотивация</c:v>
                </c:pt>
              </c:strCache>
            </c:strRef>
          </c:cat>
          <c:val>
            <c:numRef>
              <c:f>Лист1!$A$2:$C$2</c:f>
              <c:numCache>
                <c:formatCode>0%</c:formatCode>
                <c:ptCount val="3"/>
                <c:pt idx="0" formatCode="0.0%">
                  <c:v>0.62500000000000178</c:v>
                </c:pt>
                <c:pt idx="1">
                  <c:v>0.25</c:v>
                </c:pt>
                <c:pt idx="2" formatCode="0.0%">
                  <c:v>0.125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8.996539792387577E-2"/>
          <c:y val="0.88025885653182434"/>
          <c:w val="0.8166089965397958"/>
          <c:h val="0.11003235706647796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51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0"/>
    </c:view3D>
    <c:plotArea>
      <c:layout>
        <c:manualLayout>
          <c:layoutTarget val="inner"/>
          <c:xMode val="edge"/>
          <c:yMode val="edge"/>
          <c:x val="0.22926829268292775"/>
          <c:y val="0.22935779816513771"/>
          <c:w val="0.54634146341463463"/>
          <c:h val="0.40825688073394589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18">
                <a:noFill/>
              </a:ln>
            </c:spPr>
            <c:txPr>
              <a:bodyPr/>
              <a:lstStyle/>
              <a:p>
                <a:pPr>
                  <a:defRPr sz="11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Лист2!$A$1:$C$1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Лист2!$A$2:$C$2</c:f>
              <c:numCache>
                <c:formatCode>0%</c:formatCode>
                <c:ptCount val="3"/>
                <c:pt idx="0">
                  <c:v>0.28000000000000008</c:v>
                </c:pt>
                <c:pt idx="1">
                  <c:v>0.63000000000000189</c:v>
                </c:pt>
                <c:pt idx="2">
                  <c:v>9.0000000000000024E-2</c:v>
                </c:pt>
              </c:numCache>
            </c:numRef>
          </c:val>
        </c:ser>
        <c:dLbls>
          <c:showVal val="1"/>
        </c:dLbls>
      </c:pie3DChart>
      <c:spPr>
        <a:noFill/>
        <a:ln w="25418">
          <a:noFill/>
        </a:ln>
      </c:spPr>
    </c:plotArea>
    <c:legend>
      <c:legendPos val="b"/>
      <c:layout>
        <c:manualLayout>
          <c:xMode val="edge"/>
          <c:yMode val="edge"/>
          <c:x val="0.20487780694079907"/>
          <c:y val="0.86238521554668868"/>
          <c:w val="0.58536541265675168"/>
          <c:h val="0.123852874555064"/>
        </c:manualLayout>
      </c:layout>
      <c:spPr>
        <a:solidFill>
          <a:srgbClr val="FFFFFF"/>
        </a:solidFill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1081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 w="3177">
      <a:solidFill>
        <a:srgbClr val="000000"/>
      </a:solidFill>
      <a:prstDash val="solid"/>
    </a:ln>
  </c:spPr>
  <c:txPr>
    <a:bodyPr/>
    <a:lstStyle/>
    <a:p>
      <a:pPr>
        <a:defRPr sz="1176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0"/>
    </c:view3D>
    <c:plotArea>
      <c:layout>
        <c:manualLayout>
          <c:layoutTarget val="inner"/>
          <c:xMode val="edge"/>
          <c:yMode val="edge"/>
          <c:x val="0.24407582938388617"/>
          <c:y val="0.24107142857142927"/>
          <c:w val="0.51658767772511849"/>
          <c:h val="0.38392857142857323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25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2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2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51">
                <a:noFill/>
              </a:ln>
            </c:spPr>
            <c:txPr>
              <a:bodyPr/>
              <a:lstStyle/>
              <a:p>
                <a:pPr>
                  <a:defRPr sz="1202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Лист2!$A$1:$C$1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Лист2!$A$2:$C$2</c:f>
              <c:numCache>
                <c:formatCode>0.00%</c:formatCode>
                <c:ptCount val="3"/>
                <c:pt idx="0">
                  <c:v>0.36800000000000038</c:v>
                </c:pt>
                <c:pt idx="1">
                  <c:v>0.63200000000000189</c:v>
                </c:pt>
                <c:pt idx="2" formatCode="0%">
                  <c:v>0</c:v>
                </c:pt>
              </c:numCache>
            </c:numRef>
          </c:val>
        </c:ser>
        <c:dLbls>
          <c:showVal val="1"/>
        </c:dLbls>
      </c:pie3DChart>
      <c:spPr>
        <a:noFill/>
        <a:ln w="25451">
          <a:noFill/>
        </a:ln>
      </c:spPr>
    </c:plotArea>
    <c:legend>
      <c:legendPos val="b"/>
      <c:layout>
        <c:manualLayout>
          <c:xMode val="edge"/>
          <c:yMode val="edge"/>
          <c:x val="0.21327034120734953"/>
          <c:y val="0.86607174103237095"/>
          <c:w val="0.5687205415112585"/>
          <c:h val="0.12053606935496697"/>
        </c:manualLayout>
      </c:layout>
      <c:spPr>
        <a:solidFill>
          <a:srgbClr val="FFFFFF"/>
        </a:solidFill>
        <a:ln w="3181">
          <a:solidFill>
            <a:srgbClr val="000000"/>
          </a:solidFill>
          <a:prstDash val="solid"/>
        </a:ln>
      </c:spPr>
      <c:txPr>
        <a:bodyPr/>
        <a:lstStyle/>
        <a:p>
          <a:pPr>
            <a:defRPr sz="1102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 w="3181">
      <a:solidFill>
        <a:srgbClr val="000000"/>
      </a:solidFill>
      <a:prstDash val="solid"/>
    </a:ln>
  </c:spPr>
  <c:txPr>
    <a:bodyPr/>
    <a:lstStyle/>
    <a:p>
      <a:pPr>
        <a:defRPr sz="1202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hPercent val="5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7389460932768013E-2"/>
          <c:y val="4.8464325394908463E-2"/>
          <c:w val="0.94789081885858339"/>
          <c:h val="0.8293838862559241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00CC99"/>
            </a:solidFill>
            <a:ln w="1111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на 5</c:v>
                </c:pt>
                <c:pt idx="1">
                  <c:v>хорошо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3333CC"/>
            </a:solidFill>
            <a:ln w="1111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на 5</c:v>
                </c:pt>
                <c:pt idx="1">
                  <c:v>хорошо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gapDepth val="0"/>
        <c:shape val="box"/>
        <c:axId val="101405824"/>
        <c:axId val="101407360"/>
        <c:axId val="0"/>
      </c:bar3DChart>
      <c:catAx>
        <c:axId val="101405824"/>
        <c:scaling>
          <c:orientation val="minMax"/>
        </c:scaling>
        <c:axPos val="b"/>
        <c:numFmt formatCode="General" sourceLinked="1"/>
        <c:tickLblPos val="low"/>
        <c:spPr>
          <a:ln w="27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7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407360"/>
        <c:crosses val="autoZero"/>
        <c:auto val="1"/>
        <c:lblAlgn val="ctr"/>
        <c:lblOffset val="100"/>
        <c:tickLblSkip val="1"/>
        <c:tickMarkSkip val="1"/>
      </c:catAx>
      <c:valAx>
        <c:axId val="101407360"/>
        <c:scaling>
          <c:orientation val="minMax"/>
        </c:scaling>
        <c:axPos val="l"/>
        <c:majorGridlines>
          <c:spPr>
            <a:ln w="277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7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7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405824"/>
        <c:crosses val="autoZero"/>
        <c:crossBetween val="between"/>
      </c:valAx>
      <c:spPr>
        <a:noFill/>
        <a:ln w="22232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576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hPercent val="5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9702233250620382E-2"/>
          <c:y val="2.1974522292993629E-2"/>
          <c:w val="0.94789081885858284"/>
          <c:h val="0.8888235785813397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00CC99"/>
            </a:solidFill>
            <a:ln w="10696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на 2</c:v>
                </c:pt>
                <c:pt idx="1">
                  <c:v>плохо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3333CC"/>
            </a:solidFill>
            <a:ln w="10696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на 2</c:v>
                </c:pt>
                <c:pt idx="1">
                  <c:v>плохо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CCCCFF"/>
            </a:solidFill>
            <a:ln w="10696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на 2</c:v>
                </c:pt>
                <c:pt idx="1">
                  <c:v>плохо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gapDepth val="0"/>
        <c:shape val="box"/>
        <c:axId val="105299328"/>
        <c:axId val="105305216"/>
        <c:axId val="0"/>
      </c:bar3DChart>
      <c:catAx>
        <c:axId val="105299328"/>
        <c:scaling>
          <c:orientation val="minMax"/>
        </c:scaling>
        <c:axPos val="b"/>
        <c:numFmt formatCode="General" sourceLinked="1"/>
        <c:tickLblPos val="low"/>
        <c:spPr>
          <a:ln w="26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1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5305216"/>
        <c:crosses val="autoZero"/>
        <c:auto val="1"/>
        <c:lblAlgn val="ctr"/>
        <c:lblOffset val="100"/>
        <c:tickLblSkip val="1"/>
        <c:tickMarkSkip val="1"/>
      </c:catAx>
      <c:valAx>
        <c:axId val="105305216"/>
        <c:scaling>
          <c:orientation val="minMax"/>
        </c:scaling>
        <c:axPos val="l"/>
        <c:majorGridlines>
          <c:spPr>
            <a:ln w="26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6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1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5299328"/>
        <c:crosses val="autoZero"/>
        <c:crossBetween val="between"/>
      </c:valAx>
      <c:spPr>
        <a:noFill/>
        <a:ln w="21391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516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0673575129533723E-2"/>
          <c:y val="0.10360360360360379"/>
          <c:w val="0.88341968911917101"/>
          <c:h val="0.37837837837839022"/>
        </c:manualLayout>
      </c:layout>
      <c:bar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3393">
              <a:solidFill>
                <a:srgbClr val="000000"/>
              </a:solidFill>
              <a:prstDash val="solid"/>
            </a:ln>
          </c:spPr>
          <c:cat>
            <c:strRef>
              <c:f>Лист1!$A$1:$E$1</c:f>
              <c:strCache>
                <c:ptCount val="5"/>
                <c:pt idx="0">
                  <c:v>Думай</c:v>
                </c:pt>
                <c:pt idx="1">
                  <c:v>подсказывают</c:v>
                </c:pt>
                <c:pt idx="2">
                  <c:v>Объясняют</c:v>
                </c:pt>
                <c:pt idx="3">
                  <c:v>Помогают</c:v>
                </c:pt>
                <c:pt idx="4">
                  <c:v>Глупый</c:v>
                </c:pt>
              </c:strCache>
            </c:strRef>
          </c:cat>
          <c:val>
            <c:numRef>
              <c:f>Лист1!$A$2:$E$2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axId val="105312256"/>
        <c:axId val="105313792"/>
      </c:barChart>
      <c:catAx>
        <c:axId val="105312256"/>
        <c:scaling>
          <c:orientation val="minMax"/>
        </c:scaling>
        <c:axPos val="b"/>
        <c:numFmt formatCode="General" sourceLinked="1"/>
        <c:tickLblPos val="nextTo"/>
        <c:spPr>
          <a:ln w="3348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266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5313792"/>
        <c:crosses val="autoZero"/>
        <c:auto val="1"/>
        <c:lblAlgn val="ctr"/>
        <c:lblOffset val="100"/>
        <c:tickLblSkip val="1"/>
        <c:tickMarkSkip val="1"/>
      </c:catAx>
      <c:valAx>
        <c:axId val="105313792"/>
        <c:scaling>
          <c:orientation val="minMax"/>
        </c:scaling>
        <c:axPos val="l"/>
        <c:majorGridlines>
          <c:spPr>
            <a:ln w="334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4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66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5312256"/>
        <c:crosses val="autoZero"/>
        <c:crossBetween val="between"/>
      </c:valAx>
      <c:spPr>
        <a:solidFill>
          <a:srgbClr val="C0C0C0"/>
        </a:solidFill>
        <a:ln w="13393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348">
      <a:solidFill>
        <a:srgbClr val="000000"/>
      </a:solidFill>
      <a:prstDash val="solid"/>
    </a:ln>
  </c:spPr>
  <c:txPr>
    <a:bodyPr/>
    <a:lstStyle/>
    <a:p>
      <a:pPr>
        <a:defRPr sz="1266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10"/>
      <c:hPercent val="128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1127819548872057E-2"/>
          <c:y val="5.2410901467505523E-2"/>
          <c:w val="0.50526315789472731"/>
          <c:h val="0.8867924528301993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высокая мотивация</c:v>
                </c:pt>
              </c:strCache>
            </c:strRef>
          </c:tx>
          <c:spPr>
            <a:solidFill>
              <a:srgbClr val="FFFF00"/>
            </a:solidFill>
            <a:ln w="11826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0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61</c:v>
                </c:pt>
                <c:pt idx="1">
                  <c:v>69</c:v>
                </c:pt>
                <c:pt idx="2">
                  <c:v>78</c:v>
                </c:pt>
                <c:pt idx="3">
                  <c:v>87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нормальная мотивация</c:v>
                </c:pt>
              </c:strCache>
            </c:strRef>
          </c:tx>
          <c:spPr>
            <a:solidFill>
              <a:srgbClr val="333399"/>
            </a:solidFill>
            <a:ln w="11826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0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17</c:v>
                </c:pt>
                <c:pt idx="1">
                  <c:v>26</c:v>
                </c:pt>
                <c:pt idx="2">
                  <c:v>16</c:v>
                </c:pt>
                <c:pt idx="3">
                  <c:v>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положительное отношение к школе</c:v>
                </c:pt>
              </c:strCache>
            </c:strRef>
          </c:tx>
          <c:spPr>
            <a:solidFill>
              <a:srgbClr val="009999"/>
            </a:solidFill>
            <a:ln w="11826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0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22</c:v>
                </c:pt>
                <c:pt idx="1">
                  <c:v>5</c:v>
                </c:pt>
                <c:pt idx="2">
                  <c:v>6</c:v>
                </c:pt>
                <c:pt idx="3">
                  <c:v>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низкая мотивация</c:v>
                </c:pt>
              </c:strCache>
            </c:strRef>
          </c:tx>
          <c:spPr>
            <a:solidFill>
              <a:srgbClr val="00FF00"/>
            </a:solidFill>
            <a:ln w="11826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0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негативное отношение к школе</c:v>
                </c:pt>
              </c:strCache>
            </c:strRef>
          </c:tx>
          <c:spPr>
            <a:solidFill>
              <a:srgbClr val="FF0000"/>
            </a:solidFill>
            <a:ln w="11826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1 кл</c:v>
                </c:pt>
                <c:pt idx="1">
                  <c:v>2 кл</c:v>
                </c:pt>
                <c:pt idx="2">
                  <c:v>3 кл</c:v>
                </c:pt>
                <c:pt idx="3">
                  <c:v>4 кл</c:v>
                </c:pt>
                <c:pt idx="4">
                  <c:v>0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105426944"/>
        <c:axId val="105428480"/>
        <c:axId val="0"/>
      </c:bar3DChart>
      <c:catAx>
        <c:axId val="105426944"/>
        <c:scaling>
          <c:orientation val="minMax"/>
        </c:scaling>
        <c:axPos val="b"/>
        <c:numFmt formatCode="General" sourceLinked="1"/>
        <c:tickLblPos val="low"/>
        <c:spPr>
          <a:ln w="295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5428480"/>
        <c:crosses val="autoZero"/>
        <c:auto val="1"/>
        <c:lblAlgn val="ctr"/>
        <c:lblOffset val="100"/>
        <c:tickLblSkip val="1"/>
        <c:tickMarkSkip val="1"/>
      </c:catAx>
      <c:valAx>
        <c:axId val="105428480"/>
        <c:scaling>
          <c:orientation val="minMax"/>
        </c:scaling>
        <c:axPos val="l"/>
        <c:majorGridlines>
          <c:spPr>
            <a:ln w="295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95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6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5426944"/>
        <c:crosses val="autoZero"/>
        <c:crossBetween val="between"/>
      </c:valAx>
      <c:spPr>
        <a:noFill/>
        <a:ln w="23652">
          <a:noFill/>
        </a:ln>
      </c:spPr>
    </c:plotArea>
    <c:legend>
      <c:legendPos val="r"/>
      <c:spPr>
        <a:solidFill>
          <a:srgbClr val="FFFFFF"/>
        </a:solidFill>
        <a:ln w="2956">
          <a:solidFill>
            <a:srgbClr val="000000"/>
          </a:solidFill>
          <a:prstDash val="solid"/>
        </a:ln>
      </c:spPr>
      <c:txPr>
        <a:bodyPr/>
        <a:lstStyle/>
        <a:p>
          <a:pPr>
            <a:defRPr sz="119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769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67136-D0FC-48FA-98B2-9C7648087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4701</Words>
  <Characters>26796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</dc:creator>
  <cp:lastModifiedBy>Титова</cp:lastModifiedBy>
  <cp:revision>9</cp:revision>
  <dcterms:created xsi:type="dcterms:W3CDTF">2011-10-02T23:07:00Z</dcterms:created>
  <dcterms:modified xsi:type="dcterms:W3CDTF">2011-10-04T01:11:00Z</dcterms:modified>
</cp:coreProperties>
</file>