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9E" w:rsidRPr="009435BF" w:rsidRDefault="00703A9E" w:rsidP="00703A9E">
      <w:pPr>
        <w:jc w:val="center"/>
        <w:rPr>
          <w:rFonts w:ascii="Times New Roman" w:hAnsi="Times New Roman" w:cs="Times New Roman"/>
          <w:b/>
          <w:sz w:val="28"/>
          <w:szCs w:val="28"/>
        </w:rPr>
      </w:pPr>
      <w:r w:rsidRPr="009435BF">
        <w:rPr>
          <w:rFonts w:ascii="Times New Roman" w:hAnsi="Times New Roman" w:cs="Times New Roman"/>
          <w:b/>
          <w:sz w:val="28"/>
          <w:szCs w:val="28"/>
        </w:rPr>
        <w:t>УРОК ЧИСТОТЫ. (3 класс СОШ №5 г</w:t>
      </w:r>
      <w:proofErr w:type="gramStart"/>
      <w:r w:rsidRPr="009435BF">
        <w:rPr>
          <w:rFonts w:ascii="Times New Roman" w:hAnsi="Times New Roman" w:cs="Times New Roman"/>
          <w:b/>
          <w:sz w:val="28"/>
          <w:szCs w:val="28"/>
        </w:rPr>
        <w:t>.Б</w:t>
      </w:r>
      <w:proofErr w:type="gramEnd"/>
      <w:r w:rsidRPr="009435BF">
        <w:rPr>
          <w:rFonts w:ascii="Times New Roman" w:hAnsi="Times New Roman" w:cs="Times New Roman"/>
          <w:b/>
          <w:sz w:val="28"/>
          <w:szCs w:val="28"/>
        </w:rPr>
        <w:t>уинска РТ)</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 xml:space="preserve">  Классный час  «Природа не прощает ошибок».</w:t>
      </w:r>
    </w:p>
    <w:p w:rsidR="00B84727" w:rsidRPr="009435BF" w:rsidRDefault="00235885" w:rsidP="00B84727">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4346879</wp:posOffset>
            </wp:positionH>
            <wp:positionV relativeFrom="paragraph">
              <wp:posOffset>1189990</wp:posOffset>
            </wp:positionV>
            <wp:extent cx="2338070" cy="1190625"/>
            <wp:effectExtent l="1905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b="9449"/>
                    <a:stretch>
                      <a:fillRect/>
                    </a:stretch>
                  </pic:blipFill>
                  <pic:spPr bwMode="auto">
                    <a:xfrm>
                      <a:off x="0" y="0"/>
                      <a:ext cx="2338070" cy="1190625"/>
                    </a:xfrm>
                    <a:prstGeom prst="rect">
                      <a:avLst/>
                    </a:prstGeom>
                    <a:noFill/>
                    <a:ln w="9525">
                      <a:noFill/>
                      <a:miter lim="800000"/>
                      <a:headEnd/>
                      <a:tailEnd/>
                    </a:ln>
                  </pic:spPr>
                </pic:pic>
              </a:graphicData>
            </a:graphic>
          </wp:anchor>
        </w:drawing>
      </w:r>
      <w:r w:rsidR="00B84727" w:rsidRPr="009435BF">
        <w:rPr>
          <w:rFonts w:ascii="Times New Roman" w:hAnsi="Times New Roman" w:cs="Times New Roman"/>
          <w:b/>
          <w:sz w:val="28"/>
          <w:szCs w:val="28"/>
        </w:rPr>
        <w:t>Цели:</w:t>
      </w:r>
      <w:r w:rsidR="00B84727" w:rsidRPr="009435BF">
        <w:rPr>
          <w:rFonts w:ascii="Times New Roman" w:hAnsi="Times New Roman" w:cs="Times New Roman"/>
          <w:sz w:val="28"/>
          <w:szCs w:val="28"/>
        </w:rPr>
        <w:t xml:space="preserve"> расширить представление детей об 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Оформление:</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а) на доске – эпиграф:   Берегите эти земли, эти воды,</w:t>
      </w:r>
    </w:p>
    <w:p w:rsidR="00B84727" w:rsidRPr="009435BF" w:rsidRDefault="00B84727" w:rsidP="009435BF">
      <w:pPr>
        <w:spacing w:after="0"/>
        <w:ind w:left="1416" w:firstLine="708"/>
        <w:rPr>
          <w:rFonts w:ascii="Times New Roman" w:hAnsi="Times New Roman" w:cs="Times New Roman"/>
          <w:sz w:val="28"/>
          <w:szCs w:val="28"/>
        </w:rPr>
      </w:pPr>
      <w:r w:rsidRPr="009435BF">
        <w:rPr>
          <w:rFonts w:ascii="Times New Roman" w:hAnsi="Times New Roman" w:cs="Times New Roman"/>
          <w:sz w:val="28"/>
          <w:szCs w:val="28"/>
        </w:rPr>
        <w:t>Даже малую былиночку любя.</w:t>
      </w:r>
    </w:p>
    <w:p w:rsidR="00B84727" w:rsidRPr="009435BF" w:rsidRDefault="00B84727" w:rsidP="009435BF">
      <w:pPr>
        <w:spacing w:after="0"/>
        <w:ind w:left="1416" w:firstLine="708"/>
        <w:rPr>
          <w:rFonts w:ascii="Times New Roman" w:hAnsi="Times New Roman" w:cs="Times New Roman"/>
          <w:sz w:val="28"/>
          <w:szCs w:val="28"/>
        </w:rPr>
      </w:pPr>
      <w:r w:rsidRPr="009435BF">
        <w:rPr>
          <w:rFonts w:ascii="Times New Roman" w:hAnsi="Times New Roman" w:cs="Times New Roman"/>
          <w:sz w:val="28"/>
          <w:szCs w:val="28"/>
        </w:rPr>
        <w:t>Берегите всех зверей внутри природы,</w:t>
      </w:r>
    </w:p>
    <w:p w:rsidR="00B84727" w:rsidRPr="009435BF" w:rsidRDefault="00B84727" w:rsidP="009435BF">
      <w:pPr>
        <w:spacing w:after="0"/>
        <w:ind w:left="1416" w:firstLine="708"/>
        <w:rPr>
          <w:rFonts w:ascii="Times New Roman" w:hAnsi="Times New Roman" w:cs="Times New Roman"/>
          <w:sz w:val="28"/>
          <w:szCs w:val="28"/>
        </w:rPr>
      </w:pPr>
      <w:r w:rsidRPr="009435BF">
        <w:rPr>
          <w:rFonts w:ascii="Times New Roman" w:hAnsi="Times New Roman" w:cs="Times New Roman"/>
          <w:sz w:val="28"/>
          <w:szCs w:val="28"/>
        </w:rPr>
        <w:t>Убивайте лишь зверей внутри себя! Е.Евтушенко</w:t>
      </w:r>
    </w:p>
    <w:p w:rsidR="00B84727" w:rsidRPr="009435BF" w:rsidRDefault="00235885" w:rsidP="00B8472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5126602</wp:posOffset>
            </wp:positionH>
            <wp:positionV relativeFrom="paragraph">
              <wp:posOffset>23495</wp:posOffset>
            </wp:positionV>
            <wp:extent cx="1560195" cy="2305050"/>
            <wp:effectExtent l="1905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8542" r="23437"/>
                    <a:stretch>
                      <a:fillRect/>
                    </a:stretch>
                  </pic:blipFill>
                  <pic:spPr bwMode="auto">
                    <a:xfrm>
                      <a:off x="0" y="0"/>
                      <a:ext cx="1560195" cy="23050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213995</wp:posOffset>
            </wp:positionV>
            <wp:extent cx="1657350" cy="1533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15625" r="23626"/>
                    <a:stretch>
                      <a:fillRect/>
                    </a:stretch>
                  </pic:blipFill>
                  <pic:spPr bwMode="auto">
                    <a:xfrm>
                      <a:off x="0" y="0"/>
                      <a:ext cx="1657350" cy="1533525"/>
                    </a:xfrm>
                    <a:prstGeom prst="rect">
                      <a:avLst/>
                    </a:prstGeom>
                    <a:noFill/>
                    <a:ln w="9525">
                      <a:noFill/>
                      <a:miter lim="800000"/>
                      <a:headEnd/>
                      <a:tailEnd/>
                    </a:ln>
                  </pic:spPr>
                </pic:pic>
              </a:graphicData>
            </a:graphic>
          </wp:anchor>
        </w:drawing>
      </w:r>
      <w:r w:rsidR="00B84727" w:rsidRPr="009435BF">
        <w:rPr>
          <w:rFonts w:ascii="Times New Roman" w:hAnsi="Times New Roman" w:cs="Times New Roman"/>
          <w:sz w:val="28"/>
          <w:szCs w:val="28"/>
        </w:rPr>
        <w:t>б) Четыре закона экологии</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1. Всё связано со всем.</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2. Всё должно куда-то деваться.</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3. Ничто не даётся даром.</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4. Природа знает лучше.</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 xml:space="preserve">   План классного часа:</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Вступительное слово.</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Проблемная ситуация «Нужны ли комары?».</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Интерактивная беседа.</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Информационный блок «Законы экологии».</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 xml:space="preserve">Виртуальный экологический </w:t>
      </w:r>
      <w:proofErr w:type="gramStart"/>
      <w:r w:rsidRPr="009435BF">
        <w:rPr>
          <w:rFonts w:ascii="Times New Roman" w:hAnsi="Times New Roman" w:cs="Times New Roman"/>
          <w:sz w:val="28"/>
          <w:szCs w:val="28"/>
        </w:rPr>
        <w:t>рейд</w:t>
      </w:r>
      <w:proofErr w:type="gramEnd"/>
      <w:r w:rsidRPr="009435BF">
        <w:rPr>
          <w:rFonts w:ascii="Times New Roman" w:hAnsi="Times New Roman" w:cs="Times New Roman"/>
          <w:sz w:val="28"/>
          <w:szCs w:val="28"/>
        </w:rPr>
        <w:t xml:space="preserve"> «Какие законы нарушены?».</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Работа в группах «Обращение от имени природы».</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Заключительное слово «Убивай зверей внутри себя».</w:t>
      </w:r>
    </w:p>
    <w:p w:rsidR="00B84727"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Подведение итогов.</w:t>
      </w:r>
    </w:p>
    <w:p w:rsidR="00235885" w:rsidRPr="009435BF" w:rsidRDefault="00235885" w:rsidP="00703A9E">
      <w:pPr>
        <w:spacing w:after="0"/>
        <w:rPr>
          <w:rFonts w:ascii="Times New Roman" w:hAnsi="Times New Roman" w:cs="Times New Roman"/>
          <w:sz w:val="28"/>
          <w:szCs w:val="28"/>
        </w:rPr>
      </w:pPr>
    </w:p>
    <w:p w:rsidR="00B84727" w:rsidRPr="009435BF" w:rsidRDefault="00B84727" w:rsidP="00703A9E">
      <w:pPr>
        <w:spacing w:after="0"/>
        <w:rPr>
          <w:rFonts w:ascii="Times New Roman" w:hAnsi="Times New Roman" w:cs="Times New Roman"/>
          <w:b/>
          <w:sz w:val="28"/>
          <w:szCs w:val="28"/>
        </w:rPr>
      </w:pPr>
      <w:r w:rsidRPr="009435BF">
        <w:rPr>
          <w:rFonts w:ascii="Times New Roman" w:hAnsi="Times New Roman" w:cs="Times New Roman"/>
          <w:b/>
          <w:sz w:val="28"/>
          <w:szCs w:val="28"/>
        </w:rPr>
        <w:t xml:space="preserve">    Ход классного часа.</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1. Вступительное слово</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w:t>
      </w:r>
      <w:proofErr w:type="gramStart"/>
      <w:r w:rsidRPr="009435BF">
        <w:rPr>
          <w:rFonts w:ascii="Times New Roman" w:hAnsi="Times New Roman" w:cs="Times New Roman"/>
          <w:sz w:val="28"/>
          <w:szCs w:val="28"/>
          <w:u w:val="single"/>
        </w:rPr>
        <w:t>.</w:t>
      </w:r>
      <w:proofErr w:type="gramEnd"/>
      <w:r w:rsidRPr="009435BF">
        <w:rPr>
          <w:rFonts w:ascii="Times New Roman" w:hAnsi="Times New Roman" w:cs="Times New Roman"/>
          <w:sz w:val="28"/>
          <w:szCs w:val="28"/>
          <w:u w:val="single"/>
        </w:rPr>
        <w:t xml:space="preserve"> </w:t>
      </w:r>
      <w:proofErr w:type="gramStart"/>
      <w:r w:rsidRPr="009435BF">
        <w:rPr>
          <w:rFonts w:ascii="Times New Roman" w:hAnsi="Times New Roman" w:cs="Times New Roman"/>
          <w:sz w:val="28"/>
          <w:szCs w:val="28"/>
          <w:u w:val="single"/>
        </w:rPr>
        <w:t>р</w:t>
      </w:r>
      <w:proofErr w:type="gramEnd"/>
      <w:r w:rsidRPr="009435BF">
        <w:rPr>
          <w:rFonts w:ascii="Times New Roman" w:hAnsi="Times New Roman" w:cs="Times New Roman"/>
          <w:sz w:val="28"/>
          <w:szCs w:val="28"/>
          <w:u w:val="single"/>
        </w:rPr>
        <w:t>уководитель.</w:t>
      </w:r>
      <w:r w:rsidRPr="009435BF">
        <w:rPr>
          <w:rFonts w:ascii="Times New Roman" w:hAnsi="Times New Roman" w:cs="Times New Roman"/>
          <w:sz w:val="28"/>
          <w:szCs w:val="28"/>
        </w:rPr>
        <w:t xml:space="preserve"> Тема нашего классного часа – «Природа не прощает ошибок». Ни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придётся платить  и будущим поколениям. Единственное спасение – в том, чтобы услышать голос природы, подчиниться её законам, отказаться от потребительского отношения к Земле и её богатствам. Единственное спасение – в экологической культуре.</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lastRenderedPageBreak/>
        <w:t>2. Проблемная ситуация «Нужны ли комары?».</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w:t>
      </w:r>
      <w:proofErr w:type="gramStart"/>
      <w:r w:rsidRPr="009435BF">
        <w:rPr>
          <w:rFonts w:ascii="Times New Roman" w:hAnsi="Times New Roman" w:cs="Times New Roman"/>
          <w:sz w:val="28"/>
          <w:szCs w:val="28"/>
          <w:u w:val="single"/>
        </w:rPr>
        <w:t>.</w:t>
      </w:r>
      <w:proofErr w:type="gramEnd"/>
      <w:r w:rsidRPr="009435BF">
        <w:rPr>
          <w:rFonts w:ascii="Times New Roman" w:hAnsi="Times New Roman" w:cs="Times New Roman"/>
          <w:sz w:val="28"/>
          <w:szCs w:val="28"/>
          <w:u w:val="single"/>
        </w:rPr>
        <w:t xml:space="preserve"> </w:t>
      </w:r>
      <w:proofErr w:type="gramStart"/>
      <w:r w:rsidRPr="009435BF">
        <w:rPr>
          <w:rFonts w:ascii="Times New Roman" w:hAnsi="Times New Roman" w:cs="Times New Roman"/>
          <w:sz w:val="28"/>
          <w:szCs w:val="28"/>
          <w:u w:val="single"/>
        </w:rPr>
        <w:t>р</w:t>
      </w:r>
      <w:proofErr w:type="gramEnd"/>
      <w:r w:rsidRPr="009435BF">
        <w:rPr>
          <w:rFonts w:ascii="Times New Roman" w:hAnsi="Times New Roman" w:cs="Times New Roman"/>
          <w:sz w:val="28"/>
          <w:szCs w:val="28"/>
          <w:u w:val="single"/>
        </w:rPr>
        <w:t>уководитель.</w:t>
      </w:r>
      <w:r w:rsidRPr="009435BF">
        <w:rPr>
          <w:rFonts w:ascii="Times New Roman" w:hAnsi="Times New Roman" w:cs="Times New Roman"/>
          <w:sz w:val="28"/>
          <w:szCs w:val="28"/>
        </w:rPr>
        <w:t xml:space="preserve"> Один знакомый рыбак на всю жизнь запомнил урок экологической культуры, который дал ему старый эвен – житель колымской тайги. Они ловили рыбу на берегу реки, но в тайге были тучи комаров. «Эх, нашёлся бы учёный, который бы истребил всю эту «</w:t>
      </w:r>
      <w:proofErr w:type="gramStart"/>
      <w:r w:rsidRPr="009435BF">
        <w:rPr>
          <w:rFonts w:ascii="Times New Roman" w:hAnsi="Times New Roman" w:cs="Times New Roman"/>
          <w:sz w:val="28"/>
          <w:szCs w:val="28"/>
        </w:rPr>
        <w:t>нечисть</w:t>
      </w:r>
      <w:proofErr w:type="gramEnd"/>
      <w:r w:rsidRPr="009435BF">
        <w:rPr>
          <w:rFonts w:ascii="Times New Roman" w:hAnsi="Times New Roman" w:cs="Times New Roman"/>
          <w:sz w:val="28"/>
          <w:szCs w:val="28"/>
        </w:rPr>
        <w:t>»!» - в сердцах воскликнул рыбак. Эвен, который сидел рядом, не говоря ни слова, взял только что пойманного хариуса и разрезал ножом его толстое брюшко. Желудок рыбы был наполнен … комарами.</w:t>
      </w:r>
    </w:p>
    <w:p w:rsidR="00B84727" w:rsidRPr="009435BF" w:rsidRDefault="00B84727" w:rsidP="00703A9E">
      <w:pPr>
        <w:spacing w:after="0"/>
        <w:rPr>
          <w:rFonts w:ascii="Times New Roman" w:hAnsi="Times New Roman" w:cs="Times New Roman"/>
          <w:b/>
          <w:sz w:val="28"/>
          <w:szCs w:val="28"/>
        </w:rPr>
      </w:pPr>
      <w:r w:rsidRPr="009435BF">
        <w:rPr>
          <w:rFonts w:ascii="Times New Roman" w:hAnsi="Times New Roman" w:cs="Times New Roman"/>
          <w:b/>
          <w:sz w:val="28"/>
          <w:szCs w:val="28"/>
        </w:rPr>
        <w:t>3. Интерактивная беседа.</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Кл</w:t>
      </w:r>
      <w:proofErr w:type="gramStart"/>
      <w:r w:rsidRPr="009435BF">
        <w:rPr>
          <w:rFonts w:ascii="Times New Roman" w:hAnsi="Times New Roman" w:cs="Times New Roman"/>
          <w:sz w:val="28"/>
          <w:szCs w:val="28"/>
        </w:rPr>
        <w:t>.</w:t>
      </w:r>
      <w:proofErr w:type="gramEnd"/>
      <w:r w:rsidRPr="009435BF">
        <w:rPr>
          <w:rFonts w:ascii="Times New Roman" w:hAnsi="Times New Roman" w:cs="Times New Roman"/>
          <w:sz w:val="28"/>
          <w:szCs w:val="28"/>
        </w:rPr>
        <w:t xml:space="preserve"> </w:t>
      </w:r>
      <w:proofErr w:type="gramStart"/>
      <w:r w:rsidRPr="009435BF">
        <w:rPr>
          <w:rFonts w:ascii="Times New Roman" w:hAnsi="Times New Roman" w:cs="Times New Roman"/>
          <w:sz w:val="28"/>
          <w:szCs w:val="28"/>
        </w:rPr>
        <w:t>р</w:t>
      </w:r>
      <w:proofErr w:type="gramEnd"/>
      <w:r w:rsidRPr="009435BF">
        <w:rPr>
          <w:rFonts w:ascii="Times New Roman" w:hAnsi="Times New Roman" w:cs="Times New Roman"/>
          <w:sz w:val="28"/>
          <w:szCs w:val="28"/>
        </w:rPr>
        <w:t>уководитель: Какой же экологический урок дал старый эвен рыбаку?</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Примерные ответы детей:</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 Если уничтожить комаров, то исчезнет и рыба, которая ими питается. А если исчезнет рыба, будут голодать люди.</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 В природе всё находится в равновесии, всё связано.</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 Природа очень разумна. Она сама регулирует количество всех живых организмов.</w:t>
      </w:r>
    </w:p>
    <w:p w:rsidR="00B84727" w:rsidRPr="009435BF" w:rsidRDefault="00B84727" w:rsidP="00703A9E">
      <w:pPr>
        <w:spacing w:after="0"/>
        <w:rPr>
          <w:rFonts w:ascii="Times New Roman" w:hAnsi="Times New Roman" w:cs="Times New Roman"/>
          <w:sz w:val="28"/>
          <w:szCs w:val="28"/>
        </w:rPr>
      </w:pPr>
      <w:r w:rsidRPr="009435BF">
        <w:rPr>
          <w:rFonts w:ascii="Times New Roman" w:hAnsi="Times New Roman" w:cs="Times New Roman"/>
          <w:sz w:val="28"/>
          <w:szCs w:val="28"/>
        </w:rPr>
        <w:t>Кл</w:t>
      </w:r>
      <w:proofErr w:type="gramStart"/>
      <w:r w:rsidRPr="009435BF">
        <w:rPr>
          <w:rFonts w:ascii="Times New Roman" w:hAnsi="Times New Roman" w:cs="Times New Roman"/>
          <w:sz w:val="28"/>
          <w:szCs w:val="28"/>
        </w:rPr>
        <w:t>.</w:t>
      </w:r>
      <w:proofErr w:type="gramEnd"/>
      <w:r w:rsidRPr="009435BF">
        <w:rPr>
          <w:rFonts w:ascii="Times New Roman" w:hAnsi="Times New Roman" w:cs="Times New Roman"/>
          <w:sz w:val="28"/>
          <w:szCs w:val="28"/>
        </w:rPr>
        <w:t xml:space="preserve"> </w:t>
      </w:r>
      <w:proofErr w:type="gramStart"/>
      <w:r w:rsidRPr="009435BF">
        <w:rPr>
          <w:rFonts w:ascii="Times New Roman" w:hAnsi="Times New Roman" w:cs="Times New Roman"/>
          <w:sz w:val="28"/>
          <w:szCs w:val="28"/>
        </w:rPr>
        <w:t>р</w:t>
      </w:r>
      <w:proofErr w:type="gramEnd"/>
      <w:r w:rsidRPr="009435BF">
        <w:rPr>
          <w:rFonts w:ascii="Times New Roman" w:hAnsi="Times New Roman" w:cs="Times New Roman"/>
          <w:sz w:val="28"/>
          <w:szCs w:val="28"/>
        </w:rPr>
        <w:t>уководитель. Да, в природе всё взаимосвязано, эту взаимосвязь и изучает экология. А можете ли вы привести свои примеры такой взаимосвязи?</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Примерные ответы детей:</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Аральское море, которое обмелело и высохло оттого, что из него забрали много воды на полив хлопка.</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В Китае были уничтожены миллионы воробьёв, после чего развелось огромное количество вредителей. И китайцы стали покупать воробьёв в других странах.</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xml:space="preserve">- В Норвегии уничтожили хищных птиц, чтобы сохранить куропаток. Но куропатки вскоре погибли от эпидемии. Оказывается, ястребы и совы поедали больных птиц, выполняли роль санитаров, а </w:t>
      </w:r>
      <w:proofErr w:type="gramStart"/>
      <w:r w:rsidRPr="009435BF">
        <w:rPr>
          <w:rFonts w:ascii="Times New Roman" w:hAnsi="Times New Roman" w:cs="Times New Roman"/>
          <w:sz w:val="28"/>
          <w:szCs w:val="28"/>
        </w:rPr>
        <w:t>значит</w:t>
      </w:r>
      <w:proofErr w:type="gramEnd"/>
      <w:r w:rsidRPr="009435BF">
        <w:rPr>
          <w:rFonts w:ascii="Times New Roman" w:hAnsi="Times New Roman" w:cs="Times New Roman"/>
          <w:sz w:val="28"/>
          <w:szCs w:val="28"/>
        </w:rPr>
        <w:t xml:space="preserve"> предотвращали эпидемии.</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4. Информационный блок «Законы экологии».</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w:t>
      </w:r>
      <w:proofErr w:type="gramStart"/>
      <w:r w:rsidRPr="009435BF">
        <w:rPr>
          <w:rFonts w:ascii="Times New Roman" w:hAnsi="Times New Roman" w:cs="Times New Roman"/>
          <w:sz w:val="28"/>
          <w:szCs w:val="28"/>
          <w:u w:val="single"/>
        </w:rPr>
        <w:t>.</w:t>
      </w:r>
      <w:proofErr w:type="gramEnd"/>
      <w:r w:rsidRPr="009435BF">
        <w:rPr>
          <w:rFonts w:ascii="Times New Roman" w:hAnsi="Times New Roman" w:cs="Times New Roman"/>
          <w:sz w:val="28"/>
          <w:szCs w:val="28"/>
          <w:u w:val="single"/>
        </w:rPr>
        <w:t xml:space="preserve"> </w:t>
      </w:r>
      <w:proofErr w:type="gramStart"/>
      <w:r w:rsidRPr="009435BF">
        <w:rPr>
          <w:rFonts w:ascii="Times New Roman" w:hAnsi="Times New Roman" w:cs="Times New Roman"/>
          <w:sz w:val="28"/>
          <w:szCs w:val="28"/>
          <w:u w:val="single"/>
        </w:rPr>
        <w:t>р</w:t>
      </w:r>
      <w:proofErr w:type="gramEnd"/>
      <w:r w:rsidRPr="009435BF">
        <w:rPr>
          <w:rFonts w:ascii="Times New Roman" w:hAnsi="Times New Roman" w:cs="Times New Roman"/>
          <w:sz w:val="28"/>
          <w:szCs w:val="28"/>
          <w:u w:val="single"/>
        </w:rPr>
        <w:t>уководитель</w:t>
      </w:r>
      <w:r w:rsidRPr="009435BF">
        <w:rPr>
          <w:rFonts w:ascii="Times New Roman" w:hAnsi="Times New Roman" w:cs="Times New Roman"/>
          <w:sz w:val="28"/>
          <w:szCs w:val="28"/>
        </w:rPr>
        <w:t>. Как видим, природа очень жестоко наказывает тех, кто не выполняет её законов. А между тем этих законов всего четыре. Их так легко запомнить!</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xml:space="preserve">Итак, четыре закона экологии. Их сформулировал американский учёный </w:t>
      </w:r>
      <w:proofErr w:type="spellStart"/>
      <w:r w:rsidRPr="009435BF">
        <w:rPr>
          <w:rFonts w:ascii="Times New Roman" w:hAnsi="Times New Roman" w:cs="Times New Roman"/>
          <w:sz w:val="28"/>
          <w:szCs w:val="28"/>
        </w:rPr>
        <w:t>Барри</w:t>
      </w:r>
      <w:proofErr w:type="spellEnd"/>
      <w:r w:rsidRPr="009435BF">
        <w:rPr>
          <w:rFonts w:ascii="Times New Roman" w:hAnsi="Times New Roman" w:cs="Times New Roman"/>
          <w:sz w:val="28"/>
          <w:szCs w:val="28"/>
        </w:rPr>
        <w:t xml:space="preserve"> Коммонер. Эти законы мы записали на доске. </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i/>
          <w:sz w:val="28"/>
          <w:szCs w:val="28"/>
        </w:rPr>
        <w:t>Первый закон</w:t>
      </w:r>
      <w:r w:rsidRPr="009435BF">
        <w:rPr>
          <w:rFonts w:ascii="Times New Roman" w:hAnsi="Times New Roman" w:cs="Times New Roman"/>
          <w:sz w:val="28"/>
          <w:szCs w:val="28"/>
        </w:rPr>
        <w:t xml:space="preserve">: «Всё связано со всем». Действие этого закона мы уже видели на наших примерах. </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i/>
          <w:sz w:val="28"/>
          <w:szCs w:val="28"/>
        </w:rPr>
        <w:t>Второй закон</w:t>
      </w:r>
      <w:r w:rsidRPr="009435BF">
        <w:rPr>
          <w:rFonts w:ascii="Times New Roman" w:hAnsi="Times New Roman" w:cs="Times New Roman"/>
          <w:sz w:val="28"/>
          <w:szCs w:val="28"/>
        </w:rPr>
        <w:t xml:space="preserve"> гласит: «Всё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i/>
          <w:sz w:val="28"/>
          <w:szCs w:val="28"/>
        </w:rPr>
        <w:lastRenderedPageBreak/>
        <w:t>Третий закон:</w:t>
      </w:r>
      <w:r w:rsidRPr="009435BF">
        <w:rPr>
          <w:rFonts w:ascii="Times New Roman" w:hAnsi="Times New Roman" w:cs="Times New Roman"/>
          <w:sz w:val="28"/>
          <w:szCs w:val="28"/>
        </w:rPr>
        <w:t xml:space="preserve"> «Ничто не даётся даром». Всё, что мы выиграли, взяв у природы, она заберёт у нас другими путями. Уничтожили воробьёв – вредители съели весь урожай, отстреляли хищных птиц – исчезли куропатки. За всё приходится платить.</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i/>
          <w:sz w:val="28"/>
          <w:szCs w:val="28"/>
        </w:rPr>
        <w:t>Четвёртый закон:</w:t>
      </w:r>
      <w:r w:rsidRPr="009435BF">
        <w:rPr>
          <w:rFonts w:ascii="Times New Roman" w:hAnsi="Times New Roman" w:cs="Times New Roman"/>
          <w:sz w:val="28"/>
          <w:szCs w:val="28"/>
        </w:rPr>
        <w:t xml:space="preserve">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её.</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Экологическая культура заключается в том, чтобы знать и выполнять эти законы.</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5. Виртуальный экологический рейд. «Какие законы нарушены?»</w:t>
      </w:r>
      <w:r w:rsidR="009435BF" w:rsidRPr="009435BF">
        <w:rPr>
          <w:rFonts w:ascii="Times New Roman" w:hAnsi="Times New Roman" w:cs="Times New Roman"/>
          <w:b/>
          <w:sz w:val="28"/>
          <w:szCs w:val="28"/>
        </w:rPr>
        <w:t xml:space="preserve"> (Просмотр презентации)</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xml:space="preserve"> Сейчас мы проведём рейд по улицам нашего города и увидим, выполняют ли его жители экологические законы? А вот и первый нарушитель. Завод сбросил в реку сточные воды, загрязнённые ядовитыми веществами. Чем это грозит водоёму и жителям города? Какой экологический закон нарушен?</w:t>
      </w:r>
      <w:r w:rsidR="00703A9E" w:rsidRPr="009435BF">
        <w:rPr>
          <w:rFonts w:ascii="Times New Roman" w:hAnsi="Times New Roman" w:cs="Times New Roman"/>
          <w:sz w:val="28"/>
          <w:szCs w:val="28"/>
        </w:rPr>
        <w:t xml:space="preserve"> </w:t>
      </w:r>
      <w:r w:rsidRPr="009435BF">
        <w:rPr>
          <w:rFonts w:ascii="Times New Roman" w:hAnsi="Times New Roman" w:cs="Times New Roman"/>
          <w:sz w:val="28"/>
          <w:szCs w:val="28"/>
        </w:rPr>
        <w:t xml:space="preserve"> И как правильно действовать в этой ситуации?</w:t>
      </w:r>
      <w:r w:rsidR="00703A9E" w:rsidRPr="009435BF">
        <w:rPr>
          <w:rFonts w:ascii="Times New Roman" w:hAnsi="Times New Roman" w:cs="Times New Roman"/>
          <w:sz w:val="28"/>
          <w:szCs w:val="28"/>
        </w:rPr>
        <w:t xml:space="preserve">  (Просмотр слайдов)</w:t>
      </w:r>
    </w:p>
    <w:p w:rsidR="00235885" w:rsidRDefault="00235885" w:rsidP="00B8472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3171824</wp:posOffset>
            </wp:positionH>
            <wp:positionV relativeFrom="paragraph">
              <wp:posOffset>92075</wp:posOffset>
            </wp:positionV>
            <wp:extent cx="3465095" cy="1714500"/>
            <wp:effectExtent l="19050" t="0" r="200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b="12037"/>
                    <a:stretch>
                      <a:fillRect/>
                    </a:stretch>
                  </pic:blipFill>
                  <pic:spPr bwMode="auto">
                    <a:xfrm>
                      <a:off x="0" y="0"/>
                      <a:ext cx="3465095" cy="17145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209550</wp:posOffset>
            </wp:positionH>
            <wp:positionV relativeFrom="paragraph">
              <wp:posOffset>92075</wp:posOffset>
            </wp:positionV>
            <wp:extent cx="2443276" cy="165735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13542" r="11979" b="10185"/>
                    <a:stretch>
                      <a:fillRect/>
                    </a:stretch>
                  </pic:blipFill>
                  <pic:spPr bwMode="auto">
                    <a:xfrm>
                      <a:off x="0" y="0"/>
                      <a:ext cx="2443276" cy="1657350"/>
                    </a:xfrm>
                    <a:prstGeom prst="rect">
                      <a:avLst/>
                    </a:prstGeom>
                    <a:noFill/>
                    <a:ln w="9525">
                      <a:noFill/>
                      <a:miter lim="800000"/>
                      <a:headEnd/>
                      <a:tailEnd/>
                    </a:ln>
                  </pic:spPr>
                </pic:pic>
              </a:graphicData>
            </a:graphic>
          </wp:anchor>
        </w:drawing>
      </w:r>
    </w:p>
    <w:p w:rsidR="00235885" w:rsidRDefault="00235885" w:rsidP="00B84727">
      <w:pPr>
        <w:rPr>
          <w:rFonts w:ascii="Times New Roman" w:hAnsi="Times New Roman" w:cs="Times New Roman"/>
          <w:sz w:val="28"/>
          <w:szCs w:val="28"/>
        </w:rPr>
      </w:pPr>
    </w:p>
    <w:p w:rsidR="00235885" w:rsidRDefault="00235885" w:rsidP="00B84727">
      <w:pPr>
        <w:rPr>
          <w:rFonts w:ascii="Times New Roman" w:hAnsi="Times New Roman" w:cs="Times New Roman"/>
          <w:sz w:val="28"/>
          <w:szCs w:val="28"/>
        </w:rPr>
      </w:pPr>
    </w:p>
    <w:p w:rsidR="00235885" w:rsidRDefault="00235885" w:rsidP="00B84727">
      <w:pPr>
        <w:rPr>
          <w:rFonts w:ascii="Times New Roman" w:hAnsi="Times New Roman" w:cs="Times New Roman"/>
          <w:sz w:val="28"/>
          <w:szCs w:val="28"/>
        </w:rPr>
      </w:pPr>
    </w:p>
    <w:p w:rsidR="00235885" w:rsidRDefault="00235885" w:rsidP="00B84727">
      <w:pPr>
        <w:rPr>
          <w:rFonts w:ascii="Times New Roman" w:hAnsi="Times New Roman" w:cs="Times New Roman"/>
          <w:sz w:val="28"/>
          <w:szCs w:val="28"/>
        </w:rPr>
      </w:pP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Примерные ответы детей:</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xml:space="preserve">- Эти вещества обязательно осядут на растениях и водорослях, живущих в реке. Растения и водоросли попадут в желудок травоядным рыбам вместе с ядовитыми веществами. Если травоядную рыбу съест </w:t>
      </w:r>
      <w:proofErr w:type="gramStart"/>
      <w:r w:rsidRPr="009435BF">
        <w:rPr>
          <w:rFonts w:ascii="Times New Roman" w:hAnsi="Times New Roman" w:cs="Times New Roman"/>
          <w:sz w:val="28"/>
          <w:szCs w:val="28"/>
        </w:rPr>
        <w:t>хищная</w:t>
      </w:r>
      <w:proofErr w:type="gramEnd"/>
      <w:r w:rsidRPr="009435BF">
        <w:rPr>
          <w:rFonts w:ascii="Times New Roman" w:hAnsi="Times New Roman" w:cs="Times New Roman"/>
          <w:sz w:val="28"/>
          <w:szCs w:val="28"/>
        </w:rPr>
        <w:t xml:space="preserve">, токсичные вещества переселятся уже в её организм. </w:t>
      </w:r>
      <w:proofErr w:type="gramStart"/>
      <w:r w:rsidRPr="009435BF">
        <w:rPr>
          <w:rFonts w:ascii="Times New Roman" w:hAnsi="Times New Roman" w:cs="Times New Roman"/>
          <w:sz w:val="28"/>
          <w:szCs w:val="28"/>
        </w:rPr>
        <w:t>Последняя</w:t>
      </w:r>
      <w:proofErr w:type="gramEnd"/>
      <w:r w:rsidRPr="009435BF">
        <w:rPr>
          <w:rFonts w:ascii="Times New Roman" w:hAnsi="Times New Roman" w:cs="Times New Roman"/>
          <w:sz w:val="28"/>
          <w:szCs w:val="28"/>
        </w:rPr>
        <w:t xml:space="preserve"> же может попасться на крючок человеку, и тогда человек по закону получит пищевое отравление.</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Нарушены первый и второй экологические законы.</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Нужно пропустить промышленные отходы через очистку.</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Идём дальше. Что-то трудно становится дышать! Ага, это дворники сжигают листву, чтобы не вывозить её за город. Чем это грозит нам, и какой экологический закон дворники нарушают?</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lastRenderedPageBreak/>
        <w:t>Примерные ответы детей:</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Листва городских деревьев накапливает огромное количество токсических веществ: от автомобилей, заводов. Её обязательно нужно уничтожать.</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Типичное нарушение второго закона: дворники думают, что листья сгорят и просто исчезнут, но это не так: листья, сгорая, отравляют воздух, вызывая болезни людей.</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Листья  категорически запрещается сжигать, их нужно вывозить за город.</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Классный руководитель. В цветочном магазине покупаем упаковку удобрения «</w:t>
      </w:r>
      <w:proofErr w:type="spellStart"/>
      <w:r w:rsidRPr="009435BF">
        <w:rPr>
          <w:rFonts w:ascii="Times New Roman" w:hAnsi="Times New Roman" w:cs="Times New Roman"/>
          <w:sz w:val="28"/>
          <w:szCs w:val="28"/>
        </w:rPr>
        <w:t>биогумус</w:t>
      </w:r>
      <w:proofErr w:type="spellEnd"/>
      <w:r w:rsidRPr="009435BF">
        <w:rPr>
          <w:rFonts w:ascii="Times New Roman" w:hAnsi="Times New Roman" w:cs="Times New Roman"/>
          <w:sz w:val="28"/>
          <w:szCs w:val="28"/>
        </w:rPr>
        <w:t>»</w:t>
      </w:r>
      <w:proofErr w:type="gramStart"/>
      <w:r w:rsidRPr="009435BF">
        <w:rPr>
          <w:rFonts w:ascii="Times New Roman" w:hAnsi="Times New Roman" w:cs="Times New Roman"/>
          <w:sz w:val="28"/>
          <w:szCs w:val="28"/>
        </w:rPr>
        <w:t>.Н</w:t>
      </w:r>
      <w:proofErr w:type="gramEnd"/>
      <w:r w:rsidRPr="009435BF">
        <w:rPr>
          <w:rFonts w:ascii="Times New Roman" w:hAnsi="Times New Roman" w:cs="Times New Roman"/>
          <w:sz w:val="28"/>
          <w:szCs w:val="28"/>
        </w:rPr>
        <w:t xml:space="preserve">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w:t>
      </w:r>
      <w:proofErr w:type="spellStart"/>
      <w:r w:rsidRPr="009435BF">
        <w:rPr>
          <w:rFonts w:ascii="Times New Roman" w:hAnsi="Times New Roman" w:cs="Times New Roman"/>
          <w:sz w:val="28"/>
          <w:szCs w:val="28"/>
        </w:rPr>
        <w:t>биогумус</w:t>
      </w:r>
      <w:proofErr w:type="spellEnd"/>
      <w:r w:rsidRPr="009435BF">
        <w:rPr>
          <w:rFonts w:ascii="Times New Roman" w:hAnsi="Times New Roman" w:cs="Times New Roman"/>
          <w:sz w:val="28"/>
          <w:szCs w:val="28"/>
        </w:rPr>
        <w:t xml:space="preserve">. А вот полиэтилен, металл и стекло червяк не ест, он его просто не переваривает. </w:t>
      </w:r>
      <w:proofErr w:type="spellStart"/>
      <w:r w:rsidRPr="009435BF">
        <w:rPr>
          <w:rFonts w:ascii="Times New Roman" w:hAnsi="Times New Roman" w:cs="Times New Roman"/>
          <w:sz w:val="28"/>
          <w:szCs w:val="28"/>
        </w:rPr>
        <w:t>Калифорниец</w:t>
      </w:r>
      <w:proofErr w:type="spellEnd"/>
      <w:r w:rsidRPr="009435BF">
        <w:rPr>
          <w:rFonts w:ascii="Times New Roman" w:hAnsi="Times New Roman" w:cs="Times New Roman"/>
          <w:sz w:val="28"/>
          <w:szCs w:val="28"/>
        </w:rPr>
        <w:t xml:space="preserve"> удивительно прожорлив: он съедает в сутки два раза больше, чем весит, а ещё он не прихотлив и прекрасно чувствует себя при температуре от +4 до +40 </w:t>
      </w:r>
      <w:proofErr w:type="spellStart"/>
      <w:r w:rsidRPr="009435BF">
        <w:rPr>
          <w:rFonts w:ascii="Times New Roman" w:hAnsi="Times New Roman" w:cs="Times New Roman"/>
          <w:sz w:val="28"/>
          <w:szCs w:val="28"/>
        </w:rPr>
        <w:t>градусовС</w:t>
      </w:r>
      <w:proofErr w:type="spellEnd"/>
      <w:r w:rsidRPr="009435BF">
        <w:rPr>
          <w:rFonts w:ascii="Times New Roman" w:hAnsi="Times New Roman" w:cs="Times New Roman"/>
          <w:sz w:val="28"/>
          <w:szCs w:val="28"/>
        </w:rPr>
        <w:t>. Живёт этот труженик целых 16 лет.</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Как вы думаете, люди, которые вывели такого червяка, нарушили законы экологии или нет?</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Примерные ответы детей.</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Это, наоборот, строгое выполнение законов экологии.</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Тут выполняется второй закон: «Всё должно куда-то деваться». Мусор не превращается в токсические отходы, а даёт пищу червяку и становится ценным удобрением.</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А ещё и четвёртый закон выполняется: «Природа знает лучше». Червяк существо природное, он и знает, как лучше переработать отходы.</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xml:space="preserve"> Мы выехали за город, в дачный посёлок. Когда-то тут было болото, весело квакали лягушки, тучей клубились комары. Но дачники решили избавиться от болота и начали его осушать. К каким последствиям для леса и речки это может привести? Какой закон нарушают люди, желая улучшить природу?</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Примерные ответы детей:</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Ни в коем случае нельзя этого делать! Осушив болото, можно потерять речку, да и лес пропадёт!</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Нарушается четвёртый закон природы: «Природа знает лучше». Если тут</w:t>
      </w:r>
      <w:proofErr w:type="gramStart"/>
      <w:r w:rsidRPr="009435BF">
        <w:rPr>
          <w:rFonts w:ascii="Times New Roman" w:hAnsi="Times New Roman" w:cs="Times New Roman"/>
          <w:sz w:val="28"/>
          <w:szCs w:val="28"/>
        </w:rPr>
        <w:t xml:space="preserve"> ,</w:t>
      </w:r>
      <w:proofErr w:type="gramEnd"/>
      <w:r w:rsidRPr="009435BF">
        <w:rPr>
          <w:rFonts w:ascii="Times New Roman" w:hAnsi="Times New Roman" w:cs="Times New Roman"/>
          <w:sz w:val="28"/>
          <w:szCs w:val="28"/>
        </w:rPr>
        <w:t xml:space="preserve"> в этом месте природа создала болото, так тут ему и нужно быть.</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lastRenderedPageBreak/>
        <w:t>- Для экологического равновесия в этом месте очень нужно и болото, и лягушки, и комары, иначе будет засуха.</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xml:space="preserve"> Ну что ж, я вижу, вы неплохо усвоили законы экологии. А это уже один из признаков экологической культуры.</w:t>
      </w: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6. Работа в группах. «Обращение от имени Природы».</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xml:space="preserve"> Сегодня мы узнали законы экологии. К сожалению, многие не знают этих законов и загрязняют Землю, нарушают хрупкое экологическое равновесие в природе. А если бы Природа могла говорить, что бы она сказала своим детям? Давайте напишем письма- обращения от имени природы.</w:t>
      </w:r>
    </w:p>
    <w:p w:rsidR="00B84727" w:rsidRPr="009435BF" w:rsidRDefault="009435BF" w:rsidP="00B84727">
      <w:pPr>
        <w:rPr>
          <w:rFonts w:ascii="Times New Roman" w:hAnsi="Times New Roman" w:cs="Times New Roman"/>
          <w:sz w:val="28"/>
          <w:szCs w:val="28"/>
        </w:rPr>
      </w:pPr>
      <w:r w:rsidRPr="009435BF">
        <w:rPr>
          <w:rFonts w:ascii="Times New Roman" w:hAnsi="Times New Roman" w:cs="Times New Roman"/>
          <w:sz w:val="28"/>
          <w:szCs w:val="28"/>
        </w:rPr>
        <w:t>Первая группа нарисует</w:t>
      </w:r>
      <w:r w:rsidR="00B84727" w:rsidRPr="009435BF">
        <w:rPr>
          <w:rFonts w:ascii="Times New Roman" w:hAnsi="Times New Roman" w:cs="Times New Roman"/>
          <w:sz w:val="28"/>
          <w:szCs w:val="28"/>
        </w:rPr>
        <w:t xml:space="preserve"> обращение к бизнесменам, владельцам заводов и фабрик.</w:t>
      </w:r>
    </w:p>
    <w:p w:rsidR="00B84727" w:rsidRPr="009435BF" w:rsidRDefault="009435BF" w:rsidP="00B84727">
      <w:pPr>
        <w:rPr>
          <w:rFonts w:ascii="Times New Roman" w:hAnsi="Times New Roman" w:cs="Times New Roman"/>
          <w:sz w:val="28"/>
          <w:szCs w:val="28"/>
        </w:rPr>
      </w:pPr>
      <w:r w:rsidRPr="009435BF">
        <w:rPr>
          <w:rFonts w:ascii="Times New Roman" w:hAnsi="Times New Roman" w:cs="Times New Roman"/>
          <w:sz w:val="28"/>
          <w:szCs w:val="28"/>
        </w:rPr>
        <w:t>Вторая группа нарисует</w:t>
      </w:r>
      <w:r w:rsidR="00B84727" w:rsidRPr="009435BF">
        <w:rPr>
          <w:rFonts w:ascii="Times New Roman" w:hAnsi="Times New Roman" w:cs="Times New Roman"/>
          <w:sz w:val="28"/>
          <w:szCs w:val="28"/>
        </w:rPr>
        <w:t xml:space="preserve"> военным.</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Третья группа подготовит обращение к учёным.</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Четвёртая группа обратится к фермерам и крестьянам.</w:t>
      </w:r>
    </w:p>
    <w:p w:rsidR="00B84727" w:rsidRPr="009435BF" w:rsidRDefault="009435BF" w:rsidP="00B84727">
      <w:pPr>
        <w:rPr>
          <w:rFonts w:ascii="Times New Roman" w:hAnsi="Times New Roman" w:cs="Times New Roman"/>
          <w:sz w:val="28"/>
          <w:szCs w:val="28"/>
        </w:rPr>
      </w:pPr>
      <w:r w:rsidRPr="009435BF">
        <w:rPr>
          <w:rFonts w:ascii="Times New Roman" w:hAnsi="Times New Roman" w:cs="Times New Roman"/>
          <w:sz w:val="28"/>
          <w:szCs w:val="28"/>
        </w:rPr>
        <w:t>Пятая группа нарисует</w:t>
      </w:r>
      <w:r w:rsidR="00B84727" w:rsidRPr="009435BF">
        <w:rPr>
          <w:rFonts w:ascii="Times New Roman" w:hAnsi="Times New Roman" w:cs="Times New Roman"/>
          <w:sz w:val="28"/>
          <w:szCs w:val="28"/>
        </w:rPr>
        <w:t xml:space="preserve"> морякам и рыбакам.</w:t>
      </w:r>
    </w:p>
    <w:p w:rsidR="00B84727" w:rsidRPr="009435BF" w:rsidRDefault="009435BF" w:rsidP="00B84727">
      <w:pPr>
        <w:rPr>
          <w:rFonts w:ascii="Times New Roman" w:hAnsi="Times New Roman" w:cs="Times New Roman"/>
          <w:sz w:val="28"/>
          <w:szCs w:val="28"/>
        </w:rPr>
      </w:pPr>
      <w:r w:rsidRPr="009435BF">
        <w:rPr>
          <w:rFonts w:ascii="Times New Roman" w:hAnsi="Times New Roman" w:cs="Times New Roman"/>
          <w:sz w:val="28"/>
          <w:szCs w:val="28"/>
        </w:rPr>
        <w:t xml:space="preserve">Шестая группа нарисует памятку </w:t>
      </w:r>
      <w:r w:rsidR="00B84727" w:rsidRPr="009435BF">
        <w:rPr>
          <w:rFonts w:ascii="Times New Roman" w:hAnsi="Times New Roman" w:cs="Times New Roman"/>
          <w:sz w:val="28"/>
          <w:szCs w:val="28"/>
        </w:rPr>
        <w:t xml:space="preserve"> ученикам нашей школы.</w:t>
      </w:r>
    </w:p>
    <w:p w:rsidR="00B84727" w:rsidRPr="009435BF" w:rsidRDefault="00B84727" w:rsidP="00B84727">
      <w:pPr>
        <w:rPr>
          <w:rFonts w:ascii="Times New Roman" w:hAnsi="Times New Roman" w:cs="Times New Roman"/>
          <w:i/>
          <w:sz w:val="28"/>
          <w:szCs w:val="28"/>
        </w:rPr>
      </w:pPr>
      <w:r w:rsidRPr="009435BF">
        <w:rPr>
          <w:rFonts w:ascii="Times New Roman" w:hAnsi="Times New Roman" w:cs="Times New Roman"/>
          <w:i/>
          <w:sz w:val="28"/>
          <w:szCs w:val="28"/>
        </w:rPr>
        <w:t>Включается музыка, в течение 5 минут дети пишут обращения.</w:t>
      </w:r>
    </w:p>
    <w:p w:rsidR="00B84727" w:rsidRPr="009435BF" w:rsidRDefault="009435BF" w:rsidP="009435BF">
      <w:pPr>
        <w:spacing w:after="0"/>
        <w:rPr>
          <w:rFonts w:ascii="Times New Roman" w:hAnsi="Times New Roman" w:cs="Times New Roman"/>
          <w:sz w:val="28"/>
          <w:szCs w:val="28"/>
        </w:rPr>
      </w:pPr>
      <w:r w:rsidRPr="009435BF">
        <w:rPr>
          <w:rFonts w:ascii="Times New Roman" w:hAnsi="Times New Roman" w:cs="Times New Roman"/>
          <w:sz w:val="28"/>
          <w:szCs w:val="28"/>
        </w:rPr>
        <w:t>Пришло время показать</w:t>
      </w:r>
      <w:r w:rsidR="00B84727" w:rsidRPr="009435BF">
        <w:rPr>
          <w:rFonts w:ascii="Times New Roman" w:hAnsi="Times New Roman" w:cs="Times New Roman"/>
          <w:sz w:val="28"/>
          <w:szCs w:val="28"/>
        </w:rPr>
        <w:t xml:space="preserve"> наши обращения. Приглашаю к доске представителей групп.</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К доске выходят представители групп и читают обращения.</w:t>
      </w:r>
    </w:p>
    <w:p w:rsidR="00B84727" w:rsidRDefault="00B84727" w:rsidP="009435BF">
      <w:pPr>
        <w:rPr>
          <w:rFonts w:ascii="Times New Roman" w:hAnsi="Times New Roman" w:cs="Times New Roman"/>
          <w:sz w:val="28"/>
          <w:szCs w:val="28"/>
        </w:rPr>
      </w:pPr>
      <w:r w:rsidRPr="009435BF">
        <w:rPr>
          <w:rFonts w:ascii="Times New Roman" w:hAnsi="Times New Roman" w:cs="Times New Roman"/>
          <w:sz w:val="28"/>
          <w:szCs w:val="28"/>
        </w:rPr>
        <w:t>Спасибо, надеюсь, что ваши слова будут услышаны.</w:t>
      </w:r>
    </w:p>
    <w:p w:rsidR="00235885" w:rsidRDefault="001A1607" w:rsidP="009435BF">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1876425</wp:posOffset>
            </wp:positionH>
            <wp:positionV relativeFrom="paragraph">
              <wp:posOffset>1905</wp:posOffset>
            </wp:positionV>
            <wp:extent cx="2209800" cy="133350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16146" b="10185"/>
                    <a:stretch>
                      <a:fillRect/>
                    </a:stretch>
                  </pic:blipFill>
                  <pic:spPr bwMode="auto">
                    <a:xfrm>
                      <a:off x="0" y="0"/>
                      <a:ext cx="2209800" cy="13335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4457700</wp:posOffset>
            </wp:positionH>
            <wp:positionV relativeFrom="paragraph">
              <wp:posOffset>0</wp:posOffset>
            </wp:positionV>
            <wp:extent cx="1941116" cy="1390650"/>
            <wp:effectExtent l="19050" t="0" r="1984"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l="19271" r="10937" b="11111"/>
                    <a:stretch>
                      <a:fillRect/>
                    </a:stretch>
                  </pic:blipFill>
                  <pic:spPr bwMode="auto">
                    <a:xfrm>
                      <a:off x="0" y="0"/>
                      <a:ext cx="1941116" cy="1390650"/>
                    </a:xfrm>
                    <a:prstGeom prst="rect">
                      <a:avLst/>
                    </a:prstGeom>
                    <a:noFill/>
                    <a:ln w="9525">
                      <a:noFill/>
                      <a:miter lim="800000"/>
                      <a:headEnd/>
                      <a:tailEnd/>
                    </a:ln>
                  </pic:spPr>
                </pic:pic>
              </a:graphicData>
            </a:graphic>
          </wp:anchor>
        </w:drawing>
      </w:r>
      <w:r w:rsidR="00235885">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19050</wp:posOffset>
            </wp:positionH>
            <wp:positionV relativeFrom="paragraph">
              <wp:posOffset>0</wp:posOffset>
            </wp:positionV>
            <wp:extent cx="1375172" cy="133350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19271" r="29167" b="11111"/>
                    <a:stretch>
                      <a:fillRect/>
                    </a:stretch>
                  </pic:blipFill>
                  <pic:spPr bwMode="auto">
                    <a:xfrm>
                      <a:off x="0" y="0"/>
                      <a:ext cx="1375172" cy="1333500"/>
                    </a:xfrm>
                    <a:prstGeom prst="rect">
                      <a:avLst/>
                    </a:prstGeom>
                    <a:noFill/>
                    <a:ln w="9525">
                      <a:noFill/>
                      <a:miter lim="800000"/>
                      <a:headEnd/>
                      <a:tailEnd/>
                    </a:ln>
                  </pic:spPr>
                </pic:pic>
              </a:graphicData>
            </a:graphic>
          </wp:anchor>
        </w:drawing>
      </w:r>
    </w:p>
    <w:p w:rsidR="00235885" w:rsidRDefault="00235885" w:rsidP="009435BF">
      <w:pPr>
        <w:rPr>
          <w:rFonts w:ascii="Times New Roman" w:hAnsi="Times New Roman" w:cs="Times New Roman"/>
          <w:sz w:val="28"/>
          <w:szCs w:val="28"/>
        </w:rPr>
      </w:pPr>
    </w:p>
    <w:p w:rsidR="00235885" w:rsidRDefault="00235885" w:rsidP="009435BF">
      <w:pPr>
        <w:rPr>
          <w:rFonts w:ascii="Times New Roman" w:hAnsi="Times New Roman" w:cs="Times New Roman"/>
          <w:sz w:val="28"/>
          <w:szCs w:val="28"/>
        </w:rPr>
      </w:pPr>
    </w:p>
    <w:p w:rsidR="00235885" w:rsidRPr="009435BF" w:rsidRDefault="00235885" w:rsidP="009435BF">
      <w:pPr>
        <w:rPr>
          <w:rFonts w:ascii="Times New Roman" w:hAnsi="Times New Roman" w:cs="Times New Roman"/>
          <w:sz w:val="28"/>
          <w:szCs w:val="28"/>
        </w:rPr>
      </w:pPr>
    </w:p>
    <w:p w:rsidR="00B84727" w:rsidRPr="009435BF" w:rsidRDefault="00B84727" w:rsidP="00B84727">
      <w:pPr>
        <w:rPr>
          <w:rFonts w:ascii="Times New Roman" w:hAnsi="Times New Roman" w:cs="Times New Roman"/>
          <w:b/>
          <w:sz w:val="28"/>
          <w:szCs w:val="28"/>
        </w:rPr>
      </w:pPr>
      <w:r w:rsidRPr="009435BF">
        <w:rPr>
          <w:rFonts w:ascii="Times New Roman" w:hAnsi="Times New Roman" w:cs="Times New Roman"/>
          <w:b/>
          <w:sz w:val="28"/>
          <w:szCs w:val="28"/>
        </w:rPr>
        <w:t xml:space="preserve">7. Заключительная беседа «Убивай зверей внутри себя». </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Сегодня мы говорили о законах экологии. Знание и выполнение этих  законов – важнейший признак экологической культуры. Но этого не достаточно. Нужна ещё и экология души. Прочитайте эпиграф к нашему классному часу. Это строки поэта Евгения Евтушенко (читает).</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О чём говорит здесь поэт?</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Примерные ответы детей:</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lastRenderedPageBreak/>
        <w:t>- Что нужно беречь природу.</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Что нельзя убивать зверей.</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Что нужно любить самую маленькую былиночку и букашку.</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xml:space="preserve"> Поэт призывает убивать зверей внутри себя. Что это за звери?</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xml:space="preserve">Примерные ответы детей: </w:t>
      </w:r>
    </w:p>
    <w:p w:rsidR="00B84727" w:rsidRPr="009435BF" w:rsidRDefault="00B84727" w:rsidP="009435BF">
      <w:pPr>
        <w:spacing w:after="0"/>
        <w:rPr>
          <w:rFonts w:ascii="Times New Roman" w:hAnsi="Times New Roman" w:cs="Times New Roman"/>
          <w:sz w:val="28"/>
          <w:szCs w:val="28"/>
        </w:rPr>
      </w:pPr>
      <w:proofErr w:type="gramStart"/>
      <w:r w:rsidRPr="009435BF">
        <w:rPr>
          <w:rFonts w:ascii="Times New Roman" w:hAnsi="Times New Roman" w:cs="Times New Roman"/>
          <w:sz w:val="28"/>
          <w:szCs w:val="28"/>
        </w:rPr>
        <w:t>- Это жадность, зависть, глупость, злоба, хитрость, трусость, лесть, подлость, бездушие, хвастливость, гордыня и т.д.</w:t>
      </w:r>
      <w:proofErr w:type="gramEnd"/>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Это всё плохое, чёрное, дикое, что есть в человеке.</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Это то, что мешает человеку полюбить другого человека и весь мир.</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xml:space="preserve"> Мне кажется, вы все правы. Звери внутри нас – это плохие качества характера, которые мешают нам полюбить другого человека, полюбить мир, полюбить природу.</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И мы должны постоянно истреблять этих зверей в своём сердце. Тогда и наши экологические знания и умения пойдут на пользу природе.</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Подведение итогов (рефлексия).</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u w:val="single"/>
        </w:rPr>
        <w:t>Классный руководитель.</w:t>
      </w:r>
      <w:r w:rsidRPr="009435BF">
        <w:rPr>
          <w:rFonts w:ascii="Times New Roman" w:hAnsi="Times New Roman" w:cs="Times New Roman"/>
          <w:sz w:val="28"/>
          <w:szCs w:val="28"/>
        </w:rPr>
        <w:t xml:space="preserve"> Что вам запомнилось из сегодняшнего разговора? Можете ли вы считать себя экологически культурными людьми?</w:t>
      </w:r>
    </w:p>
    <w:p w:rsidR="00B84727" w:rsidRPr="009435BF" w:rsidRDefault="00B84727" w:rsidP="00B84727">
      <w:pPr>
        <w:rPr>
          <w:rFonts w:ascii="Times New Roman" w:hAnsi="Times New Roman" w:cs="Times New Roman"/>
          <w:sz w:val="28"/>
          <w:szCs w:val="28"/>
        </w:rPr>
      </w:pPr>
      <w:r w:rsidRPr="009435BF">
        <w:rPr>
          <w:rFonts w:ascii="Times New Roman" w:hAnsi="Times New Roman" w:cs="Times New Roman"/>
          <w:sz w:val="28"/>
          <w:szCs w:val="28"/>
        </w:rPr>
        <w:t xml:space="preserve">Примерные ответы детей: </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xml:space="preserve">- Запомнился рассказ о червяке, который делает </w:t>
      </w:r>
      <w:proofErr w:type="spellStart"/>
      <w:r w:rsidRPr="009435BF">
        <w:rPr>
          <w:rFonts w:ascii="Times New Roman" w:hAnsi="Times New Roman" w:cs="Times New Roman"/>
          <w:sz w:val="28"/>
          <w:szCs w:val="28"/>
        </w:rPr>
        <w:t>биогумус</w:t>
      </w:r>
      <w:proofErr w:type="spellEnd"/>
      <w:r w:rsidRPr="009435BF">
        <w:rPr>
          <w:rFonts w:ascii="Times New Roman" w:hAnsi="Times New Roman" w:cs="Times New Roman"/>
          <w:sz w:val="28"/>
          <w:szCs w:val="28"/>
        </w:rPr>
        <w:t>.</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Запомнился рассказ об эвене, который разрезал рыбу и оказал комаров в нём.</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Я ещё недостаточно культурный, много зверей внутри меня.</w:t>
      </w:r>
    </w:p>
    <w:p w:rsidR="00B84727" w:rsidRPr="009435B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До культуры ещё далеко, но понятно, что делать.</w:t>
      </w:r>
    </w:p>
    <w:p w:rsidR="00EB262F" w:rsidRDefault="00B84727" w:rsidP="009435BF">
      <w:pPr>
        <w:spacing w:after="0"/>
        <w:rPr>
          <w:rFonts w:ascii="Times New Roman" w:hAnsi="Times New Roman" w:cs="Times New Roman"/>
          <w:sz w:val="28"/>
          <w:szCs w:val="28"/>
        </w:rPr>
      </w:pPr>
      <w:r w:rsidRPr="009435BF">
        <w:rPr>
          <w:rFonts w:ascii="Times New Roman" w:hAnsi="Times New Roman" w:cs="Times New Roman"/>
          <w:sz w:val="28"/>
          <w:szCs w:val="28"/>
        </w:rPr>
        <w:t xml:space="preserve">- Знать законы и исполнять их легко, </w:t>
      </w:r>
      <w:proofErr w:type="gramStart"/>
      <w:r w:rsidRPr="009435BF">
        <w:rPr>
          <w:rFonts w:ascii="Times New Roman" w:hAnsi="Times New Roman" w:cs="Times New Roman"/>
          <w:sz w:val="28"/>
          <w:szCs w:val="28"/>
        </w:rPr>
        <w:t>самое</w:t>
      </w:r>
      <w:proofErr w:type="gramEnd"/>
      <w:r w:rsidRPr="009435BF">
        <w:rPr>
          <w:rFonts w:ascii="Times New Roman" w:hAnsi="Times New Roman" w:cs="Times New Roman"/>
          <w:sz w:val="28"/>
          <w:szCs w:val="28"/>
        </w:rPr>
        <w:t xml:space="preserve"> трудное – быть добрым.</w:t>
      </w:r>
    </w:p>
    <w:p w:rsidR="001A1607" w:rsidRDefault="001A1607" w:rsidP="009435BF">
      <w:pPr>
        <w:spacing w:after="0"/>
        <w:rPr>
          <w:rFonts w:ascii="Times New Roman" w:hAnsi="Times New Roman" w:cs="Times New Roman"/>
          <w:sz w:val="28"/>
          <w:szCs w:val="28"/>
        </w:rPr>
      </w:pPr>
    </w:p>
    <w:p w:rsidR="001A1607" w:rsidRDefault="001A1607" w:rsidP="009435BF">
      <w:pPr>
        <w:spacing w:after="0"/>
        <w:rPr>
          <w:rFonts w:ascii="Times New Roman" w:hAnsi="Times New Roman" w:cs="Times New Roman"/>
          <w:sz w:val="28"/>
          <w:szCs w:val="28"/>
        </w:rPr>
      </w:pPr>
    </w:p>
    <w:p w:rsidR="001A1607" w:rsidRDefault="001A1607" w:rsidP="009435BF">
      <w:pPr>
        <w:spacing w:after="0"/>
        <w:rPr>
          <w:rFonts w:ascii="Times New Roman" w:hAnsi="Times New Roman" w:cs="Times New Roman"/>
          <w:sz w:val="28"/>
          <w:szCs w:val="28"/>
        </w:rPr>
      </w:pPr>
    </w:p>
    <w:p w:rsidR="001A1607" w:rsidRDefault="001A1607" w:rsidP="009435BF">
      <w:pPr>
        <w:spacing w:after="0"/>
        <w:rPr>
          <w:rFonts w:ascii="Times New Roman" w:hAnsi="Times New Roman" w:cs="Times New Roman"/>
          <w:sz w:val="28"/>
          <w:szCs w:val="28"/>
        </w:rPr>
      </w:pPr>
    </w:p>
    <w:p w:rsidR="001A1607" w:rsidRDefault="001A1607" w:rsidP="009435BF">
      <w:pPr>
        <w:spacing w:after="0"/>
        <w:rPr>
          <w:rFonts w:ascii="Times New Roman" w:hAnsi="Times New Roman" w:cs="Times New Roman"/>
          <w:sz w:val="28"/>
          <w:szCs w:val="28"/>
        </w:rPr>
      </w:pPr>
    </w:p>
    <w:p w:rsidR="001A1607" w:rsidRDefault="001A1607" w:rsidP="001A1607">
      <w:pPr>
        <w:spacing w:after="0"/>
        <w:jc w:val="right"/>
        <w:rPr>
          <w:rFonts w:ascii="Times New Roman" w:hAnsi="Times New Roman" w:cs="Times New Roman"/>
          <w:b/>
          <w:sz w:val="28"/>
          <w:szCs w:val="28"/>
        </w:rPr>
      </w:pPr>
      <w:r>
        <w:rPr>
          <w:rFonts w:ascii="Times New Roman" w:hAnsi="Times New Roman" w:cs="Times New Roman"/>
          <w:b/>
          <w:sz w:val="28"/>
          <w:szCs w:val="28"/>
        </w:rPr>
        <w:t>Провела учитель начальных классов</w:t>
      </w:r>
    </w:p>
    <w:p w:rsidR="001A1607" w:rsidRDefault="001A1607" w:rsidP="001A1607">
      <w:pPr>
        <w:spacing w:after="0"/>
        <w:jc w:val="right"/>
        <w:rPr>
          <w:rFonts w:ascii="Times New Roman" w:hAnsi="Times New Roman" w:cs="Times New Roman"/>
          <w:b/>
          <w:sz w:val="28"/>
          <w:szCs w:val="28"/>
        </w:rPr>
      </w:pPr>
      <w:r>
        <w:rPr>
          <w:rFonts w:ascii="Times New Roman" w:hAnsi="Times New Roman" w:cs="Times New Roman"/>
          <w:b/>
          <w:sz w:val="28"/>
          <w:szCs w:val="28"/>
        </w:rPr>
        <w:t>высшей квалификационной категории</w:t>
      </w:r>
    </w:p>
    <w:p w:rsidR="001A1607" w:rsidRPr="001A1607" w:rsidRDefault="001A1607" w:rsidP="001A1607">
      <w:pPr>
        <w:spacing w:after="0"/>
        <w:jc w:val="right"/>
        <w:rPr>
          <w:rFonts w:ascii="Times New Roman" w:hAnsi="Times New Roman" w:cs="Times New Roman"/>
          <w:b/>
          <w:sz w:val="28"/>
          <w:szCs w:val="28"/>
        </w:rPr>
      </w:pPr>
      <w:r>
        <w:rPr>
          <w:rFonts w:ascii="Times New Roman" w:hAnsi="Times New Roman" w:cs="Times New Roman"/>
          <w:b/>
          <w:sz w:val="28"/>
          <w:szCs w:val="28"/>
        </w:rPr>
        <w:t>САДЫКОВА ФАРИДА ВАГИЗОВНА</w:t>
      </w:r>
    </w:p>
    <w:sectPr w:rsidR="001A1607" w:rsidRPr="001A1607" w:rsidSect="00703A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84727"/>
    <w:rsid w:val="001A1607"/>
    <w:rsid w:val="00235885"/>
    <w:rsid w:val="00703A9E"/>
    <w:rsid w:val="008415D4"/>
    <w:rsid w:val="009435BF"/>
    <w:rsid w:val="00B84727"/>
    <w:rsid w:val="00EB2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58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58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dc:creator>
  <cp:keywords/>
  <dc:description/>
  <cp:lastModifiedBy>Фарида</cp:lastModifiedBy>
  <cp:revision>3</cp:revision>
  <dcterms:created xsi:type="dcterms:W3CDTF">2011-08-31T17:10:00Z</dcterms:created>
  <dcterms:modified xsi:type="dcterms:W3CDTF">2011-09-05T14:11:00Z</dcterms:modified>
</cp:coreProperties>
</file>