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F4" w:rsidRDefault="00E572F4" w:rsidP="00182543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730621">
        <w:rPr>
          <w:rFonts w:ascii="Times New Roman" w:hAnsi="Times New Roman"/>
          <w:b/>
          <w:sz w:val="32"/>
          <w:szCs w:val="32"/>
        </w:rPr>
        <w:t>Познавательно-творчеческий</w:t>
      </w:r>
      <w:proofErr w:type="spellEnd"/>
      <w:r w:rsidRPr="00730621">
        <w:rPr>
          <w:rFonts w:ascii="Times New Roman" w:hAnsi="Times New Roman"/>
          <w:b/>
          <w:sz w:val="32"/>
          <w:szCs w:val="32"/>
        </w:rPr>
        <w:t xml:space="preserve"> проект</w:t>
      </w:r>
    </w:p>
    <w:p w:rsidR="00E572F4" w:rsidRDefault="00E572F4" w:rsidP="00182543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730621">
        <w:rPr>
          <w:rFonts w:ascii="Times New Roman" w:hAnsi="Times New Roman"/>
          <w:b/>
          <w:sz w:val="32"/>
          <w:szCs w:val="32"/>
        </w:rPr>
        <w:t>«Школа дорожных наук»</w:t>
      </w:r>
    </w:p>
    <w:p w:rsidR="00597FEE" w:rsidRPr="00597FEE" w:rsidRDefault="00597FEE" w:rsidP="00182543">
      <w:pPr>
        <w:spacing w:after="0"/>
        <w:ind w:left="-567"/>
        <w:jc w:val="center"/>
        <w:rPr>
          <w:rFonts w:ascii="Times New Roman" w:hAnsi="Times New Roman"/>
          <w:i/>
          <w:sz w:val="28"/>
          <w:szCs w:val="28"/>
        </w:rPr>
      </w:pPr>
      <w:r w:rsidRPr="00597FEE">
        <w:rPr>
          <w:rFonts w:ascii="Times New Roman" w:hAnsi="Times New Roman"/>
          <w:i/>
          <w:sz w:val="28"/>
          <w:szCs w:val="28"/>
        </w:rPr>
        <w:t>Для детей среднего дошкольного возраста</w:t>
      </w:r>
    </w:p>
    <w:p w:rsidR="0028368F" w:rsidRDefault="00E572F4" w:rsidP="00182543">
      <w:pPr>
        <w:spacing w:after="0"/>
        <w:ind w:left="-567"/>
        <w:jc w:val="center"/>
        <w:rPr>
          <w:rFonts w:ascii="Times New Roman" w:hAnsi="Times New Roman"/>
          <w:i/>
          <w:sz w:val="28"/>
          <w:szCs w:val="28"/>
        </w:rPr>
      </w:pPr>
      <w:r w:rsidRPr="001944C5">
        <w:rPr>
          <w:rFonts w:ascii="Times New Roman" w:hAnsi="Times New Roman"/>
          <w:i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/>
          <w:i/>
          <w:sz w:val="28"/>
          <w:szCs w:val="28"/>
        </w:rPr>
        <w:t>Бутина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Н.А. воспитатель ГБДОУ детский сад № 102 </w:t>
      </w:r>
    </w:p>
    <w:p w:rsidR="00E572F4" w:rsidRDefault="00E572F4" w:rsidP="00182543">
      <w:pPr>
        <w:spacing w:after="0"/>
        <w:ind w:left="-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Фрунзенского района Санкт-Петербурга</w:t>
      </w:r>
    </w:p>
    <w:p w:rsidR="00597FEE" w:rsidRDefault="00597FEE" w:rsidP="0028368F">
      <w:pPr>
        <w:spacing w:after="0"/>
        <w:ind w:left="-567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E572F4" w:rsidRDefault="00597FEE" w:rsidP="00597FEE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FEE">
        <w:rPr>
          <w:rFonts w:ascii="Times New Roman" w:hAnsi="Times New Roman"/>
          <w:b/>
          <w:i/>
          <w:sz w:val="28"/>
          <w:szCs w:val="28"/>
        </w:rPr>
        <w:t>Проблема</w:t>
      </w:r>
      <w:r w:rsidRPr="00597FEE">
        <w:rPr>
          <w:rFonts w:ascii="Times New Roman" w:hAnsi="Times New Roman"/>
          <w:i/>
          <w:sz w:val="28"/>
          <w:szCs w:val="28"/>
        </w:rPr>
        <w:t xml:space="preserve">: </w:t>
      </w:r>
      <w:r w:rsidRPr="00597FEE">
        <w:rPr>
          <w:rFonts w:ascii="Times New Roman" w:hAnsi="Times New Roman"/>
          <w:sz w:val="28"/>
          <w:szCs w:val="28"/>
        </w:rPr>
        <w:t>В России ежегодно гибнут в дорожно-транспортных происшествиях около 2000</w:t>
      </w:r>
      <w:r w:rsidR="00497997">
        <w:rPr>
          <w:rFonts w:ascii="Times New Roman" w:hAnsi="Times New Roman"/>
          <w:sz w:val="28"/>
          <w:szCs w:val="28"/>
        </w:rPr>
        <w:t xml:space="preserve"> </w:t>
      </w:r>
      <w:r w:rsidRPr="00597FEE">
        <w:rPr>
          <w:rFonts w:ascii="Times New Roman" w:hAnsi="Times New Roman"/>
          <w:sz w:val="28"/>
          <w:szCs w:val="28"/>
        </w:rPr>
        <w:t>детей. Более 20000 получают травмы. Причиной дорожно-транспортных происшествий чаще всего являются сами дети.</w:t>
      </w:r>
    </w:p>
    <w:p w:rsidR="007B0EB3" w:rsidRDefault="007B0EB3" w:rsidP="007B0EB3">
      <w:pPr>
        <w:pStyle w:val="a3"/>
        <w:tabs>
          <w:tab w:val="left" w:pos="0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B0EB3">
        <w:rPr>
          <w:rFonts w:ascii="Times New Roman" w:hAnsi="Times New Roman"/>
          <w:b/>
          <w:i/>
          <w:sz w:val="28"/>
          <w:szCs w:val="28"/>
        </w:rPr>
        <w:t>Актуальность проекта:</w:t>
      </w:r>
      <w:r w:rsidRPr="00597FEE">
        <w:rPr>
          <w:rFonts w:ascii="Times New Roman" w:hAnsi="Times New Roman"/>
          <w:b/>
          <w:sz w:val="28"/>
          <w:szCs w:val="28"/>
        </w:rPr>
        <w:t xml:space="preserve"> </w:t>
      </w:r>
      <w:r w:rsidRPr="00597FEE">
        <w:rPr>
          <w:rFonts w:ascii="Times New Roman" w:hAnsi="Times New Roman"/>
          <w:sz w:val="28"/>
          <w:szCs w:val="28"/>
        </w:rPr>
        <w:t xml:space="preserve">профилактика детского дорожно-транспортного травматизма, воспитание </w:t>
      </w:r>
      <w:proofErr w:type="spellStart"/>
      <w:r w:rsidRPr="00597FEE">
        <w:rPr>
          <w:rFonts w:ascii="Times New Roman" w:hAnsi="Times New Roman"/>
          <w:sz w:val="28"/>
          <w:szCs w:val="28"/>
        </w:rPr>
        <w:t>правопослушности</w:t>
      </w:r>
      <w:proofErr w:type="spellEnd"/>
      <w:r w:rsidRPr="00597FEE">
        <w:rPr>
          <w:rFonts w:ascii="Times New Roman" w:hAnsi="Times New Roman"/>
          <w:sz w:val="28"/>
          <w:szCs w:val="28"/>
        </w:rPr>
        <w:t xml:space="preserve"> и обучение безопасному поведению дошкольника на дороге и в транспорте.</w:t>
      </w:r>
    </w:p>
    <w:p w:rsidR="00597FEE" w:rsidRPr="00597FEE" w:rsidRDefault="00597FEE" w:rsidP="00597FEE">
      <w:pPr>
        <w:spacing w:after="0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597FEE" w:rsidRDefault="00597FEE" w:rsidP="00597FE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597FEE">
        <w:rPr>
          <w:rFonts w:ascii="Times New Roman" w:hAnsi="Times New Roman"/>
          <w:b/>
          <w:i/>
          <w:sz w:val="28"/>
          <w:szCs w:val="28"/>
        </w:rPr>
        <w:t>Проектирование (планирование) проекта</w:t>
      </w:r>
      <w:r w:rsidRPr="00597FEE">
        <w:rPr>
          <w:rFonts w:ascii="Times New Roman" w:hAnsi="Times New Roman"/>
          <w:i/>
          <w:sz w:val="28"/>
          <w:szCs w:val="28"/>
        </w:rPr>
        <w:t>:</w:t>
      </w:r>
    </w:p>
    <w:p w:rsidR="00597FEE" w:rsidRPr="00597FEE" w:rsidRDefault="00597FEE" w:rsidP="00597FE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97FEE" w:rsidRPr="00597FEE" w:rsidRDefault="00597FEE" w:rsidP="00182543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597FEE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597FEE">
        <w:rPr>
          <w:rFonts w:ascii="Times New Roman" w:hAnsi="Times New Roman"/>
          <w:b/>
          <w:sz w:val="28"/>
          <w:szCs w:val="28"/>
          <w:u w:val="single"/>
        </w:rPr>
        <w:t xml:space="preserve"> этап проекта: подготовительный</w:t>
      </w:r>
    </w:p>
    <w:p w:rsidR="00597FEE" w:rsidRPr="00597FEE" w:rsidRDefault="00597FEE" w:rsidP="001825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543">
        <w:rPr>
          <w:rFonts w:ascii="Times New Roman" w:hAnsi="Times New Roman"/>
          <w:b/>
          <w:sz w:val="28"/>
          <w:szCs w:val="28"/>
        </w:rPr>
        <w:t xml:space="preserve">Вид проекта: </w:t>
      </w:r>
      <w:r w:rsidRPr="00597FEE">
        <w:rPr>
          <w:rFonts w:ascii="Times New Roman" w:hAnsi="Times New Roman"/>
          <w:sz w:val="28"/>
          <w:szCs w:val="28"/>
        </w:rPr>
        <w:t>Познавательно-творческий проект</w:t>
      </w:r>
    </w:p>
    <w:p w:rsidR="00E572F4" w:rsidRPr="009E3413" w:rsidRDefault="00E572F4" w:rsidP="00182543">
      <w:pPr>
        <w:pStyle w:val="a3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572F4">
        <w:rPr>
          <w:rFonts w:ascii="Times New Roman" w:hAnsi="Times New Roman"/>
          <w:b/>
          <w:sz w:val="28"/>
          <w:szCs w:val="28"/>
        </w:rPr>
        <w:t>Основная цель -</w:t>
      </w:r>
      <w:r>
        <w:rPr>
          <w:rFonts w:ascii="Times New Roman" w:hAnsi="Times New Roman"/>
          <w:sz w:val="28"/>
          <w:szCs w:val="28"/>
        </w:rPr>
        <w:t xml:space="preserve"> формирование</w:t>
      </w:r>
      <w:r w:rsidRPr="009E3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полезных навыков и привычек безопасного поведения на улице и в транспорте.</w:t>
      </w:r>
    </w:p>
    <w:p w:rsidR="00E572F4" w:rsidRPr="00597FEE" w:rsidRDefault="00597FEE" w:rsidP="00182543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FEE">
        <w:rPr>
          <w:rFonts w:ascii="Times New Roman" w:hAnsi="Times New Roman"/>
          <w:b/>
          <w:i/>
          <w:sz w:val="28"/>
          <w:szCs w:val="28"/>
        </w:rPr>
        <w:t>Участники проекта</w:t>
      </w:r>
      <w:r w:rsidRPr="00597FEE">
        <w:rPr>
          <w:rFonts w:ascii="Times New Roman" w:hAnsi="Times New Roman"/>
          <w:sz w:val="28"/>
          <w:szCs w:val="28"/>
        </w:rPr>
        <w:t>: дети среднего дошкольного возраста, родители</w:t>
      </w:r>
      <w:r w:rsidR="00E572F4" w:rsidRPr="00597FEE">
        <w:rPr>
          <w:rFonts w:ascii="Times New Roman" w:hAnsi="Times New Roman"/>
          <w:sz w:val="28"/>
          <w:szCs w:val="28"/>
        </w:rPr>
        <w:t xml:space="preserve">                    </w:t>
      </w:r>
    </w:p>
    <w:p w:rsidR="00597FEE" w:rsidRPr="00597FEE" w:rsidRDefault="007B0EB3" w:rsidP="00182543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97FEE" w:rsidRPr="00597FEE">
        <w:rPr>
          <w:rFonts w:ascii="Times New Roman" w:hAnsi="Times New Roman"/>
          <w:i/>
          <w:sz w:val="28"/>
          <w:szCs w:val="28"/>
        </w:rPr>
        <w:t>Обеспечение:</w:t>
      </w:r>
      <w:r w:rsidR="00597FEE" w:rsidRPr="00597FEE">
        <w:rPr>
          <w:rFonts w:ascii="Times New Roman" w:hAnsi="Times New Roman"/>
          <w:sz w:val="28"/>
          <w:szCs w:val="28"/>
        </w:rPr>
        <w:t xml:space="preserve"> книги, литературный материал по теме проекта, видеосюжеты, </w:t>
      </w:r>
      <w:proofErr w:type="gramStart"/>
      <w:r w:rsidR="00597FEE" w:rsidRPr="00597FEE">
        <w:rPr>
          <w:rFonts w:ascii="Times New Roman" w:hAnsi="Times New Roman"/>
          <w:sz w:val="28"/>
          <w:szCs w:val="28"/>
        </w:rPr>
        <w:t xml:space="preserve">иллюстрации, аудиокассеты, материалы для продуктивной деятельности, магнитофон, проектор, компьютер,, </w:t>
      </w:r>
      <w:proofErr w:type="spellStart"/>
      <w:r w:rsidR="00597FEE" w:rsidRPr="00597FEE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="00597FEE" w:rsidRPr="00597F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97FEE" w:rsidRPr="00597FEE">
        <w:rPr>
          <w:rFonts w:ascii="Times New Roman" w:hAnsi="Times New Roman"/>
          <w:sz w:val="28"/>
          <w:szCs w:val="28"/>
        </w:rPr>
        <w:t>компьютерно-электронные</w:t>
      </w:r>
      <w:proofErr w:type="spellEnd"/>
      <w:r w:rsidR="00597FEE" w:rsidRPr="00597FEE">
        <w:rPr>
          <w:rFonts w:ascii="Times New Roman" w:hAnsi="Times New Roman"/>
          <w:sz w:val="28"/>
          <w:szCs w:val="28"/>
        </w:rPr>
        <w:t xml:space="preserve"> игры, игры по сказкам.</w:t>
      </w:r>
      <w:proofErr w:type="gramEnd"/>
    </w:p>
    <w:p w:rsidR="00597FEE" w:rsidRPr="00597FEE" w:rsidRDefault="00597FEE" w:rsidP="00597FEE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FEE">
        <w:rPr>
          <w:rFonts w:ascii="Times New Roman" w:hAnsi="Times New Roman"/>
          <w:i/>
          <w:sz w:val="28"/>
          <w:szCs w:val="28"/>
        </w:rPr>
        <w:t>Включение родителей</w:t>
      </w:r>
      <w:r w:rsidRPr="00597FEE">
        <w:rPr>
          <w:rFonts w:ascii="Times New Roman" w:hAnsi="Times New Roman"/>
          <w:sz w:val="28"/>
          <w:szCs w:val="28"/>
        </w:rPr>
        <w:t>: подбор книг, совместное творчество детей и родителей по теме проекта, совместное просматривание спектаклей, мультфильмов с детьми, обогащение детской домашней библиотеки.</w:t>
      </w:r>
    </w:p>
    <w:p w:rsidR="00597FEE" w:rsidRPr="007B0EB3" w:rsidRDefault="00597FEE" w:rsidP="00597FE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B0EB3">
        <w:rPr>
          <w:rFonts w:ascii="Times New Roman" w:hAnsi="Times New Roman"/>
          <w:b/>
          <w:sz w:val="28"/>
          <w:szCs w:val="28"/>
        </w:rPr>
        <w:t>План-схема:</w:t>
      </w:r>
    </w:p>
    <w:p w:rsidR="00597FEE" w:rsidRPr="007B0EB3" w:rsidRDefault="00597FEE" w:rsidP="00597FEE">
      <w:pPr>
        <w:pStyle w:val="a3"/>
        <w:tabs>
          <w:tab w:val="left" w:pos="426"/>
          <w:tab w:val="left" w:pos="851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B0EB3">
        <w:rPr>
          <w:rFonts w:ascii="Times New Roman" w:hAnsi="Times New Roman"/>
          <w:i/>
          <w:sz w:val="28"/>
          <w:szCs w:val="28"/>
        </w:rPr>
        <w:t>Тема и её происхождение</w:t>
      </w:r>
      <w:r w:rsidRPr="007B0EB3">
        <w:rPr>
          <w:rFonts w:ascii="Times New Roman" w:hAnsi="Times New Roman"/>
          <w:sz w:val="28"/>
          <w:szCs w:val="28"/>
        </w:rPr>
        <w:t>: в группе появилась новая книга «М.Дружинина «Наш друг светофор»</w:t>
      </w:r>
      <w:r w:rsidR="007B0EB3">
        <w:rPr>
          <w:rFonts w:ascii="Times New Roman" w:hAnsi="Times New Roman"/>
          <w:sz w:val="28"/>
          <w:szCs w:val="28"/>
        </w:rPr>
        <w:t>, н</w:t>
      </w:r>
      <w:r w:rsidRPr="007B0EB3">
        <w:rPr>
          <w:rFonts w:ascii="Times New Roman" w:hAnsi="Times New Roman"/>
          <w:sz w:val="28"/>
          <w:szCs w:val="28"/>
        </w:rPr>
        <w:t>овые модели машин (скорая помощь, пожарная помощь)</w:t>
      </w:r>
    </w:p>
    <w:p w:rsidR="00597FEE" w:rsidRPr="007B0EB3" w:rsidRDefault="00597FEE" w:rsidP="00597FEE">
      <w:pPr>
        <w:pStyle w:val="a3"/>
        <w:tabs>
          <w:tab w:val="left" w:pos="426"/>
          <w:tab w:val="left" w:pos="851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B0EB3">
        <w:rPr>
          <w:rFonts w:ascii="Times New Roman" w:hAnsi="Times New Roman"/>
          <w:i/>
          <w:sz w:val="28"/>
          <w:szCs w:val="28"/>
        </w:rPr>
        <w:t xml:space="preserve">Понятия: </w:t>
      </w:r>
      <w:r w:rsidRPr="007B0EB3">
        <w:rPr>
          <w:rFonts w:ascii="Times New Roman" w:hAnsi="Times New Roman"/>
          <w:sz w:val="28"/>
          <w:szCs w:val="28"/>
        </w:rPr>
        <w:t>опасность, безопасность, пешеходный переход, дорожные знаки, правила дорожного движения</w:t>
      </w:r>
    </w:p>
    <w:p w:rsidR="00676CBC" w:rsidRDefault="005566F7" w:rsidP="0028368F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43E45">
        <w:rPr>
          <w:rFonts w:ascii="Times New Roman" w:hAnsi="Times New Roman"/>
          <w:b/>
          <w:sz w:val="28"/>
          <w:szCs w:val="28"/>
        </w:rPr>
        <w:t>Материал:</w:t>
      </w:r>
      <w:r w:rsidR="008E3406" w:rsidRPr="00043E45">
        <w:rPr>
          <w:rFonts w:ascii="Times New Roman" w:hAnsi="Times New Roman"/>
          <w:sz w:val="28"/>
          <w:szCs w:val="28"/>
        </w:rPr>
        <w:t xml:space="preserve"> </w:t>
      </w:r>
    </w:p>
    <w:p w:rsidR="008E3406" w:rsidRPr="00436C31" w:rsidRDefault="00676CBC" w:rsidP="00436C31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6C31">
        <w:rPr>
          <w:rFonts w:ascii="Times New Roman" w:hAnsi="Times New Roman"/>
          <w:sz w:val="28"/>
          <w:szCs w:val="28"/>
        </w:rPr>
        <w:t>А</w:t>
      </w:r>
      <w:r w:rsidR="008E3406" w:rsidRPr="00436C31">
        <w:rPr>
          <w:rFonts w:ascii="Times New Roman" w:hAnsi="Times New Roman"/>
          <w:sz w:val="28"/>
          <w:szCs w:val="28"/>
        </w:rPr>
        <w:t xml:space="preserve">трибуты дорожно-постовой службы: жезлы, </w:t>
      </w:r>
      <w:r w:rsidR="00043E45" w:rsidRPr="00436C31">
        <w:rPr>
          <w:rFonts w:ascii="Times New Roman" w:hAnsi="Times New Roman"/>
          <w:sz w:val="28"/>
          <w:szCs w:val="28"/>
        </w:rPr>
        <w:t xml:space="preserve">свисток, фуражка, нарукавники, знаки, нагрудные изображения различных видов транспорта и др.) </w:t>
      </w:r>
      <w:proofErr w:type="gramEnd"/>
    </w:p>
    <w:p w:rsidR="008E3406" w:rsidRPr="00436C31" w:rsidRDefault="008E3406" w:rsidP="00436C31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36C31">
        <w:rPr>
          <w:rFonts w:ascii="Times New Roman" w:hAnsi="Times New Roman"/>
          <w:sz w:val="28"/>
          <w:szCs w:val="28"/>
        </w:rPr>
        <w:lastRenderedPageBreak/>
        <w:t xml:space="preserve">Транспорт различного функционального назначения (грузовые и легковые машины, автобусы, поезда, пожарные и почтовые машины, «скорая медицинская помощь» и т. д.); </w:t>
      </w:r>
    </w:p>
    <w:p w:rsidR="008E3406" w:rsidRPr="00436C31" w:rsidRDefault="008E3406" w:rsidP="00436C31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36C31">
        <w:rPr>
          <w:rFonts w:ascii="Times New Roman" w:hAnsi="Times New Roman"/>
          <w:sz w:val="28"/>
          <w:szCs w:val="28"/>
        </w:rPr>
        <w:t>Светофоры, фигурки людей (пешеходов, водителей, регулировщика);</w:t>
      </w:r>
    </w:p>
    <w:p w:rsidR="00043E45" w:rsidRPr="00436C31" w:rsidRDefault="008E3406" w:rsidP="00436C31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36C31">
        <w:rPr>
          <w:rFonts w:ascii="Times New Roman" w:hAnsi="Times New Roman"/>
          <w:sz w:val="28"/>
          <w:szCs w:val="28"/>
        </w:rPr>
        <w:t>Разные картинки, кубики, мозаики</w:t>
      </w:r>
      <w:r w:rsidR="00043E45" w:rsidRPr="00436C31">
        <w:rPr>
          <w:rFonts w:ascii="Times New Roman" w:hAnsi="Times New Roman"/>
          <w:sz w:val="28"/>
          <w:szCs w:val="28"/>
        </w:rPr>
        <w:t>, настольно-печатные игры</w:t>
      </w:r>
    </w:p>
    <w:p w:rsidR="008E3406" w:rsidRPr="00436C31" w:rsidRDefault="00043E45" w:rsidP="00436C31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36C31">
        <w:rPr>
          <w:rFonts w:ascii="Times New Roman" w:hAnsi="Times New Roman"/>
          <w:sz w:val="28"/>
          <w:szCs w:val="28"/>
        </w:rPr>
        <w:t>Наглядно-иллюстрированный материал: п</w:t>
      </w:r>
      <w:r w:rsidR="008E3406" w:rsidRPr="00436C31">
        <w:rPr>
          <w:rFonts w:ascii="Times New Roman" w:hAnsi="Times New Roman"/>
          <w:sz w:val="28"/>
          <w:szCs w:val="28"/>
        </w:rPr>
        <w:t>лакаты</w:t>
      </w:r>
      <w:r w:rsidRPr="00436C31">
        <w:rPr>
          <w:rFonts w:ascii="Times New Roman" w:hAnsi="Times New Roman"/>
          <w:sz w:val="28"/>
          <w:szCs w:val="28"/>
        </w:rPr>
        <w:t xml:space="preserve">, демонстрационный материал «Правила наши помощники» А.В. Горская, дидактический материал «Окружающий мир. Дорожная безопасность» С. </w:t>
      </w:r>
      <w:proofErr w:type="spellStart"/>
      <w:r w:rsidRPr="00436C31">
        <w:rPr>
          <w:rFonts w:ascii="Times New Roman" w:hAnsi="Times New Roman"/>
          <w:sz w:val="28"/>
          <w:szCs w:val="28"/>
        </w:rPr>
        <w:t>Вохринцева</w:t>
      </w:r>
      <w:proofErr w:type="spellEnd"/>
      <w:r w:rsidR="008E3406" w:rsidRPr="00436C31">
        <w:rPr>
          <w:rFonts w:ascii="Times New Roman" w:hAnsi="Times New Roman"/>
          <w:sz w:val="28"/>
          <w:szCs w:val="28"/>
        </w:rPr>
        <w:t xml:space="preserve">; </w:t>
      </w:r>
    </w:p>
    <w:p w:rsidR="00676CBC" w:rsidRDefault="00676CBC" w:rsidP="00436C31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36C31">
        <w:rPr>
          <w:rFonts w:ascii="Times New Roman" w:hAnsi="Times New Roman"/>
          <w:sz w:val="28"/>
          <w:szCs w:val="28"/>
        </w:rPr>
        <w:t>Макеты улицы с транспортными средствами</w:t>
      </w:r>
    </w:p>
    <w:p w:rsidR="00436C31" w:rsidRPr="00436C31" w:rsidRDefault="007B0EB3" w:rsidP="00436C31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36C31" w:rsidRPr="00436C31">
        <w:rPr>
          <w:rFonts w:ascii="Times New Roman" w:hAnsi="Times New Roman"/>
          <w:sz w:val="28"/>
          <w:szCs w:val="28"/>
        </w:rPr>
        <w:t>троительны</w:t>
      </w:r>
      <w:r w:rsidR="00436C31">
        <w:rPr>
          <w:rFonts w:ascii="Times New Roman" w:hAnsi="Times New Roman"/>
          <w:sz w:val="28"/>
          <w:szCs w:val="28"/>
        </w:rPr>
        <w:t>й конструктор</w:t>
      </w:r>
      <w:r w:rsidR="00436C31" w:rsidRPr="00436C31">
        <w:rPr>
          <w:rFonts w:ascii="Times New Roman" w:hAnsi="Times New Roman"/>
          <w:sz w:val="28"/>
          <w:szCs w:val="28"/>
        </w:rPr>
        <w:t xml:space="preserve"> с блоками среднего и маленького размера</w:t>
      </w:r>
      <w:r w:rsidR="00436C31">
        <w:rPr>
          <w:rFonts w:ascii="Times New Roman" w:hAnsi="Times New Roman"/>
          <w:sz w:val="28"/>
          <w:szCs w:val="28"/>
        </w:rPr>
        <w:t>.</w:t>
      </w:r>
    </w:p>
    <w:p w:rsidR="007B0EB3" w:rsidRDefault="007B0EB3" w:rsidP="007B0EB3">
      <w:pPr>
        <w:pStyle w:val="a3"/>
        <w:jc w:val="both"/>
        <w:rPr>
          <w:i/>
        </w:rPr>
      </w:pPr>
    </w:p>
    <w:p w:rsidR="007B0EB3" w:rsidRPr="007B0EB3" w:rsidRDefault="007B0EB3" w:rsidP="007B0EB3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B0EB3">
        <w:rPr>
          <w:rFonts w:ascii="Times New Roman" w:hAnsi="Times New Roman"/>
          <w:i/>
          <w:sz w:val="28"/>
          <w:szCs w:val="28"/>
        </w:rPr>
        <w:t>Вопросы: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B0EB3">
        <w:rPr>
          <w:rFonts w:ascii="Times New Roman" w:hAnsi="Times New Roman"/>
          <w:sz w:val="28"/>
          <w:szCs w:val="28"/>
        </w:rPr>
        <w:t>Как и где переходить дорогу? Зачем правила дорожного движения?</w:t>
      </w:r>
    </w:p>
    <w:p w:rsidR="007B0EB3" w:rsidRPr="00676CBC" w:rsidRDefault="007B0EB3" w:rsidP="007B0EB3">
      <w:pPr>
        <w:tabs>
          <w:tab w:val="left" w:pos="284"/>
          <w:tab w:val="left" w:pos="851"/>
        </w:tabs>
        <w:spacing w:after="0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76CBC">
        <w:rPr>
          <w:rFonts w:ascii="Times New Roman" w:hAnsi="Times New Roman"/>
          <w:b/>
          <w:i/>
          <w:sz w:val="28"/>
          <w:szCs w:val="28"/>
        </w:rPr>
        <w:t>Предполагаемый  результат</w:t>
      </w:r>
    </w:p>
    <w:p w:rsidR="007B0EB3" w:rsidRPr="00676CBC" w:rsidRDefault="007B0EB3" w:rsidP="007B0EB3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76CBC">
        <w:rPr>
          <w:rFonts w:ascii="Times New Roman" w:hAnsi="Times New Roman"/>
          <w:sz w:val="28"/>
          <w:szCs w:val="28"/>
        </w:rPr>
        <w:t>- осознанное отношение к вопросам личной безопасности и безопасности окружающих;</w:t>
      </w:r>
    </w:p>
    <w:p w:rsidR="007B0EB3" w:rsidRPr="00676CBC" w:rsidRDefault="007B0EB3" w:rsidP="007B0EB3">
      <w:pPr>
        <w:tabs>
          <w:tab w:val="left" w:pos="284"/>
          <w:tab w:val="left" w:pos="426"/>
          <w:tab w:val="left" w:pos="567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76CBC">
        <w:rPr>
          <w:rFonts w:ascii="Times New Roman" w:hAnsi="Times New Roman"/>
          <w:sz w:val="28"/>
          <w:szCs w:val="28"/>
        </w:rPr>
        <w:t xml:space="preserve"> проявление дисциплинированности, выдержки, самостоятельности в соблюдении правил поведения;</w:t>
      </w:r>
    </w:p>
    <w:p w:rsidR="007B0EB3" w:rsidRDefault="007B0EB3" w:rsidP="007B0EB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676CBC">
        <w:rPr>
          <w:rFonts w:ascii="Times New Roman" w:hAnsi="Times New Roman"/>
          <w:sz w:val="28"/>
          <w:szCs w:val="28"/>
        </w:rPr>
        <w:t>умение предвидеть возможную опасность, находить способы избегать ее;</w:t>
      </w:r>
    </w:p>
    <w:p w:rsidR="007B0EB3" w:rsidRDefault="007B0EB3" w:rsidP="007B0EB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676CBC">
        <w:rPr>
          <w:rFonts w:ascii="Times New Roman" w:hAnsi="Times New Roman"/>
          <w:sz w:val="28"/>
          <w:szCs w:val="28"/>
        </w:rPr>
        <w:t>знание правил безопасного поведения на улицах города.</w:t>
      </w:r>
    </w:p>
    <w:p w:rsidR="00182543" w:rsidRPr="00676CBC" w:rsidRDefault="00182543" w:rsidP="007B0EB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82543" w:rsidRPr="00182543" w:rsidRDefault="00182543" w:rsidP="00182543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2543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этап проекта</w:t>
      </w:r>
      <w:r w:rsidRPr="00182543">
        <w:rPr>
          <w:rFonts w:ascii="Times New Roman" w:hAnsi="Times New Roman"/>
          <w:b/>
          <w:sz w:val="28"/>
          <w:szCs w:val="28"/>
          <w:u w:val="single"/>
        </w:rPr>
        <w:t xml:space="preserve"> Организация проектирования:</w:t>
      </w:r>
    </w:p>
    <w:p w:rsidR="00182543" w:rsidRDefault="00182543" w:rsidP="00182543">
      <w:pPr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182543" w:rsidRPr="00043E45" w:rsidRDefault="00182543" w:rsidP="00182543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043E45">
        <w:rPr>
          <w:rFonts w:ascii="Times New Roman" w:hAnsi="Times New Roman"/>
          <w:sz w:val="28"/>
          <w:szCs w:val="28"/>
        </w:rPr>
        <w:t xml:space="preserve">Создание условий для сознательного изучения детьми Правил дорожного движения; </w:t>
      </w:r>
    </w:p>
    <w:p w:rsidR="00182543" w:rsidRPr="00043E45" w:rsidRDefault="00182543" w:rsidP="00182543">
      <w:pPr>
        <w:pStyle w:val="a3"/>
        <w:numPr>
          <w:ilvl w:val="0"/>
          <w:numId w:val="8"/>
        </w:numPr>
        <w:tabs>
          <w:tab w:val="left" w:pos="426"/>
          <w:tab w:val="left" w:pos="851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43E45">
        <w:rPr>
          <w:rFonts w:ascii="Times New Roman" w:hAnsi="Times New Roman"/>
          <w:sz w:val="28"/>
          <w:szCs w:val="28"/>
        </w:rPr>
        <w:t>Раскрытие терминов «опасность» и «безопасность»</w:t>
      </w:r>
    </w:p>
    <w:p w:rsidR="00182543" w:rsidRPr="00043E45" w:rsidRDefault="00182543" w:rsidP="00182543">
      <w:pPr>
        <w:pStyle w:val="a3"/>
        <w:numPr>
          <w:ilvl w:val="0"/>
          <w:numId w:val="8"/>
        </w:numPr>
        <w:tabs>
          <w:tab w:val="left" w:pos="426"/>
          <w:tab w:val="left" w:pos="851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43E45">
        <w:rPr>
          <w:rFonts w:ascii="Times New Roman" w:hAnsi="Times New Roman"/>
          <w:sz w:val="28"/>
          <w:szCs w:val="28"/>
        </w:rPr>
        <w:t>Знакомство с «дорожной азбукой»</w:t>
      </w:r>
    </w:p>
    <w:p w:rsidR="00182543" w:rsidRPr="00043E45" w:rsidRDefault="00497997" w:rsidP="00182543">
      <w:pPr>
        <w:pStyle w:val="a3"/>
        <w:numPr>
          <w:ilvl w:val="0"/>
          <w:numId w:val="8"/>
        </w:numPr>
        <w:tabs>
          <w:tab w:val="left" w:pos="426"/>
          <w:tab w:val="left" w:pos="851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сознательного отношения</w:t>
      </w:r>
      <w:r w:rsidR="00182543" w:rsidRPr="00043E45">
        <w:rPr>
          <w:rFonts w:ascii="Times New Roman" w:hAnsi="Times New Roman"/>
          <w:sz w:val="28"/>
          <w:szCs w:val="28"/>
        </w:rPr>
        <w:t xml:space="preserve"> к своим и чужим поступкам.</w:t>
      </w:r>
    </w:p>
    <w:p w:rsidR="00182543" w:rsidRDefault="00182543" w:rsidP="00182543">
      <w:pPr>
        <w:pStyle w:val="a3"/>
        <w:numPr>
          <w:ilvl w:val="0"/>
          <w:numId w:val="8"/>
        </w:numPr>
        <w:tabs>
          <w:tab w:val="left" w:pos="426"/>
        </w:tabs>
        <w:ind w:left="-567" w:firstLine="567"/>
        <w:rPr>
          <w:rFonts w:ascii="Times New Roman" w:hAnsi="Times New Roman"/>
          <w:sz w:val="28"/>
          <w:szCs w:val="28"/>
        </w:rPr>
      </w:pPr>
      <w:r w:rsidRPr="00043E45">
        <w:rPr>
          <w:rFonts w:ascii="Times New Roman" w:hAnsi="Times New Roman"/>
          <w:sz w:val="28"/>
          <w:szCs w:val="28"/>
        </w:rPr>
        <w:t>Формирование представлений о том, что правила помогают людям быть здоровыми, что они служат порядку, являются помощниками в разных ситуациях.</w:t>
      </w:r>
    </w:p>
    <w:p w:rsidR="00182543" w:rsidRDefault="00182543" w:rsidP="00182543">
      <w:pPr>
        <w:pStyle w:val="a3"/>
        <w:numPr>
          <w:ilvl w:val="0"/>
          <w:numId w:val="8"/>
        </w:numPr>
        <w:tabs>
          <w:tab w:val="left" w:pos="426"/>
        </w:tabs>
        <w:ind w:left="-567" w:firstLine="567"/>
        <w:rPr>
          <w:rFonts w:ascii="Times New Roman" w:hAnsi="Times New Roman"/>
          <w:sz w:val="28"/>
          <w:szCs w:val="28"/>
        </w:rPr>
      </w:pPr>
      <w:r w:rsidRPr="00043E45">
        <w:rPr>
          <w:rFonts w:ascii="Times New Roman" w:hAnsi="Times New Roman"/>
          <w:sz w:val="28"/>
          <w:szCs w:val="28"/>
        </w:rPr>
        <w:t>Формирование культуры общественного поведения в процессе общения с дорогой.</w:t>
      </w:r>
    </w:p>
    <w:p w:rsidR="008E61EE" w:rsidRPr="00676CBC" w:rsidRDefault="00676CBC" w:rsidP="0028368F">
      <w:pPr>
        <w:tabs>
          <w:tab w:val="left" w:pos="284"/>
          <w:tab w:val="left" w:pos="851"/>
        </w:tabs>
        <w:spacing w:after="0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76CBC">
        <w:rPr>
          <w:rFonts w:ascii="Times New Roman" w:hAnsi="Times New Roman"/>
          <w:b/>
          <w:i/>
          <w:sz w:val="28"/>
          <w:szCs w:val="28"/>
        </w:rPr>
        <w:t>Работа по знакомству с правилами дорожного движения:</w:t>
      </w:r>
      <w:r w:rsidR="00F43C03" w:rsidRPr="00676CB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43C03" w:rsidRPr="00676CBC" w:rsidRDefault="00676CBC" w:rsidP="0028368F">
      <w:pPr>
        <w:tabs>
          <w:tab w:val="left" w:pos="284"/>
          <w:tab w:val="left" w:pos="851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76CBC">
        <w:rPr>
          <w:rFonts w:ascii="Times New Roman" w:hAnsi="Times New Roman"/>
          <w:sz w:val="28"/>
          <w:szCs w:val="28"/>
        </w:rPr>
        <w:t xml:space="preserve">- </w:t>
      </w:r>
      <w:r w:rsidR="00F43C03" w:rsidRPr="00676CBC">
        <w:rPr>
          <w:rFonts w:ascii="Times New Roman" w:hAnsi="Times New Roman"/>
          <w:sz w:val="28"/>
          <w:szCs w:val="28"/>
        </w:rPr>
        <w:t xml:space="preserve">строится с учетом принципа интеграции образовательных областей в соответствии с возрастными возможностями и особенностями воспитанников </w:t>
      </w:r>
    </w:p>
    <w:p w:rsidR="00F43C03" w:rsidRPr="00676CBC" w:rsidRDefault="00F43C03" w:rsidP="0028368F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76CBC">
        <w:rPr>
          <w:rFonts w:ascii="Times New Roman" w:hAnsi="Times New Roman"/>
          <w:sz w:val="28"/>
          <w:szCs w:val="28"/>
        </w:rPr>
        <w:t>- основывается на комплексно-тематическом принципе построения образовательного процесса;</w:t>
      </w:r>
    </w:p>
    <w:p w:rsidR="00676CBC" w:rsidRDefault="00F43C03" w:rsidP="0028368F">
      <w:pPr>
        <w:tabs>
          <w:tab w:val="left" w:pos="284"/>
          <w:tab w:val="left" w:pos="851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76CBC">
        <w:rPr>
          <w:rFonts w:ascii="Times New Roman" w:hAnsi="Times New Roman"/>
          <w:sz w:val="28"/>
          <w:szCs w:val="28"/>
        </w:rPr>
        <w:t>- предусматривает решение программных образовательных задач в совместной деятельности взрослого и детей и сам</w:t>
      </w:r>
      <w:r w:rsidR="00676CBC" w:rsidRPr="00676CBC">
        <w:rPr>
          <w:rFonts w:ascii="Times New Roman" w:hAnsi="Times New Roman"/>
          <w:sz w:val="28"/>
          <w:szCs w:val="28"/>
        </w:rPr>
        <w:t>остоятельной деятельности детей.</w:t>
      </w:r>
    </w:p>
    <w:p w:rsidR="00676CBC" w:rsidRPr="0028368F" w:rsidRDefault="00676CBC" w:rsidP="0028368F">
      <w:pPr>
        <w:tabs>
          <w:tab w:val="left" w:pos="284"/>
          <w:tab w:val="left" w:pos="851"/>
        </w:tabs>
        <w:spacing w:after="0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8368F">
        <w:rPr>
          <w:rFonts w:ascii="Times New Roman" w:hAnsi="Times New Roman"/>
          <w:b/>
          <w:i/>
          <w:sz w:val="28"/>
          <w:szCs w:val="28"/>
        </w:rPr>
        <w:lastRenderedPageBreak/>
        <w:t>Формы работы:</w:t>
      </w:r>
    </w:p>
    <w:p w:rsidR="00676CBC" w:rsidRDefault="00676CBC" w:rsidP="0028368F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 и развивающие игры.</w:t>
      </w:r>
    </w:p>
    <w:p w:rsidR="00676CBC" w:rsidRDefault="00676CBC" w:rsidP="0028368F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художественной литературы.</w:t>
      </w:r>
    </w:p>
    <w:p w:rsidR="00676CBC" w:rsidRDefault="00676CBC" w:rsidP="0028368F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Моделирование дорожной ситуации.</w:t>
      </w:r>
    </w:p>
    <w:p w:rsidR="00676CBC" w:rsidRDefault="00676CBC" w:rsidP="0028368F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иллюстраций, плакатов, наглядных пособий.</w:t>
      </w:r>
    </w:p>
    <w:p w:rsidR="00676CBC" w:rsidRDefault="00676CBC" w:rsidP="0028368F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Художественно-творческая деятельность.</w:t>
      </w:r>
    </w:p>
    <w:p w:rsidR="00676CBC" w:rsidRDefault="00676CBC" w:rsidP="0028368F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с детьми атрибутов и игрушек по теме «Дорожная безопасность».</w:t>
      </w:r>
    </w:p>
    <w:p w:rsidR="00676CBC" w:rsidRDefault="00676CBC" w:rsidP="0028368F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телевизионных передач, видеороликов, мультфильмов, театральных представлений, развлечения по теме «Дорожная азбука»</w:t>
      </w:r>
      <w:r w:rsidR="0028368F">
        <w:rPr>
          <w:rFonts w:ascii="Times New Roman" w:hAnsi="Times New Roman"/>
          <w:sz w:val="28"/>
          <w:szCs w:val="28"/>
        </w:rPr>
        <w:t>.</w:t>
      </w:r>
    </w:p>
    <w:p w:rsidR="0028368F" w:rsidRPr="00676CBC" w:rsidRDefault="0028368F" w:rsidP="0028368F">
      <w:pPr>
        <w:pStyle w:val="a3"/>
        <w:tabs>
          <w:tab w:val="left" w:pos="284"/>
          <w:tab w:val="left" w:pos="851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572F4" w:rsidRPr="009E3413" w:rsidRDefault="00182543" w:rsidP="00182543">
      <w:pPr>
        <w:tabs>
          <w:tab w:val="left" w:pos="426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2543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этап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проекта </w:t>
      </w:r>
      <w:r w:rsidRPr="00182543">
        <w:rPr>
          <w:rFonts w:ascii="Times New Roman" w:hAnsi="Times New Roman"/>
          <w:b/>
          <w:sz w:val="28"/>
          <w:szCs w:val="28"/>
          <w:u w:val="single"/>
        </w:rPr>
        <w:t xml:space="preserve"> Проектирование</w:t>
      </w:r>
      <w:proofErr w:type="gramEnd"/>
      <w:r w:rsidRPr="00182543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9E3413">
        <w:rPr>
          <w:rFonts w:ascii="Times New Roman" w:hAnsi="Times New Roman"/>
          <w:b/>
          <w:sz w:val="28"/>
          <w:szCs w:val="28"/>
        </w:rPr>
        <w:t>Реа</w:t>
      </w:r>
      <w:r w:rsidR="00182543">
        <w:rPr>
          <w:rFonts w:ascii="Times New Roman" w:hAnsi="Times New Roman"/>
          <w:b/>
          <w:sz w:val="28"/>
          <w:szCs w:val="28"/>
        </w:rPr>
        <w:t>лизуемые познавательные области:</w:t>
      </w:r>
    </w:p>
    <w:p w:rsidR="0028368F" w:rsidRPr="009E3413" w:rsidRDefault="0028368F" w:rsidP="00182543">
      <w:pPr>
        <w:tabs>
          <w:tab w:val="left" w:pos="426"/>
        </w:tabs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3413">
        <w:rPr>
          <w:rFonts w:ascii="Times New Roman" w:hAnsi="Times New Roman"/>
          <w:b/>
          <w:sz w:val="28"/>
          <w:szCs w:val="28"/>
          <w:u w:val="single"/>
        </w:rPr>
        <w:t>Физическое развитие.</w:t>
      </w:r>
    </w:p>
    <w:p w:rsidR="0028368F" w:rsidRPr="009E3413" w:rsidRDefault="0028368F" w:rsidP="00182543">
      <w:pPr>
        <w:tabs>
          <w:tab w:val="left" w:pos="426"/>
        </w:tabs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9E3413">
        <w:rPr>
          <w:rFonts w:ascii="Times New Roman" w:hAnsi="Times New Roman"/>
          <w:b/>
          <w:sz w:val="28"/>
          <w:szCs w:val="28"/>
          <w:u w:val="single"/>
        </w:rPr>
        <w:t>Физкультура</w:t>
      </w:r>
    </w:p>
    <w:p w:rsidR="0028368F" w:rsidRDefault="0028368F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8368F">
        <w:rPr>
          <w:rFonts w:ascii="Times New Roman" w:hAnsi="Times New Roman"/>
          <w:sz w:val="28"/>
          <w:szCs w:val="28"/>
        </w:rPr>
        <w:t xml:space="preserve">Подвижная игра: </w:t>
      </w:r>
      <w:proofErr w:type="gramStart"/>
      <w:r w:rsidRPr="0028368F">
        <w:rPr>
          <w:rFonts w:ascii="Times New Roman" w:hAnsi="Times New Roman"/>
          <w:sz w:val="28"/>
          <w:szCs w:val="28"/>
        </w:rPr>
        <w:t>«Воробышки и автомобиль», «Светофор», «Цветные автомобили», «Ловкий пешеход», «Пешеходы и транспорт», «Будь внимателен», Эстафета «Красный, жёлтый, зелёный»</w:t>
      </w:r>
      <w:r w:rsidR="008E61EE">
        <w:rPr>
          <w:rFonts w:ascii="Times New Roman" w:hAnsi="Times New Roman"/>
          <w:sz w:val="28"/>
          <w:szCs w:val="28"/>
        </w:rPr>
        <w:t>, «Займи своё место»</w:t>
      </w:r>
      <w:r w:rsidRPr="0028368F">
        <w:rPr>
          <w:rFonts w:ascii="Times New Roman" w:hAnsi="Times New Roman"/>
          <w:sz w:val="28"/>
          <w:szCs w:val="28"/>
        </w:rPr>
        <w:t xml:space="preserve"> и т.д.</w:t>
      </w:r>
      <w:proofErr w:type="gramEnd"/>
    </w:p>
    <w:p w:rsidR="0028368F" w:rsidRDefault="0028368F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3413">
        <w:rPr>
          <w:rFonts w:ascii="Times New Roman" w:hAnsi="Times New Roman"/>
          <w:sz w:val="28"/>
          <w:szCs w:val="28"/>
        </w:rPr>
        <w:t>Пальчиковые игры: «Есть игрушки у меня»</w:t>
      </w:r>
      <w:r>
        <w:rPr>
          <w:rFonts w:ascii="Times New Roman" w:hAnsi="Times New Roman"/>
          <w:sz w:val="28"/>
          <w:szCs w:val="28"/>
        </w:rPr>
        <w:t>, «Машины»</w:t>
      </w:r>
      <w:r w:rsidRPr="009E3413">
        <w:rPr>
          <w:rFonts w:ascii="Times New Roman" w:hAnsi="Times New Roman"/>
          <w:sz w:val="28"/>
          <w:szCs w:val="28"/>
        </w:rPr>
        <w:t>.</w:t>
      </w:r>
    </w:p>
    <w:p w:rsidR="0028368F" w:rsidRPr="009E3413" w:rsidRDefault="0028368F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8368F" w:rsidRPr="009E3413" w:rsidRDefault="0028368F" w:rsidP="00182543">
      <w:pPr>
        <w:tabs>
          <w:tab w:val="left" w:pos="426"/>
        </w:tabs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3413">
        <w:rPr>
          <w:rFonts w:ascii="Times New Roman" w:hAnsi="Times New Roman"/>
          <w:b/>
          <w:sz w:val="28"/>
          <w:szCs w:val="28"/>
          <w:u w:val="single"/>
        </w:rPr>
        <w:t>Здоровье.</w:t>
      </w:r>
    </w:p>
    <w:p w:rsidR="0028368F" w:rsidRDefault="0028368F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3413">
        <w:rPr>
          <w:rFonts w:ascii="Times New Roman" w:hAnsi="Times New Roman"/>
          <w:sz w:val="28"/>
          <w:szCs w:val="28"/>
        </w:rPr>
        <w:t>Общение с детьми – разговор: «</w:t>
      </w:r>
      <w:proofErr w:type="spellStart"/>
      <w:r w:rsidRPr="009E3413">
        <w:rPr>
          <w:rFonts w:ascii="Times New Roman" w:hAnsi="Times New Roman"/>
          <w:sz w:val="28"/>
          <w:szCs w:val="28"/>
        </w:rPr>
        <w:t>Светофор</w:t>
      </w:r>
      <w:r>
        <w:rPr>
          <w:rFonts w:ascii="Times New Roman" w:hAnsi="Times New Roman"/>
          <w:sz w:val="28"/>
          <w:szCs w:val="28"/>
        </w:rPr>
        <w:t>чик</w:t>
      </w:r>
      <w:proofErr w:type="spellEnd"/>
      <w:r>
        <w:rPr>
          <w:rFonts w:ascii="Times New Roman" w:hAnsi="Times New Roman"/>
          <w:sz w:val="28"/>
          <w:szCs w:val="28"/>
        </w:rPr>
        <w:t>»,  «Зебра», «Специальные машины».</w:t>
      </w:r>
    </w:p>
    <w:p w:rsidR="00FC2846" w:rsidRDefault="00FC2846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Физкультминутки «Автомобили», «Светофор», «Пешеходы», «Стоп, машина»</w:t>
      </w:r>
    </w:p>
    <w:p w:rsidR="0028368F" w:rsidRDefault="0028368F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572F4" w:rsidRPr="0028368F" w:rsidRDefault="00E572F4" w:rsidP="00182543">
      <w:pPr>
        <w:tabs>
          <w:tab w:val="left" w:pos="426"/>
        </w:tabs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28368F">
        <w:rPr>
          <w:rFonts w:ascii="Times New Roman" w:hAnsi="Times New Roman"/>
          <w:b/>
          <w:sz w:val="28"/>
          <w:szCs w:val="28"/>
          <w:u w:val="single"/>
        </w:rPr>
        <w:t>Познавательно- речевое развитие</w:t>
      </w:r>
      <w:r w:rsidRPr="0028368F">
        <w:rPr>
          <w:rFonts w:ascii="Times New Roman" w:hAnsi="Times New Roman"/>
          <w:b/>
          <w:sz w:val="28"/>
          <w:szCs w:val="28"/>
        </w:rPr>
        <w:t>.</w:t>
      </w:r>
    </w:p>
    <w:p w:rsidR="00E572F4" w:rsidRPr="0028368F" w:rsidRDefault="00E572F4" w:rsidP="00182543">
      <w:pPr>
        <w:tabs>
          <w:tab w:val="left" w:pos="426"/>
        </w:tabs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28368F">
        <w:rPr>
          <w:rFonts w:ascii="Times New Roman" w:hAnsi="Times New Roman"/>
          <w:b/>
          <w:sz w:val="28"/>
          <w:szCs w:val="28"/>
        </w:rPr>
        <w:t>Коммуникация.</w:t>
      </w:r>
    </w:p>
    <w:p w:rsidR="00E572F4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48B8">
        <w:rPr>
          <w:rFonts w:ascii="Times New Roman" w:hAnsi="Times New Roman"/>
          <w:sz w:val="28"/>
          <w:szCs w:val="28"/>
          <w:u w:val="single"/>
        </w:rPr>
        <w:t>Рассказы воспитателя</w:t>
      </w:r>
      <w:r w:rsidRPr="009E3413">
        <w:rPr>
          <w:rFonts w:ascii="Times New Roman" w:hAnsi="Times New Roman"/>
          <w:sz w:val="28"/>
          <w:szCs w:val="28"/>
        </w:rPr>
        <w:t xml:space="preserve">: </w:t>
      </w:r>
      <w:r w:rsidR="005566F7">
        <w:rPr>
          <w:rFonts w:ascii="Times New Roman" w:hAnsi="Times New Roman"/>
          <w:sz w:val="28"/>
          <w:szCs w:val="28"/>
        </w:rPr>
        <w:t>«Мы живём в большом городе</w:t>
      </w:r>
      <w:r w:rsidR="008E61EE">
        <w:rPr>
          <w:rFonts w:ascii="Times New Roman" w:hAnsi="Times New Roman"/>
          <w:sz w:val="28"/>
          <w:szCs w:val="28"/>
        </w:rPr>
        <w:t>»</w:t>
      </w:r>
      <w:r w:rsidR="005566F7">
        <w:rPr>
          <w:rFonts w:ascii="Times New Roman" w:hAnsi="Times New Roman"/>
          <w:sz w:val="28"/>
          <w:szCs w:val="28"/>
        </w:rPr>
        <w:t>,</w:t>
      </w:r>
      <w:r w:rsidR="00182543">
        <w:rPr>
          <w:rFonts w:ascii="Times New Roman" w:hAnsi="Times New Roman"/>
          <w:sz w:val="28"/>
          <w:szCs w:val="28"/>
        </w:rPr>
        <w:t xml:space="preserve"> «</w:t>
      </w:r>
      <w:r w:rsidR="008E61EE">
        <w:rPr>
          <w:rFonts w:ascii="Times New Roman" w:hAnsi="Times New Roman"/>
          <w:sz w:val="28"/>
          <w:szCs w:val="28"/>
        </w:rPr>
        <w:t>Улица на которой расположен детский сад»,</w:t>
      </w:r>
      <w:r w:rsidR="005566F7">
        <w:rPr>
          <w:rFonts w:ascii="Times New Roman" w:hAnsi="Times New Roman"/>
          <w:sz w:val="28"/>
          <w:szCs w:val="28"/>
        </w:rPr>
        <w:t xml:space="preserve"> «Зачем нужны правила дорожного движения», «Дорожные происшествия»</w:t>
      </w:r>
    </w:p>
    <w:p w:rsidR="005566F7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48B8">
        <w:rPr>
          <w:rFonts w:ascii="Times New Roman" w:hAnsi="Times New Roman"/>
          <w:sz w:val="28"/>
          <w:szCs w:val="28"/>
          <w:u w:val="single"/>
        </w:rPr>
        <w:t xml:space="preserve">Свободное общение </w:t>
      </w:r>
      <w:r>
        <w:rPr>
          <w:rFonts w:ascii="Times New Roman" w:hAnsi="Times New Roman"/>
          <w:sz w:val="28"/>
          <w:szCs w:val="28"/>
        </w:rPr>
        <w:t xml:space="preserve">по теме: </w:t>
      </w:r>
      <w:r w:rsidR="005566F7">
        <w:rPr>
          <w:rFonts w:ascii="Times New Roman" w:hAnsi="Times New Roman"/>
          <w:sz w:val="28"/>
          <w:szCs w:val="28"/>
        </w:rPr>
        <w:t>«Зачем нужен транспорт», «Зачем нужны дорожные знаки»</w:t>
      </w:r>
    </w:p>
    <w:p w:rsidR="005566F7" w:rsidRDefault="0028368F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48B8">
        <w:rPr>
          <w:rFonts w:ascii="Times New Roman" w:hAnsi="Times New Roman"/>
          <w:sz w:val="28"/>
          <w:szCs w:val="28"/>
          <w:u w:val="single"/>
        </w:rPr>
        <w:t>Рассматривание и обсуждение сюжетных картин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Правила-наши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помощники» А.В. Горская.</w:t>
      </w:r>
    </w:p>
    <w:p w:rsidR="0028368F" w:rsidRDefault="0028368F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48B8">
        <w:rPr>
          <w:rFonts w:ascii="Times New Roman" w:hAnsi="Times New Roman"/>
          <w:sz w:val="28"/>
          <w:szCs w:val="28"/>
          <w:u w:val="single"/>
        </w:rPr>
        <w:t>Проблемные ситуации</w:t>
      </w:r>
      <w:r>
        <w:rPr>
          <w:rFonts w:ascii="Times New Roman" w:hAnsi="Times New Roman"/>
          <w:sz w:val="28"/>
          <w:szCs w:val="28"/>
        </w:rPr>
        <w:t>: «Где нужно переходить дорогу»</w:t>
      </w:r>
    </w:p>
    <w:p w:rsidR="00E572F4" w:rsidRPr="0028368F" w:rsidRDefault="00E05BF7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48B8">
        <w:rPr>
          <w:rFonts w:ascii="Times New Roman" w:hAnsi="Times New Roman"/>
          <w:sz w:val="28"/>
          <w:szCs w:val="28"/>
          <w:u w:val="single"/>
        </w:rPr>
        <w:t>Сравнительно-о</w:t>
      </w:r>
      <w:r w:rsidR="00E572F4" w:rsidRPr="001848B8">
        <w:rPr>
          <w:rFonts w:ascii="Times New Roman" w:hAnsi="Times New Roman"/>
          <w:sz w:val="28"/>
          <w:szCs w:val="28"/>
          <w:u w:val="single"/>
        </w:rPr>
        <w:t>писательные рассказы</w:t>
      </w:r>
      <w:r w:rsidRPr="0028368F">
        <w:rPr>
          <w:rFonts w:ascii="Times New Roman" w:hAnsi="Times New Roman"/>
          <w:sz w:val="28"/>
          <w:szCs w:val="28"/>
        </w:rPr>
        <w:t xml:space="preserve"> (самолёт-вертолёт, троллейбус-автобус)</w:t>
      </w:r>
      <w:r w:rsidR="00E572F4" w:rsidRPr="0028368F">
        <w:rPr>
          <w:rFonts w:ascii="Times New Roman" w:hAnsi="Times New Roman"/>
          <w:sz w:val="28"/>
          <w:szCs w:val="28"/>
        </w:rPr>
        <w:t>.</w:t>
      </w:r>
    </w:p>
    <w:p w:rsidR="00E572F4" w:rsidRPr="0028368F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48B8">
        <w:rPr>
          <w:rFonts w:ascii="Times New Roman" w:hAnsi="Times New Roman"/>
          <w:sz w:val="28"/>
          <w:szCs w:val="28"/>
          <w:u w:val="single"/>
        </w:rPr>
        <w:t>Разучивание</w:t>
      </w:r>
      <w:r w:rsidR="001848B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05BF7" w:rsidRPr="001848B8">
        <w:rPr>
          <w:rFonts w:ascii="Times New Roman" w:hAnsi="Times New Roman"/>
          <w:sz w:val="28"/>
          <w:szCs w:val="28"/>
          <w:u w:val="single"/>
        </w:rPr>
        <w:t>(</w:t>
      </w:r>
      <w:r w:rsidR="00E05BF7" w:rsidRPr="0028368F">
        <w:rPr>
          <w:rFonts w:ascii="Times New Roman" w:hAnsi="Times New Roman"/>
          <w:sz w:val="28"/>
          <w:szCs w:val="28"/>
        </w:rPr>
        <w:t xml:space="preserve">с помощью </w:t>
      </w:r>
      <w:proofErr w:type="spellStart"/>
      <w:r w:rsidR="00E05BF7" w:rsidRPr="0028368F">
        <w:rPr>
          <w:rFonts w:ascii="Times New Roman" w:hAnsi="Times New Roman"/>
          <w:sz w:val="28"/>
          <w:szCs w:val="28"/>
        </w:rPr>
        <w:t>мнемотаблиц</w:t>
      </w:r>
      <w:proofErr w:type="spellEnd"/>
      <w:r w:rsidR="00E05BF7" w:rsidRPr="0028368F">
        <w:rPr>
          <w:rFonts w:ascii="Times New Roman" w:hAnsi="Times New Roman"/>
          <w:sz w:val="28"/>
          <w:szCs w:val="28"/>
        </w:rPr>
        <w:t>)</w:t>
      </w:r>
      <w:r w:rsidRPr="0028368F">
        <w:rPr>
          <w:rFonts w:ascii="Times New Roman" w:hAnsi="Times New Roman"/>
          <w:sz w:val="28"/>
          <w:szCs w:val="28"/>
        </w:rPr>
        <w:t xml:space="preserve"> стихов</w:t>
      </w:r>
      <w:r w:rsidR="00E05BF7" w:rsidRPr="0028368F">
        <w:rPr>
          <w:rFonts w:ascii="Times New Roman" w:hAnsi="Times New Roman"/>
          <w:sz w:val="28"/>
          <w:szCs w:val="28"/>
        </w:rPr>
        <w:t>, загадок, скороговорок по теме.</w:t>
      </w:r>
    </w:p>
    <w:p w:rsidR="00E572F4" w:rsidRPr="00182543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48B8">
        <w:rPr>
          <w:rFonts w:ascii="Times New Roman" w:hAnsi="Times New Roman"/>
          <w:sz w:val="28"/>
          <w:szCs w:val="28"/>
          <w:u w:val="single"/>
        </w:rPr>
        <w:lastRenderedPageBreak/>
        <w:t xml:space="preserve">Рассматривание </w:t>
      </w:r>
      <w:r w:rsidRPr="00182543">
        <w:rPr>
          <w:rFonts w:ascii="Times New Roman" w:hAnsi="Times New Roman"/>
          <w:sz w:val="28"/>
          <w:szCs w:val="28"/>
        </w:rPr>
        <w:t>ф</w:t>
      </w:r>
      <w:r w:rsidR="001848B8" w:rsidRPr="00182543">
        <w:rPr>
          <w:rFonts w:ascii="Times New Roman" w:hAnsi="Times New Roman"/>
          <w:sz w:val="28"/>
          <w:szCs w:val="28"/>
        </w:rPr>
        <w:t>ото, иллюстраций, рисунки</w:t>
      </w:r>
      <w:r w:rsidRPr="00182543">
        <w:rPr>
          <w:rFonts w:ascii="Times New Roman" w:hAnsi="Times New Roman"/>
          <w:sz w:val="28"/>
          <w:szCs w:val="28"/>
        </w:rPr>
        <w:t xml:space="preserve"> детей.</w:t>
      </w:r>
    </w:p>
    <w:p w:rsidR="00E05BF7" w:rsidRDefault="00E05BF7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48B8">
        <w:rPr>
          <w:rFonts w:ascii="Times New Roman" w:hAnsi="Times New Roman"/>
          <w:sz w:val="28"/>
          <w:szCs w:val="28"/>
          <w:u w:val="single"/>
        </w:rPr>
        <w:t>Отгадывание и придумывание загадок</w:t>
      </w:r>
      <w:r w:rsidRPr="0028368F">
        <w:rPr>
          <w:rFonts w:ascii="Times New Roman" w:hAnsi="Times New Roman"/>
          <w:sz w:val="28"/>
          <w:szCs w:val="28"/>
        </w:rPr>
        <w:t xml:space="preserve"> по теме</w:t>
      </w:r>
      <w:r w:rsidR="0028368F">
        <w:rPr>
          <w:rFonts w:ascii="Times New Roman" w:hAnsi="Times New Roman"/>
          <w:sz w:val="28"/>
          <w:szCs w:val="28"/>
        </w:rPr>
        <w:t xml:space="preserve"> «В гости к Бабушке </w:t>
      </w:r>
      <w:proofErr w:type="spellStart"/>
      <w:r w:rsidR="0028368F">
        <w:rPr>
          <w:rFonts w:ascii="Times New Roman" w:hAnsi="Times New Roman"/>
          <w:sz w:val="28"/>
          <w:szCs w:val="28"/>
        </w:rPr>
        <w:t>Загадушке</w:t>
      </w:r>
      <w:proofErr w:type="spellEnd"/>
      <w:r w:rsidR="0028368F">
        <w:rPr>
          <w:rFonts w:ascii="Times New Roman" w:hAnsi="Times New Roman"/>
          <w:sz w:val="28"/>
          <w:szCs w:val="28"/>
        </w:rPr>
        <w:t>»</w:t>
      </w:r>
      <w:r w:rsidRPr="0028368F">
        <w:rPr>
          <w:rFonts w:ascii="Times New Roman" w:hAnsi="Times New Roman"/>
          <w:sz w:val="28"/>
          <w:szCs w:val="28"/>
        </w:rPr>
        <w:t>.</w:t>
      </w:r>
    </w:p>
    <w:p w:rsidR="0028368F" w:rsidRDefault="0028368F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48B8">
        <w:rPr>
          <w:rFonts w:ascii="Times New Roman" w:hAnsi="Times New Roman"/>
          <w:sz w:val="28"/>
          <w:szCs w:val="28"/>
          <w:u w:val="single"/>
        </w:rPr>
        <w:t>Инсценировки:</w:t>
      </w:r>
      <w:r w:rsidR="00B622E3">
        <w:rPr>
          <w:rFonts w:ascii="Times New Roman" w:hAnsi="Times New Roman"/>
          <w:sz w:val="28"/>
          <w:szCs w:val="28"/>
        </w:rPr>
        <w:t xml:space="preserve"> «Три чудесных цвета», </w:t>
      </w:r>
      <w:r>
        <w:rPr>
          <w:rFonts w:ascii="Times New Roman" w:hAnsi="Times New Roman"/>
          <w:sz w:val="28"/>
          <w:szCs w:val="28"/>
        </w:rPr>
        <w:t>«Незнайка учиться быть пешеходом»</w:t>
      </w:r>
    </w:p>
    <w:p w:rsidR="0028368F" w:rsidRPr="0028368F" w:rsidRDefault="0028368F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05BF7" w:rsidRPr="001848B8" w:rsidRDefault="00E05BF7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1848B8">
        <w:rPr>
          <w:rFonts w:ascii="Times New Roman" w:hAnsi="Times New Roman"/>
          <w:sz w:val="28"/>
          <w:szCs w:val="28"/>
        </w:rPr>
        <w:t xml:space="preserve">                         </w:t>
      </w:r>
      <w:r w:rsidRPr="001848B8">
        <w:rPr>
          <w:rFonts w:ascii="Times New Roman" w:hAnsi="Times New Roman"/>
          <w:b/>
          <w:sz w:val="28"/>
          <w:szCs w:val="28"/>
        </w:rPr>
        <w:t>Познание.</w:t>
      </w:r>
    </w:p>
    <w:p w:rsidR="005566F7" w:rsidRPr="001848B8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48B8">
        <w:rPr>
          <w:rFonts w:ascii="Times New Roman" w:hAnsi="Times New Roman"/>
          <w:sz w:val="28"/>
          <w:szCs w:val="28"/>
          <w:u w:val="single"/>
        </w:rPr>
        <w:t>Познавательно-исследовательская деятельность</w:t>
      </w:r>
      <w:r w:rsidRPr="001848B8">
        <w:rPr>
          <w:rFonts w:ascii="Times New Roman" w:hAnsi="Times New Roman"/>
          <w:sz w:val="28"/>
          <w:szCs w:val="28"/>
        </w:rPr>
        <w:t>:</w:t>
      </w:r>
      <w:r w:rsidR="00E05BF7" w:rsidRPr="001848B8">
        <w:rPr>
          <w:rFonts w:ascii="Times New Roman" w:hAnsi="Times New Roman"/>
          <w:sz w:val="28"/>
          <w:szCs w:val="28"/>
        </w:rPr>
        <w:t xml:space="preserve"> сравнение разных видов транспорт</w:t>
      </w:r>
      <w:proofErr w:type="gramStart"/>
      <w:r w:rsidR="00E05BF7" w:rsidRPr="001848B8">
        <w:rPr>
          <w:rFonts w:ascii="Times New Roman" w:hAnsi="Times New Roman"/>
          <w:sz w:val="28"/>
          <w:szCs w:val="28"/>
        </w:rPr>
        <w:t>а(</w:t>
      </w:r>
      <w:proofErr w:type="gramEnd"/>
      <w:r w:rsidR="00E05BF7" w:rsidRPr="001848B8">
        <w:rPr>
          <w:rFonts w:ascii="Times New Roman" w:hAnsi="Times New Roman"/>
          <w:sz w:val="28"/>
          <w:szCs w:val="28"/>
        </w:rPr>
        <w:t>находить сходства и различия)</w:t>
      </w:r>
    </w:p>
    <w:p w:rsidR="00E05BF7" w:rsidRPr="001848B8" w:rsidRDefault="00E05BF7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848B8">
        <w:rPr>
          <w:rFonts w:ascii="Times New Roman" w:hAnsi="Times New Roman"/>
          <w:sz w:val="28"/>
          <w:szCs w:val="28"/>
          <w:u w:val="single"/>
        </w:rPr>
        <w:t>Моделирование различных ситуаций</w:t>
      </w:r>
    </w:p>
    <w:p w:rsidR="00E572F4" w:rsidRPr="001848B8" w:rsidRDefault="00614BA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848B8">
        <w:rPr>
          <w:rFonts w:ascii="Times New Roman" w:hAnsi="Times New Roman"/>
          <w:sz w:val="28"/>
          <w:szCs w:val="28"/>
          <w:u w:val="single"/>
        </w:rPr>
        <w:t>Рассматривание плакатов</w:t>
      </w:r>
    </w:p>
    <w:p w:rsidR="00E572F4" w:rsidRPr="001848B8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48B8">
        <w:rPr>
          <w:rFonts w:ascii="Times New Roman" w:hAnsi="Times New Roman"/>
          <w:sz w:val="28"/>
          <w:szCs w:val="28"/>
          <w:u w:val="single"/>
        </w:rPr>
        <w:t>Развивающие игры</w:t>
      </w:r>
      <w:r w:rsidRPr="001848B8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1848B8">
        <w:rPr>
          <w:rFonts w:ascii="Times New Roman" w:hAnsi="Times New Roman"/>
          <w:sz w:val="28"/>
          <w:szCs w:val="28"/>
        </w:rPr>
        <w:t>«Найди (подбери) такой же», «</w:t>
      </w:r>
      <w:r w:rsidR="00E05BF7" w:rsidRPr="001848B8">
        <w:rPr>
          <w:rFonts w:ascii="Times New Roman" w:hAnsi="Times New Roman"/>
          <w:sz w:val="28"/>
          <w:szCs w:val="28"/>
        </w:rPr>
        <w:t xml:space="preserve">Дорожные знаки», </w:t>
      </w:r>
      <w:r w:rsidR="00F43C03" w:rsidRPr="001848B8">
        <w:rPr>
          <w:rFonts w:ascii="Times New Roman" w:hAnsi="Times New Roman"/>
          <w:sz w:val="28"/>
          <w:szCs w:val="28"/>
        </w:rPr>
        <w:t>: «Подумай – отгадай», «Красный – зеленый», «Какой это знак?», «Кто больше знает?», «Собери машину», «Угадай-ка», «Отгадай-ка», «Объясни»</w:t>
      </w:r>
      <w:r w:rsidR="001848B8" w:rsidRPr="001848B8">
        <w:rPr>
          <w:rFonts w:ascii="Times New Roman" w:hAnsi="Times New Roman"/>
          <w:sz w:val="28"/>
          <w:szCs w:val="28"/>
        </w:rPr>
        <w:t>, «Домино»</w:t>
      </w:r>
      <w:proofErr w:type="gramEnd"/>
    </w:p>
    <w:p w:rsidR="005566F7" w:rsidRPr="001848B8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48B8">
        <w:rPr>
          <w:rFonts w:ascii="Times New Roman" w:hAnsi="Times New Roman"/>
          <w:sz w:val="28"/>
          <w:szCs w:val="28"/>
          <w:u w:val="single"/>
        </w:rPr>
        <w:t>Дидактические игры</w:t>
      </w:r>
      <w:r w:rsidRPr="001848B8">
        <w:rPr>
          <w:rFonts w:ascii="Times New Roman" w:hAnsi="Times New Roman"/>
          <w:sz w:val="28"/>
          <w:szCs w:val="28"/>
        </w:rPr>
        <w:t xml:space="preserve">: «Лото», </w:t>
      </w:r>
      <w:r w:rsidR="00E05BF7" w:rsidRPr="001848B8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E05BF7" w:rsidRPr="001848B8">
        <w:rPr>
          <w:rFonts w:ascii="Times New Roman" w:hAnsi="Times New Roman"/>
          <w:sz w:val="28"/>
          <w:szCs w:val="28"/>
        </w:rPr>
        <w:t>Можно-нельзя</w:t>
      </w:r>
      <w:proofErr w:type="spellEnd"/>
      <w:proofErr w:type="gramEnd"/>
      <w:r w:rsidR="00E05BF7" w:rsidRPr="001848B8">
        <w:rPr>
          <w:rFonts w:ascii="Times New Roman" w:hAnsi="Times New Roman"/>
          <w:sz w:val="28"/>
          <w:szCs w:val="28"/>
        </w:rPr>
        <w:t>», «Правильно-неправильно», «Угадай дорожный знак»</w:t>
      </w:r>
      <w:r w:rsidR="001848B8" w:rsidRPr="001848B8">
        <w:rPr>
          <w:rFonts w:ascii="Times New Roman" w:hAnsi="Times New Roman"/>
          <w:sz w:val="28"/>
          <w:szCs w:val="28"/>
        </w:rPr>
        <w:t>, «Назови правильно», «По</w:t>
      </w:r>
      <w:r w:rsidR="008E61EE">
        <w:rPr>
          <w:rFonts w:ascii="Times New Roman" w:hAnsi="Times New Roman"/>
          <w:sz w:val="28"/>
          <w:szCs w:val="28"/>
        </w:rPr>
        <w:t>чиним технику», «Чего не стало», «Лото пешеходов»</w:t>
      </w:r>
    </w:p>
    <w:p w:rsidR="00E572F4" w:rsidRPr="001848B8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848B8">
        <w:rPr>
          <w:rFonts w:ascii="Times New Roman" w:hAnsi="Times New Roman"/>
          <w:sz w:val="28"/>
          <w:szCs w:val="28"/>
          <w:u w:val="single"/>
        </w:rPr>
        <w:t>Развитие элементарных математических представлений.</w:t>
      </w:r>
    </w:p>
    <w:p w:rsidR="00E572F4" w:rsidRPr="001848B8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48B8">
        <w:rPr>
          <w:rFonts w:ascii="Times New Roman" w:hAnsi="Times New Roman"/>
          <w:sz w:val="28"/>
          <w:szCs w:val="28"/>
        </w:rPr>
        <w:t xml:space="preserve">Привлечь внимание детей к свойствам и соотношениям предметов, называние цвета и формы, размера, назначения </w:t>
      </w:r>
    </w:p>
    <w:p w:rsidR="00E572F4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48B8">
        <w:rPr>
          <w:rFonts w:ascii="Times New Roman" w:hAnsi="Times New Roman"/>
          <w:sz w:val="28"/>
          <w:szCs w:val="28"/>
        </w:rPr>
        <w:t xml:space="preserve">Организация разнообразной, интересной детям деятельности направленной на их сенсорное развитие. </w:t>
      </w:r>
    </w:p>
    <w:p w:rsidR="008E61EE" w:rsidRPr="001848B8" w:rsidRDefault="008E61EE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E61EE">
        <w:rPr>
          <w:rFonts w:ascii="Times New Roman" w:hAnsi="Times New Roman"/>
          <w:sz w:val="28"/>
          <w:szCs w:val="28"/>
          <w:u w:val="single"/>
        </w:rPr>
        <w:t>Целевая прогулка</w:t>
      </w:r>
      <w:r>
        <w:rPr>
          <w:rFonts w:ascii="Times New Roman" w:hAnsi="Times New Roman"/>
          <w:sz w:val="28"/>
          <w:szCs w:val="28"/>
        </w:rPr>
        <w:t xml:space="preserve"> «Наблюдение за движением транспорта»</w:t>
      </w:r>
    </w:p>
    <w:p w:rsidR="001848B8" w:rsidRPr="001848B8" w:rsidRDefault="001848B8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48B8">
        <w:rPr>
          <w:rFonts w:ascii="Times New Roman" w:hAnsi="Times New Roman"/>
          <w:sz w:val="28"/>
          <w:szCs w:val="28"/>
          <w:u w:val="single"/>
        </w:rPr>
        <w:t>Конструирование</w:t>
      </w:r>
      <w:r w:rsidRPr="001848B8">
        <w:rPr>
          <w:rFonts w:ascii="Times New Roman" w:hAnsi="Times New Roman"/>
          <w:sz w:val="28"/>
          <w:szCs w:val="28"/>
        </w:rPr>
        <w:t xml:space="preserve"> из строительного материала (деревянного, </w:t>
      </w:r>
      <w:r w:rsidR="00182543" w:rsidRPr="001848B8">
        <w:rPr>
          <w:rFonts w:ascii="Times New Roman" w:hAnsi="Times New Roman"/>
          <w:sz w:val="28"/>
          <w:szCs w:val="28"/>
        </w:rPr>
        <w:t>пластмассового</w:t>
      </w:r>
      <w:r w:rsidRPr="001848B8">
        <w:rPr>
          <w:rFonts w:ascii="Times New Roman" w:hAnsi="Times New Roman"/>
          <w:sz w:val="28"/>
          <w:szCs w:val="28"/>
        </w:rPr>
        <w:t>): техники, дороги, улицы, гаражи</w:t>
      </w:r>
    </w:p>
    <w:p w:rsidR="00E05BF7" w:rsidRPr="009E3413" w:rsidRDefault="00E05BF7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3413">
        <w:rPr>
          <w:rFonts w:ascii="Times New Roman" w:hAnsi="Times New Roman"/>
          <w:b/>
          <w:sz w:val="28"/>
          <w:szCs w:val="28"/>
          <w:u w:val="single"/>
        </w:rPr>
        <w:t>Чтение художественной литературы.</w:t>
      </w:r>
    </w:p>
    <w:p w:rsidR="00E572F4" w:rsidRPr="001848B8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34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48B8">
        <w:rPr>
          <w:rFonts w:ascii="Times New Roman" w:hAnsi="Times New Roman"/>
          <w:sz w:val="28"/>
          <w:szCs w:val="28"/>
        </w:rPr>
        <w:t>Чтение художественной литературы и рассматривание иллюстраций В. Берестов «Про машину»,</w:t>
      </w:r>
      <w:r w:rsidR="00597FEE">
        <w:rPr>
          <w:rFonts w:ascii="Times New Roman" w:hAnsi="Times New Roman"/>
          <w:sz w:val="28"/>
          <w:szCs w:val="28"/>
        </w:rPr>
        <w:t xml:space="preserve"> </w:t>
      </w:r>
      <w:r w:rsidR="00E05BF7" w:rsidRPr="001848B8">
        <w:rPr>
          <w:rFonts w:ascii="Times New Roman" w:hAnsi="Times New Roman"/>
          <w:sz w:val="28"/>
          <w:szCs w:val="28"/>
        </w:rPr>
        <w:t xml:space="preserve">Н.Носова «Автомобиль», </w:t>
      </w:r>
      <w:proofErr w:type="spellStart"/>
      <w:r w:rsidR="00E05BF7" w:rsidRPr="001848B8">
        <w:rPr>
          <w:rFonts w:ascii="Times New Roman" w:hAnsi="Times New Roman"/>
          <w:sz w:val="28"/>
          <w:szCs w:val="28"/>
        </w:rPr>
        <w:t>С.Фангиштейн</w:t>
      </w:r>
      <w:proofErr w:type="spellEnd"/>
      <w:r w:rsidR="00E05BF7" w:rsidRPr="001848B8">
        <w:rPr>
          <w:rFonts w:ascii="Times New Roman" w:hAnsi="Times New Roman"/>
          <w:sz w:val="28"/>
          <w:szCs w:val="28"/>
        </w:rPr>
        <w:t xml:space="preserve"> «Наша улица», </w:t>
      </w:r>
      <w:proofErr w:type="spellStart"/>
      <w:r w:rsidR="00E05BF7" w:rsidRPr="001848B8">
        <w:rPr>
          <w:rFonts w:ascii="Times New Roman" w:hAnsi="Times New Roman"/>
          <w:sz w:val="28"/>
          <w:szCs w:val="28"/>
        </w:rPr>
        <w:t>Пишумов</w:t>
      </w:r>
      <w:proofErr w:type="spellEnd"/>
      <w:r w:rsidR="00E05BF7" w:rsidRPr="001848B8">
        <w:rPr>
          <w:rFonts w:ascii="Times New Roman" w:hAnsi="Times New Roman"/>
          <w:sz w:val="28"/>
          <w:szCs w:val="28"/>
        </w:rPr>
        <w:t xml:space="preserve"> «Это улица моя, мы по городу идём»</w:t>
      </w:r>
      <w:r w:rsidRPr="001848B8">
        <w:rPr>
          <w:rFonts w:ascii="Times New Roman" w:hAnsi="Times New Roman"/>
          <w:sz w:val="28"/>
          <w:szCs w:val="28"/>
        </w:rPr>
        <w:t xml:space="preserve"> </w:t>
      </w:r>
      <w:r w:rsidR="00F43C03" w:rsidRPr="001848B8">
        <w:rPr>
          <w:rFonts w:ascii="Times New Roman" w:hAnsi="Times New Roman"/>
          <w:sz w:val="28"/>
          <w:szCs w:val="28"/>
        </w:rPr>
        <w:t xml:space="preserve">»,  М. </w:t>
      </w:r>
      <w:proofErr w:type="spellStart"/>
      <w:r w:rsidR="00F43C03" w:rsidRPr="001848B8">
        <w:rPr>
          <w:rFonts w:ascii="Times New Roman" w:hAnsi="Times New Roman"/>
          <w:sz w:val="28"/>
          <w:szCs w:val="28"/>
        </w:rPr>
        <w:t>Пляцковский</w:t>
      </w:r>
      <w:proofErr w:type="spellEnd"/>
      <w:r w:rsidR="00F43C03" w:rsidRPr="001848B8">
        <w:rPr>
          <w:rFonts w:ascii="Times New Roman" w:hAnsi="Times New Roman"/>
          <w:sz w:val="28"/>
          <w:szCs w:val="28"/>
        </w:rPr>
        <w:t xml:space="preserve"> «Светофор», А. Северный «Три чудесных цвета»</w:t>
      </w:r>
      <w:r w:rsidR="001848B8" w:rsidRPr="001848B8">
        <w:rPr>
          <w:rFonts w:ascii="Times New Roman" w:hAnsi="Times New Roman"/>
          <w:sz w:val="28"/>
          <w:szCs w:val="28"/>
        </w:rPr>
        <w:t xml:space="preserve">., М.Дружинина «Наш друг светофор»: правила перехода улицы, правила дорожного движения, правила поведения на улице., </w:t>
      </w:r>
      <w:proofErr w:type="spellStart"/>
      <w:r w:rsidR="001848B8" w:rsidRPr="001848B8">
        <w:rPr>
          <w:rFonts w:ascii="Times New Roman" w:hAnsi="Times New Roman"/>
          <w:sz w:val="28"/>
          <w:szCs w:val="28"/>
        </w:rPr>
        <w:t>Э.Мошковская</w:t>
      </w:r>
      <w:proofErr w:type="spellEnd"/>
      <w:r w:rsidR="001848B8" w:rsidRPr="001848B8">
        <w:rPr>
          <w:rFonts w:ascii="Times New Roman" w:hAnsi="Times New Roman"/>
          <w:sz w:val="28"/>
          <w:szCs w:val="28"/>
        </w:rPr>
        <w:t xml:space="preserve"> «Почему машина движется»</w:t>
      </w:r>
      <w:r w:rsidR="008E61EE">
        <w:rPr>
          <w:rFonts w:ascii="Times New Roman" w:hAnsi="Times New Roman"/>
          <w:sz w:val="28"/>
          <w:szCs w:val="28"/>
        </w:rPr>
        <w:t>, С. Мих</w:t>
      </w:r>
      <w:r w:rsidR="00597FEE">
        <w:rPr>
          <w:rFonts w:ascii="Times New Roman" w:hAnsi="Times New Roman"/>
          <w:sz w:val="28"/>
          <w:szCs w:val="28"/>
        </w:rPr>
        <w:t>алкова «Дядя Стёпа», «Моя улица»</w:t>
      </w:r>
      <w:proofErr w:type="gramEnd"/>
    </w:p>
    <w:p w:rsidR="001848B8" w:rsidRPr="001848B8" w:rsidRDefault="001848B8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48B8">
        <w:rPr>
          <w:rFonts w:ascii="Times New Roman" w:hAnsi="Times New Roman"/>
          <w:sz w:val="28"/>
          <w:szCs w:val="28"/>
        </w:rPr>
        <w:t xml:space="preserve">Авторские сказки И.Б. Струковой «Страна </w:t>
      </w:r>
      <w:proofErr w:type="spellStart"/>
      <w:r w:rsidRPr="001848B8">
        <w:rPr>
          <w:rFonts w:ascii="Times New Roman" w:hAnsi="Times New Roman"/>
          <w:sz w:val="28"/>
          <w:szCs w:val="28"/>
        </w:rPr>
        <w:t>светофории</w:t>
      </w:r>
      <w:proofErr w:type="spellEnd"/>
      <w:r w:rsidRPr="001848B8">
        <w:rPr>
          <w:rFonts w:ascii="Times New Roman" w:hAnsi="Times New Roman"/>
          <w:sz w:val="28"/>
          <w:szCs w:val="28"/>
        </w:rPr>
        <w:t>», «Приключение зайчишки».</w:t>
      </w:r>
    </w:p>
    <w:p w:rsidR="00E05BF7" w:rsidRPr="001848B8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48B8">
        <w:rPr>
          <w:rFonts w:ascii="Times New Roman" w:hAnsi="Times New Roman"/>
          <w:sz w:val="28"/>
          <w:szCs w:val="28"/>
        </w:rPr>
        <w:t>Заучивание</w:t>
      </w:r>
      <w:r w:rsidR="00E05BF7" w:rsidRPr="001848B8">
        <w:rPr>
          <w:rFonts w:ascii="Times New Roman" w:hAnsi="Times New Roman"/>
          <w:sz w:val="28"/>
          <w:szCs w:val="28"/>
        </w:rPr>
        <w:t xml:space="preserve"> С. Михалкова «Должен помнить пешеход: перекрёсток-пешеход»</w:t>
      </w:r>
      <w:r w:rsidR="001848B8" w:rsidRPr="001848B8">
        <w:rPr>
          <w:rFonts w:ascii="Times New Roman" w:hAnsi="Times New Roman"/>
          <w:sz w:val="28"/>
          <w:szCs w:val="28"/>
        </w:rPr>
        <w:t xml:space="preserve">, «Три говорящих цвета» </w:t>
      </w:r>
      <w:proofErr w:type="spellStart"/>
      <w:r w:rsidR="001848B8" w:rsidRPr="001848B8">
        <w:rPr>
          <w:rFonts w:ascii="Times New Roman" w:hAnsi="Times New Roman"/>
          <w:sz w:val="28"/>
          <w:szCs w:val="28"/>
        </w:rPr>
        <w:t>Пляцков</w:t>
      </w:r>
      <w:r w:rsidR="001848B8">
        <w:rPr>
          <w:rFonts w:ascii="Times New Roman" w:hAnsi="Times New Roman"/>
          <w:sz w:val="28"/>
          <w:szCs w:val="28"/>
        </w:rPr>
        <w:t>ская</w:t>
      </w:r>
      <w:proofErr w:type="spellEnd"/>
      <w:r w:rsidR="001848B8" w:rsidRPr="001848B8">
        <w:rPr>
          <w:rFonts w:ascii="Times New Roman" w:hAnsi="Times New Roman"/>
          <w:sz w:val="28"/>
          <w:szCs w:val="28"/>
        </w:rPr>
        <w:t>.</w:t>
      </w:r>
    </w:p>
    <w:p w:rsidR="00E05BF7" w:rsidRDefault="00E05BF7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572F4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E3413">
        <w:rPr>
          <w:rFonts w:ascii="Times New Roman" w:hAnsi="Times New Roman"/>
          <w:b/>
          <w:sz w:val="28"/>
          <w:szCs w:val="28"/>
          <w:u w:val="single"/>
        </w:rPr>
        <w:t>Социально-личностное развитие.</w:t>
      </w:r>
    </w:p>
    <w:p w:rsidR="00E05BF7" w:rsidRDefault="00E05BF7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E61EE">
        <w:rPr>
          <w:rFonts w:ascii="Times New Roman" w:hAnsi="Times New Roman"/>
          <w:sz w:val="28"/>
          <w:szCs w:val="28"/>
          <w:u w:val="single"/>
        </w:rPr>
        <w:t xml:space="preserve">Встреча </w:t>
      </w:r>
      <w:r w:rsidRPr="00E05BF7">
        <w:rPr>
          <w:rFonts w:ascii="Times New Roman" w:hAnsi="Times New Roman"/>
          <w:sz w:val="28"/>
          <w:szCs w:val="28"/>
        </w:rPr>
        <w:t>с инспектором ГИБДД;</w:t>
      </w:r>
    </w:p>
    <w:p w:rsidR="00E05BF7" w:rsidRPr="00E05BF7" w:rsidRDefault="00E05BF7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E61EE">
        <w:rPr>
          <w:rFonts w:ascii="Times New Roman" w:hAnsi="Times New Roman"/>
          <w:sz w:val="28"/>
          <w:szCs w:val="28"/>
          <w:u w:val="single"/>
        </w:rPr>
        <w:lastRenderedPageBreak/>
        <w:t>Режиссёрские игры</w:t>
      </w:r>
      <w:r w:rsidRPr="00E05BF7">
        <w:rPr>
          <w:rFonts w:ascii="Times New Roman" w:hAnsi="Times New Roman"/>
          <w:sz w:val="28"/>
          <w:szCs w:val="28"/>
        </w:rPr>
        <w:t xml:space="preserve"> с маленькими машинками с использованием модели улицы, знаков (дома, дорога)</w:t>
      </w: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E61EE">
        <w:rPr>
          <w:rFonts w:ascii="Times New Roman" w:hAnsi="Times New Roman"/>
          <w:sz w:val="28"/>
          <w:szCs w:val="28"/>
          <w:u w:val="single"/>
        </w:rPr>
        <w:t>Игра</w:t>
      </w:r>
      <w:r>
        <w:rPr>
          <w:rFonts w:ascii="Times New Roman" w:hAnsi="Times New Roman"/>
          <w:sz w:val="28"/>
          <w:szCs w:val="28"/>
        </w:rPr>
        <w:t>: Весёлый поезд, Чудесный мешочек, Едем, едем мы домой, Нагружаем машину, Строим железную дорогу</w:t>
      </w: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E61EE">
        <w:rPr>
          <w:rFonts w:ascii="Times New Roman" w:hAnsi="Times New Roman"/>
          <w:sz w:val="28"/>
          <w:szCs w:val="28"/>
          <w:u w:val="single"/>
        </w:rPr>
        <w:t>Рассматривание</w:t>
      </w:r>
      <w:r w:rsidRPr="009E3413">
        <w:rPr>
          <w:rFonts w:ascii="Times New Roman" w:hAnsi="Times New Roman"/>
          <w:sz w:val="28"/>
          <w:szCs w:val="28"/>
        </w:rPr>
        <w:t xml:space="preserve"> машин на проезжей части.</w:t>
      </w:r>
    </w:p>
    <w:p w:rsidR="001848B8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E61EE">
        <w:rPr>
          <w:rFonts w:ascii="Times New Roman" w:hAnsi="Times New Roman"/>
          <w:sz w:val="28"/>
          <w:szCs w:val="28"/>
          <w:u w:val="single"/>
        </w:rPr>
        <w:t>Сюжетно-ролевые игры</w:t>
      </w:r>
      <w:r w:rsidRPr="009E3413">
        <w:rPr>
          <w:rFonts w:ascii="Times New Roman" w:hAnsi="Times New Roman"/>
          <w:sz w:val="28"/>
          <w:szCs w:val="28"/>
        </w:rPr>
        <w:t xml:space="preserve">: </w:t>
      </w:r>
      <w:r w:rsidR="001848B8">
        <w:rPr>
          <w:rFonts w:ascii="Times New Roman" w:hAnsi="Times New Roman"/>
          <w:sz w:val="28"/>
          <w:szCs w:val="28"/>
        </w:rPr>
        <w:t xml:space="preserve">«Автобус», </w:t>
      </w:r>
      <w:r w:rsidRPr="009E3413">
        <w:rPr>
          <w:rFonts w:ascii="Times New Roman" w:hAnsi="Times New Roman"/>
          <w:sz w:val="28"/>
          <w:szCs w:val="28"/>
        </w:rPr>
        <w:t>«Путешествие», «</w:t>
      </w:r>
      <w:r w:rsidR="001848B8">
        <w:rPr>
          <w:rFonts w:ascii="Times New Roman" w:hAnsi="Times New Roman"/>
          <w:sz w:val="28"/>
          <w:szCs w:val="28"/>
        </w:rPr>
        <w:t>Мы шофёры», «Автосалон»</w:t>
      </w:r>
    </w:p>
    <w:p w:rsidR="00E05BF7" w:rsidRDefault="00E05BF7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E61EE">
        <w:rPr>
          <w:rFonts w:ascii="Times New Roman" w:hAnsi="Times New Roman"/>
          <w:sz w:val="28"/>
          <w:szCs w:val="28"/>
          <w:u w:val="single"/>
        </w:rPr>
        <w:t>Просмотр</w:t>
      </w:r>
      <w:r>
        <w:rPr>
          <w:rFonts w:ascii="Times New Roman" w:hAnsi="Times New Roman"/>
          <w:sz w:val="28"/>
          <w:szCs w:val="28"/>
        </w:rPr>
        <w:t xml:space="preserve"> и анализ мультфильмов и телепередач.</w:t>
      </w: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9E3413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9E3413">
        <w:rPr>
          <w:rFonts w:ascii="Times New Roman" w:hAnsi="Times New Roman"/>
          <w:b/>
          <w:sz w:val="28"/>
          <w:szCs w:val="28"/>
          <w:u w:val="single"/>
        </w:rPr>
        <w:t>Труд</w:t>
      </w:r>
      <w:r w:rsidRPr="009E3413">
        <w:rPr>
          <w:rFonts w:ascii="Times New Roman" w:hAnsi="Times New Roman"/>
          <w:b/>
          <w:sz w:val="28"/>
          <w:szCs w:val="28"/>
        </w:rPr>
        <w:t>.</w:t>
      </w:r>
    </w:p>
    <w:p w:rsidR="001848B8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3413">
        <w:rPr>
          <w:rFonts w:ascii="Times New Roman" w:hAnsi="Times New Roman"/>
          <w:sz w:val="28"/>
          <w:szCs w:val="28"/>
        </w:rPr>
        <w:t>Ручной труд. Ремонт игрушек-машинок вместе с воспитателем.</w:t>
      </w:r>
    </w:p>
    <w:p w:rsidR="00E572F4" w:rsidRDefault="00E05BF7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знаков</w:t>
      </w:r>
      <w:r w:rsidR="002A449C">
        <w:rPr>
          <w:rFonts w:ascii="Times New Roman" w:hAnsi="Times New Roman"/>
          <w:sz w:val="28"/>
          <w:szCs w:val="28"/>
        </w:rPr>
        <w:t xml:space="preserve"> и атрибутов для игр.</w:t>
      </w:r>
    </w:p>
    <w:p w:rsidR="001848B8" w:rsidRDefault="001848B8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трудом водителя, машиниста.</w:t>
      </w: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E3413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9E3413">
        <w:rPr>
          <w:rFonts w:ascii="Times New Roman" w:hAnsi="Times New Roman"/>
          <w:b/>
          <w:sz w:val="28"/>
          <w:szCs w:val="28"/>
          <w:u w:val="single"/>
        </w:rPr>
        <w:t>Безопасность.</w:t>
      </w:r>
    </w:p>
    <w:p w:rsidR="00E572F4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</w:t>
      </w:r>
      <w:r w:rsidR="00B622E3">
        <w:rPr>
          <w:rFonts w:ascii="Times New Roman" w:hAnsi="Times New Roman"/>
          <w:sz w:val="28"/>
          <w:szCs w:val="28"/>
        </w:rPr>
        <w:t xml:space="preserve">: </w:t>
      </w:r>
      <w:r w:rsidR="008E61EE">
        <w:rPr>
          <w:rFonts w:ascii="Times New Roman" w:hAnsi="Times New Roman"/>
          <w:sz w:val="28"/>
          <w:szCs w:val="28"/>
        </w:rPr>
        <w:t>«Уважайте светофор».</w:t>
      </w:r>
    </w:p>
    <w:p w:rsidR="002A449C" w:rsidRDefault="001848B8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Беседы:</w:t>
      </w:r>
      <w:r w:rsidR="002A449C">
        <w:rPr>
          <w:rFonts w:ascii="Times New Roman" w:hAnsi="Times New Roman"/>
          <w:sz w:val="28"/>
          <w:szCs w:val="28"/>
        </w:rPr>
        <w:t xml:space="preserve"> «Улица полна неожиданностей»</w:t>
      </w:r>
      <w:r w:rsidR="00B622E3">
        <w:rPr>
          <w:rFonts w:ascii="Times New Roman" w:hAnsi="Times New Roman"/>
          <w:sz w:val="28"/>
          <w:szCs w:val="28"/>
        </w:rPr>
        <w:t xml:space="preserve">, «Где и как переходить улицу?»+ </w:t>
      </w:r>
      <w:proofErr w:type="gramStart"/>
      <w:r w:rsidR="00B622E3">
        <w:rPr>
          <w:rFonts w:ascii="Times New Roman" w:hAnsi="Times New Roman"/>
          <w:sz w:val="28"/>
          <w:szCs w:val="28"/>
        </w:rPr>
        <w:t>см</w:t>
      </w:r>
      <w:proofErr w:type="gramEnd"/>
      <w:r w:rsidR="00B622E3">
        <w:rPr>
          <w:rFonts w:ascii="Times New Roman" w:hAnsi="Times New Roman"/>
          <w:sz w:val="28"/>
          <w:szCs w:val="28"/>
        </w:rPr>
        <w:t>. Познание</w:t>
      </w: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3413">
        <w:rPr>
          <w:rFonts w:ascii="Times New Roman" w:hAnsi="Times New Roman"/>
          <w:b/>
          <w:sz w:val="28"/>
          <w:szCs w:val="28"/>
          <w:u w:val="single"/>
        </w:rPr>
        <w:t>Художественно – эстетическое развитие.</w:t>
      </w: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9E3413">
        <w:rPr>
          <w:rFonts w:ascii="Times New Roman" w:hAnsi="Times New Roman"/>
          <w:b/>
          <w:sz w:val="28"/>
          <w:szCs w:val="28"/>
          <w:u w:val="single"/>
        </w:rPr>
        <w:t>Художественное творчество</w:t>
      </w:r>
      <w:r w:rsidRPr="009E3413">
        <w:rPr>
          <w:rFonts w:ascii="Times New Roman" w:hAnsi="Times New Roman"/>
          <w:sz w:val="28"/>
          <w:szCs w:val="28"/>
        </w:rPr>
        <w:t>.</w:t>
      </w: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3413">
        <w:rPr>
          <w:rFonts w:ascii="Times New Roman" w:hAnsi="Times New Roman"/>
          <w:sz w:val="28"/>
          <w:szCs w:val="28"/>
        </w:rPr>
        <w:t>Продуктивная деятельность: конструирование, аппликация, рисование, лепка по теме транспорт.</w:t>
      </w: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3413">
        <w:rPr>
          <w:rFonts w:ascii="Times New Roman" w:hAnsi="Times New Roman"/>
          <w:sz w:val="28"/>
          <w:szCs w:val="28"/>
        </w:rPr>
        <w:t>Коллективная работа по рисованию, аппликации</w:t>
      </w:r>
      <w:r w:rsidR="00436C31">
        <w:rPr>
          <w:rFonts w:ascii="Times New Roman" w:hAnsi="Times New Roman"/>
          <w:sz w:val="28"/>
          <w:szCs w:val="28"/>
        </w:rPr>
        <w:t>: «Наша улица», «Дорожные знаки</w:t>
      </w:r>
      <w:r w:rsidR="008E61EE">
        <w:rPr>
          <w:rFonts w:ascii="Times New Roman" w:hAnsi="Times New Roman"/>
          <w:sz w:val="28"/>
          <w:szCs w:val="28"/>
        </w:rPr>
        <w:t>»</w:t>
      </w:r>
      <w:r w:rsidR="00436C31">
        <w:rPr>
          <w:rFonts w:ascii="Times New Roman" w:hAnsi="Times New Roman"/>
          <w:sz w:val="28"/>
          <w:szCs w:val="28"/>
        </w:rPr>
        <w:t xml:space="preserve"> и др. </w:t>
      </w:r>
    </w:p>
    <w:p w:rsidR="00E572F4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3413">
        <w:rPr>
          <w:rFonts w:ascii="Times New Roman" w:hAnsi="Times New Roman"/>
          <w:sz w:val="28"/>
          <w:szCs w:val="28"/>
        </w:rPr>
        <w:t>Создание макета «</w:t>
      </w:r>
      <w:r w:rsidR="005566F7">
        <w:rPr>
          <w:rFonts w:ascii="Times New Roman" w:hAnsi="Times New Roman"/>
          <w:sz w:val="28"/>
          <w:szCs w:val="28"/>
        </w:rPr>
        <w:t>Перекрёсток</w:t>
      </w:r>
      <w:r w:rsidRPr="009E3413">
        <w:rPr>
          <w:rFonts w:ascii="Times New Roman" w:hAnsi="Times New Roman"/>
          <w:sz w:val="28"/>
          <w:szCs w:val="28"/>
        </w:rPr>
        <w:t>»  совместно с детьми.</w:t>
      </w:r>
    </w:p>
    <w:p w:rsidR="00E572F4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с родителями «Мой любимый транспорт»</w:t>
      </w:r>
      <w:r w:rsidR="00436C31">
        <w:rPr>
          <w:rFonts w:ascii="Times New Roman" w:hAnsi="Times New Roman"/>
          <w:sz w:val="28"/>
          <w:szCs w:val="28"/>
        </w:rPr>
        <w:t>, «Светофорная страна»</w:t>
      </w: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E3413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9E3413">
        <w:rPr>
          <w:rFonts w:ascii="Times New Roman" w:hAnsi="Times New Roman"/>
          <w:b/>
          <w:sz w:val="28"/>
          <w:szCs w:val="28"/>
          <w:u w:val="single"/>
        </w:rPr>
        <w:t>Музыка.</w:t>
      </w: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3413">
        <w:rPr>
          <w:rFonts w:ascii="Times New Roman" w:hAnsi="Times New Roman"/>
          <w:sz w:val="28"/>
          <w:szCs w:val="28"/>
        </w:rPr>
        <w:t>Музыкальное развлечение: «</w:t>
      </w:r>
      <w:r w:rsidR="002A449C">
        <w:rPr>
          <w:rFonts w:ascii="Times New Roman" w:hAnsi="Times New Roman"/>
          <w:sz w:val="28"/>
          <w:szCs w:val="28"/>
        </w:rPr>
        <w:t>Дорожн</w:t>
      </w:r>
      <w:r w:rsidR="003F7A58">
        <w:rPr>
          <w:rFonts w:ascii="Times New Roman" w:hAnsi="Times New Roman"/>
          <w:sz w:val="28"/>
          <w:szCs w:val="28"/>
        </w:rPr>
        <w:t>ые приключения</w:t>
      </w:r>
      <w:r w:rsidRPr="009E3413">
        <w:rPr>
          <w:rFonts w:ascii="Times New Roman" w:hAnsi="Times New Roman"/>
          <w:sz w:val="28"/>
          <w:szCs w:val="28"/>
        </w:rPr>
        <w:t>».</w:t>
      </w: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3413">
        <w:rPr>
          <w:rFonts w:ascii="Times New Roman" w:hAnsi="Times New Roman"/>
          <w:sz w:val="28"/>
          <w:szCs w:val="28"/>
        </w:rPr>
        <w:t>Слушание и исполнение песен о транспорте: «</w:t>
      </w:r>
      <w:r w:rsidR="002A449C">
        <w:rPr>
          <w:rFonts w:ascii="Times New Roman" w:hAnsi="Times New Roman"/>
          <w:sz w:val="28"/>
          <w:szCs w:val="28"/>
        </w:rPr>
        <w:t>Песня дорожных знаков», «По улице», «Светофор»</w:t>
      </w:r>
      <w:r w:rsidR="002A449C" w:rsidRPr="009E3413">
        <w:rPr>
          <w:rFonts w:ascii="Times New Roman" w:hAnsi="Times New Roman"/>
          <w:sz w:val="28"/>
          <w:szCs w:val="28"/>
        </w:rPr>
        <w:t xml:space="preserve"> </w:t>
      </w:r>
    </w:p>
    <w:p w:rsidR="00E572F4" w:rsidRDefault="00E572F4" w:rsidP="00182543">
      <w:pPr>
        <w:tabs>
          <w:tab w:val="left" w:pos="426"/>
        </w:tabs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572F4" w:rsidRPr="00182543" w:rsidRDefault="00E572F4" w:rsidP="00182543">
      <w:pPr>
        <w:tabs>
          <w:tab w:val="left" w:pos="426"/>
        </w:tabs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182543">
        <w:rPr>
          <w:rFonts w:ascii="Times New Roman" w:hAnsi="Times New Roman"/>
          <w:b/>
          <w:sz w:val="28"/>
          <w:szCs w:val="28"/>
        </w:rPr>
        <w:t>Создание условий для самостоятельной деятельности детей</w:t>
      </w: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3413">
        <w:rPr>
          <w:rFonts w:ascii="Times New Roman" w:hAnsi="Times New Roman"/>
          <w:sz w:val="28"/>
          <w:szCs w:val="28"/>
        </w:rPr>
        <w:t xml:space="preserve">1.Книжный уголок: Стихи, </w:t>
      </w:r>
      <w:r>
        <w:rPr>
          <w:rFonts w:ascii="Times New Roman" w:hAnsi="Times New Roman"/>
          <w:sz w:val="28"/>
          <w:szCs w:val="28"/>
        </w:rPr>
        <w:t xml:space="preserve">сказки, </w:t>
      </w:r>
      <w:r w:rsidR="002A449C">
        <w:rPr>
          <w:rFonts w:ascii="Times New Roman" w:hAnsi="Times New Roman"/>
          <w:sz w:val="28"/>
          <w:szCs w:val="28"/>
        </w:rPr>
        <w:t>рассказы о транспорте, изготовление фотоальбома «Наша улица»</w:t>
      </w:r>
    </w:p>
    <w:p w:rsidR="00E572F4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341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413">
        <w:rPr>
          <w:rFonts w:ascii="Times New Roman" w:hAnsi="Times New Roman"/>
          <w:sz w:val="28"/>
          <w:szCs w:val="28"/>
        </w:rPr>
        <w:t xml:space="preserve">Центр сюжетно- ролевых игр: </w:t>
      </w:r>
      <w:r>
        <w:rPr>
          <w:rFonts w:ascii="Times New Roman" w:hAnsi="Times New Roman"/>
          <w:sz w:val="28"/>
          <w:szCs w:val="28"/>
        </w:rPr>
        <w:t>с</w:t>
      </w:r>
      <w:r w:rsidRPr="009E3413">
        <w:rPr>
          <w:rFonts w:ascii="Times New Roman" w:hAnsi="Times New Roman"/>
          <w:sz w:val="28"/>
          <w:szCs w:val="28"/>
        </w:rPr>
        <w:t>овместное изготовление атрибутов к сюжетно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413">
        <w:rPr>
          <w:rFonts w:ascii="Times New Roman" w:hAnsi="Times New Roman"/>
          <w:sz w:val="28"/>
          <w:szCs w:val="28"/>
        </w:rPr>
        <w:t>ролевой игр</w:t>
      </w:r>
      <w:r w:rsidR="00497997">
        <w:rPr>
          <w:rFonts w:ascii="Times New Roman" w:hAnsi="Times New Roman"/>
          <w:sz w:val="28"/>
          <w:szCs w:val="28"/>
        </w:rPr>
        <w:t>е</w:t>
      </w:r>
      <w:r w:rsidRPr="009E3413">
        <w:rPr>
          <w:rFonts w:ascii="Times New Roman" w:hAnsi="Times New Roman"/>
          <w:sz w:val="28"/>
          <w:szCs w:val="28"/>
        </w:rPr>
        <w:t xml:space="preserve"> «Шофёры»</w:t>
      </w:r>
      <w:r w:rsidR="004979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3413">
        <w:rPr>
          <w:rFonts w:ascii="Times New Roman" w:hAnsi="Times New Roman"/>
          <w:sz w:val="28"/>
          <w:szCs w:val="28"/>
        </w:rPr>
        <w:t>-ш</w:t>
      </w:r>
      <w:proofErr w:type="gramEnd"/>
      <w:r w:rsidRPr="009E3413">
        <w:rPr>
          <w:rFonts w:ascii="Times New Roman" w:hAnsi="Times New Roman"/>
          <w:sz w:val="28"/>
          <w:szCs w:val="28"/>
        </w:rPr>
        <w:t>апочки для различных видов транспорта. Инструменты для починки автомобиля (ключи, отвёртки, насос). Различные виды транспорта. Машины разного вида транспорта. Светофор. Зебра. Конструкторы настольные, напольные. Свисток. Палочка регулировщика. Фуражки</w:t>
      </w:r>
      <w:r>
        <w:rPr>
          <w:rFonts w:ascii="Times New Roman" w:hAnsi="Times New Roman"/>
          <w:sz w:val="28"/>
          <w:szCs w:val="28"/>
        </w:rPr>
        <w:t>.</w:t>
      </w:r>
      <w:r w:rsidRPr="009E3413">
        <w:rPr>
          <w:rFonts w:ascii="Times New Roman" w:hAnsi="Times New Roman"/>
          <w:sz w:val="28"/>
          <w:szCs w:val="28"/>
        </w:rPr>
        <w:t xml:space="preserve"> Куклы.</w:t>
      </w:r>
    </w:p>
    <w:p w:rsidR="00E572F4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3413">
        <w:rPr>
          <w:rFonts w:ascii="Times New Roman" w:hAnsi="Times New Roman"/>
          <w:sz w:val="28"/>
          <w:szCs w:val="28"/>
        </w:rPr>
        <w:lastRenderedPageBreak/>
        <w:t xml:space="preserve"> Бросовый материал (предметы заместители в волшебной коробочке).</w:t>
      </w:r>
    </w:p>
    <w:p w:rsidR="00E572F4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Центр сенсорного развития: дидактические и развивающие игры: Найди такой же, Лото, Собери картинку из кубиков, Мозаика и т.п.</w:t>
      </w: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572F4" w:rsidRPr="00182543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182543">
        <w:rPr>
          <w:rFonts w:ascii="Times New Roman" w:hAnsi="Times New Roman"/>
          <w:b/>
          <w:sz w:val="28"/>
          <w:szCs w:val="28"/>
        </w:rPr>
        <w:t>Центр продуктивной деятельности</w:t>
      </w: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3413">
        <w:rPr>
          <w:rFonts w:ascii="Times New Roman" w:hAnsi="Times New Roman"/>
          <w:sz w:val="28"/>
          <w:szCs w:val="28"/>
        </w:rPr>
        <w:t>Подборка бросового материала для изготовления рулей, палочек, светофора (картонные коробочки, бумага различного цвета, формата)</w:t>
      </w:r>
      <w:r>
        <w:rPr>
          <w:rFonts w:ascii="Times New Roman" w:hAnsi="Times New Roman"/>
          <w:sz w:val="28"/>
          <w:szCs w:val="28"/>
        </w:rPr>
        <w:t>.</w:t>
      </w:r>
      <w:r w:rsidRPr="009E3413">
        <w:rPr>
          <w:rFonts w:ascii="Times New Roman" w:hAnsi="Times New Roman"/>
          <w:sz w:val="28"/>
          <w:szCs w:val="28"/>
        </w:rPr>
        <w:t xml:space="preserve"> </w:t>
      </w:r>
    </w:p>
    <w:p w:rsidR="00E572F4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3413">
        <w:rPr>
          <w:rFonts w:ascii="Times New Roman" w:hAnsi="Times New Roman"/>
          <w:sz w:val="28"/>
          <w:szCs w:val="28"/>
        </w:rPr>
        <w:t>Карандаши, краски, пластилин.</w:t>
      </w: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2543">
        <w:rPr>
          <w:rFonts w:ascii="Times New Roman" w:hAnsi="Times New Roman"/>
          <w:b/>
          <w:sz w:val="28"/>
          <w:szCs w:val="28"/>
        </w:rPr>
        <w:t>Взаимодействие с семьёй</w:t>
      </w:r>
    </w:p>
    <w:p w:rsidR="00436C31" w:rsidRPr="00436C31" w:rsidRDefault="00436C31" w:rsidP="00182543">
      <w:pPr>
        <w:tabs>
          <w:tab w:val="left" w:pos="426"/>
        </w:tabs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436C31">
        <w:rPr>
          <w:rFonts w:ascii="Times New Roman" w:hAnsi="Times New Roman"/>
          <w:sz w:val="28"/>
          <w:szCs w:val="28"/>
        </w:rPr>
        <w:t xml:space="preserve">Сбор материала, приобретение книг и оснащения для оформления уголка ПДД в группе. </w:t>
      </w:r>
    </w:p>
    <w:p w:rsidR="00E572F4" w:rsidRPr="00436C31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36C31">
        <w:rPr>
          <w:rFonts w:ascii="Times New Roman" w:hAnsi="Times New Roman"/>
          <w:sz w:val="28"/>
          <w:szCs w:val="28"/>
        </w:rPr>
        <w:t>Создание папки передвижки:  «Памятка для родителей</w:t>
      </w:r>
      <w:r w:rsidR="002A449C" w:rsidRPr="00436C31">
        <w:rPr>
          <w:rFonts w:ascii="Times New Roman" w:hAnsi="Times New Roman"/>
          <w:sz w:val="28"/>
          <w:szCs w:val="28"/>
        </w:rPr>
        <w:t>»</w:t>
      </w:r>
      <w:r w:rsidRPr="00436C31">
        <w:rPr>
          <w:rFonts w:ascii="Times New Roman" w:hAnsi="Times New Roman"/>
          <w:sz w:val="28"/>
          <w:szCs w:val="28"/>
        </w:rPr>
        <w:t xml:space="preserve"> (правила дорожного движения)</w:t>
      </w:r>
    </w:p>
    <w:p w:rsidR="00E572F4" w:rsidRPr="00436C31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36C31">
        <w:rPr>
          <w:rFonts w:ascii="Times New Roman" w:hAnsi="Times New Roman"/>
          <w:sz w:val="28"/>
          <w:szCs w:val="28"/>
        </w:rPr>
        <w:t>Создание коллекции моделей.</w:t>
      </w:r>
    </w:p>
    <w:p w:rsidR="00E572F4" w:rsidRPr="00436C31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36C31">
        <w:rPr>
          <w:rFonts w:ascii="Times New Roman" w:hAnsi="Times New Roman"/>
          <w:sz w:val="28"/>
          <w:szCs w:val="28"/>
        </w:rPr>
        <w:t>Выставка творческих работ по теме «</w:t>
      </w:r>
      <w:r w:rsidR="002A449C" w:rsidRPr="00436C31">
        <w:rPr>
          <w:rFonts w:ascii="Times New Roman" w:hAnsi="Times New Roman"/>
          <w:sz w:val="28"/>
          <w:szCs w:val="28"/>
        </w:rPr>
        <w:t>Транспорт</w:t>
      </w:r>
      <w:r w:rsidRPr="00436C31">
        <w:rPr>
          <w:rFonts w:ascii="Times New Roman" w:hAnsi="Times New Roman"/>
          <w:sz w:val="28"/>
          <w:szCs w:val="28"/>
        </w:rPr>
        <w:t>».</w:t>
      </w:r>
    </w:p>
    <w:p w:rsidR="00E572F4" w:rsidRPr="00436C31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36C31">
        <w:rPr>
          <w:rFonts w:ascii="Times New Roman" w:hAnsi="Times New Roman"/>
          <w:sz w:val="28"/>
          <w:szCs w:val="28"/>
        </w:rPr>
        <w:t>Привлечение родителей к помощи изготовления атрибутов к играм «Транспорт».</w:t>
      </w:r>
    </w:p>
    <w:p w:rsidR="00E572F4" w:rsidRPr="00436C31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36C31">
        <w:rPr>
          <w:rFonts w:ascii="Times New Roman" w:hAnsi="Times New Roman"/>
          <w:sz w:val="28"/>
          <w:szCs w:val="28"/>
        </w:rPr>
        <w:t>Консультация для родителей: «Осторожно - улица!»</w:t>
      </w: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3413">
        <w:rPr>
          <w:rFonts w:ascii="Times New Roman" w:hAnsi="Times New Roman"/>
          <w:sz w:val="28"/>
          <w:szCs w:val="28"/>
        </w:rPr>
        <w:t xml:space="preserve">  </w:t>
      </w:r>
    </w:p>
    <w:p w:rsidR="00182543" w:rsidRDefault="00E572F4" w:rsidP="00182543">
      <w:p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2543">
        <w:rPr>
          <w:rFonts w:ascii="Times New Roman" w:hAnsi="Times New Roman"/>
          <w:sz w:val="28"/>
          <w:szCs w:val="28"/>
        </w:rPr>
        <w:t xml:space="preserve"> </w:t>
      </w:r>
      <w:r w:rsidR="00182543" w:rsidRPr="00182543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="00182543">
        <w:rPr>
          <w:rFonts w:ascii="Times New Roman" w:hAnsi="Times New Roman"/>
          <w:b/>
          <w:sz w:val="28"/>
          <w:szCs w:val="28"/>
          <w:u w:val="single"/>
        </w:rPr>
        <w:t xml:space="preserve"> этап </w:t>
      </w:r>
      <w:proofErr w:type="gramStart"/>
      <w:r w:rsidR="00182543">
        <w:rPr>
          <w:rFonts w:ascii="Times New Roman" w:hAnsi="Times New Roman"/>
          <w:b/>
          <w:sz w:val="28"/>
          <w:szCs w:val="28"/>
          <w:u w:val="single"/>
        </w:rPr>
        <w:t xml:space="preserve">проекта </w:t>
      </w:r>
      <w:r w:rsidR="00182543" w:rsidRPr="00182543">
        <w:rPr>
          <w:rFonts w:ascii="Times New Roman" w:hAnsi="Times New Roman"/>
          <w:b/>
          <w:sz w:val="28"/>
          <w:szCs w:val="28"/>
          <w:u w:val="single"/>
        </w:rPr>
        <w:t xml:space="preserve"> Презентация</w:t>
      </w:r>
      <w:proofErr w:type="gramEnd"/>
      <w:r w:rsidR="00182543" w:rsidRPr="00182543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182543" w:rsidRPr="00182543" w:rsidRDefault="00182543" w:rsidP="00182543">
      <w:p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82543">
        <w:rPr>
          <w:rFonts w:ascii="Times New Roman" w:hAnsi="Times New Roman"/>
          <w:b/>
          <w:i/>
          <w:sz w:val="28"/>
          <w:szCs w:val="28"/>
        </w:rPr>
        <w:t>Проведение досуга «Дорожные</w:t>
      </w:r>
      <w:r w:rsidR="003F7A58">
        <w:rPr>
          <w:rFonts w:ascii="Times New Roman" w:hAnsi="Times New Roman"/>
          <w:b/>
          <w:i/>
          <w:sz w:val="28"/>
          <w:szCs w:val="28"/>
        </w:rPr>
        <w:t xml:space="preserve"> приключения</w:t>
      </w:r>
      <w:r w:rsidRPr="00182543">
        <w:rPr>
          <w:rFonts w:ascii="Times New Roman" w:hAnsi="Times New Roman"/>
          <w:b/>
          <w:i/>
          <w:sz w:val="28"/>
          <w:szCs w:val="28"/>
        </w:rPr>
        <w:t>»</w:t>
      </w:r>
    </w:p>
    <w:p w:rsidR="00E572F4" w:rsidRPr="009E3413" w:rsidRDefault="00E572F4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3413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E572F4" w:rsidRDefault="00436C31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36C31">
        <w:rPr>
          <w:rFonts w:ascii="Times New Roman" w:hAnsi="Times New Roman"/>
          <w:b/>
          <w:sz w:val="28"/>
          <w:szCs w:val="28"/>
          <w:u w:val="single"/>
        </w:rPr>
        <w:t>Перспективы в старшем возрасте:</w:t>
      </w:r>
    </w:p>
    <w:p w:rsidR="00436C31" w:rsidRPr="00436C31" w:rsidRDefault="00436C31" w:rsidP="0018254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36C31" w:rsidRPr="00436C31" w:rsidRDefault="00293153" w:rsidP="00182543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знакомство с «</w:t>
      </w:r>
      <w:r w:rsidR="00B622E3">
        <w:rPr>
          <w:rFonts w:ascii="Times New Roman" w:hAnsi="Times New Roman"/>
          <w:sz w:val="28"/>
          <w:szCs w:val="28"/>
        </w:rPr>
        <w:t>Дорожной А</w:t>
      </w:r>
      <w:r>
        <w:rPr>
          <w:rFonts w:ascii="Times New Roman" w:hAnsi="Times New Roman"/>
          <w:sz w:val="28"/>
          <w:szCs w:val="28"/>
        </w:rPr>
        <w:t>збук</w:t>
      </w:r>
      <w:r w:rsidR="00497997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»</w:t>
      </w:r>
      <w:r w:rsidR="00436C31" w:rsidRPr="00436C31">
        <w:rPr>
          <w:rFonts w:ascii="Times New Roman" w:hAnsi="Times New Roman"/>
          <w:sz w:val="28"/>
          <w:szCs w:val="28"/>
        </w:rPr>
        <w:t>.</w:t>
      </w:r>
    </w:p>
    <w:p w:rsidR="00614BA4" w:rsidRPr="00436C31" w:rsidRDefault="00293153" w:rsidP="00182543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Сюжетно-ролевая игра: «А</w:t>
      </w:r>
      <w:r w:rsidR="00614BA4" w:rsidRPr="00436C31">
        <w:rPr>
          <w:rFonts w:ascii="Times New Roman" w:hAnsi="Times New Roman"/>
          <w:sz w:val="28"/>
          <w:szCs w:val="28"/>
        </w:rPr>
        <w:t>втошкола</w:t>
      </w:r>
      <w:r>
        <w:rPr>
          <w:rFonts w:ascii="Times New Roman" w:hAnsi="Times New Roman"/>
          <w:sz w:val="28"/>
          <w:szCs w:val="28"/>
        </w:rPr>
        <w:t>»</w:t>
      </w:r>
    </w:p>
    <w:p w:rsidR="00614BA4" w:rsidRPr="00436C31" w:rsidRDefault="00614BA4" w:rsidP="00182543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436C31">
        <w:rPr>
          <w:rFonts w:ascii="Times New Roman" w:hAnsi="Times New Roman"/>
          <w:sz w:val="28"/>
          <w:szCs w:val="28"/>
        </w:rPr>
        <w:t>Разработка викторин</w:t>
      </w:r>
      <w:r w:rsidR="00497997">
        <w:rPr>
          <w:rFonts w:ascii="Times New Roman" w:hAnsi="Times New Roman"/>
          <w:sz w:val="28"/>
          <w:szCs w:val="28"/>
        </w:rPr>
        <w:t>ы</w:t>
      </w:r>
      <w:r w:rsidRPr="00436C31">
        <w:rPr>
          <w:rFonts w:ascii="Times New Roman" w:hAnsi="Times New Roman"/>
          <w:sz w:val="28"/>
          <w:szCs w:val="28"/>
        </w:rPr>
        <w:t xml:space="preserve"> </w:t>
      </w:r>
    </w:p>
    <w:p w:rsidR="00614BA4" w:rsidRPr="00436C31" w:rsidRDefault="00614BA4" w:rsidP="00182543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436C31">
        <w:rPr>
          <w:rFonts w:ascii="Times New Roman" w:hAnsi="Times New Roman"/>
          <w:sz w:val="28"/>
          <w:szCs w:val="28"/>
        </w:rPr>
        <w:t>Информационна</w:t>
      </w:r>
      <w:r w:rsidR="00B622E3">
        <w:rPr>
          <w:rFonts w:ascii="Times New Roman" w:hAnsi="Times New Roman"/>
          <w:sz w:val="28"/>
          <w:szCs w:val="28"/>
        </w:rPr>
        <w:t xml:space="preserve">я газета для родителей: «Школа </w:t>
      </w:r>
      <w:proofErr w:type="spellStart"/>
      <w:r w:rsidR="00B622E3">
        <w:rPr>
          <w:rFonts w:ascii="Times New Roman" w:hAnsi="Times New Roman"/>
          <w:sz w:val="28"/>
          <w:szCs w:val="28"/>
        </w:rPr>
        <w:t>С</w:t>
      </w:r>
      <w:r w:rsidRPr="00436C31">
        <w:rPr>
          <w:rFonts w:ascii="Times New Roman" w:hAnsi="Times New Roman"/>
          <w:sz w:val="28"/>
          <w:szCs w:val="28"/>
        </w:rPr>
        <w:t>ветофорика</w:t>
      </w:r>
      <w:proofErr w:type="spellEnd"/>
      <w:r w:rsidRPr="00436C31">
        <w:rPr>
          <w:rFonts w:ascii="Times New Roman" w:hAnsi="Times New Roman"/>
          <w:sz w:val="28"/>
          <w:szCs w:val="28"/>
        </w:rPr>
        <w:t xml:space="preserve">». </w:t>
      </w:r>
    </w:p>
    <w:p w:rsidR="00614BA4" w:rsidRPr="00436C31" w:rsidRDefault="00614BA4" w:rsidP="00182543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436C31">
        <w:rPr>
          <w:rFonts w:ascii="Times New Roman" w:hAnsi="Times New Roman"/>
          <w:sz w:val="28"/>
          <w:szCs w:val="28"/>
        </w:rPr>
        <w:t>Знакомство с историей транспорта</w:t>
      </w:r>
    </w:p>
    <w:p w:rsidR="00614BA4" w:rsidRPr="00436C31" w:rsidRDefault="00436C31" w:rsidP="00182543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436C31">
        <w:rPr>
          <w:rFonts w:ascii="Times New Roman" w:hAnsi="Times New Roman"/>
          <w:sz w:val="28"/>
          <w:szCs w:val="28"/>
        </w:rPr>
        <w:t xml:space="preserve">Игра </w:t>
      </w:r>
      <w:r w:rsidR="00614BA4" w:rsidRPr="00436C31">
        <w:rPr>
          <w:rFonts w:ascii="Times New Roman" w:hAnsi="Times New Roman"/>
          <w:sz w:val="28"/>
          <w:szCs w:val="28"/>
        </w:rPr>
        <w:t>«Поле чудес»;</w:t>
      </w:r>
    </w:p>
    <w:p w:rsidR="00614BA4" w:rsidRPr="00436C31" w:rsidRDefault="00614BA4" w:rsidP="00182543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436C31">
        <w:rPr>
          <w:rFonts w:ascii="Times New Roman" w:hAnsi="Times New Roman"/>
          <w:sz w:val="28"/>
          <w:szCs w:val="28"/>
        </w:rPr>
        <w:t>Спортивный праздник</w:t>
      </w:r>
      <w:r w:rsidR="00497997">
        <w:rPr>
          <w:rFonts w:ascii="Times New Roman" w:hAnsi="Times New Roman"/>
          <w:sz w:val="28"/>
          <w:szCs w:val="28"/>
        </w:rPr>
        <w:t xml:space="preserve"> «</w:t>
      </w:r>
    </w:p>
    <w:p w:rsidR="00614BA4" w:rsidRPr="00436C31" w:rsidRDefault="00614BA4" w:rsidP="00182543">
      <w:pPr>
        <w:tabs>
          <w:tab w:val="left" w:pos="426"/>
        </w:tabs>
        <w:spacing w:after="0"/>
        <w:ind w:left="-567" w:firstLine="567"/>
        <w:rPr>
          <w:rFonts w:ascii="Times New Roman" w:hAnsi="Times New Roman"/>
          <w:sz w:val="28"/>
          <w:szCs w:val="28"/>
        </w:rPr>
      </w:pPr>
    </w:p>
    <w:sectPr w:rsidR="00614BA4" w:rsidRPr="00436C31" w:rsidSect="008E61EE">
      <w:footerReference w:type="default" r:id="rId8"/>
      <w:pgSz w:w="11906" w:h="16838"/>
      <w:pgMar w:top="709" w:right="850" w:bottom="993" w:left="170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1EE" w:rsidRDefault="008E61EE" w:rsidP="008E61EE">
      <w:pPr>
        <w:spacing w:after="0" w:line="240" w:lineRule="auto"/>
      </w:pPr>
      <w:r>
        <w:separator/>
      </w:r>
    </w:p>
  </w:endnote>
  <w:endnote w:type="continuationSeparator" w:id="1">
    <w:p w:rsidR="008E61EE" w:rsidRDefault="008E61EE" w:rsidP="008E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1082"/>
      <w:docPartObj>
        <w:docPartGallery w:val="Page Numbers (Bottom of Page)"/>
        <w:docPartUnique/>
      </w:docPartObj>
    </w:sdtPr>
    <w:sdtContent>
      <w:p w:rsidR="008E61EE" w:rsidRDefault="00FD27CC">
        <w:pPr>
          <w:pStyle w:val="a6"/>
          <w:jc w:val="right"/>
        </w:pPr>
        <w:fldSimple w:instr=" PAGE   \* MERGEFORMAT ">
          <w:r w:rsidR="003F7A58">
            <w:rPr>
              <w:noProof/>
            </w:rPr>
            <w:t>6</w:t>
          </w:r>
        </w:fldSimple>
      </w:p>
    </w:sdtContent>
  </w:sdt>
  <w:p w:rsidR="008E61EE" w:rsidRDefault="008E61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1EE" w:rsidRDefault="008E61EE" w:rsidP="008E61EE">
      <w:pPr>
        <w:spacing w:after="0" w:line="240" w:lineRule="auto"/>
      </w:pPr>
      <w:r>
        <w:separator/>
      </w:r>
    </w:p>
  </w:footnote>
  <w:footnote w:type="continuationSeparator" w:id="1">
    <w:p w:rsidR="008E61EE" w:rsidRDefault="008E61EE" w:rsidP="008E6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6791"/>
    <w:multiLevelType w:val="hybridMultilevel"/>
    <w:tmpl w:val="CD2E1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7D1B02"/>
    <w:multiLevelType w:val="hybridMultilevel"/>
    <w:tmpl w:val="9C2A72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2960D0"/>
    <w:multiLevelType w:val="hybridMultilevel"/>
    <w:tmpl w:val="B8C29ECA"/>
    <w:lvl w:ilvl="0" w:tplc="EC5050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86B23"/>
    <w:multiLevelType w:val="hybridMultilevel"/>
    <w:tmpl w:val="C7CA070C"/>
    <w:lvl w:ilvl="0" w:tplc="EC5050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F02F7"/>
    <w:multiLevelType w:val="hybridMultilevel"/>
    <w:tmpl w:val="FF526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F8212B"/>
    <w:multiLevelType w:val="hybridMultilevel"/>
    <w:tmpl w:val="29D89C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925C82"/>
    <w:multiLevelType w:val="hybridMultilevel"/>
    <w:tmpl w:val="6B40D4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72730C9"/>
    <w:multiLevelType w:val="hybridMultilevel"/>
    <w:tmpl w:val="9EB62A82"/>
    <w:lvl w:ilvl="0" w:tplc="1BCEF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1A459B"/>
    <w:multiLevelType w:val="hybridMultilevel"/>
    <w:tmpl w:val="EB78F6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3A309E"/>
    <w:multiLevelType w:val="hybridMultilevel"/>
    <w:tmpl w:val="0256D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E3B00"/>
    <w:multiLevelType w:val="hybridMultilevel"/>
    <w:tmpl w:val="4E767A40"/>
    <w:lvl w:ilvl="0" w:tplc="EC5050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2F4"/>
    <w:rsid w:val="00043E45"/>
    <w:rsid w:val="00182543"/>
    <w:rsid w:val="001848B8"/>
    <w:rsid w:val="0028368F"/>
    <w:rsid w:val="00293153"/>
    <w:rsid w:val="002A449C"/>
    <w:rsid w:val="003F7A58"/>
    <w:rsid w:val="00436C31"/>
    <w:rsid w:val="00497997"/>
    <w:rsid w:val="005566F7"/>
    <w:rsid w:val="00581BFB"/>
    <w:rsid w:val="00597FEE"/>
    <w:rsid w:val="00602B2C"/>
    <w:rsid w:val="00614BA4"/>
    <w:rsid w:val="00676CBC"/>
    <w:rsid w:val="007B0EB3"/>
    <w:rsid w:val="008E3406"/>
    <w:rsid w:val="008E61EE"/>
    <w:rsid w:val="009B6DB9"/>
    <w:rsid w:val="00AE39D1"/>
    <w:rsid w:val="00B622E3"/>
    <w:rsid w:val="00BD34A0"/>
    <w:rsid w:val="00C66A2D"/>
    <w:rsid w:val="00D352F0"/>
    <w:rsid w:val="00D7262E"/>
    <w:rsid w:val="00D75D2E"/>
    <w:rsid w:val="00E05BF7"/>
    <w:rsid w:val="00E32B82"/>
    <w:rsid w:val="00E572F4"/>
    <w:rsid w:val="00F43C03"/>
    <w:rsid w:val="00FC2846"/>
    <w:rsid w:val="00FD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2F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61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E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61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80C0-5B0B-444E-ACF1-3FB215E9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6</cp:revision>
  <cp:lastPrinted>2012-10-16T09:23:00Z</cp:lastPrinted>
  <dcterms:created xsi:type="dcterms:W3CDTF">2012-10-14T17:52:00Z</dcterms:created>
  <dcterms:modified xsi:type="dcterms:W3CDTF">2012-10-17T04:26:00Z</dcterms:modified>
</cp:coreProperties>
</file>