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8" w:rsidRDefault="00104B8E" w:rsidP="00104B8E">
      <w:pPr>
        <w:jc w:val="center"/>
        <w:rPr>
          <w:rFonts w:ascii="Times New Roman" w:hAnsi="Times New Roman" w:cs="Times New Roman"/>
          <w:sz w:val="28"/>
        </w:rPr>
      </w:pPr>
      <w:r w:rsidRPr="00104B8E">
        <w:rPr>
          <w:rFonts w:ascii="Times New Roman" w:hAnsi="Times New Roman" w:cs="Times New Roman"/>
          <w:sz w:val="28"/>
        </w:rPr>
        <w:t>Математическая олимпиада</w:t>
      </w:r>
      <w:r w:rsidR="00511D04">
        <w:rPr>
          <w:rFonts w:ascii="Times New Roman" w:hAnsi="Times New Roman" w:cs="Times New Roman"/>
          <w:sz w:val="28"/>
        </w:rPr>
        <w:t xml:space="preserve"> для учащихся 2 класса.</w:t>
      </w:r>
    </w:p>
    <w:p w:rsidR="00104B8E" w:rsidRDefault="00104B8E" w:rsidP="00104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автобусе было 5 свободных мест. На остановке никто не вышел, но вошло 7 человек, часть из которых села на свободные места. Сколько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вошедших осталось стоять? </w:t>
      </w:r>
    </w:p>
    <w:p w:rsidR="00104B8E" w:rsidRDefault="00104B8E" w:rsidP="00104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школьном участке работало 9 бригад. 2 из них объединились вместе. Сколько стало бригад?</w:t>
      </w:r>
    </w:p>
    <w:p w:rsidR="00104B8E" w:rsidRDefault="00104B8E" w:rsidP="00104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равенствах допущены ошибки. В каких числах надо переставить цифры, чтобы получить верные равенства? Запишите их.</w:t>
      </w:r>
    </w:p>
    <w:p w:rsidR="00104B8E" w:rsidRDefault="00104B8E" w:rsidP="00104B8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36-82=8                58+63=94</w:t>
      </w:r>
    </w:p>
    <w:p w:rsidR="00104B8E" w:rsidRDefault="00104B8E" w:rsidP="00104B8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28+18=100            71-37=43</w:t>
      </w:r>
    </w:p>
    <w:p w:rsidR="00104B8E" w:rsidRDefault="00104B8E" w:rsidP="00104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 на одной ноге весит 3 кг. Сколько он будет весить, если встанет на 2 ноги?</w:t>
      </w:r>
    </w:p>
    <w:p w:rsidR="005567D4" w:rsidRDefault="00104B8E" w:rsidP="00104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пирог прямоугольной формы двумя разрезами разделить на 4 части</w:t>
      </w:r>
      <w:r w:rsidR="00556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так,</w:t>
      </w:r>
      <w:r w:rsidR="005567D4">
        <w:rPr>
          <w:rFonts w:ascii="Times New Roman" w:hAnsi="Times New Roman" w:cs="Times New Roman"/>
          <w:sz w:val="28"/>
        </w:rPr>
        <w:t xml:space="preserve"> чтобы две из них были четырехугольной формы, а две – треугольной?</w:t>
      </w:r>
    </w:p>
    <w:p w:rsidR="005567D4" w:rsidRDefault="005567D4" w:rsidP="00556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ехал в село. По дороге он встретил 5 грузовиков и 3 машины. Сколько всего машин ехало в село?</w:t>
      </w:r>
    </w:p>
    <w:p w:rsidR="005567D4" w:rsidRPr="005567D4" w:rsidRDefault="005567D4" w:rsidP="00556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Расшифруйте ребус         </w:t>
      </w:r>
      <w:r w:rsidRPr="005567D4">
        <w:rPr>
          <w:rFonts w:ascii="Times New Roman" w:hAnsi="Times New Roman" w:cs="Times New Roman"/>
          <w:sz w:val="28"/>
        </w:rPr>
        <w:t>Р1а</w:t>
      </w:r>
      <w:r w:rsidR="00104B8E" w:rsidRPr="005567D4">
        <w:rPr>
          <w:rFonts w:ascii="Times New Roman" w:hAnsi="Times New Roman" w:cs="Times New Roman"/>
          <w:sz w:val="28"/>
        </w:rPr>
        <w:t xml:space="preserve">  </w:t>
      </w:r>
    </w:p>
    <w:p w:rsidR="005567D4" w:rsidRPr="005567D4" w:rsidRDefault="005567D4" w:rsidP="005567D4"/>
    <w:sectPr w:rsidR="005567D4" w:rsidRPr="005567D4" w:rsidSect="003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5C6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6C7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868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0D4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64FD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43BA"/>
    <w:multiLevelType w:val="hybridMultilevel"/>
    <w:tmpl w:val="912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B8E"/>
    <w:rsid w:val="00104B8E"/>
    <w:rsid w:val="003C1FF8"/>
    <w:rsid w:val="00511D04"/>
    <w:rsid w:val="005567D4"/>
    <w:rsid w:val="00C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User</cp:lastModifiedBy>
  <cp:revision>2</cp:revision>
  <dcterms:created xsi:type="dcterms:W3CDTF">2011-12-07T02:17:00Z</dcterms:created>
  <dcterms:modified xsi:type="dcterms:W3CDTF">2011-12-27T14:16:00Z</dcterms:modified>
</cp:coreProperties>
</file>