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A4" w:rsidRPr="00F1579F" w:rsidRDefault="00FE476F">
      <w:pPr>
        <w:rPr>
          <w:sz w:val="36"/>
        </w:rPr>
      </w:pPr>
      <w:r w:rsidRPr="00F1579F">
        <w:rPr>
          <w:sz w:val="36"/>
        </w:rPr>
        <w:t xml:space="preserve">    Во-первых: родители не должны подавать плохих примеров. Чтобы научится понимать своего ребенка, не надо предъявлять к нему завышенные требования, которые он просто не в состоянии выполнять.</w:t>
      </w:r>
    </w:p>
    <w:p w:rsidR="00FE476F" w:rsidRPr="00F1579F" w:rsidRDefault="00FE476F">
      <w:pPr>
        <w:rPr>
          <w:sz w:val="36"/>
        </w:rPr>
      </w:pPr>
      <w:r w:rsidRPr="00F1579F">
        <w:rPr>
          <w:sz w:val="36"/>
        </w:rPr>
        <w:t xml:space="preserve">    Поведение ребе</w:t>
      </w:r>
      <w:r w:rsidR="00A11C99">
        <w:rPr>
          <w:sz w:val="36"/>
        </w:rPr>
        <w:t>нка можно объяснить, проанализи</w:t>
      </w:r>
      <w:r w:rsidRPr="00F1579F">
        <w:rPr>
          <w:sz w:val="36"/>
        </w:rPr>
        <w:t>ровать, в каких условиях он развивается:</w:t>
      </w:r>
    </w:p>
    <w:p w:rsidR="00FE476F" w:rsidRPr="00F1579F" w:rsidRDefault="00FE476F" w:rsidP="00FE476F">
      <w:pPr>
        <w:pStyle w:val="a3"/>
        <w:numPr>
          <w:ilvl w:val="0"/>
          <w:numId w:val="1"/>
        </w:numPr>
        <w:ind w:left="0" w:firstLine="360"/>
        <w:rPr>
          <w:sz w:val="36"/>
        </w:rPr>
      </w:pPr>
      <w:r w:rsidRPr="00F1579F">
        <w:rPr>
          <w:sz w:val="36"/>
        </w:rPr>
        <w:t xml:space="preserve">Если на ребенка постоянно кричать, применяют физические наказания, у него возникает потребность избегать </w:t>
      </w:r>
      <w:r w:rsidRPr="00F1579F">
        <w:rPr>
          <w:sz w:val="36"/>
        </w:rPr>
        <w:lastRenderedPageBreak/>
        <w:t>подобных потрясений и, как следствие, появляются такие отрицательные черты, как пугливость, недоверчивость, лживость, агрессивность</w:t>
      </w:r>
    </w:p>
    <w:p w:rsidR="00FE476F" w:rsidRPr="00F1579F" w:rsidRDefault="00FE476F" w:rsidP="00FE476F">
      <w:pPr>
        <w:pStyle w:val="a3"/>
        <w:numPr>
          <w:ilvl w:val="0"/>
          <w:numId w:val="1"/>
        </w:numPr>
        <w:ind w:left="0" w:firstLine="360"/>
        <w:rPr>
          <w:sz w:val="36"/>
        </w:rPr>
      </w:pPr>
      <w:r w:rsidRPr="00F1579F">
        <w:rPr>
          <w:sz w:val="36"/>
        </w:rPr>
        <w:t>Если за ребенка все выполняют взрослые и ребенок не приучен трудиться, он становится ленивым, безвольным; старается все время ловчить и обманывать</w:t>
      </w:r>
    </w:p>
    <w:p w:rsidR="00FE476F" w:rsidRPr="00F1579F" w:rsidRDefault="00FE476F" w:rsidP="00FE476F">
      <w:pPr>
        <w:pStyle w:val="a3"/>
        <w:numPr>
          <w:ilvl w:val="0"/>
          <w:numId w:val="1"/>
        </w:numPr>
        <w:ind w:left="0" w:firstLine="360"/>
        <w:rPr>
          <w:sz w:val="36"/>
        </w:rPr>
      </w:pPr>
      <w:r w:rsidRPr="00F1579F">
        <w:rPr>
          <w:sz w:val="36"/>
        </w:rPr>
        <w:t xml:space="preserve">Если ребенка балуют, постоянно покупают дорогие игрушки, ни в чем ему не отказывают – у него могут развиться </w:t>
      </w:r>
      <w:r w:rsidRPr="00F1579F">
        <w:rPr>
          <w:sz w:val="36"/>
        </w:rPr>
        <w:lastRenderedPageBreak/>
        <w:t>непомерные притязания, он не научится беречь вещи и ценить вложенный в них труд</w:t>
      </w:r>
    </w:p>
    <w:p w:rsidR="00FE476F" w:rsidRPr="00F1579F" w:rsidRDefault="00FE476F" w:rsidP="00FE476F">
      <w:pPr>
        <w:pStyle w:val="a3"/>
        <w:numPr>
          <w:ilvl w:val="0"/>
          <w:numId w:val="1"/>
        </w:numPr>
        <w:ind w:left="0" w:firstLine="360"/>
        <w:rPr>
          <w:sz w:val="36"/>
        </w:rPr>
      </w:pPr>
      <w:r w:rsidRPr="00F1579F">
        <w:rPr>
          <w:sz w:val="36"/>
        </w:rPr>
        <w:t>Если вы ребенку мало читаете, мало общаетесь, у него слабо развивается интеллект, мышление, способность сопереживать.</w:t>
      </w:r>
    </w:p>
    <w:p w:rsidR="00FE476F" w:rsidRPr="00F1579F" w:rsidRDefault="00FE476F" w:rsidP="00FE476F">
      <w:pPr>
        <w:rPr>
          <w:sz w:val="36"/>
        </w:rPr>
      </w:pPr>
      <w:r w:rsidRPr="00F1579F">
        <w:rPr>
          <w:sz w:val="36"/>
        </w:rPr>
        <w:t xml:space="preserve">    С раннего возраста развивайте у ребенка внимательность, наблюдательность и воображение</w:t>
      </w:r>
      <w:r w:rsidR="00F1579F" w:rsidRPr="00F1579F">
        <w:rPr>
          <w:sz w:val="36"/>
        </w:rPr>
        <w:t>. Для этого учите описывать различные предметы, рассказывать об их назначении.</w:t>
      </w:r>
    </w:p>
    <w:p w:rsidR="00F1579F" w:rsidRPr="00F1579F" w:rsidRDefault="00F1579F" w:rsidP="00FE476F">
      <w:pPr>
        <w:rPr>
          <w:sz w:val="36"/>
        </w:rPr>
      </w:pPr>
      <w:r w:rsidRPr="00F1579F">
        <w:rPr>
          <w:sz w:val="36"/>
        </w:rPr>
        <w:lastRenderedPageBreak/>
        <w:t xml:space="preserve">    Иногда родители очень ревностно занимаются образованием ребенка: нанимают репетиторов</w:t>
      </w:r>
      <w:proofErr w:type="gramStart"/>
      <w:r w:rsidRPr="00F1579F">
        <w:rPr>
          <w:sz w:val="36"/>
        </w:rPr>
        <w:t xml:space="preserve"> ,</w:t>
      </w:r>
      <w:proofErr w:type="gramEnd"/>
      <w:r w:rsidRPr="00F1579F">
        <w:rPr>
          <w:sz w:val="36"/>
        </w:rPr>
        <w:t xml:space="preserve"> отдают в престижные садики и учебные заведения со специальными уклонами, музыкальные и танцевальные школы и т.д. Но при </w:t>
      </w:r>
      <w:proofErr w:type="gramStart"/>
      <w:r w:rsidRPr="00F1579F">
        <w:rPr>
          <w:sz w:val="36"/>
        </w:rPr>
        <w:t>этом</w:t>
      </w:r>
      <w:proofErr w:type="gramEnd"/>
      <w:r w:rsidRPr="00F1579F">
        <w:rPr>
          <w:sz w:val="36"/>
        </w:rPr>
        <w:t xml:space="preserve"> почему то забывают получить согласие малыша. Между тем взрослым необходимо помнить, что только некоторые дети занимаются пением, </w:t>
      </w:r>
      <w:r w:rsidRPr="00F1579F">
        <w:rPr>
          <w:sz w:val="36"/>
        </w:rPr>
        <w:lastRenderedPageBreak/>
        <w:t>танцами, музыкой с удовольствием.</w:t>
      </w:r>
    </w:p>
    <w:p w:rsidR="00F1579F" w:rsidRPr="00F1579F" w:rsidRDefault="00F1579F" w:rsidP="00FE476F">
      <w:pPr>
        <w:rPr>
          <w:b/>
          <w:sz w:val="36"/>
        </w:rPr>
      </w:pPr>
      <w:r w:rsidRPr="00F1579F">
        <w:rPr>
          <w:sz w:val="36"/>
        </w:rPr>
        <w:t xml:space="preserve">    </w:t>
      </w:r>
      <w:r w:rsidRPr="00F1579F">
        <w:rPr>
          <w:b/>
          <w:sz w:val="36"/>
        </w:rPr>
        <w:t>Не загружайте малыша тем, что ему не интересно. Попытайтесь выяснить его пристрастия и подобрать соответствующее занятие. Предоставьте ему право выбора, право решать самому, чем ему заниматься.</w:t>
      </w:r>
    </w:p>
    <w:p w:rsidR="00FE476F" w:rsidRDefault="00FE476F"/>
    <w:p w:rsidR="00FE476F" w:rsidRDefault="00FE476F"/>
    <w:p w:rsidR="00FE476F" w:rsidRDefault="00FE476F"/>
    <w:p w:rsidR="00FE476F" w:rsidRDefault="00FE476F"/>
    <w:p w:rsidR="00FE476F" w:rsidRDefault="00FE476F"/>
    <w:p w:rsidR="00FE476F" w:rsidRDefault="00FE476F"/>
    <w:p w:rsidR="00FE476F" w:rsidRDefault="00FE476F"/>
    <w:p w:rsidR="00FE476F" w:rsidRDefault="00FB74A4">
      <w:r>
        <w:rPr>
          <w:noProof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22.1pt;margin-top:6.45pt;width:150.75pt;height:85.5pt;z-index:251658240" fillcolor="#eeece1 [3214]">
            <v:shadow on="t" type="double" opacity=".5" color2="shadow add(102)" offset="-3pt,-3pt" offset2="-6pt,-6pt"/>
            <v:textbox>
              <w:txbxContent>
                <w:p w:rsidR="00F1579F" w:rsidRPr="00D83B84" w:rsidRDefault="00F1579F" w:rsidP="00F1579F">
                  <w:pPr>
                    <w:jc w:val="center"/>
                    <w:rPr>
                      <w:b/>
                      <w:sz w:val="36"/>
                    </w:rPr>
                  </w:pPr>
                  <w:r w:rsidRPr="00D83B84">
                    <w:rPr>
                      <w:b/>
                      <w:sz w:val="36"/>
                    </w:rPr>
                    <w:t>Для Вас,</w:t>
                  </w:r>
                </w:p>
                <w:p w:rsidR="00F1579F" w:rsidRPr="00D83B84" w:rsidRDefault="00F1579F" w:rsidP="00F1579F">
                  <w:pPr>
                    <w:jc w:val="center"/>
                    <w:rPr>
                      <w:b/>
                      <w:sz w:val="36"/>
                    </w:rPr>
                  </w:pPr>
                  <w:r w:rsidRPr="00D83B84">
                    <w:rPr>
                      <w:b/>
                      <w:sz w:val="36"/>
                    </w:rPr>
                    <w:t>родители</w:t>
                  </w:r>
                </w:p>
              </w:txbxContent>
            </v:textbox>
          </v:shape>
        </w:pict>
      </w:r>
    </w:p>
    <w:p w:rsidR="00F1579F" w:rsidRDefault="00F1579F"/>
    <w:p w:rsidR="00F1579F" w:rsidRDefault="00F1579F"/>
    <w:p w:rsidR="00F1579F" w:rsidRDefault="00F1579F"/>
    <w:p w:rsidR="00A11C99" w:rsidRDefault="00A11C99"/>
    <w:p w:rsidR="00F1579F" w:rsidRPr="00A11C99" w:rsidRDefault="00F1579F" w:rsidP="00F1579F">
      <w:pPr>
        <w:jc w:val="center"/>
        <w:rPr>
          <w:b/>
          <w:sz w:val="36"/>
        </w:rPr>
      </w:pPr>
      <w:r w:rsidRPr="00A11C99">
        <w:rPr>
          <w:b/>
          <w:sz w:val="36"/>
        </w:rPr>
        <w:t>Как добиться успехов в воспитании ребенка</w:t>
      </w:r>
    </w:p>
    <w:p w:rsidR="00F1579F" w:rsidRDefault="00F1579F"/>
    <w:p w:rsidR="00F1579F" w:rsidRDefault="00A11C99">
      <w:r>
        <w:rPr>
          <w:noProof/>
        </w:rPr>
        <w:drawing>
          <wp:inline distT="0" distB="0" distL="0" distR="0">
            <wp:extent cx="2781299" cy="2124075"/>
            <wp:effectExtent l="19050" t="0" r="1" b="0"/>
            <wp:docPr id="2" name="Рисунок 1" descr="SAM_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8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9F" w:rsidRDefault="00F1579F"/>
    <w:p w:rsidR="00F1579F" w:rsidRDefault="00F1579F" w:rsidP="00F1579F">
      <w:r w:rsidRPr="007C43AA">
        <w:rPr>
          <w:b/>
        </w:rPr>
        <w:t>Составитель:</w:t>
      </w:r>
      <w:r>
        <w:rPr>
          <w:b/>
        </w:rPr>
        <w:t xml:space="preserve"> </w:t>
      </w:r>
      <w:r w:rsidRPr="007C43AA">
        <w:t>воспитатель</w:t>
      </w:r>
      <w:r>
        <w:t xml:space="preserve"> МДОУ №119</w:t>
      </w:r>
    </w:p>
    <w:p w:rsidR="00F1579F" w:rsidRDefault="00F1579F" w:rsidP="00F1579F">
      <w:pPr>
        <w:rPr>
          <w:b/>
        </w:rPr>
      </w:pPr>
      <w:r w:rsidRPr="007C43AA">
        <w:rPr>
          <w:b/>
        </w:rPr>
        <w:t>Клепикова Татьяна Анатольевна</w:t>
      </w:r>
    </w:p>
    <w:sectPr w:rsidR="00F1579F" w:rsidSect="00FE476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5A2"/>
    <w:multiLevelType w:val="hybridMultilevel"/>
    <w:tmpl w:val="76EC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76F"/>
    <w:rsid w:val="00577AD5"/>
    <w:rsid w:val="00A11C99"/>
    <w:rsid w:val="00D83B84"/>
    <w:rsid w:val="00DE44A3"/>
    <w:rsid w:val="00F1579F"/>
    <w:rsid w:val="00FB74A4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9208-8333-46E0-B62E-C7A6E632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2013-04-04T19:35:00Z</dcterms:created>
  <dcterms:modified xsi:type="dcterms:W3CDTF">2013-04-04T20:03:00Z</dcterms:modified>
</cp:coreProperties>
</file>