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51" w:rsidRDefault="005F3451" w:rsidP="005F3451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  <w:r w:rsidRPr="00C84401">
        <w:rPr>
          <w:b/>
          <w:sz w:val="28"/>
          <w:szCs w:val="28"/>
        </w:rPr>
        <w:t>Причины появления агрессивности в поведении  детей дошк</w:t>
      </w:r>
      <w:r w:rsidRPr="00C84401">
        <w:rPr>
          <w:b/>
          <w:sz w:val="28"/>
          <w:szCs w:val="28"/>
        </w:rPr>
        <w:t>о</w:t>
      </w:r>
      <w:r w:rsidRPr="00C84401">
        <w:rPr>
          <w:b/>
          <w:sz w:val="28"/>
          <w:szCs w:val="28"/>
        </w:rPr>
        <w:t>льного возраста.</w:t>
      </w:r>
    </w:p>
    <w:p w:rsidR="005F3451" w:rsidRPr="002977C0" w:rsidRDefault="005F3451" w:rsidP="005F3451">
      <w:pPr>
        <w:spacing w:line="360" w:lineRule="auto"/>
        <w:jc w:val="both"/>
        <w:rPr>
          <w:sz w:val="28"/>
          <w:szCs w:val="28"/>
        </w:rPr>
      </w:pPr>
      <w:r w:rsidRPr="002977C0">
        <w:rPr>
          <w:sz w:val="28"/>
          <w:szCs w:val="28"/>
        </w:rPr>
        <w:t>Когда ребенок ведет себя агрессивно, взрослые, как правило, такое поведение осуждают - отчитывают ребенка, наказыв</w:t>
      </w:r>
      <w:r w:rsidRPr="002977C0">
        <w:rPr>
          <w:sz w:val="28"/>
          <w:szCs w:val="28"/>
        </w:rPr>
        <w:t>а</w:t>
      </w:r>
      <w:r w:rsidRPr="002977C0">
        <w:rPr>
          <w:sz w:val="28"/>
          <w:szCs w:val="28"/>
        </w:rPr>
        <w:t>ют, а если он не исправляется, то сами теряют над собой контроль, тем самым только усугубляя непростую ситуацию. Иногда агрессивность носит защитный характер, проявляясь в момент опасности, иногда является свойством личности и выражается в цел</w:t>
      </w:r>
      <w:r w:rsidRPr="002977C0">
        <w:rPr>
          <w:sz w:val="28"/>
          <w:szCs w:val="28"/>
        </w:rPr>
        <w:t>е</w:t>
      </w:r>
      <w:r w:rsidRPr="002977C0">
        <w:rPr>
          <w:sz w:val="28"/>
          <w:szCs w:val="28"/>
        </w:rPr>
        <w:t>направленном разрушительном поведении, проявляясь в деструктивных те</w:t>
      </w:r>
      <w:r w:rsidRPr="002977C0">
        <w:rPr>
          <w:sz w:val="28"/>
          <w:szCs w:val="28"/>
        </w:rPr>
        <w:t>н</w:t>
      </w:r>
      <w:r w:rsidRPr="002977C0">
        <w:rPr>
          <w:sz w:val="28"/>
          <w:szCs w:val="28"/>
        </w:rPr>
        <w:t xml:space="preserve">денциях. </w:t>
      </w:r>
    </w:p>
    <w:p w:rsidR="005F3451" w:rsidRPr="002977C0" w:rsidRDefault="005F3451" w:rsidP="005F3451">
      <w:pPr>
        <w:spacing w:line="360" w:lineRule="auto"/>
        <w:jc w:val="both"/>
        <w:rPr>
          <w:sz w:val="28"/>
          <w:szCs w:val="28"/>
        </w:rPr>
      </w:pPr>
      <w:r w:rsidRPr="002977C0">
        <w:rPr>
          <w:sz w:val="28"/>
          <w:szCs w:val="28"/>
        </w:rPr>
        <w:t>Дети черпают знания о моделях поведения из трех источников: семья, в которой может демонстрироваться и закрепиться агрессивное поведение, све</w:t>
      </w:r>
      <w:r w:rsidRPr="002977C0">
        <w:rPr>
          <w:sz w:val="28"/>
          <w:szCs w:val="28"/>
        </w:rPr>
        <w:t>р</w:t>
      </w:r>
      <w:r w:rsidRPr="002977C0">
        <w:rPr>
          <w:sz w:val="28"/>
          <w:szCs w:val="28"/>
        </w:rPr>
        <w:t xml:space="preserve">стники, например, во время игр по принципу «Я самый сильный – мне все можно», а также символические примеры из </w:t>
      </w:r>
      <w:proofErr w:type="spellStart"/>
      <w:r w:rsidRPr="002977C0">
        <w:rPr>
          <w:sz w:val="28"/>
          <w:szCs w:val="28"/>
        </w:rPr>
        <w:t>масс-медиа</w:t>
      </w:r>
      <w:proofErr w:type="spellEnd"/>
      <w:r w:rsidRPr="002977C0">
        <w:rPr>
          <w:sz w:val="28"/>
          <w:szCs w:val="28"/>
        </w:rPr>
        <w:t>. Ребенок может быть агрессивным не обязательно по вине родителей в результате недостатков воспитания. Черты такого пов</w:t>
      </w:r>
      <w:r w:rsidRPr="002977C0">
        <w:rPr>
          <w:sz w:val="28"/>
          <w:szCs w:val="28"/>
        </w:rPr>
        <w:t>е</w:t>
      </w:r>
      <w:r w:rsidRPr="002977C0">
        <w:rPr>
          <w:sz w:val="28"/>
          <w:szCs w:val="28"/>
        </w:rPr>
        <w:t>дения могут быть скрыты в темпераменте и характере - взрывчатость, гневливость, обидчивость – или являться результ</w:t>
      </w:r>
      <w:r w:rsidRPr="002977C0">
        <w:rPr>
          <w:sz w:val="28"/>
          <w:szCs w:val="28"/>
        </w:rPr>
        <w:t>а</w:t>
      </w:r>
      <w:r w:rsidRPr="002977C0">
        <w:rPr>
          <w:sz w:val="28"/>
          <w:szCs w:val="28"/>
        </w:rPr>
        <w:t>том особого созревания нервной системы. Однако по мере взросления, ответственность ребенка за свое а</w:t>
      </w:r>
      <w:r w:rsidRPr="002977C0">
        <w:rPr>
          <w:sz w:val="28"/>
          <w:szCs w:val="28"/>
        </w:rPr>
        <w:t>г</w:t>
      </w:r>
      <w:r w:rsidRPr="002977C0">
        <w:rPr>
          <w:sz w:val="28"/>
          <w:szCs w:val="28"/>
        </w:rPr>
        <w:t xml:space="preserve">рессивное поведение должна возрастать. </w:t>
      </w:r>
    </w:p>
    <w:p w:rsidR="005F3451" w:rsidRPr="002977C0" w:rsidRDefault="005F3451" w:rsidP="005F3451">
      <w:pPr>
        <w:spacing w:line="360" w:lineRule="auto"/>
        <w:jc w:val="both"/>
        <w:rPr>
          <w:sz w:val="28"/>
          <w:szCs w:val="28"/>
        </w:rPr>
      </w:pPr>
      <w:r w:rsidRPr="008B499A">
        <w:rPr>
          <w:sz w:val="28"/>
          <w:szCs w:val="28"/>
        </w:rPr>
        <w:t>Задача</w:t>
      </w:r>
      <w:r w:rsidRPr="005A56AF">
        <w:rPr>
          <w:b/>
          <w:sz w:val="28"/>
          <w:szCs w:val="28"/>
        </w:rPr>
        <w:t xml:space="preserve"> </w:t>
      </w:r>
      <w:r w:rsidRPr="002977C0">
        <w:rPr>
          <w:sz w:val="28"/>
          <w:szCs w:val="28"/>
        </w:rPr>
        <w:t>взрослых – помочь преодолеть трудности эмоционального развития. Первые агрессивные действия психологи связывают с кризисом 3-х лет. В 3-4 года агрессивность проявляется почти у каждого ребенка в защитной реакции, в желании о</w:t>
      </w:r>
      <w:r w:rsidRPr="002977C0">
        <w:rPr>
          <w:sz w:val="28"/>
          <w:szCs w:val="28"/>
        </w:rPr>
        <w:t>с</w:t>
      </w:r>
      <w:r w:rsidRPr="002977C0">
        <w:rPr>
          <w:sz w:val="28"/>
          <w:szCs w:val="28"/>
        </w:rPr>
        <w:t>таться одному, обозначить территорию «свое», «Я». Здесь у спокойного до недавн</w:t>
      </w:r>
      <w:r w:rsidRPr="002977C0">
        <w:rPr>
          <w:sz w:val="28"/>
          <w:szCs w:val="28"/>
        </w:rPr>
        <w:t>е</w:t>
      </w:r>
      <w:r w:rsidRPr="002977C0">
        <w:rPr>
          <w:sz w:val="28"/>
          <w:szCs w:val="28"/>
        </w:rPr>
        <w:t>го времени ребенка появляются черты негативизма, упрямства, своеволия, десп</w:t>
      </w:r>
      <w:r w:rsidRPr="002977C0">
        <w:rPr>
          <w:sz w:val="28"/>
          <w:szCs w:val="28"/>
        </w:rPr>
        <w:t>о</w:t>
      </w:r>
      <w:r w:rsidRPr="002977C0">
        <w:rPr>
          <w:sz w:val="28"/>
          <w:szCs w:val="28"/>
        </w:rPr>
        <w:t>тизма, ревности. Развивается самостоятельность, активность ребенка, происходит перестройка его социальных взаимоотношений – и агрессия может стать спутником этих пер</w:t>
      </w:r>
      <w:r w:rsidRPr="002977C0">
        <w:rPr>
          <w:sz w:val="28"/>
          <w:szCs w:val="28"/>
        </w:rPr>
        <w:t>е</w:t>
      </w:r>
      <w:r w:rsidRPr="002977C0">
        <w:rPr>
          <w:sz w:val="28"/>
          <w:szCs w:val="28"/>
        </w:rPr>
        <w:t xml:space="preserve">мен. </w:t>
      </w:r>
    </w:p>
    <w:p w:rsidR="005F3451" w:rsidRDefault="005F3451" w:rsidP="005F3451">
      <w:pPr>
        <w:spacing w:line="360" w:lineRule="auto"/>
        <w:jc w:val="both"/>
        <w:rPr>
          <w:sz w:val="28"/>
          <w:szCs w:val="28"/>
        </w:rPr>
      </w:pPr>
      <w:r w:rsidRPr="002977C0">
        <w:rPr>
          <w:sz w:val="28"/>
          <w:szCs w:val="28"/>
        </w:rPr>
        <w:lastRenderedPageBreak/>
        <w:t>Причины агрессивного поведения разнообразны и зависят от многих факт</w:t>
      </w:r>
      <w:r w:rsidRPr="002977C0">
        <w:rPr>
          <w:sz w:val="28"/>
          <w:szCs w:val="28"/>
        </w:rPr>
        <w:t>о</w:t>
      </w:r>
      <w:r w:rsidRPr="002977C0">
        <w:rPr>
          <w:sz w:val="28"/>
          <w:szCs w:val="28"/>
        </w:rPr>
        <w:t>ров, в основном относящихся к семейному воспитанию. Наиболее распр</w:t>
      </w:r>
      <w:r w:rsidRPr="002977C0">
        <w:rPr>
          <w:sz w:val="28"/>
          <w:szCs w:val="28"/>
        </w:rPr>
        <w:t>о</w:t>
      </w:r>
      <w:r w:rsidRPr="002977C0">
        <w:rPr>
          <w:sz w:val="28"/>
          <w:szCs w:val="28"/>
        </w:rPr>
        <w:t xml:space="preserve">страненные из них: </w:t>
      </w:r>
    </w:p>
    <w:p w:rsidR="005F3451" w:rsidRPr="002977C0" w:rsidRDefault="005F3451" w:rsidP="005F3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1.Врожденная агрессия</w:t>
      </w:r>
    </w:p>
    <w:p w:rsidR="005F3451" w:rsidRPr="002977C0" w:rsidRDefault="005F3451" w:rsidP="005F3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77C0">
        <w:rPr>
          <w:sz w:val="28"/>
          <w:szCs w:val="28"/>
        </w:rPr>
        <w:t>.</w:t>
      </w:r>
      <w:r>
        <w:rPr>
          <w:sz w:val="28"/>
          <w:szCs w:val="28"/>
        </w:rPr>
        <w:t>Фрустрация.</w:t>
      </w:r>
      <w:r w:rsidRPr="00297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F3451" w:rsidRPr="002977C0" w:rsidRDefault="005F3451" w:rsidP="005F3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77C0">
        <w:rPr>
          <w:sz w:val="28"/>
          <w:szCs w:val="28"/>
        </w:rPr>
        <w:t>. Дисгармоничность семейных отношений в целом: отношения между род</w:t>
      </w:r>
      <w:r w:rsidRPr="002977C0">
        <w:rPr>
          <w:sz w:val="28"/>
          <w:szCs w:val="28"/>
        </w:rPr>
        <w:t>и</w:t>
      </w:r>
      <w:r w:rsidRPr="002977C0">
        <w:rPr>
          <w:sz w:val="28"/>
          <w:szCs w:val="28"/>
        </w:rPr>
        <w:t xml:space="preserve">телями, родителями и детьми, братьями-сестрами. </w:t>
      </w:r>
    </w:p>
    <w:p w:rsidR="005F3451" w:rsidRPr="002977C0" w:rsidRDefault="005F3451" w:rsidP="005F3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77C0">
        <w:rPr>
          <w:sz w:val="28"/>
          <w:szCs w:val="28"/>
        </w:rPr>
        <w:t>. Наказание и степень контроля со стороны родителей. Исследователи выявили, что жестокие наказания приводят к выс</w:t>
      </w:r>
      <w:r w:rsidRPr="002977C0">
        <w:rPr>
          <w:sz w:val="28"/>
          <w:szCs w:val="28"/>
        </w:rPr>
        <w:t>о</w:t>
      </w:r>
      <w:r w:rsidRPr="002977C0">
        <w:rPr>
          <w:sz w:val="28"/>
          <w:szCs w:val="28"/>
        </w:rPr>
        <w:t>кому уровню агрессивности у детей, при этом минимальный контроль и присмотр ведут к высокому уро</w:t>
      </w:r>
      <w:r w:rsidRPr="002977C0">
        <w:rPr>
          <w:sz w:val="28"/>
          <w:szCs w:val="28"/>
        </w:rPr>
        <w:t>в</w:t>
      </w:r>
      <w:r w:rsidRPr="002977C0">
        <w:rPr>
          <w:sz w:val="28"/>
          <w:szCs w:val="28"/>
        </w:rPr>
        <w:t xml:space="preserve">ню </w:t>
      </w:r>
      <w:proofErr w:type="spellStart"/>
      <w:r w:rsidRPr="002977C0">
        <w:rPr>
          <w:sz w:val="28"/>
          <w:szCs w:val="28"/>
        </w:rPr>
        <w:t>асоциальности</w:t>
      </w:r>
      <w:proofErr w:type="spellEnd"/>
      <w:r w:rsidRPr="002977C0">
        <w:rPr>
          <w:sz w:val="28"/>
          <w:szCs w:val="28"/>
        </w:rPr>
        <w:t>. Часто эти 2 типа воспитания можно встретить в одной семье, когда родители не могут придерж</w:t>
      </w:r>
      <w:r w:rsidRPr="002977C0">
        <w:rPr>
          <w:sz w:val="28"/>
          <w:szCs w:val="28"/>
        </w:rPr>
        <w:t>и</w:t>
      </w:r>
      <w:r w:rsidRPr="002977C0">
        <w:rPr>
          <w:sz w:val="28"/>
          <w:szCs w:val="28"/>
        </w:rPr>
        <w:t xml:space="preserve">ваться единого стиля воспитания. </w:t>
      </w:r>
    </w:p>
    <w:p w:rsidR="005F3451" w:rsidRPr="002977C0" w:rsidRDefault="005F3451" w:rsidP="005F3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77C0">
        <w:rPr>
          <w:sz w:val="28"/>
          <w:szCs w:val="28"/>
        </w:rPr>
        <w:t>. Разрушенные эмоциональные привязанности между родителями и детьми. Или враждебные чувства родителей по отн</w:t>
      </w:r>
      <w:r w:rsidRPr="002977C0">
        <w:rPr>
          <w:sz w:val="28"/>
          <w:szCs w:val="28"/>
        </w:rPr>
        <w:t>о</w:t>
      </w:r>
      <w:r w:rsidRPr="002977C0">
        <w:rPr>
          <w:sz w:val="28"/>
          <w:szCs w:val="28"/>
        </w:rPr>
        <w:t xml:space="preserve">шению друг к другу. </w:t>
      </w:r>
    </w:p>
    <w:p w:rsidR="005F3451" w:rsidRPr="002977C0" w:rsidRDefault="005F3451" w:rsidP="005F3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977C0">
        <w:rPr>
          <w:sz w:val="28"/>
          <w:szCs w:val="28"/>
        </w:rPr>
        <w:t>. Родители  требовательны к своим детям или напротив равнодушны к их социальной успешности. Очень важно, чтобы у ребенка были домашние об</w:t>
      </w:r>
      <w:r w:rsidRPr="002977C0">
        <w:rPr>
          <w:sz w:val="28"/>
          <w:szCs w:val="28"/>
        </w:rPr>
        <w:t>я</w:t>
      </w:r>
      <w:r w:rsidRPr="002977C0">
        <w:rPr>
          <w:sz w:val="28"/>
          <w:szCs w:val="28"/>
        </w:rPr>
        <w:t xml:space="preserve">занности. </w:t>
      </w:r>
    </w:p>
    <w:p w:rsidR="005F3451" w:rsidRPr="002977C0" w:rsidRDefault="005F3451" w:rsidP="005F3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977C0">
        <w:rPr>
          <w:sz w:val="28"/>
          <w:szCs w:val="28"/>
        </w:rPr>
        <w:t>. Наличие противоречия между воспитуемым и собственным поведением родителя, т.е. к ребенку предъявляются взаимоисключающие требов</w:t>
      </w:r>
      <w:r w:rsidRPr="002977C0">
        <w:rPr>
          <w:sz w:val="28"/>
          <w:szCs w:val="28"/>
        </w:rPr>
        <w:t>а</w:t>
      </w:r>
      <w:r w:rsidRPr="002977C0">
        <w:rPr>
          <w:sz w:val="28"/>
          <w:szCs w:val="28"/>
        </w:rPr>
        <w:t xml:space="preserve">ния. </w:t>
      </w:r>
    </w:p>
    <w:p w:rsidR="005F3451" w:rsidRPr="002977C0" w:rsidRDefault="005F3451" w:rsidP="005F3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977C0">
        <w:rPr>
          <w:sz w:val="28"/>
          <w:szCs w:val="28"/>
        </w:rPr>
        <w:t>. Использование таких воспитательных методов, как угрозы, ультиматумы, созн</w:t>
      </w:r>
      <w:r w:rsidRPr="002977C0">
        <w:rPr>
          <w:sz w:val="28"/>
          <w:szCs w:val="28"/>
        </w:rPr>
        <w:t>а</w:t>
      </w:r>
      <w:r w:rsidRPr="002977C0">
        <w:rPr>
          <w:sz w:val="28"/>
          <w:szCs w:val="28"/>
        </w:rPr>
        <w:t>тельное лишение любви, частые изоляции. Реакция лишь усугубляется, особенно если родители не испыт</w:t>
      </w:r>
      <w:r w:rsidRPr="002977C0">
        <w:rPr>
          <w:sz w:val="28"/>
          <w:szCs w:val="28"/>
        </w:rPr>
        <w:t>ы</w:t>
      </w:r>
      <w:r w:rsidRPr="002977C0">
        <w:rPr>
          <w:sz w:val="28"/>
          <w:szCs w:val="28"/>
        </w:rPr>
        <w:t xml:space="preserve">вают ни вины ни сострадания. </w:t>
      </w:r>
    </w:p>
    <w:p w:rsidR="005F3451" w:rsidRPr="002977C0" w:rsidRDefault="005F3451" w:rsidP="005F3451">
      <w:pPr>
        <w:spacing w:line="360" w:lineRule="auto"/>
        <w:jc w:val="both"/>
        <w:rPr>
          <w:sz w:val="28"/>
          <w:szCs w:val="28"/>
        </w:rPr>
      </w:pPr>
      <w:r w:rsidRPr="002977C0">
        <w:rPr>
          <w:sz w:val="28"/>
          <w:szCs w:val="28"/>
        </w:rPr>
        <w:t xml:space="preserve">Агрессия может быть направлена как на других, так и на самого себя – тогда она становится </w:t>
      </w:r>
      <w:proofErr w:type="spellStart"/>
      <w:r w:rsidRPr="002977C0">
        <w:rPr>
          <w:sz w:val="28"/>
          <w:szCs w:val="28"/>
        </w:rPr>
        <w:t>аутоагрессией</w:t>
      </w:r>
      <w:proofErr w:type="spellEnd"/>
      <w:r w:rsidRPr="002977C0">
        <w:rPr>
          <w:sz w:val="28"/>
          <w:szCs w:val="28"/>
        </w:rPr>
        <w:t>, крайней формой которой является самоуби</w:t>
      </w:r>
      <w:r w:rsidRPr="002977C0">
        <w:rPr>
          <w:sz w:val="28"/>
          <w:szCs w:val="28"/>
        </w:rPr>
        <w:t>й</w:t>
      </w:r>
      <w:r w:rsidRPr="002977C0">
        <w:rPr>
          <w:sz w:val="28"/>
          <w:szCs w:val="28"/>
        </w:rPr>
        <w:t>ство. В более мягком варианте она выражается в постоянной тревоге, чувстве глубокого отчаяния и б</w:t>
      </w:r>
      <w:r w:rsidRPr="002977C0">
        <w:rPr>
          <w:sz w:val="28"/>
          <w:szCs w:val="28"/>
        </w:rPr>
        <w:t>е</w:t>
      </w:r>
      <w:r w:rsidRPr="002977C0">
        <w:rPr>
          <w:sz w:val="28"/>
          <w:szCs w:val="28"/>
        </w:rPr>
        <w:t xml:space="preserve">зысходности. </w:t>
      </w:r>
    </w:p>
    <w:p w:rsidR="005F3451" w:rsidRPr="002977C0" w:rsidRDefault="005F3451" w:rsidP="005F3451">
      <w:pPr>
        <w:spacing w:line="360" w:lineRule="auto"/>
        <w:jc w:val="both"/>
        <w:rPr>
          <w:sz w:val="28"/>
          <w:szCs w:val="28"/>
        </w:rPr>
      </w:pPr>
      <w:r w:rsidRPr="002977C0">
        <w:rPr>
          <w:sz w:val="28"/>
          <w:szCs w:val="28"/>
        </w:rPr>
        <w:t>По сути, самой главной причиной агрессивного поведения детей является нежелание родителей разбираться в его причинах, равнодушие к их эмоци</w:t>
      </w:r>
      <w:r w:rsidRPr="002977C0">
        <w:rPr>
          <w:sz w:val="28"/>
          <w:szCs w:val="28"/>
        </w:rPr>
        <w:t>о</w:t>
      </w:r>
      <w:r w:rsidRPr="002977C0">
        <w:rPr>
          <w:sz w:val="28"/>
          <w:szCs w:val="28"/>
        </w:rPr>
        <w:t xml:space="preserve">нальному миру. При работе с психологом такие дети говорят о том, </w:t>
      </w:r>
      <w:r w:rsidRPr="002977C0">
        <w:rPr>
          <w:sz w:val="28"/>
          <w:szCs w:val="28"/>
        </w:rPr>
        <w:lastRenderedPageBreak/>
        <w:t>что чу</w:t>
      </w:r>
      <w:r w:rsidRPr="002977C0">
        <w:rPr>
          <w:sz w:val="28"/>
          <w:szCs w:val="28"/>
        </w:rPr>
        <w:t>в</w:t>
      </w:r>
      <w:r w:rsidRPr="002977C0">
        <w:rPr>
          <w:sz w:val="28"/>
          <w:szCs w:val="28"/>
        </w:rPr>
        <w:t>ствуют себя в семье одинокими, никчемными, ненужными, о плохом отн</w:t>
      </w:r>
      <w:r w:rsidRPr="002977C0">
        <w:rPr>
          <w:sz w:val="28"/>
          <w:szCs w:val="28"/>
        </w:rPr>
        <w:t>о</w:t>
      </w:r>
      <w:r w:rsidRPr="002977C0">
        <w:rPr>
          <w:sz w:val="28"/>
          <w:szCs w:val="28"/>
        </w:rPr>
        <w:t>шении с одним или обоими родителями, отсутствии поддержки и заинтер</w:t>
      </w:r>
      <w:r w:rsidRPr="002977C0">
        <w:rPr>
          <w:sz w:val="28"/>
          <w:szCs w:val="28"/>
        </w:rPr>
        <w:t>е</w:t>
      </w:r>
      <w:r w:rsidRPr="002977C0">
        <w:rPr>
          <w:sz w:val="28"/>
          <w:szCs w:val="28"/>
        </w:rPr>
        <w:t>сованности их жизнью. Именно поэтому они и ополчаются на весь мир, родителей и самих себя. Псих</w:t>
      </w:r>
      <w:r w:rsidRPr="002977C0">
        <w:rPr>
          <w:sz w:val="28"/>
          <w:szCs w:val="28"/>
        </w:rPr>
        <w:t>о</w:t>
      </w:r>
      <w:r w:rsidRPr="002977C0">
        <w:rPr>
          <w:sz w:val="28"/>
          <w:szCs w:val="28"/>
        </w:rPr>
        <w:t>логическая коррекция должна носить системный характер, предусматривающий проработку каждой характерологической ос</w:t>
      </w:r>
      <w:r w:rsidRPr="002977C0">
        <w:rPr>
          <w:sz w:val="28"/>
          <w:szCs w:val="28"/>
        </w:rPr>
        <w:t>о</w:t>
      </w:r>
      <w:r w:rsidRPr="002977C0">
        <w:rPr>
          <w:sz w:val="28"/>
          <w:szCs w:val="28"/>
        </w:rPr>
        <w:t>бенности ребенка. Для устойчивого результата необходима р</w:t>
      </w:r>
      <w:r w:rsidRPr="002977C0">
        <w:rPr>
          <w:sz w:val="28"/>
          <w:szCs w:val="28"/>
        </w:rPr>
        <w:t>а</w:t>
      </w:r>
      <w:r w:rsidRPr="002977C0">
        <w:rPr>
          <w:sz w:val="28"/>
          <w:szCs w:val="28"/>
        </w:rPr>
        <w:t>бота психолога с родителем, а так же помощь родителям в установлении эмоционального контакта с р</w:t>
      </w:r>
      <w:r w:rsidRPr="002977C0">
        <w:rPr>
          <w:sz w:val="28"/>
          <w:szCs w:val="28"/>
        </w:rPr>
        <w:t>е</w:t>
      </w:r>
      <w:r w:rsidRPr="002977C0">
        <w:rPr>
          <w:sz w:val="28"/>
          <w:szCs w:val="28"/>
        </w:rPr>
        <w:t xml:space="preserve">бенком. </w:t>
      </w:r>
    </w:p>
    <w:p w:rsidR="005F3451" w:rsidRPr="002977C0" w:rsidRDefault="005F3451" w:rsidP="005F3451">
      <w:pPr>
        <w:spacing w:line="360" w:lineRule="auto"/>
        <w:jc w:val="both"/>
        <w:rPr>
          <w:sz w:val="28"/>
          <w:szCs w:val="28"/>
        </w:rPr>
      </w:pPr>
      <w:r w:rsidRPr="002977C0">
        <w:rPr>
          <w:sz w:val="28"/>
          <w:szCs w:val="28"/>
        </w:rPr>
        <w:t>Общение ребенка с родителем имеет большое значение. Возможность выск</w:t>
      </w:r>
      <w:r w:rsidRPr="002977C0">
        <w:rPr>
          <w:sz w:val="28"/>
          <w:szCs w:val="28"/>
        </w:rPr>
        <w:t>а</w:t>
      </w:r>
      <w:r w:rsidRPr="002977C0">
        <w:rPr>
          <w:sz w:val="28"/>
          <w:szCs w:val="28"/>
        </w:rPr>
        <w:t xml:space="preserve">зать </w:t>
      </w:r>
      <w:proofErr w:type="gramStart"/>
      <w:r w:rsidRPr="002977C0">
        <w:rPr>
          <w:sz w:val="28"/>
          <w:szCs w:val="28"/>
        </w:rPr>
        <w:t>наболевшее</w:t>
      </w:r>
      <w:proofErr w:type="gramEnd"/>
      <w:r w:rsidRPr="002977C0">
        <w:rPr>
          <w:sz w:val="28"/>
          <w:szCs w:val="28"/>
        </w:rPr>
        <w:t xml:space="preserve"> – первый шаг к преодолению агрессивного поведения. Реб</w:t>
      </w:r>
      <w:r w:rsidRPr="002977C0">
        <w:rPr>
          <w:sz w:val="28"/>
          <w:szCs w:val="28"/>
        </w:rPr>
        <w:t>е</w:t>
      </w:r>
      <w:r w:rsidRPr="002977C0">
        <w:rPr>
          <w:sz w:val="28"/>
          <w:szCs w:val="28"/>
        </w:rPr>
        <w:t>нок проявляет агрессию не потому, что он плохой, а потому что ему требуе</w:t>
      </w:r>
      <w:r w:rsidRPr="002977C0">
        <w:rPr>
          <w:sz w:val="28"/>
          <w:szCs w:val="28"/>
        </w:rPr>
        <w:t>т</w:t>
      </w:r>
      <w:r w:rsidRPr="002977C0">
        <w:rPr>
          <w:sz w:val="28"/>
          <w:szCs w:val="28"/>
        </w:rPr>
        <w:t>ся помощь. Агрессивность – это, прежде всего, способ выражения своего протеста, гнева, которое является втори</w:t>
      </w:r>
      <w:r w:rsidRPr="002977C0">
        <w:rPr>
          <w:sz w:val="28"/>
          <w:szCs w:val="28"/>
        </w:rPr>
        <w:t>ч</w:t>
      </w:r>
      <w:r w:rsidRPr="002977C0">
        <w:rPr>
          <w:sz w:val="28"/>
          <w:szCs w:val="28"/>
        </w:rPr>
        <w:t>ным чувством. В его основе лежит обида, страх, боль, унижение, а они в свою очередь возникают из-за неудовлетворенности базисной потре</w:t>
      </w:r>
      <w:r w:rsidRPr="002977C0">
        <w:rPr>
          <w:sz w:val="28"/>
          <w:szCs w:val="28"/>
        </w:rPr>
        <w:t>б</w:t>
      </w:r>
      <w:r w:rsidRPr="002977C0">
        <w:rPr>
          <w:sz w:val="28"/>
          <w:szCs w:val="28"/>
        </w:rPr>
        <w:t xml:space="preserve">ности в любви и чувства нужности другому человеку. </w:t>
      </w:r>
    </w:p>
    <w:p w:rsidR="005F3451" w:rsidRPr="002977C0" w:rsidRDefault="005F3451" w:rsidP="005F3451">
      <w:pPr>
        <w:spacing w:line="360" w:lineRule="auto"/>
        <w:jc w:val="both"/>
        <w:rPr>
          <w:sz w:val="28"/>
          <w:szCs w:val="28"/>
        </w:rPr>
      </w:pPr>
      <w:r w:rsidRPr="002977C0">
        <w:rPr>
          <w:sz w:val="28"/>
          <w:szCs w:val="28"/>
        </w:rPr>
        <w:t>Простой просмотр мультфильмов и обсуждение поведения героев может стать о</w:t>
      </w:r>
      <w:r w:rsidRPr="002977C0">
        <w:rPr>
          <w:sz w:val="28"/>
          <w:szCs w:val="28"/>
        </w:rPr>
        <w:t>п</w:t>
      </w:r>
      <w:r w:rsidRPr="002977C0">
        <w:rPr>
          <w:sz w:val="28"/>
          <w:szCs w:val="28"/>
        </w:rPr>
        <w:t>ределенной терапией. Иногда ребенку сложно объяснить причины своих чувств от первого лица. Причем будет намного полезнее, если родитель не станет о</w:t>
      </w:r>
      <w:r w:rsidRPr="002977C0">
        <w:rPr>
          <w:sz w:val="28"/>
          <w:szCs w:val="28"/>
        </w:rPr>
        <w:t>б</w:t>
      </w:r>
      <w:r w:rsidRPr="002977C0">
        <w:rPr>
          <w:sz w:val="28"/>
          <w:szCs w:val="28"/>
        </w:rPr>
        <w:t xml:space="preserve">ставлять это как занятие или задание и оставит менторский тон, так как такая подача может вызвать тревогу или еще большую агрессию. </w:t>
      </w:r>
    </w:p>
    <w:p w:rsidR="005F3451" w:rsidRPr="002977C0" w:rsidRDefault="005F3451" w:rsidP="005F3451">
      <w:pPr>
        <w:spacing w:line="360" w:lineRule="auto"/>
        <w:jc w:val="both"/>
        <w:rPr>
          <w:sz w:val="28"/>
          <w:szCs w:val="28"/>
        </w:rPr>
      </w:pPr>
      <w:r w:rsidRPr="002977C0">
        <w:rPr>
          <w:sz w:val="28"/>
          <w:szCs w:val="28"/>
        </w:rPr>
        <w:t>Родителю можно делать вид «неучастия», например, мама готовит ужин и по ходу дела может попросить ребенка принести карандашик, пластилин и предложить нарисовать что-либо, обсудить. Спрашивать о том, как он вел себя в той или иной ситуации, что он делал, как он делал. Если ребенка об</w:t>
      </w:r>
      <w:r w:rsidRPr="002977C0">
        <w:rPr>
          <w:sz w:val="28"/>
          <w:szCs w:val="28"/>
        </w:rPr>
        <w:t>и</w:t>
      </w:r>
      <w:r w:rsidRPr="002977C0">
        <w:rPr>
          <w:sz w:val="28"/>
          <w:szCs w:val="28"/>
        </w:rPr>
        <w:t xml:space="preserve">дели или что-то не понравилось, попросить изобразить с помощью любых средств. И самое главное беседовать. </w:t>
      </w:r>
    </w:p>
    <w:p w:rsidR="005F3451" w:rsidRPr="002977C0" w:rsidRDefault="005F3451" w:rsidP="005F3451">
      <w:pPr>
        <w:spacing w:line="360" w:lineRule="auto"/>
        <w:jc w:val="both"/>
        <w:rPr>
          <w:sz w:val="28"/>
          <w:szCs w:val="28"/>
        </w:rPr>
      </w:pPr>
      <w:r w:rsidRPr="002977C0">
        <w:rPr>
          <w:sz w:val="28"/>
          <w:szCs w:val="28"/>
        </w:rPr>
        <w:t xml:space="preserve">Специалисты считают, что агрессивное поведение – своеобразный крик о помощи, о внимании к своему внутреннему миру, в котором накопилось </w:t>
      </w:r>
      <w:r w:rsidRPr="002977C0">
        <w:rPr>
          <w:sz w:val="28"/>
          <w:szCs w:val="28"/>
        </w:rPr>
        <w:lastRenderedPageBreak/>
        <w:t>слишком много разрушительных эмоций, с которыми ребенок не в силах справится самосто</w:t>
      </w:r>
      <w:r w:rsidRPr="002977C0">
        <w:rPr>
          <w:sz w:val="28"/>
          <w:szCs w:val="28"/>
        </w:rPr>
        <w:t>я</w:t>
      </w:r>
      <w:r w:rsidRPr="002977C0">
        <w:rPr>
          <w:sz w:val="28"/>
          <w:szCs w:val="28"/>
        </w:rPr>
        <w:t>тельно, и таким образом борется за свое психологическое выживание. Проанализировав проблему, целесообразно предложить родит</w:t>
      </w:r>
      <w:r w:rsidRPr="002977C0">
        <w:rPr>
          <w:sz w:val="28"/>
          <w:szCs w:val="28"/>
        </w:rPr>
        <w:t>е</w:t>
      </w:r>
      <w:r w:rsidRPr="002977C0">
        <w:rPr>
          <w:sz w:val="28"/>
          <w:szCs w:val="28"/>
        </w:rPr>
        <w:t xml:space="preserve">лям несколько рекомендаций: </w:t>
      </w:r>
    </w:p>
    <w:p w:rsidR="005F3451" w:rsidRPr="002977C0" w:rsidRDefault="005F3451" w:rsidP="005F3451">
      <w:pPr>
        <w:spacing w:line="360" w:lineRule="auto"/>
        <w:jc w:val="both"/>
        <w:rPr>
          <w:sz w:val="28"/>
          <w:szCs w:val="28"/>
        </w:rPr>
      </w:pPr>
      <w:r w:rsidRPr="002977C0">
        <w:rPr>
          <w:sz w:val="28"/>
          <w:szCs w:val="28"/>
        </w:rPr>
        <w:t xml:space="preserve">1. Учить детей брать ответственность за свои поступки на себя, не сваливать свою вину на других. </w:t>
      </w:r>
    </w:p>
    <w:p w:rsidR="005F3451" w:rsidRPr="002977C0" w:rsidRDefault="005F3451" w:rsidP="005F3451">
      <w:pPr>
        <w:spacing w:line="360" w:lineRule="auto"/>
        <w:jc w:val="both"/>
        <w:rPr>
          <w:sz w:val="28"/>
          <w:szCs w:val="28"/>
        </w:rPr>
      </w:pPr>
      <w:r w:rsidRPr="002977C0">
        <w:rPr>
          <w:sz w:val="28"/>
          <w:szCs w:val="28"/>
        </w:rPr>
        <w:t xml:space="preserve">2. Развивать у агрессивных детей чувство </w:t>
      </w:r>
      <w:proofErr w:type="spellStart"/>
      <w:r w:rsidRPr="002977C0">
        <w:rPr>
          <w:sz w:val="28"/>
          <w:szCs w:val="28"/>
        </w:rPr>
        <w:t>эмпатии</w:t>
      </w:r>
      <w:proofErr w:type="spellEnd"/>
      <w:r w:rsidRPr="002977C0">
        <w:rPr>
          <w:sz w:val="28"/>
          <w:szCs w:val="28"/>
        </w:rPr>
        <w:t xml:space="preserve"> (сочувствия к другим) сверстн</w:t>
      </w:r>
      <w:r w:rsidRPr="002977C0">
        <w:rPr>
          <w:sz w:val="28"/>
          <w:szCs w:val="28"/>
        </w:rPr>
        <w:t>и</w:t>
      </w:r>
      <w:r w:rsidRPr="002977C0">
        <w:rPr>
          <w:sz w:val="28"/>
          <w:szCs w:val="28"/>
        </w:rPr>
        <w:t xml:space="preserve">кам, взрослым, живому миру. </w:t>
      </w:r>
    </w:p>
    <w:p w:rsidR="005F3451" w:rsidRPr="002977C0" w:rsidRDefault="005F3451" w:rsidP="005F3451">
      <w:pPr>
        <w:spacing w:line="360" w:lineRule="auto"/>
        <w:jc w:val="both"/>
        <w:rPr>
          <w:sz w:val="28"/>
          <w:szCs w:val="28"/>
        </w:rPr>
      </w:pPr>
      <w:r w:rsidRPr="002977C0">
        <w:rPr>
          <w:sz w:val="28"/>
          <w:szCs w:val="28"/>
        </w:rPr>
        <w:t>3. Учить детей различать свои чувства, уметь их понимать и анализ</w:t>
      </w:r>
      <w:r w:rsidRPr="002977C0">
        <w:rPr>
          <w:sz w:val="28"/>
          <w:szCs w:val="28"/>
        </w:rPr>
        <w:t>и</w:t>
      </w:r>
      <w:r w:rsidRPr="002977C0">
        <w:rPr>
          <w:sz w:val="28"/>
          <w:szCs w:val="28"/>
        </w:rPr>
        <w:t xml:space="preserve">ровать; </w:t>
      </w:r>
    </w:p>
    <w:p w:rsidR="005F3451" w:rsidRPr="002977C0" w:rsidRDefault="005F3451" w:rsidP="005F3451">
      <w:pPr>
        <w:spacing w:line="360" w:lineRule="auto"/>
        <w:jc w:val="both"/>
        <w:rPr>
          <w:sz w:val="28"/>
          <w:szCs w:val="28"/>
        </w:rPr>
      </w:pPr>
      <w:r w:rsidRPr="002977C0">
        <w:rPr>
          <w:sz w:val="28"/>
          <w:szCs w:val="28"/>
        </w:rPr>
        <w:t xml:space="preserve">4. Помогать </w:t>
      </w:r>
      <w:proofErr w:type="gramStart"/>
      <w:r w:rsidRPr="002977C0">
        <w:rPr>
          <w:sz w:val="28"/>
          <w:szCs w:val="28"/>
        </w:rPr>
        <w:t>адекватно</w:t>
      </w:r>
      <w:proofErr w:type="gramEnd"/>
      <w:r w:rsidRPr="002977C0">
        <w:rPr>
          <w:sz w:val="28"/>
          <w:szCs w:val="28"/>
        </w:rPr>
        <w:t xml:space="preserve"> оценивать как собственное эмоциональное с</w:t>
      </w:r>
      <w:r w:rsidRPr="002977C0">
        <w:rPr>
          <w:sz w:val="28"/>
          <w:szCs w:val="28"/>
        </w:rPr>
        <w:t>о</w:t>
      </w:r>
      <w:r w:rsidRPr="002977C0">
        <w:rPr>
          <w:sz w:val="28"/>
          <w:szCs w:val="28"/>
        </w:rPr>
        <w:t xml:space="preserve">стояние, так и «ребенка-жертвы». </w:t>
      </w:r>
    </w:p>
    <w:p w:rsidR="005F3451" w:rsidRPr="002977C0" w:rsidRDefault="005F3451" w:rsidP="005F3451">
      <w:pPr>
        <w:spacing w:line="360" w:lineRule="auto"/>
        <w:jc w:val="both"/>
        <w:rPr>
          <w:sz w:val="28"/>
          <w:szCs w:val="28"/>
        </w:rPr>
      </w:pPr>
      <w:r w:rsidRPr="002977C0">
        <w:rPr>
          <w:sz w:val="28"/>
          <w:szCs w:val="28"/>
        </w:rPr>
        <w:t xml:space="preserve">5. Расширять его представления о том, какими еще способами он может </w:t>
      </w:r>
      <w:proofErr w:type="spellStart"/>
      <w:r w:rsidRPr="002977C0">
        <w:rPr>
          <w:sz w:val="28"/>
          <w:szCs w:val="28"/>
        </w:rPr>
        <w:t>самоутве</w:t>
      </w:r>
      <w:r w:rsidRPr="002977C0">
        <w:rPr>
          <w:sz w:val="28"/>
          <w:szCs w:val="28"/>
        </w:rPr>
        <w:t>р</w:t>
      </w:r>
      <w:r w:rsidRPr="002977C0">
        <w:rPr>
          <w:sz w:val="28"/>
          <w:szCs w:val="28"/>
        </w:rPr>
        <w:t>ждаться</w:t>
      </w:r>
      <w:proofErr w:type="spellEnd"/>
      <w:r w:rsidRPr="002977C0">
        <w:rPr>
          <w:sz w:val="28"/>
          <w:szCs w:val="28"/>
        </w:rPr>
        <w:t xml:space="preserve">. </w:t>
      </w:r>
    </w:p>
    <w:p w:rsidR="005F3451" w:rsidRDefault="005F3451" w:rsidP="005F3451">
      <w:pPr>
        <w:spacing w:line="360" w:lineRule="auto"/>
        <w:jc w:val="both"/>
        <w:rPr>
          <w:b/>
          <w:sz w:val="28"/>
          <w:szCs w:val="28"/>
        </w:rPr>
      </w:pPr>
      <w:r w:rsidRPr="002977C0">
        <w:rPr>
          <w:sz w:val="28"/>
          <w:szCs w:val="28"/>
        </w:rPr>
        <w:t>6. Учить ребенка выплескивать гнев приемлемыми способами (рвать бумажки, стучать надувными игрушками, хоть пластиковыми буты</w:t>
      </w:r>
      <w:r w:rsidRPr="002977C0">
        <w:rPr>
          <w:sz w:val="28"/>
          <w:szCs w:val="28"/>
        </w:rPr>
        <w:t>л</w:t>
      </w:r>
      <w:r w:rsidRPr="002977C0">
        <w:rPr>
          <w:sz w:val="28"/>
          <w:szCs w:val="28"/>
        </w:rPr>
        <w:t>ками) или даже полезными (спортивная секция)</w:t>
      </w:r>
      <w:r w:rsidRPr="002977C0">
        <w:rPr>
          <w:b/>
          <w:sz w:val="28"/>
          <w:szCs w:val="28"/>
        </w:rPr>
        <w:t>.</w:t>
      </w:r>
    </w:p>
    <w:p w:rsidR="005F3451" w:rsidRPr="00C966A1" w:rsidRDefault="005F3451" w:rsidP="005F3451">
      <w:pPr>
        <w:spacing w:line="360" w:lineRule="auto"/>
        <w:jc w:val="both"/>
        <w:rPr>
          <w:sz w:val="28"/>
          <w:szCs w:val="28"/>
        </w:rPr>
      </w:pPr>
      <w:r w:rsidRPr="00C966A1">
        <w:rPr>
          <w:sz w:val="28"/>
          <w:szCs w:val="28"/>
        </w:rPr>
        <w:t xml:space="preserve">У детей один из главных путей </w:t>
      </w:r>
      <w:proofErr w:type="spellStart"/>
      <w:r w:rsidRPr="00C966A1">
        <w:rPr>
          <w:sz w:val="28"/>
          <w:szCs w:val="28"/>
        </w:rPr>
        <w:t>научения</w:t>
      </w:r>
      <w:proofErr w:type="spellEnd"/>
      <w:r w:rsidRPr="00C966A1">
        <w:rPr>
          <w:sz w:val="28"/>
          <w:szCs w:val="28"/>
        </w:rPr>
        <w:t xml:space="preserve"> агрессивному поведению – набл</w:t>
      </w:r>
      <w:r w:rsidRPr="00C966A1">
        <w:rPr>
          <w:sz w:val="28"/>
          <w:szCs w:val="28"/>
        </w:rPr>
        <w:t>ю</w:t>
      </w:r>
      <w:r w:rsidRPr="00C966A1">
        <w:rPr>
          <w:sz w:val="28"/>
          <w:szCs w:val="28"/>
        </w:rPr>
        <w:t>дение за чужой агрессией. Дети, которые встречаются с насилием у себя дома и которые с</w:t>
      </w:r>
      <w:r w:rsidRPr="00C966A1">
        <w:rPr>
          <w:sz w:val="28"/>
          <w:szCs w:val="28"/>
        </w:rPr>
        <w:t>а</w:t>
      </w:r>
      <w:r w:rsidRPr="00C966A1">
        <w:rPr>
          <w:sz w:val="28"/>
          <w:szCs w:val="28"/>
        </w:rPr>
        <w:t>ми становятся жертвами насилия, склонны к агрессивному поведению.</w:t>
      </w:r>
    </w:p>
    <w:p w:rsidR="005F3451" w:rsidRPr="00C966A1" w:rsidRDefault="005F3451" w:rsidP="005F3451">
      <w:pPr>
        <w:spacing w:line="360" w:lineRule="auto"/>
        <w:jc w:val="both"/>
        <w:rPr>
          <w:sz w:val="28"/>
          <w:szCs w:val="28"/>
        </w:rPr>
      </w:pPr>
      <w:r w:rsidRPr="00C966A1">
        <w:rPr>
          <w:sz w:val="28"/>
          <w:szCs w:val="28"/>
        </w:rPr>
        <w:t>Таким образом, можно утверждать, что поведение в детстве, позволяет довольно н</w:t>
      </w:r>
      <w:r w:rsidRPr="00C966A1">
        <w:rPr>
          <w:sz w:val="28"/>
          <w:szCs w:val="28"/>
        </w:rPr>
        <w:t>а</w:t>
      </w:r>
      <w:r w:rsidRPr="00C966A1">
        <w:rPr>
          <w:sz w:val="28"/>
          <w:szCs w:val="28"/>
        </w:rPr>
        <w:t>дежно предсказать поведение в зрелые годы.</w:t>
      </w:r>
    </w:p>
    <w:sectPr w:rsidR="005F3451" w:rsidRPr="00C966A1" w:rsidSect="0048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451"/>
    <w:rsid w:val="000057CF"/>
    <w:rsid w:val="000226F4"/>
    <w:rsid w:val="00025453"/>
    <w:rsid w:val="00025D8D"/>
    <w:rsid w:val="00030C35"/>
    <w:rsid w:val="000318CB"/>
    <w:rsid w:val="00043271"/>
    <w:rsid w:val="00044DD4"/>
    <w:rsid w:val="0004661D"/>
    <w:rsid w:val="00050AEF"/>
    <w:rsid w:val="00052D64"/>
    <w:rsid w:val="00060087"/>
    <w:rsid w:val="00063CAC"/>
    <w:rsid w:val="00065B98"/>
    <w:rsid w:val="00070C82"/>
    <w:rsid w:val="00076BD1"/>
    <w:rsid w:val="00083C8B"/>
    <w:rsid w:val="00084EF5"/>
    <w:rsid w:val="00085B14"/>
    <w:rsid w:val="00090AFB"/>
    <w:rsid w:val="000C4DC4"/>
    <w:rsid w:val="000C5FF9"/>
    <w:rsid w:val="000D26A9"/>
    <w:rsid w:val="000D4159"/>
    <w:rsid w:val="000D5CF7"/>
    <w:rsid w:val="000E402E"/>
    <w:rsid w:val="000E5833"/>
    <w:rsid w:val="000F0D6B"/>
    <w:rsid w:val="000F47A1"/>
    <w:rsid w:val="0010403C"/>
    <w:rsid w:val="0010554F"/>
    <w:rsid w:val="001159A4"/>
    <w:rsid w:val="00117A51"/>
    <w:rsid w:val="00124F20"/>
    <w:rsid w:val="00126851"/>
    <w:rsid w:val="0013192C"/>
    <w:rsid w:val="00136B02"/>
    <w:rsid w:val="00141B71"/>
    <w:rsid w:val="001572DF"/>
    <w:rsid w:val="00160201"/>
    <w:rsid w:val="001652E7"/>
    <w:rsid w:val="001670DB"/>
    <w:rsid w:val="0017189B"/>
    <w:rsid w:val="00172AC9"/>
    <w:rsid w:val="001743E3"/>
    <w:rsid w:val="001755BF"/>
    <w:rsid w:val="001A213D"/>
    <w:rsid w:val="001A495E"/>
    <w:rsid w:val="001A754F"/>
    <w:rsid w:val="001E063D"/>
    <w:rsid w:val="001F30AD"/>
    <w:rsid w:val="00211BA9"/>
    <w:rsid w:val="002132BA"/>
    <w:rsid w:val="002270E5"/>
    <w:rsid w:val="00227CFE"/>
    <w:rsid w:val="002342B9"/>
    <w:rsid w:val="002522BA"/>
    <w:rsid w:val="00255628"/>
    <w:rsid w:val="00255EF3"/>
    <w:rsid w:val="002569F2"/>
    <w:rsid w:val="00273205"/>
    <w:rsid w:val="00277765"/>
    <w:rsid w:val="002827E8"/>
    <w:rsid w:val="00284607"/>
    <w:rsid w:val="00286C75"/>
    <w:rsid w:val="0029231B"/>
    <w:rsid w:val="00292CA5"/>
    <w:rsid w:val="002A1D82"/>
    <w:rsid w:val="002A74B3"/>
    <w:rsid w:val="002C0A33"/>
    <w:rsid w:val="002C57C0"/>
    <w:rsid w:val="002C5AF5"/>
    <w:rsid w:val="002C5C65"/>
    <w:rsid w:val="002D129C"/>
    <w:rsid w:val="002E0A86"/>
    <w:rsid w:val="002F2BDB"/>
    <w:rsid w:val="00305F87"/>
    <w:rsid w:val="003067A4"/>
    <w:rsid w:val="00325C84"/>
    <w:rsid w:val="00336F2C"/>
    <w:rsid w:val="00337176"/>
    <w:rsid w:val="00337FF2"/>
    <w:rsid w:val="003424DE"/>
    <w:rsid w:val="00346799"/>
    <w:rsid w:val="00354237"/>
    <w:rsid w:val="00360344"/>
    <w:rsid w:val="00364909"/>
    <w:rsid w:val="00364BB0"/>
    <w:rsid w:val="003749D1"/>
    <w:rsid w:val="003764C6"/>
    <w:rsid w:val="00386AF0"/>
    <w:rsid w:val="00395C6F"/>
    <w:rsid w:val="003970FD"/>
    <w:rsid w:val="003A0BD1"/>
    <w:rsid w:val="003A2FDB"/>
    <w:rsid w:val="003A4C83"/>
    <w:rsid w:val="003C6456"/>
    <w:rsid w:val="003D5F31"/>
    <w:rsid w:val="003E59AE"/>
    <w:rsid w:val="003E6AA4"/>
    <w:rsid w:val="003F3F0A"/>
    <w:rsid w:val="003F439F"/>
    <w:rsid w:val="003F5F58"/>
    <w:rsid w:val="0041339F"/>
    <w:rsid w:val="0042372E"/>
    <w:rsid w:val="00424942"/>
    <w:rsid w:val="004421D8"/>
    <w:rsid w:val="0045654F"/>
    <w:rsid w:val="00464AEC"/>
    <w:rsid w:val="00476308"/>
    <w:rsid w:val="0047690C"/>
    <w:rsid w:val="00482D32"/>
    <w:rsid w:val="0049125A"/>
    <w:rsid w:val="004949E6"/>
    <w:rsid w:val="004A2091"/>
    <w:rsid w:val="004A60D8"/>
    <w:rsid w:val="004E6AAB"/>
    <w:rsid w:val="00503679"/>
    <w:rsid w:val="0050780B"/>
    <w:rsid w:val="00522AC0"/>
    <w:rsid w:val="005353F0"/>
    <w:rsid w:val="0053778F"/>
    <w:rsid w:val="00543F05"/>
    <w:rsid w:val="00556787"/>
    <w:rsid w:val="00566B03"/>
    <w:rsid w:val="00571ECD"/>
    <w:rsid w:val="00577B09"/>
    <w:rsid w:val="00585C3A"/>
    <w:rsid w:val="005A0066"/>
    <w:rsid w:val="005C15EC"/>
    <w:rsid w:val="005D3BFD"/>
    <w:rsid w:val="005F3451"/>
    <w:rsid w:val="005F382F"/>
    <w:rsid w:val="00612D87"/>
    <w:rsid w:val="00631B28"/>
    <w:rsid w:val="00634B9D"/>
    <w:rsid w:val="00635B86"/>
    <w:rsid w:val="006420E5"/>
    <w:rsid w:val="006604B6"/>
    <w:rsid w:val="006675AF"/>
    <w:rsid w:val="00675B97"/>
    <w:rsid w:val="00677EA0"/>
    <w:rsid w:val="00686910"/>
    <w:rsid w:val="00690E5C"/>
    <w:rsid w:val="00697912"/>
    <w:rsid w:val="006A57B3"/>
    <w:rsid w:val="006B46B3"/>
    <w:rsid w:val="006B7082"/>
    <w:rsid w:val="006C2C87"/>
    <w:rsid w:val="006C4E7A"/>
    <w:rsid w:val="006C58A3"/>
    <w:rsid w:val="006E531C"/>
    <w:rsid w:val="006E6540"/>
    <w:rsid w:val="006E6B4F"/>
    <w:rsid w:val="006F1D27"/>
    <w:rsid w:val="006F7C4D"/>
    <w:rsid w:val="0071761B"/>
    <w:rsid w:val="00720137"/>
    <w:rsid w:val="007205BB"/>
    <w:rsid w:val="007305C4"/>
    <w:rsid w:val="00762A7D"/>
    <w:rsid w:val="00771455"/>
    <w:rsid w:val="007831F0"/>
    <w:rsid w:val="00791814"/>
    <w:rsid w:val="00793B61"/>
    <w:rsid w:val="007949DC"/>
    <w:rsid w:val="00795BD4"/>
    <w:rsid w:val="00797469"/>
    <w:rsid w:val="007E58DC"/>
    <w:rsid w:val="007F1DBB"/>
    <w:rsid w:val="007F33C4"/>
    <w:rsid w:val="0080289B"/>
    <w:rsid w:val="00816AAB"/>
    <w:rsid w:val="008324FD"/>
    <w:rsid w:val="0084399A"/>
    <w:rsid w:val="00847FBA"/>
    <w:rsid w:val="00861488"/>
    <w:rsid w:val="00866E26"/>
    <w:rsid w:val="00867930"/>
    <w:rsid w:val="00872119"/>
    <w:rsid w:val="00883CD2"/>
    <w:rsid w:val="00885D97"/>
    <w:rsid w:val="008909DD"/>
    <w:rsid w:val="00891B74"/>
    <w:rsid w:val="008924BD"/>
    <w:rsid w:val="008A0E34"/>
    <w:rsid w:val="008A41E5"/>
    <w:rsid w:val="008A4E04"/>
    <w:rsid w:val="008A604D"/>
    <w:rsid w:val="008B2119"/>
    <w:rsid w:val="008C5E8E"/>
    <w:rsid w:val="008E2933"/>
    <w:rsid w:val="008F119D"/>
    <w:rsid w:val="008F594B"/>
    <w:rsid w:val="00902C3B"/>
    <w:rsid w:val="0090348B"/>
    <w:rsid w:val="009064F6"/>
    <w:rsid w:val="0093217A"/>
    <w:rsid w:val="009373DC"/>
    <w:rsid w:val="00945356"/>
    <w:rsid w:val="009523C8"/>
    <w:rsid w:val="009570C4"/>
    <w:rsid w:val="009711F4"/>
    <w:rsid w:val="009759A8"/>
    <w:rsid w:val="009768B6"/>
    <w:rsid w:val="00976D0B"/>
    <w:rsid w:val="009816D0"/>
    <w:rsid w:val="00984256"/>
    <w:rsid w:val="00993120"/>
    <w:rsid w:val="009939A4"/>
    <w:rsid w:val="00995208"/>
    <w:rsid w:val="009A6B50"/>
    <w:rsid w:val="009B2931"/>
    <w:rsid w:val="009B2D66"/>
    <w:rsid w:val="009C6F92"/>
    <w:rsid w:val="009E1F58"/>
    <w:rsid w:val="009E7B2B"/>
    <w:rsid w:val="009F26EB"/>
    <w:rsid w:val="00A0088C"/>
    <w:rsid w:val="00A22D54"/>
    <w:rsid w:val="00A23135"/>
    <w:rsid w:val="00A350F4"/>
    <w:rsid w:val="00A355F5"/>
    <w:rsid w:val="00A663F1"/>
    <w:rsid w:val="00A66459"/>
    <w:rsid w:val="00A6691E"/>
    <w:rsid w:val="00A71893"/>
    <w:rsid w:val="00A72E49"/>
    <w:rsid w:val="00A900BE"/>
    <w:rsid w:val="00A9021B"/>
    <w:rsid w:val="00A91482"/>
    <w:rsid w:val="00AA053B"/>
    <w:rsid w:val="00AA4BF8"/>
    <w:rsid w:val="00AB06C4"/>
    <w:rsid w:val="00AB6A5B"/>
    <w:rsid w:val="00AC769D"/>
    <w:rsid w:val="00AD1BEA"/>
    <w:rsid w:val="00AD2A9A"/>
    <w:rsid w:val="00AD71CC"/>
    <w:rsid w:val="00AE077A"/>
    <w:rsid w:val="00AE1C50"/>
    <w:rsid w:val="00AF0046"/>
    <w:rsid w:val="00AF35BA"/>
    <w:rsid w:val="00AF62C1"/>
    <w:rsid w:val="00B1277D"/>
    <w:rsid w:val="00B12BC3"/>
    <w:rsid w:val="00B24756"/>
    <w:rsid w:val="00B27C46"/>
    <w:rsid w:val="00B340CC"/>
    <w:rsid w:val="00B40ED9"/>
    <w:rsid w:val="00B4313E"/>
    <w:rsid w:val="00B552C7"/>
    <w:rsid w:val="00B626BB"/>
    <w:rsid w:val="00B77A60"/>
    <w:rsid w:val="00B93D4A"/>
    <w:rsid w:val="00BA1141"/>
    <w:rsid w:val="00BB091E"/>
    <w:rsid w:val="00BC251F"/>
    <w:rsid w:val="00BD1B72"/>
    <w:rsid w:val="00BD629C"/>
    <w:rsid w:val="00BE40C1"/>
    <w:rsid w:val="00BF336E"/>
    <w:rsid w:val="00BF3D50"/>
    <w:rsid w:val="00BF4687"/>
    <w:rsid w:val="00BF5C9C"/>
    <w:rsid w:val="00C006E9"/>
    <w:rsid w:val="00C13927"/>
    <w:rsid w:val="00C16D8E"/>
    <w:rsid w:val="00C17E12"/>
    <w:rsid w:val="00C25AB8"/>
    <w:rsid w:val="00C3312D"/>
    <w:rsid w:val="00C354A8"/>
    <w:rsid w:val="00C44EFC"/>
    <w:rsid w:val="00C50337"/>
    <w:rsid w:val="00C6521F"/>
    <w:rsid w:val="00C75BFA"/>
    <w:rsid w:val="00C76D1E"/>
    <w:rsid w:val="00C778C3"/>
    <w:rsid w:val="00C779D4"/>
    <w:rsid w:val="00C85416"/>
    <w:rsid w:val="00C921AF"/>
    <w:rsid w:val="00C963E8"/>
    <w:rsid w:val="00CA22ED"/>
    <w:rsid w:val="00CB36C1"/>
    <w:rsid w:val="00CB779D"/>
    <w:rsid w:val="00CB7E2D"/>
    <w:rsid w:val="00CC6925"/>
    <w:rsid w:val="00CD1150"/>
    <w:rsid w:val="00CE7C10"/>
    <w:rsid w:val="00CF1B4B"/>
    <w:rsid w:val="00CF4078"/>
    <w:rsid w:val="00D01779"/>
    <w:rsid w:val="00D11D2B"/>
    <w:rsid w:val="00D12CAC"/>
    <w:rsid w:val="00D22978"/>
    <w:rsid w:val="00D24902"/>
    <w:rsid w:val="00D322E7"/>
    <w:rsid w:val="00D33C21"/>
    <w:rsid w:val="00D41684"/>
    <w:rsid w:val="00D41A3A"/>
    <w:rsid w:val="00D46FE9"/>
    <w:rsid w:val="00D57465"/>
    <w:rsid w:val="00D64A49"/>
    <w:rsid w:val="00D73444"/>
    <w:rsid w:val="00D7483C"/>
    <w:rsid w:val="00D8105F"/>
    <w:rsid w:val="00D84F8F"/>
    <w:rsid w:val="00DA776F"/>
    <w:rsid w:val="00DC1F20"/>
    <w:rsid w:val="00DC2B87"/>
    <w:rsid w:val="00DE347F"/>
    <w:rsid w:val="00DE3C56"/>
    <w:rsid w:val="00E00EC3"/>
    <w:rsid w:val="00E01AE5"/>
    <w:rsid w:val="00E27AD7"/>
    <w:rsid w:val="00E3107D"/>
    <w:rsid w:val="00E31C12"/>
    <w:rsid w:val="00E3303B"/>
    <w:rsid w:val="00E33F0D"/>
    <w:rsid w:val="00E36BAE"/>
    <w:rsid w:val="00E42150"/>
    <w:rsid w:val="00E517B1"/>
    <w:rsid w:val="00E65599"/>
    <w:rsid w:val="00E71BE4"/>
    <w:rsid w:val="00E7475B"/>
    <w:rsid w:val="00E7514C"/>
    <w:rsid w:val="00E8279E"/>
    <w:rsid w:val="00E837FC"/>
    <w:rsid w:val="00E91DF8"/>
    <w:rsid w:val="00E92AAB"/>
    <w:rsid w:val="00EA0215"/>
    <w:rsid w:val="00EA3D49"/>
    <w:rsid w:val="00ED299C"/>
    <w:rsid w:val="00ED369C"/>
    <w:rsid w:val="00ED7CEE"/>
    <w:rsid w:val="00EE2E0A"/>
    <w:rsid w:val="00EF1AEC"/>
    <w:rsid w:val="00F11B3F"/>
    <w:rsid w:val="00F175A5"/>
    <w:rsid w:val="00F34F2E"/>
    <w:rsid w:val="00F4577D"/>
    <w:rsid w:val="00F523C3"/>
    <w:rsid w:val="00F73403"/>
    <w:rsid w:val="00F738AD"/>
    <w:rsid w:val="00F828FC"/>
    <w:rsid w:val="00F8355D"/>
    <w:rsid w:val="00F8679D"/>
    <w:rsid w:val="00F9296E"/>
    <w:rsid w:val="00F95AF5"/>
    <w:rsid w:val="00F97D26"/>
    <w:rsid w:val="00FA7F75"/>
    <w:rsid w:val="00FE2D92"/>
    <w:rsid w:val="00FF18B0"/>
    <w:rsid w:val="00FF1E1A"/>
    <w:rsid w:val="00FF6796"/>
    <w:rsid w:val="00FF70A3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3451"/>
    <w:pPr>
      <w:spacing w:before="100" w:beforeAutospacing="1" w:after="100" w:afterAutospacing="1"/>
    </w:pPr>
    <w:rPr>
      <w:color w:val="000000"/>
    </w:rPr>
  </w:style>
  <w:style w:type="paragraph" w:styleId="2">
    <w:name w:val="Body Text Indent 2"/>
    <w:basedOn w:val="a"/>
    <w:link w:val="20"/>
    <w:rsid w:val="005F34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3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983</Words>
  <Characters>5605</Characters>
  <Application>Microsoft Office Word</Application>
  <DocSecurity>0</DocSecurity>
  <Lines>46</Lines>
  <Paragraphs>13</Paragraphs>
  <ScaleCrop>false</ScaleCrop>
  <Company>Grizli777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2013-02-19T08:45:00Z</dcterms:created>
  <dcterms:modified xsi:type="dcterms:W3CDTF">2013-02-19T08:51:00Z</dcterms:modified>
</cp:coreProperties>
</file>