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CC" w:rsidRDefault="00381E14" w:rsidP="00381E14">
      <w:pPr>
        <w:jc w:val="center"/>
        <w:rPr>
          <w:b/>
          <w:i/>
          <w:sz w:val="52"/>
          <w:szCs w:val="52"/>
        </w:rPr>
      </w:pPr>
      <w:bookmarkStart w:id="0" w:name="_GoBack"/>
      <w:bookmarkEnd w:id="0"/>
      <w:r>
        <w:rPr>
          <w:b/>
          <w:i/>
          <w:sz w:val="52"/>
          <w:szCs w:val="52"/>
        </w:rPr>
        <w:t xml:space="preserve">Экскурсия на </w:t>
      </w:r>
      <w:proofErr w:type="spellStart"/>
      <w:r>
        <w:rPr>
          <w:b/>
          <w:i/>
          <w:sz w:val="52"/>
          <w:szCs w:val="52"/>
        </w:rPr>
        <w:t>Жостовскую</w:t>
      </w:r>
      <w:proofErr w:type="spellEnd"/>
      <w:r>
        <w:rPr>
          <w:b/>
          <w:i/>
          <w:sz w:val="52"/>
          <w:szCs w:val="52"/>
        </w:rPr>
        <w:t xml:space="preserve"> фабрику декоративной росписи.</w:t>
      </w:r>
    </w:p>
    <w:p w:rsidR="00381E14" w:rsidRDefault="00381E14" w:rsidP="00381E14">
      <w:pPr>
        <w:rPr>
          <w:sz w:val="28"/>
          <w:szCs w:val="28"/>
        </w:rPr>
      </w:pPr>
      <w:r>
        <w:rPr>
          <w:sz w:val="28"/>
          <w:szCs w:val="28"/>
        </w:rPr>
        <w:t>Задачи: Закрепить знания детей об истории создания народного промысла.</w:t>
      </w:r>
      <w:r w:rsidR="00115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Познакомить с особенностями работы </w:t>
      </w:r>
      <w:proofErr w:type="spellStart"/>
      <w:r>
        <w:rPr>
          <w:sz w:val="28"/>
          <w:szCs w:val="28"/>
        </w:rPr>
        <w:t>Жостовской</w:t>
      </w:r>
      <w:proofErr w:type="spellEnd"/>
      <w:r>
        <w:rPr>
          <w:sz w:val="28"/>
          <w:szCs w:val="28"/>
        </w:rPr>
        <w:t xml:space="preserve"> фабрики.</w:t>
      </w:r>
      <w:r w:rsidR="001158F0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Формировать у детей представление о том, что произведения декоративно-прикладного искусства создаются на основе сложившихся традиций, передающихся из поколения к поколению.</w:t>
      </w:r>
      <w:r w:rsidR="001158F0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Воспитывать любовь к родному краю,</w:t>
      </w:r>
      <w:r w:rsidR="001158F0">
        <w:rPr>
          <w:sz w:val="28"/>
          <w:szCs w:val="28"/>
        </w:rPr>
        <w:t xml:space="preserve"> </w:t>
      </w:r>
      <w:r>
        <w:rPr>
          <w:sz w:val="28"/>
          <w:szCs w:val="28"/>
        </w:rPr>
        <w:t>уважительное отношение к труду взрослых</w:t>
      </w:r>
      <w:r w:rsidR="000E4400">
        <w:rPr>
          <w:sz w:val="28"/>
          <w:szCs w:val="28"/>
        </w:rPr>
        <w:t>, ценностное отношение к предметам рукотворного мира.</w:t>
      </w:r>
    </w:p>
    <w:p w:rsidR="000E4400" w:rsidRDefault="000E4400" w:rsidP="00381E14">
      <w:pPr>
        <w:rPr>
          <w:sz w:val="28"/>
          <w:szCs w:val="28"/>
        </w:rPr>
      </w:pPr>
      <w:r>
        <w:rPr>
          <w:sz w:val="28"/>
          <w:szCs w:val="28"/>
        </w:rPr>
        <w:t>Словарная работа: промысел,</w:t>
      </w:r>
      <w:r w:rsidR="001158F0">
        <w:rPr>
          <w:sz w:val="28"/>
          <w:szCs w:val="28"/>
        </w:rPr>
        <w:t xml:space="preserve"> </w:t>
      </w:r>
      <w:r>
        <w:rPr>
          <w:sz w:val="28"/>
          <w:szCs w:val="28"/>
        </w:rPr>
        <w:t>интерьер,</w:t>
      </w:r>
      <w:r w:rsidR="001158F0">
        <w:rPr>
          <w:sz w:val="28"/>
          <w:szCs w:val="28"/>
        </w:rPr>
        <w:t xml:space="preserve"> </w:t>
      </w:r>
      <w:r>
        <w:rPr>
          <w:sz w:val="28"/>
          <w:szCs w:val="28"/>
        </w:rPr>
        <w:t>декоративная роспись</w:t>
      </w:r>
      <w:r w:rsidR="00D42A0A">
        <w:rPr>
          <w:sz w:val="28"/>
          <w:szCs w:val="28"/>
        </w:rPr>
        <w:t>, коваль, живописец, технология, экскурсовод.</w:t>
      </w:r>
    </w:p>
    <w:p w:rsidR="000E4400" w:rsidRDefault="000E4400" w:rsidP="000E4400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0E4400" w:rsidRDefault="000E4400" w:rsidP="000E4400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Дети, чем знаменита наша деревня? (Жители </w:t>
      </w:r>
      <w:proofErr w:type="spellStart"/>
      <w:r>
        <w:rPr>
          <w:sz w:val="28"/>
          <w:szCs w:val="28"/>
        </w:rPr>
        <w:t>Жостова</w:t>
      </w:r>
      <w:proofErr w:type="spellEnd"/>
      <w:r>
        <w:rPr>
          <w:sz w:val="28"/>
          <w:szCs w:val="28"/>
        </w:rPr>
        <w:t xml:space="preserve"> славятся на весь мир редким мастерством – они расписывают подносы.)</w:t>
      </w:r>
    </w:p>
    <w:p w:rsidR="000E4400" w:rsidRDefault="000E4400" w:rsidP="000E4400">
      <w:pPr>
        <w:rPr>
          <w:sz w:val="28"/>
          <w:szCs w:val="28"/>
        </w:rPr>
      </w:pPr>
      <w:r>
        <w:rPr>
          <w:sz w:val="28"/>
          <w:szCs w:val="28"/>
        </w:rPr>
        <w:t>Вы слушали рассказ об истории создания этого народног</w:t>
      </w:r>
      <w:r w:rsidR="009A7681">
        <w:rPr>
          <w:sz w:val="28"/>
          <w:szCs w:val="28"/>
        </w:rPr>
        <w:t>о</w:t>
      </w:r>
      <w:r>
        <w:rPr>
          <w:sz w:val="28"/>
          <w:szCs w:val="28"/>
        </w:rPr>
        <w:t xml:space="preserve"> промысла, </w:t>
      </w:r>
      <w:r w:rsidR="009A7681">
        <w:rPr>
          <w:sz w:val="28"/>
          <w:szCs w:val="28"/>
        </w:rPr>
        <w:t xml:space="preserve">о мастерах, создающих </w:t>
      </w:r>
      <w:proofErr w:type="spellStart"/>
      <w:r w:rsidR="009A7681">
        <w:rPr>
          <w:sz w:val="28"/>
          <w:szCs w:val="28"/>
        </w:rPr>
        <w:t>жостовски</w:t>
      </w:r>
      <w:r w:rsidR="001158F0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узоры.</w:t>
      </w:r>
      <w:r w:rsidR="009A7681">
        <w:rPr>
          <w:sz w:val="28"/>
          <w:szCs w:val="28"/>
        </w:rPr>
        <w:t xml:space="preserve"> </w:t>
      </w:r>
      <w:r>
        <w:rPr>
          <w:sz w:val="28"/>
          <w:szCs w:val="28"/>
        </w:rPr>
        <w:t>Назовите мастера, чьё имя связано с началом</w:t>
      </w:r>
      <w:r w:rsidR="009A7681">
        <w:rPr>
          <w:sz w:val="28"/>
          <w:szCs w:val="28"/>
        </w:rPr>
        <w:t xml:space="preserve"> производства подносов</w:t>
      </w:r>
      <w:proofErr w:type="gramStart"/>
      <w:r w:rsidR="009A7681">
        <w:rPr>
          <w:sz w:val="28"/>
          <w:szCs w:val="28"/>
        </w:rPr>
        <w:t>?(</w:t>
      </w:r>
      <w:proofErr w:type="gramEnd"/>
      <w:r w:rsidR="009A7681">
        <w:rPr>
          <w:sz w:val="28"/>
          <w:szCs w:val="28"/>
        </w:rPr>
        <w:t>Осип Вишняков)</w:t>
      </w:r>
    </w:p>
    <w:p w:rsidR="009A7681" w:rsidRDefault="009A7681" w:rsidP="000E4400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Фамилии каких ещё </w:t>
      </w:r>
      <w:proofErr w:type="spellStart"/>
      <w:r>
        <w:rPr>
          <w:sz w:val="28"/>
          <w:szCs w:val="28"/>
        </w:rPr>
        <w:t>жостовских</w:t>
      </w:r>
      <w:proofErr w:type="spellEnd"/>
      <w:r>
        <w:rPr>
          <w:sz w:val="28"/>
          <w:szCs w:val="28"/>
        </w:rPr>
        <w:t xml:space="preserve"> мастеров вы знаете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Митрофановы, Беляевы, Гогины, Леонтьевы, </w:t>
      </w:r>
      <w:proofErr w:type="spellStart"/>
      <w:r>
        <w:rPr>
          <w:sz w:val="28"/>
          <w:szCs w:val="28"/>
        </w:rPr>
        <w:t>Клёдовы</w:t>
      </w:r>
      <w:proofErr w:type="spellEnd"/>
      <w:r>
        <w:rPr>
          <w:sz w:val="28"/>
          <w:szCs w:val="28"/>
        </w:rPr>
        <w:t>,</w:t>
      </w:r>
      <w:r w:rsidR="001158F0">
        <w:rPr>
          <w:sz w:val="28"/>
          <w:szCs w:val="28"/>
        </w:rPr>
        <w:t xml:space="preserve"> </w:t>
      </w:r>
      <w:r>
        <w:rPr>
          <w:sz w:val="28"/>
          <w:szCs w:val="28"/>
        </w:rPr>
        <w:t>Савельевы.)</w:t>
      </w:r>
    </w:p>
    <w:p w:rsidR="009A7681" w:rsidRDefault="009A7681" w:rsidP="000E4400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Жостовский</w:t>
      </w:r>
      <w:proofErr w:type="spellEnd"/>
      <w:r>
        <w:rPr>
          <w:sz w:val="28"/>
          <w:szCs w:val="28"/>
        </w:rPr>
        <w:t xml:space="preserve"> промысел очень старый. Ему уже более185 лет.</w:t>
      </w:r>
    </w:p>
    <w:p w:rsidR="009A7681" w:rsidRDefault="009A7681" w:rsidP="000E44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-А из чего изготовлялись первые подносы? (Из папье-маше)</w:t>
      </w:r>
    </w:p>
    <w:p w:rsidR="009A7681" w:rsidRDefault="009A7681" w:rsidP="000E44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-А из чего их делают сейчас? ( </w:t>
      </w:r>
      <w:r w:rsidR="001158F0">
        <w:rPr>
          <w:sz w:val="28"/>
          <w:szCs w:val="28"/>
        </w:rPr>
        <w:t>Из металла.)</w:t>
      </w:r>
    </w:p>
    <w:p w:rsidR="008D210C" w:rsidRDefault="008D210C" w:rsidP="000E4400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Сегодня мы свами пойдём на </w:t>
      </w:r>
      <w:proofErr w:type="spellStart"/>
      <w:r>
        <w:rPr>
          <w:sz w:val="28"/>
          <w:szCs w:val="28"/>
        </w:rPr>
        <w:t>Жостовс</w:t>
      </w:r>
      <w:r w:rsidR="00D42A0A">
        <w:rPr>
          <w:sz w:val="28"/>
          <w:szCs w:val="28"/>
        </w:rPr>
        <w:t>кую</w:t>
      </w:r>
      <w:proofErr w:type="spellEnd"/>
      <w:r w:rsidR="00D42A0A">
        <w:rPr>
          <w:sz w:val="28"/>
          <w:szCs w:val="28"/>
        </w:rPr>
        <w:t xml:space="preserve"> фабрику декоративной росписи. Вы сами увидите, как появляется на свет </w:t>
      </w:r>
      <w:proofErr w:type="spellStart"/>
      <w:r w:rsidR="00D42A0A">
        <w:rPr>
          <w:sz w:val="28"/>
          <w:szCs w:val="28"/>
        </w:rPr>
        <w:t>жостовский</w:t>
      </w:r>
      <w:proofErr w:type="spellEnd"/>
      <w:r w:rsidR="00D42A0A">
        <w:rPr>
          <w:sz w:val="28"/>
          <w:szCs w:val="28"/>
        </w:rPr>
        <w:t xml:space="preserve"> поднос. Но прежде чем пойти на фабрику вспомните, как нужно вести себя на экскурсии? (Не шуметь, не бегать, громко не разговаривать, внимательно слушать экскурсовода.)</w:t>
      </w:r>
    </w:p>
    <w:p w:rsidR="00D42A0A" w:rsidRDefault="00D42A0A" w:rsidP="000E4400">
      <w:pPr>
        <w:rPr>
          <w:sz w:val="28"/>
          <w:szCs w:val="28"/>
        </w:rPr>
      </w:pPr>
      <w:r>
        <w:rPr>
          <w:sz w:val="28"/>
          <w:szCs w:val="28"/>
        </w:rPr>
        <w:t>-Кто такой экскурсовод? (Это человек, который проводит экскурсию.)</w:t>
      </w:r>
    </w:p>
    <w:p w:rsidR="00D42A0A" w:rsidRDefault="009D3762" w:rsidP="000E440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Рассказ экскурсовода:</w:t>
      </w:r>
      <w:r>
        <w:rPr>
          <w:sz w:val="28"/>
          <w:szCs w:val="28"/>
        </w:rPr>
        <w:t xml:space="preserve"> Современная фабрика разделена на несколько цехов. По традиции каждый </w:t>
      </w:r>
      <w:proofErr w:type="spellStart"/>
      <w:r>
        <w:rPr>
          <w:sz w:val="28"/>
          <w:szCs w:val="28"/>
        </w:rPr>
        <w:t>жостовский</w:t>
      </w:r>
      <w:proofErr w:type="spellEnd"/>
      <w:r>
        <w:rPr>
          <w:sz w:val="28"/>
          <w:szCs w:val="28"/>
        </w:rPr>
        <w:t xml:space="preserve"> поднос проходит через руки трёх человек: коваля, </w:t>
      </w:r>
      <w:proofErr w:type="spellStart"/>
      <w:r>
        <w:rPr>
          <w:sz w:val="28"/>
          <w:szCs w:val="28"/>
        </w:rPr>
        <w:t>шпатлёвщика</w:t>
      </w:r>
      <w:proofErr w:type="spellEnd"/>
      <w:r>
        <w:rPr>
          <w:sz w:val="28"/>
          <w:szCs w:val="28"/>
        </w:rPr>
        <w:t xml:space="preserve"> и живописца. Коваль штампует форму подноса.</w:t>
      </w:r>
    </w:p>
    <w:p w:rsidR="00E350FD" w:rsidRDefault="00E350FD" w:rsidP="000E4400">
      <w:pPr>
        <w:rPr>
          <w:sz w:val="28"/>
          <w:szCs w:val="28"/>
        </w:rPr>
      </w:pPr>
      <w:r>
        <w:rPr>
          <w:sz w:val="28"/>
          <w:szCs w:val="28"/>
        </w:rPr>
        <w:t>-Какой формы могут быть подносы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Круглой, прямоугольной, овальной, треугольной и др.)</w:t>
      </w:r>
    </w:p>
    <w:p w:rsidR="00E350FD" w:rsidRDefault="00E350FD" w:rsidP="000E44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Шпатлёвщик</w:t>
      </w:r>
      <w:proofErr w:type="spellEnd"/>
      <w:r>
        <w:rPr>
          <w:sz w:val="28"/>
          <w:szCs w:val="28"/>
        </w:rPr>
        <w:t xml:space="preserve"> – шпатлюет, то есть наносит грунт на поверхность подноса. Поднос сушат в больших жарочных шкафах.</w:t>
      </w:r>
    </w:p>
    <w:p w:rsidR="00E350FD" w:rsidRDefault="00E350FD" w:rsidP="000E4400">
      <w:pPr>
        <w:rPr>
          <w:sz w:val="28"/>
          <w:szCs w:val="28"/>
        </w:rPr>
      </w:pPr>
      <w:r>
        <w:rPr>
          <w:sz w:val="28"/>
          <w:szCs w:val="28"/>
        </w:rPr>
        <w:t xml:space="preserve">А уже потом поднос попадает в живописный цех в руки мастеров-художников, где начинается творческий процесс. У каждого художника своя </w:t>
      </w:r>
      <w:r w:rsidR="00905DA0">
        <w:rPr>
          <w:sz w:val="28"/>
          <w:szCs w:val="28"/>
        </w:rPr>
        <w:t>живопись.</w:t>
      </w:r>
    </w:p>
    <w:p w:rsidR="00905DA0" w:rsidRDefault="00905DA0" w:rsidP="000E4400">
      <w:pPr>
        <w:rPr>
          <w:sz w:val="28"/>
          <w:szCs w:val="28"/>
        </w:rPr>
      </w:pPr>
      <w:r>
        <w:rPr>
          <w:sz w:val="28"/>
          <w:szCs w:val="28"/>
        </w:rPr>
        <w:t>Дети вместе с воспитателем после рассказа экскурсовода смотрят фильм о создании подносов.</w:t>
      </w:r>
    </w:p>
    <w:p w:rsidR="00905DA0" w:rsidRDefault="00905DA0" w:rsidP="000E4400">
      <w:pPr>
        <w:rPr>
          <w:sz w:val="28"/>
          <w:szCs w:val="28"/>
        </w:rPr>
      </w:pPr>
      <w:r>
        <w:rPr>
          <w:sz w:val="28"/>
          <w:szCs w:val="28"/>
        </w:rPr>
        <w:t>Далее дети наблюдают за росписью подносов. Воспитатель обращает внимание детей на организацию рабочего места художника. На столе краски, которые содержатся в тюбиках, баночки с маслом и скипидаром.</w:t>
      </w:r>
    </w:p>
    <w:p w:rsidR="00905DA0" w:rsidRDefault="00905DA0" w:rsidP="000E4400">
      <w:pPr>
        <w:rPr>
          <w:sz w:val="28"/>
          <w:szCs w:val="28"/>
        </w:rPr>
      </w:pPr>
      <w:r>
        <w:rPr>
          <w:sz w:val="28"/>
          <w:szCs w:val="28"/>
        </w:rPr>
        <w:t>Экскурсовод поясняет, что масло нужно, чтобы размешивать краски,</w:t>
      </w:r>
      <w:r w:rsidR="00942173">
        <w:rPr>
          <w:sz w:val="28"/>
          <w:szCs w:val="28"/>
        </w:rPr>
        <w:t xml:space="preserve"> </w:t>
      </w:r>
      <w:r>
        <w:rPr>
          <w:sz w:val="28"/>
          <w:szCs w:val="28"/>
        </w:rPr>
        <w:t>а скипидаром моют кисточки.</w:t>
      </w:r>
    </w:p>
    <w:p w:rsidR="00905DA0" w:rsidRDefault="00C37715" w:rsidP="000E4400">
      <w:pPr>
        <w:rPr>
          <w:sz w:val="28"/>
          <w:szCs w:val="28"/>
        </w:rPr>
      </w:pPr>
      <w:r>
        <w:rPr>
          <w:sz w:val="28"/>
          <w:szCs w:val="28"/>
        </w:rPr>
        <w:t>Экскурсовод о</w:t>
      </w:r>
      <w:r w:rsidR="00905DA0">
        <w:rPr>
          <w:sz w:val="28"/>
          <w:szCs w:val="28"/>
        </w:rPr>
        <w:t>бращает внимание детей на то,</w:t>
      </w:r>
      <w:r>
        <w:rPr>
          <w:sz w:val="28"/>
          <w:szCs w:val="28"/>
        </w:rPr>
        <w:t xml:space="preserve"> что художник в руках постоянно вращает поднос. Так ему удобнее его расписывать по кругу.</w:t>
      </w:r>
    </w:p>
    <w:p w:rsidR="00C37715" w:rsidRDefault="00C37715" w:rsidP="000E4400">
      <w:pPr>
        <w:rPr>
          <w:sz w:val="28"/>
          <w:szCs w:val="28"/>
        </w:rPr>
      </w:pPr>
      <w:r>
        <w:rPr>
          <w:sz w:val="28"/>
          <w:szCs w:val="28"/>
        </w:rPr>
        <w:t xml:space="preserve">- Художник работает быстро и, на первый взгляд очень легко. Из рук мастера прямо на глазах рождается чудо, красота. На самом деле технология </w:t>
      </w:r>
      <w:proofErr w:type="spellStart"/>
      <w:r>
        <w:rPr>
          <w:sz w:val="28"/>
          <w:szCs w:val="28"/>
        </w:rPr>
        <w:t>жостовской</w:t>
      </w:r>
      <w:proofErr w:type="spellEnd"/>
      <w:r>
        <w:rPr>
          <w:sz w:val="28"/>
          <w:szCs w:val="28"/>
        </w:rPr>
        <w:t xml:space="preserve"> росписи считается одной из самых сложных. </w:t>
      </w:r>
      <w:proofErr w:type="spellStart"/>
      <w:r>
        <w:rPr>
          <w:sz w:val="28"/>
          <w:szCs w:val="28"/>
        </w:rPr>
        <w:t>Жостовская</w:t>
      </w:r>
      <w:proofErr w:type="spellEnd"/>
      <w:r>
        <w:rPr>
          <w:sz w:val="28"/>
          <w:szCs w:val="28"/>
        </w:rPr>
        <w:t xml:space="preserve"> роспись многослойная – один слой краски в строгой очерёдности накладывается на другой. В центре подноса всегда располагается букет, гирл</w:t>
      </w:r>
      <w:r w:rsidR="00942173">
        <w:rPr>
          <w:sz w:val="28"/>
          <w:szCs w:val="28"/>
        </w:rPr>
        <w:t xml:space="preserve">янда из разных, ярких цветов. Деревня </w:t>
      </w:r>
      <w:proofErr w:type="spellStart"/>
      <w:r w:rsidR="00942173">
        <w:rPr>
          <w:sz w:val="28"/>
          <w:szCs w:val="28"/>
        </w:rPr>
        <w:t>Жостово</w:t>
      </w:r>
      <w:proofErr w:type="spellEnd"/>
      <w:r w:rsidR="00942173">
        <w:rPr>
          <w:sz w:val="28"/>
          <w:szCs w:val="28"/>
        </w:rPr>
        <w:t xml:space="preserve"> стала символом народного искусства росписи подносов. Этот промысел хорошо известен не только в нашей стране, но и во всём мире.</w:t>
      </w:r>
    </w:p>
    <w:p w:rsidR="00942173" w:rsidRDefault="00942173" w:rsidP="000E4400">
      <w:pPr>
        <w:rPr>
          <w:sz w:val="28"/>
          <w:szCs w:val="28"/>
        </w:rPr>
      </w:pPr>
      <w:r>
        <w:rPr>
          <w:sz w:val="28"/>
          <w:szCs w:val="28"/>
        </w:rPr>
        <w:t>Далее экскурсовод провожает детей вместе с воспитателем в музей, где выставлены лучшие подносы старых и современных мастеров.</w:t>
      </w:r>
    </w:p>
    <w:p w:rsidR="00905DA0" w:rsidRDefault="00942173" w:rsidP="000E4400">
      <w:pPr>
        <w:rPr>
          <w:sz w:val="28"/>
          <w:szCs w:val="28"/>
        </w:rPr>
      </w:pPr>
      <w:r>
        <w:rPr>
          <w:sz w:val="28"/>
          <w:szCs w:val="28"/>
        </w:rPr>
        <w:t xml:space="preserve">Экскурсовод: На </w:t>
      </w:r>
      <w:proofErr w:type="spellStart"/>
      <w:r>
        <w:rPr>
          <w:sz w:val="28"/>
          <w:szCs w:val="28"/>
        </w:rPr>
        <w:t>Жостовской</w:t>
      </w:r>
      <w:proofErr w:type="spellEnd"/>
      <w:r>
        <w:rPr>
          <w:sz w:val="28"/>
          <w:szCs w:val="28"/>
        </w:rPr>
        <w:t xml:space="preserve"> фабрике </w:t>
      </w:r>
      <w:r w:rsidR="007D705F">
        <w:rPr>
          <w:sz w:val="28"/>
          <w:szCs w:val="28"/>
        </w:rPr>
        <w:t>декоративной  росписи работают целые династии художников</w:t>
      </w:r>
      <w:r w:rsidR="002C08AF">
        <w:rPr>
          <w:sz w:val="28"/>
          <w:szCs w:val="28"/>
        </w:rPr>
        <w:t xml:space="preserve"> </w:t>
      </w:r>
      <w:r w:rsidR="007D705F">
        <w:rPr>
          <w:sz w:val="28"/>
          <w:szCs w:val="28"/>
        </w:rPr>
        <w:t>(родители, дети, внуки.)</w:t>
      </w:r>
    </w:p>
    <w:p w:rsidR="007D705F" w:rsidRDefault="007D705F" w:rsidP="000E44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экскурсии детей ожидает мастер- класс по росписи мини подноса. Детям предоставляется возможность почувствовать себя художниками.</w:t>
      </w:r>
    </w:p>
    <w:p w:rsidR="007D705F" w:rsidRDefault="007D705F" w:rsidP="000E4400">
      <w:pPr>
        <w:rPr>
          <w:sz w:val="28"/>
          <w:szCs w:val="28"/>
        </w:rPr>
      </w:pPr>
      <w:r>
        <w:rPr>
          <w:sz w:val="28"/>
          <w:szCs w:val="28"/>
        </w:rPr>
        <w:t>Воспитатель и</w:t>
      </w:r>
      <w:r w:rsidR="006C009D">
        <w:rPr>
          <w:sz w:val="28"/>
          <w:szCs w:val="28"/>
        </w:rPr>
        <w:t xml:space="preserve"> </w:t>
      </w:r>
      <w:r>
        <w:rPr>
          <w:sz w:val="28"/>
          <w:szCs w:val="28"/>
        </w:rPr>
        <w:t>дети благодарят</w:t>
      </w:r>
      <w:r w:rsidR="006C009D">
        <w:rPr>
          <w:sz w:val="28"/>
          <w:szCs w:val="28"/>
        </w:rPr>
        <w:t xml:space="preserve"> экскурсовода за интересную экскурсию и прощаются.</w:t>
      </w:r>
    </w:p>
    <w:p w:rsidR="00E350FD" w:rsidRPr="009D3762" w:rsidRDefault="00E350FD" w:rsidP="000E4400">
      <w:pPr>
        <w:rPr>
          <w:rFonts w:cs="Arial"/>
          <w:sz w:val="28"/>
          <w:szCs w:val="28"/>
        </w:rPr>
      </w:pPr>
    </w:p>
    <w:sectPr w:rsidR="00E350FD" w:rsidRPr="009D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69B" w:rsidRDefault="008E269B" w:rsidP="007D705F">
      <w:pPr>
        <w:spacing w:after="0" w:line="240" w:lineRule="auto"/>
      </w:pPr>
      <w:r>
        <w:separator/>
      </w:r>
    </w:p>
  </w:endnote>
  <w:endnote w:type="continuationSeparator" w:id="0">
    <w:p w:rsidR="008E269B" w:rsidRDefault="008E269B" w:rsidP="007D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69B" w:rsidRDefault="008E269B" w:rsidP="007D705F">
      <w:pPr>
        <w:spacing w:after="0" w:line="240" w:lineRule="auto"/>
      </w:pPr>
      <w:r>
        <w:separator/>
      </w:r>
    </w:p>
  </w:footnote>
  <w:footnote w:type="continuationSeparator" w:id="0">
    <w:p w:rsidR="008E269B" w:rsidRDefault="008E269B" w:rsidP="007D7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14"/>
    <w:rsid w:val="000E4400"/>
    <w:rsid w:val="001158F0"/>
    <w:rsid w:val="002C08AF"/>
    <w:rsid w:val="00381E14"/>
    <w:rsid w:val="00524B3A"/>
    <w:rsid w:val="005C2DCC"/>
    <w:rsid w:val="00605163"/>
    <w:rsid w:val="006C009D"/>
    <w:rsid w:val="007D705F"/>
    <w:rsid w:val="008D210C"/>
    <w:rsid w:val="008E269B"/>
    <w:rsid w:val="00905DA0"/>
    <w:rsid w:val="00942173"/>
    <w:rsid w:val="009A7681"/>
    <w:rsid w:val="009D3762"/>
    <w:rsid w:val="00BF262F"/>
    <w:rsid w:val="00C37715"/>
    <w:rsid w:val="00D37B0E"/>
    <w:rsid w:val="00D42A0A"/>
    <w:rsid w:val="00D553E0"/>
    <w:rsid w:val="00E3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0E"/>
  </w:style>
  <w:style w:type="paragraph" w:styleId="1">
    <w:name w:val="heading 1"/>
    <w:basedOn w:val="a"/>
    <w:next w:val="a"/>
    <w:link w:val="10"/>
    <w:uiPriority w:val="9"/>
    <w:qFormat/>
    <w:rsid w:val="00D37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7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7B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7B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7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7B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37B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D37B0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D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5F"/>
  </w:style>
  <w:style w:type="paragraph" w:styleId="a6">
    <w:name w:val="footer"/>
    <w:basedOn w:val="a"/>
    <w:link w:val="a7"/>
    <w:uiPriority w:val="99"/>
    <w:unhideWhenUsed/>
    <w:rsid w:val="007D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0E"/>
  </w:style>
  <w:style w:type="paragraph" w:styleId="1">
    <w:name w:val="heading 1"/>
    <w:basedOn w:val="a"/>
    <w:next w:val="a"/>
    <w:link w:val="10"/>
    <w:uiPriority w:val="9"/>
    <w:qFormat/>
    <w:rsid w:val="00D37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7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7B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7B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7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7B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37B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D37B0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D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5F"/>
  </w:style>
  <w:style w:type="paragraph" w:styleId="a6">
    <w:name w:val="footer"/>
    <w:basedOn w:val="a"/>
    <w:link w:val="a7"/>
    <w:uiPriority w:val="99"/>
    <w:unhideWhenUsed/>
    <w:rsid w:val="007D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2013-01-27T07:52:00Z</dcterms:created>
  <dcterms:modified xsi:type="dcterms:W3CDTF">2013-01-27T07:52:00Z</dcterms:modified>
</cp:coreProperties>
</file>