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93" w:rsidRPr="00564F2E" w:rsidRDefault="00492893" w:rsidP="00492893">
      <w:pPr>
        <w:pStyle w:val="1"/>
        <w:shd w:val="clear" w:color="auto" w:fill="auto"/>
        <w:ind w:right="240" w:firstLine="0"/>
        <w:jc w:val="center"/>
        <w:rPr>
          <w:b/>
        </w:rPr>
      </w:pPr>
      <w:r w:rsidRPr="00564F2E">
        <w:rPr>
          <w:b/>
        </w:rPr>
        <w:t>Конспект занятия по экологическому воспитанию</w:t>
      </w:r>
      <w:r w:rsidR="003D35A6">
        <w:rPr>
          <w:b/>
        </w:rPr>
        <w:t xml:space="preserve"> для подготовительной к школе группы</w:t>
      </w:r>
    </w:p>
    <w:p w:rsidR="00492893" w:rsidRDefault="003D35A6" w:rsidP="00492893">
      <w:pPr>
        <w:pStyle w:val="1"/>
        <w:shd w:val="clear" w:color="auto" w:fill="auto"/>
        <w:ind w:right="240" w:firstLine="0"/>
        <w:jc w:val="center"/>
        <w:rPr>
          <w:b/>
        </w:rPr>
      </w:pPr>
      <w:r>
        <w:rPr>
          <w:b/>
        </w:rPr>
        <w:t xml:space="preserve"> тема </w:t>
      </w:r>
      <w:r w:rsidR="00492893" w:rsidRPr="00564F2E">
        <w:rPr>
          <w:b/>
        </w:rPr>
        <w:t>«Море – и его богатство»</w:t>
      </w:r>
    </w:p>
    <w:p w:rsidR="003D35A6" w:rsidRDefault="003D35A6" w:rsidP="003D35A6">
      <w:pPr>
        <w:pStyle w:val="1"/>
        <w:shd w:val="clear" w:color="auto" w:fill="auto"/>
        <w:ind w:right="240" w:firstLine="0"/>
        <w:rPr>
          <w:b/>
        </w:rPr>
      </w:pPr>
    </w:p>
    <w:p w:rsidR="003D35A6" w:rsidRPr="00564F2E" w:rsidRDefault="003D35A6" w:rsidP="003D35A6">
      <w:pPr>
        <w:pStyle w:val="1"/>
        <w:shd w:val="clear" w:color="auto" w:fill="auto"/>
        <w:ind w:right="240" w:firstLine="0"/>
        <w:rPr>
          <w:b/>
        </w:rPr>
      </w:pPr>
      <w:r>
        <w:rPr>
          <w:b/>
        </w:rPr>
        <w:t>Воспитатель. Белоброва С.В.,  МАДОУ № 9, г. Армавир</w:t>
      </w:r>
    </w:p>
    <w:p w:rsidR="00492893" w:rsidRPr="00564F2E" w:rsidRDefault="00492893" w:rsidP="00492893">
      <w:pPr>
        <w:pStyle w:val="1"/>
        <w:shd w:val="clear" w:color="auto" w:fill="auto"/>
        <w:ind w:right="240" w:firstLine="0"/>
        <w:jc w:val="center"/>
        <w:rPr>
          <w:b/>
        </w:rPr>
      </w:pPr>
    </w:p>
    <w:p w:rsidR="00F42A5D" w:rsidRPr="00ED2732" w:rsidRDefault="00ED2732" w:rsidP="00ED2732">
      <w:pPr>
        <w:pStyle w:val="1"/>
        <w:shd w:val="clear" w:color="auto" w:fill="auto"/>
        <w:spacing w:line="360" w:lineRule="auto"/>
        <w:ind w:right="240" w:firstLine="0"/>
        <w:rPr>
          <w:b/>
        </w:rPr>
      </w:pPr>
      <w:r>
        <w:rPr>
          <w:b/>
        </w:rPr>
        <w:t xml:space="preserve">   </w:t>
      </w:r>
      <w:r w:rsidR="00FB7CDD" w:rsidRPr="00ED2732">
        <w:rPr>
          <w:b/>
        </w:rPr>
        <w:t>Задачи</w:t>
      </w:r>
      <w:r w:rsidR="00F42A5D" w:rsidRPr="00ED2732">
        <w:rPr>
          <w:b/>
        </w:rPr>
        <w:t xml:space="preserve">: </w:t>
      </w:r>
    </w:p>
    <w:p w:rsidR="00702EC2" w:rsidRDefault="00F42A5D" w:rsidP="00ED2732">
      <w:pPr>
        <w:pStyle w:val="1"/>
        <w:shd w:val="clear" w:color="auto" w:fill="auto"/>
        <w:spacing w:line="360" w:lineRule="auto"/>
        <w:ind w:right="240" w:firstLine="0"/>
      </w:pPr>
      <w:r>
        <w:t xml:space="preserve">- </w:t>
      </w:r>
      <w:r w:rsidR="00702EC2">
        <w:t>обобщение первичных представлений о морском подводном мире;</w:t>
      </w:r>
    </w:p>
    <w:p w:rsidR="00702EC2" w:rsidRDefault="00F42A5D" w:rsidP="00ED2732">
      <w:pPr>
        <w:pStyle w:val="1"/>
        <w:shd w:val="clear" w:color="auto" w:fill="auto"/>
        <w:tabs>
          <w:tab w:val="left" w:pos="1970"/>
        </w:tabs>
        <w:spacing w:line="360" w:lineRule="auto"/>
        <w:ind w:firstLine="0"/>
      </w:pPr>
      <w:r>
        <w:t xml:space="preserve">- </w:t>
      </w:r>
      <w:r w:rsidR="00702EC2">
        <w:t>различение и называние морских обитателей и растительного</w:t>
      </w:r>
      <w:r>
        <w:t xml:space="preserve"> </w:t>
      </w:r>
      <w:r w:rsidR="00702EC2">
        <w:t>мира (водоросли);</w:t>
      </w:r>
    </w:p>
    <w:p w:rsidR="00702EC2" w:rsidRDefault="004153D8" w:rsidP="00ED2732">
      <w:pPr>
        <w:pStyle w:val="1"/>
        <w:shd w:val="clear" w:color="auto" w:fill="auto"/>
        <w:tabs>
          <w:tab w:val="left" w:pos="1970"/>
        </w:tabs>
        <w:spacing w:line="360" w:lineRule="auto"/>
        <w:ind w:firstLine="0"/>
      </w:pPr>
      <w:r>
        <w:t xml:space="preserve">- </w:t>
      </w:r>
      <w:r w:rsidR="00702EC2">
        <w:t>установление связей между формами тела рыб и характером движения;</w:t>
      </w:r>
    </w:p>
    <w:p w:rsidR="00702EC2" w:rsidRDefault="004153D8" w:rsidP="00ED2732">
      <w:pPr>
        <w:pStyle w:val="1"/>
        <w:shd w:val="clear" w:color="auto" w:fill="auto"/>
        <w:tabs>
          <w:tab w:val="left" w:pos="1975"/>
        </w:tabs>
        <w:spacing w:line="360" w:lineRule="auto"/>
        <w:ind w:firstLine="0"/>
      </w:pPr>
      <w:r>
        <w:t xml:space="preserve">- </w:t>
      </w:r>
      <w:r w:rsidR="00702EC2">
        <w:t>проявление интереса к самостоятельному наблюдению, понимание необходимости помощи живому существу.</w:t>
      </w:r>
    </w:p>
    <w:p w:rsidR="00702EC2" w:rsidRDefault="00ED2732" w:rsidP="00ED2732">
      <w:pPr>
        <w:pStyle w:val="1"/>
        <w:shd w:val="clear" w:color="auto" w:fill="auto"/>
        <w:spacing w:line="360" w:lineRule="auto"/>
        <w:ind w:left="20" w:firstLine="0"/>
      </w:pPr>
      <w:r>
        <w:rPr>
          <w:b/>
        </w:rPr>
        <w:t xml:space="preserve">    </w:t>
      </w:r>
      <w:r w:rsidR="00702EC2" w:rsidRPr="00ED2732">
        <w:rPr>
          <w:b/>
        </w:rPr>
        <w:t>Материал</w:t>
      </w:r>
      <w:r w:rsidR="00702EC2">
        <w:t xml:space="preserve">: указка, картинка с изображением рыбы, фонарики и сумочки на каждого ребенка, раскрашенные силуэты различных морских обитателей, два больших листа (желтого и </w:t>
      </w:r>
      <w:proofErr w:type="spellStart"/>
      <w:r w:rsidR="00702EC2">
        <w:t>голубого</w:t>
      </w:r>
      <w:proofErr w:type="spellEnd"/>
      <w:r w:rsidR="00702EC2">
        <w:t xml:space="preserve"> цвета), «фотографии»- изображения рыб с недостающими «деталями», изготовленные из картона «детали» рыб.</w:t>
      </w:r>
    </w:p>
    <w:p w:rsidR="00702EC2" w:rsidRDefault="00702EC2" w:rsidP="00ED2732">
      <w:pPr>
        <w:pStyle w:val="1"/>
        <w:shd w:val="clear" w:color="auto" w:fill="auto"/>
        <w:spacing w:line="360" w:lineRule="auto"/>
        <w:ind w:right="860" w:firstLine="0"/>
      </w:pPr>
      <w:r>
        <w:t>Подготовительная работа. Рассматривание иллюстраций с изображением обитателей моря (рыб, медуз, морских звездочек и т.п.), беседа по теме занятия.</w:t>
      </w:r>
    </w:p>
    <w:p w:rsidR="00702EC2" w:rsidRPr="00ED2732" w:rsidRDefault="00702EC2" w:rsidP="00ED2732">
      <w:pPr>
        <w:pStyle w:val="1"/>
        <w:shd w:val="clear" w:color="auto" w:fill="auto"/>
        <w:spacing w:line="360" w:lineRule="auto"/>
        <w:ind w:left="2040" w:firstLine="740"/>
        <w:rPr>
          <w:b/>
        </w:rPr>
      </w:pPr>
      <w:r w:rsidRPr="00ED2732">
        <w:rPr>
          <w:b/>
        </w:rPr>
        <w:t>Ход занятия.</w:t>
      </w:r>
    </w:p>
    <w:p w:rsidR="00702EC2" w:rsidRDefault="00702EC2" w:rsidP="00ED2732">
      <w:pPr>
        <w:pStyle w:val="1"/>
        <w:shd w:val="clear" w:color="auto" w:fill="auto"/>
        <w:spacing w:line="360" w:lineRule="auto"/>
        <w:ind w:left="20" w:firstLine="720"/>
      </w:pPr>
      <w:r>
        <w:t>Воспитатель. Мы с вами живем на земле. На земле живут люди, различные животные. Очень богат наш растительный мир. На земле много воды - это различные водоемы. Какие водоемы вы знаете?</w:t>
      </w:r>
      <w:r>
        <w:rPr>
          <w:rStyle w:val="a4"/>
        </w:rPr>
        <w:t xml:space="preserve"> (Закрепление названий водоемов: реки, озера, моря, океаны).</w:t>
      </w:r>
      <w:r>
        <w:t xml:space="preserve"> Существует подводный мир и он очень разнообразен, но люли недостаточно изучили его. Сегодня мы поговорим об обитателях этого мира. Чтобы узнать о ком, вы должны отгадать загадки:</w:t>
      </w:r>
    </w:p>
    <w:p w:rsidR="00702EC2" w:rsidRDefault="00702EC2" w:rsidP="00ED2732">
      <w:pPr>
        <w:pStyle w:val="1"/>
        <w:shd w:val="clear" w:color="auto" w:fill="auto"/>
        <w:spacing w:line="360" w:lineRule="auto"/>
        <w:ind w:left="2040" w:firstLine="0"/>
      </w:pPr>
      <w:r>
        <w:t>У родителей и деток вся одежда из монеток?</w:t>
      </w:r>
    </w:p>
    <w:p w:rsidR="00702EC2" w:rsidRDefault="00702EC2" w:rsidP="00ED2732">
      <w:pPr>
        <w:pStyle w:val="20"/>
        <w:shd w:val="clear" w:color="auto" w:fill="auto"/>
        <w:spacing w:line="360" w:lineRule="auto"/>
        <w:ind w:left="20"/>
      </w:pPr>
      <w:r>
        <w:t>Ответ: рыбы.</w:t>
      </w:r>
    </w:p>
    <w:p w:rsidR="00702EC2" w:rsidRDefault="00702EC2" w:rsidP="00ED2732">
      <w:pPr>
        <w:pStyle w:val="1"/>
        <w:shd w:val="clear" w:color="auto" w:fill="auto"/>
        <w:spacing w:line="360" w:lineRule="auto"/>
        <w:ind w:left="2040" w:firstLine="0"/>
      </w:pPr>
      <w:r w:rsidRPr="004153D8">
        <w:rPr>
          <w:rStyle w:val="a4"/>
          <w:i w:val="0"/>
        </w:rPr>
        <w:t>Я</w:t>
      </w:r>
      <w:r w:rsidRPr="004153D8">
        <w:rPr>
          <w:i/>
        </w:rPr>
        <w:t xml:space="preserve"> </w:t>
      </w:r>
      <w:r>
        <w:t>зубастая и очень опасная.</w:t>
      </w:r>
    </w:p>
    <w:p w:rsidR="00702EC2" w:rsidRDefault="00702EC2" w:rsidP="00ED2732">
      <w:pPr>
        <w:pStyle w:val="20"/>
        <w:shd w:val="clear" w:color="auto" w:fill="auto"/>
        <w:spacing w:line="360" w:lineRule="auto"/>
        <w:ind w:left="20"/>
      </w:pPr>
      <w:r>
        <w:lastRenderedPageBreak/>
        <w:t>Ответ: акула.</w:t>
      </w:r>
    </w:p>
    <w:p w:rsidR="00702EC2" w:rsidRDefault="00702EC2" w:rsidP="00ED2732">
      <w:pPr>
        <w:pStyle w:val="1"/>
        <w:shd w:val="clear" w:color="auto" w:fill="auto"/>
        <w:spacing w:line="360" w:lineRule="auto"/>
        <w:ind w:left="20" w:right="860" w:firstLine="720"/>
      </w:pPr>
      <w:r>
        <w:t>Сегодня, дети, мы будем с вами говорить об обитателях морских, которые живут, как вы думаете где?</w:t>
      </w:r>
      <w:r>
        <w:rPr>
          <w:rStyle w:val="a4"/>
        </w:rPr>
        <w:t xml:space="preserve"> (В море).</w:t>
      </w:r>
    </w:p>
    <w:p w:rsidR="00702EC2" w:rsidRDefault="00702EC2" w:rsidP="00ED2732">
      <w:pPr>
        <w:pStyle w:val="1"/>
        <w:shd w:val="clear" w:color="auto" w:fill="auto"/>
        <w:spacing w:line="360" w:lineRule="auto"/>
        <w:ind w:left="20" w:firstLine="400"/>
      </w:pPr>
      <w:r>
        <w:t>Хотите отправиться сегодня в морское путешествие, чтобы лучше узнать подводный морской мир?</w:t>
      </w:r>
      <w:r>
        <w:rPr>
          <w:rStyle w:val="a4"/>
        </w:rPr>
        <w:t xml:space="preserve"> (Ответы детей).</w:t>
      </w:r>
      <w:r>
        <w:t xml:space="preserve"> Мы должны как следует подготовиться. В свои сумочки положите фонарики. А сейчас закройте глаза. </w:t>
      </w:r>
      <w:r>
        <w:rPr>
          <w:rStyle w:val="a4"/>
        </w:rPr>
        <w:t>(Включается аудиозапись шума моря).</w:t>
      </w:r>
      <w:r>
        <w:t xml:space="preserve"> Откройте глаза и представьте, что мы плывем по морю.</w:t>
      </w:r>
    </w:p>
    <w:p w:rsidR="004153D8" w:rsidRPr="004153D8" w:rsidRDefault="00702EC2" w:rsidP="00ED2732">
      <w:pPr>
        <w:pStyle w:val="1"/>
        <w:shd w:val="clear" w:color="auto" w:fill="auto"/>
        <w:spacing w:line="360" w:lineRule="auto"/>
        <w:ind w:right="4280" w:firstLine="0"/>
        <w:rPr>
          <w:b/>
        </w:rPr>
      </w:pPr>
      <w:r w:rsidRPr="004153D8">
        <w:rPr>
          <w:b/>
        </w:rPr>
        <w:t>Лодочка.</w:t>
      </w:r>
    </w:p>
    <w:p w:rsidR="004153D8" w:rsidRDefault="00702EC2" w:rsidP="00ED2732">
      <w:pPr>
        <w:pStyle w:val="1"/>
        <w:shd w:val="clear" w:color="auto" w:fill="auto"/>
        <w:spacing w:line="360" w:lineRule="auto"/>
        <w:ind w:right="4280" w:firstLine="0"/>
      </w:pPr>
      <w:r>
        <w:t xml:space="preserve"> Две ладошки прижму </w:t>
      </w:r>
      <w:r w:rsidR="004153D8">
        <w:t xml:space="preserve">          </w:t>
      </w:r>
    </w:p>
    <w:p w:rsidR="004153D8" w:rsidRDefault="00702EC2" w:rsidP="00ED2732">
      <w:pPr>
        <w:pStyle w:val="1"/>
        <w:shd w:val="clear" w:color="auto" w:fill="auto"/>
        <w:spacing w:line="360" w:lineRule="auto"/>
        <w:ind w:right="4280" w:firstLine="0"/>
      </w:pPr>
      <w:r>
        <w:t xml:space="preserve">И по морю поплыву. </w:t>
      </w:r>
    </w:p>
    <w:p w:rsidR="004153D8" w:rsidRDefault="00702EC2" w:rsidP="00ED2732">
      <w:pPr>
        <w:pStyle w:val="1"/>
        <w:shd w:val="clear" w:color="auto" w:fill="auto"/>
        <w:spacing w:line="360" w:lineRule="auto"/>
        <w:ind w:right="4280" w:firstLine="0"/>
      </w:pPr>
      <w:r>
        <w:t xml:space="preserve">Две ладошки, друзья, </w:t>
      </w:r>
    </w:p>
    <w:p w:rsidR="004153D8" w:rsidRDefault="00702EC2" w:rsidP="00ED2732">
      <w:pPr>
        <w:pStyle w:val="1"/>
        <w:shd w:val="clear" w:color="auto" w:fill="auto"/>
        <w:spacing w:line="360" w:lineRule="auto"/>
        <w:ind w:right="4280" w:firstLine="0"/>
      </w:pPr>
      <w:r>
        <w:t xml:space="preserve">- Это лодочка моя. </w:t>
      </w:r>
    </w:p>
    <w:p w:rsidR="004153D8" w:rsidRDefault="00702EC2" w:rsidP="00ED2732">
      <w:pPr>
        <w:pStyle w:val="1"/>
        <w:shd w:val="clear" w:color="auto" w:fill="auto"/>
        <w:spacing w:line="360" w:lineRule="auto"/>
        <w:ind w:right="4280" w:firstLine="0"/>
      </w:pPr>
      <w:r>
        <w:t>Паруса подниму,</w:t>
      </w:r>
    </w:p>
    <w:p w:rsidR="004153D8" w:rsidRDefault="00702EC2" w:rsidP="00ED2732">
      <w:pPr>
        <w:pStyle w:val="1"/>
        <w:shd w:val="clear" w:color="auto" w:fill="auto"/>
        <w:spacing w:line="360" w:lineRule="auto"/>
        <w:ind w:right="4280" w:firstLine="0"/>
      </w:pPr>
      <w:r>
        <w:t xml:space="preserve">Синим морем поплыву. </w:t>
      </w:r>
    </w:p>
    <w:p w:rsidR="004153D8" w:rsidRDefault="00702EC2" w:rsidP="00ED2732">
      <w:pPr>
        <w:pStyle w:val="1"/>
        <w:shd w:val="clear" w:color="auto" w:fill="auto"/>
        <w:spacing w:line="360" w:lineRule="auto"/>
        <w:ind w:right="4280" w:firstLine="0"/>
      </w:pPr>
      <w:r>
        <w:t>А по бурным волнам</w:t>
      </w:r>
    </w:p>
    <w:p w:rsidR="00702EC2" w:rsidRDefault="00702EC2" w:rsidP="00ED2732">
      <w:pPr>
        <w:pStyle w:val="1"/>
        <w:shd w:val="clear" w:color="auto" w:fill="auto"/>
        <w:spacing w:line="360" w:lineRule="auto"/>
        <w:ind w:right="4280" w:firstLine="0"/>
      </w:pPr>
      <w:r>
        <w:t>Плывут рыбки тут и там.</w:t>
      </w:r>
    </w:p>
    <w:p w:rsidR="00FB7CDD" w:rsidRDefault="00FB7CDD" w:rsidP="00ED2732">
      <w:pPr>
        <w:pStyle w:val="20"/>
        <w:shd w:val="clear" w:color="auto" w:fill="auto"/>
        <w:spacing w:line="360" w:lineRule="auto"/>
        <w:ind w:left="20" w:right="40"/>
      </w:pPr>
      <w:r>
        <w:t>На первые строчки две ладони соединить лодочкой и выполнять волнообразные движения руками. На слова «паруса подниму»-</w:t>
      </w:r>
      <w:proofErr w:type="spellStart"/>
      <w:r>
        <w:t>поднятъ</w:t>
      </w:r>
      <w:proofErr w:type="spellEnd"/>
      <w:r>
        <w:t xml:space="preserve"> выпрямленные ладони вверх. Затем имитировать движения волн и рыбок.</w:t>
      </w:r>
    </w:p>
    <w:p w:rsidR="00FB7CDD" w:rsidRDefault="00FB7CDD" w:rsidP="00ED2732">
      <w:pPr>
        <w:pStyle w:val="20"/>
        <w:shd w:val="clear" w:color="auto" w:fill="auto"/>
        <w:spacing w:line="360" w:lineRule="auto"/>
        <w:ind w:left="20" w:right="600" w:firstLine="660"/>
      </w:pPr>
      <w:r w:rsidRPr="004153D8">
        <w:rPr>
          <w:rStyle w:val="21"/>
          <w:i w:val="0"/>
          <w:sz w:val="28"/>
        </w:rPr>
        <w:t>Сегодня предстоит у нас большая работа.</w:t>
      </w:r>
      <w:r w:rsidRPr="004153D8">
        <w:rPr>
          <w:sz w:val="32"/>
        </w:rPr>
        <w:t xml:space="preserve"> </w:t>
      </w:r>
      <w:r>
        <w:t>(Подойти к картинке с изображением рыбы. Воспитатель показывает части тела рыбы и объясняет их назначение. Дети подсказывают, отвечают на вопросы).</w:t>
      </w:r>
    </w:p>
    <w:p w:rsidR="00FB7CDD" w:rsidRPr="00ED2732" w:rsidRDefault="00FB7CDD" w:rsidP="00ED2732">
      <w:pPr>
        <w:pStyle w:val="20"/>
        <w:shd w:val="clear" w:color="auto" w:fill="auto"/>
        <w:spacing w:line="360" w:lineRule="auto"/>
        <w:ind w:left="20" w:right="40" w:firstLine="660"/>
      </w:pPr>
      <w:r w:rsidRPr="00ED2732">
        <w:rPr>
          <w:rStyle w:val="21"/>
          <w:i w:val="0"/>
          <w:sz w:val="28"/>
          <w:szCs w:val="28"/>
        </w:rPr>
        <w:t>А сейчас нам предстоит спустится на морское дно и обследовать его. Включите свои фонарики. Как вы думаете, а для чего они нам нужны?</w:t>
      </w:r>
      <w:r w:rsidRPr="00ED2732">
        <w:rPr>
          <w:rStyle w:val="21"/>
          <w:sz w:val="28"/>
          <w:szCs w:val="28"/>
        </w:rPr>
        <w:t xml:space="preserve"> </w:t>
      </w:r>
      <w:r w:rsidRPr="00ED2732">
        <w:t>(Ответы детей).</w:t>
      </w:r>
      <w:r w:rsidRPr="00ED2732">
        <w:rPr>
          <w:rStyle w:val="21"/>
          <w:sz w:val="28"/>
          <w:szCs w:val="28"/>
        </w:rPr>
        <w:t xml:space="preserve"> </w:t>
      </w:r>
      <w:r w:rsidRPr="00ED2732">
        <w:rPr>
          <w:rStyle w:val="21"/>
          <w:i w:val="0"/>
          <w:sz w:val="28"/>
          <w:szCs w:val="28"/>
        </w:rPr>
        <w:t>Под водой нам понадобится много воздуха. Сделали большой вдох.</w:t>
      </w:r>
      <w:r w:rsidRPr="00ED2732">
        <w:t xml:space="preserve"> (Воспитатель обращает внимание на рыб, медуз и т.п.. Дети находят акулу, морского конька, морского ежа, осьминога, морскую улитку, черепаху, большого кита, морского окуня, дельфина и сами называют их. Воспитатель </w:t>
      </w:r>
      <w:r w:rsidRPr="00ED2732">
        <w:lastRenderedPageBreak/>
        <w:t>обращает внимание детей, что кроме водных обитателей еще есть водоросли - это растения.</w:t>
      </w:r>
    </w:p>
    <w:p w:rsidR="00FB7CDD" w:rsidRPr="00ED2732" w:rsidRDefault="00FB7CDD" w:rsidP="00ED2732">
      <w:pPr>
        <w:pStyle w:val="1"/>
        <w:shd w:val="clear" w:color="auto" w:fill="auto"/>
        <w:spacing w:line="360" w:lineRule="auto"/>
        <w:ind w:left="20" w:right="40" w:firstLine="500"/>
      </w:pPr>
      <w:r w:rsidRPr="00ED2732">
        <w:t>Нам пора возвращаться. Обратите внимание на рыбу - это морской окунь. А теперь закройте глаза</w:t>
      </w:r>
      <w:r w:rsidRPr="00ED2732">
        <w:rPr>
          <w:rStyle w:val="a4"/>
        </w:rPr>
        <w:t xml:space="preserve"> (заменить одну рыбку).</w:t>
      </w:r>
      <w:r w:rsidRPr="00ED2732">
        <w:t xml:space="preserve"> Откройте глаза и скажите, что изменилось?</w:t>
      </w:r>
      <w:r w:rsidRPr="00ED2732">
        <w:rPr>
          <w:rStyle w:val="a4"/>
        </w:rPr>
        <w:t xml:space="preserve"> (Одна рыбка покраснела).</w:t>
      </w:r>
      <w:r w:rsidRPr="00ED2732">
        <w:t xml:space="preserve"> У некоторых рыб цвет чешуи отражает настроение. Если рыбка покраснела, наверное, она сердится или волнуется. Посмотрите, она держит во рту письмо.</w:t>
      </w:r>
      <w:r w:rsidRPr="00ED2732">
        <w:rPr>
          <w:rStyle w:val="a4"/>
        </w:rPr>
        <w:t xml:space="preserve"> (Читает).</w:t>
      </w:r>
      <w:r w:rsidRPr="00ED2732">
        <w:t xml:space="preserve"> «Тревога! Тревога! Морской волной выбросило на берег много морских обитателей. Надо срочно помочь и отправить их обратно в море!» Нам нужно скорее выбраться на берег и спасти водных обитателей.</w:t>
      </w:r>
      <w:r w:rsidRPr="00ED2732">
        <w:rPr>
          <w:rStyle w:val="a4"/>
        </w:rPr>
        <w:t xml:space="preserve"> (Выбираемся на берег. Прячем фонарики в сумочки. Дети подходят к лежащему на полу желтой бумаги, имитирующему песок, на котом расположены морские обитатели). </w:t>
      </w:r>
      <w:r w:rsidRPr="00ED2732">
        <w:t xml:space="preserve">Дети, а может их не надо спасать? Пусть себе лежат и на песочке загорают. </w:t>
      </w:r>
      <w:r w:rsidRPr="00ED2732">
        <w:rPr>
          <w:rStyle w:val="a4"/>
        </w:rPr>
        <w:t>(Ответы детей. Дети спасают морских обитателей, переносят их в «моря». Каждый ребенок называет кого он спас).</w:t>
      </w:r>
    </w:p>
    <w:p w:rsidR="00FB7CDD" w:rsidRPr="00ED2732" w:rsidRDefault="00FB7CDD" w:rsidP="00ED2732">
      <w:pPr>
        <w:pStyle w:val="1"/>
        <w:shd w:val="clear" w:color="auto" w:fill="auto"/>
        <w:spacing w:line="360" w:lineRule="auto"/>
        <w:ind w:left="20" w:right="40"/>
      </w:pPr>
      <w:r w:rsidRPr="00ED2732">
        <w:t>Воспитатель. Ребята, во время нашего путешествия я вела фотосъемку, но, к сожалению, фотографии получились некачественные. Вы поможете мне разобраться с ними?</w:t>
      </w:r>
      <w:r w:rsidRPr="00ED2732">
        <w:rPr>
          <w:rStyle w:val="a4"/>
        </w:rPr>
        <w:t xml:space="preserve"> (На </w:t>
      </w:r>
      <w:proofErr w:type="spellStart"/>
      <w:r w:rsidRPr="00ED2732">
        <w:rPr>
          <w:rStyle w:val="a4"/>
        </w:rPr>
        <w:t>фланелеграфе</w:t>
      </w:r>
      <w:proofErr w:type="spellEnd"/>
      <w:r w:rsidRPr="00ED2732">
        <w:rPr>
          <w:rStyle w:val="a4"/>
        </w:rPr>
        <w:t xml:space="preserve"> - изображение рыб недостающими деталями. Дети подбирают нужные детали и представляют их к силуэту, чтобы получилась целая рыба).</w:t>
      </w:r>
      <w:r w:rsidRPr="00ED2732">
        <w:t xml:space="preserve"> В конце занятия дети рассказывают стихи .</w:t>
      </w:r>
    </w:p>
    <w:p w:rsidR="00FB7CDD" w:rsidRPr="00ED2732" w:rsidRDefault="00FB7CDD" w:rsidP="00ED2732">
      <w:pPr>
        <w:pStyle w:val="1"/>
        <w:shd w:val="clear" w:color="auto" w:fill="auto"/>
        <w:spacing w:line="360" w:lineRule="auto"/>
        <w:ind w:left="20" w:right="40"/>
      </w:pPr>
    </w:p>
    <w:p w:rsidR="00FB7CDD" w:rsidRDefault="00FB7CDD" w:rsidP="00ED2732">
      <w:pPr>
        <w:pStyle w:val="1"/>
        <w:shd w:val="clear" w:color="auto" w:fill="auto"/>
        <w:spacing w:line="360" w:lineRule="auto"/>
        <w:ind w:left="20" w:right="40"/>
      </w:pPr>
    </w:p>
    <w:p w:rsidR="00FB7CDD" w:rsidRDefault="00FB7CDD" w:rsidP="00ED2732">
      <w:pPr>
        <w:pStyle w:val="1"/>
        <w:shd w:val="clear" w:color="auto" w:fill="auto"/>
        <w:spacing w:line="360" w:lineRule="auto"/>
        <w:ind w:left="20" w:right="40"/>
      </w:pPr>
    </w:p>
    <w:p w:rsidR="00FB7CDD" w:rsidRDefault="00FB7CDD" w:rsidP="00FB7CDD">
      <w:pPr>
        <w:pStyle w:val="1"/>
        <w:shd w:val="clear" w:color="auto" w:fill="auto"/>
        <w:ind w:left="20" w:right="40"/>
      </w:pPr>
    </w:p>
    <w:p w:rsidR="00FB7CDD" w:rsidRDefault="00FB7CDD" w:rsidP="00FB7CDD">
      <w:pPr>
        <w:pStyle w:val="1"/>
        <w:shd w:val="clear" w:color="auto" w:fill="auto"/>
        <w:ind w:right="40" w:firstLine="0"/>
        <w:sectPr w:rsidR="00FB7CDD" w:rsidSect="00FB7CDD">
          <w:pgSz w:w="11905" w:h="16837"/>
          <w:pgMar w:top="993" w:right="423" w:bottom="1708" w:left="1985" w:header="0" w:footer="3" w:gutter="0"/>
          <w:cols w:space="720"/>
          <w:noEndnote/>
          <w:docGrid w:linePitch="360"/>
        </w:sectPr>
      </w:pPr>
    </w:p>
    <w:p w:rsidR="008A3457" w:rsidRDefault="008A3457"/>
    <w:sectPr w:rsidR="008A3457" w:rsidSect="00702EC2">
      <w:pgSz w:w="11905" w:h="16837"/>
      <w:pgMar w:top="1355" w:right="151" w:bottom="1345" w:left="242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EDC"/>
    <w:multiLevelType w:val="multilevel"/>
    <w:tmpl w:val="A09AC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2EC2"/>
    <w:rsid w:val="000C0E26"/>
    <w:rsid w:val="003D35A6"/>
    <w:rsid w:val="004153D8"/>
    <w:rsid w:val="00492893"/>
    <w:rsid w:val="00564F2E"/>
    <w:rsid w:val="00702EC2"/>
    <w:rsid w:val="008A3457"/>
    <w:rsid w:val="008D5E1B"/>
    <w:rsid w:val="008F1266"/>
    <w:rsid w:val="00A41931"/>
    <w:rsid w:val="00ED2732"/>
    <w:rsid w:val="00F42A5D"/>
    <w:rsid w:val="00F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2E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Курсив"/>
    <w:basedOn w:val="a3"/>
    <w:rsid w:val="00702EC2"/>
    <w:rPr>
      <w:i/>
      <w:iCs/>
    </w:rPr>
  </w:style>
  <w:style w:type="character" w:customStyle="1" w:styleId="2">
    <w:name w:val="Основной текст (2)_"/>
    <w:basedOn w:val="a0"/>
    <w:link w:val="20"/>
    <w:rsid w:val="00702E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02EC2"/>
    <w:pPr>
      <w:shd w:val="clear" w:color="auto" w:fill="FFFFFF"/>
      <w:spacing w:after="0" w:line="322" w:lineRule="exact"/>
      <w:ind w:hanging="9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02EC2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Не курсив"/>
    <w:basedOn w:val="2"/>
    <w:rsid w:val="00FB7CDD"/>
    <w:rPr>
      <w:b w:val="0"/>
      <w:bCs w:val="0"/>
      <w:i/>
      <w:iCs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!F-X!</cp:lastModifiedBy>
  <cp:revision>4</cp:revision>
  <dcterms:created xsi:type="dcterms:W3CDTF">2013-09-16T18:02:00Z</dcterms:created>
  <dcterms:modified xsi:type="dcterms:W3CDTF">2013-09-18T15:40:00Z</dcterms:modified>
</cp:coreProperties>
</file>