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3B6FAD">
        <w:rPr>
          <w:b/>
          <w:bCs/>
        </w:rPr>
        <w:t>Конспект непосредственно образовательной деятельности с детьми младшей группы по теме: «Подарок любимому городу»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3B6FAD">
        <w:rPr>
          <w:b/>
          <w:bCs/>
        </w:rPr>
        <w:t>ОО «Художественное творчество»: Лепка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3B6FAD">
        <w:rPr>
          <w:b/>
          <w:bCs/>
        </w:rPr>
        <w:t>КТП: «Мы маленькие горожане»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rPr>
          <w:b/>
          <w:bCs/>
        </w:rPr>
        <w:t>Задачи</w:t>
      </w:r>
      <w:r w:rsidRPr="003B6FAD">
        <w:t>:</w:t>
      </w:r>
    </w:p>
    <w:p w:rsidR="00410756" w:rsidRPr="003B6FAD" w:rsidRDefault="00410756" w:rsidP="003B6F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3B6FAD">
        <w:t>Совершенствовать умение работать с пластилином, раскатывая детали разных форм; закреплять знания цветах.</w:t>
      </w:r>
    </w:p>
    <w:p w:rsidR="00410756" w:rsidRPr="00E01B5F" w:rsidRDefault="00410756" w:rsidP="003B6F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E01B5F">
        <w:t>Развивать самостоятельность при выборе  способов лепки изображаемого объекта.</w:t>
      </w:r>
    </w:p>
    <w:p w:rsidR="00410756" w:rsidRPr="003B6FAD" w:rsidRDefault="00410756" w:rsidP="003B6F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3B6FAD">
        <w:t>Учить работать коллективно, испытывать радость от сделанной работы.</w:t>
      </w:r>
    </w:p>
    <w:p w:rsidR="00410756" w:rsidRPr="003B6FAD" w:rsidRDefault="00410756" w:rsidP="003B6FA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3B6FAD">
        <w:t>Воспитывать любовь к городу, желание делать подарки. Бережно относиться к зеленым насаждениям, беречь их.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rPr>
          <w:b/>
          <w:bCs/>
        </w:rPr>
        <w:t>Предварительная работа</w:t>
      </w:r>
      <w:r w:rsidRPr="003B6FAD">
        <w:t>:</w:t>
      </w:r>
    </w:p>
    <w:p w:rsidR="00410756" w:rsidRPr="003B6FAD" w:rsidRDefault="00410756" w:rsidP="003B6FA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</w:pPr>
      <w:r w:rsidRPr="003B6FAD">
        <w:t xml:space="preserve">Рассматривание картин и фотографий нашего города. </w:t>
      </w:r>
    </w:p>
    <w:p w:rsidR="00410756" w:rsidRPr="00E01B5F" w:rsidRDefault="00410756" w:rsidP="003B6FA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</w:pPr>
      <w:r w:rsidRPr="00E01B5F">
        <w:t>Чтение стихов о городе, деревьях.</w:t>
      </w:r>
    </w:p>
    <w:p w:rsidR="00410756" w:rsidRPr="003B6FAD" w:rsidRDefault="00410756" w:rsidP="003B6FA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</w:pPr>
      <w:r w:rsidRPr="003B6FAD">
        <w:t>Рассматривание деревьев во время прогулки и на картинках.</w:t>
      </w:r>
    </w:p>
    <w:p w:rsidR="00410756" w:rsidRPr="003B6FAD" w:rsidRDefault="00410756" w:rsidP="003B6FA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</w:pPr>
      <w:r w:rsidRPr="003B6FAD">
        <w:t xml:space="preserve">Рисование деревьев. </w:t>
      </w:r>
    </w:p>
    <w:p w:rsidR="00410756" w:rsidRPr="003B6FAD" w:rsidRDefault="00410756" w:rsidP="003B6FA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</w:pPr>
      <w:r w:rsidRPr="003B6FAD">
        <w:t xml:space="preserve">Развлечение « Ай, да березка» </w:t>
      </w:r>
    </w:p>
    <w:p w:rsidR="00410756" w:rsidRPr="003B6FAD" w:rsidRDefault="00410756" w:rsidP="003B6FA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</w:pPr>
      <w:r w:rsidRPr="003B6FAD">
        <w:t>Подвижная Игра «От дерева к дереву»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rPr>
          <w:b/>
          <w:bCs/>
        </w:rPr>
        <w:t>Наглядность</w:t>
      </w:r>
      <w:r w:rsidRPr="003B6FAD">
        <w:t xml:space="preserve">:  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t xml:space="preserve">Открытки с видами города.  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t>Рисунки деревьев разной формы и высоты.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rPr>
          <w:b/>
          <w:bCs/>
        </w:rPr>
        <w:t>Материалы</w:t>
      </w:r>
      <w:r w:rsidRPr="003B6FAD">
        <w:t xml:space="preserve">: 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t xml:space="preserve">Пластилин коричневого и зеленого цвета. 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t>Мелкие макароны и семечки.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t xml:space="preserve">Клеенки. 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t xml:space="preserve">Доски для лепки. 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t>Макет парка (выполненный воспитателем заранее)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  <w:r w:rsidRPr="003B6FAD">
        <w:rPr>
          <w:b/>
          <w:bCs/>
        </w:rPr>
        <w:t>Ход занятия</w:t>
      </w:r>
      <w:r w:rsidRPr="003B6FAD">
        <w:t xml:space="preserve">: 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ind w:firstLine="284"/>
        <w:jc w:val="both"/>
      </w:pP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E01B5F">
        <w:rPr>
          <w:u w:val="single"/>
        </w:rPr>
        <w:t>Воспитатель</w:t>
      </w:r>
      <w:r w:rsidRPr="003B6FAD">
        <w:t xml:space="preserve">: 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E01B5F">
        <w:t>(звучит мелодия из м/ф «Крокодил Гена и его друзья»).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 xml:space="preserve"> Ребята, посмотрите, кто к нам пришел в гости! Посмотрите, кто это? (Показывает крокодила Гену). А как вы догадались?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Молодцы, как вы быстро его узнали, конечно, это крокодил Гена. Посмотрите, какой он сегодня нарядный и веселый. По-моему он что-то тихонько напевает. Хотите послушать, что он поет? (Звучит запись « Пусть бегут неуклюже» 1 куплет)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Ребята, а как вы думаете, почему Гена такой веселый и поет эту песенку? (ответы детей)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У него сегодня день рождения! Давайте его поздравим. (Поздравляют) Оставайся Гена с нами, будешь нашим гостем.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 xml:space="preserve">Посмотрите, а Гена пришел к нам с какой-то открыткой. Наверное, это его кто-то поздравил с днем рождения. Ой, интересно, а кто это ему подарил открытку?! Давайте ее прочтем? 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«Дорогой, любимы</w:t>
      </w:r>
      <w:r>
        <w:t>й</w:t>
      </w:r>
      <w:r w:rsidRPr="003B6FAD">
        <w:t xml:space="preserve"> и родной город! Поздравляю тебя с днем рождения!» Оказывается, день рождения бывает не только у людей и животных, а и у городов!!! Вот и у нашего родного города в это воскресенье был день рождения!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А вы помните, как называется наш город? (ответы детей)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У нас большой город?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А что есть у нас в городе?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 xml:space="preserve">Подойдите, к доске, посмотрите на картины. Что вы видите? Что есть у нас в городе? </w:t>
      </w:r>
      <w:r w:rsidRPr="00E01B5F">
        <w:t>(Ответы детей).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Ребята, вам нравится наш город? А вы хотите поздравить его с Днем рождения? А как мы его будем поздравлять? Что принято делать, когда кого-нибудь поздравляешь?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А что мы можем подарить нашему городу? (Ответы детей).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А я предлагаю подарить нашему городу новый парк и посадить там много красивых деревьев. Вы согласны?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Но, прежде чем мы начнем работу, давайте сначала поиграем: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left="720" w:firstLine="284"/>
      </w:pPr>
      <w:r w:rsidRPr="003B6FAD">
        <w:t>«На зарядку солнышко приглашает нас: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left="720" w:firstLine="284"/>
      </w:pPr>
      <w:r w:rsidRPr="003B6FAD">
        <w:t>Мы поднимем руки, по команде «раз»</w:t>
      </w:r>
      <w:r>
        <w:t xml:space="preserve"> </w:t>
      </w:r>
      <w:r w:rsidRPr="003B6FAD">
        <w:t>(руки вверх)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left="720" w:firstLine="284"/>
      </w:pPr>
      <w:r w:rsidRPr="003B6FAD">
        <w:t>Ш</w:t>
      </w:r>
      <w:r>
        <w:t>елестит над нами весело листва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left="720" w:firstLine="284"/>
      </w:pPr>
      <w:r w:rsidRPr="003B6FAD">
        <w:t>Опускаем руки, по команде «два»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left="720" w:firstLine="284"/>
      </w:pPr>
      <w:r w:rsidRPr="003B6FAD">
        <w:t>Руки подняли и покачали, это деревья в лесу.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left="720" w:firstLine="284"/>
      </w:pPr>
      <w:r w:rsidRPr="003B6FAD">
        <w:t>Вниз опустили, кисти встряхнули, ветер сгоняет росу.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left="720" w:firstLine="284"/>
      </w:pPr>
      <w:r w:rsidRPr="003B6FAD">
        <w:t>В стороны руки, ими помашем, это к нам птицы летят.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left="720" w:firstLine="284"/>
      </w:pPr>
      <w:r w:rsidRPr="003B6FAD">
        <w:t>Как они сядут, тоже покажем, крылышки сложим назад.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</w:pPr>
      <w:r w:rsidRPr="003B6FAD">
        <w:t>А теперь, полетели на свои стульчики.</w:t>
      </w:r>
    </w:p>
    <w:p w:rsidR="00410756" w:rsidRPr="00E01B5F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  <w:rPr>
          <w:i/>
          <w:iCs/>
        </w:rPr>
      </w:pPr>
      <w:r w:rsidRPr="00E01B5F">
        <w:rPr>
          <w:i/>
          <w:iCs/>
        </w:rPr>
        <w:t>Дети садятся за столы.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E01B5F">
        <w:rPr>
          <w:u w:val="single"/>
        </w:rPr>
        <w:t>Воспитатель</w:t>
      </w:r>
      <w:r w:rsidRPr="003B6FAD">
        <w:t>: Ребята, а какие деревья вам нравятся: высокие или низкие? (Ответы детей)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(Прикрепляет на фланелеграф изображения деревьев разной высоты.)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А еще крона деревьев имеет разную форму. Есть деревья похожие на шар, есть деревья похожие на пирамиду, а есть деревья похожие на овал.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(На фланелеграф прикрепляются изображения деревьев с разной кроной)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Ребята, давайте внимательно рассмотрим деревья и назовем их части (ствол и крона-ветки с листьями). Ствол какой? Крона какая?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Как мы будем лепить ствол? Правильно, скатаем столбик. А какого цвета бывают стволы? У нас с вами есть только коричневый пластилин, поэтому мы слепим коричневый ствол.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Если мы будем лепить дерево с круглой кроной, то будем катать шар, а если с овальной кроной, то шар нужно немного раскатать.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Ребята, в мае все деревья в садах цветут. Давайте и мы сделаем цветущий сад? Для этого нужно крону нашего дерева украсить цветочками из макарон или семечками от арбуза. Выбирайте, что вам больше нравится и приступайте к работе. Когда деревья будут готовы, мы их посадим на площадку, которую я приготовила, чтобы в нашем парке было красиво и к нам могли прилетать птицы.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Когда деревья будут готовы, дети сажают их на площадку, любуются.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E01B5F">
        <w:rPr>
          <w:u w:val="single"/>
        </w:rPr>
        <w:t>Воспитатель</w:t>
      </w:r>
      <w:r w:rsidRPr="00E01B5F">
        <w:t>: Какое у тебя дерево? А ты какое слепила дерево? А у тебя какое дерево? Какое дерево вам больше нравится? А какое дерево самое высокое? А самое маленькое? Вам нравится наш парк? Как вы думаете, а нашему городу понравится наш подарок? Давайте спросим у Гены? Я думаю, очень понравится. Вы все молодцы, очень постарались.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«Расти, наш сад, и хорошей,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И распускайся в срок!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Расти, чтоб было где</w:t>
      </w:r>
    </w:p>
    <w:p w:rsidR="00410756" w:rsidRPr="003B6FAD" w:rsidRDefault="00410756" w:rsidP="00E01B5F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</w:pPr>
      <w:r w:rsidRPr="003B6FAD">
        <w:t>Нам погулять потом.»</w:t>
      </w:r>
    </w:p>
    <w:p w:rsidR="00410756" w:rsidRPr="003B6FAD" w:rsidRDefault="00410756" w:rsidP="003B6FAD">
      <w:pPr>
        <w:widowControl w:val="0"/>
        <w:autoSpaceDE w:val="0"/>
        <w:autoSpaceDN w:val="0"/>
        <w:adjustRightInd w:val="0"/>
        <w:spacing w:after="200" w:line="276" w:lineRule="auto"/>
        <w:ind w:firstLine="284"/>
      </w:pPr>
    </w:p>
    <w:sectPr w:rsidR="00410756" w:rsidRPr="003B6FAD" w:rsidSect="000367BE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7706C"/>
    <w:multiLevelType w:val="hybridMultilevel"/>
    <w:tmpl w:val="5AC8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7BE"/>
    <w:rsid w:val="000367BE"/>
    <w:rsid w:val="003231A9"/>
    <w:rsid w:val="003B6FAD"/>
    <w:rsid w:val="00410756"/>
    <w:rsid w:val="008974B0"/>
    <w:rsid w:val="00A447A0"/>
    <w:rsid w:val="00C607C3"/>
    <w:rsid w:val="00CC6B9E"/>
    <w:rsid w:val="00E0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7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4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699</Words>
  <Characters>3988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 образовательной деятельности с детьми младшей группы по теме: «Подарок любимому городу»</dc:title>
  <dc:subject/>
  <dc:creator>Пользователь</dc:creator>
  <cp:keywords/>
  <dc:description/>
  <cp:lastModifiedBy>Алла</cp:lastModifiedBy>
  <cp:revision>2</cp:revision>
  <cp:lastPrinted>2012-05-29T10:08:00Z</cp:lastPrinted>
  <dcterms:created xsi:type="dcterms:W3CDTF">2012-10-12T04:15:00Z</dcterms:created>
  <dcterms:modified xsi:type="dcterms:W3CDTF">2012-10-12T04:15:00Z</dcterms:modified>
</cp:coreProperties>
</file>