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03" w:rsidRDefault="0054669D" w:rsidP="00EB7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92339">
        <w:rPr>
          <w:rFonts w:ascii="Times New Roman" w:hAnsi="Times New Roman" w:cs="Times New Roman"/>
          <w:b/>
          <w:sz w:val="28"/>
          <w:szCs w:val="28"/>
        </w:rPr>
        <w:t>онспект организации двигательной активности на прогулке</w:t>
      </w:r>
    </w:p>
    <w:p w:rsidR="00EB72D1" w:rsidRDefault="006F3A00" w:rsidP="00EB7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Игрового типа</w:t>
      </w:r>
    </w:p>
    <w:p w:rsidR="00EB72D1" w:rsidRDefault="00EB72D1" w:rsidP="00EB7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средней группы</w:t>
      </w:r>
    </w:p>
    <w:p w:rsidR="00EB72D1" w:rsidRDefault="00EB72D1" w:rsidP="00EB72D1">
      <w:pPr>
        <w:rPr>
          <w:rFonts w:ascii="Times New Roman" w:hAnsi="Times New Roman" w:cs="Times New Roman"/>
          <w:b/>
          <w:sz w:val="28"/>
          <w:szCs w:val="28"/>
        </w:rPr>
      </w:pPr>
    </w:p>
    <w:p w:rsidR="001E1DFB" w:rsidRDefault="0054669D" w:rsidP="00546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1E1DFB">
        <w:rPr>
          <w:rFonts w:ascii="Times New Roman" w:hAnsi="Times New Roman" w:cs="Times New Roman"/>
          <w:sz w:val="28"/>
          <w:szCs w:val="28"/>
        </w:rPr>
        <w:t xml:space="preserve">Детская площадка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4669D" w:rsidRDefault="001E1DFB" w:rsidP="00546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</w:t>
      </w:r>
      <w:r w:rsidR="0054669D">
        <w:rPr>
          <w:rFonts w:ascii="Times New Roman" w:hAnsi="Times New Roman" w:cs="Times New Roman"/>
          <w:sz w:val="28"/>
          <w:szCs w:val="28"/>
        </w:rPr>
        <w:t xml:space="preserve">инвентарь, пособия: </w:t>
      </w:r>
      <w:r>
        <w:rPr>
          <w:rFonts w:ascii="Times New Roman" w:hAnsi="Times New Roman" w:cs="Times New Roman"/>
          <w:sz w:val="28"/>
          <w:szCs w:val="28"/>
        </w:rPr>
        <w:t>Мячи, сетка.</w:t>
      </w:r>
    </w:p>
    <w:p w:rsidR="0054669D" w:rsidRDefault="0054669D" w:rsidP="00546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54669D" w:rsidRDefault="0054669D" w:rsidP="00546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1.Образовательные: закрепить навыки правильной ходьбы, закрепить умение быстро действовать по сигналу, формировать правильную осанку.</w:t>
      </w:r>
    </w:p>
    <w:p w:rsidR="0054669D" w:rsidRDefault="0054669D" w:rsidP="00546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физические качества-ловкость, быстроту, равновесие, выносливость.</w:t>
      </w:r>
    </w:p>
    <w:p w:rsidR="0054669D" w:rsidRPr="00897635" w:rsidRDefault="0054669D" w:rsidP="005466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интерес к физкультурным занятиям, тренировать выдержку, терпение и внимание.</w:t>
      </w:r>
    </w:p>
    <w:p w:rsidR="0054669D" w:rsidRDefault="0054669D" w:rsidP="00EB72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2746"/>
        <w:gridCol w:w="838"/>
        <w:gridCol w:w="4349"/>
      </w:tblGrid>
      <w:tr w:rsidR="001E1DFB" w:rsidTr="002F6237">
        <w:tc>
          <w:tcPr>
            <w:tcW w:w="1242" w:type="dxa"/>
          </w:tcPr>
          <w:p w:rsidR="001E1DFB" w:rsidRDefault="001E1DFB" w:rsidP="001E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Части. Мин.</w:t>
            </w:r>
          </w:p>
        </w:tc>
        <w:tc>
          <w:tcPr>
            <w:tcW w:w="2835" w:type="dxa"/>
          </w:tcPr>
          <w:p w:rsidR="001E1DFB" w:rsidRDefault="001E1DFB" w:rsidP="001E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51" w:type="dxa"/>
          </w:tcPr>
          <w:p w:rsidR="001E1DFB" w:rsidRDefault="001E1DFB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Доз.</w:t>
            </w:r>
          </w:p>
        </w:tc>
        <w:tc>
          <w:tcPr>
            <w:tcW w:w="4643" w:type="dxa"/>
          </w:tcPr>
          <w:p w:rsidR="001E1DFB" w:rsidRDefault="002F6237" w:rsidP="002F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1E1DFB" w:rsidTr="002F6237">
        <w:tc>
          <w:tcPr>
            <w:tcW w:w="1242" w:type="dxa"/>
          </w:tcPr>
          <w:p w:rsidR="001E1DFB" w:rsidRDefault="002F6237" w:rsidP="002F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</w:t>
            </w:r>
            <w:r w:rsidR="00DF6D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  <w:p w:rsidR="00E63186" w:rsidRDefault="00E63186" w:rsidP="002F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30сек.</w:t>
            </w:r>
          </w:p>
        </w:tc>
        <w:tc>
          <w:tcPr>
            <w:tcW w:w="2835" w:type="dxa"/>
          </w:tcPr>
          <w:p w:rsidR="001E1DFB" w:rsidRDefault="00DF6DDA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 Ходьба по участку.</w:t>
            </w:r>
          </w:p>
        </w:tc>
        <w:tc>
          <w:tcPr>
            <w:tcW w:w="851" w:type="dxa"/>
          </w:tcPr>
          <w:p w:rsidR="001E1DFB" w:rsidRDefault="00DF6DDA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</w:tc>
        <w:tc>
          <w:tcPr>
            <w:tcW w:w="4643" w:type="dxa"/>
          </w:tcPr>
          <w:p w:rsidR="001E1DFB" w:rsidRDefault="00DF6DDA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 шеренг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529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«Становись».</w:t>
            </w:r>
            <w:r w:rsidR="00752972">
              <w:rPr>
                <w:rFonts w:ascii="Times New Roman" w:hAnsi="Times New Roman" w:cs="Times New Roman"/>
                <w:sz w:val="28"/>
                <w:szCs w:val="28"/>
              </w:rPr>
              <w:t xml:space="preserve"> Сейчас мы с вами разомнёмся, а потом поиграем в подвижные игры. «Равняйсь»</w:t>
            </w:r>
            <w:proofErr w:type="gramStart"/>
            <w:r w:rsidR="0075297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752972">
              <w:rPr>
                <w:rFonts w:ascii="Times New Roman" w:hAnsi="Times New Roman" w:cs="Times New Roman"/>
                <w:sz w:val="28"/>
                <w:szCs w:val="28"/>
              </w:rPr>
              <w:t xml:space="preserve"> «Смирно» на «Право» по участку «Шагом марш».</w:t>
            </w:r>
          </w:p>
        </w:tc>
      </w:tr>
      <w:tr w:rsidR="001E1DFB" w:rsidTr="002F6237">
        <w:tc>
          <w:tcPr>
            <w:tcW w:w="1242" w:type="dxa"/>
          </w:tcPr>
          <w:p w:rsidR="001E1DFB" w:rsidRDefault="00752972" w:rsidP="00E6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</w:p>
          <w:p w:rsidR="00E63186" w:rsidRDefault="00E63186" w:rsidP="00E6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15мин.</w:t>
            </w:r>
          </w:p>
        </w:tc>
        <w:tc>
          <w:tcPr>
            <w:tcW w:w="2835" w:type="dxa"/>
          </w:tcPr>
          <w:p w:rsidR="001E1DFB" w:rsidRDefault="009F0FD2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2972">
              <w:rPr>
                <w:rFonts w:ascii="Times New Roman" w:hAnsi="Times New Roman" w:cs="Times New Roman"/>
                <w:sz w:val="28"/>
                <w:szCs w:val="28"/>
              </w:rPr>
              <w:t>Подвижная игра «Передай мяч»</w:t>
            </w:r>
          </w:p>
          <w:p w:rsidR="00752972" w:rsidRDefault="00752972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-Тренировать точность движений, внимания, быстроту реакции.</w:t>
            </w:r>
          </w:p>
          <w:p w:rsidR="009F0FD2" w:rsidRDefault="009F0FD2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FD2" w:rsidRDefault="009F0FD2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2Подвижная игра</w:t>
            </w:r>
          </w:p>
          <w:p w:rsidR="009F0FD2" w:rsidRDefault="009F0FD2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«Мячик кверху»</w:t>
            </w:r>
          </w:p>
          <w:p w:rsidR="009F0FD2" w:rsidRDefault="009F0FD2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-Тренировать быстроту реакции, скорость бега.</w:t>
            </w:r>
          </w:p>
          <w:p w:rsidR="009F0FD2" w:rsidRDefault="009F0FD2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точность движений и глазомера.</w:t>
            </w:r>
          </w:p>
          <w:p w:rsidR="0018793C" w:rsidRDefault="0018793C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93C" w:rsidRDefault="0018793C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93C" w:rsidRDefault="0018793C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93C" w:rsidRDefault="0018793C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C1" w:rsidRDefault="00564AC1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C1" w:rsidRDefault="00564AC1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C1" w:rsidRDefault="00564AC1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00" w:rsidRDefault="006F3A00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00" w:rsidRDefault="006F3A00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A00" w:rsidRDefault="006F3A00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93C" w:rsidRDefault="0018793C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3Подвижная игра</w:t>
            </w:r>
          </w:p>
          <w:p w:rsidR="0018793C" w:rsidRDefault="0018793C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 через верёвку»</w:t>
            </w:r>
          </w:p>
          <w:p w:rsidR="0018793C" w:rsidRDefault="0018793C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навык действия с мячом.</w:t>
            </w:r>
          </w:p>
          <w:p w:rsidR="0018793C" w:rsidRDefault="0018793C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-Способствовать развитию координации движений, ориентировки в пространстве.</w:t>
            </w:r>
          </w:p>
        </w:tc>
        <w:tc>
          <w:tcPr>
            <w:tcW w:w="851" w:type="dxa"/>
          </w:tcPr>
          <w:p w:rsidR="001E1DFB" w:rsidRDefault="001E1DFB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E63186" w:rsidRDefault="00E63186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</w:p>
        </w:tc>
        <w:tc>
          <w:tcPr>
            <w:tcW w:w="4643" w:type="dxa"/>
          </w:tcPr>
          <w:p w:rsidR="009F0FD2" w:rsidRDefault="00752972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возьмите три мячика. Теперь встаньте в круг, и как можно быстрее бросайте мяч соседу, не уронив его.</w:t>
            </w:r>
            <w:r w:rsidR="009F0FD2"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FD2" w:rsidRDefault="009F0FD2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CF" w:rsidRDefault="007E0DCF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FB" w:rsidRDefault="009F0FD2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кто хочет быть водящим, идёт в середину круга и бросает мячик со словами: «Мячик кверху!» Остальные ребята как можно дальше отбегают от центра круга. Водящий ловит мяч, кричит «Стой!» Все должны остановиться, а водящий, не сходя с места, бросает в того, кто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стоит ближе всех к нему.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Запятнанный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водящим.</w:t>
            </w:r>
            <w:r w:rsidR="0018793C">
              <w:rPr>
                <w:rFonts w:ascii="Times New Roman" w:hAnsi="Times New Roman" w:cs="Times New Roman"/>
                <w:sz w:val="28"/>
                <w:szCs w:val="28"/>
              </w:rPr>
              <w:t xml:space="preserve"> Если водящий промахивается, то он остаётся водящим и игра повторяется.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A00" w:rsidRDefault="006F3A00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93C" w:rsidRDefault="00564AC1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Натягивается</w:t>
            </w:r>
            <w:r w:rsidR="007D33C1">
              <w:rPr>
                <w:rFonts w:ascii="Times New Roman" w:hAnsi="Times New Roman" w:cs="Times New Roman"/>
                <w:sz w:val="28"/>
                <w:szCs w:val="28"/>
              </w:rPr>
              <w:t xml:space="preserve"> сетка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DCF" w:rsidRDefault="007E0DCF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CF" w:rsidRDefault="007E0DCF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AC1" w:rsidRDefault="00564AC1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делимся на две команды и встаём по обе стороны сетки,  друг против друга, на расстоянии 1метра от сетки.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стоит с краю, получает мяч. По сигналу «Начинай!» бросает мяч через сетку, стоящему напротив</w:t>
            </w:r>
            <w:r w:rsidR="00582212">
              <w:rPr>
                <w:rFonts w:ascii="Times New Roman" w:hAnsi="Times New Roman" w:cs="Times New Roman"/>
                <w:sz w:val="28"/>
                <w:szCs w:val="28"/>
              </w:rPr>
              <w:t xml:space="preserve">. Тот, поймав мяч, перебрасывает его </w:t>
            </w:r>
            <w:proofErr w:type="gramStart"/>
            <w:r w:rsidR="00582212">
              <w:rPr>
                <w:rFonts w:ascii="Times New Roman" w:hAnsi="Times New Roman" w:cs="Times New Roman"/>
                <w:sz w:val="28"/>
                <w:szCs w:val="28"/>
              </w:rPr>
              <w:t>стоящему</w:t>
            </w:r>
            <w:proofErr w:type="gramEnd"/>
            <w:r w:rsidR="00582212">
              <w:rPr>
                <w:rFonts w:ascii="Times New Roman" w:hAnsi="Times New Roman" w:cs="Times New Roman"/>
                <w:sz w:val="28"/>
                <w:szCs w:val="28"/>
              </w:rPr>
              <w:t xml:space="preserve"> рядом и т.д.</w:t>
            </w:r>
          </w:p>
          <w:p w:rsidR="00564AC1" w:rsidRPr="00564AC1" w:rsidRDefault="00564AC1" w:rsidP="00564A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FB" w:rsidTr="002F6237">
        <w:tc>
          <w:tcPr>
            <w:tcW w:w="1242" w:type="dxa"/>
          </w:tcPr>
          <w:p w:rsidR="001E1DFB" w:rsidRDefault="0018793C" w:rsidP="00E6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часть</w:t>
            </w:r>
          </w:p>
          <w:p w:rsidR="00E63186" w:rsidRDefault="00E63186" w:rsidP="00E63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1мин.30сек.</w:t>
            </w:r>
          </w:p>
        </w:tc>
        <w:tc>
          <w:tcPr>
            <w:tcW w:w="2835" w:type="dxa"/>
          </w:tcPr>
          <w:p w:rsidR="001E1DFB" w:rsidRDefault="007D33C1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восстановление дыхания.</w:t>
            </w:r>
          </w:p>
        </w:tc>
        <w:tc>
          <w:tcPr>
            <w:tcW w:w="851" w:type="dxa"/>
          </w:tcPr>
          <w:p w:rsidR="001E1DFB" w:rsidRDefault="007D33C1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</w:tc>
        <w:tc>
          <w:tcPr>
            <w:tcW w:w="4643" w:type="dxa"/>
          </w:tcPr>
          <w:p w:rsidR="001E1DFB" w:rsidRDefault="007D33C1" w:rsidP="00EB7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Ребята! «Шагом марш», руки в сторон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вдох, руки вниз- выдох. Молодцы!</w:t>
            </w:r>
          </w:p>
        </w:tc>
      </w:tr>
    </w:tbl>
    <w:p w:rsidR="001E1DFB" w:rsidRDefault="001E1DFB" w:rsidP="00EB72D1">
      <w:pPr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EB72D1">
      <w:pPr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EB72D1">
      <w:pPr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EB72D1">
      <w:pPr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EB72D1">
      <w:pPr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EB72D1">
      <w:pPr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EB72D1">
      <w:pPr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EB72D1">
      <w:pPr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EB72D1">
      <w:pPr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EB72D1">
      <w:pPr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EB72D1">
      <w:pPr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EB72D1">
      <w:pPr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EB72D1">
      <w:pPr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546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образовательное учреждение Детский сад №89 Фрунзенского района Санкт-Петербурга</w:t>
      </w:r>
    </w:p>
    <w:p w:rsidR="0054669D" w:rsidRDefault="0054669D" w:rsidP="00546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546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546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546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546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546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546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546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ОРГАНИЗАЦИИ ДВИГАТЕЛЬНОЙ АКТИВНОСТИ ДЕТЕЙ НА ПРОГУЛКЕ</w:t>
      </w:r>
    </w:p>
    <w:p w:rsidR="0054669D" w:rsidRDefault="0054669D" w:rsidP="00546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546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546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669D" w:rsidRDefault="0054669D" w:rsidP="00546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6D9" w:rsidRDefault="0054669D" w:rsidP="005466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  <w:r w:rsidR="009916D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оспитатель группы</w:t>
      </w:r>
    </w:p>
    <w:p w:rsidR="0054669D" w:rsidRDefault="0054669D" w:rsidP="005466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«Солнышко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9916D9">
        <w:rPr>
          <w:rFonts w:ascii="Times New Roman" w:hAnsi="Times New Roman" w:cs="Times New Roman"/>
          <w:sz w:val="28"/>
          <w:szCs w:val="28"/>
        </w:rPr>
        <w:t>Киркина И.Ю.</w:t>
      </w:r>
    </w:p>
    <w:p w:rsidR="009916D9" w:rsidRDefault="009916D9" w:rsidP="00546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6D9" w:rsidRDefault="009916D9" w:rsidP="00546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6D9" w:rsidRDefault="009916D9" w:rsidP="005466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6D9" w:rsidRDefault="009916D9" w:rsidP="00991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6D9" w:rsidRDefault="009916D9" w:rsidP="00991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6D9" w:rsidRDefault="009916D9" w:rsidP="00991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6D9" w:rsidRDefault="009916D9" w:rsidP="00991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6D9" w:rsidRDefault="009916D9" w:rsidP="00991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6D9" w:rsidRPr="00EB72D1" w:rsidRDefault="009916D9" w:rsidP="00991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 2014</w:t>
      </w:r>
    </w:p>
    <w:sectPr w:rsidR="009916D9" w:rsidRPr="00EB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39"/>
    <w:rsid w:val="0018793C"/>
    <w:rsid w:val="001E1DFB"/>
    <w:rsid w:val="002F6237"/>
    <w:rsid w:val="0054669D"/>
    <w:rsid w:val="00564AC1"/>
    <w:rsid w:val="00582212"/>
    <w:rsid w:val="006F3A00"/>
    <w:rsid w:val="00727B2C"/>
    <w:rsid w:val="00752972"/>
    <w:rsid w:val="007D33C1"/>
    <w:rsid w:val="007E0DCF"/>
    <w:rsid w:val="009916D9"/>
    <w:rsid w:val="009F0FD2"/>
    <w:rsid w:val="00A92339"/>
    <w:rsid w:val="00B71C03"/>
    <w:rsid w:val="00DF6DDA"/>
    <w:rsid w:val="00E63186"/>
    <w:rsid w:val="00E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DDF1B-8B35-4514-BA88-28F107A0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2014-04-11T16:47:00Z</dcterms:created>
  <dcterms:modified xsi:type="dcterms:W3CDTF">2014-09-27T22:37:00Z</dcterms:modified>
</cp:coreProperties>
</file>