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3C2" w:rsidRDefault="00D313C2" w:rsidP="00D313C2">
      <w:pPr>
        <w:spacing w:before="100" w:beforeAutospacing="1" w:after="100" w:afterAutospacing="1"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Муниципальное дошкольное образовательное учреждение </w:t>
      </w:r>
    </w:p>
    <w:p w:rsidR="00D313C2" w:rsidRDefault="00D313C2" w:rsidP="00D313C2">
      <w:pPr>
        <w:spacing w:before="100" w:beforeAutospacing="1" w:after="100" w:afterAutospacing="1"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«Детский сад «Ладушки» </w:t>
      </w:r>
      <w:proofErr w:type="spellStart"/>
      <w:r>
        <w:rPr>
          <w:rFonts w:ascii="Times New Roman" w:eastAsia="Times New Roman" w:hAnsi="Times New Roman" w:cs="Times New Roman"/>
          <w:b/>
          <w:sz w:val="28"/>
        </w:rPr>
        <w:t>п</w:t>
      </w:r>
      <w:proofErr w:type="gramStart"/>
      <w:r>
        <w:rPr>
          <w:rFonts w:ascii="Times New Roman" w:eastAsia="Times New Roman" w:hAnsi="Times New Roman" w:cs="Times New Roman"/>
          <w:b/>
          <w:sz w:val="28"/>
        </w:rPr>
        <w:t>.П</w:t>
      </w:r>
      <w:proofErr w:type="gramEnd"/>
      <w:r>
        <w:rPr>
          <w:rFonts w:ascii="Times New Roman" w:eastAsia="Times New Roman" w:hAnsi="Times New Roman" w:cs="Times New Roman"/>
          <w:b/>
          <w:sz w:val="28"/>
        </w:rPr>
        <w:t>ангоды</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Надымского</w:t>
      </w:r>
      <w:proofErr w:type="spellEnd"/>
      <w:r>
        <w:rPr>
          <w:rFonts w:ascii="Times New Roman" w:eastAsia="Times New Roman" w:hAnsi="Times New Roman" w:cs="Times New Roman"/>
          <w:b/>
          <w:sz w:val="28"/>
        </w:rPr>
        <w:t xml:space="preserve"> района»</w:t>
      </w:r>
    </w:p>
    <w:p w:rsidR="00D313C2" w:rsidRDefault="00D313C2" w:rsidP="00D313C2">
      <w:pPr>
        <w:spacing w:before="100" w:beforeAutospacing="1" w:after="100" w:afterAutospacing="1" w:line="240" w:lineRule="auto"/>
        <w:ind w:left="284"/>
        <w:jc w:val="center"/>
        <w:rPr>
          <w:rFonts w:ascii="Times New Roman" w:eastAsia="Times New Roman" w:hAnsi="Times New Roman" w:cs="Times New Roman"/>
          <w:b/>
          <w:sz w:val="28"/>
        </w:rPr>
      </w:pPr>
    </w:p>
    <w:p w:rsidR="00D313C2" w:rsidRDefault="00D313C2" w:rsidP="00D313C2">
      <w:pPr>
        <w:spacing w:before="100" w:beforeAutospacing="1" w:after="100" w:afterAutospacing="1" w:line="240" w:lineRule="auto"/>
        <w:ind w:left="284"/>
        <w:jc w:val="center"/>
        <w:rPr>
          <w:rFonts w:ascii="Times New Roman" w:eastAsia="Times New Roman" w:hAnsi="Times New Roman" w:cs="Times New Roman"/>
          <w:b/>
          <w:sz w:val="28"/>
        </w:rPr>
      </w:pPr>
    </w:p>
    <w:p w:rsidR="00D313C2" w:rsidRDefault="00D313C2" w:rsidP="00D313C2">
      <w:pPr>
        <w:spacing w:before="100" w:beforeAutospacing="1" w:after="100" w:afterAutospacing="1" w:line="240" w:lineRule="auto"/>
        <w:ind w:left="284"/>
        <w:jc w:val="center"/>
        <w:rPr>
          <w:rFonts w:ascii="Times New Roman" w:eastAsia="Times New Roman" w:hAnsi="Times New Roman" w:cs="Times New Roman"/>
          <w:b/>
          <w:sz w:val="28"/>
        </w:rPr>
      </w:pPr>
    </w:p>
    <w:p w:rsidR="00D313C2" w:rsidRDefault="00D313C2" w:rsidP="00D313C2">
      <w:pPr>
        <w:spacing w:before="100" w:beforeAutospacing="1" w:after="100" w:afterAutospacing="1" w:line="240" w:lineRule="auto"/>
        <w:ind w:left="284"/>
        <w:jc w:val="center"/>
        <w:rPr>
          <w:rFonts w:ascii="Times New Roman" w:eastAsia="Times New Roman" w:hAnsi="Times New Roman" w:cs="Times New Roman"/>
          <w:b/>
          <w:sz w:val="28"/>
        </w:rPr>
      </w:pPr>
    </w:p>
    <w:p w:rsidR="00D313C2" w:rsidRDefault="00D313C2" w:rsidP="00D313C2">
      <w:pPr>
        <w:spacing w:before="100" w:beforeAutospacing="1" w:after="100" w:afterAutospacing="1" w:line="240" w:lineRule="auto"/>
        <w:ind w:left="284"/>
        <w:jc w:val="center"/>
        <w:rPr>
          <w:rFonts w:ascii="Times New Roman" w:eastAsia="Times New Roman" w:hAnsi="Times New Roman" w:cs="Times New Roman"/>
          <w:b/>
          <w:sz w:val="28"/>
        </w:rPr>
      </w:pPr>
    </w:p>
    <w:p w:rsidR="00D313C2" w:rsidRDefault="00D313C2" w:rsidP="00D313C2">
      <w:pPr>
        <w:spacing w:before="100" w:beforeAutospacing="1" w:after="100" w:afterAutospacing="1" w:line="240" w:lineRule="auto"/>
        <w:jc w:val="center"/>
        <w:rPr>
          <w:rFonts w:ascii="Times New Roman" w:eastAsia="Times New Roman" w:hAnsi="Times New Roman" w:cs="Times New Roman"/>
          <w:b/>
          <w:sz w:val="28"/>
        </w:rPr>
      </w:pPr>
    </w:p>
    <w:p w:rsidR="00D313C2" w:rsidRDefault="00D313C2" w:rsidP="00D313C2">
      <w:pPr>
        <w:spacing w:before="100" w:beforeAutospacing="1" w:after="100" w:afterAutospacing="1" w:line="240" w:lineRule="auto"/>
        <w:jc w:val="center"/>
        <w:rPr>
          <w:rFonts w:ascii="Times New Roman" w:eastAsia="Times New Roman" w:hAnsi="Times New Roman" w:cs="Times New Roman"/>
          <w:b/>
          <w:sz w:val="28"/>
        </w:rPr>
      </w:pPr>
    </w:p>
    <w:p w:rsidR="00D313C2" w:rsidRPr="00D313C2" w:rsidRDefault="00D313C2" w:rsidP="00D313C2">
      <w:pPr>
        <w:spacing w:before="100" w:beforeAutospacing="1" w:after="100" w:afterAutospacing="1" w:line="240" w:lineRule="auto"/>
        <w:jc w:val="center"/>
        <w:rPr>
          <w:rFonts w:ascii="Times New Roman" w:eastAsia="Times New Roman" w:hAnsi="Times New Roman" w:cs="Times New Roman"/>
          <w:b/>
          <w:sz w:val="52"/>
          <w:szCs w:val="52"/>
        </w:rPr>
      </w:pPr>
    </w:p>
    <w:p w:rsidR="00D313C2" w:rsidRPr="00D313C2" w:rsidRDefault="00D313C2" w:rsidP="00D313C2">
      <w:pPr>
        <w:spacing w:line="240" w:lineRule="auto"/>
        <w:contextualSpacing/>
        <w:jc w:val="center"/>
        <w:rPr>
          <w:rFonts w:ascii="Times New Roman" w:hAnsi="Times New Roman" w:cs="Times New Roman"/>
          <w:b/>
          <w:sz w:val="52"/>
          <w:szCs w:val="52"/>
        </w:rPr>
      </w:pPr>
      <w:r w:rsidRPr="00D313C2">
        <w:rPr>
          <w:rFonts w:ascii="Times New Roman" w:hAnsi="Times New Roman" w:cs="Times New Roman"/>
          <w:b/>
          <w:sz w:val="52"/>
          <w:szCs w:val="52"/>
        </w:rPr>
        <w:t xml:space="preserve">Консультация для педагогов </w:t>
      </w:r>
    </w:p>
    <w:p w:rsidR="00D313C2" w:rsidRPr="00D313C2" w:rsidRDefault="00D313C2" w:rsidP="00D313C2">
      <w:pPr>
        <w:spacing w:line="240" w:lineRule="auto"/>
        <w:contextualSpacing/>
        <w:jc w:val="center"/>
        <w:rPr>
          <w:rFonts w:ascii="Times New Roman" w:hAnsi="Times New Roman" w:cs="Times New Roman"/>
          <w:b/>
          <w:sz w:val="52"/>
          <w:szCs w:val="52"/>
        </w:rPr>
      </w:pPr>
      <w:r w:rsidRPr="00D313C2">
        <w:rPr>
          <w:rFonts w:ascii="Times New Roman" w:hAnsi="Times New Roman" w:cs="Times New Roman"/>
          <w:b/>
          <w:sz w:val="52"/>
          <w:szCs w:val="52"/>
        </w:rPr>
        <w:t>«Забавные человечки из пластилина»</w:t>
      </w:r>
    </w:p>
    <w:p w:rsidR="00D313C2" w:rsidRPr="00D313C2" w:rsidRDefault="00D313C2" w:rsidP="00D313C2">
      <w:pPr>
        <w:spacing w:before="100" w:beforeAutospacing="1" w:after="100" w:afterAutospacing="1" w:line="240" w:lineRule="auto"/>
        <w:ind w:left="284"/>
        <w:jc w:val="center"/>
        <w:rPr>
          <w:rFonts w:ascii="Times New Roman" w:eastAsia="Times New Roman" w:hAnsi="Times New Roman" w:cs="Times New Roman"/>
          <w:b/>
          <w:sz w:val="52"/>
          <w:szCs w:val="52"/>
        </w:rPr>
      </w:pPr>
    </w:p>
    <w:p w:rsidR="00D313C2" w:rsidRDefault="00D313C2" w:rsidP="00D313C2">
      <w:pPr>
        <w:spacing w:before="100" w:beforeAutospacing="1" w:after="100" w:afterAutospacing="1" w:line="240" w:lineRule="auto"/>
        <w:ind w:left="284"/>
        <w:jc w:val="center"/>
        <w:rPr>
          <w:rFonts w:ascii="Times New Roman" w:eastAsia="Times New Roman" w:hAnsi="Times New Roman" w:cs="Times New Roman"/>
          <w:b/>
          <w:sz w:val="28"/>
        </w:rPr>
      </w:pPr>
    </w:p>
    <w:p w:rsidR="00D313C2" w:rsidRDefault="00D313C2" w:rsidP="00D313C2">
      <w:pPr>
        <w:spacing w:before="100" w:beforeAutospacing="1" w:after="100" w:afterAutospacing="1" w:line="240" w:lineRule="auto"/>
        <w:ind w:left="284"/>
        <w:jc w:val="center"/>
        <w:rPr>
          <w:rFonts w:ascii="Times New Roman" w:eastAsia="Times New Roman" w:hAnsi="Times New Roman" w:cs="Times New Roman"/>
          <w:b/>
          <w:sz w:val="28"/>
        </w:rPr>
      </w:pPr>
    </w:p>
    <w:p w:rsidR="00D313C2" w:rsidRDefault="00D313C2" w:rsidP="00D313C2">
      <w:pPr>
        <w:spacing w:before="100" w:beforeAutospacing="1" w:after="100" w:afterAutospacing="1" w:line="240" w:lineRule="auto"/>
        <w:ind w:left="284"/>
        <w:jc w:val="center"/>
        <w:rPr>
          <w:rFonts w:ascii="Times New Roman" w:eastAsia="Times New Roman" w:hAnsi="Times New Roman" w:cs="Times New Roman"/>
          <w:b/>
          <w:sz w:val="28"/>
        </w:rPr>
      </w:pPr>
    </w:p>
    <w:p w:rsidR="00D313C2" w:rsidRDefault="00D313C2" w:rsidP="00D313C2">
      <w:pPr>
        <w:spacing w:before="100" w:beforeAutospacing="1" w:after="100" w:afterAutospacing="1" w:line="240" w:lineRule="auto"/>
        <w:ind w:left="284"/>
        <w:jc w:val="center"/>
        <w:rPr>
          <w:rFonts w:ascii="Times New Roman" w:eastAsia="Times New Roman" w:hAnsi="Times New Roman" w:cs="Times New Roman"/>
          <w:b/>
          <w:sz w:val="28"/>
        </w:rPr>
      </w:pPr>
    </w:p>
    <w:p w:rsidR="00D313C2" w:rsidRDefault="00D313C2" w:rsidP="00D313C2">
      <w:pPr>
        <w:spacing w:before="100" w:beforeAutospacing="1" w:after="100" w:afterAutospacing="1" w:line="240" w:lineRule="auto"/>
        <w:ind w:left="284"/>
        <w:jc w:val="center"/>
        <w:rPr>
          <w:rFonts w:ascii="Times New Roman" w:eastAsia="Times New Roman" w:hAnsi="Times New Roman" w:cs="Times New Roman"/>
          <w:b/>
          <w:sz w:val="28"/>
        </w:rPr>
      </w:pPr>
    </w:p>
    <w:p w:rsidR="00D313C2" w:rsidRDefault="00D313C2" w:rsidP="00D313C2">
      <w:pPr>
        <w:spacing w:before="100" w:beforeAutospacing="1" w:after="100" w:afterAutospacing="1" w:line="240" w:lineRule="auto"/>
        <w:ind w:left="284"/>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Воспитатель </w:t>
      </w:r>
    </w:p>
    <w:p w:rsidR="00D313C2" w:rsidRDefault="00D313C2" w:rsidP="00D313C2">
      <w:pPr>
        <w:spacing w:before="100" w:beforeAutospacing="1" w:after="100" w:afterAutospacing="1" w:line="240" w:lineRule="auto"/>
        <w:ind w:left="284"/>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Федорова Наталья Николаевна</w:t>
      </w:r>
    </w:p>
    <w:p w:rsidR="00D313C2" w:rsidRDefault="00D313C2" w:rsidP="00D313C2">
      <w:pPr>
        <w:spacing w:before="100" w:beforeAutospacing="1" w:after="100" w:afterAutospacing="1" w:line="240" w:lineRule="auto"/>
        <w:ind w:left="284"/>
        <w:jc w:val="center"/>
        <w:rPr>
          <w:rFonts w:ascii="Times New Roman" w:eastAsia="Times New Roman" w:hAnsi="Times New Roman" w:cs="Times New Roman"/>
          <w:b/>
          <w:sz w:val="28"/>
        </w:rPr>
      </w:pPr>
    </w:p>
    <w:p w:rsidR="00D313C2" w:rsidRDefault="00D313C2" w:rsidP="00D313C2">
      <w:pPr>
        <w:spacing w:before="100" w:beforeAutospacing="1" w:after="100" w:afterAutospacing="1" w:line="240" w:lineRule="auto"/>
        <w:ind w:left="284"/>
        <w:jc w:val="center"/>
        <w:rPr>
          <w:rFonts w:ascii="Times New Roman" w:eastAsia="Times New Roman" w:hAnsi="Times New Roman" w:cs="Times New Roman"/>
          <w:b/>
          <w:sz w:val="28"/>
        </w:rPr>
      </w:pPr>
    </w:p>
    <w:p w:rsidR="00D313C2" w:rsidRDefault="00D313C2" w:rsidP="00D313C2">
      <w:pPr>
        <w:spacing w:before="100" w:beforeAutospacing="1" w:after="100" w:afterAutospacing="1" w:line="240" w:lineRule="auto"/>
        <w:ind w:left="284"/>
        <w:jc w:val="center"/>
        <w:rPr>
          <w:rFonts w:ascii="Times New Roman" w:eastAsia="Times New Roman" w:hAnsi="Times New Roman" w:cs="Times New Roman"/>
          <w:b/>
          <w:sz w:val="28"/>
        </w:rPr>
      </w:pPr>
    </w:p>
    <w:p w:rsidR="00D313C2" w:rsidRDefault="00D313C2" w:rsidP="00D313C2">
      <w:pPr>
        <w:spacing w:before="100" w:beforeAutospacing="1" w:after="100" w:afterAutospacing="1" w:line="240" w:lineRule="auto"/>
        <w:ind w:left="284"/>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п</w:t>
      </w:r>
      <w:proofErr w:type="gramStart"/>
      <w:r>
        <w:rPr>
          <w:rFonts w:ascii="Times New Roman" w:eastAsia="Times New Roman" w:hAnsi="Times New Roman" w:cs="Times New Roman"/>
          <w:b/>
          <w:sz w:val="28"/>
        </w:rPr>
        <w:t>.П</w:t>
      </w:r>
      <w:proofErr w:type="gramEnd"/>
      <w:r>
        <w:rPr>
          <w:rFonts w:ascii="Times New Roman" w:eastAsia="Times New Roman" w:hAnsi="Times New Roman" w:cs="Times New Roman"/>
          <w:b/>
          <w:sz w:val="28"/>
        </w:rPr>
        <w:t>ангоды</w:t>
      </w:r>
      <w:proofErr w:type="spellEnd"/>
      <w:r>
        <w:rPr>
          <w:rFonts w:ascii="Times New Roman" w:eastAsia="Times New Roman" w:hAnsi="Times New Roman" w:cs="Times New Roman"/>
          <w:b/>
          <w:sz w:val="28"/>
        </w:rPr>
        <w:t>, 2014г</w:t>
      </w:r>
    </w:p>
    <w:p w:rsidR="00BE3064" w:rsidRPr="006B3FEA" w:rsidRDefault="00BE3064" w:rsidP="00D313C2">
      <w:pPr>
        <w:shd w:val="clear" w:color="auto" w:fill="FFFFFF"/>
        <w:spacing w:after="120" w:line="360" w:lineRule="auto"/>
        <w:ind w:firstLine="709"/>
        <w:contextualSpacing/>
        <w:rPr>
          <w:rFonts w:ascii="Times New Roman" w:eastAsia="Times New Roman" w:hAnsi="Times New Roman" w:cs="Times New Roman"/>
          <w:color w:val="000000"/>
          <w:sz w:val="28"/>
          <w:szCs w:val="28"/>
        </w:rPr>
      </w:pPr>
      <w:r w:rsidRPr="006B3FEA">
        <w:rPr>
          <w:rFonts w:ascii="Times New Roman" w:eastAsia="Times New Roman" w:hAnsi="Times New Roman" w:cs="Times New Roman"/>
          <w:b/>
          <w:bCs/>
          <w:i/>
          <w:iCs/>
          <w:color w:val="000000"/>
          <w:sz w:val="28"/>
          <w:szCs w:val="28"/>
        </w:rPr>
        <w:lastRenderedPageBreak/>
        <w:t>Лепка</w:t>
      </w:r>
      <w:r w:rsidRPr="006B3FEA">
        <w:rPr>
          <w:rFonts w:ascii="Times New Roman" w:eastAsia="Times New Roman" w:hAnsi="Times New Roman" w:cs="Times New Roman"/>
          <w:i/>
          <w:iCs/>
          <w:color w:val="000000"/>
          <w:sz w:val="28"/>
          <w:szCs w:val="28"/>
        </w:rPr>
        <w:t> </w:t>
      </w:r>
      <w:r w:rsidRPr="006B3FEA">
        <w:rPr>
          <w:rFonts w:ascii="Times New Roman" w:eastAsia="Times New Roman" w:hAnsi="Times New Roman" w:cs="Times New Roman"/>
          <w:color w:val="000000"/>
          <w:sz w:val="28"/>
          <w:szCs w:val="28"/>
        </w:rPr>
        <w:t>– это один из видов изобразительного искусства, в котором из пластических материалов (пластилин, глина, соленое тесто) создаются объемные образы и целые композиции.</w:t>
      </w:r>
    </w:p>
    <w:p w:rsidR="00BE3064" w:rsidRPr="006B3FEA" w:rsidRDefault="00BE3064" w:rsidP="00D313C2">
      <w:pPr>
        <w:shd w:val="clear" w:color="auto" w:fill="FFFFFF"/>
        <w:spacing w:after="120" w:line="360" w:lineRule="auto"/>
        <w:ind w:firstLine="709"/>
        <w:contextualSpacing/>
        <w:rPr>
          <w:rFonts w:ascii="Times New Roman" w:eastAsia="Times New Roman" w:hAnsi="Times New Roman" w:cs="Times New Roman"/>
          <w:color w:val="000000"/>
          <w:sz w:val="28"/>
          <w:szCs w:val="28"/>
        </w:rPr>
      </w:pPr>
      <w:r w:rsidRPr="006B3FEA">
        <w:rPr>
          <w:rFonts w:ascii="Times New Roman" w:eastAsia="Times New Roman" w:hAnsi="Times New Roman" w:cs="Times New Roman"/>
          <w:b/>
          <w:bCs/>
          <w:i/>
          <w:iCs/>
          <w:color w:val="000000"/>
          <w:sz w:val="28"/>
          <w:szCs w:val="28"/>
        </w:rPr>
        <w:t>Лепка</w:t>
      </w:r>
      <w:r w:rsidRPr="006B3FEA">
        <w:rPr>
          <w:rFonts w:ascii="Times New Roman" w:eastAsia="Times New Roman" w:hAnsi="Times New Roman" w:cs="Times New Roman"/>
          <w:color w:val="000000"/>
          <w:sz w:val="28"/>
          <w:szCs w:val="28"/>
        </w:rPr>
        <w:t> – это самый осязаемый вид художественного творчества, где ребенок не только видит то, что создал, но и трогает, берет в руки, и по мере необходимости изменяет.</w:t>
      </w:r>
    </w:p>
    <w:p w:rsidR="00BE3064" w:rsidRPr="006B3FEA" w:rsidRDefault="00BE3064" w:rsidP="00D313C2">
      <w:pPr>
        <w:shd w:val="clear" w:color="auto" w:fill="FFFFFF"/>
        <w:spacing w:after="120" w:line="360" w:lineRule="auto"/>
        <w:ind w:firstLine="709"/>
        <w:contextualSpacing/>
        <w:rPr>
          <w:rFonts w:ascii="Times New Roman" w:eastAsia="Times New Roman" w:hAnsi="Times New Roman" w:cs="Times New Roman"/>
          <w:color w:val="000000"/>
          <w:sz w:val="28"/>
          <w:szCs w:val="28"/>
        </w:rPr>
      </w:pPr>
      <w:r w:rsidRPr="006B3FEA">
        <w:rPr>
          <w:rFonts w:ascii="Times New Roman" w:eastAsia="Times New Roman" w:hAnsi="Times New Roman" w:cs="Times New Roman"/>
          <w:b/>
          <w:bCs/>
          <w:i/>
          <w:iCs/>
          <w:color w:val="000000"/>
          <w:sz w:val="28"/>
          <w:szCs w:val="28"/>
        </w:rPr>
        <w:t>Занятия лепкой комплексно воздействуют на развитие ребенка:</w:t>
      </w:r>
      <w:r w:rsidRPr="006B3FEA">
        <w:rPr>
          <w:rFonts w:ascii="Times New Roman" w:eastAsia="Times New Roman" w:hAnsi="Times New Roman" w:cs="Times New Roman"/>
          <w:b/>
          <w:bCs/>
          <w:i/>
          <w:iCs/>
          <w:color w:val="000000"/>
          <w:sz w:val="28"/>
          <w:szCs w:val="28"/>
        </w:rPr>
        <w:br/>
      </w:r>
      <w:r w:rsidRPr="006B3FEA">
        <w:rPr>
          <w:rFonts w:ascii="Times New Roman" w:eastAsia="Times New Roman" w:hAnsi="Times New Roman" w:cs="Times New Roman"/>
          <w:color w:val="000000"/>
          <w:sz w:val="28"/>
          <w:szCs w:val="28"/>
        </w:rPr>
        <w:t xml:space="preserve">- </w:t>
      </w:r>
      <w:proofErr w:type="gramStart"/>
      <w:r w:rsidRPr="006B3FEA">
        <w:rPr>
          <w:rFonts w:ascii="Times New Roman" w:eastAsia="Times New Roman" w:hAnsi="Times New Roman" w:cs="Times New Roman"/>
          <w:color w:val="000000"/>
          <w:sz w:val="28"/>
          <w:szCs w:val="28"/>
        </w:rPr>
        <w:t>Повышают сенсорную способность, т.е. способствуют тонкому восприятию формы, фактуры, цвета, веса, пластики.</w:t>
      </w:r>
      <w:proofErr w:type="gramEnd"/>
      <w:r w:rsidRPr="006B3FEA">
        <w:rPr>
          <w:rFonts w:ascii="Times New Roman" w:eastAsia="Times New Roman" w:hAnsi="Times New Roman" w:cs="Times New Roman"/>
          <w:color w:val="000000"/>
          <w:sz w:val="28"/>
          <w:szCs w:val="28"/>
        </w:rPr>
        <w:br/>
        <w:t>- Развивают зрительное восприятие, память, воображение, пространственное мышление, общую ручную умелость, мелкую моторику.</w:t>
      </w:r>
      <w:r w:rsidRPr="006B3FEA">
        <w:rPr>
          <w:rFonts w:ascii="Times New Roman" w:eastAsia="Times New Roman" w:hAnsi="Times New Roman" w:cs="Times New Roman"/>
          <w:color w:val="000000"/>
          <w:sz w:val="28"/>
          <w:szCs w:val="28"/>
        </w:rPr>
        <w:br/>
        <w:t>- Синхронизируют работу обеих рук.</w:t>
      </w:r>
      <w:r w:rsidRPr="006B3FEA">
        <w:rPr>
          <w:rFonts w:ascii="Times New Roman" w:eastAsia="Times New Roman" w:hAnsi="Times New Roman" w:cs="Times New Roman"/>
          <w:color w:val="000000"/>
          <w:sz w:val="28"/>
          <w:szCs w:val="28"/>
        </w:rPr>
        <w:br/>
        <w:t>- Формируют умение планировать работу по реализации замысла, предвидеть результат и достигать его.</w:t>
      </w:r>
      <w:r w:rsidRPr="006B3FEA">
        <w:rPr>
          <w:rFonts w:ascii="Times New Roman" w:eastAsia="Times New Roman" w:hAnsi="Times New Roman" w:cs="Times New Roman"/>
          <w:color w:val="000000"/>
          <w:sz w:val="28"/>
          <w:szCs w:val="28"/>
        </w:rPr>
        <w:br/>
        <w:t>- Развивает ребенка эстетически, он учиться видеть, чувствовать, оценивать и созидать по законам красоты.</w:t>
      </w:r>
      <w:r w:rsidRPr="006B3FEA">
        <w:rPr>
          <w:rFonts w:ascii="Times New Roman" w:eastAsia="Times New Roman" w:hAnsi="Times New Roman" w:cs="Times New Roman"/>
          <w:color w:val="000000"/>
          <w:sz w:val="28"/>
          <w:szCs w:val="28"/>
        </w:rPr>
        <w:br/>
        <w:t>Дети очень любят лепить и конечно</w:t>
      </w:r>
      <w:r w:rsidR="006B3FEA" w:rsidRPr="006B3FEA">
        <w:rPr>
          <w:rFonts w:ascii="Times New Roman" w:eastAsia="Times New Roman" w:hAnsi="Times New Roman" w:cs="Times New Roman"/>
          <w:color w:val="000000"/>
          <w:sz w:val="28"/>
          <w:szCs w:val="28"/>
        </w:rPr>
        <w:t>,</w:t>
      </w:r>
      <w:r w:rsidRPr="006B3FEA">
        <w:rPr>
          <w:rFonts w:ascii="Times New Roman" w:eastAsia="Times New Roman" w:hAnsi="Times New Roman" w:cs="Times New Roman"/>
          <w:color w:val="000000"/>
          <w:sz w:val="28"/>
          <w:szCs w:val="28"/>
        </w:rPr>
        <w:t xml:space="preserve"> особый интерес у них вызывает лепка человека. О том, какие способы можно использовать, я расскажу подробнее:</w:t>
      </w:r>
    </w:p>
    <w:p w:rsidR="00BE3064" w:rsidRPr="006B3FEA" w:rsidRDefault="00BE3064" w:rsidP="006B3FEA">
      <w:pPr>
        <w:shd w:val="clear" w:color="auto" w:fill="FFFFFF"/>
        <w:spacing w:after="120" w:line="360" w:lineRule="auto"/>
        <w:contextualSpacing/>
        <w:jc w:val="center"/>
        <w:rPr>
          <w:rFonts w:ascii="Times New Roman" w:eastAsia="Times New Roman" w:hAnsi="Times New Roman" w:cs="Times New Roman"/>
          <w:b/>
          <w:bCs/>
          <w:i/>
          <w:iCs/>
          <w:color w:val="000000"/>
          <w:sz w:val="28"/>
          <w:szCs w:val="28"/>
        </w:rPr>
      </w:pPr>
      <w:r w:rsidRPr="006B3FEA">
        <w:rPr>
          <w:rFonts w:ascii="Times New Roman" w:eastAsia="Times New Roman" w:hAnsi="Times New Roman" w:cs="Times New Roman"/>
          <w:b/>
          <w:bCs/>
          <w:i/>
          <w:iCs/>
          <w:color w:val="000000"/>
          <w:sz w:val="28"/>
          <w:szCs w:val="28"/>
        </w:rPr>
        <w:t>Конструктивный способ –</w:t>
      </w:r>
      <w:r w:rsidRPr="006B3FEA">
        <w:rPr>
          <w:rFonts w:ascii="Times New Roman" w:eastAsia="Times New Roman" w:hAnsi="Times New Roman" w:cs="Times New Roman"/>
          <w:b/>
          <w:bCs/>
          <w:i/>
          <w:iCs/>
          <w:color w:val="000000"/>
          <w:sz w:val="28"/>
          <w:szCs w:val="28"/>
        </w:rPr>
        <w:br/>
        <w:t>это самый простой, лепка из отдельных частей</w:t>
      </w:r>
    </w:p>
    <w:p w:rsidR="00D313C2" w:rsidRDefault="00BE3064" w:rsidP="00D313C2">
      <w:pPr>
        <w:shd w:val="clear" w:color="auto" w:fill="FFFFFF"/>
        <w:spacing w:after="120" w:line="360" w:lineRule="auto"/>
        <w:ind w:firstLine="709"/>
        <w:contextualSpacing/>
        <w:jc w:val="both"/>
        <w:rPr>
          <w:rFonts w:ascii="Times New Roman" w:eastAsia="Times New Roman" w:hAnsi="Times New Roman" w:cs="Times New Roman"/>
          <w:bCs/>
          <w:iCs/>
          <w:color w:val="000000"/>
          <w:sz w:val="28"/>
          <w:szCs w:val="28"/>
        </w:rPr>
      </w:pPr>
      <w:r w:rsidRPr="006B3FEA">
        <w:rPr>
          <w:rFonts w:ascii="Times New Roman" w:eastAsia="Times New Roman" w:hAnsi="Times New Roman" w:cs="Times New Roman"/>
          <w:bCs/>
          <w:iCs/>
          <w:color w:val="000000"/>
          <w:sz w:val="28"/>
          <w:szCs w:val="28"/>
        </w:rPr>
        <w:t>Этим способом дети начинают лепить очень рано в 2 – 4 года. В основном, это объединение похожих форм, отличающихся по величине (снеговик, матрешка). Но его применять в работе со средними и старшими детьми, так как количество деталей в поделках увеличивается, а способы крепления частей усложняются. Также происходит объединение различных форм.</w:t>
      </w:r>
    </w:p>
    <w:p w:rsidR="00D313C2" w:rsidRDefault="00BE3064" w:rsidP="00D313C2">
      <w:pPr>
        <w:shd w:val="clear" w:color="auto" w:fill="FFFFFF"/>
        <w:spacing w:after="120" w:line="360" w:lineRule="auto"/>
        <w:ind w:firstLine="709"/>
        <w:contextualSpacing/>
        <w:jc w:val="center"/>
        <w:rPr>
          <w:rFonts w:ascii="Times New Roman" w:eastAsia="Times New Roman" w:hAnsi="Times New Roman" w:cs="Times New Roman"/>
          <w:bCs/>
          <w:iCs/>
          <w:color w:val="000000"/>
          <w:sz w:val="28"/>
          <w:szCs w:val="28"/>
        </w:rPr>
      </w:pPr>
      <w:r w:rsidRPr="00BE3064">
        <w:rPr>
          <w:rFonts w:ascii="Trebuchet MS" w:eastAsia="Times New Roman" w:hAnsi="Trebuchet MS" w:cs="Times New Roman"/>
          <w:color w:val="000000"/>
          <w:sz w:val="20"/>
          <w:szCs w:val="20"/>
        </w:rPr>
        <w:drawing>
          <wp:inline distT="0" distB="0" distL="0" distR="0">
            <wp:extent cx="1655284" cy="1235948"/>
            <wp:effectExtent l="19050" t="0" r="2066" b="0"/>
            <wp:docPr id="30" name="Рисунок 1" descr="Лепка из пластилина человечков">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епка из пластилина человечков">
                      <a:hlinkClick r:id="rId5"/>
                    </pic:cNvPr>
                    <pic:cNvPicPr>
                      <a:picLocks noChangeAspect="1" noChangeArrowheads="1"/>
                    </pic:cNvPicPr>
                  </pic:nvPicPr>
                  <pic:blipFill>
                    <a:blip r:embed="rId6"/>
                    <a:srcRect/>
                    <a:stretch>
                      <a:fillRect/>
                    </a:stretch>
                  </pic:blipFill>
                  <pic:spPr bwMode="auto">
                    <a:xfrm>
                      <a:off x="0" y="0"/>
                      <a:ext cx="1655284" cy="1235948"/>
                    </a:xfrm>
                    <a:prstGeom prst="rect">
                      <a:avLst/>
                    </a:prstGeom>
                    <a:noFill/>
                    <a:ln w="9525">
                      <a:noFill/>
                      <a:miter lim="800000"/>
                      <a:headEnd/>
                      <a:tailEnd/>
                    </a:ln>
                  </pic:spPr>
                </pic:pic>
              </a:graphicData>
            </a:graphic>
          </wp:inline>
        </w:drawing>
      </w:r>
    </w:p>
    <w:p w:rsidR="00BE3064" w:rsidRPr="006B3FEA" w:rsidRDefault="00D313C2" w:rsidP="00D313C2">
      <w:pPr>
        <w:shd w:val="clear" w:color="auto" w:fill="FFFFFF"/>
        <w:spacing w:after="12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Cs/>
          <w:iCs/>
          <w:color w:val="000000"/>
          <w:sz w:val="28"/>
          <w:szCs w:val="28"/>
        </w:rPr>
        <w:lastRenderedPageBreak/>
        <w:t xml:space="preserve">   </w:t>
      </w:r>
      <w:r w:rsidRPr="00D313C2">
        <w:rPr>
          <w:rFonts w:ascii="Trebuchet MS" w:eastAsia="Times New Roman" w:hAnsi="Trebuchet MS" w:cs="Times New Roman"/>
          <w:color w:val="000000"/>
          <w:sz w:val="20"/>
          <w:szCs w:val="20"/>
        </w:rPr>
        <w:t xml:space="preserve"> </w:t>
      </w:r>
      <w:r w:rsidR="00BE3064" w:rsidRPr="006B3FEA">
        <w:rPr>
          <w:rFonts w:ascii="Times New Roman" w:eastAsia="Times New Roman" w:hAnsi="Times New Roman" w:cs="Times New Roman"/>
          <w:color w:val="000000"/>
          <w:sz w:val="28"/>
          <w:szCs w:val="28"/>
        </w:rPr>
        <w:t xml:space="preserve">В средней группе – это девочка в зимней шубке, снегурочка. Для создания поделки кусок пластилина делится на три части. Из </w:t>
      </w:r>
      <w:proofErr w:type="gramStart"/>
      <w:r w:rsidR="00BE3064" w:rsidRPr="006B3FEA">
        <w:rPr>
          <w:rFonts w:ascii="Times New Roman" w:eastAsia="Times New Roman" w:hAnsi="Times New Roman" w:cs="Times New Roman"/>
          <w:color w:val="000000"/>
          <w:sz w:val="28"/>
          <w:szCs w:val="28"/>
        </w:rPr>
        <w:t>большой</w:t>
      </w:r>
      <w:proofErr w:type="gramEnd"/>
      <w:r w:rsidR="00BE3064" w:rsidRPr="006B3FEA">
        <w:rPr>
          <w:rFonts w:ascii="Times New Roman" w:eastAsia="Times New Roman" w:hAnsi="Times New Roman" w:cs="Times New Roman"/>
          <w:color w:val="000000"/>
          <w:sz w:val="28"/>
          <w:szCs w:val="28"/>
        </w:rPr>
        <w:t xml:space="preserve"> лепится шубка. Вначале это овал</w:t>
      </w:r>
      <w:r w:rsidR="005F710F" w:rsidRPr="006B3FEA">
        <w:rPr>
          <w:rFonts w:ascii="Times New Roman" w:eastAsia="Times New Roman" w:hAnsi="Times New Roman" w:cs="Times New Roman"/>
          <w:color w:val="000000"/>
          <w:sz w:val="28"/>
          <w:szCs w:val="28"/>
        </w:rPr>
        <w:t xml:space="preserve"> или цилиндр, д</w:t>
      </w:r>
      <w:r w:rsidR="00BE3064" w:rsidRPr="006B3FEA">
        <w:rPr>
          <w:rFonts w:ascii="Times New Roman" w:eastAsia="Times New Roman" w:hAnsi="Times New Roman" w:cs="Times New Roman"/>
          <w:color w:val="000000"/>
          <w:sz w:val="28"/>
          <w:szCs w:val="28"/>
        </w:rPr>
        <w:t xml:space="preserve">алее его верхняя часть раскатывается под углом (форма морковки – конуса). Затем добавляется голова – шар </w:t>
      </w:r>
      <w:r w:rsidR="005F710F" w:rsidRPr="006B3FEA">
        <w:rPr>
          <w:rFonts w:ascii="Times New Roman" w:eastAsia="Times New Roman" w:hAnsi="Times New Roman" w:cs="Times New Roman"/>
          <w:color w:val="000000"/>
          <w:sz w:val="28"/>
          <w:szCs w:val="28"/>
        </w:rPr>
        <w:t>и руки – длинный столбик, который потом разрезается пополам стекой, чтобы длина обеих рук получилась одинаковой. Далее голова и руки примазываются к туловищу. Голова украшается опушкой или кокошником, а шубка – манжетами, воротником.</w:t>
      </w:r>
    </w:p>
    <w:p w:rsidR="00BE3064" w:rsidRDefault="005F710F" w:rsidP="00D313C2">
      <w:pPr>
        <w:shd w:val="clear" w:color="auto" w:fill="FFFFFF"/>
        <w:spacing w:after="120" w:line="315" w:lineRule="atLeast"/>
        <w:jc w:val="center"/>
        <w:rPr>
          <w:rFonts w:ascii="Trebuchet MS" w:eastAsia="Times New Roman" w:hAnsi="Trebuchet MS" w:cs="Times New Roman"/>
          <w:color w:val="000000"/>
          <w:sz w:val="20"/>
          <w:szCs w:val="20"/>
        </w:rPr>
      </w:pPr>
      <w:r w:rsidRPr="005F710F">
        <w:rPr>
          <w:rFonts w:ascii="Trebuchet MS" w:eastAsia="Times New Roman" w:hAnsi="Trebuchet MS" w:cs="Times New Roman"/>
          <w:color w:val="000000"/>
          <w:sz w:val="20"/>
          <w:szCs w:val="20"/>
        </w:rPr>
        <w:drawing>
          <wp:inline distT="0" distB="0" distL="0" distR="0">
            <wp:extent cx="1788606" cy="1335492"/>
            <wp:effectExtent l="19050" t="0" r="2094" b="0"/>
            <wp:docPr id="3" name="Рисунок 2" descr="Лепка старшая группа клоун">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епка старшая группа клоун">
                      <a:hlinkClick r:id="rId7"/>
                    </pic:cNvPr>
                    <pic:cNvPicPr>
                      <a:picLocks noChangeAspect="1" noChangeArrowheads="1"/>
                    </pic:cNvPicPr>
                  </pic:nvPicPr>
                  <pic:blipFill>
                    <a:blip r:embed="rId8"/>
                    <a:srcRect/>
                    <a:stretch>
                      <a:fillRect/>
                    </a:stretch>
                  </pic:blipFill>
                  <pic:spPr bwMode="auto">
                    <a:xfrm>
                      <a:off x="0" y="0"/>
                      <a:ext cx="1791418" cy="1337592"/>
                    </a:xfrm>
                    <a:prstGeom prst="rect">
                      <a:avLst/>
                    </a:prstGeom>
                    <a:noFill/>
                    <a:ln w="9525">
                      <a:noFill/>
                      <a:miter lim="800000"/>
                      <a:headEnd/>
                      <a:tailEnd/>
                    </a:ln>
                  </pic:spPr>
                </pic:pic>
              </a:graphicData>
            </a:graphic>
          </wp:inline>
        </w:drawing>
      </w:r>
    </w:p>
    <w:p w:rsidR="005F710F" w:rsidRPr="006B3FEA" w:rsidRDefault="005F710F" w:rsidP="00D313C2">
      <w:pPr>
        <w:shd w:val="clear" w:color="auto" w:fill="FFFFFF"/>
        <w:spacing w:after="120" w:line="360" w:lineRule="auto"/>
        <w:ind w:firstLine="709"/>
        <w:contextualSpacing/>
        <w:jc w:val="both"/>
        <w:rPr>
          <w:rFonts w:ascii="Times New Roman" w:eastAsia="Times New Roman" w:hAnsi="Times New Roman" w:cs="Times New Roman"/>
          <w:color w:val="000000"/>
          <w:sz w:val="28"/>
          <w:szCs w:val="28"/>
        </w:rPr>
      </w:pPr>
      <w:r w:rsidRPr="006B3FEA">
        <w:rPr>
          <w:rFonts w:ascii="Times New Roman" w:eastAsia="Times New Roman" w:hAnsi="Times New Roman" w:cs="Times New Roman"/>
          <w:color w:val="000000"/>
          <w:sz w:val="28"/>
          <w:szCs w:val="28"/>
        </w:rPr>
        <w:t>В старших группах лепка фигуры человека усложняется и происходит следующим образом: дети раскатывают два валика: один валик – ноги, они сложены дугой, сверху второй валик – это руки. Вся конструкция скрепляется спичкой или зубочисткой. Далее катается шарик – это голова, она надевается сверху на выступающий конец спички или зубочистки, таким образом, получается устойчивая конструкция. Затем из тоненьких жгутиков делаем волосы и человек готов.</w:t>
      </w:r>
    </w:p>
    <w:p w:rsidR="005F710F" w:rsidRPr="006B3FEA" w:rsidRDefault="005F710F" w:rsidP="00D313C2">
      <w:pPr>
        <w:shd w:val="clear" w:color="auto" w:fill="FFFFFF"/>
        <w:spacing w:after="120" w:line="360" w:lineRule="auto"/>
        <w:ind w:firstLine="709"/>
        <w:contextualSpacing/>
        <w:jc w:val="both"/>
        <w:rPr>
          <w:rFonts w:ascii="Times New Roman" w:eastAsia="Times New Roman" w:hAnsi="Times New Roman" w:cs="Times New Roman"/>
          <w:color w:val="000000"/>
          <w:sz w:val="28"/>
          <w:szCs w:val="28"/>
        </w:rPr>
      </w:pPr>
      <w:r w:rsidRPr="006B3FEA">
        <w:rPr>
          <w:rFonts w:ascii="Times New Roman" w:eastAsia="Times New Roman" w:hAnsi="Times New Roman" w:cs="Times New Roman"/>
          <w:color w:val="000000"/>
          <w:sz w:val="28"/>
          <w:szCs w:val="28"/>
        </w:rPr>
        <w:t xml:space="preserve">Девочку в длинном платье можно вылепить так: сначала делаем туловище из шара, который расплющиваем в тонкий кружок, стекой разрезаем до середины и свертываем в виде колпачка. Основание колпачка загибаем </w:t>
      </w:r>
      <w:proofErr w:type="gramStart"/>
      <w:r w:rsidRPr="006B3FEA">
        <w:rPr>
          <w:rFonts w:ascii="Times New Roman" w:eastAsia="Times New Roman" w:hAnsi="Times New Roman" w:cs="Times New Roman"/>
          <w:color w:val="000000"/>
          <w:sz w:val="28"/>
          <w:szCs w:val="28"/>
        </w:rPr>
        <w:t>пальцами</w:t>
      </w:r>
      <w:proofErr w:type="gramEnd"/>
      <w:r w:rsidRPr="006B3FEA">
        <w:rPr>
          <w:rFonts w:ascii="Times New Roman" w:eastAsia="Times New Roman" w:hAnsi="Times New Roman" w:cs="Times New Roman"/>
          <w:color w:val="000000"/>
          <w:sz w:val="28"/>
          <w:szCs w:val="28"/>
        </w:rPr>
        <w:t xml:space="preserve"> и конструкция стоит вертикально. Для прочности можно вставить трубочку для питья в основном платье, а сверху надеть голову. Поперек основания нужно воткнуть зубочистку, а к ее краям прикрепить столбики (руки). На голову </w:t>
      </w:r>
      <w:proofErr w:type="gramStart"/>
      <w:r w:rsidRPr="006B3FEA">
        <w:rPr>
          <w:rFonts w:ascii="Times New Roman" w:eastAsia="Times New Roman" w:hAnsi="Times New Roman" w:cs="Times New Roman"/>
          <w:color w:val="000000"/>
          <w:sz w:val="28"/>
          <w:szCs w:val="28"/>
        </w:rPr>
        <w:t>одеть шляпку</w:t>
      </w:r>
      <w:proofErr w:type="gramEnd"/>
      <w:r w:rsidRPr="006B3FEA">
        <w:rPr>
          <w:rFonts w:ascii="Times New Roman" w:eastAsia="Times New Roman" w:hAnsi="Times New Roman" w:cs="Times New Roman"/>
          <w:color w:val="000000"/>
          <w:sz w:val="28"/>
          <w:szCs w:val="28"/>
        </w:rPr>
        <w:t>, берет, панамку.</w:t>
      </w:r>
    </w:p>
    <w:p w:rsidR="005F710F" w:rsidRDefault="005F710F" w:rsidP="00D313C2">
      <w:pPr>
        <w:shd w:val="clear" w:color="auto" w:fill="FFFFFF"/>
        <w:spacing w:after="120" w:line="315" w:lineRule="atLeast"/>
        <w:jc w:val="center"/>
        <w:rPr>
          <w:rFonts w:ascii="Trebuchet MS" w:eastAsia="Times New Roman" w:hAnsi="Trebuchet MS" w:cs="Times New Roman"/>
          <w:color w:val="000000"/>
          <w:sz w:val="20"/>
          <w:szCs w:val="20"/>
        </w:rPr>
      </w:pPr>
      <w:r>
        <w:rPr>
          <w:rFonts w:ascii="Trebuchet MS" w:eastAsia="Times New Roman" w:hAnsi="Trebuchet MS" w:cs="Times New Roman"/>
          <w:noProof/>
          <w:color w:val="09A6E4"/>
          <w:sz w:val="20"/>
          <w:szCs w:val="20"/>
        </w:rPr>
        <w:lastRenderedPageBreak/>
        <w:drawing>
          <wp:inline distT="0" distB="0" distL="0" distR="0">
            <wp:extent cx="2603570" cy="1848534"/>
            <wp:effectExtent l="19050" t="0" r="6280" b="0"/>
            <wp:docPr id="4" name="Рисунок 3" descr="Лепка старшая группа лепить человека видео">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епка старшая группа лепить человека видео">
                      <a:hlinkClick r:id="rId9"/>
                    </pic:cNvPr>
                    <pic:cNvPicPr>
                      <a:picLocks noChangeAspect="1" noChangeArrowheads="1"/>
                    </pic:cNvPicPr>
                  </pic:nvPicPr>
                  <pic:blipFill>
                    <a:blip r:embed="rId10"/>
                    <a:srcRect/>
                    <a:stretch>
                      <a:fillRect/>
                    </a:stretch>
                  </pic:blipFill>
                  <pic:spPr bwMode="auto">
                    <a:xfrm>
                      <a:off x="0" y="0"/>
                      <a:ext cx="2603570" cy="1848534"/>
                    </a:xfrm>
                    <a:prstGeom prst="rect">
                      <a:avLst/>
                    </a:prstGeom>
                    <a:noFill/>
                    <a:ln w="9525">
                      <a:noFill/>
                      <a:miter lim="800000"/>
                      <a:headEnd/>
                      <a:tailEnd/>
                    </a:ln>
                  </pic:spPr>
                </pic:pic>
              </a:graphicData>
            </a:graphic>
          </wp:inline>
        </w:drawing>
      </w:r>
      <w:r w:rsidR="00D313C2" w:rsidRPr="006B3FEA">
        <w:rPr>
          <w:rFonts w:ascii="Trebuchet MS" w:eastAsia="Times New Roman" w:hAnsi="Trebuchet MS" w:cs="Times New Roman"/>
          <w:color w:val="000000"/>
          <w:sz w:val="20"/>
          <w:szCs w:val="20"/>
        </w:rPr>
        <w:drawing>
          <wp:inline distT="0" distB="0" distL="0" distR="0">
            <wp:extent cx="2412652" cy="1801447"/>
            <wp:effectExtent l="19050" t="0" r="6698" b="0"/>
            <wp:docPr id="28" name="Рисунок 4" descr="Лепка человека в старшей группе">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епка человека в старшей группе">
                      <a:hlinkClick r:id="rId11"/>
                    </pic:cNvPr>
                    <pic:cNvPicPr>
                      <a:picLocks noChangeAspect="1" noChangeArrowheads="1"/>
                    </pic:cNvPicPr>
                  </pic:nvPicPr>
                  <pic:blipFill>
                    <a:blip r:embed="rId12"/>
                    <a:srcRect/>
                    <a:stretch>
                      <a:fillRect/>
                    </a:stretch>
                  </pic:blipFill>
                  <pic:spPr bwMode="auto">
                    <a:xfrm>
                      <a:off x="0" y="0"/>
                      <a:ext cx="2416446" cy="1804280"/>
                    </a:xfrm>
                    <a:prstGeom prst="rect">
                      <a:avLst/>
                    </a:prstGeom>
                    <a:noFill/>
                    <a:ln w="9525">
                      <a:noFill/>
                      <a:miter lim="800000"/>
                      <a:headEnd/>
                      <a:tailEnd/>
                    </a:ln>
                  </pic:spPr>
                </pic:pic>
              </a:graphicData>
            </a:graphic>
          </wp:inline>
        </w:drawing>
      </w:r>
    </w:p>
    <w:p w:rsidR="005F710F" w:rsidRPr="006B3FEA" w:rsidRDefault="006B3FEA" w:rsidP="00D313C2">
      <w:pPr>
        <w:shd w:val="clear" w:color="auto" w:fill="FFFFFF"/>
        <w:spacing w:after="120" w:line="360" w:lineRule="auto"/>
        <w:ind w:firstLine="709"/>
        <w:contextualSpacing/>
        <w:jc w:val="both"/>
        <w:rPr>
          <w:rFonts w:ascii="Times New Roman" w:eastAsia="Times New Roman" w:hAnsi="Times New Roman" w:cs="Times New Roman"/>
          <w:color w:val="000000"/>
          <w:sz w:val="28"/>
          <w:szCs w:val="28"/>
        </w:rPr>
      </w:pPr>
      <w:r w:rsidRPr="006B3FEA">
        <w:rPr>
          <w:rFonts w:ascii="Times New Roman" w:eastAsia="Times New Roman" w:hAnsi="Times New Roman" w:cs="Times New Roman"/>
          <w:color w:val="000000"/>
          <w:sz w:val="28"/>
          <w:szCs w:val="28"/>
        </w:rPr>
        <w:t xml:space="preserve">Дети </w:t>
      </w:r>
      <w:r w:rsidR="005F710F" w:rsidRPr="006B3FEA">
        <w:rPr>
          <w:rFonts w:ascii="Times New Roman" w:eastAsia="Times New Roman" w:hAnsi="Times New Roman" w:cs="Times New Roman"/>
          <w:color w:val="000000"/>
          <w:sz w:val="28"/>
          <w:szCs w:val="28"/>
        </w:rPr>
        <w:t xml:space="preserve">с удовольствие вылепят </w:t>
      </w:r>
      <w:r w:rsidRPr="006B3FEA">
        <w:rPr>
          <w:rFonts w:ascii="Times New Roman" w:eastAsia="Times New Roman" w:hAnsi="Times New Roman" w:cs="Times New Roman"/>
          <w:color w:val="000000"/>
          <w:sz w:val="28"/>
          <w:szCs w:val="28"/>
        </w:rPr>
        <w:t xml:space="preserve">веселого клоуна. Для этого они должны раскатать 2 </w:t>
      </w:r>
      <w:proofErr w:type="gramStart"/>
      <w:r w:rsidRPr="006B3FEA">
        <w:rPr>
          <w:rFonts w:ascii="Times New Roman" w:eastAsia="Times New Roman" w:hAnsi="Times New Roman" w:cs="Times New Roman"/>
          <w:color w:val="000000"/>
          <w:sz w:val="28"/>
          <w:szCs w:val="28"/>
        </w:rPr>
        <w:t>одинаковых</w:t>
      </w:r>
      <w:proofErr w:type="gramEnd"/>
      <w:r w:rsidRPr="006B3FEA">
        <w:rPr>
          <w:rFonts w:ascii="Times New Roman" w:eastAsia="Times New Roman" w:hAnsi="Times New Roman" w:cs="Times New Roman"/>
          <w:color w:val="000000"/>
          <w:sz w:val="28"/>
          <w:szCs w:val="28"/>
        </w:rPr>
        <w:t xml:space="preserve"> столбика или цилиндра. Каждый из них разрезается стекой вдоль пополам, и одна из частей еще пополам только поперек. Все детали аккуратно заглаживаются. Длинные детали соединяются – это туловище и ноги, 2 из оставшихся маленьких деталей – это руки и еще 2 маленькие детали разрезаются пополам – это шапка клоуна и его ботинки, которые потом украшаются шариками. Можно вылепить воротничок. Его делают из столбика, который расплющивают или прищипывают руками.</w:t>
      </w:r>
    </w:p>
    <w:p w:rsidR="006B3FEA" w:rsidRPr="006B3FEA" w:rsidRDefault="006B3FEA" w:rsidP="006B3FEA">
      <w:pPr>
        <w:shd w:val="clear" w:color="auto" w:fill="FFFFFF"/>
        <w:spacing w:after="120" w:line="360" w:lineRule="auto"/>
        <w:contextualSpacing/>
        <w:jc w:val="both"/>
        <w:rPr>
          <w:rFonts w:ascii="Times New Roman" w:eastAsia="Times New Roman" w:hAnsi="Times New Roman" w:cs="Times New Roman"/>
          <w:color w:val="000000"/>
          <w:sz w:val="28"/>
          <w:szCs w:val="28"/>
        </w:rPr>
      </w:pPr>
      <w:r w:rsidRPr="006B3FEA">
        <w:rPr>
          <w:rFonts w:ascii="Times New Roman" w:eastAsia="Times New Roman" w:hAnsi="Times New Roman" w:cs="Times New Roman"/>
          <w:color w:val="000000"/>
          <w:sz w:val="28"/>
          <w:szCs w:val="28"/>
        </w:rPr>
        <w:t xml:space="preserve">Большой интерес у детей вызывает лепка друзей на прогулке, на занятии, в игре, которая осуществляется следующим образом: вначале раскатываем цилиндр – это туловище; затем раскатываем 2 столбика, один </w:t>
      </w:r>
      <w:proofErr w:type="gramStart"/>
      <w:r w:rsidRPr="006B3FEA">
        <w:rPr>
          <w:rFonts w:ascii="Times New Roman" w:eastAsia="Times New Roman" w:hAnsi="Times New Roman" w:cs="Times New Roman"/>
          <w:color w:val="000000"/>
          <w:sz w:val="28"/>
          <w:szCs w:val="28"/>
        </w:rPr>
        <w:t>потоньше</w:t>
      </w:r>
      <w:proofErr w:type="gramEnd"/>
      <w:r w:rsidRPr="006B3FEA">
        <w:rPr>
          <w:rFonts w:ascii="Times New Roman" w:eastAsia="Times New Roman" w:hAnsi="Times New Roman" w:cs="Times New Roman"/>
          <w:color w:val="000000"/>
          <w:sz w:val="28"/>
          <w:szCs w:val="28"/>
        </w:rPr>
        <w:t xml:space="preserve"> и покороче – это руки, а второй потолще и подлиннее – это ноги. Тщательно прижимаем и приглаживаем место соединения, добавляем голову. Для получения ступней сгибаем концы ног. Также можно скатать овала для получения ботинок или сапог.</w:t>
      </w:r>
    </w:p>
    <w:p w:rsidR="006B3FEA" w:rsidRDefault="006B3FEA" w:rsidP="00D313C2">
      <w:pPr>
        <w:shd w:val="clear" w:color="auto" w:fill="FFFFFF"/>
        <w:spacing w:after="120" w:line="315" w:lineRule="atLeast"/>
        <w:jc w:val="center"/>
        <w:rPr>
          <w:rFonts w:ascii="Trebuchet MS" w:eastAsia="Times New Roman" w:hAnsi="Trebuchet MS" w:cs="Times New Roman"/>
          <w:color w:val="000000"/>
          <w:sz w:val="20"/>
          <w:szCs w:val="20"/>
        </w:rPr>
      </w:pPr>
      <w:r w:rsidRPr="006B3FEA">
        <w:rPr>
          <w:rFonts w:ascii="Trebuchet MS" w:eastAsia="Times New Roman" w:hAnsi="Trebuchet MS" w:cs="Times New Roman"/>
          <w:color w:val="000000"/>
          <w:sz w:val="20"/>
          <w:szCs w:val="20"/>
        </w:rPr>
        <w:drawing>
          <wp:inline distT="0" distB="0" distL="0" distR="0">
            <wp:extent cx="1868993" cy="1750838"/>
            <wp:effectExtent l="19050" t="0" r="0" b="0"/>
            <wp:docPr id="6" name="Рисунок 5" descr="Лепка в средней группе веселый клоун">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епка в средней группе веселый клоун">
                      <a:hlinkClick r:id="rId13"/>
                    </pic:cNvPr>
                    <pic:cNvPicPr>
                      <a:picLocks noChangeAspect="1" noChangeArrowheads="1"/>
                    </pic:cNvPicPr>
                  </pic:nvPicPr>
                  <pic:blipFill>
                    <a:blip r:embed="rId14"/>
                    <a:srcRect/>
                    <a:stretch>
                      <a:fillRect/>
                    </a:stretch>
                  </pic:blipFill>
                  <pic:spPr bwMode="auto">
                    <a:xfrm>
                      <a:off x="0" y="0"/>
                      <a:ext cx="1867106" cy="1749070"/>
                    </a:xfrm>
                    <a:prstGeom prst="rect">
                      <a:avLst/>
                    </a:prstGeom>
                    <a:noFill/>
                    <a:ln w="9525">
                      <a:noFill/>
                      <a:miter lim="800000"/>
                      <a:headEnd/>
                      <a:tailEnd/>
                    </a:ln>
                  </pic:spPr>
                </pic:pic>
              </a:graphicData>
            </a:graphic>
          </wp:inline>
        </w:drawing>
      </w:r>
      <w:r w:rsidRPr="006B3FEA">
        <w:rPr>
          <w:rFonts w:ascii="Trebuchet MS" w:eastAsia="Times New Roman" w:hAnsi="Trebuchet MS" w:cs="Times New Roman"/>
          <w:color w:val="000000"/>
          <w:sz w:val="20"/>
          <w:szCs w:val="20"/>
        </w:rPr>
        <w:drawing>
          <wp:inline distT="0" distB="0" distL="0" distR="0">
            <wp:extent cx="1748413" cy="1748413"/>
            <wp:effectExtent l="19050" t="0" r="4187" b="0"/>
            <wp:docPr id="7" name="Рисунок 6" descr="2 фигуры человека из пластилина">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 фигуры человека из пластилина">
                      <a:hlinkClick r:id="rId15"/>
                    </pic:cNvPr>
                    <pic:cNvPicPr>
                      <a:picLocks noChangeAspect="1" noChangeArrowheads="1"/>
                    </pic:cNvPicPr>
                  </pic:nvPicPr>
                  <pic:blipFill>
                    <a:blip r:embed="rId16"/>
                    <a:srcRect/>
                    <a:stretch>
                      <a:fillRect/>
                    </a:stretch>
                  </pic:blipFill>
                  <pic:spPr bwMode="auto">
                    <a:xfrm>
                      <a:off x="0" y="0"/>
                      <a:ext cx="1750722" cy="1750722"/>
                    </a:xfrm>
                    <a:prstGeom prst="rect">
                      <a:avLst/>
                    </a:prstGeom>
                    <a:noFill/>
                    <a:ln w="9525">
                      <a:noFill/>
                      <a:miter lim="800000"/>
                      <a:headEnd/>
                      <a:tailEnd/>
                    </a:ln>
                  </pic:spPr>
                </pic:pic>
              </a:graphicData>
            </a:graphic>
          </wp:inline>
        </w:drawing>
      </w:r>
    </w:p>
    <w:p w:rsidR="000F61F6" w:rsidRPr="00D313C2" w:rsidRDefault="000F61F6" w:rsidP="00D313C2">
      <w:pPr>
        <w:shd w:val="clear" w:color="auto" w:fill="FFFFFF"/>
        <w:spacing w:after="120" w:line="360" w:lineRule="auto"/>
        <w:ind w:firstLine="709"/>
        <w:contextualSpacing/>
        <w:jc w:val="both"/>
        <w:rPr>
          <w:rFonts w:ascii="Times New Roman" w:eastAsia="Times New Roman" w:hAnsi="Times New Roman" w:cs="Times New Roman"/>
          <w:color w:val="000000"/>
          <w:sz w:val="28"/>
          <w:szCs w:val="28"/>
        </w:rPr>
      </w:pPr>
      <w:r w:rsidRPr="00D313C2">
        <w:rPr>
          <w:rFonts w:ascii="Times New Roman" w:eastAsia="Times New Roman" w:hAnsi="Times New Roman" w:cs="Times New Roman"/>
          <w:color w:val="000000"/>
          <w:sz w:val="28"/>
          <w:szCs w:val="28"/>
        </w:rPr>
        <w:t>Такой прием лепки можно использовать и при лепке любого сказочного персонажа (инопланетянина, пирата, спортсмена, веселого человечка).</w:t>
      </w:r>
    </w:p>
    <w:p w:rsidR="000F61F6" w:rsidRDefault="000F61F6" w:rsidP="00D313C2">
      <w:pPr>
        <w:shd w:val="clear" w:color="auto" w:fill="FFFFFF"/>
        <w:spacing w:after="120" w:line="315" w:lineRule="atLeast"/>
        <w:jc w:val="center"/>
        <w:rPr>
          <w:rFonts w:ascii="Trebuchet MS" w:eastAsia="Times New Roman" w:hAnsi="Trebuchet MS" w:cs="Times New Roman"/>
          <w:color w:val="000000"/>
          <w:sz w:val="20"/>
          <w:szCs w:val="20"/>
        </w:rPr>
      </w:pPr>
      <w:r w:rsidRPr="000F61F6">
        <w:rPr>
          <w:rFonts w:ascii="Trebuchet MS" w:eastAsia="Times New Roman" w:hAnsi="Trebuchet MS" w:cs="Times New Roman"/>
          <w:color w:val="000000"/>
          <w:sz w:val="20"/>
          <w:szCs w:val="20"/>
        </w:rPr>
        <w:lastRenderedPageBreak/>
        <w:drawing>
          <wp:inline distT="0" distB="0" distL="0" distR="0">
            <wp:extent cx="1428750" cy="1428750"/>
            <wp:effectExtent l="19050" t="0" r="0" b="0"/>
            <wp:docPr id="11" name="Рисунок 7" descr="Лепка в старшей группе инопланетян">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Лепка в старшей группе инопланетян">
                      <a:hlinkClick r:id="rId17"/>
                    </pic:cNvPr>
                    <pic:cNvPicPr>
                      <a:picLocks noChangeAspect="1" noChangeArrowheads="1"/>
                    </pic:cNvPicPr>
                  </pic:nvPicPr>
                  <pic:blipFill>
                    <a:blip r:embed="rId18"/>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sidRPr="000F61F6">
        <w:rPr>
          <w:rFonts w:ascii="Trebuchet MS" w:eastAsia="Times New Roman" w:hAnsi="Trebuchet MS" w:cs="Times New Roman"/>
          <w:color w:val="000000"/>
          <w:sz w:val="20"/>
          <w:szCs w:val="20"/>
        </w:rPr>
        <w:drawing>
          <wp:inline distT="0" distB="0" distL="0" distR="0">
            <wp:extent cx="1428750" cy="1428750"/>
            <wp:effectExtent l="19050" t="0" r="0" b="0"/>
            <wp:docPr id="12" name="Рисунок 8" descr="Нетрадиционные способы лепки">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етрадиционные способы лепки">
                      <a:hlinkClick r:id="rId19"/>
                    </pic:cNvPr>
                    <pic:cNvPicPr>
                      <a:picLocks noChangeAspect="1" noChangeArrowheads="1"/>
                    </pic:cNvPicPr>
                  </pic:nvPicPr>
                  <pic:blipFill>
                    <a:blip r:embed="rId20"/>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sidRPr="000F61F6">
        <w:rPr>
          <w:rFonts w:ascii="Trebuchet MS" w:eastAsia="Times New Roman" w:hAnsi="Trebuchet MS" w:cs="Times New Roman"/>
          <w:color w:val="000000"/>
          <w:sz w:val="20"/>
          <w:szCs w:val="20"/>
        </w:rPr>
        <w:drawing>
          <wp:inline distT="0" distB="0" distL="0" distR="0">
            <wp:extent cx="2422699" cy="1485922"/>
            <wp:effectExtent l="19050" t="0" r="0" b="0"/>
            <wp:docPr id="13" name="Рисунок 9" descr="Лепка из пластилина человечков">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Лепка из пластилина человечков">
                      <a:hlinkClick r:id="rId21"/>
                    </pic:cNvPr>
                    <pic:cNvPicPr>
                      <a:picLocks noChangeAspect="1" noChangeArrowheads="1"/>
                    </pic:cNvPicPr>
                  </pic:nvPicPr>
                  <pic:blipFill>
                    <a:blip r:embed="rId22"/>
                    <a:srcRect/>
                    <a:stretch>
                      <a:fillRect/>
                    </a:stretch>
                  </pic:blipFill>
                  <pic:spPr bwMode="auto">
                    <a:xfrm>
                      <a:off x="0" y="0"/>
                      <a:ext cx="2428501" cy="1489480"/>
                    </a:xfrm>
                    <a:prstGeom prst="rect">
                      <a:avLst/>
                    </a:prstGeom>
                    <a:noFill/>
                    <a:ln w="9525">
                      <a:noFill/>
                      <a:miter lim="800000"/>
                      <a:headEnd/>
                      <a:tailEnd/>
                    </a:ln>
                  </pic:spPr>
                </pic:pic>
              </a:graphicData>
            </a:graphic>
          </wp:inline>
        </w:drawing>
      </w:r>
    </w:p>
    <w:p w:rsidR="000F61F6" w:rsidRPr="000F61F6" w:rsidRDefault="000F61F6" w:rsidP="00D313C2">
      <w:pPr>
        <w:shd w:val="clear" w:color="auto" w:fill="FFFFFF"/>
        <w:spacing w:after="120" w:line="360" w:lineRule="auto"/>
        <w:ind w:firstLine="709"/>
        <w:contextualSpacing/>
        <w:jc w:val="both"/>
        <w:rPr>
          <w:rFonts w:ascii="Times New Roman" w:eastAsia="Times New Roman" w:hAnsi="Times New Roman" w:cs="Times New Roman"/>
          <w:color w:val="000000"/>
          <w:sz w:val="28"/>
          <w:szCs w:val="28"/>
        </w:rPr>
      </w:pPr>
      <w:r w:rsidRPr="000F61F6">
        <w:rPr>
          <w:rFonts w:ascii="Times New Roman" w:eastAsia="Times New Roman" w:hAnsi="Times New Roman" w:cs="Times New Roman"/>
          <w:color w:val="000000"/>
          <w:sz w:val="28"/>
          <w:szCs w:val="28"/>
        </w:rPr>
        <w:t>Девочкам интересно будет вылепить балерину, у которой ноги это длинный столбик, сложенный пополам, туловище – шар, а юбочка сделана из сплющенного шара, расположенного между ногами и туловищем. На нем можно сделать надрезы поперек, чтобы создать впечатления многослойной юбочки. В работе можно применять еще и такие приемы лепки юбочки:</w:t>
      </w:r>
    </w:p>
    <w:p w:rsidR="000F61F6" w:rsidRPr="000F61F6" w:rsidRDefault="000F61F6" w:rsidP="000F61F6">
      <w:pPr>
        <w:shd w:val="clear" w:color="auto" w:fill="FFFFFF"/>
        <w:spacing w:after="120" w:line="360" w:lineRule="auto"/>
        <w:contextualSpacing/>
        <w:jc w:val="both"/>
        <w:rPr>
          <w:rFonts w:ascii="Times New Roman" w:eastAsia="Times New Roman" w:hAnsi="Times New Roman" w:cs="Times New Roman"/>
          <w:color w:val="000000"/>
          <w:sz w:val="28"/>
          <w:szCs w:val="28"/>
        </w:rPr>
      </w:pPr>
      <w:r w:rsidRPr="000F61F6">
        <w:rPr>
          <w:rFonts w:ascii="Times New Roman" w:eastAsia="Times New Roman" w:hAnsi="Times New Roman" w:cs="Times New Roman"/>
          <w:color w:val="000000"/>
          <w:sz w:val="28"/>
          <w:szCs w:val="28"/>
        </w:rPr>
        <w:t>1. Большой цилиндр расплющивается в пласт, чтобы получилась широкая лента, которую нужно осторожно свернуть, а затем тщательно загладить место скрепления, чтобы получилось широкое кольцо. Верх кольца нужно собрать воедино, сузить, а нижний край немного расширить пальцами.</w:t>
      </w:r>
    </w:p>
    <w:p w:rsidR="000F61F6" w:rsidRPr="000F61F6" w:rsidRDefault="000F61F6" w:rsidP="000F61F6">
      <w:pPr>
        <w:shd w:val="clear" w:color="auto" w:fill="FFFFFF"/>
        <w:spacing w:after="120" w:line="360" w:lineRule="auto"/>
        <w:contextualSpacing/>
        <w:jc w:val="both"/>
        <w:rPr>
          <w:rFonts w:ascii="Times New Roman" w:eastAsia="Times New Roman" w:hAnsi="Times New Roman" w:cs="Times New Roman"/>
          <w:color w:val="000000"/>
          <w:sz w:val="28"/>
          <w:szCs w:val="28"/>
        </w:rPr>
      </w:pPr>
      <w:r w:rsidRPr="000F61F6">
        <w:rPr>
          <w:rFonts w:ascii="Times New Roman" w:eastAsia="Times New Roman" w:hAnsi="Times New Roman" w:cs="Times New Roman"/>
          <w:color w:val="000000"/>
          <w:sz w:val="28"/>
          <w:szCs w:val="28"/>
        </w:rPr>
        <w:t>2. Еще юбочку можно сделать из шара. Шар сплющивается, потом края прищипываются и получаются оборки (воланы), после этого 2 – 3 юбочки можно соединить в одну.</w:t>
      </w:r>
    </w:p>
    <w:p w:rsidR="000F61F6" w:rsidRDefault="000F61F6" w:rsidP="00511898">
      <w:pPr>
        <w:shd w:val="clear" w:color="auto" w:fill="FFFFFF"/>
        <w:spacing w:after="120" w:line="315" w:lineRule="atLeast"/>
        <w:jc w:val="center"/>
        <w:rPr>
          <w:rFonts w:ascii="Trebuchet MS" w:eastAsia="Times New Roman" w:hAnsi="Trebuchet MS" w:cs="Times New Roman"/>
          <w:color w:val="000000"/>
          <w:sz w:val="20"/>
          <w:szCs w:val="20"/>
        </w:rPr>
      </w:pPr>
      <w:r w:rsidRPr="000F61F6">
        <w:rPr>
          <w:rFonts w:ascii="Trebuchet MS" w:eastAsia="Times New Roman" w:hAnsi="Trebuchet MS" w:cs="Times New Roman"/>
          <w:color w:val="000000"/>
          <w:sz w:val="20"/>
          <w:szCs w:val="20"/>
        </w:rPr>
        <w:drawing>
          <wp:inline distT="0" distB="0" distL="0" distR="0">
            <wp:extent cx="2077564" cy="1537398"/>
            <wp:effectExtent l="19050" t="0" r="0" b="0"/>
            <wp:docPr id="14" name="Рисунок 10" descr="Лепка старшая группа клоун">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Лепка старшая группа клоун">
                      <a:hlinkClick r:id="rId23"/>
                    </pic:cNvPr>
                    <pic:cNvPicPr>
                      <a:picLocks noChangeAspect="1" noChangeArrowheads="1"/>
                    </pic:cNvPicPr>
                  </pic:nvPicPr>
                  <pic:blipFill>
                    <a:blip r:embed="rId24"/>
                    <a:srcRect/>
                    <a:stretch>
                      <a:fillRect/>
                    </a:stretch>
                  </pic:blipFill>
                  <pic:spPr bwMode="auto">
                    <a:xfrm>
                      <a:off x="0" y="0"/>
                      <a:ext cx="2085705" cy="1543422"/>
                    </a:xfrm>
                    <a:prstGeom prst="rect">
                      <a:avLst/>
                    </a:prstGeom>
                    <a:noFill/>
                    <a:ln w="9525">
                      <a:noFill/>
                      <a:miter lim="800000"/>
                      <a:headEnd/>
                      <a:tailEnd/>
                    </a:ln>
                  </pic:spPr>
                </pic:pic>
              </a:graphicData>
            </a:graphic>
          </wp:inline>
        </w:drawing>
      </w:r>
      <w:r w:rsidRPr="000F61F6">
        <w:rPr>
          <w:rFonts w:ascii="Trebuchet MS" w:eastAsia="Times New Roman" w:hAnsi="Trebuchet MS" w:cs="Times New Roman"/>
          <w:color w:val="000000"/>
          <w:sz w:val="20"/>
          <w:szCs w:val="20"/>
        </w:rPr>
        <w:drawing>
          <wp:inline distT="0" distB="0" distL="0" distR="0">
            <wp:extent cx="1659025" cy="1553955"/>
            <wp:effectExtent l="19050" t="0" r="0" b="0"/>
            <wp:docPr id="15" name="Рисунок 11" descr="Человечки из пластилина">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Человечки из пластилина">
                      <a:hlinkClick r:id="rId25"/>
                    </pic:cNvPr>
                    <pic:cNvPicPr>
                      <a:picLocks noChangeAspect="1" noChangeArrowheads="1"/>
                    </pic:cNvPicPr>
                  </pic:nvPicPr>
                  <pic:blipFill>
                    <a:blip r:embed="rId26"/>
                    <a:srcRect/>
                    <a:stretch>
                      <a:fillRect/>
                    </a:stretch>
                  </pic:blipFill>
                  <pic:spPr bwMode="auto">
                    <a:xfrm>
                      <a:off x="0" y="0"/>
                      <a:ext cx="1665053" cy="1559601"/>
                    </a:xfrm>
                    <a:prstGeom prst="rect">
                      <a:avLst/>
                    </a:prstGeom>
                    <a:noFill/>
                    <a:ln w="9525">
                      <a:noFill/>
                      <a:miter lim="800000"/>
                      <a:headEnd/>
                      <a:tailEnd/>
                    </a:ln>
                  </pic:spPr>
                </pic:pic>
              </a:graphicData>
            </a:graphic>
          </wp:inline>
        </w:drawing>
      </w:r>
    </w:p>
    <w:p w:rsidR="000F61F6" w:rsidRPr="000F61F6" w:rsidRDefault="000F61F6" w:rsidP="000F61F6">
      <w:pPr>
        <w:shd w:val="clear" w:color="auto" w:fill="FFFFFF"/>
        <w:spacing w:after="120" w:line="315" w:lineRule="atLeast"/>
        <w:jc w:val="center"/>
        <w:rPr>
          <w:rFonts w:ascii="Times New Roman" w:eastAsia="Times New Roman" w:hAnsi="Times New Roman" w:cs="Times New Roman"/>
          <w:b/>
          <w:i/>
          <w:color w:val="000000"/>
          <w:sz w:val="28"/>
          <w:szCs w:val="28"/>
        </w:rPr>
      </w:pPr>
      <w:r w:rsidRPr="000F61F6">
        <w:rPr>
          <w:rFonts w:ascii="Times New Roman" w:eastAsia="Times New Roman" w:hAnsi="Times New Roman" w:cs="Times New Roman"/>
          <w:b/>
          <w:i/>
          <w:color w:val="000000"/>
          <w:sz w:val="28"/>
          <w:szCs w:val="28"/>
        </w:rPr>
        <w:t>Второй способ лепки – пластический или скульптурный.</w:t>
      </w:r>
    </w:p>
    <w:p w:rsidR="000F61F6" w:rsidRPr="00511898" w:rsidRDefault="00511898" w:rsidP="00D313C2">
      <w:pPr>
        <w:shd w:val="clear" w:color="auto" w:fill="FFFFFF"/>
        <w:spacing w:after="120" w:line="360" w:lineRule="auto"/>
        <w:ind w:firstLine="709"/>
        <w:contextualSpacing/>
        <w:jc w:val="both"/>
        <w:rPr>
          <w:rFonts w:ascii="Times New Roman" w:eastAsia="Times New Roman" w:hAnsi="Times New Roman" w:cs="Times New Roman"/>
          <w:color w:val="000000"/>
          <w:sz w:val="28"/>
          <w:szCs w:val="28"/>
        </w:rPr>
      </w:pPr>
      <w:r w:rsidRPr="00511898">
        <w:rPr>
          <w:rFonts w:ascii="Times New Roman" w:eastAsia="Times New Roman" w:hAnsi="Times New Roman" w:cs="Times New Roman"/>
          <w:color w:val="000000"/>
          <w:sz w:val="28"/>
          <w:szCs w:val="28"/>
        </w:rPr>
        <w:t xml:space="preserve">Он считается самым сложным. Это лепка из целого куска, из которого вытягиваются все мелкие детали, части фигуры. Этим способом дети начинают лепить со средней группы и лепят на протяжении всего дошкольного возраста. </w:t>
      </w:r>
    </w:p>
    <w:p w:rsidR="00511898" w:rsidRPr="00511898" w:rsidRDefault="00511898" w:rsidP="00D313C2">
      <w:pPr>
        <w:shd w:val="clear" w:color="auto" w:fill="FFFFFF"/>
        <w:spacing w:after="120" w:line="360" w:lineRule="auto"/>
        <w:ind w:firstLine="709"/>
        <w:contextualSpacing/>
        <w:jc w:val="both"/>
        <w:rPr>
          <w:rFonts w:ascii="Times New Roman" w:eastAsia="Times New Roman" w:hAnsi="Times New Roman" w:cs="Times New Roman"/>
          <w:color w:val="000000"/>
          <w:sz w:val="28"/>
          <w:szCs w:val="28"/>
        </w:rPr>
      </w:pPr>
      <w:r w:rsidRPr="00511898">
        <w:rPr>
          <w:rFonts w:ascii="Times New Roman" w:eastAsia="Times New Roman" w:hAnsi="Times New Roman" w:cs="Times New Roman"/>
          <w:color w:val="000000"/>
          <w:sz w:val="28"/>
          <w:szCs w:val="28"/>
        </w:rPr>
        <w:t>Пластическим способом можно вылепить гимнастку. Для этого берется брусок или цилиндр, разрезается с двух сторон. Впереди делаются руки, сзади ноги. Затем вытягивается и округляется голова.</w:t>
      </w:r>
    </w:p>
    <w:p w:rsidR="00511898" w:rsidRDefault="00511898" w:rsidP="00D313C2">
      <w:pPr>
        <w:shd w:val="clear" w:color="auto" w:fill="FFFFFF"/>
        <w:spacing w:after="120" w:line="315" w:lineRule="atLeast"/>
        <w:jc w:val="center"/>
        <w:rPr>
          <w:rFonts w:ascii="Trebuchet MS" w:eastAsia="Times New Roman" w:hAnsi="Trebuchet MS" w:cs="Times New Roman"/>
          <w:color w:val="000000"/>
          <w:sz w:val="20"/>
          <w:szCs w:val="20"/>
        </w:rPr>
      </w:pPr>
      <w:r w:rsidRPr="00511898">
        <w:rPr>
          <w:rFonts w:ascii="Trebuchet MS" w:eastAsia="Times New Roman" w:hAnsi="Trebuchet MS" w:cs="Times New Roman"/>
          <w:color w:val="000000"/>
          <w:sz w:val="20"/>
          <w:szCs w:val="20"/>
        </w:rPr>
        <w:lastRenderedPageBreak/>
        <w:drawing>
          <wp:inline distT="0" distB="0" distL="0" distR="0">
            <wp:extent cx="2462893" cy="1748654"/>
            <wp:effectExtent l="19050" t="0" r="0" b="0"/>
            <wp:docPr id="18" name="Рисунок 12" descr="Лепка дети средняя группа">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Лепка дети средняя группа">
                      <a:hlinkClick r:id="rId27"/>
                    </pic:cNvPr>
                    <pic:cNvPicPr>
                      <a:picLocks noChangeAspect="1" noChangeArrowheads="1"/>
                    </pic:cNvPicPr>
                  </pic:nvPicPr>
                  <pic:blipFill>
                    <a:blip r:embed="rId28"/>
                    <a:srcRect/>
                    <a:stretch>
                      <a:fillRect/>
                    </a:stretch>
                  </pic:blipFill>
                  <pic:spPr bwMode="auto">
                    <a:xfrm>
                      <a:off x="0" y="0"/>
                      <a:ext cx="2465240" cy="1750321"/>
                    </a:xfrm>
                    <a:prstGeom prst="rect">
                      <a:avLst/>
                    </a:prstGeom>
                    <a:noFill/>
                    <a:ln w="9525">
                      <a:noFill/>
                      <a:miter lim="800000"/>
                      <a:headEnd/>
                      <a:tailEnd/>
                    </a:ln>
                  </pic:spPr>
                </pic:pic>
              </a:graphicData>
            </a:graphic>
          </wp:inline>
        </w:drawing>
      </w:r>
      <w:r w:rsidR="00706735" w:rsidRPr="00706735">
        <w:rPr>
          <w:rFonts w:ascii="Trebuchet MS" w:eastAsia="Times New Roman" w:hAnsi="Trebuchet MS" w:cs="Times New Roman"/>
          <w:color w:val="000000"/>
          <w:sz w:val="20"/>
          <w:szCs w:val="20"/>
        </w:rPr>
        <w:drawing>
          <wp:inline distT="0" distB="0" distL="0" distR="0">
            <wp:extent cx="2482989" cy="1738093"/>
            <wp:effectExtent l="19050" t="0" r="0" b="0"/>
            <wp:docPr id="20" name="Рисунок 13" descr="2 фигуры человека из пластилина">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 фигуры человека из пластилина">
                      <a:hlinkClick r:id="rId29"/>
                    </pic:cNvPr>
                    <pic:cNvPicPr>
                      <a:picLocks noChangeAspect="1" noChangeArrowheads="1"/>
                    </pic:cNvPicPr>
                  </pic:nvPicPr>
                  <pic:blipFill>
                    <a:blip r:embed="rId30"/>
                    <a:srcRect/>
                    <a:stretch>
                      <a:fillRect/>
                    </a:stretch>
                  </pic:blipFill>
                  <pic:spPr bwMode="auto">
                    <a:xfrm>
                      <a:off x="0" y="0"/>
                      <a:ext cx="2485357" cy="1739750"/>
                    </a:xfrm>
                    <a:prstGeom prst="rect">
                      <a:avLst/>
                    </a:prstGeom>
                    <a:noFill/>
                    <a:ln w="9525">
                      <a:noFill/>
                      <a:miter lim="800000"/>
                      <a:headEnd/>
                      <a:tailEnd/>
                    </a:ln>
                  </pic:spPr>
                </pic:pic>
              </a:graphicData>
            </a:graphic>
          </wp:inline>
        </w:drawing>
      </w:r>
    </w:p>
    <w:p w:rsidR="00706735" w:rsidRPr="00706735" w:rsidRDefault="00706735" w:rsidP="00D313C2">
      <w:pPr>
        <w:shd w:val="clear" w:color="auto" w:fill="FFFFFF"/>
        <w:spacing w:after="120" w:line="315" w:lineRule="atLeast"/>
        <w:ind w:firstLine="709"/>
        <w:jc w:val="both"/>
        <w:rPr>
          <w:rFonts w:ascii="Times New Roman" w:eastAsia="Times New Roman" w:hAnsi="Times New Roman" w:cs="Times New Roman"/>
          <w:color w:val="000000"/>
          <w:sz w:val="28"/>
          <w:szCs w:val="28"/>
        </w:rPr>
      </w:pPr>
      <w:r w:rsidRPr="00706735">
        <w:rPr>
          <w:rFonts w:ascii="Times New Roman" w:eastAsia="Times New Roman" w:hAnsi="Times New Roman" w:cs="Times New Roman"/>
          <w:color w:val="000000"/>
          <w:sz w:val="28"/>
          <w:szCs w:val="28"/>
        </w:rPr>
        <w:t>Также таким способом можно вылепить любого человечка, которого в жизни не бывает.</w:t>
      </w:r>
    </w:p>
    <w:p w:rsidR="00D313C2" w:rsidRDefault="00D313C2" w:rsidP="00706735">
      <w:pPr>
        <w:shd w:val="clear" w:color="auto" w:fill="FFFFFF"/>
        <w:spacing w:after="120" w:line="315" w:lineRule="atLeast"/>
        <w:jc w:val="center"/>
        <w:rPr>
          <w:rFonts w:ascii="Times New Roman" w:eastAsia="Times New Roman" w:hAnsi="Times New Roman" w:cs="Times New Roman"/>
          <w:b/>
          <w:i/>
          <w:color w:val="000000"/>
          <w:sz w:val="28"/>
          <w:szCs w:val="28"/>
        </w:rPr>
      </w:pPr>
    </w:p>
    <w:p w:rsidR="000F61F6" w:rsidRPr="00706735" w:rsidRDefault="00706735" w:rsidP="00706735">
      <w:pPr>
        <w:shd w:val="clear" w:color="auto" w:fill="FFFFFF"/>
        <w:spacing w:after="120" w:line="315" w:lineRule="atLeast"/>
        <w:jc w:val="center"/>
        <w:rPr>
          <w:rFonts w:ascii="Times New Roman" w:eastAsia="Times New Roman" w:hAnsi="Times New Roman" w:cs="Times New Roman"/>
          <w:b/>
          <w:i/>
          <w:color w:val="000000"/>
          <w:sz w:val="28"/>
          <w:szCs w:val="28"/>
        </w:rPr>
      </w:pPr>
      <w:r w:rsidRPr="00706735">
        <w:rPr>
          <w:rFonts w:ascii="Times New Roman" w:eastAsia="Times New Roman" w:hAnsi="Times New Roman" w:cs="Times New Roman"/>
          <w:b/>
          <w:i/>
          <w:color w:val="000000"/>
          <w:sz w:val="28"/>
          <w:szCs w:val="28"/>
        </w:rPr>
        <w:t>Третий способ лепки – комбинированный, объединяющий 2 способа: конструктивный и скульптурный.</w:t>
      </w:r>
    </w:p>
    <w:p w:rsidR="00706735" w:rsidRPr="00706735" w:rsidRDefault="00706735" w:rsidP="00D313C2">
      <w:pPr>
        <w:shd w:val="clear" w:color="auto" w:fill="FFFFFF"/>
        <w:spacing w:after="120" w:line="360" w:lineRule="auto"/>
        <w:ind w:firstLine="709"/>
        <w:contextualSpacing/>
        <w:jc w:val="both"/>
        <w:rPr>
          <w:rFonts w:ascii="Times New Roman" w:eastAsia="Times New Roman" w:hAnsi="Times New Roman" w:cs="Times New Roman"/>
          <w:color w:val="000000"/>
          <w:sz w:val="28"/>
          <w:szCs w:val="28"/>
        </w:rPr>
      </w:pPr>
      <w:r w:rsidRPr="00706735">
        <w:rPr>
          <w:rFonts w:ascii="Times New Roman" w:eastAsia="Times New Roman" w:hAnsi="Times New Roman" w:cs="Times New Roman"/>
          <w:color w:val="000000"/>
          <w:sz w:val="28"/>
          <w:szCs w:val="28"/>
        </w:rPr>
        <w:t>Как правило, при лепке этим способом детали выполняются скульптурным способом, а мелкие создаются отдельно и присоединяются к скульптурной форме.</w:t>
      </w:r>
      <w:r w:rsidR="00D313C2">
        <w:rPr>
          <w:rFonts w:ascii="Times New Roman" w:eastAsia="Times New Roman" w:hAnsi="Times New Roman" w:cs="Times New Roman"/>
          <w:color w:val="000000"/>
          <w:sz w:val="28"/>
          <w:szCs w:val="28"/>
        </w:rPr>
        <w:t xml:space="preserve"> </w:t>
      </w:r>
      <w:r w:rsidRPr="00706735">
        <w:rPr>
          <w:rFonts w:ascii="Times New Roman" w:eastAsia="Times New Roman" w:hAnsi="Times New Roman" w:cs="Times New Roman"/>
          <w:color w:val="000000"/>
          <w:sz w:val="28"/>
          <w:szCs w:val="28"/>
        </w:rPr>
        <w:t>В старшем дошкольном возрасте дети часто используют этот способ, так кА он доступный и универсальный по своим возможностям. Как можно вылепить человека таким образом? Для этого берем заготовку (цилиндр или форму морковки), отжимаем голову, шею, талию, путем вдавливания делаем юбочку, если нужна пышная. А затем добавляем руки, волосы, платок, украшения, аксессуары. Также можно лепить и фигурку мальчика, только нижнюю часть цилиндра разрезаем стекой для получения ног – брюк, сдавливаем кончики ног, чтобы сделать ступни, и расплющиваем, чтобы фигурка могла стоять. Добавляем шапочку, пуговицы, ремень и т.д.</w:t>
      </w:r>
    </w:p>
    <w:p w:rsidR="00706735" w:rsidRDefault="00706735" w:rsidP="00706735">
      <w:pPr>
        <w:shd w:val="clear" w:color="auto" w:fill="FFFFFF"/>
        <w:spacing w:after="120" w:line="315" w:lineRule="atLeast"/>
        <w:jc w:val="center"/>
        <w:rPr>
          <w:rFonts w:ascii="Trebuchet MS" w:eastAsia="Times New Roman" w:hAnsi="Trebuchet MS" w:cs="Times New Roman"/>
          <w:color w:val="000000"/>
          <w:sz w:val="20"/>
          <w:szCs w:val="20"/>
        </w:rPr>
      </w:pPr>
      <w:r w:rsidRPr="00706735">
        <w:rPr>
          <w:rFonts w:ascii="Trebuchet MS" w:eastAsia="Times New Roman" w:hAnsi="Trebuchet MS" w:cs="Times New Roman"/>
          <w:color w:val="000000"/>
          <w:sz w:val="20"/>
          <w:szCs w:val="20"/>
        </w:rPr>
        <w:drawing>
          <wp:inline distT="0" distB="0" distL="0" distR="0">
            <wp:extent cx="2221733" cy="1503374"/>
            <wp:effectExtent l="19050" t="0" r="7117" b="0"/>
            <wp:docPr id="22" name="Рисунок 14" descr="Лепка в старшей группе инопланетян">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Лепка в старшей группе инопланетян">
                      <a:hlinkClick r:id="rId31"/>
                    </pic:cNvPr>
                    <pic:cNvPicPr>
                      <a:picLocks noChangeAspect="1" noChangeArrowheads="1"/>
                    </pic:cNvPicPr>
                  </pic:nvPicPr>
                  <pic:blipFill>
                    <a:blip r:embed="rId32"/>
                    <a:srcRect/>
                    <a:stretch>
                      <a:fillRect/>
                    </a:stretch>
                  </pic:blipFill>
                  <pic:spPr bwMode="auto">
                    <a:xfrm>
                      <a:off x="0" y="0"/>
                      <a:ext cx="2234391" cy="1511939"/>
                    </a:xfrm>
                    <a:prstGeom prst="rect">
                      <a:avLst/>
                    </a:prstGeom>
                    <a:noFill/>
                    <a:ln w="9525">
                      <a:noFill/>
                      <a:miter lim="800000"/>
                      <a:headEnd/>
                      <a:tailEnd/>
                    </a:ln>
                  </pic:spPr>
                </pic:pic>
              </a:graphicData>
            </a:graphic>
          </wp:inline>
        </w:drawing>
      </w:r>
      <w:r>
        <w:rPr>
          <w:rFonts w:ascii="Trebuchet MS" w:eastAsia="Times New Roman" w:hAnsi="Trebuchet MS" w:cs="Times New Roman"/>
          <w:color w:val="000000"/>
          <w:sz w:val="20"/>
          <w:szCs w:val="20"/>
        </w:rPr>
        <w:t xml:space="preserve">  </w:t>
      </w:r>
      <w:r w:rsidRPr="00706735">
        <w:rPr>
          <w:rFonts w:ascii="Trebuchet MS" w:eastAsia="Times New Roman" w:hAnsi="Trebuchet MS" w:cs="Times New Roman"/>
          <w:color w:val="000000"/>
          <w:sz w:val="20"/>
          <w:szCs w:val="20"/>
        </w:rPr>
        <w:drawing>
          <wp:inline distT="0" distB="0" distL="0" distR="0">
            <wp:extent cx="2101152" cy="1505826"/>
            <wp:effectExtent l="19050" t="0" r="0" b="0"/>
            <wp:docPr id="23" name="Рисунок 15" descr="Нетрадиционные способы лепки">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Нетрадиционные способы лепки">
                      <a:hlinkClick r:id="rId33"/>
                    </pic:cNvPr>
                    <pic:cNvPicPr>
                      <a:picLocks noChangeAspect="1" noChangeArrowheads="1"/>
                    </pic:cNvPicPr>
                  </pic:nvPicPr>
                  <pic:blipFill>
                    <a:blip r:embed="rId34"/>
                    <a:srcRect/>
                    <a:stretch>
                      <a:fillRect/>
                    </a:stretch>
                  </pic:blipFill>
                  <pic:spPr bwMode="auto">
                    <a:xfrm>
                      <a:off x="0" y="0"/>
                      <a:ext cx="2107397" cy="1510301"/>
                    </a:xfrm>
                    <a:prstGeom prst="rect">
                      <a:avLst/>
                    </a:prstGeom>
                    <a:noFill/>
                    <a:ln w="9525">
                      <a:noFill/>
                      <a:miter lim="800000"/>
                      <a:headEnd/>
                      <a:tailEnd/>
                    </a:ln>
                  </pic:spPr>
                </pic:pic>
              </a:graphicData>
            </a:graphic>
          </wp:inline>
        </w:drawing>
      </w:r>
    </w:p>
    <w:p w:rsidR="00706735" w:rsidRPr="00E24AD5" w:rsidRDefault="00706735" w:rsidP="00D313C2">
      <w:pPr>
        <w:shd w:val="clear" w:color="auto" w:fill="FFFFFF"/>
        <w:spacing w:after="120" w:line="360" w:lineRule="auto"/>
        <w:ind w:firstLine="709"/>
        <w:contextualSpacing/>
        <w:jc w:val="both"/>
        <w:rPr>
          <w:rFonts w:ascii="Times New Roman" w:eastAsia="Times New Roman" w:hAnsi="Times New Roman" w:cs="Times New Roman"/>
          <w:color w:val="000000"/>
          <w:sz w:val="28"/>
          <w:szCs w:val="28"/>
        </w:rPr>
      </w:pPr>
      <w:r w:rsidRPr="00E24AD5">
        <w:rPr>
          <w:rFonts w:ascii="Times New Roman" w:eastAsia="Times New Roman" w:hAnsi="Times New Roman" w:cs="Times New Roman"/>
          <w:color w:val="000000"/>
          <w:sz w:val="28"/>
          <w:szCs w:val="28"/>
        </w:rPr>
        <w:t xml:space="preserve">В лепке забавных человечков большое место нужно отнести к мелким деталям. </w:t>
      </w:r>
      <w:r w:rsidR="00E24AD5" w:rsidRPr="00E24AD5">
        <w:rPr>
          <w:rFonts w:ascii="Times New Roman" w:eastAsia="Times New Roman" w:hAnsi="Times New Roman" w:cs="Times New Roman"/>
          <w:color w:val="000000"/>
          <w:sz w:val="28"/>
          <w:szCs w:val="28"/>
        </w:rPr>
        <w:t xml:space="preserve">Можно научить детей лепить кисть руки из маленьких шариков. Для этого нужно защипнуть кусочек пластилина от шарика и вытянуть его – </w:t>
      </w:r>
      <w:r w:rsidR="00E24AD5" w:rsidRPr="00E24AD5">
        <w:rPr>
          <w:rFonts w:ascii="Times New Roman" w:eastAsia="Times New Roman" w:hAnsi="Times New Roman" w:cs="Times New Roman"/>
          <w:color w:val="000000"/>
          <w:sz w:val="28"/>
          <w:szCs w:val="28"/>
        </w:rPr>
        <w:lastRenderedPageBreak/>
        <w:t>это большой палец руки, а затем сплющить шарик – кисть в блинчик и вытянуть в большой палец вдоль кисти, стекой прорезать остальные пальцы.</w:t>
      </w:r>
    </w:p>
    <w:p w:rsidR="00E24AD5" w:rsidRPr="00E24AD5" w:rsidRDefault="00E24AD5" w:rsidP="00E24AD5">
      <w:pPr>
        <w:shd w:val="clear" w:color="auto" w:fill="FFFFFF"/>
        <w:spacing w:after="120" w:line="360" w:lineRule="auto"/>
        <w:contextualSpacing/>
        <w:jc w:val="both"/>
        <w:rPr>
          <w:rFonts w:ascii="Times New Roman" w:eastAsia="Times New Roman" w:hAnsi="Times New Roman" w:cs="Times New Roman"/>
          <w:color w:val="000000"/>
          <w:sz w:val="28"/>
          <w:szCs w:val="28"/>
        </w:rPr>
      </w:pPr>
      <w:r w:rsidRPr="00E24AD5">
        <w:rPr>
          <w:rFonts w:ascii="Times New Roman" w:eastAsia="Times New Roman" w:hAnsi="Times New Roman" w:cs="Times New Roman"/>
          <w:color w:val="000000"/>
          <w:sz w:val="28"/>
          <w:szCs w:val="28"/>
        </w:rPr>
        <w:t>Обувь тоже должна быть разнообразной. Это могут быть сапоги, ласты, ботинки, туфли с загнутыми концами.</w:t>
      </w:r>
    </w:p>
    <w:p w:rsidR="00706735" w:rsidRPr="00E24AD5" w:rsidRDefault="00E24AD5" w:rsidP="00D313C2">
      <w:pPr>
        <w:shd w:val="clear" w:color="auto" w:fill="FFFFFF"/>
        <w:spacing w:after="120" w:line="360" w:lineRule="auto"/>
        <w:ind w:firstLine="709"/>
        <w:contextualSpacing/>
        <w:jc w:val="both"/>
        <w:rPr>
          <w:rFonts w:ascii="Times New Roman" w:eastAsia="Times New Roman" w:hAnsi="Times New Roman" w:cs="Times New Roman"/>
          <w:color w:val="000000"/>
          <w:sz w:val="28"/>
          <w:szCs w:val="28"/>
        </w:rPr>
      </w:pPr>
      <w:proofErr w:type="gramStart"/>
      <w:r w:rsidRPr="00E24AD5">
        <w:rPr>
          <w:rFonts w:ascii="Times New Roman" w:eastAsia="Times New Roman" w:hAnsi="Times New Roman" w:cs="Times New Roman"/>
          <w:color w:val="000000"/>
          <w:sz w:val="28"/>
          <w:szCs w:val="28"/>
        </w:rPr>
        <w:t>Важное значение</w:t>
      </w:r>
      <w:proofErr w:type="gramEnd"/>
      <w:r w:rsidRPr="00E24AD5">
        <w:rPr>
          <w:rFonts w:ascii="Times New Roman" w:eastAsia="Times New Roman" w:hAnsi="Times New Roman" w:cs="Times New Roman"/>
          <w:color w:val="000000"/>
          <w:sz w:val="28"/>
          <w:szCs w:val="28"/>
        </w:rPr>
        <w:t xml:space="preserve"> </w:t>
      </w:r>
      <w:r w:rsidR="00CE1818">
        <w:rPr>
          <w:rFonts w:ascii="Times New Roman" w:eastAsia="Times New Roman" w:hAnsi="Times New Roman" w:cs="Times New Roman"/>
          <w:color w:val="000000"/>
          <w:sz w:val="28"/>
          <w:szCs w:val="28"/>
        </w:rPr>
        <w:t xml:space="preserve">для эстетического оформления </w:t>
      </w:r>
      <w:r w:rsidRPr="00E24AD5">
        <w:rPr>
          <w:rFonts w:ascii="Times New Roman" w:eastAsia="Times New Roman" w:hAnsi="Times New Roman" w:cs="Times New Roman"/>
          <w:color w:val="000000"/>
          <w:sz w:val="28"/>
          <w:szCs w:val="28"/>
        </w:rPr>
        <w:t>имеет разнообразие воротников и головных уборов. Так шарф может быть в форме ленты, столбика, блинчика (сплющенного шара) и т.д. А также комбинируя конусы, цилиндры, блинчики, можно создать множество головных уборов.</w:t>
      </w:r>
    </w:p>
    <w:p w:rsidR="00E24AD5" w:rsidRPr="00E24AD5" w:rsidRDefault="00E24AD5" w:rsidP="00CE1818">
      <w:pPr>
        <w:shd w:val="clear" w:color="auto" w:fill="FFFFFF"/>
        <w:spacing w:after="120" w:line="360" w:lineRule="auto"/>
        <w:ind w:firstLine="709"/>
        <w:contextualSpacing/>
        <w:jc w:val="both"/>
        <w:rPr>
          <w:rFonts w:ascii="Times New Roman" w:eastAsia="Times New Roman" w:hAnsi="Times New Roman" w:cs="Times New Roman"/>
          <w:color w:val="000000"/>
          <w:sz w:val="28"/>
          <w:szCs w:val="28"/>
        </w:rPr>
      </w:pPr>
      <w:r w:rsidRPr="00E24AD5">
        <w:rPr>
          <w:rFonts w:ascii="Times New Roman" w:eastAsia="Times New Roman" w:hAnsi="Times New Roman" w:cs="Times New Roman"/>
          <w:color w:val="000000"/>
          <w:sz w:val="28"/>
          <w:szCs w:val="28"/>
        </w:rPr>
        <w:t xml:space="preserve">Немаловажное значение имеют и аксессуары. Это пуговицы, галстуки, ремни. </w:t>
      </w:r>
    </w:p>
    <w:p w:rsidR="00706735" w:rsidRPr="00E24AD5" w:rsidRDefault="00E24AD5" w:rsidP="00CE1818">
      <w:pPr>
        <w:shd w:val="clear" w:color="auto" w:fill="FFFFFF"/>
        <w:spacing w:after="120" w:line="360" w:lineRule="auto"/>
        <w:ind w:firstLine="709"/>
        <w:contextualSpacing/>
        <w:jc w:val="both"/>
        <w:rPr>
          <w:rFonts w:ascii="Times New Roman" w:eastAsia="Times New Roman" w:hAnsi="Times New Roman" w:cs="Times New Roman"/>
          <w:color w:val="000000"/>
          <w:sz w:val="28"/>
          <w:szCs w:val="28"/>
        </w:rPr>
      </w:pPr>
      <w:r w:rsidRPr="00E24AD5">
        <w:rPr>
          <w:rFonts w:ascii="Times New Roman" w:eastAsia="Times New Roman" w:hAnsi="Times New Roman" w:cs="Times New Roman"/>
          <w:color w:val="000000"/>
          <w:sz w:val="28"/>
          <w:szCs w:val="28"/>
        </w:rPr>
        <w:t xml:space="preserve">Маленькими шариками можно изобразить ткань в горошек, а ткань в полоску или клетку можно либо прорисовать стекой, либо </w:t>
      </w:r>
      <w:proofErr w:type="spellStart"/>
      <w:r w:rsidRPr="00E24AD5">
        <w:rPr>
          <w:rFonts w:ascii="Times New Roman" w:eastAsia="Times New Roman" w:hAnsi="Times New Roman" w:cs="Times New Roman"/>
          <w:color w:val="000000"/>
          <w:sz w:val="28"/>
          <w:szCs w:val="28"/>
        </w:rPr>
        <w:t>налепом</w:t>
      </w:r>
      <w:proofErr w:type="spellEnd"/>
      <w:r w:rsidRPr="00E24AD5">
        <w:rPr>
          <w:rFonts w:ascii="Times New Roman" w:eastAsia="Times New Roman" w:hAnsi="Times New Roman" w:cs="Times New Roman"/>
          <w:color w:val="000000"/>
          <w:sz w:val="28"/>
          <w:szCs w:val="28"/>
        </w:rPr>
        <w:t xml:space="preserve"> тонких жгутиков.</w:t>
      </w:r>
    </w:p>
    <w:p w:rsidR="00E24AD5" w:rsidRPr="00E24AD5" w:rsidRDefault="00E24AD5" w:rsidP="00E24AD5">
      <w:pPr>
        <w:shd w:val="clear" w:color="auto" w:fill="FFFFFF"/>
        <w:spacing w:after="120" w:line="360" w:lineRule="auto"/>
        <w:contextualSpacing/>
        <w:jc w:val="both"/>
        <w:rPr>
          <w:rFonts w:ascii="Times New Roman" w:eastAsia="Times New Roman" w:hAnsi="Times New Roman" w:cs="Times New Roman"/>
          <w:color w:val="000000"/>
          <w:sz w:val="28"/>
          <w:szCs w:val="28"/>
        </w:rPr>
      </w:pPr>
      <w:r w:rsidRPr="00E24AD5">
        <w:rPr>
          <w:rFonts w:ascii="Times New Roman" w:eastAsia="Times New Roman" w:hAnsi="Times New Roman" w:cs="Times New Roman"/>
          <w:color w:val="000000"/>
          <w:sz w:val="28"/>
          <w:szCs w:val="28"/>
        </w:rPr>
        <w:t xml:space="preserve">Интересны будут и разные прически в виде косичек, спиралек, </w:t>
      </w:r>
      <w:proofErr w:type="spellStart"/>
      <w:r w:rsidRPr="00E24AD5">
        <w:rPr>
          <w:rFonts w:ascii="Times New Roman" w:eastAsia="Times New Roman" w:hAnsi="Times New Roman" w:cs="Times New Roman"/>
          <w:color w:val="000000"/>
          <w:sz w:val="28"/>
          <w:szCs w:val="28"/>
        </w:rPr>
        <w:t>цилиндриков</w:t>
      </w:r>
      <w:proofErr w:type="spellEnd"/>
      <w:r w:rsidRPr="00E24AD5">
        <w:rPr>
          <w:rFonts w:ascii="Times New Roman" w:eastAsia="Times New Roman" w:hAnsi="Times New Roman" w:cs="Times New Roman"/>
          <w:color w:val="000000"/>
          <w:sz w:val="28"/>
          <w:szCs w:val="28"/>
        </w:rPr>
        <w:t xml:space="preserve"> и т.д.</w:t>
      </w:r>
    </w:p>
    <w:p w:rsidR="00E24AD5" w:rsidRDefault="00E24AD5" w:rsidP="00D313C2">
      <w:pPr>
        <w:shd w:val="clear" w:color="auto" w:fill="FFFFFF"/>
        <w:spacing w:after="120" w:line="315" w:lineRule="atLeast"/>
        <w:jc w:val="center"/>
        <w:rPr>
          <w:rFonts w:ascii="Trebuchet MS" w:eastAsia="Times New Roman" w:hAnsi="Trebuchet MS" w:cs="Times New Roman"/>
          <w:color w:val="000000"/>
          <w:sz w:val="20"/>
          <w:szCs w:val="20"/>
        </w:rPr>
      </w:pPr>
      <w:r w:rsidRPr="00E24AD5">
        <w:rPr>
          <w:rFonts w:ascii="Trebuchet MS" w:eastAsia="Times New Roman" w:hAnsi="Trebuchet MS" w:cs="Times New Roman"/>
          <w:color w:val="000000"/>
          <w:sz w:val="20"/>
          <w:szCs w:val="20"/>
        </w:rPr>
        <w:drawing>
          <wp:inline distT="0" distB="0" distL="0" distR="0">
            <wp:extent cx="2522137" cy="1546911"/>
            <wp:effectExtent l="19050" t="0" r="0" b="0"/>
            <wp:docPr id="25" name="Рисунок 16" descr="Лепка из пластилина человечков">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Лепка из пластилина человечков">
                      <a:hlinkClick r:id="rId35"/>
                    </pic:cNvPr>
                    <pic:cNvPicPr>
                      <a:picLocks noChangeAspect="1" noChangeArrowheads="1"/>
                    </pic:cNvPicPr>
                  </pic:nvPicPr>
                  <pic:blipFill>
                    <a:blip r:embed="rId36"/>
                    <a:srcRect/>
                    <a:stretch>
                      <a:fillRect/>
                    </a:stretch>
                  </pic:blipFill>
                  <pic:spPr bwMode="auto">
                    <a:xfrm>
                      <a:off x="0" y="0"/>
                      <a:ext cx="2542060" cy="1559130"/>
                    </a:xfrm>
                    <a:prstGeom prst="rect">
                      <a:avLst/>
                    </a:prstGeom>
                    <a:noFill/>
                    <a:ln w="9525">
                      <a:noFill/>
                      <a:miter lim="800000"/>
                      <a:headEnd/>
                      <a:tailEnd/>
                    </a:ln>
                  </pic:spPr>
                </pic:pic>
              </a:graphicData>
            </a:graphic>
          </wp:inline>
        </w:drawing>
      </w:r>
      <w:r w:rsidR="00D313C2" w:rsidRPr="00D313C2">
        <w:rPr>
          <w:rFonts w:ascii="Trebuchet MS" w:eastAsia="Times New Roman" w:hAnsi="Trebuchet MS" w:cs="Times New Roman"/>
          <w:color w:val="000000"/>
          <w:sz w:val="20"/>
          <w:szCs w:val="20"/>
        </w:rPr>
        <w:drawing>
          <wp:inline distT="0" distB="0" distL="0" distR="0">
            <wp:extent cx="2544052" cy="1543392"/>
            <wp:effectExtent l="19050" t="0" r="8648" b="0"/>
            <wp:docPr id="27" name="Рисунок 17" descr="Лепка старшая группа клоун">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Лепка старшая группа клоун">
                      <a:hlinkClick r:id="rId37"/>
                    </pic:cNvPr>
                    <pic:cNvPicPr>
                      <a:picLocks noChangeAspect="1" noChangeArrowheads="1"/>
                    </pic:cNvPicPr>
                  </pic:nvPicPr>
                  <pic:blipFill>
                    <a:blip r:embed="rId38"/>
                    <a:srcRect/>
                    <a:stretch>
                      <a:fillRect/>
                    </a:stretch>
                  </pic:blipFill>
                  <pic:spPr bwMode="auto">
                    <a:xfrm>
                      <a:off x="0" y="0"/>
                      <a:ext cx="2555318" cy="1550227"/>
                    </a:xfrm>
                    <a:prstGeom prst="rect">
                      <a:avLst/>
                    </a:prstGeom>
                    <a:noFill/>
                    <a:ln w="9525">
                      <a:noFill/>
                      <a:miter lim="800000"/>
                      <a:headEnd/>
                      <a:tailEnd/>
                    </a:ln>
                  </pic:spPr>
                </pic:pic>
              </a:graphicData>
            </a:graphic>
          </wp:inline>
        </w:drawing>
      </w:r>
    </w:p>
    <w:p w:rsidR="00D313C2" w:rsidRPr="00D313C2" w:rsidRDefault="00D313C2" w:rsidP="00CE1818">
      <w:pPr>
        <w:shd w:val="clear" w:color="auto" w:fill="FFFFFF"/>
        <w:spacing w:after="120" w:line="360" w:lineRule="auto"/>
        <w:ind w:firstLine="709"/>
        <w:contextualSpacing/>
        <w:jc w:val="both"/>
        <w:rPr>
          <w:rFonts w:ascii="Times New Roman" w:eastAsia="Times New Roman" w:hAnsi="Times New Roman" w:cs="Times New Roman"/>
          <w:color w:val="000000"/>
          <w:sz w:val="28"/>
          <w:szCs w:val="28"/>
        </w:rPr>
      </w:pPr>
      <w:r w:rsidRPr="00D313C2">
        <w:rPr>
          <w:rFonts w:ascii="Times New Roman" w:eastAsia="Times New Roman" w:hAnsi="Times New Roman" w:cs="Times New Roman"/>
          <w:color w:val="000000"/>
          <w:sz w:val="28"/>
          <w:szCs w:val="28"/>
        </w:rPr>
        <w:t>Вот и все с чем я хотела вас познакомить или напомнить вам. Больше лепите со своими детьми. Это поможет их всестороннему развитию, т.к.  даже  из одного комка пластилина можно создать бесконечное количество образов, каждый раз находить новые варианты и способы работы. Желаю Вам успехов и удачи в работе!</w:t>
      </w:r>
    </w:p>
    <w:p w:rsidR="00E24AD5" w:rsidRDefault="00E24AD5" w:rsidP="00E24AD5">
      <w:pPr>
        <w:shd w:val="clear" w:color="auto" w:fill="FFFFFF"/>
        <w:spacing w:after="120" w:line="315" w:lineRule="atLeast"/>
        <w:jc w:val="both"/>
        <w:rPr>
          <w:rFonts w:ascii="Trebuchet MS" w:eastAsia="Times New Roman" w:hAnsi="Trebuchet MS" w:cs="Times New Roman"/>
          <w:color w:val="000000"/>
          <w:sz w:val="20"/>
          <w:szCs w:val="20"/>
        </w:rPr>
      </w:pPr>
    </w:p>
    <w:p w:rsidR="00E24AD5" w:rsidRDefault="00E24AD5" w:rsidP="00E24AD5">
      <w:pPr>
        <w:shd w:val="clear" w:color="auto" w:fill="FFFFFF"/>
        <w:spacing w:after="120" w:line="315" w:lineRule="atLeast"/>
        <w:jc w:val="both"/>
        <w:rPr>
          <w:rFonts w:ascii="Trebuchet MS" w:eastAsia="Times New Roman" w:hAnsi="Trebuchet MS" w:cs="Times New Roman"/>
          <w:color w:val="000000"/>
          <w:sz w:val="20"/>
          <w:szCs w:val="20"/>
        </w:rPr>
      </w:pPr>
    </w:p>
    <w:sectPr w:rsidR="00E24A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BE3064"/>
    <w:rsid w:val="000F61F6"/>
    <w:rsid w:val="00511898"/>
    <w:rsid w:val="005F710F"/>
    <w:rsid w:val="006B3FEA"/>
    <w:rsid w:val="00706735"/>
    <w:rsid w:val="00BE3064"/>
    <w:rsid w:val="00CE1818"/>
    <w:rsid w:val="00D313C2"/>
    <w:rsid w:val="00E24A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0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0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planetadetstva.net/vospitatelam/pedsovet/zabavnye-chelovechki-iz-plastilina.html/attachment/zabavnye-chelovechki-iz-plastilina5"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planetadetstva.net/wp-content/uploads/2014/01/zabavnye-chelovechki-iz-plastilina9.jpg" TargetMode="External"/><Relationship Id="rId34" Type="http://schemas.openxmlformats.org/officeDocument/2006/relationships/image" Target="media/image15.jpeg"/><Relationship Id="rId7" Type="http://schemas.openxmlformats.org/officeDocument/2006/relationships/hyperlink" Target="http://planetadetstva.net/wp-content/uploads/2014/01/zabavnye-chelovechki-iz-plastilina2.jpg" TargetMode="External"/><Relationship Id="rId12" Type="http://schemas.openxmlformats.org/officeDocument/2006/relationships/image" Target="media/image4.jpeg"/><Relationship Id="rId17" Type="http://schemas.openxmlformats.org/officeDocument/2006/relationships/hyperlink" Target="http://planetadetstva.net/vospitatelam/pedsovet/zabavnye-chelovechki-iz-plastilina.html/attachment/zabavnye-chelovechki-iz-plastilina7" TargetMode="External"/><Relationship Id="rId25" Type="http://schemas.openxmlformats.org/officeDocument/2006/relationships/hyperlink" Target="http://planetadetstva.net/wp-content/uploads/2014/01/zabavnye-chelovechki-iz-plastilina11.jpg" TargetMode="External"/><Relationship Id="rId33" Type="http://schemas.openxmlformats.org/officeDocument/2006/relationships/hyperlink" Target="http://planetadetstva.net/wp-content/uploads/2014/01/zabavnye-chelovechki-iz-plastilina15.jpg" TargetMode="External"/><Relationship Id="rId38"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planetadetstva.net/wp-content/uploads/2014/01/zabavnye-chelovechki-iz-plastilina13.jp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planetadetstva.net/wp-content/uploads/2014/01/zabavnye-chelovechki-iz-plastilina4.jpg"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hyperlink" Target="http://planetadetstva.net/wp-content/uploads/2014/01/zabavnye-chelovechki-iz-plastilina17.jpg" TargetMode="External"/><Relationship Id="rId40" Type="http://schemas.openxmlformats.org/officeDocument/2006/relationships/theme" Target="theme/theme1.xml"/><Relationship Id="rId5" Type="http://schemas.openxmlformats.org/officeDocument/2006/relationships/hyperlink" Target="http://planetadetstva.net/wp-content/uploads/2014/01/zabavnye-chelovechki-iz-plastilina1.jpg" TargetMode="External"/><Relationship Id="rId15" Type="http://schemas.openxmlformats.org/officeDocument/2006/relationships/hyperlink" Target="http://planetadetstva.net/vospitatelam/pedsovet/zabavnye-chelovechki-iz-plastilina.html/attachment/zabavnye-chelovechki-iz-plastilina6" TargetMode="External"/><Relationship Id="rId23" Type="http://schemas.openxmlformats.org/officeDocument/2006/relationships/hyperlink" Target="http://planetadetstva.net/wp-content/uploads/2014/01/zabavnye-chelovechki-iz-plastilina10.jpg" TargetMode="External"/><Relationship Id="rId28" Type="http://schemas.openxmlformats.org/officeDocument/2006/relationships/image" Target="media/image12.jpeg"/><Relationship Id="rId36"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hyperlink" Target="http://planetadetstva.net/vospitatelam/pedsovet/zabavnye-chelovechki-iz-plastilina.html/attachment/zabavnye-chelovechki-iz-plastilina8" TargetMode="External"/><Relationship Id="rId31" Type="http://schemas.openxmlformats.org/officeDocument/2006/relationships/hyperlink" Target="http://planetadetstva.net/wp-content/uploads/2014/01/zabavnye-chelovechki-iz-plastilina14.jpg" TargetMode="External"/><Relationship Id="rId4" Type="http://schemas.openxmlformats.org/officeDocument/2006/relationships/webSettings" Target="webSettings.xml"/><Relationship Id="rId9" Type="http://schemas.openxmlformats.org/officeDocument/2006/relationships/hyperlink" Target="http://planetadetstva.net/wp-content/uploads/2014/01/zabavnye-chelovechki-iz-plastilina3.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planetadetstva.net/wp-content/uploads/2014/01/zabavnye-chelovechki-iz-plastilina12.jpg" TargetMode="External"/><Relationship Id="rId30" Type="http://schemas.openxmlformats.org/officeDocument/2006/relationships/image" Target="media/image13.jpeg"/><Relationship Id="rId35" Type="http://schemas.openxmlformats.org/officeDocument/2006/relationships/hyperlink" Target="http://planetadetstva.net/wp-content/uploads/2014/01/zabavnye-chelovechki-iz-plastilina16.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3DBB1-25CD-49A0-B652-28984BF1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1169</Words>
  <Characters>6668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Fёdoroff</dc:creator>
  <cp:keywords/>
  <dc:description/>
  <cp:lastModifiedBy>Fёdoroff</cp:lastModifiedBy>
  <cp:revision>3</cp:revision>
  <dcterms:created xsi:type="dcterms:W3CDTF">2014-06-12T10:06:00Z</dcterms:created>
  <dcterms:modified xsi:type="dcterms:W3CDTF">2014-06-12T11:48:00Z</dcterms:modified>
</cp:coreProperties>
</file>